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516CC1" wp14:editId="7EC61415">
            <wp:simplePos x="0" y="0"/>
            <wp:positionH relativeFrom="margin">
              <wp:posOffset>-593620</wp:posOffset>
            </wp:positionH>
            <wp:positionV relativeFrom="margin">
              <wp:posOffset>-245051</wp:posOffset>
            </wp:positionV>
            <wp:extent cx="807720" cy="952500"/>
            <wp:effectExtent l="0" t="0" r="0" b="0"/>
            <wp:wrapSquare wrapText="bothSides"/>
            <wp:docPr id="11" name="Рисунок 11" descr="https://wiki.bmstu.ru/images/zav/5/5c/%D0%93%D0%B5%D1%80%D0%B1_%D0%9C%D0%93%D0%A2%D0%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iki.bmstu.ru/images/zav/5/5c/%D0%93%D0%B5%D1%80%D0%B1_%D0%9C%D0%93%D0%A2%D0%A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DDB">
        <w:rPr>
          <w:rFonts w:ascii="Times New Roman" w:hAnsi="Times New Roman"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Федеральное государственное автономное образовательное учреждение</w:t>
      </w: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высшего образования</w:t>
      </w: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«Московский государственный технический университет</w:t>
      </w: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имени Н.Э. Баумана</w:t>
      </w: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(национальный исследовательский университет)»</w:t>
      </w: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(МГТУ им. Н.Э. Баумана)</w:t>
      </w: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727147" w:rsidRPr="00E33DDB" w:rsidRDefault="00727147" w:rsidP="00727147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ФАКУЛЬТЕТ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факультета"/>
          <w:tag w:val="Наименование факультета"/>
          <w:id w:val="100768657"/>
          <w:placeholder>
            <w:docPart w:val="D1F309D2237A6942AA0BEF71039243E9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ИНЖЕНЕРНЫЙ БИЗНЕС И МЕНЕДЖМЕНТ</w:t>
          </w:r>
        </w:sdtContent>
      </w:sdt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:rsidR="00727147" w:rsidRPr="00E33DDB" w:rsidRDefault="00727147" w:rsidP="00727147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кафедры"/>
          <w:tag w:val="Наименование кафедры"/>
          <w:id w:val="1635679540"/>
          <w:placeholder>
            <w:docPart w:val="1A8305A5D929F7469DC01CC485F7ABA8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ПРОМЫШЛЕННАЯ ЛОГИСТИКА» (ИБМ-3)</w:t>
          </w:r>
        </w:sdtContent>
      </w:sdt>
    </w:p>
    <w:p w:rsidR="00727147" w:rsidRPr="00EB75F8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727147" w:rsidRPr="00EB75F8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727147" w:rsidRPr="00EB75F8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727147" w:rsidRPr="00EB75F8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727147" w:rsidRPr="00727147" w:rsidRDefault="00727147" w:rsidP="00727147">
      <w:pPr>
        <w:pStyle w:val="-"/>
        <w:spacing w:before="600" w:after="120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 xml:space="preserve">Отчет по лабораторной работе № </w:t>
      </w:r>
      <w:r w:rsidRPr="00727147">
        <w:rPr>
          <w:b w:val="0"/>
          <w:sz w:val="32"/>
          <w:szCs w:val="32"/>
        </w:rPr>
        <w:t>2</w:t>
      </w:r>
    </w:p>
    <w:p w:rsidR="00727147" w:rsidRPr="00E33DDB" w:rsidRDefault="00727147" w:rsidP="00727147">
      <w:pPr>
        <w:pStyle w:val="-"/>
        <w:spacing w:before="120" w:after="120" w:line="257" w:lineRule="auto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>по дисциплине «Технологии машинного обучения»</w:t>
      </w:r>
    </w:p>
    <w:p w:rsidR="00727147" w:rsidRPr="00E33DDB" w:rsidRDefault="00727147" w:rsidP="00727147">
      <w:pPr>
        <w:pStyle w:val="-"/>
        <w:spacing w:before="120" w:after="120" w:line="257" w:lineRule="auto"/>
        <w:rPr>
          <w:bCs/>
          <w:sz w:val="32"/>
          <w:szCs w:val="32"/>
        </w:rPr>
      </w:pPr>
      <w:r w:rsidRPr="00E33DDB">
        <w:rPr>
          <w:bCs/>
          <w:sz w:val="32"/>
          <w:szCs w:val="32"/>
        </w:rPr>
        <w:t>«</w:t>
      </w:r>
      <w:sdt>
        <w:sdtPr>
          <w:rPr>
            <w:bCs/>
            <w:sz w:val="32"/>
            <w:szCs w:val="32"/>
          </w:rPr>
          <w:alias w:val="Наименование темы ВКР"/>
          <w:tag w:val="Наименование темы ВКР"/>
          <w:id w:val="2116470419"/>
          <w:placeholder>
            <w:docPart w:val="4AD5F462F2C41447BA1D24A70869A8AC"/>
          </w:placeholder>
          <w:text/>
        </w:sdtPr>
        <w:sdtContent>
          <w:r w:rsidRPr="00727147">
            <w:rPr>
              <w:bCs/>
              <w:sz w:val="32"/>
              <w:szCs w:val="32"/>
            </w:rPr>
            <w:t>Обработка пропусков в данных, кодирование категориальных признаков, масштабирование данных</w:t>
          </w:r>
        </w:sdtContent>
      </w:sdt>
      <w:r w:rsidRPr="00E33DDB">
        <w:rPr>
          <w:bCs/>
          <w:sz w:val="32"/>
          <w:szCs w:val="32"/>
        </w:rPr>
        <w:t>»</w:t>
      </w:r>
    </w:p>
    <w:p w:rsidR="00727147" w:rsidRPr="00EB75F8" w:rsidRDefault="00727147" w:rsidP="00727147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727147" w:rsidRPr="00E33DDB" w:rsidRDefault="00727147" w:rsidP="00727147">
      <w:pPr>
        <w:pStyle w:val="-0"/>
        <w:rPr>
          <w:sz w:val="28"/>
          <w:szCs w:val="28"/>
        </w:rPr>
      </w:pPr>
    </w:p>
    <w:p w:rsidR="00727147" w:rsidRPr="00EB75F8" w:rsidRDefault="00727147" w:rsidP="00727147">
      <w:pPr>
        <w:pStyle w:val="-0"/>
        <w:rPr>
          <w:sz w:val="28"/>
          <w:szCs w:val="28"/>
        </w:rPr>
      </w:pPr>
    </w:p>
    <w:p w:rsidR="00727147" w:rsidRPr="00EB75F8" w:rsidRDefault="00727147" w:rsidP="00727147">
      <w:pPr>
        <w:pStyle w:val="-0"/>
        <w:rPr>
          <w:sz w:val="28"/>
          <w:szCs w:val="28"/>
        </w:rPr>
      </w:pPr>
    </w:p>
    <w:p w:rsidR="00727147" w:rsidRPr="00EB75F8" w:rsidRDefault="00727147" w:rsidP="00727147">
      <w:pPr>
        <w:pStyle w:val="-0"/>
        <w:rPr>
          <w:sz w:val="28"/>
          <w:szCs w:val="28"/>
        </w:rPr>
      </w:pPr>
    </w:p>
    <w:p w:rsidR="00727147" w:rsidRPr="00E33DDB" w:rsidRDefault="00727147" w:rsidP="00727147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>Студент: Ванесян К. Д., ИБМ3-65Б</w:t>
      </w:r>
    </w:p>
    <w:p w:rsidR="00727147" w:rsidRPr="00E33DDB" w:rsidRDefault="00727147" w:rsidP="00727147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 xml:space="preserve">Руководитель: </w:t>
      </w:r>
      <w:proofErr w:type="spellStart"/>
      <w:r w:rsidRPr="00E33DDB">
        <w:rPr>
          <w:sz w:val="28"/>
          <w:szCs w:val="28"/>
        </w:rPr>
        <w:t>Нардид</w:t>
      </w:r>
      <w:proofErr w:type="spellEnd"/>
      <w:r w:rsidRPr="00E33DDB">
        <w:rPr>
          <w:sz w:val="28"/>
          <w:szCs w:val="28"/>
        </w:rPr>
        <w:t xml:space="preserve"> А. Н.</w:t>
      </w:r>
    </w:p>
    <w:p w:rsidR="00727147" w:rsidRPr="00EB75F8" w:rsidRDefault="00727147" w:rsidP="00727147">
      <w:pPr>
        <w:pStyle w:val="-1"/>
        <w:rPr>
          <w:sz w:val="28"/>
          <w:szCs w:val="28"/>
        </w:rPr>
      </w:pPr>
      <w:r w:rsidRPr="00E33DDB">
        <w:rPr>
          <w:sz w:val="28"/>
          <w:szCs w:val="28"/>
        </w:rPr>
        <w:tab/>
      </w:r>
      <w:r w:rsidRPr="00E33DDB">
        <w:rPr>
          <w:sz w:val="28"/>
          <w:szCs w:val="28"/>
        </w:rPr>
        <w:tab/>
      </w: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727147" w:rsidRPr="00EB75F8" w:rsidRDefault="00727147" w:rsidP="00727147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eastAsia="TimesNewRomanPS-BoldMT" w:hAnsi="Times New Roman" w:cs="Times New Roman"/>
          <w:bCs/>
          <w:sz w:val="28"/>
          <w:szCs w:val="28"/>
        </w:rPr>
      </w:pP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t>2026 г.</w:t>
      </w: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88190107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F54D9" w:rsidRPr="00C85640" w:rsidRDefault="000F54D9">
          <w:pPr>
            <w:pStyle w:val="ac"/>
            <w:rPr>
              <w:rFonts w:ascii="Times New Roman" w:hAnsi="Times New Roman" w:cs="Times New Roman"/>
              <w:color w:val="000000" w:themeColor="text1"/>
            </w:rPr>
          </w:pPr>
          <w:r w:rsidRPr="00C85640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C85640" w:rsidRPr="00C85640" w:rsidRDefault="000F54D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C85640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C85640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C85640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24512896" w:history="1">
            <w:r w:rsidR="00C85640" w:rsidRPr="00C85640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u w:val="none"/>
                <w:lang w:val="en-US"/>
              </w:rPr>
              <w:t>З</w:t>
            </w:r>
            <w:r w:rsidR="00C85640" w:rsidRPr="00C85640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u w:val="none"/>
              </w:rPr>
              <w:t>агрузка и анализ данных</w:t>
            </w:r>
            <w:r w:rsidR="00C85640"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85640"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85640"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_Toc224512896 \h </w:instrText>
            </w:r>
            <w:r w:rsidR="00C85640"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85640"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85640"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C85640"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85640" w:rsidRPr="00C85640" w:rsidRDefault="00C856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512897" w:history="1">
            <w:r w:rsidRPr="00C85640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u w:val="none"/>
              </w:rPr>
              <w:t>Обработка пропусков в данных</w:t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_Toc224512897 \h </w:instrText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85640" w:rsidRPr="00C85640" w:rsidRDefault="00C856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512898" w:history="1">
            <w:r w:rsidRPr="00C85640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u w:val="none"/>
              </w:rPr>
              <w:t>Масштабирование данных</w:t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_Toc224512898 \h </w:instrText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C85640" w:rsidRPr="00C85640" w:rsidRDefault="00C856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4512899" w:history="1">
            <w:r w:rsidRPr="00C85640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u w:val="none"/>
              </w:rPr>
              <w:t>Вывод</w:t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_Toc224512899 \h </w:instrText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C8564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0F54D9" w:rsidRDefault="000F54D9">
          <w:r w:rsidRPr="00C85640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727147" w:rsidRDefault="00727147" w:rsidP="00727147">
      <w:pPr>
        <w:rPr>
          <w:lang w:val="en-US"/>
        </w:rPr>
      </w:pPr>
    </w:p>
    <w:p w:rsidR="00727147" w:rsidRDefault="00727147" w:rsidP="00727147">
      <w:pPr>
        <w:rPr>
          <w:lang w:val="en-US"/>
        </w:rPr>
      </w:pPr>
    </w:p>
    <w:p w:rsidR="00727147" w:rsidRDefault="00727147" w:rsidP="007271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0C6C44" w:rsidRDefault="000C6C44" w:rsidP="0072714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727147" w:rsidRPr="00727147" w:rsidRDefault="00727147" w:rsidP="0072714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714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</w:t>
      </w:r>
    </w:p>
    <w:p w:rsidR="00727147" w:rsidRPr="00727147" w:rsidRDefault="00727147" w:rsidP="0072714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27147">
        <w:rPr>
          <w:rFonts w:ascii="Times New Roman" w:hAnsi="Times New Roman" w:cs="Times New Roman"/>
          <w:sz w:val="28"/>
          <w:szCs w:val="28"/>
        </w:rPr>
        <w:t>Изучение способов предварительной обработки данных для дальнейшего формирования моделей.</w:t>
      </w:r>
    </w:p>
    <w:p w:rsidR="00727147" w:rsidRPr="00EB75F8" w:rsidRDefault="00727147" w:rsidP="0072714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5F8">
        <w:rPr>
          <w:rFonts w:ascii="Times New Roman" w:hAnsi="Times New Roman" w:cs="Times New Roman"/>
          <w:b/>
          <w:bCs/>
          <w:sz w:val="28"/>
          <w:szCs w:val="28"/>
        </w:rPr>
        <w:t>Описание задания</w:t>
      </w:r>
    </w:p>
    <w:p w:rsidR="00727147" w:rsidRPr="00727147" w:rsidRDefault="00727147" w:rsidP="00727147">
      <w:pPr>
        <w:pStyle w:val="a7"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72714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:rsidR="00727147" w:rsidRPr="00727147" w:rsidRDefault="00727147" w:rsidP="00727147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72714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Для выбранного датасета (датасетов) на основе материалов лекции решить следующие задачи:</w:t>
      </w:r>
    </w:p>
    <w:p w:rsidR="00727147" w:rsidRPr="00727147" w:rsidRDefault="00727147" w:rsidP="0072714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72714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обработку пропусков в данных;</w:t>
      </w:r>
    </w:p>
    <w:p w:rsidR="00727147" w:rsidRPr="00727147" w:rsidRDefault="00727147" w:rsidP="00727147">
      <w:pPr>
        <w:numPr>
          <w:ilvl w:val="1"/>
          <w:numId w:val="1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72714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кодирование категориальных признаков;</w:t>
      </w:r>
    </w:p>
    <w:p w:rsidR="00727147" w:rsidRPr="00727147" w:rsidRDefault="00727147" w:rsidP="00727147">
      <w:pPr>
        <w:numPr>
          <w:ilvl w:val="1"/>
          <w:numId w:val="1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72714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масштабирование данных.</w:t>
      </w:r>
    </w:p>
    <w:p w:rsidR="00727147" w:rsidRDefault="00727147" w:rsidP="00727147">
      <w:pPr>
        <w:spacing w:line="360" w:lineRule="auto"/>
      </w:pPr>
    </w:p>
    <w:p w:rsidR="00727147" w:rsidRDefault="00727147" w:rsidP="00727147">
      <w:pPr>
        <w:spacing w:line="360" w:lineRule="auto"/>
      </w:pPr>
    </w:p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727147" w:rsidRDefault="00727147" w:rsidP="00727147"/>
    <w:p w:rsidR="000C6C44" w:rsidRPr="000C6C44" w:rsidRDefault="000C6C44" w:rsidP="000C6C44"/>
    <w:p w:rsidR="00C85640" w:rsidRPr="00E33DDB" w:rsidRDefault="00C85640" w:rsidP="00C85640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4512896"/>
      <w:r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Текстовое описание набора данных</w:t>
      </w:r>
    </w:p>
    <w:p w:rsidR="00C85640" w:rsidRPr="00E33DDB" w:rsidRDefault="00C85640" w:rsidP="00C8564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33DDB">
        <w:rPr>
          <w:rFonts w:ascii="Times New Roman" w:hAnsi="Times New Roman" w:cs="Times New Roman"/>
          <w:sz w:val="28"/>
          <w:szCs w:val="28"/>
        </w:rPr>
        <w:t xml:space="preserve">В качестве набора данных мы будем использовать набор данных </w:t>
      </w:r>
      <w:r w:rsidRPr="00C85640">
        <w:rPr>
          <w:rFonts w:ascii="Times New Roman" w:hAnsi="Times New Roman" w:cs="Times New Roman"/>
          <w:sz w:val="28"/>
          <w:szCs w:val="28"/>
        </w:rPr>
        <w:t>healthcare-dataset-stroke-data.csv</w:t>
      </w:r>
      <w:r w:rsidRPr="00E33DDB">
        <w:rPr>
          <w:rFonts w:ascii="Times New Roman" w:hAnsi="Times New Roman" w:cs="Times New Roman"/>
          <w:sz w:val="28"/>
          <w:szCs w:val="28"/>
        </w:rPr>
        <w:t xml:space="preserve">, </w:t>
      </w:r>
      <w:r w:rsidRPr="00C85640">
        <w:rPr>
          <w:rFonts w:ascii="Times New Roman" w:hAnsi="Times New Roman" w:cs="Times New Roman"/>
          <w:sz w:val="28"/>
          <w:szCs w:val="28"/>
        </w:rPr>
        <w:t>посвященный прогнозированию инсульта на основе медицинских и демографических данных пациентов</w:t>
      </w:r>
      <w:r w:rsidRPr="00E33DDB">
        <w:rPr>
          <w:rFonts w:ascii="Times New Roman" w:hAnsi="Times New Roman" w:cs="Times New Roman"/>
          <w:sz w:val="28"/>
          <w:szCs w:val="28"/>
        </w:rPr>
        <w:t>.</w:t>
      </w:r>
    </w:p>
    <w:p w:rsidR="00C85640" w:rsidRPr="00E33DDB" w:rsidRDefault="00C85640" w:rsidP="00C8564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33DDB">
        <w:rPr>
          <w:rFonts w:ascii="Times New Roman" w:hAnsi="Times New Roman" w:cs="Times New Roman"/>
          <w:sz w:val="28"/>
          <w:szCs w:val="28"/>
        </w:rPr>
        <w:t xml:space="preserve">Этот датасет является примером задачи бинарной классификации в медицине, где на основе </w:t>
      </w:r>
      <w:r>
        <w:rPr>
          <w:rFonts w:ascii="Times New Roman" w:hAnsi="Times New Roman" w:cs="Times New Roman"/>
          <w:sz w:val="28"/>
          <w:szCs w:val="28"/>
        </w:rPr>
        <w:t>различных</w:t>
      </w:r>
      <w:r w:rsidRPr="00E33DDB">
        <w:rPr>
          <w:rFonts w:ascii="Times New Roman" w:hAnsi="Times New Roman" w:cs="Times New Roman"/>
          <w:sz w:val="28"/>
          <w:szCs w:val="28"/>
        </w:rPr>
        <w:t xml:space="preserve"> показателей пациента необходимо предсказать, произошел ли у него </w:t>
      </w:r>
      <w:r>
        <w:rPr>
          <w:rFonts w:ascii="Times New Roman" w:hAnsi="Times New Roman" w:cs="Times New Roman"/>
          <w:sz w:val="28"/>
          <w:szCs w:val="28"/>
        </w:rPr>
        <w:t>инсульт</w:t>
      </w:r>
      <w:r w:rsidRPr="00E33DDB">
        <w:rPr>
          <w:rFonts w:ascii="Times New Roman" w:hAnsi="Times New Roman" w:cs="Times New Roman"/>
          <w:sz w:val="28"/>
          <w:szCs w:val="28"/>
        </w:rPr>
        <w:t>.</w:t>
      </w:r>
    </w:p>
    <w:p w:rsidR="00C85640" w:rsidRPr="00E33DDB" w:rsidRDefault="00C85640" w:rsidP="00C8564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33DDB">
        <w:rPr>
          <w:rFonts w:ascii="Times New Roman" w:hAnsi="Times New Roman" w:cs="Times New Roman"/>
          <w:sz w:val="28"/>
          <w:szCs w:val="28"/>
        </w:rPr>
        <w:t xml:space="preserve">Датасет состоит из одного файла: </w:t>
      </w:r>
      <w:r w:rsidRPr="00C85640">
        <w:rPr>
          <w:rFonts w:ascii="Times New Roman" w:hAnsi="Times New Roman" w:cs="Times New Roman"/>
          <w:sz w:val="28"/>
          <w:szCs w:val="28"/>
        </w:rPr>
        <w:t>healthcare-dataset-stroke-data.csv</w:t>
      </w:r>
    </w:p>
    <w:p w:rsidR="00C85640" w:rsidRPr="00E33DDB" w:rsidRDefault="00C85640" w:rsidP="00C8564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33DDB">
        <w:rPr>
          <w:rFonts w:ascii="Times New Roman" w:hAnsi="Times New Roman" w:cs="Times New Roman"/>
          <w:sz w:val="28"/>
          <w:szCs w:val="28"/>
        </w:rPr>
        <w:t>Файл содержит следующие колонки:</w:t>
      </w:r>
    </w:p>
    <w:p w:rsidR="00C85640" w:rsidRPr="00E33DDB" w:rsidRDefault="00C85640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у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никальный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идентификатор пациента.</w:t>
      </w:r>
    </w:p>
    <w:p w:rsidR="00C85640" w:rsidRPr="00E33DDB" w:rsidRDefault="00C85640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E33DDB">
        <w:rPr>
          <w:rFonts w:ascii="Times New Roman" w:hAnsi="Times New Roman" w:cs="Times New Roman"/>
          <w:sz w:val="28"/>
          <w:szCs w:val="28"/>
        </w:rPr>
        <w:t>ender</w:t>
      </w:r>
      <w:proofErr w:type="spellEnd"/>
      <w:r w:rsidRPr="00E33DDB">
        <w:rPr>
          <w:rFonts w:ascii="Times New Roman" w:hAnsi="Times New Roman" w:cs="Times New Roman"/>
          <w:sz w:val="28"/>
          <w:szCs w:val="28"/>
        </w:rPr>
        <w:t xml:space="preserve"> - пол пациента (</w:t>
      </w:r>
      <w:r w:rsidRPr="00C85640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Pr="00C85640">
        <w:rPr>
          <w:rFonts w:ascii="Times New Roman" w:hAnsi="Times New Roman" w:cs="Times New Roman"/>
          <w:sz w:val="28"/>
          <w:szCs w:val="28"/>
        </w:rPr>
        <w:t>’</w:t>
      </w:r>
      <w:r w:rsidRPr="00E33DDB">
        <w:rPr>
          <w:rFonts w:ascii="Times New Roman" w:hAnsi="Times New Roman" w:cs="Times New Roman"/>
          <w:sz w:val="28"/>
          <w:szCs w:val="28"/>
        </w:rPr>
        <w:t xml:space="preserve"> - мужской, </w:t>
      </w:r>
      <w:r w:rsidRPr="00C85640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C85640">
        <w:rPr>
          <w:rFonts w:ascii="Times New Roman" w:hAnsi="Times New Roman" w:cs="Times New Roman"/>
          <w:sz w:val="28"/>
          <w:szCs w:val="28"/>
        </w:rPr>
        <w:t>’</w:t>
      </w:r>
      <w:r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3DDB">
        <w:rPr>
          <w:rFonts w:ascii="Times New Roman" w:hAnsi="Times New Roman" w:cs="Times New Roman"/>
          <w:sz w:val="28"/>
          <w:szCs w:val="28"/>
        </w:rPr>
        <w:t xml:space="preserve"> женский</w:t>
      </w:r>
      <w:r w:rsidRPr="00C85640">
        <w:rPr>
          <w:rFonts w:ascii="Times New Roman" w:hAnsi="Times New Roman" w:cs="Times New Roman"/>
          <w:sz w:val="28"/>
          <w:szCs w:val="28"/>
        </w:rPr>
        <w:t>, ‘</w:t>
      </w:r>
      <w:r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C85640">
        <w:rPr>
          <w:rFonts w:ascii="Times New Roman" w:hAnsi="Times New Roman" w:cs="Times New Roman"/>
          <w:sz w:val="28"/>
          <w:szCs w:val="28"/>
        </w:rPr>
        <w:t>’</w:t>
      </w:r>
      <w:r w:rsidRPr="00E33DDB">
        <w:rPr>
          <w:rFonts w:ascii="Times New Roman" w:hAnsi="Times New Roman" w:cs="Times New Roman"/>
          <w:sz w:val="28"/>
          <w:szCs w:val="28"/>
        </w:rPr>
        <w:t>).</w:t>
      </w:r>
    </w:p>
    <w:p w:rsidR="00C85640" w:rsidRPr="00E33DDB" w:rsidRDefault="00C85640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C85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возраст пациента</w:t>
      </w:r>
      <w:r w:rsidRPr="00E33DDB">
        <w:rPr>
          <w:rFonts w:ascii="Times New Roman" w:hAnsi="Times New Roman" w:cs="Times New Roman"/>
          <w:sz w:val="28"/>
          <w:szCs w:val="28"/>
        </w:rPr>
        <w:t xml:space="preserve"> (</w:t>
      </w:r>
      <w:r w:rsidRPr="00C85640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годах</w:t>
      </w:r>
      <w:r w:rsidRPr="00E33DDB">
        <w:rPr>
          <w:rFonts w:ascii="Times New Roman" w:hAnsi="Times New Roman" w:cs="Times New Roman"/>
          <w:sz w:val="28"/>
          <w:szCs w:val="28"/>
        </w:rPr>
        <w:t>).</w:t>
      </w:r>
    </w:p>
    <w:p w:rsidR="00E8116F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16F">
        <w:rPr>
          <w:rFonts w:ascii="Times New Roman" w:hAnsi="Times New Roman" w:cs="Times New Roman"/>
          <w:sz w:val="28"/>
          <w:szCs w:val="28"/>
        </w:rPr>
        <w:t>h</w:t>
      </w:r>
      <w:proofErr w:type="spellStart"/>
      <w:r w:rsidRPr="00E8116F">
        <w:rPr>
          <w:rFonts w:ascii="Times New Roman" w:hAnsi="Times New Roman" w:cs="Times New Roman"/>
          <w:sz w:val="28"/>
          <w:szCs w:val="28"/>
          <w:lang w:val="en-US"/>
        </w:rPr>
        <w:t>ypertension</w:t>
      </w:r>
      <w:proofErr w:type="spellEnd"/>
      <w:r w:rsidR="00C85640" w:rsidRPr="00E8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н</w:t>
      </w:r>
      <w:r w:rsidRPr="00E8116F">
        <w:rPr>
          <w:rFonts w:ascii="Times New Roman" w:hAnsi="Times New Roman" w:cs="Times New Roman"/>
          <w:sz w:val="28"/>
          <w:szCs w:val="28"/>
        </w:rPr>
        <w:t>аличие гипертонии (</w:t>
      </w:r>
      <w:r>
        <w:rPr>
          <w:rFonts w:ascii="Times New Roman" w:hAnsi="Times New Roman" w:cs="Times New Roman"/>
          <w:sz w:val="28"/>
          <w:szCs w:val="28"/>
        </w:rPr>
        <w:t>0 – нет,</w:t>
      </w:r>
      <w:r w:rsidRPr="00E8116F">
        <w:rPr>
          <w:rFonts w:ascii="Times New Roman" w:hAnsi="Times New Roman" w:cs="Times New Roman"/>
          <w:sz w:val="28"/>
          <w:szCs w:val="28"/>
        </w:rPr>
        <w:t xml:space="preserve"> 1- да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85640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16F">
        <w:rPr>
          <w:rFonts w:ascii="Times New Roman" w:hAnsi="Times New Roman" w:cs="Times New Roman"/>
          <w:sz w:val="28"/>
          <w:szCs w:val="28"/>
          <w:lang w:val="en-US"/>
        </w:rPr>
        <w:t>heart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8116F">
        <w:rPr>
          <w:rFonts w:ascii="Times New Roman" w:hAnsi="Times New Roman" w:cs="Times New Roman"/>
          <w:sz w:val="28"/>
          <w:szCs w:val="28"/>
          <w:lang w:val="en-US"/>
        </w:rPr>
        <w:t>desease</w:t>
      </w:r>
      <w:proofErr w:type="spellEnd"/>
      <w:r w:rsidR="00C85640" w:rsidRPr="00E8116F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E8116F">
        <w:rPr>
          <w:rFonts w:ascii="Times New Roman" w:hAnsi="Times New Roman" w:cs="Times New Roman"/>
          <w:sz w:val="28"/>
          <w:szCs w:val="28"/>
        </w:rPr>
        <w:t>аличие сердечно-сосудистых заболеваний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116F">
        <w:rPr>
          <w:rFonts w:ascii="Times New Roman" w:hAnsi="Times New Roman" w:cs="Times New Roman"/>
          <w:sz w:val="28"/>
          <w:szCs w:val="28"/>
        </w:rPr>
        <w:t>(0 – нет, 1- да)</w:t>
      </w:r>
    </w:p>
    <w:p w:rsidR="00C85640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ever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married</w:t>
      </w:r>
      <w:r w:rsidR="00C85640" w:rsidRPr="00E8116F">
        <w:rPr>
          <w:rFonts w:ascii="Times New Roman" w:hAnsi="Times New Roman" w:cs="Times New Roman"/>
          <w:sz w:val="28"/>
          <w:szCs w:val="28"/>
        </w:rPr>
        <w:t xml:space="preserve"> </w:t>
      </w:r>
      <w:r w:rsidRPr="00E8116F">
        <w:rPr>
          <w:rFonts w:ascii="Times New Roman" w:hAnsi="Times New Roman" w:cs="Times New Roman"/>
          <w:sz w:val="28"/>
          <w:szCs w:val="28"/>
        </w:rPr>
        <w:t>–</w:t>
      </w:r>
      <w:r w:rsidR="00C85640" w:rsidRPr="00E8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состоял</w:t>
      </w:r>
      <w:r w:rsidRPr="00E8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8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8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браке</w:t>
      </w:r>
      <w:r w:rsidRPr="00E8116F">
        <w:rPr>
          <w:rFonts w:ascii="Times New Roman" w:hAnsi="Times New Roman" w:cs="Times New Roman"/>
          <w:sz w:val="28"/>
          <w:szCs w:val="28"/>
        </w:rPr>
        <w:t xml:space="preserve"> (‘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E8116F">
        <w:rPr>
          <w:rFonts w:ascii="Times New Roman" w:hAnsi="Times New Roman" w:cs="Times New Roman"/>
          <w:sz w:val="28"/>
          <w:szCs w:val="28"/>
        </w:rPr>
        <w:t xml:space="preserve">’ - </w:t>
      </w:r>
      <w:r>
        <w:rPr>
          <w:rFonts w:ascii="Times New Roman" w:hAnsi="Times New Roman" w:cs="Times New Roman"/>
          <w:sz w:val="28"/>
          <w:szCs w:val="28"/>
        </w:rPr>
        <w:t>да</w:t>
      </w:r>
      <w:r w:rsidRPr="00E8116F">
        <w:rPr>
          <w:rFonts w:ascii="Times New Roman" w:hAnsi="Times New Roman" w:cs="Times New Roman"/>
          <w:sz w:val="28"/>
          <w:szCs w:val="28"/>
        </w:rPr>
        <w:t>, ‘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E8116F">
        <w:rPr>
          <w:rFonts w:ascii="Times New Roman" w:hAnsi="Times New Roman" w:cs="Times New Roman"/>
          <w:sz w:val="28"/>
          <w:szCs w:val="28"/>
        </w:rPr>
        <w:t>’ – н</w:t>
      </w:r>
      <w:r>
        <w:rPr>
          <w:rFonts w:ascii="Times New Roman" w:hAnsi="Times New Roman" w:cs="Times New Roman"/>
          <w:sz w:val="28"/>
          <w:szCs w:val="28"/>
        </w:rPr>
        <w:t>ет)</w:t>
      </w:r>
    </w:p>
    <w:p w:rsidR="00C85640" w:rsidRPr="00E33DDB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C85640"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85640"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 занятости (категориальный признак)</w:t>
      </w:r>
    </w:p>
    <w:p w:rsidR="00C85640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Residence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C85640"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85640" w:rsidRPr="00E33DDB">
        <w:rPr>
          <w:rFonts w:ascii="Times New Roman" w:hAnsi="Times New Roman" w:cs="Times New Roman"/>
          <w:sz w:val="28"/>
          <w:szCs w:val="28"/>
        </w:rPr>
        <w:t xml:space="preserve"> </w:t>
      </w:r>
      <w:r w:rsidRPr="00E8116F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ип местожительства </w:t>
      </w:r>
      <w:r w:rsidRPr="00E8116F">
        <w:rPr>
          <w:rFonts w:ascii="Times New Roman" w:hAnsi="Times New Roman" w:cs="Times New Roman"/>
          <w:sz w:val="28"/>
          <w:szCs w:val="28"/>
        </w:rPr>
        <w:t>(‘Urban’ - город, ‘</w:t>
      </w:r>
      <w:proofErr w:type="spellStart"/>
      <w:r w:rsidRPr="00E8116F">
        <w:rPr>
          <w:rFonts w:ascii="Times New Roman" w:hAnsi="Times New Roman" w:cs="Times New Roman"/>
          <w:sz w:val="28"/>
          <w:szCs w:val="28"/>
        </w:rPr>
        <w:t>Rural</w:t>
      </w:r>
      <w:proofErr w:type="spellEnd"/>
      <w:r w:rsidRPr="00E8116F">
        <w:rPr>
          <w:rFonts w:ascii="Times New Roman" w:hAnsi="Times New Roman" w:cs="Times New Roman"/>
          <w:sz w:val="28"/>
          <w:szCs w:val="28"/>
        </w:rPr>
        <w:t>’ - село)</w:t>
      </w:r>
    </w:p>
    <w:p w:rsidR="00E8116F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avg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level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E8116F">
        <w:rPr>
          <w:rFonts w:ascii="Times New Roman" w:hAnsi="Times New Roman" w:cs="Times New Roman"/>
          <w:sz w:val="28"/>
          <w:szCs w:val="28"/>
        </w:rPr>
        <w:t>редний уровень глюкозы в крови</w:t>
      </w:r>
    </w:p>
    <w:p w:rsidR="00E8116F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и</w:t>
      </w:r>
      <w:r w:rsidRPr="00E8116F">
        <w:rPr>
          <w:rFonts w:ascii="Times New Roman" w:hAnsi="Times New Roman" w:cs="Times New Roman"/>
          <w:sz w:val="28"/>
          <w:szCs w:val="28"/>
        </w:rPr>
        <w:t>ндекс массы тела</w:t>
      </w:r>
    </w:p>
    <w:p w:rsidR="00E8116F" w:rsidRPr="00E33DDB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smoking_status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статус курения</w:t>
      </w:r>
    </w:p>
    <w:p w:rsidR="00C85640" w:rsidRPr="00E33DDB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C85640" w:rsidRPr="00C85640">
        <w:rPr>
          <w:rFonts w:ascii="Times New Roman" w:hAnsi="Times New Roman" w:cs="Times New Roman"/>
          <w:sz w:val="28"/>
          <w:szCs w:val="28"/>
        </w:rPr>
        <w:t>troke</w:t>
      </w:r>
      <w:proofErr w:type="spellEnd"/>
      <w:r w:rsidR="00C85640" w:rsidRPr="00C85640">
        <w:rPr>
          <w:rFonts w:ascii="Times New Roman" w:hAnsi="Times New Roman" w:cs="Times New Roman"/>
          <w:sz w:val="28"/>
          <w:szCs w:val="28"/>
        </w:rPr>
        <w:t xml:space="preserve"> — был ли у пациента инсульт (1 - да, 0 - нет)</w:t>
      </w:r>
      <w:r w:rsidR="00C85640" w:rsidRPr="00E33DDB">
        <w:rPr>
          <w:rFonts w:ascii="Times New Roman" w:hAnsi="Times New Roman" w:cs="Times New Roman"/>
          <w:sz w:val="28"/>
          <w:szCs w:val="28"/>
        </w:rPr>
        <w:t>.</w:t>
      </w:r>
      <w:r w:rsidR="00C85640" w:rsidRPr="00C85640">
        <w:rPr>
          <w:rFonts w:ascii="Times New Roman" w:hAnsi="Times New Roman" w:cs="Times New Roman"/>
          <w:sz w:val="28"/>
          <w:szCs w:val="28"/>
        </w:rPr>
        <w:t xml:space="preserve"> </w:t>
      </w:r>
      <w:r w:rsidR="00C85640">
        <w:rPr>
          <w:rFonts w:ascii="Times New Roman" w:hAnsi="Times New Roman" w:cs="Times New Roman"/>
          <w:sz w:val="28"/>
          <w:szCs w:val="28"/>
        </w:rPr>
        <w:t>Целевой признак</w:t>
      </w:r>
      <w:r w:rsidR="00C85640" w:rsidRPr="00E8116F">
        <w:rPr>
          <w:rFonts w:ascii="Times New Roman" w:hAnsi="Times New Roman" w:cs="Times New Roman"/>
          <w:sz w:val="28"/>
          <w:szCs w:val="28"/>
        </w:rPr>
        <w:t>.</w:t>
      </w:r>
    </w:p>
    <w:p w:rsidR="00C85640" w:rsidRDefault="00C85640" w:rsidP="000C6C44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C85640" w:rsidRDefault="00C85640" w:rsidP="00C85640"/>
    <w:p w:rsidR="00C85640" w:rsidRDefault="00C85640" w:rsidP="00C85640"/>
    <w:p w:rsidR="00C85640" w:rsidRDefault="00C85640" w:rsidP="00C85640"/>
    <w:p w:rsidR="00C85640" w:rsidRDefault="00C85640" w:rsidP="00C85640"/>
    <w:p w:rsidR="00C85640" w:rsidRDefault="00C85640" w:rsidP="00C85640"/>
    <w:p w:rsidR="00C85640" w:rsidRDefault="00C85640" w:rsidP="00C85640"/>
    <w:p w:rsidR="00E8116F" w:rsidRDefault="00E8116F" w:rsidP="00C85640"/>
    <w:p w:rsidR="00E8116F" w:rsidRDefault="00E8116F" w:rsidP="00C85640"/>
    <w:p w:rsidR="00C85640" w:rsidRPr="00C85640" w:rsidRDefault="00C85640" w:rsidP="00C85640"/>
    <w:p w:rsidR="00727147" w:rsidRPr="000C6C44" w:rsidRDefault="00062D9E" w:rsidP="000C6C44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C6C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З</w:t>
      </w:r>
      <w:proofErr w:type="spellStart"/>
      <w:r w:rsidRPr="000C6C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агрузка</w:t>
      </w:r>
      <w:proofErr w:type="spellEnd"/>
      <w:r w:rsidRPr="000C6C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анализ данных</w:t>
      </w:r>
      <w:bookmarkEnd w:id="0"/>
    </w:p>
    <w:p w:rsidR="00062D9E" w:rsidRPr="000C6C44" w:rsidRDefault="00062D9E" w:rsidP="000C6C44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Импорт библиотек и загрузка данных</w:t>
      </w:r>
    </w:p>
    <w:p w:rsidR="00062D9E" w:rsidRPr="000C6C44" w:rsidRDefault="00062D9E" w:rsidP="000C6C44">
      <w:pPr>
        <w:pStyle w:val="a7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974090"/>
            <wp:effectExtent l="0" t="0" r="3175" b="3810"/>
            <wp:docPr id="86641833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833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D9E" w:rsidRPr="000C6C44" w:rsidRDefault="00062D9E" w:rsidP="000C6C44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Основные характеристики датасета</w:t>
      </w:r>
    </w:p>
    <w:p w:rsidR="00727147" w:rsidRPr="000C6C44" w:rsidRDefault="00727147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62D9E" w:rsidRPr="000C6C44" w:rsidRDefault="00062D9E" w:rsidP="000C6C4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1) выводим первые 5 строк датасета, а также посчитаем число строк и столбцов</w:t>
      </w:r>
    </w:p>
    <w:p w:rsidR="00727147" w:rsidRPr="000C6C44" w:rsidRDefault="00062D9E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668145"/>
            <wp:effectExtent l="0" t="0" r="3175" b="0"/>
            <wp:docPr id="353261718" name="Рисунок 2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1718" name="Рисунок 2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147" w:rsidRPr="000C6C44" w:rsidRDefault="00727147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27147" w:rsidRPr="000C6C44" w:rsidRDefault="001F0336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2) Типы данных в колонках</w:t>
      </w:r>
    </w:p>
    <w:p w:rsidR="001F0336" w:rsidRPr="000C6C44" w:rsidRDefault="001F0336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510665"/>
            <wp:effectExtent l="0" t="0" r="3175" b="635"/>
            <wp:docPr id="2006488505" name="Рисунок 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88505" name="Рисунок 3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336" w:rsidRPr="000C6C44" w:rsidRDefault="001F0336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3) Находим пропуски в колонках</w:t>
      </w:r>
      <w:r w:rsidR="00882AF3" w:rsidRPr="000C6C44">
        <w:rPr>
          <w:rFonts w:ascii="Times New Roman" w:hAnsi="Times New Roman" w:cs="Times New Roman"/>
          <w:sz w:val="28"/>
          <w:szCs w:val="28"/>
        </w:rPr>
        <w:t>, но перед этим заменяем N/</w:t>
      </w:r>
      <w:r w:rsidR="00882AF3" w:rsidRPr="000C6C4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82AF3" w:rsidRPr="000C6C44">
        <w:rPr>
          <w:rFonts w:ascii="Times New Roman" w:hAnsi="Times New Roman" w:cs="Times New Roman"/>
          <w:sz w:val="28"/>
          <w:szCs w:val="28"/>
        </w:rPr>
        <w:t xml:space="preserve"> и </w:t>
      </w:r>
      <w:r w:rsidR="00882AF3" w:rsidRPr="000C6C44">
        <w:rPr>
          <w:rFonts w:ascii="Times New Roman" w:hAnsi="Times New Roman" w:cs="Times New Roman"/>
          <w:sz w:val="28"/>
          <w:szCs w:val="28"/>
          <w:lang w:val="en-US"/>
        </w:rPr>
        <w:t>Unknown</w:t>
      </w:r>
      <w:r w:rsidR="00882AF3" w:rsidRPr="000C6C44">
        <w:rPr>
          <w:rFonts w:ascii="Times New Roman" w:hAnsi="Times New Roman" w:cs="Times New Roman"/>
          <w:sz w:val="28"/>
          <w:szCs w:val="28"/>
        </w:rPr>
        <w:t>в столбце s</w:t>
      </w:r>
      <w:proofErr w:type="spellStart"/>
      <w:r w:rsidR="00882AF3" w:rsidRPr="000C6C44">
        <w:rPr>
          <w:rFonts w:ascii="Times New Roman" w:hAnsi="Times New Roman" w:cs="Times New Roman"/>
          <w:sz w:val="28"/>
          <w:szCs w:val="28"/>
          <w:lang w:val="en-US"/>
        </w:rPr>
        <w:t>moking</w:t>
      </w:r>
      <w:proofErr w:type="spellEnd"/>
      <w:r w:rsidR="00882AF3" w:rsidRPr="000C6C44">
        <w:rPr>
          <w:rFonts w:ascii="Times New Roman" w:hAnsi="Times New Roman" w:cs="Times New Roman"/>
          <w:sz w:val="28"/>
          <w:szCs w:val="28"/>
        </w:rPr>
        <w:t>_</w:t>
      </w:r>
      <w:r w:rsidR="00882AF3" w:rsidRPr="000C6C44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882AF3" w:rsidRPr="000C6C44">
        <w:rPr>
          <w:rFonts w:ascii="Times New Roman" w:hAnsi="Times New Roman" w:cs="Times New Roman"/>
          <w:sz w:val="28"/>
          <w:szCs w:val="28"/>
        </w:rPr>
        <w:t xml:space="preserve">, на </w:t>
      </w:r>
      <w:proofErr w:type="spellStart"/>
      <w:r w:rsidR="00882AF3" w:rsidRPr="000C6C44">
        <w:rPr>
          <w:rFonts w:ascii="Times New Roman" w:hAnsi="Times New Roman" w:cs="Times New Roman"/>
          <w:sz w:val="28"/>
          <w:szCs w:val="28"/>
          <w:lang w:val="en-US"/>
        </w:rPr>
        <w:t>NaN</w:t>
      </w:r>
      <w:proofErr w:type="spellEnd"/>
    </w:p>
    <w:p w:rsidR="001F0336" w:rsidRDefault="00882AF3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670050"/>
            <wp:effectExtent l="0" t="0" r="3175" b="6350"/>
            <wp:docPr id="1624931198" name="Рисунок 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31198" name="Рисунок 6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8DA" w:rsidRPr="000C6C44" w:rsidRDefault="00B548DA" w:rsidP="00B548D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548DA">
        <w:rPr>
          <w:rFonts w:ascii="Times New Roman" w:hAnsi="Times New Roman" w:cs="Times New Roman"/>
          <w:sz w:val="28"/>
          <w:szCs w:val="28"/>
        </w:rPr>
        <w:lastRenderedPageBreak/>
        <w:t>Большинство алгоритмов машинного обучения не работают с пропущенными значениями, поэтому их необходимо обработать.</w:t>
      </w:r>
    </w:p>
    <w:p w:rsidR="001F0336" w:rsidRPr="000C6C44" w:rsidRDefault="001F0336" w:rsidP="000C6C4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4512897"/>
      <w:r w:rsidRPr="000C6C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пропусков в данных</w:t>
      </w:r>
      <w:bookmarkEnd w:id="1"/>
    </w:p>
    <w:p w:rsidR="001F0336" w:rsidRDefault="001F0336" w:rsidP="000C6C44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Удаляем строки с пропусками</w:t>
      </w:r>
    </w:p>
    <w:p w:rsidR="00B548DA" w:rsidRPr="00B548DA" w:rsidRDefault="00B548DA" w:rsidP="00B548D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Можем заметить,</w:t>
      </w:r>
      <w:r w:rsidRPr="00B548DA">
        <w:rPr>
          <w:rFonts w:ascii="Times New Roman" w:hAnsi="Times New Roman" w:cs="Times New Roman"/>
          <w:sz w:val="28"/>
          <w:szCs w:val="28"/>
        </w:rPr>
        <w:t xml:space="preserve"> ч</w:t>
      </w:r>
      <w:r>
        <w:rPr>
          <w:rFonts w:ascii="Times New Roman" w:hAnsi="Times New Roman" w:cs="Times New Roman"/>
          <w:sz w:val="28"/>
          <w:szCs w:val="28"/>
        </w:rPr>
        <w:t>то утеряна довольно внушительная часть данных.</w:t>
      </w:r>
    </w:p>
    <w:p w:rsidR="001F0336" w:rsidRPr="00B548DA" w:rsidRDefault="001F0336" w:rsidP="000C6C44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Удаляем столбцы с пропусками</w:t>
      </w:r>
    </w:p>
    <w:p w:rsidR="00B548DA" w:rsidRPr="00B548DA" w:rsidRDefault="00B548DA" w:rsidP="00B548D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8DA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дален важный для дальнейшего анализа показатель</w:t>
      </w:r>
      <w:r w:rsidRPr="00B548DA">
        <w:rPr>
          <w:rFonts w:ascii="Times New Roman" w:hAnsi="Times New Roman" w:cs="Times New Roman"/>
          <w:sz w:val="28"/>
          <w:szCs w:val="28"/>
        </w:rPr>
        <w:t>.</w:t>
      </w:r>
    </w:p>
    <w:p w:rsidR="00882AF3" w:rsidRPr="00B548DA" w:rsidRDefault="001F0336" w:rsidP="000C6C44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Заполняем пропуски нул</w:t>
      </w:r>
      <w:r w:rsidR="00882AF3" w:rsidRPr="000C6C44">
        <w:rPr>
          <w:rFonts w:ascii="Times New Roman" w:hAnsi="Times New Roman" w:cs="Times New Roman"/>
          <w:sz w:val="28"/>
          <w:szCs w:val="28"/>
        </w:rPr>
        <w:t>ями</w:t>
      </w:r>
    </w:p>
    <w:p w:rsidR="00B548DA" w:rsidRPr="00B548DA" w:rsidRDefault="00B548DA" w:rsidP="00B548D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Н</w:t>
      </w:r>
      <w:proofErr w:type="spellStart"/>
      <w:r>
        <w:rPr>
          <w:rFonts w:ascii="Times New Roman" w:hAnsi="Times New Roman" w:cs="Times New Roman"/>
          <w:sz w:val="28"/>
          <w:szCs w:val="28"/>
        </w:rPr>
        <w:t>екорректно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категориальных признаков.</w:t>
      </w:r>
    </w:p>
    <w:p w:rsidR="006F2A98" w:rsidRPr="000C6C44" w:rsidRDefault="00882AF3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62843" cy="2326177"/>
            <wp:effectExtent l="0" t="0" r="0" b="0"/>
            <wp:docPr id="825625130" name="Рисунок 7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5130" name="Рисунок 7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825" cy="234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 xml:space="preserve">Обработка пропусков в </w:t>
      </w:r>
      <w:r>
        <w:rPr>
          <w:rFonts w:ascii="Times New Roman" w:hAnsi="Times New Roman" w:cs="Times New Roman"/>
          <w:sz w:val="28"/>
          <w:szCs w:val="28"/>
        </w:rPr>
        <w:t>числовых</w:t>
      </w:r>
      <w:r w:rsidRPr="000C6C44">
        <w:rPr>
          <w:rFonts w:ascii="Times New Roman" w:hAnsi="Times New Roman" w:cs="Times New Roman"/>
          <w:sz w:val="28"/>
          <w:szCs w:val="28"/>
        </w:rPr>
        <w:t xml:space="preserve"> данных </w:t>
      </w:r>
    </w:p>
    <w:p w:rsidR="00882AF3" w:rsidRPr="000C6C44" w:rsidRDefault="00882AF3" w:rsidP="000C6C44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Выбираем числовые колонки с пропусками и делаем по ним фильтр</w:t>
      </w:r>
    </w:p>
    <w:p w:rsidR="00882AF3" w:rsidRPr="000C6C44" w:rsidRDefault="00882AF3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99539" cy="3213445"/>
            <wp:effectExtent l="0" t="0" r="0" b="0"/>
            <wp:docPr id="1348469339" name="Рисунок 8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69339" name="Рисунок 8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240" cy="33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F3" w:rsidRPr="000C6C44" w:rsidRDefault="00882AF3" w:rsidP="000C6C44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lastRenderedPageBreak/>
        <w:t>Строим гистограмму по признаку</w:t>
      </w:r>
    </w:p>
    <w:p w:rsidR="00882AF3" w:rsidRPr="000C6C44" w:rsidRDefault="00882AF3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903220"/>
            <wp:effectExtent l="0" t="0" r="3175" b="5080"/>
            <wp:docPr id="1494458597" name="Рисунок 9" descr="Изображение выглядит как снимок экрана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58597" name="Рисунок 9" descr="Изображение выглядит как снимок экрана, Граф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F3" w:rsidRPr="000C6C44" w:rsidRDefault="00882AF3" w:rsidP="000C6C44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используем встроенные средства </w:t>
      </w:r>
      <w:proofErr w:type="spellStart"/>
      <w:r w:rsidRPr="000C6C44">
        <w:rPr>
          <w:rFonts w:ascii="Times New Roman" w:hAnsi="Times New Roman" w:cs="Times New Roman"/>
          <w:sz w:val="28"/>
          <w:szCs w:val="28"/>
          <w:shd w:val="clear" w:color="auto" w:fill="FFFFFF"/>
        </w:rPr>
        <w:t>импьютации</w:t>
      </w:r>
      <w:proofErr w:type="spellEnd"/>
      <w:r w:rsidRPr="000C6C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библиотеки </w:t>
      </w:r>
      <w:proofErr w:type="spellStart"/>
      <w:r w:rsidRPr="000C6C44">
        <w:rPr>
          <w:rFonts w:ascii="Times New Roman" w:hAnsi="Times New Roman" w:cs="Times New Roman"/>
          <w:sz w:val="28"/>
          <w:szCs w:val="28"/>
          <w:shd w:val="clear" w:color="auto" w:fill="FFFFFF"/>
        </w:rPr>
        <w:t>scikit-learn</w:t>
      </w:r>
      <w:proofErr w:type="spellEnd"/>
    </w:p>
    <w:p w:rsidR="00AE2AA2" w:rsidRPr="000C6C44" w:rsidRDefault="00AE2AA2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523365"/>
            <wp:effectExtent l="0" t="0" r="3175" b="635"/>
            <wp:docPr id="2141556571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56571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AF3" w:rsidRPr="00E8116F" w:rsidRDefault="00882AF3" w:rsidP="000C6C44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11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 помощью класса </w:t>
      </w:r>
      <w:proofErr w:type="spellStart"/>
      <w:r w:rsidRPr="00E8116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8116F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"https://scikit-learn.org/stable/modules/generated/sklearn.impute.SimpleImputer.html" \l "sklearn.impute.SimpleImputer"</w:instrText>
      </w:r>
      <w:r w:rsidRPr="00E8116F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E8116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E8116F">
        <w:rPr>
          <w:rStyle w:val="ad"/>
          <w:rFonts w:ascii="Times New Roman" w:hAnsi="Times New Roman" w:cs="Times New Roman"/>
          <w:color w:val="000000" w:themeColor="text1"/>
          <w:sz w:val="28"/>
          <w:szCs w:val="28"/>
          <w:u w:val="none"/>
          <w:shd w:val="clear" w:color="auto" w:fill="FFFFFF"/>
        </w:rPr>
        <w:t>SimpleImputer</w:t>
      </w:r>
      <w:proofErr w:type="spellEnd"/>
      <w:r w:rsidRPr="00E8116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E811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проведем </w:t>
      </w:r>
      <w:proofErr w:type="spellStart"/>
      <w:r w:rsidRPr="00E811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импьютацию</w:t>
      </w:r>
      <w:proofErr w:type="spellEnd"/>
      <w:r w:rsidRPr="00E811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различными </w:t>
      </w:r>
      <w:hyperlink r:id="rId15" w:history="1">
        <w:r w:rsidRPr="00E8116F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показателями центра распределения</w:t>
        </w:r>
      </w:hyperlink>
    </w:p>
    <w:p w:rsidR="00AE2AA2" w:rsidRDefault="00AE2AA2" w:rsidP="000C6C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798570"/>
            <wp:effectExtent l="0" t="0" r="3175" b="0"/>
            <wp:docPr id="1877854008" name="Рисунок 11" descr="Изображение выглядит как текст, снимок экрана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54008" name="Рисунок 11" descr="Изображение выглядит как текст, снимок экрана, Прямоугольн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8DA" w:rsidRPr="00B548DA" w:rsidRDefault="00B548DA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8D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ариант с медианой наилучший,</w:t>
      </w:r>
      <w:r w:rsidRPr="00B548DA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>ак как он устойчив к выбросам.</w:t>
      </w:r>
    </w:p>
    <w:p w:rsidR="00AE2AA2" w:rsidRPr="000C6C44" w:rsidRDefault="00AE2AA2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 xml:space="preserve">Обработка пропусков в категориальных данных </w:t>
      </w:r>
    </w:p>
    <w:p w:rsidR="00AE2AA2" w:rsidRPr="000C6C44" w:rsidRDefault="00AE2AA2" w:rsidP="000C6C44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Выбираем столбцы категориальных данных с пропусками</w:t>
      </w:r>
    </w:p>
    <w:p w:rsidR="00AE2AA2" w:rsidRPr="000C6C44" w:rsidRDefault="00AE2AA2" w:rsidP="000C6C4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343275"/>
            <wp:effectExtent l="0" t="0" r="3175" b="0"/>
            <wp:docPr id="1415876987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76987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AA2" w:rsidRPr="000C6C44" w:rsidRDefault="00AE2AA2" w:rsidP="000C6C44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6C44">
        <w:rPr>
          <w:rFonts w:ascii="Times New Roman" w:hAnsi="Times New Roman" w:cs="Times New Roman"/>
          <w:sz w:val="28"/>
          <w:szCs w:val="28"/>
          <w:lang w:val="en-US"/>
        </w:rPr>
        <w:t>И</w:t>
      </w:r>
      <w:proofErr w:type="spellStart"/>
      <w:r w:rsidRPr="000C6C44">
        <w:rPr>
          <w:rFonts w:ascii="Times New Roman" w:hAnsi="Times New Roman" w:cs="Times New Roman"/>
          <w:sz w:val="28"/>
          <w:szCs w:val="28"/>
        </w:rPr>
        <w:t>мпьютация</w:t>
      </w:r>
      <w:proofErr w:type="spellEnd"/>
      <w:r w:rsidRPr="000C6C44">
        <w:rPr>
          <w:rFonts w:ascii="Times New Roman" w:hAnsi="Times New Roman" w:cs="Times New Roman"/>
          <w:sz w:val="28"/>
          <w:szCs w:val="28"/>
        </w:rPr>
        <w:t xml:space="preserve"> наиболее частыми значениями</w:t>
      </w:r>
    </w:p>
    <w:p w:rsidR="00AE2AA2" w:rsidRPr="000C6C44" w:rsidRDefault="00AE2AA2" w:rsidP="000C6C4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0C6C4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0425" cy="1577975"/>
            <wp:effectExtent l="0" t="0" r="3175" b="0"/>
            <wp:docPr id="2001407963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7963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AA2" w:rsidRPr="000C6C44" w:rsidRDefault="00AE2AA2" w:rsidP="000C6C44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6C44">
        <w:rPr>
          <w:rFonts w:ascii="Times New Roman" w:hAnsi="Times New Roman" w:cs="Times New Roman"/>
          <w:sz w:val="28"/>
          <w:szCs w:val="28"/>
        </w:rPr>
        <w:t>Импьютация</w:t>
      </w:r>
      <w:proofErr w:type="spellEnd"/>
      <w:r w:rsidRPr="000C6C44">
        <w:rPr>
          <w:rFonts w:ascii="Times New Roman" w:hAnsi="Times New Roman" w:cs="Times New Roman"/>
          <w:sz w:val="28"/>
          <w:szCs w:val="28"/>
        </w:rPr>
        <w:t xml:space="preserve"> константой</w:t>
      </w:r>
    </w:p>
    <w:p w:rsidR="00AE2AA2" w:rsidRPr="000C6C44" w:rsidRDefault="00AE2AA2" w:rsidP="000C6C4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837555" cy="1849902"/>
            <wp:effectExtent l="0" t="0" r="4445" b="4445"/>
            <wp:docPr id="1719432933" name="Рисунок 14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32933" name="Рисунок 14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951" cy="1850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2AA2" w:rsidRPr="000F54D9" w:rsidRDefault="00AE2AA2" w:rsidP="000F54D9">
      <w:pPr>
        <w:rPr>
          <w:rFonts w:ascii="Times New Roman" w:hAnsi="Times New Roman" w:cs="Times New Roman"/>
          <w:sz w:val="28"/>
          <w:szCs w:val="28"/>
        </w:rPr>
      </w:pPr>
      <w:r w:rsidRPr="000F54D9">
        <w:rPr>
          <w:rFonts w:ascii="Times New Roman" w:hAnsi="Times New Roman" w:cs="Times New Roman"/>
          <w:sz w:val="28"/>
          <w:szCs w:val="28"/>
        </w:rPr>
        <w:t>Преобразование категориальных признаков в числовые</w:t>
      </w:r>
    </w:p>
    <w:p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215809"/>
            <wp:effectExtent l="0" t="0" r="3175" b="0"/>
            <wp:docPr id="2039968904" name="Рисунок 15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68904" name="Рисунок 15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5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6C44" w:rsidRPr="000F54D9" w:rsidRDefault="000C6C44" w:rsidP="000F54D9">
      <w:pPr>
        <w:rPr>
          <w:rFonts w:ascii="Times New Roman" w:hAnsi="Times New Roman" w:cs="Times New Roman"/>
          <w:sz w:val="28"/>
          <w:szCs w:val="28"/>
        </w:rPr>
      </w:pPr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Кодирование категорий целочисленными значениями (</w:t>
      </w:r>
      <w:proofErr w:type="spellStart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label</w:t>
      </w:r>
      <w:proofErr w:type="spellEnd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encoding</w:t>
      </w:r>
      <w:proofErr w:type="spellEnd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AE2AA2" w:rsidRPr="00B548DA" w:rsidRDefault="000C6C44" w:rsidP="00B548DA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54D9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0F54D9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noProof/>
        </w:rPr>
        <w:lastRenderedPageBreak/>
        <w:drawing>
          <wp:inline distT="0" distB="0" distL="0" distR="0">
            <wp:extent cx="5940425" cy="2585720"/>
            <wp:effectExtent l="0" t="0" r="3175" b="5080"/>
            <wp:docPr id="209316879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6879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C44" w:rsidRPr="000F54D9" w:rsidRDefault="000C6C44" w:rsidP="000F54D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F54D9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0F54D9">
        <w:rPr>
          <w:rFonts w:ascii="Times New Roman" w:hAnsi="Times New Roman" w:cs="Times New Roman"/>
          <w:sz w:val="28"/>
          <w:szCs w:val="28"/>
        </w:rPr>
        <w:t>OrdinalEncoder</w:t>
      </w:r>
      <w:proofErr w:type="spellEnd"/>
    </w:p>
    <w:p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5488305"/>
            <wp:effectExtent l="0" t="0" r="3175" b="0"/>
            <wp:docPr id="388104323" name="Рисунок 17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04323" name="Рисунок 17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D682F" w:rsidRPr="000C6C44" w:rsidRDefault="00DD682F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C6C44" w:rsidRPr="000F54D9" w:rsidRDefault="000F54D9" w:rsidP="000F54D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F54D9">
        <w:rPr>
          <w:rFonts w:ascii="Times New Roman" w:hAnsi="Times New Roman" w:cs="Times New Roman"/>
          <w:sz w:val="28"/>
          <w:szCs w:val="28"/>
          <w:lang w:val="en-US"/>
        </w:rPr>
        <w:lastRenderedPageBreak/>
        <w:t>Pandas</w:t>
      </w:r>
      <w:r w:rsidRPr="000F54D9">
        <w:rPr>
          <w:rFonts w:ascii="Times New Roman" w:hAnsi="Times New Roman" w:cs="Times New Roman"/>
          <w:sz w:val="28"/>
          <w:szCs w:val="28"/>
        </w:rPr>
        <w:t>_</w:t>
      </w:r>
      <w:r w:rsidRPr="000F54D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F54D9">
        <w:rPr>
          <w:rFonts w:ascii="Times New Roman" w:hAnsi="Times New Roman" w:cs="Times New Roman"/>
          <w:sz w:val="28"/>
          <w:szCs w:val="28"/>
        </w:rPr>
        <w:t>_</w:t>
      </w:r>
      <w:r w:rsidRPr="000F54D9">
        <w:rPr>
          <w:rFonts w:ascii="Times New Roman" w:hAnsi="Times New Roman" w:cs="Times New Roman"/>
          <w:sz w:val="28"/>
          <w:szCs w:val="28"/>
          <w:lang w:val="en-US"/>
        </w:rPr>
        <w:t>dummies</w:t>
      </w:r>
      <w:r w:rsidR="000C6C44" w:rsidRPr="000F54D9">
        <w:rPr>
          <w:rFonts w:ascii="Times New Roman" w:hAnsi="Times New Roman" w:cs="Times New Roman"/>
          <w:sz w:val="28"/>
          <w:szCs w:val="28"/>
        </w:rPr>
        <w:t xml:space="preserve"> (быстрый вариант </w:t>
      </w:r>
      <w:r w:rsidR="000C6C44" w:rsidRPr="000F54D9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="000C6C44" w:rsidRPr="000F54D9">
        <w:rPr>
          <w:rFonts w:ascii="Times New Roman" w:hAnsi="Times New Roman" w:cs="Times New Roman"/>
          <w:sz w:val="28"/>
          <w:szCs w:val="28"/>
        </w:rPr>
        <w:t>-</w:t>
      </w:r>
      <w:r w:rsidR="000C6C44" w:rsidRPr="000F54D9">
        <w:rPr>
          <w:rFonts w:ascii="Times New Roman" w:hAnsi="Times New Roman" w:cs="Times New Roman"/>
          <w:sz w:val="28"/>
          <w:szCs w:val="28"/>
          <w:lang w:val="en-US"/>
        </w:rPr>
        <w:t>hot</w:t>
      </w:r>
      <w:r w:rsidR="000C6C44" w:rsidRPr="000F54D9">
        <w:rPr>
          <w:rFonts w:ascii="Times New Roman" w:hAnsi="Times New Roman" w:cs="Times New Roman"/>
          <w:sz w:val="28"/>
          <w:szCs w:val="28"/>
        </w:rPr>
        <w:t xml:space="preserve"> кодирования)</w:t>
      </w:r>
    </w:p>
    <w:p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386965"/>
            <wp:effectExtent l="0" t="0" r="3175" b="635"/>
            <wp:docPr id="1281106091" name="Рисунок 18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06091" name="Рисунок 18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Default="00DD682F" w:rsidP="00DD682F"/>
    <w:p w:rsidR="00DD682F" w:rsidRDefault="00DD682F" w:rsidP="00DD682F"/>
    <w:p w:rsidR="00DD682F" w:rsidRDefault="00DD682F" w:rsidP="00DD682F"/>
    <w:p w:rsidR="00DD682F" w:rsidRDefault="00DD682F" w:rsidP="00DD682F"/>
    <w:p w:rsidR="00DD682F" w:rsidRDefault="00DD682F" w:rsidP="00DD682F"/>
    <w:p w:rsidR="00DD682F" w:rsidRDefault="00DD682F" w:rsidP="00DD682F"/>
    <w:p w:rsidR="00DD682F" w:rsidRDefault="00DD682F" w:rsidP="00DD682F"/>
    <w:p w:rsidR="00DD682F" w:rsidRDefault="00DD682F" w:rsidP="00DD682F"/>
    <w:p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D682F" w:rsidRPr="00DD682F" w:rsidRDefault="00DD682F" w:rsidP="00DD682F"/>
    <w:p w:rsidR="000C6C44" w:rsidRPr="000F54D9" w:rsidRDefault="000C6C44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4512898"/>
      <w:r w:rsidRPr="000F54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Масштабирование данных</w:t>
      </w:r>
      <w:bookmarkEnd w:id="2"/>
    </w:p>
    <w:p w:rsidR="000C6C44" w:rsidRPr="000F54D9" w:rsidRDefault="000F54D9" w:rsidP="000F54D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F54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inMax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м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асштабирование</w:t>
      </w:r>
      <w:proofErr w:type="spellEnd"/>
    </w:p>
    <w:p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5243830"/>
            <wp:effectExtent l="0" t="0" r="3175" b="1270"/>
            <wp:docPr id="860990293" name="Рисунок 20" descr="Изображение выглядит как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90293" name="Рисунок 20" descr="Изображение выглядит как снимок экрана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C44" w:rsidRPr="00E8116F" w:rsidRDefault="000C6C44" w:rsidP="000F54D9">
      <w:pPr>
        <w:pStyle w:val="a7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Масштабирование данных на основе </w:t>
      </w:r>
      <w:hyperlink r:id="rId24" w:history="1">
        <w:r w:rsidRPr="000F54D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Z-оценки</w:t>
        </w:r>
      </w:hyperlink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 - </w:t>
      </w:r>
      <w:proofErr w:type="spellStart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"https://scikit-learn.org/stable/modules/generated/sklearn.preprocessing.StandardScaler.html" \l "sklearn.preprocessing.StandardScaler"</w:instrText>
      </w:r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0F54D9"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  <w:t>StandardScaler</w:t>
      </w:r>
      <w:proofErr w:type="spellEnd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:rsidR="00B548DA" w:rsidRDefault="000C6C44" w:rsidP="00B548D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07502" cy="2712835"/>
            <wp:effectExtent l="0" t="0" r="4445" b="5080"/>
            <wp:docPr id="556980810" name="Рисунок 19" descr="Изображение выглядит как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0810" name="Рисунок 19" descr="Изображение выглядит как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406" cy="290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8DA" w:rsidRPr="00B548DA" w:rsidRDefault="00B548DA" w:rsidP="00B548DA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451289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3"/>
    </w:p>
    <w:p w:rsidR="00B548DA" w:rsidRDefault="00B548DA" w:rsidP="00C85640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548D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и применены на практике основные методы предварительной обработки данных для машинного обучения.</w:t>
      </w:r>
    </w:p>
    <w:p w:rsidR="00C85640" w:rsidRPr="00C85640" w:rsidRDefault="00C85640" w:rsidP="00C85640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Ключевые результаты:</w:t>
      </w:r>
    </w:p>
    <w:p w:rsidR="00C85640" w:rsidRPr="00C85640" w:rsidRDefault="00C85640" w:rsidP="00C8564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Понимание структуры данных</w:t>
      </w:r>
    </w:p>
    <w:p w:rsidR="00C85640" w:rsidRPr="00C85640" w:rsidRDefault="00C85640" w:rsidP="00C85640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Выявлены пропуски в двух колонках (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bmi</w:t>
      </w:r>
      <w:proofErr w:type="spellEnd"/>
      <w:r w:rsidRPr="00C85640">
        <w:rPr>
          <w:color w:val="0F1115"/>
          <w:sz w:val="28"/>
          <w:szCs w:val="28"/>
        </w:rPr>
        <w:t> и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smoking_status</w:t>
      </w:r>
      <w:proofErr w:type="spellEnd"/>
      <w:r w:rsidRPr="00C85640">
        <w:rPr>
          <w:color w:val="0F1115"/>
          <w:sz w:val="28"/>
          <w:szCs w:val="28"/>
        </w:rPr>
        <w:t>)</w:t>
      </w:r>
    </w:p>
    <w:p w:rsidR="00C85640" w:rsidRPr="00C85640" w:rsidRDefault="00C85640" w:rsidP="00C85640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Определены типы признаков (числовые и категориальные)</w:t>
      </w:r>
    </w:p>
    <w:p w:rsidR="00C85640" w:rsidRPr="00C85640" w:rsidRDefault="00C85640" w:rsidP="00C8564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Обработка пропусков</w:t>
      </w:r>
    </w:p>
    <w:p w:rsidR="00C85640" w:rsidRPr="00C85640" w:rsidRDefault="00C85640" w:rsidP="00C8564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Для числового признака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bmi</w:t>
      </w:r>
      <w:proofErr w:type="spellEnd"/>
      <w:r w:rsidRPr="00C85640">
        <w:rPr>
          <w:color w:val="0F1115"/>
          <w:sz w:val="28"/>
          <w:szCs w:val="28"/>
        </w:rPr>
        <w:t xml:space="preserve"> выбрана </w:t>
      </w:r>
      <w:proofErr w:type="spellStart"/>
      <w:r w:rsidRPr="00C85640">
        <w:rPr>
          <w:color w:val="0F1115"/>
          <w:sz w:val="28"/>
          <w:szCs w:val="28"/>
        </w:rPr>
        <w:t>импьютация</w:t>
      </w:r>
      <w:proofErr w:type="spellEnd"/>
      <w:r w:rsidRPr="00C85640">
        <w:rPr>
          <w:color w:val="0F1115"/>
          <w:sz w:val="28"/>
          <w:szCs w:val="28"/>
        </w:rPr>
        <w:t> </w:t>
      </w: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медианой</w:t>
      </w:r>
      <w:r w:rsidRPr="00C85640">
        <w:rPr>
          <w:color w:val="0F1115"/>
          <w:sz w:val="28"/>
          <w:szCs w:val="28"/>
        </w:rPr>
        <w:t>, как наиболее устойчивый метод</w:t>
      </w:r>
    </w:p>
    <w:p w:rsidR="00C85640" w:rsidRPr="00C85640" w:rsidRDefault="00C85640" w:rsidP="00C8564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Для категориального признака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smoking_status</w:t>
      </w:r>
      <w:proofErr w:type="spellEnd"/>
      <w:r w:rsidRPr="00C85640">
        <w:rPr>
          <w:color w:val="0F1115"/>
          <w:sz w:val="28"/>
          <w:szCs w:val="28"/>
        </w:rPr>
        <w:t xml:space="preserve"> использована </w:t>
      </w:r>
      <w:proofErr w:type="spellStart"/>
      <w:r w:rsidRPr="00C85640">
        <w:rPr>
          <w:color w:val="0F1115"/>
          <w:sz w:val="28"/>
          <w:szCs w:val="28"/>
        </w:rPr>
        <w:t>импьютация</w:t>
      </w:r>
      <w:proofErr w:type="spellEnd"/>
      <w:r w:rsidRPr="00C85640">
        <w:rPr>
          <w:color w:val="0F1115"/>
          <w:sz w:val="28"/>
          <w:szCs w:val="28"/>
        </w:rPr>
        <w:t> </w:t>
      </w: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наиболее частым значением</w:t>
      </w:r>
    </w:p>
    <w:p w:rsidR="00C85640" w:rsidRPr="00C85640" w:rsidRDefault="00C85640" w:rsidP="00C8564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Кодирование категориальных признаков</w:t>
      </w:r>
    </w:p>
    <w:p w:rsidR="00C85640" w:rsidRPr="00C85640" w:rsidRDefault="00C85640" w:rsidP="00C8564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C85640">
        <w:rPr>
          <w:color w:val="0F1115"/>
          <w:sz w:val="28"/>
          <w:szCs w:val="28"/>
        </w:rPr>
        <w:t>Рассмотрены</w:t>
      </w:r>
      <w:r w:rsidRPr="00C85640">
        <w:rPr>
          <w:color w:val="0F1115"/>
          <w:sz w:val="28"/>
          <w:szCs w:val="28"/>
          <w:lang w:val="en-US"/>
        </w:rPr>
        <w:t xml:space="preserve"> </w:t>
      </w:r>
      <w:r w:rsidRPr="00C85640">
        <w:rPr>
          <w:color w:val="0F1115"/>
          <w:sz w:val="28"/>
          <w:szCs w:val="28"/>
        </w:rPr>
        <w:t>методы</w:t>
      </w:r>
      <w:r w:rsidRPr="00C85640">
        <w:rPr>
          <w:color w:val="0F1115"/>
          <w:sz w:val="28"/>
          <w:szCs w:val="28"/>
          <w:lang w:val="en-US"/>
        </w:rPr>
        <w:t>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LabelEncoder</w:t>
      </w:r>
      <w:proofErr w:type="spellEnd"/>
      <w:r w:rsidRPr="00C85640">
        <w:rPr>
          <w:color w:val="0F1115"/>
          <w:sz w:val="28"/>
          <w:szCs w:val="28"/>
          <w:lang w:val="en-US"/>
        </w:rPr>
        <w:t>,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OrdinalEncoder</w:t>
      </w:r>
      <w:proofErr w:type="spellEnd"/>
      <w:r w:rsidRPr="00C85640">
        <w:rPr>
          <w:color w:val="0F1115"/>
          <w:sz w:val="28"/>
          <w:szCs w:val="28"/>
          <w:lang w:val="en-US"/>
        </w:rPr>
        <w:t> </w:t>
      </w:r>
      <w:r w:rsidRPr="00C85640">
        <w:rPr>
          <w:color w:val="0F1115"/>
          <w:sz w:val="28"/>
          <w:szCs w:val="28"/>
        </w:rPr>
        <w:t>и</w:t>
      </w:r>
      <w:r w:rsidRPr="00C85640">
        <w:rPr>
          <w:color w:val="0F1115"/>
          <w:sz w:val="28"/>
          <w:szCs w:val="28"/>
          <w:lang w:val="en-US"/>
        </w:rPr>
        <w:t>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OneHotEncoder</w:t>
      </w:r>
      <w:proofErr w:type="spellEnd"/>
    </w:p>
    <w:p w:rsidR="00C85640" w:rsidRPr="00C85640" w:rsidRDefault="00C85640" w:rsidP="00C8564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Выбран </w:t>
      </w: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One-</w:t>
      </w:r>
      <w:proofErr w:type="spellStart"/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hot</w:t>
      </w:r>
      <w:proofErr w:type="spellEnd"/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encoding</w:t>
      </w:r>
      <w:proofErr w:type="spellEnd"/>
      <w:r w:rsidRPr="00C85640">
        <w:rPr>
          <w:color w:val="0F1115"/>
          <w:sz w:val="28"/>
          <w:szCs w:val="28"/>
        </w:rPr>
        <w:t> как наиболее корректный для номинальных признаков</w:t>
      </w:r>
    </w:p>
    <w:p w:rsidR="00C85640" w:rsidRPr="00C85640" w:rsidRDefault="00C85640" w:rsidP="00C8564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Созданы бинарные признаки для всех категориальных колонок</w:t>
      </w:r>
    </w:p>
    <w:p w:rsidR="00C85640" w:rsidRPr="00C85640" w:rsidRDefault="00C85640" w:rsidP="00C8564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Масштабирование данных</w:t>
      </w:r>
    </w:p>
    <w:p w:rsidR="00C85640" w:rsidRPr="00C85640" w:rsidRDefault="00C85640" w:rsidP="00C85640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Сравнены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MinMaxScaler</w:t>
      </w:r>
      <w:proofErr w:type="spellEnd"/>
      <w:r w:rsidRPr="00C85640">
        <w:rPr>
          <w:color w:val="0F1115"/>
          <w:sz w:val="28"/>
          <w:szCs w:val="28"/>
        </w:rPr>
        <w:t> и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StandardScaler</w:t>
      </w:r>
      <w:proofErr w:type="spellEnd"/>
    </w:p>
    <w:p w:rsidR="00C85640" w:rsidRPr="00C85640" w:rsidRDefault="00C85640" w:rsidP="00C85640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Выбран </w:t>
      </w:r>
      <w:proofErr w:type="spellStart"/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StandardScaler</w:t>
      </w:r>
      <w:proofErr w:type="spellEnd"/>
      <w:r w:rsidRPr="00C85640">
        <w:rPr>
          <w:color w:val="0F1115"/>
          <w:sz w:val="28"/>
          <w:szCs w:val="28"/>
        </w:rPr>
        <w:t> как более у</w:t>
      </w:r>
      <w:r>
        <w:rPr>
          <w:color w:val="0F1115"/>
          <w:sz w:val="28"/>
          <w:szCs w:val="28"/>
        </w:rPr>
        <w:t>стойчивый</w:t>
      </w:r>
      <w:r w:rsidRPr="00C85640">
        <w:rPr>
          <w:color w:val="0F1115"/>
          <w:sz w:val="28"/>
          <w:szCs w:val="28"/>
        </w:rPr>
        <w:t xml:space="preserve"> метод</w:t>
      </w:r>
    </w:p>
    <w:p w:rsidR="00B548DA" w:rsidRPr="00B548DA" w:rsidRDefault="00B548DA" w:rsidP="00B548D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B548DA" w:rsidRPr="00B54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B05"/>
    <w:multiLevelType w:val="hybridMultilevel"/>
    <w:tmpl w:val="29389E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B341E"/>
    <w:multiLevelType w:val="hybridMultilevel"/>
    <w:tmpl w:val="39BA1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44560"/>
    <w:multiLevelType w:val="hybridMultilevel"/>
    <w:tmpl w:val="E9D64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B299E"/>
    <w:multiLevelType w:val="hybridMultilevel"/>
    <w:tmpl w:val="26D4F25E"/>
    <w:lvl w:ilvl="0" w:tplc="C07E16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9250AE"/>
    <w:multiLevelType w:val="hybridMultilevel"/>
    <w:tmpl w:val="18328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92385"/>
    <w:multiLevelType w:val="hybridMultilevel"/>
    <w:tmpl w:val="DDF0C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E5FCF"/>
    <w:multiLevelType w:val="hybridMultilevel"/>
    <w:tmpl w:val="CA5CA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6183C"/>
    <w:multiLevelType w:val="hybridMultilevel"/>
    <w:tmpl w:val="7A28B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D7D2C"/>
    <w:multiLevelType w:val="multilevel"/>
    <w:tmpl w:val="96DA9C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1444267"/>
    <w:multiLevelType w:val="hybridMultilevel"/>
    <w:tmpl w:val="BDE8E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405C5"/>
    <w:multiLevelType w:val="hybridMultilevel"/>
    <w:tmpl w:val="4B661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46CFC"/>
    <w:multiLevelType w:val="multilevel"/>
    <w:tmpl w:val="A386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12796"/>
    <w:multiLevelType w:val="hybridMultilevel"/>
    <w:tmpl w:val="219CA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EE6825"/>
    <w:multiLevelType w:val="multilevel"/>
    <w:tmpl w:val="1F38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B14A6D"/>
    <w:multiLevelType w:val="hybridMultilevel"/>
    <w:tmpl w:val="B9744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A0772"/>
    <w:multiLevelType w:val="hybridMultilevel"/>
    <w:tmpl w:val="31923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62C4F"/>
    <w:multiLevelType w:val="hybridMultilevel"/>
    <w:tmpl w:val="6F00B4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E7C84"/>
    <w:multiLevelType w:val="hybridMultilevel"/>
    <w:tmpl w:val="C3F2A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AD6654"/>
    <w:multiLevelType w:val="hybridMultilevel"/>
    <w:tmpl w:val="BEFC4A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143745E"/>
    <w:multiLevelType w:val="multilevel"/>
    <w:tmpl w:val="34FE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995243"/>
    <w:multiLevelType w:val="hybridMultilevel"/>
    <w:tmpl w:val="AD8AF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37A802E">
      <w:start w:val="1"/>
      <w:numFmt w:val="decimal"/>
      <w:lvlText w:val="%3)"/>
      <w:lvlJc w:val="left"/>
      <w:pPr>
        <w:ind w:left="2340" w:hanging="360"/>
      </w:pPr>
      <w:rPr>
        <w:rFonts w:ascii="Times New Roman" w:eastAsiaTheme="minorHAnsi" w:hAnsi="Times New Roman"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407997">
    <w:abstractNumId w:val="20"/>
  </w:num>
  <w:num w:numId="2" w16cid:durableId="2002459875">
    <w:abstractNumId w:val="13"/>
  </w:num>
  <w:num w:numId="3" w16cid:durableId="1940747667">
    <w:abstractNumId w:val="11"/>
  </w:num>
  <w:num w:numId="4" w16cid:durableId="118914787">
    <w:abstractNumId w:val="8"/>
  </w:num>
  <w:num w:numId="5" w16cid:durableId="1446850233">
    <w:abstractNumId w:val="7"/>
  </w:num>
  <w:num w:numId="6" w16cid:durableId="148399182">
    <w:abstractNumId w:val="3"/>
  </w:num>
  <w:num w:numId="7" w16cid:durableId="1945109411">
    <w:abstractNumId w:val="16"/>
  </w:num>
  <w:num w:numId="8" w16cid:durableId="1161458475">
    <w:abstractNumId w:val="4"/>
  </w:num>
  <w:num w:numId="9" w16cid:durableId="444662337">
    <w:abstractNumId w:val="6"/>
  </w:num>
  <w:num w:numId="10" w16cid:durableId="1951084049">
    <w:abstractNumId w:val="10"/>
  </w:num>
  <w:num w:numId="11" w16cid:durableId="542983758">
    <w:abstractNumId w:val="1"/>
  </w:num>
  <w:num w:numId="12" w16cid:durableId="1577202590">
    <w:abstractNumId w:val="9"/>
  </w:num>
  <w:num w:numId="13" w16cid:durableId="1075319146">
    <w:abstractNumId w:val="12"/>
  </w:num>
  <w:num w:numId="14" w16cid:durableId="146484069">
    <w:abstractNumId w:val="0"/>
  </w:num>
  <w:num w:numId="15" w16cid:durableId="1167552248">
    <w:abstractNumId w:val="19"/>
  </w:num>
  <w:num w:numId="16" w16cid:durableId="2079741719">
    <w:abstractNumId w:val="18"/>
  </w:num>
  <w:num w:numId="17" w16cid:durableId="1386754540">
    <w:abstractNumId w:val="17"/>
  </w:num>
  <w:num w:numId="18" w16cid:durableId="33702996">
    <w:abstractNumId w:val="2"/>
  </w:num>
  <w:num w:numId="19" w16cid:durableId="694575833">
    <w:abstractNumId w:val="15"/>
  </w:num>
  <w:num w:numId="20" w16cid:durableId="1559702684">
    <w:abstractNumId w:val="5"/>
  </w:num>
  <w:num w:numId="21" w16cid:durableId="3232445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47"/>
    <w:rsid w:val="00062D9E"/>
    <w:rsid w:val="000C6C44"/>
    <w:rsid w:val="000F54D9"/>
    <w:rsid w:val="001F0336"/>
    <w:rsid w:val="00377AA7"/>
    <w:rsid w:val="004D0F9B"/>
    <w:rsid w:val="006F2A98"/>
    <w:rsid w:val="007161FA"/>
    <w:rsid w:val="00727147"/>
    <w:rsid w:val="0074792C"/>
    <w:rsid w:val="00882AF3"/>
    <w:rsid w:val="008B1D16"/>
    <w:rsid w:val="008B431E"/>
    <w:rsid w:val="009438AE"/>
    <w:rsid w:val="00A868A4"/>
    <w:rsid w:val="00AE2AA2"/>
    <w:rsid w:val="00B548DA"/>
    <w:rsid w:val="00C85640"/>
    <w:rsid w:val="00DD682F"/>
    <w:rsid w:val="00E302C6"/>
    <w:rsid w:val="00E8116F"/>
    <w:rsid w:val="00F2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E334B7"/>
  <w15:chartTrackingRefBased/>
  <w15:docId w15:val="{AEB7E4AF-E0ED-3A45-9F68-4CB8DF54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147"/>
  </w:style>
  <w:style w:type="paragraph" w:styleId="1">
    <w:name w:val="heading 1"/>
    <w:basedOn w:val="a"/>
    <w:next w:val="a"/>
    <w:link w:val="10"/>
    <w:uiPriority w:val="9"/>
    <w:qFormat/>
    <w:rsid w:val="0072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1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1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1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1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1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1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1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1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1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1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1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1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1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1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1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1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7147"/>
    <w:rPr>
      <w:b/>
      <w:bCs/>
      <w:smallCaps/>
      <w:color w:val="0F4761" w:themeColor="accent1" w:themeShade="BF"/>
      <w:spacing w:val="5"/>
    </w:rPr>
  </w:style>
  <w:style w:type="paragraph" w:customStyle="1" w:styleId="-">
    <w:name w:val="Титул - Заголовок"/>
    <w:qFormat/>
    <w:rsid w:val="00727147"/>
    <w:pPr>
      <w:spacing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0">
    <w:name w:val="Титул - Подписи"/>
    <w:qFormat/>
    <w:rsid w:val="00727147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Подпись (подстрочный текст)"/>
    <w:qFormat/>
    <w:rsid w:val="00727147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72714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27147"/>
    <w:pPr>
      <w:spacing w:before="120"/>
    </w:pPr>
    <w:rPr>
      <w:b/>
      <w:bCs/>
      <w:i/>
      <w:iCs/>
    </w:rPr>
  </w:style>
  <w:style w:type="character" w:styleId="ad">
    <w:name w:val="Hyperlink"/>
    <w:basedOn w:val="a0"/>
    <w:uiPriority w:val="99"/>
    <w:unhideWhenUsed/>
    <w:rsid w:val="00727147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AE2A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AE2AA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">
    <w:name w:val="n"/>
    <w:basedOn w:val="a0"/>
    <w:rsid w:val="00AE2AA2"/>
  </w:style>
  <w:style w:type="character" w:customStyle="1" w:styleId="o">
    <w:name w:val="o"/>
    <w:basedOn w:val="a0"/>
    <w:rsid w:val="00AE2AA2"/>
  </w:style>
  <w:style w:type="character" w:customStyle="1" w:styleId="p">
    <w:name w:val="p"/>
    <w:basedOn w:val="a0"/>
    <w:rsid w:val="00AE2AA2"/>
  </w:style>
  <w:style w:type="character" w:customStyle="1" w:styleId="s1">
    <w:name w:val="s1"/>
    <w:basedOn w:val="a0"/>
    <w:rsid w:val="00AE2AA2"/>
  </w:style>
  <w:style w:type="character" w:customStyle="1" w:styleId="mi">
    <w:name w:val="mi"/>
    <w:basedOn w:val="a0"/>
    <w:rsid w:val="00AE2AA2"/>
  </w:style>
  <w:style w:type="character" w:styleId="ae">
    <w:name w:val="FollowedHyperlink"/>
    <w:basedOn w:val="a0"/>
    <w:uiPriority w:val="99"/>
    <w:semiHidden/>
    <w:unhideWhenUsed/>
    <w:rsid w:val="000C6C44"/>
    <w:rPr>
      <w:color w:val="96607D" w:themeColor="followed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F54D9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0F54D9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0F54D9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0F54D9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0F54D9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0F54D9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0F54D9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0F54D9"/>
    <w:pPr>
      <w:ind w:left="1920"/>
    </w:pPr>
    <w:rPr>
      <w:sz w:val="20"/>
      <w:szCs w:val="20"/>
    </w:rPr>
  </w:style>
  <w:style w:type="paragraph" w:customStyle="1" w:styleId="ds-markdown-paragraph">
    <w:name w:val="ds-markdown-paragraph"/>
    <w:basedOn w:val="a"/>
    <w:rsid w:val="00C856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C85640"/>
    <w:rPr>
      <w:b/>
      <w:bCs/>
    </w:rPr>
  </w:style>
  <w:style w:type="character" w:styleId="HTML1">
    <w:name w:val="HTML Code"/>
    <w:basedOn w:val="a0"/>
    <w:uiPriority w:val="99"/>
    <w:semiHidden/>
    <w:unhideWhenUsed/>
    <w:rsid w:val="00C85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ru.wikipedia.org/wiki/Z-%D0%BE%D1%86%D0%B5%D0%BD%D0%BA%D0%B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9F%D0%BE%D0%BA%D0%B0%D0%B7%D0%B0%D1%82%D0%B5%D0%BB%D0%B8_%D1%86%D0%B5%D0%BD%D1%82%D1%80%D0%B0_%D1%80%D0%B0%D1%81%D0%BF%D1%80%D0%B5%D0%B4%D0%B5%D0%BB%D0%B5%D0%BD%D0%B8%D1%8F" TargetMode="External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F309D2237A6942AA0BEF71039243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22FE8B-8D2D-D540-8690-C221E4DBD50A}"/>
      </w:docPartPr>
      <w:docPartBody>
        <w:p w:rsidR="00776F0A" w:rsidRDefault="00CF3A3C" w:rsidP="00CF3A3C">
          <w:pPr>
            <w:pStyle w:val="D1F309D2237A6942AA0BEF71039243E9"/>
          </w:pPr>
          <w:r>
            <w:rPr>
              <w:szCs w:val="28"/>
            </w:rPr>
            <w:t>…</w:t>
          </w:r>
        </w:p>
      </w:docPartBody>
    </w:docPart>
    <w:docPart>
      <w:docPartPr>
        <w:name w:val="1A8305A5D929F7469DC01CC485F7AB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4D1556-C9CE-C549-8105-300EF9D088DC}"/>
      </w:docPartPr>
      <w:docPartBody>
        <w:p w:rsidR="00776F0A" w:rsidRDefault="00CF3A3C" w:rsidP="00CF3A3C">
          <w:pPr>
            <w:pStyle w:val="1A8305A5D929F7469DC01CC485F7ABA8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4AD5F462F2C41447BA1D24A70869A8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72EA9E-98A6-A34C-AB80-789BA81151EC}"/>
      </w:docPartPr>
      <w:docPartBody>
        <w:p w:rsidR="00776F0A" w:rsidRDefault="00CF3A3C" w:rsidP="00CF3A3C">
          <w:pPr>
            <w:pStyle w:val="4AD5F462F2C41447BA1D24A70869A8AC"/>
          </w:pPr>
          <w:r w:rsidRPr="006C6BD8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C"/>
    <w:rsid w:val="00377AA7"/>
    <w:rsid w:val="00776F0A"/>
    <w:rsid w:val="008B1D16"/>
    <w:rsid w:val="00AA6B9B"/>
    <w:rsid w:val="00CF3A3C"/>
    <w:rsid w:val="00D7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1F309D2237A6942AA0BEF71039243E9">
    <w:name w:val="D1F309D2237A6942AA0BEF71039243E9"/>
    <w:rsid w:val="00CF3A3C"/>
  </w:style>
  <w:style w:type="paragraph" w:customStyle="1" w:styleId="1A8305A5D929F7469DC01CC485F7ABA8">
    <w:name w:val="1A8305A5D929F7469DC01CC485F7ABA8"/>
    <w:rsid w:val="00CF3A3C"/>
  </w:style>
  <w:style w:type="paragraph" w:customStyle="1" w:styleId="4AD5F462F2C41447BA1D24A70869A8AC">
    <w:name w:val="4AD5F462F2C41447BA1D24A70869A8AC"/>
    <w:rsid w:val="00CF3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39B3F9-8C59-F142-91D9-CF1DCB019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13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kara237vano@outlook.com</dc:creator>
  <cp:keywords/>
  <dc:description/>
  <cp:lastModifiedBy>kara237vano@outlook.com</cp:lastModifiedBy>
  <cp:revision>3</cp:revision>
  <dcterms:created xsi:type="dcterms:W3CDTF">2026-03-15T14:53:00Z</dcterms:created>
  <dcterms:modified xsi:type="dcterms:W3CDTF">2026-03-30T10:36:00Z</dcterms:modified>
</cp:coreProperties>
</file>