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B6F89" w14:textId="0EBB8CE9" w:rsidR="00A53086" w:rsidRPr="00256446" w:rsidRDefault="00D6020E" w:rsidP="00A53086">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14:paraId="3AD6D042" w14:textId="29C117D1" w:rsidR="00D6020E" w:rsidRPr="00256446" w:rsidRDefault="00D6020E" w:rsidP="00A53086">
      <w:pPr>
        <w:spacing w:before="67"/>
        <w:ind w:right="-1" w:firstLine="0"/>
        <w:jc w:val="center"/>
        <w:rPr>
          <w:rFonts w:cs="Times New Roman"/>
          <w:sz w:val="40"/>
        </w:rPr>
      </w:pPr>
      <w:r w:rsidRPr="00256446">
        <w:rPr>
          <w:rFonts w:cs="Times New Roman"/>
          <w:sz w:val="40"/>
        </w:rPr>
        <w:t>DATORIKAS NODAĻA</w:t>
      </w:r>
    </w:p>
    <w:p w14:paraId="5E005070" w14:textId="77777777" w:rsidR="00D6020E" w:rsidRPr="00256446" w:rsidRDefault="00D6020E" w:rsidP="00A53086">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14:paraId="4D1AB812" w14:textId="77777777" w:rsidR="00D6020E" w:rsidRPr="00256446" w:rsidRDefault="00D6020E" w:rsidP="00A53086">
      <w:pPr>
        <w:pStyle w:val="BodyText"/>
        <w:ind w:right="-1" w:firstLine="0"/>
        <w:jc w:val="center"/>
        <w:rPr>
          <w:sz w:val="34"/>
        </w:rPr>
      </w:pPr>
    </w:p>
    <w:p w14:paraId="460BB154" w14:textId="37E88017" w:rsidR="00AC63AE" w:rsidRPr="00AC63AE" w:rsidRDefault="00AC63AE" w:rsidP="009A5859">
      <w:pPr>
        <w:ind w:firstLine="0"/>
      </w:pPr>
    </w:p>
    <w:p w14:paraId="4BABFFC7" w14:textId="77777777" w:rsidR="00D6020E" w:rsidRPr="00256446" w:rsidRDefault="00D6020E" w:rsidP="00A53086">
      <w:pPr>
        <w:pStyle w:val="BodyText"/>
        <w:spacing w:before="9"/>
        <w:ind w:right="-1" w:firstLine="0"/>
        <w:jc w:val="center"/>
        <w:rPr>
          <w:sz w:val="41"/>
        </w:rPr>
      </w:pPr>
    </w:p>
    <w:p w14:paraId="20805F3E" w14:textId="02A28585" w:rsidR="00D6020E" w:rsidRPr="00256446" w:rsidRDefault="003968E1" w:rsidP="00A53086">
      <w:pPr>
        <w:ind w:right="-1" w:firstLine="0"/>
        <w:jc w:val="center"/>
        <w:rPr>
          <w:rFonts w:cs="Times New Roman"/>
          <w:b/>
          <w:sz w:val="40"/>
        </w:rPr>
      </w:pPr>
      <w:r>
        <w:rPr>
          <w:rFonts w:cs="Times New Roman"/>
          <w:b/>
          <w:sz w:val="40"/>
        </w:rPr>
        <w:t>EKSĀMENA DARBS</w:t>
      </w:r>
    </w:p>
    <w:p w14:paraId="57AC8F2F" w14:textId="77777777" w:rsidR="00AC63AE" w:rsidRDefault="00AC63AE" w:rsidP="00A53086">
      <w:pPr>
        <w:pStyle w:val="BodyText"/>
        <w:ind w:right="-1" w:firstLine="0"/>
        <w:jc w:val="center"/>
        <w:rPr>
          <w:b/>
          <w:sz w:val="40"/>
          <w:szCs w:val="22"/>
        </w:rPr>
      </w:pPr>
    </w:p>
    <w:p w14:paraId="77D2A137" w14:textId="584984DB" w:rsidR="00D6020E" w:rsidRPr="00256446" w:rsidRDefault="00AC63AE" w:rsidP="00A53086">
      <w:pPr>
        <w:pStyle w:val="BodyText"/>
        <w:ind w:right="-1" w:firstLine="0"/>
        <w:jc w:val="center"/>
        <w:rPr>
          <w:b/>
          <w:sz w:val="44"/>
        </w:rPr>
      </w:pPr>
      <w:r>
        <w:rPr>
          <w:b/>
          <w:sz w:val="40"/>
          <w:szCs w:val="22"/>
        </w:rPr>
        <w:t>“</w:t>
      </w:r>
      <w:r w:rsidR="009A5859">
        <w:rPr>
          <w:b/>
          <w:sz w:val="40"/>
          <w:szCs w:val="22"/>
        </w:rPr>
        <w:t>Sociālā tīkla sistēma publikāciju un ziņojumu kopīgošanai</w:t>
      </w:r>
      <w:r>
        <w:rPr>
          <w:b/>
          <w:sz w:val="40"/>
          <w:szCs w:val="22"/>
        </w:rPr>
        <w:t>”</w:t>
      </w:r>
    </w:p>
    <w:p w14:paraId="667FB70F" w14:textId="77777777" w:rsidR="00D6020E" w:rsidRDefault="00D6020E" w:rsidP="00D6020E">
      <w:pPr>
        <w:pStyle w:val="BodyText"/>
        <w:jc w:val="center"/>
        <w:rPr>
          <w:b/>
          <w:sz w:val="44"/>
        </w:rPr>
      </w:pPr>
    </w:p>
    <w:p w14:paraId="64CE770B" w14:textId="77777777" w:rsidR="00AC63AE" w:rsidRDefault="00AC63AE" w:rsidP="00AC63AE"/>
    <w:p w14:paraId="40223FAC" w14:textId="77777777" w:rsidR="00AC63AE" w:rsidRPr="00AC63AE" w:rsidRDefault="00AC63AE" w:rsidP="00AC63AE"/>
    <w:p w14:paraId="4C9EB2DC" w14:textId="250317D4" w:rsidR="00D6020E" w:rsidRPr="00256446" w:rsidRDefault="00493704" w:rsidP="00D6020E">
      <w:pPr>
        <w:pStyle w:val="BodyText"/>
        <w:jc w:val="right"/>
        <w:rPr>
          <w:sz w:val="34"/>
          <w:szCs w:val="34"/>
        </w:rPr>
      </w:pPr>
      <w:r>
        <w:rPr>
          <w:sz w:val="34"/>
          <w:szCs w:val="34"/>
        </w:rPr>
        <w:t xml:space="preserve">Paskaidrojošais raksts </w:t>
      </w:r>
      <w:r w:rsidRPr="00493704">
        <w:rPr>
          <w:sz w:val="34"/>
          <w:szCs w:val="34"/>
          <w:u w:val="single"/>
          <w:lang w:val="ru-RU"/>
        </w:rPr>
        <w:t>27</w:t>
      </w:r>
      <w:r w:rsidR="00D6020E" w:rsidRPr="00256446">
        <w:rPr>
          <w:sz w:val="34"/>
          <w:szCs w:val="34"/>
        </w:rPr>
        <w:t xml:space="preserve"> lpp.</w:t>
      </w:r>
    </w:p>
    <w:p w14:paraId="76A9C563" w14:textId="77777777" w:rsidR="00AC63AE" w:rsidRDefault="00AC63AE" w:rsidP="00AC63AE"/>
    <w:p w14:paraId="10D383D7" w14:textId="77777777" w:rsidR="00AC63AE" w:rsidRDefault="00AC63AE" w:rsidP="00AC63AE"/>
    <w:p w14:paraId="2E3DD753" w14:textId="77777777" w:rsidR="00AC63AE" w:rsidRPr="00AC63AE" w:rsidRDefault="00AC63AE" w:rsidP="00AC63AE"/>
    <w:p w14:paraId="2BBDC3DA" w14:textId="7BDDDC35" w:rsidR="00D6020E" w:rsidRPr="00256446" w:rsidRDefault="00D6020E" w:rsidP="00A53086">
      <w:pPr>
        <w:pStyle w:val="BodyText"/>
        <w:tabs>
          <w:tab w:val="right" w:pos="9071"/>
        </w:tabs>
        <w:rPr>
          <w:rFonts w:cs="Arial Unicode MS"/>
          <w:sz w:val="34"/>
          <w:lang w:eastAsia="ru-RU" w:bidi="lo-LA"/>
        </w:rPr>
      </w:pPr>
      <w:r w:rsidRPr="00256446">
        <w:rPr>
          <w:rFonts w:cs="Arial Unicode MS"/>
          <w:sz w:val="34"/>
          <w:lang w:eastAsia="ru-RU" w:bidi="lo-LA"/>
        </w:rPr>
        <w:t>Audzēknis:</w:t>
      </w:r>
      <w:r w:rsidR="00A53086" w:rsidRPr="00256446">
        <w:rPr>
          <w:rFonts w:cs="Arial Unicode MS"/>
          <w:sz w:val="34"/>
          <w:lang w:eastAsia="ru-RU" w:bidi="lo-LA"/>
        </w:rPr>
        <w:tab/>
      </w:r>
      <w:r w:rsidR="00F409B1">
        <w:rPr>
          <w:rFonts w:cs="Arial Unicode MS"/>
          <w:sz w:val="34"/>
          <w:lang w:eastAsia="ru-RU" w:bidi="lo-LA"/>
        </w:rPr>
        <w:t>Ivans Aļeškevičs</w:t>
      </w:r>
    </w:p>
    <w:p w14:paraId="31DC1227" w14:textId="77777777" w:rsidR="00D6020E" w:rsidRPr="00256446" w:rsidRDefault="00D6020E" w:rsidP="00D6020E">
      <w:pPr>
        <w:pStyle w:val="BodyText"/>
        <w:rPr>
          <w:rFonts w:cs="Arial Unicode MS"/>
          <w:sz w:val="34"/>
          <w:lang w:eastAsia="ru-RU" w:bidi="lo-LA"/>
        </w:rPr>
      </w:pPr>
    </w:p>
    <w:p w14:paraId="0DDF0791" w14:textId="2D693084" w:rsidR="00A53086" w:rsidRPr="00256446" w:rsidRDefault="00D6020E" w:rsidP="00A53086">
      <w:pPr>
        <w:pStyle w:val="BodyText"/>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00A53086" w:rsidRPr="00256446">
        <w:rPr>
          <w:rFonts w:cs="Arial Unicode MS"/>
          <w:sz w:val="34"/>
          <w:lang w:eastAsia="ru-RU" w:bidi="lo-LA"/>
        </w:rPr>
        <w:tab/>
      </w:r>
      <w:r w:rsidR="00A72EA1">
        <w:rPr>
          <w:rFonts w:cs="Arial Unicode MS"/>
          <w:sz w:val="34"/>
          <w:lang w:eastAsia="ru-RU" w:bidi="lo-LA"/>
        </w:rPr>
        <w:t>Ilona Demčenko</w:t>
      </w:r>
    </w:p>
    <w:p w14:paraId="409D9556" w14:textId="40320C09" w:rsidR="00D6020E" w:rsidRPr="00256446" w:rsidRDefault="00D6020E" w:rsidP="00A53086">
      <w:pPr>
        <w:pStyle w:val="BodyText"/>
        <w:tabs>
          <w:tab w:val="right" w:pos="9071"/>
        </w:tabs>
        <w:rPr>
          <w:rFonts w:cs="Arial Unicode MS"/>
          <w:sz w:val="34"/>
          <w:lang w:eastAsia="ru-RU" w:bidi="lo-LA"/>
        </w:rPr>
      </w:pPr>
    </w:p>
    <w:p w14:paraId="2E9C32B2" w14:textId="73B031BF" w:rsidR="00D6020E" w:rsidRPr="00256446" w:rsidRDefault="00D6020E" w:rsidP="00A53086">
      <w:pPr>
        <w:pStyle w:val="BodyText"/>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14:paraId="0B61FC12" w14:textId="7399F0EC" w:rsidR="00A53086" w:rsidRPr="00256446" w:rsidRDefault="00AC63AE" w:rsidP="00AC63AE">
      <w:pPr>
        <w:pStyle w:val="BodyText"/>
        <w:tabs>
          <w:tab w:val="left" w:pos="7200"/>
        </w:tabs>
        <w:spacing w:before="4"/>
        <w:jc w:val="left"/>
        <w:rPr>
          <w:b/>
          <w:sz w:val="47"/>
        </w:rPr>
      </w:pPr>
      <w:r>
        <w:rPr>
          <w:b/>
          <w:sz w:val="47"/>
        </w:rPr>
        <w:tab/>
      </w:r>
    </w:p>
    <w:p w14:paraId="1F139F71" w14:textId="499EC4D9" w:rsidR="00D6020E" w:rsidRPr="00256446" w:rsidRDefault="00D6020E" w:rsidP="00A53086">
      <w:pPr>
        <w:ind w:right="-1" w:hanging="3"/>
        <w:jc w:val="center"/>
        <w:rPr>
          <w:rFonts w:cs="Times New Roman"/>
          <w:b/>
          <w:spacing w:val="-4"/>
          <w:sz w:val="32"/>
        </w:rPr>
      </w:pPr>
      <w:r w:rsidRPr="00256446">
        <w:rPr>
          <w:rFonts w:cs="Times New Roman"/>
          <w:b/>
          <w:spacing w:val="-4"/>
          <w:sz w:val="32"/>
        </w:rPr>
        <w:t>Rīga 2023</w:t>
      </w:r>
    </w:p>
    <w:p w14:paraId="2B3BA590" w14:textId="77777777" w:rsidR="00D6020E" w:rsidRPr="00256446" w:rsidRDefault="00D6020E" w:rsidP="000A304E">
      <w:pPr>
        <w:pStyle w:val="Heading1"/>
        <w:spacing w:before="0" w:line="360" w:lineRule="auto"/>
        <w:rPr>
          <w:rFonts w:cs="Times New Roman"/>
          <w:b w:val="0"/>
          <w:caps/>
          <w:color w:val="000000" w:themeColor="text1"/>
        </w:rPr>
        <w:sectPr w:rsidR="00D6020E" w:rsidRPr="00256446" w:rsidSect="00B9292D">
          <w:footerReference w:type="default" r:id="rId8"/>
          <w:pgSz w:w="11906" w:h="16838"/>
          <w:pgMar w:top="1134" w:right="1134" w:bottom="1134" w:left="1701" w:header="709" w:footer="709" w:gutter="0"/>
          <w:cols w:space="708"/>
          <w:docGrid w:linePitch="360"/>
        </w:sectPr>
      </w:pPr>
    </w:p>
    <w:p w14:paraId="6F8A23B8" w14:textId="77777777" w:rsidR="00224C68" w:rsidRPr="00256446" w:rsidRDefault="00224C68" w:rsidP="009832A2">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14:paraId="717F64C4" w14:textId="6E3F6C46" w:rsidR="002110C7" w:rsidRPr="00AA4C68" w:rsidRDefault="002110C7">
          <w:pPr>
            <w:pStyle w:val="TOCHeading"/>
            <w:rPr>
              <w:sz w:val="2"/>
              <w:szCs w:val="2"/>
              <w:lang w:val="lv-LV"/>
            </w:rPr>
          </w:pPr>
        </w:p>
        <w:p w14:paraId="2CE975E9" w14:textId="5454E5C6" w:rsidR="008F76DB" w:rsidRDefault="002110C7">
          <w:pPr>
            <w:pStyle w:val="TOC1"/>
            <w:rPr>
              <w:rFonts w:asciiTheme="minorHAnsi" w:eastAsiaTheme="minorEastAsia" w:hAnsiTheme="minorHAnsi" w:cstheme="minorBidi"/>
              <w:b w:val="0"/>
              <w:caps w:val="0"/>
              <w:kern w:val="2"/>
              <w:szCs w:val="24"/>
              <w:lang w:val="en-GB" w:eastAsia="en-GB"/>
              <w14:ligatures w14:val="standardContextual"/>
            </w:rPr>
          </w:pPr>
          <w:r w:rsidRPr="00256446">
            <w:rPr>
              <w:noProof w:val="0"/>
            </w:rPr>
            <w:fldChar w:fldCharType="begin"/>
          </w:r>
          <w:r w:rsidRPr="00256446">
            <w:instrText xml:space="preserve"> TOC \o "1-3" \h \z \u </w:instrText>
          </w:r>
          <w:r w:rsidRPr="00256446">
            <w:rPr>
              <w:noProof w:val="0"/>
            </w:rPr>
            <w:fldChar w:fldCharType="separate"/>
          </w:r>
          <w:hyperlink w:anchor="_Toc162214948" w:history="1">
            <w:r w:rsidR="008F76DB" w:rsidRPr="00A35AAE">
              <w:rPr>
                <w:rStyle w:val="Hyperlink"/>
              </w:rPr>
              <w:t>ievads</w:t>
            </w:r>
            <w:r w:rsidR="008F76DB">
              <w:rPr>
                <w:webHidden/>
              </w:rPr>
              <w:tab/>
            </w:r>
            <w:r w:rsidR="008F76DB">
              <w:rPr>
                <w:webHidden/>
              </w:rPr>
              <w:fldChar w:fldCharType="begin"/>
            </w:r>
            <w:r w:rsidR="008F76DB">
              <w:rPr>
                <w:webHidden/>
              </w:rPr>
              <w:instrText xml:space="preserve"> PAGEREF _Toc162214948 \h </w:instrText>
            </w:r>
            <w:r w:rsidR="008F76DB">
              <w:rPr>
                <w:webHidden/>
              </w:rPr>
            </w:r>
            <w:r w:rsidR="008F76DB">
              <w:rPr>
                <w:webHidden/>
              </w:rPr>
              <w:fldChar w:fldCharType="separate"/>
            </w:r>
            <w:r w:rsidR="008F76DB">
              <w:rPr>
                <w:webHidden/>
              </w:rPr>
              <w:t>3</w:t>
            </w:r>
            <w:r w:rsidR="008F76DB">
              <w:rPr>
                <w:webHidden/>
              </w:rPr>
              <w:fldChar w:fldCharType="end"/>
            </w:r>
          </w:hyperlink>
        </w:p>
        <w:p w14:paraId="135D3C1F" w14:textId="4589DB90" w:rsidR="008F76DB" w:rsidRDefault="008F76DB">
          <w:pPr>
            <w:pStyle w:val="TOC1"/>
            <w:rPr>
              <w:rFonts w:asciiTheme="minorHAnsi" w:eastAsiaTheme="minorEastAsia" w:hAnsiTheme="minorHAnsi" w:cstheme="minorBidi"/>
              <w:b w:val="0"/>
              <w:caps w:val="0"/>
              <w:kern w:val="2"/>
              <w:szCs w:val="24"/>
              <w:lang w:val="en-GB" w:eastAsia="en-GB"/>
              <w14:ligatures w14:val="standardContextual"/>
            </w:rPr>
          </w:pPr>
          <w:hyperlink w:anchor="_Toc162214949" w:history="1">
            <w:r w:rsidRPr="00A35AAE">
              <w:rPr>
                <w:rStyle w:val="Hyperlink"/>
              </w:rPr>
              <w:t>1.</w:t>
            </w:r>
            <w:r>
              <w:rPr>
                <w:rFonts w:asciiTheme="minorHAnsi" w:eastAsiaTheme="minorEastAsia" w:hAnsiTheme="minorHAnsi" w:cstheme="minorBidi"/>
                <w:b w:val="0"/>
                <w:caps w:val="0"/>
                <w:kern w:val="2"/>
                <w:szCs w:val="24"/>
                <w:lang w:val="en-GB" w:eastAsia="en-GB"/>
                <w14:ligatures w14:val="standardContextual"/>
              </w:rPr>
              <w:tab/>
            </w:r>
            <w:r w:rsidRPr="00A35AAE">
              <w:rPr>
                <w:rStyle w:val="Hyperlink"/>
              </w:rPr>
              <w:t>UZDEVUMA NOSTĀDNE</w:t>
            </w:r>
            <w:r>
              <w:rPr>
                <w:webHidden/>
              </w:rPr>
              <w:tab/>
            </w:r>
            <w:r>
              <w:rPr>
                <w:webHidden/>
              </w:rPr>
              <w:fldChar w:fldCharType="begin"/>
            </w:r>
            <w:r>
              <w:rPr>
                <w:webHidden/>
              </w:rPr>
              <w:instrText xml:space="preserve"> PAGEREF _Toc162214949 \h </w:instrText>
            </w:r>
            <w:r>
              <w:rPr>
                <w:webHidden/>
              </w:rPr>
            </w:r>
            <w:r>
              <w:rPr>
                <w:webHidden/>
              </w:rPr>
              <w:fldChar w:fldCharType="separate"/>
            </w:r>
            <w:r>
              <w:rPr>
                <w:webHidden/>
              </w:rPr>
              <w:t>4</w:t>
            </w:r>
            <w:r>
              <w:rPr>
                <w:webHidden/>
              </w:rPr>
              <w:fldChar w:fldCharType="end"/>
            </w:r>
          </w:hyperlink>
        </w:p>
        <w:p w14:paraId="7AD827E2" w14:textId="5E0A7771" w:rsidR="008F76DB" w:rsidRDefault="008F76DB">
          <w:pPr>
            <w:pStyle w:val="TOC1"/>
            <w:rPr>
              <w:rFonts w:asciiTheme="minorHAnsi" w:eastAsiaTheme="minorEastAsia" w:hAnsiTheme="minorHAnsi" w:cstheme="minorBidi"/>
              <w:b w:val="0"/>
              <w:caps w:val="0"/>
              <w:kern w:val="2"/>
              <w:szCs w:val="24"/>
              <w:lang w:val="en-GB" w:eastAsia="en-GB"/>
              <w14:ligatures w14:val="standardContextual"/>
            </w:rPr>
          </w:pPr>
          <w:hyperlink w:anchor="_Toc162214950" w:history="1">
            <w:r w:rsidRPr="00A35AAE">
              <w:rPr>
                <w:rStyle w:val="Hyperlink"/>
              </w:rPr>
              <w:t>2.</w:t>
            </w:r>
            <w:r>
              <w:rPr>
                <w:rFonts w:asciiTheme="minorHAnsi" w:eastAsiaTheme="minorEastAsia" w:hAnsiTheme="minorHAnsi" w:cstheme="minorBidi"/>
                <w:b w:val="0"/>
                <w:caps w:val="0"/>
                <w:kern w:val="2"/>
                <w:szCs w:val="24"/>
                <w:lang w:val="en-GB" w:eastAsia="en-GB"/>
                <w14:ligatures w14:val="standardContextual"/>
              </w:rPr>
              <w:tab/>
            </w:r>
            <w:r w:rsidRPr="00A35AAE">
              <w:rPr>
                <w:rStyle w:val="Hyperlink"/>
              </w:rPr>
              <w:t>PRASĪBU SPECIFIKĀCIJA</w:t>
            </w:r>
            <w:r>
              <w:rPr>
                <w:webHidden/>
              </w:rPr>
              <w:tab/>
            </w:r>
            <w:r>
              <w:rPr>
                <w:webHidden/>
              </w:rPr>
              <w:fldChar w:fldCharType="begin"/>
            </w:r>
            <w:r>
              <w:rPr>
                <w:webHidden/>
              </w:rPr>
              <w:instrText xml:space="preserve"> PAGEREF _Toc162214950 \h </w:instrText>
            </w:r>
            <w:r>
              <w:rPr>
                <w:webHidden/>
              </w:rPr>
            </w:r>
            <w:r>
              <w:rPr>
                <w:webHidden/>
              </w:rPr>
              <w:fldChar w:fldCharType="separate"/>
            </w:r>
            <w:r>
              <w:rPr>
                <w:webHidden/>
              </w:rPr>
              <w:t>6</w:t>
            </w:r>
            <w:r>
              <w:rPr>
                <w:webHidden/>
              </w:rPr>
              <w:fldChar w:fldCharType="end"/>
            </w:r>
          </w:hyperlink>
        </w:p>
        <w:p w14:paraId="517EF2E6" w14:textId="61AF2D9F" w:rsidR="008F76DB" w:rsidRDefault="008F76DB">
          <w:pPr>
            <w:pStyle w:val="TOC2"/>
            <w:tabs>
              <w:tab w:val="left" w:pos="1680"/>
              <w:tab w:val="right" w:leader="dot" w:pos="9061"/>
            </w:tabs>
            <w:rPr>
              <w:rFonts w:asciiTheme="minorHAnsi" w:eastAsiaTheme="minorEastAsia" w:hAnsiTheme="minorHAnsi"/>
              <w:noProof/>
              <w:kern w:val="2"/>
              <w:szCs w:val="24"/>
              <w:lang w:val="en-GB" w:eastAsia="en-GB"/>
              <w14:ligatures w14:val="standardContextual"/>
            </w:rPr>
          </w:pPr>
          <w:hyperlink w:anchor="_Toc162214951" w:history="1">
            <w:r w:rsidRPr="00A35AAE">
              <w:rPr>
                <w:rStyle w:val="Hyperlink"/>
                <w:noProof/>
              </w:rPr>
              <w:t>2.1.</w:t>
            </w:r>
            <w:r>
              <w:rPr>
                <w:rFonts w:asciiTheme="minorHAnsi" w:eastAsiaTheme="minorEastAsia" w:hAnsiTheme="minorHAnsi"/>
                <w:noProof/>
                <w:kern w:val="2"/>
                <w:szCs w:val="24"/>
                <w:lang w:val="en-GB" w:eastAsia="en-GB"/>
                <w14:ligatures w14:val="standardContextual"/>
              </w:rPr>
              <w:tab/>
            </w:r>
            <w:r w:rsidRPr="00A35AAE">
              <w:rPr>
                <w:rStyle w:val="Hyperlink"/>
                <w:rFonts w:cs="Times New Roman"/>
                <w:noProof/>
              </w:rPr>
              <w:t>Ieejas un izejas informācijas apraksts</w:t>
            </w:r>
            <w:r>
              <w:rPr>
                <w:noProof/>
                <w:webHidden/>
              </w:rPr>
              <w:tab/>
            </w:r>
            <w:r>
              <w:rPr>
                <w:noProof/>
                <w:webHidden/>
              </w:rPr>
              <w:fldChar w:fldCharType="begin"/>
            </w:r>
            <w:r>
              <w:rPr>
                <w:noProof/>
                <w:webHidden/>
              </w:rPr>
              <w:instrText xml:space="preserve"> PAGEREF _Toc162214951 \h </w:instrText>
            </w:r>
            <w:r>
              <w:rPr>
                <w:noProof/>
                <w:webHidden/>
              </w:rPr>
            </w:r>
            <w:r>
              <w:rPr>
                <w:noProof/>
                <w:webHidden/>
              </w:rPr>
              <w:fldChar w:fldCharType="separate"/>
            </w:r>
            <w:r>
              <w:rPr>
                <w:noProof/>
                <w:webHidden/>
              </w:rPr>
              <w:t>6</w:t>
            </w:r>
            <w:r>
              <w:rPr>
                <w:noProof/>
                <w:webHidden/>
              </w:rPr>
              <w:fldChar w:fldCharType="end"/>
            </w:r>
          </w:hyperlink>
        </w:p>
        <w:p w14:paraId="0E394DAE" w14:textId="5E843259" w:rsidR="008F76DB" w:rsidRPr="008F76DB" w:rsidRDefault="008F76DB" w:rsidP="008F76DB">
          <w:pPr>
            <w:pStyle w:val="TOC3"/>
            <w:rPr>
              <w:rFonts w:asciiTheme="minorHAnsi" w:eastAsiaTheme="minorEastAsia" w:hAnsiTheme="minorHAnsi"/>
              <w:kern w:val="2"/>
              <w:szCs w:val="24"/>
              <w:lang w:val="en-GB" w:eastAsia="en-GB"/>
              <w14:ligatures w14:val="standardContextual"/>
            </w:rPr>
          </w:pPr>
          <w:hyperlink w:anchor="_Toc162214952" w:history="1">
            <w:r w:rsidRPr="008F76DB">
              <w:rPr>
                <w:rStyle w:val="Hyperlink"/>
              </w:rPr>
              <w:t>2.1.1.</w:t>
            </w:r>
            <w:r w:rsidRPr="008F76DB">
              <w:rPr>
                <w:rFonts w:asciiTheme="minorHAnsi" w:eastAsiaTheme="minorEastAsia" w:hAnsiTheme="minorHAnsi"/>
                <w:kern w:val="2"/>
                <w:szCs w:val="24"/>
                <w:lang w:val="en-GB" w:eastAsia="en-GB"/>
                <w14:ligatures w14:val="standardContextual"/>
              </w:rPr>
              <w:tab/>
            </w:r>
            <w:r w:rsidRPr="008F76DB">
              <w:rPr>
                <w:rStyle w:val="Hyperlink"/>
              </w:rPr>
              <w:t>Ieejas informācijas apraksts</w:t>
            </w:r>
            <w:r w:rsidRPr="008F76DB">
              <w:rPr>
                <w:webHidden/>
              </w:rPr>
              <w:tab/>
            </w:r>
            <w:r w:rsidRPr="008F76DB">
              <w:rPr>
                <w:webHidden/>
              </w:rPr>
              <w:fldChar w:fldCharType="begin"/>
            </w:r>
            <w:r w:rsidRPr="008F76DB">
              <w:rPr>
                <w:webHidden/>
              </w:rPr>
              <w:instrText xml:space="preserve"> PAGEREF _Toc162214952 \h </w:instrText>
            </w:r>
            <w:r w:rsidRPr="008F76DB">
              <w:rPr>
                <w:webHidden/>
              </w:rPr>
            </w:r>
            <w:r w:rsidRPr="008F76DB">
              <w:rPr>
                <w:webHidden/>
              </w:rPr>
              <w:fldChar w:fldCharType="separate"/>
            </w:r>
            <w:r w:rsidRPr="008F76DB">
              <w:rPr>
                <w:webHidden/>
              </w:rPr>
              <w:t>6</w:t>
            </w:r>
            <w:r w:rsidRPr="008F76DB">
              <w:rPr>
                <w:webHidden/>
              </w:rPr>
              <w:fldChar w:fldCharType="end"/>
            </w:r>
          </w:hyperlink>
        </w:p>
        <w:p w14:paraId="4765C3CF" w14:textId="758A371D" w:rsidR="008F76DB" w:rsidRDefault="008F76DB" w:rsidP="008F76DB">
          <w:pPr>
            <w:pStyle w:val="TOC3"/>
            <w:rPr>
              <w:rFonts w:asciiTheme="minorHAnsi" w:eastAsiaTheme="minorEastAsia" w:hAnsiTheme="minorHAnsi"/>
              <w:kern w:val="2"/>
              <w:szCs w:val="24"/>
              <w:lang w:val="en-GB" w:eastAsia="en-GB"/>
              <w14:ligatures w14:val="standardContextual"/>
            </w:rPr>
          </w:pPr>
          <w:hyperlink w:anchor="_Toc162214953" w:history="1">
            <w:r w:rsidRPr="00A35AAE">
              <w:rPr>
                <w:rStyle w:val="Hyperlink"/>
              </w:rPr>
              <w:t>2.1.2.</w:t>
            </w:r>
            <w:r>
              <w:rPr>
                <w:rFonts w:asciiTheme="minorHAnsi" w:eastAsiaTheme="minorEastAsia" w:hAnsiTheme="minorHAnsi"/>
                <w:kern w:val="2"/>
                <w:szCs w:val="24"/>
                <w:lang w:val="en-GB" w:eastAsia="en-GB"/>
                <w14:ligatures w14:val="standardContextual"/>
              </w:rPr>
              <w:tab/>
            </w:r>
            <w:r w:rsidRPr="00A35AAE">
              <w:rPr>
                <w:rStyle w:val="Hyperlink"/>
              </w:rPr>
              <w:t>Izejas informācijas apraksts</w:t>
            </w:r>
            <w:r>
              <w:rPr>
                <w:webHidden/>
              </w:rPr>
              <w:tab/>
            </w:r>
            <w:r>
              <w:rPr>
                <w:webHidden/>
              </w:rPr>
              <w:fldChar w:fldCharType="begin"/>
            </w:r>
            <w:r>
              <w:rPr>
                <w:webHidden/>
              </w:rPr>
              <w:instrText xml:space="preserve"> PAGEREF _Toc162214953 \h </w:instrText>
            </w:r>
            <w:r>
              <w:rPr>
                <w:webHidden/>
              </w:rPr>
            </w:r>
            <w:r>
              <w:rPr>
                <w:webHidden/>
              </w:rPr>
              <w:fldChar w:fldCharType="separate"/>
            </w:r>
            <w:r>
              <w:rPr>
                <w:webHidden/>
              </w:rPr>
              <w:t>7</w:t>
            </w:r>
            <w:r>
              <w:rPr>
                <w:webHidden/>
              </w:rPr>
              <w:fldChar w:fldCharType="end"/>
            </w:r>
          </w:hyperlink>
        </w:p>
        <w:p w14:paraId="2615AD80" w14:textId="57325A6A" w:rsidR="008F76DB" w:rsidRDefault="008F76DB">
          <w:pPr>
            <w:pStyle w:val="TOC2"/>
            <w:tabs>
              <w:tab w:val="left" w:pos="1680"/>
              <w:tab w:val="right" w:leader="dot" w:pos="9061"/>
            </w:tabs>
            <w:rPr>
              <w:rFonts w:asciiTheme="minorHAnsi" w:eastAsiaTheme="minorEastAsia" w:hAnsiTheme="minorHAnsi"/>
              <w:noProof/>
              <w:kern w:val="2"/>
              <w:szCs w:val="24"/>
              <w:lang w:val="en-GB" w:eastAsia="en-GB"/>
              <w14:ligatures w14:val="standardContextual"/>
            </w:rPr>
          </w:pPr>
          <w:hyperlink w:anchor="_Toc162214954" w:history="1">
            <w:r w:rsidRPr="00A35AAE">
              <w:rPr>
                <w:rStyle w:val="Hyperlink"/>
                <w:rFonts w:cs="Times New Roman"/>
                <w:noProof/>
              </w:rPr>
              <w:t>2.2.</w:t>
            </w:r>
            <w:r>
              <w:rPr>
                <w:rFonts w:asciiTheme="minorHAnsi" w:eastAsiaTheme="minorEastAsia" w:hAnsiTheme="minorHAnsi"/>
                <w:noProof/>
                <w:kern w:val="2"/>
                <w:szCs w:val="24"/>
                <w:lang w:val="en-GB" w:eastAsia="en-GB"/>
                <w14:ligatures w14:val="standardContextual"/>
              </w:rPr>
              <w:tab/>
            </w:r>
            <w:r w:rsidRPr="00A35AAE">
              <w:rPr>
                <w:rStyle w:val="Hyperlink"/>
                <w:rFonts w:cs="Times New Roman"/>
                <w:noProof/>
              </w:rPr>
              <w:t>Funkcionālās prasības</w:t>
            </w:r>
            <w:r>
              <w:rPr>
                <w:noProof/>
                <w:webHidden/>
              </w:rPr>
              <w:tab/>
            </w:r>
            <w:r>
              <w:rPr>
                <w:noProof/>
                <w:webHidden/>
              </w:rPr>
              <w:fldChar w:fldCharType="begin"/>
            </w:r>
            <w:r>
              <w:rPr>
                <w:noProof/>
                <w:webHidden/>
              </w:rPr>
              <w:instrText xml:space="preserve"> PAGEREF _Toc162214954 \h </w:instrText>
            </w:r>
            <w:r>
              <w:rPr>
                <w:noProof/>
                <w:webHidden/>
              </w:rPr>
            </w:r>
            <w:r>
              <w:rPr>
                <w:noProof/>
                <w:webHidden/>
              </w:rPr>
              <w:fldChar w:fldCharType="separate"/>
            </w:r>
            <w:r>
              <w:rPr>
                <w:noProof/>
                <w:webHidden/>
              </w:rPr>
              <w:t>8</w:t>
            </w:r>
            <w:r>
              <w:rPr>
                <w:noProof/>
                <w:webHidden/>
              </w:rPr>
              <w:fldChar w:fldCharType="end"/>
            </w:r>
          </w:hyperlink>
        </w:p>
        <w:p w14:paraId="28ADBE0D" w14:textId="28BED321" w:rsidR="008F76DB" w:rsidRDefault="008F76DB">
          <w:pPr>
            <w:pStyle w:val="TOC2"/>
            <w:tabs>
              <w:tab w:val="left" w:pos="1680"/>
              <w:tab w:val="right" w:leader="dot" w:pos="9061"/>
            </w:tabs>
            <w:rPr>
              <w:rFonts w:asciiTheme="minorHAnsi" w:eastAsiaTheme="minorEastAsia" w:hAnsiTheme="minorHAnsi"/>
              <w:noProof/>
              <w:kern w:val="2"/>
              <w:szCs w:val="24"/>
              <w:lang w:val="en-GB" w:eastAsia="en-GB"/>
              <w14:ligatures w14:val="standardContextual"/>
            </w:rPr>
          </w:pPr>
          <w:hyperlink w:anchor="_Toc162214955" w:history="1">
            <w:r w:rsidRPr="00A35AAE">
              <w:rPr>
                <w:rStyle w:val="Hyperlink"/>
                <w:rFonts w:cs="Times New Roman"/>
                <w:noProof/>
              </w:rPr>
              <w:t>2.3.</w:t>
            </w:r>
            <w:r>
              <w:rPr>
                <w:rFonts w:asciiTheme="minorHAnsi" w:eastAsiaTheme="minorEastAsia" w:hAnsiTheme="minorHAnsi"/>
                <w:noProof/>
                <w:kern w:val="2"/>
                <w:szCs w:val="24"/>
                <w:lang w:val="en-GB" w:eastAsia="en-GB"/>
                <w14:ligatures w14:val="standardContextual"/>
              </w:rPr>
              <w:tab/>
            </w:r>
            <w:r w:rsidRPr="00A35AAE">
              <w:rPr>
                <w:rStyle w:val="Hyperlink"/>
                <w:rFonts w:cs="Times New Roman"/>
                <w:noProof/>
              </w:rPr>
              <w:t>Nefunkcionālās prasības</w:t>
            </w:r>
            <w:r>
              <w:rPr>
                <w:noProof/>
                <w:webHidden/>
              </w:rPr>
              <w:tab/>
            </w:r>
            <w:r>
              <w:rPr>
                <w:noProof/>
                <w:webHidden/>
              </w:rPr>
              <w:fldChar w:fldCharType="begin"/>
            </w:r>
            <w:r>
              <w:rPr>
                <w:noProof/>
                <w:webHidden/>
              </w:rPr>
              <w:instrText xml:space="preserve"> PAGEREF _Toc162214955 \h </w:instrText>
            </w:r>
            <w:r>
              <w:rPr>
                <w:noProof/>
                <w:webHidden/>
              </w:rPr>
            </w:r>
            <w:r>
              <w:rPr>
                <w:noProof/>
                <w:webHidden/>
              </w:rPr>
              <w:fldChar w:fldCharType="separate"/>
            </w:r>
            <w:r>
              <w:rPr>
                <w:noProof/>
                <w:webHidden/>
              </w:rPr>
              <w:t>10</w:t>
            </w:r>
            <w:r>
              <w:rPr>
                <w:noProof/>
                <w:webHidden/>
              </w:rPr>
              <w:fldChar w:fldCharType="end"/>
            </w:r>
          </w:hyperlink>
        </w:p>
        <w:p w14:paraId="2C60B531" w14:textId="2AD93774" w:rsidR="008F76DB" w:rsidRDefault="008F76DB">
          <w:pPr>
            <w:pStyle w:val="TOC1"/>
            <w:rPr>
              <w:rFonts w:asciiTheme="minorHAnsi" w:eastAsiaTheme="minorEastAsia" w:hAnsiTheme="minorHAnsi" w:cstheme="minorBidi"/>
              <w:b w:val="0"/>
              <w:caps w:val="0"/>
              <w:kern w:val="2"/>
              <w:szCs w:val="24"/>
              <w:lang w:val="en-GB" w:eastAsia="en-GB"/>
              <w14:ligatures w14:val="standardContextual"/>
            </w:rPr>
          </w:pPr>
          <w:hyperlink w:anchor="_Toc162214956" w:history="1">
            <w:r w:rsidRPr="00A35AAE">
              <w:rPr>
                <w:rStyle w:val="Hyperlink"/>
              </w:rPr>
              <w:t>3.</w:t>
            </w:r>
            <w:r>
              <w:rPr>
                <w:rFonts w:asciiTheme="minorHAnsi" w:eastAsiaTheme="minorEastAsia" w:hAnsiTheme="minorHAnsi" w:cstheme="minorBidi"/>
                <w:b w:val="0"/>
                <w:caps w:val="0"/>
                <w:kern w:val="2"/>
                <w:szCs w:val="24"/>
                <w:lang w:val="en-GB" w:eastAsia="en-GB"/>
                <w14:ligatures w14:val="standardContextual"/>
              </w:rPr>
              <w:tab/>
            </w:r>
            <w:r w:rsidRPr="00A35AAE">
              <w:rPr>
                <w:rStyle w:val="Hyperlink"/>
              </w:rPr>
              <w:t>UZDEVUMA RISINĀŠANAS LĪDZEKĻU IZVĒLES PAMATOJUMS</w:t>
            </w:r>
            <w:r>
              <w:rPr>
                <w:webHidden/>
              </w:rPr>
              <w:tab/>
            </w:r>
            <w:r>
              <w:rPr>
                <w:webHidden/>
              </w:rPr>
              <w:fldChar w:fldCharType="begin"/>
            </w:r>
            <w:r>
              <w:rPr>
                <w:webHidden/>
              </w:rPr>
              <w:instrText xml:space="preserve"> PAGEREF _Toc162214956 \h </w:instrText>
            </w:r>
            <w:r>
              <w:rPr>
                <w:webHidden/>
              </w:rPr>
            </w:r>
            <w:r>
              <w:rPr>
                <w:webHidden/>
              </w:rPr>
              <w:fldChar w:fldCharType="separate"/>
            </w:r>
            <w:r>
              <w:rPr>
                <w:webHidden/>
              </w:rPr>
              <w:t>13</w:t>
            </w:r>
            <w:r>
              <w:rPr>
                <w:webHidden/>
              </w:rPr>
              <w:fldChar w:fldCharType="end"/>
            </w:r>
          </w:hyperlink>
        </w:p>
        <w:p w14:paraId="3F49B2CE" w14:textId="1513E2AF" w:rsidR="002110C7" w:rsidRPr="00256446" w:rsidRDefault="002110C7" w:rsidP="002110C7">
          <w:r w:rsidRPr="00256446">
            <w:rPr>
              <w:noProof/>
            </w:rPr>
            <w:fldChar w:fldCharType="end"/>
          </w:r>
        </w:p>
      </w:sdtContent>
    </w:sdt>
    <w:p w14:paraId="2955326B" w14:textId="77777777" w:rsidR="00224C68" w:rsidRPr="006C28BE" w:rsidRDefault="00224C68" w:rsidP="000A304E">
      <w:pPr>
        <w:pStyle w:val="Heading1"/>
        <w:spacing w:before="0" w:line="360" w:lineRule="auto"/>
        <w:rPr>
          <w:rFonts w:cs="Times New Roman"/>
          <w:b w:val="0"/>
          <w:caps/>
          <w:color w:val="000000" w:themeColor="text1"/>
          <w:lang w:val="ru-RU"/>
        </w:rPr>
      </w:pPr>
    </w:p>
    <w:p w14:paraId="49316317" w14:textId="77777777" w:rsidR="00402FD3" w:rsidRDefault="00402FD3" w:rsidP="000A304E">
      <w:pPr>
        <w:pStyle w:val="Heading1"/>
        <w:spacing w:before="0" w:line="360" w:lineRule="auto"/>
        <w:rPr>
          <w:rFonts w:cs="Arial Unicode MS"/>
          <w:sz w:val="34"/>
          <w:lang w:eastAsia="ru-RU" w:bidi="lo-LA"/>
        </w:rPr>
      </w:pPr>
    </w:p>
    <w:p w14:paraId="2542910E" w14:textId="77777777" w:rsidR="00AC63AE" w:rsidRPr="00AC63AE" w:rsidRDefault="00AC63AE" w:rsidP="00AC63AE">
      <w:pPr>
        <w:rPr>
          <w:lang w:eastAsia="ru-RU" w:bidi="lo-LA"/>
        </w:rPr>
      </w:pPr>
    </w:p>
    <w:p w14:paraId="39D5DB8F" w14:textId="77777777" w:rsidR="00AC63AE" w:rsidRPr="00AC63AE" w:rsidRDefault="00AC63AE" w:rsidP="00AC63AE">
      <w:pPr>
        <w:rPr>
          <w:lang w:eastAsia="ru-RU" w:bidi="lo-LA"/>
        </w:rPr>
      </w:pPr>
    </w:p>
    <w:p w14:paraId="3D173CAF" w14:textId="77777777" w:rsidR="00AC63AE" w:rsidRPr="00AC63AE" w:rsidRDefault="00AC63AE" w:rsidP="00AC63AE">
      <w:pPr>
        <w:rPr>
          <w:lang w:eastAsia="ru-RU" w:bidi="lo-LA"/>
        </w:rPr>
      </w:pPr>
    </w:p>
    <w:p w14:paraId="20BA3F04" w14:textId="726628BE" w:rsidR="00AC63AE" w:rsidRPr="00AC63AE" w:rsidRDefault="00AC63AE" w:rsidP="00C24EE1">
      <w:pPr>
        <w:ind w:firstLine="0"/>
        <w:rPr>
          <w:lang w:eastAsia="ru-RU" w:bidi="lo-LA"/>
        </w:rPr>
      </w:pPr>
    </w:p>
    <w:p w14:paraId="5D3D117E" w14:textId="77777777" w:rsidR="00AC63AE" w:rsidRPr="00AC63AE" w:rsidRDefault="00AC63AE" w:rsidP="00680535">
      <w:pPr>
        <w:ind w:firstLine="0"/>
        <w:rPr>
          <w:lang w:eastAsia="ru-RU" w:bidi="lo-LA"/>
        </w:rPr>
        <w:sectPr w:rsidR="00AC63AE" w:rsidRPr="00AC63AE" w:rsidSect="00B9292D">
          <w:footerReference w:type="default" r:id="rId9"/>
          <w:pgSz w:w="11906" w:h="16838"/>
          <w:pgMar w:top="1134" w:right="1134" w:bottom="1134" w:left="1701" w:header="709" w:footer="709" w:gutter="0"/>
          <w:cols w:space="708"/>
          <w:docGrid w:linePitch="360"/>
        </w:sectPr>
      </w:pPr>
    </w:p>
    <w:p w14:paraId="4E170C83" w14:textId="3327B24F" w:rsidR="00C351E1" w:rsidRPr="00256446" w:rsidRDefault="009832A2" w:rsidP="009832A2">
      <w:pPr>
        <w:pStyle w:val="Heading1"/>
        <w:spacing w:before="0" w:line="360" w:lineRule="auto"/>
        <w:rPr>
          <w:rFonts w:cs="Times New Roman"/>
          <w:caps/>
          <w:color w:val="000000" w:themeColor="text1"/>
        </w:rPr>
      </w:pPr>
      <w:bookmarkStart w:id="3" w:name="_Toc162214948"/>
      <w:bookmarkEnd w:id="0"/>
      <w:bookmarkEnd w:id="1"/>
      <w:bookmarkEnd w:id="2"/>
      <w:r w:rsidRPr="00256446">
        <w:rPr>
          <w:rFonts w:cs="Times New Roman"/>
          <w:caps/>
          <w:color w:val="000000" w:themeColor="text1"/>
        </w:rPr>
        <w:lastRenderedPageBreak/>
        <w:t>ievads</w:t>
      </w:r>
      <w:bookmarkEnd w:id="3"/>
    </w:p>
    <w:p w14:paraId="796748AC" w14:textId="77777777" w:rsidR="009832A2" w:rsidRPr="00256446" w:rsidRDefault="009832A2" w:rsidP="009832A2"/>
    <w:p w14:paraId="1E3BDE74" w14:textId="7808E93B" w:rsidR="002B79CA" w:rsidRDefault="006457CD" w:rsidP="009832A2">
      <w:r w:rsidRPr="006457CD">
        <w:t xml:space="preserve">Mūsdienās ir ļoti svarīgi izmantot tehnoloģijas, lai palīdzētu cilvēkiem savienoties, dalīties ar savām emocijām un pieredzēm, un uzzināt par notikumiem pasaulē. Sociālās tīmekļu platformas ir kļuvušas svarīga ikdienas dzīves sastāvdaļa. Tāpat ir skaidrs, ka pastāv iespējas inovācijām un jaunām pieejām sociālo tīmekļu platformu izstrādē. </w:t>
      </w:r>
    </w:p>
    <w:p w14:paraId="300BDAB2" w14:textId="77777777" w:rsidR="008F6781" w:rsidRDefault="008F6781" w:rsidP="009832A2">
      <w:r w:rsidRPr="008F6781">
        <w:t>Šajā ievadā tiks apspriesta nepieciešamība un lietderība izstrādātajai tīmekļa vietnei, kura ļauj dalīties ar attēliem, video un stāstiem tiešsaistē, veidojot vizuāli bagātas stāstu kolekcijas. Šis rīks ir būtisks šodienas sabiedrībai, atbalstot saziņu, iedvesmojot un veicinot radošumu.</w:t>
      </w:r>
    </w:p>
    <w:p w14:paraId="61CE8DF0" w14:textId="7ABC9778" w:rsidR="002B79CA" w:rsidRDefault="008814CB" w:rsidP="009832A2">
      <w:r>
        <w:t>Šī platforma tiks</w:t>
      </w:r>
      <w:r w:rsidR="002B79CA" w:rsidRPr="002B79CA">
        <w:t xml:space="preserve"> izstrādāta, ņemot vērā dažādu vecumu cilvēku vajadzības, kuri vēlas dalīties ar ikdienas piedzīvojumiem un svarīgiem brīžiem. Tas ir pielāgojams gan jauniešiem, kuri vēlas izteikt sevi, gan uzņēmumiem, kuri meklē jaunus klientus.</w:t>
      </w:r>
    </w:p>
    <w:p w14:paraId="449EA137" w14:textId="67B403A5" w:rsidR="002B79CA" w:rsidRDefault="002B79CA" w:rsidP="009832A2">
      <w:r w:rsidRPr="002B79CA">
        <w:t>Salīdzinot šo platformu ar esošajiem analo</w:t>
      </w:r>
      <w:r>
        <w:t>giem tirgū, var izcelt</w:t>
      </w:r>
      <w:r w:rsidRPr="002B79CA">
        <w:t xml:space="preserve"> tās elastību, lietotājam draudzīgo saskarni un plašas satura dalīšanas iespējas, kas to atšķir no citiem līdzīgiem produktiem. Tas padara to par vērtīgu risinājumu, kas uzlabos lietotāju digitālo pieredzi.</w:t>
      </w:r>
    </w:p>
    <w:p w14:paraId="00A27957" w14:textId="7C33D862" w:rsidR="00E629B4" w:rsidRDefault="002B3F68" w:rsidP="007639B1">
      <w:r>
        <w:t>Biznesa analīze parādīja</w:t>
      </w:r>
      <w:r w:rsidR="002B79CA" w:rsidRPr="002B79CA">
        <w:t>, ka cilvēki un organizācijas varētu iegūt no šīs platformas, palielinot savu redzamību, piesaistot jaunus sekotājus un sniedzot saturu, kas interesē to mērķauditoriju. Tas var stiprināt gan personīgo zīmolu atpazīstamību, gan uzņēmumu panākumus sociālajos tīklos.</w:t>
      </w:r>
    </w:p>
    <w:p w14:paraId="6C011272" w14:textId="2A8D7056" w:rsidR="00FE756E" w:rsidRDefault="00FE756E" w:rsidP="007639B1">
      <w:r w:rsidRPr="00FE756E">
        <w:t>Viens no konkurentiem šai sistēmai ir Instagram, un ir svarīgi izcelt, kā izstrādātā platforma atšķiras labvēlīgā nozīmē. Šī sistēma piedāvās plašākas un uzlabotas satura dalīšanas iespējas, ļaujot lietotājiem</w:t>
      </w:r>
      <w:r w:rsidR="00980E3C">
        <w:t xml:space="preserve"> izveidot vizuāli bagātas publikāciju</w:t>
      </w:r>
      <w:r w:rsidRPr="00FE756E">
        <w:t xml:space="preserve"> kolekcijas, kurās var iekļaut gan attēlus, gan video, gan stāstus. Tāpat platforma būs pielāgojama dažādām vecuma grupām, piedāvājot funkcionalitāti, kas apmierinās gan jauniešu izteikšanās vajadzības, gan uzņēmējdarbības prasības.</w:t>
      </w:r>
    </w:p>
    <w:p w14:paraId="7069BB0B" w14:textId="62032799" w:rsidR="00FE756E" w:rsidRDefault="00FE756E" w:rsidP="007639B1">
      <w:r w:rsidRPr="00FE756E">
        <w:t>Papildus tam, platforma uzsvērs lietotāja draudzīgu saskarni un elastību, nodrošinot lietotājiem vieglu un patīkamu pieredzi. Tas palīdzēs atšķirties no konkurentiem, piedāvājot satura radīšanas un dalīšanas procesu, kas ir intuitīvs un viegli lietojams. Šī pieeja uzsvērs ne tikai saturu, bet arī lietotāju pieredzi, tādējādi piesaistot gan individuālos lietotājus, gan uzņēmumus.</w:t>
      </w:r>
    </w:p>
    <w:p w14:paraId="7CB4076D" w14:textId="0317F0B4" w:rsidR="00402FD3" w:rsidRDefault="00815BE0" w:rsidP="00AC18DE">
      <w:r w:rsidRPr="00815BE0">
        <w:t>Šīs diferenciācijas faktori ir būtiski, lai pievērstu potenciālo lietotāju uzmanību un izceltu šo jauno sociālo platformu tirgū, veicinot tās lietderību un pievilcību plašākam auditorijas spektram.</w:t>
      </w:r>
      <w:r w:rsidR="00402FD3">
        <w:br w:type="page"/>
      </w:r>
    </w:p>
    <w:p w14:paraId="26AE22E7" w14:textId="536273FE" w:rsidR="009832A2" w:rsidRPr="000E21F3" w:rsidRDefault="009832A2" w:rsidP="00C65D3E">
      <w:pPr>
        <w:pStyle w:val="Heading1"/>
        <w:numPr>
          <w:ilvl w:val="0"/>
          <w:numId w:val="2"/>
        </w:numPr>
        <w:ind w:left="426" w:hanging="426"/>
      </w:pPr>
      <w:bookmarkStart w:id="4" w:name="_Toc162214949"/>
      <w:r w:rsidRPr="000E21F3">
        <w:lastRenderedPageBreak/>
        <w:t>UZDEVUMA NOSTĀDNE</w:t>
      </w:r>
      <w:bookmarkEnd w:id="4"/>
    </w:p>
    <w:p w14:paraId="01CF9C92" w14:textId="77777777" w:rsidR="009832A2" w:rsidRPr="00256446" w:rsidRDefault="009832A2" w:rsidP="009832A2"/>
    <w:p w14:paraId="42145C25" w14:textId="77777777" w:rsidR="00F409B1" w:rsidRPr="003472FF" w:rsidRDefault="00F409B1" w:rsidP="00F409B1">
      <w:pPr>
        <w:rPr>
          <w:rFonts w:cs="Times New Roman"/>
          <w:i/>
          <w:iCs/>
          <w:szCs w:val="24"/>
        </w:rPr>
      </w:pPr>
      <w:r w:rsidRPr="008139BE">
        <w:rPr>
          <w:rFonts w:cs="Times New Roman"/>
          <w:szCs w:val="24"/>
        </w:rPr>
        <w:t>Kvalifikāc</w:t>
      </w:r>
      <w:r>
        <w:rPr>
          <w:rFonts w:cs="Times New Roman"/>
          <w:szCs w:val="24"/>
        </w:rPr>
        <w:t xml:space="preserve">ijas darba uzdevums ir izveidot </w:t>
      </w:r>
      <w:r w:rsidRPr="00A952AA">
        <w:rPr>
          <w:rFonts w:cs="Times New Roman"/>
          <w:szCs w:val="24"/>
        </w:rPr>
        <w:t>sociālā tīkla sistēmu publikāciju un ziņojumu kopīgošanai.</w:t>
      </w:r>
      <w:r>
        <w:rPr>
          <w:rFonts w:cs="Times New Roman"/>
          <w:szCs w:val="24"/>
        </w:rPr>
        <w:t xml:space="preserve"> Sistēmā nepieciešams realizēt iespēju publicēt</w:t>
      </w:r>
      <w:r w:rsidRPr="003472FF">
        <w:rPr>
          <w:rFonts w:cs="Times New Roman"/>
          <w:szCs w:val="24"/>
        </w:rPr>
        <w:t xml:space="preserve"> attēlu</w:t>
      </w:r>
      <w:r>
        <w:rPr>
          <w:rFonts w:cs="Times New Roman"/>
          <w:szCs w:val="24"/>
        </w:rPr>
        <w:t>s un video saturu, kopīgot tos, sekot citiem lietotājiem, kā arī</w:t>
      </w:r>
      <w:r w:rsidRPr="003472FF">
        <w:rPr>
          <w:rFonts w:cs="Times New Roman"/>
          <w:szCs w:val="24"/>
        </w:rPr>
        <w:t xml:space="preserve"> </w:t>
      </w:r>
      <w:r>
        <w:rPr>
          <w:rFonts w:cs="Times New Roman"/>
          <w:szCs w:val="24"/>
        </w:rPr>
        <w:t>sazināties ar citiem lietotājiem.</w:t>
      </w:r>
    </w:p>
    <w:p w14:paraId="221FD5DB" w14:textId="77777777" w:rsidR="00F409B1" w:rsidRDefault="00F409B1" w:rsidP="00F409B1">
      <w:pPr>
        <w:rPr>
          <w:rFonts w:cs="Times New Roman"/>
          <w:iCs/>
          <w:szCs w:val="24"/>
        </w:rPr>
      </w:pPr>
      <w:r w:rsidRPr="004C6F0F">
        <w:rPr>
          <w:rFonts w:cs="Times New Roman"/>
          <w:iCs/>
          <w:szCs w:val="24"/>
        </w:rPr>
        <w:t xml:space="preserve">Šī sistēma ir ārkārtīgi aktuāla šodienas digitālajā pasaulē, kur sociālie tīkli ir kļuvuši par ikdienas sastāvdaļu un uzņēmumiem ir nepieciešams efektīvi sasniegt savu mērķauditoriju tiešsaistē. </w:t>
      </w:r>
      <w:r>
        <w:rPr>
          <w:rFonts w:cs="Times New Roman"/>
          <w:iCs/>
          <w:szCs w:val="24"/>
        </w:rPr>
        <w:t>Sociālais tīkls būs vērsts uz plašu auditoriju</w:t>
      </w:r>
      <w:r w:rsidRPr="004C6F0F">
        <w:rPr>
          <w:rFonts w:cs="Times New Roman"/>
          <w:iCs/>
          <w:szCs w:val="24"/>
        </w:rPr>
        <w:t xml:space="preserve">, </w:t>
      </w:r>
      <w:r w:rsidRPr="00323BCC">
        <w:rPr>
          <w:rFonts w:cs="Times New Roman"/>
          <w:iCs/>
          <w:szCs w:val="24"/>
        </w:rPr>
        <w:t>kurā būs gan cilvēki, kas meklē vizuālo saturu un vēlas sazināties ar cilvēkiem sociālajos tīklos, gan uzņēmumi, kas vēlas izmantot sociālos tīklus, lai tiešsaistē reklamētu savus produktus un zīmolus</w:t>
      </w:r>
      <w:r>
        <w:rPr>
          <w:rFonts w:cs="Times New Roman"/>
          <w:iCs/>
          <w:szCs w:val="24"/>
        </w:rPr>
        <w:t xml:space="preserve">. </w:t>
      </w:r>
      <w:r w:rsidRPr="00323BCC">
        <w:rPr>
          <w:rFonts w:cs="Times New Roman"/>
          <w:iCs/>
          <w:szCs w:val="24"/>
        </w:rPr>
        <w:t>Šī sistēma var piedāvāt jaunas iespējas, lai apmierinātu lietotāju vajadzības pēc augstas kvalitātes vizuālā satura un mārketinga, ņemot vērā pieaugošo pieprasījumu pēc sociālajiem medijiem.</w:t>
      </w:r>
      <w:r>
        <w:rPr>
          <w:rFonts w:cs="Times New Roman"/>
          <w:iCs/>
          <w:szCs w:val="24"/>
        </w:rPr>
        <w:t xml:space="preserve"> Viens no konkurentiem šai sistēmas ir Instagram.</w:t>
      </w:r>
    </w:p>
    <w:p w14:paraId="3A5BEE94" w14:textId="6B728B5E" w:rsidR="00F409B1" w:rsidRPr="008139BE" w:rsidRDefault="00F409B1" w:rsidP="00F409B1">
      <w:pPr>
        <w:rPr>
          <w:rFonts w:cs="Times New Roman"/>
          <w:szCs w:val="24"/>
        </w:rPr>
      </w:pPr>
      <w:r w:rsidRPr="008139BE">
        <w:rPr>
          <w:rFonts w:cs="Times New Roman"/>
          <w:szCs w:val="24"/>
        </w:rPr>
        <w:t>Ir plānotas</w:t>
      </w:r>
      <w:r w:rsidR="005171AF">
        <w:rPr>
          <w:rFonts w:cs="Times New Roman"/>
          <w:szCs w:val="24"/>
        </w:rPr>
        <w:t xml:space="preserve"> (skat. 1. att.) </w:t>
      </w:r>
      <w:r w:rsidRPr="008139BE">
        <w:rPr>
          <w:rFonts w:cs="Times New Roman"/>
          <w:szCs w:val="24"/>
        </w:rPr>
        <w:t xml:space="preserve"> vairākas funkcijas:</w:t>
      </w:r>
    </w:p>
    <w:p w14:paraId="73DC6A32" w14:textId="77777777" w:rsidR="00F409B1" w:rsidRDefault="00F409B1" w:rsidP="00C65D3E">
      <w:pPr>
        <w:pStyle w:val="ListParagraph"/>
        <w:numPr>
          <w:ilvl w:val="0"/>
          <w:numId w:val="1"/>
        </w:numPr>
        <w:suppressAutoHyphens w:val="0"/>
        <w:autoSpaceDN/>
        <w:spacing w:after="160"/>
        <w:rPr>
          <w:iCs/>
          <w:szCs w:val="24"/>
        </w:rPr>
      </w:pPr>
      <w:r>
        <w:rPr>
          <w:iCs/>
          <w:szCs w:val="24"/>
        </w:rPr>
        <w:t>a</w:t>
      </w:r>
      <w:r w:rsidRPr="00323BCC">
        <w:rPr>
          <w:iCs/>
          <w:szCs w:val="24"/>
        </w:rPr>
        <w:t>ttēlu un video</w:t>
      </w:r>
      <w:r>
        <w:rPr>
          <w:iCs/>
          <w:szCs w:val="24"/>
        </w:rPr>
        <w:t xml:space="preserve"> publicēšana</w:t>
      </w:r>
      <w:r w:rsidRPr="00323BCC">
        <w:rPr>
          <w:iCs/>
          <w:szCs w:val="24"/>
        </w:rPr>
        <w:t>;</w:t>
      </w:r>
    </w:p>
    <w:p w14:paraId="69E2F679" w14:textId="77777777" w:rsidR="00F409B1" w:rsidRPr="00323BCC" w:rsidRDefault="00F409B1" w:rsidP="00C65D3E">
      <w:pPr>
        <w:pStyle w:val="ListParagraph"/>
        <w:numPr>
          <w:ilvl w:val="0"/>
          <w:numId w:val="1"/>
        </w:numPr>
        <w:suppressAutoHyphens w:val="0"/>
        <w:autoSpaceDN/>
        <w:spacing w:after="160"/>
        <w:rPr>
          <w:iCs/>
          <w:szCs w:val="24"/>
        </w:rPr>
      </w:pPr>
      <w:r>
        <w:rPr>
          <w:iCs/>
          <w:szCs w:val="24"/>
        </w:rPr>
        <w:t>attēlu un video kopīgošana (share);</w:t>
      </w:r>
    </w:p>
    <w:p w14:paraId="431678F7" w14:textId="77777777" w:rsidR="00F409B1" w:rsidRPr="00323BCC" w:rsidRDefault="00F409B1" w:rsidP="00C65D3E">
      <w:pPr>
        <w:pStyle w:val="ListParagraph"/>
        <w:numPr>
          <w:ilvl w:val="0"/>
          <w:numId w:val="1"/>
        </w:numPr>
        <w:suppressAutoHyphens w:val="0"/>
        <w:autoSpaceDN/>
        <w:spacing w:after="160"/>
        <w:rPr>
          <w:iCs/>
          <w:szCs w:val="24"/>
        </w:rPr>
      </w:pPr>
      <w:r w:rsidRPr="00323BCC">
        <w:rPr>
          <w:iCs/>
          <w:szCs w:val="24"/>
        </w:rPr>
        <w:t>s</w:t>
      </w:r>
      <w:r>
        <w:rPr>
          <w:iCs/>
          <w:szCs w:val="24"/>
        </w:rPr>
        <w:t>aziņa ar citiem lietotājiem un i</w:t>
      </w:r>
      <w:r w:rsidRPr="00323BCC">
        <w:rPr>
          <w:iCs/>
          <w:szCs w:val="24"/>
        </w:rPr>
        <w:t>nterakcija</w:t>
      </w:r>
      <w:r>
        <w:rPr>
          <w:iCs/>
          <w:szCs w:val="24"/>
        </w:rPr>
        <w:t xml:space="preserve"> (iespēja komentēt publikācijas un atzīmēt citus lietotājus)</w:t>
      </w:r>
      <w:r w:rsidRPr="00323BCC">
        <w:rPr>
          <w:iCs/>
          <w:szCs w:val="24"/>
        </w:rPr>
        <w:t>;</w:t>
      </w:r>
    </w:p>
    <w:p w14:paraId="502B82FB" w14:textId="77777777" w:rsidR="00F409B1" w:rsidRPr="00323BCC" w:rsidRDefault="00F409B1" w:rsidP="00C65D3E">
      <w:pPr>
        <w:pStyle w:val="ListParagraph"/>
        <w:numPr>
          <w:ilvl w:val="0"/>
          <w:numId w:val="1"/>
        </w:numPr>
        <w:suppressAutoHyphens w:val="0"/>
        <w:autoSpaceDN/>
        <w:spacing w:after="160"/>
        <w:rPr>
          <w:iCs/>
          <w:szCs w:val="24"/>
        </w:rPr>
      </w:pPr>
      <w:r w:rsidRPr="00323BCC">
        <w:rPr>
          <w:iCs/>
          <w:szCs w:val="24"/>
        </w:rPr>
        <w:t>sekošana citiem lietotājiem;</w:t>
      </w:r>
    </w:p>
    <w:p w14:paraId="304CBC90" w14:textId="0E9CB816" w:rsidR="00F409B1" w:rsidRPr="009A00A8" w:rsidRDefault="00F409B1" w:rsidP="00C65D3E">
      <w:pPr>
        <w:pStyle w:val="ListParagraph"/>
        <w:numPr>
          <w:ilvl w:val="0"/>
          <w:numId w:val="1"/>
        </w:numPr>
        <w:suppressAutoHyphens w:val="0"/>
        <w:autoSpaceDN/>
        <w:spacing w:after="160"/>
        <w:rPr>
          <w:iCs/>
          <w:szCs w:val="24"/>
        </w:rPr>
      </w:pPr>
      <w:r w:rsidRPr="009A00A8">
        <w:rPr>
          <w:iCs/>
          <w:szCs w:val="24"/>
        </w:rPr>
        <w:t>meklēšana;</w:t>
      </w:r>
    </w:p>
    <w:p w14:paraId="0AEAB0F0" w14:textId="77777777" w:rsidR="00F409B1" w:rsidRPr="00E03FE3" w:rsidRDefault="00F409B1" w:rsidP="00C65D3E">
      <w:pPr>
        <w:pStyle w:val="ListParagraph"/>
        <w:numPr>
          <w:ilvl w:val="0"/>
          <w:numId w:val="1"/>
        </w:numPr>
        <w:suppressAutoHyphens w:val="0"/>
        <w:autoSpaceDN/>
        <w:spacing w:after="160"/>
        <w:rPr>
          <w:szCs w:val="24"/>
        </w:rPr>
      </w:pPr>
      <w:r>
        <w:rPr>
          <w:iCs/>
          <w:szCs w:val="24"/>
        </w:rPr>
        <w:t>r</w:t>
      </w:r>
      <w:r w:rsidRPr="00323BCC">
        <w:rPr>
          <w:iCs/>
          <w:szCs w:val="24"/>
        </w:rPr>
        <w:t>eģistrācija/pieteikšanās.</w:t>
      </w:r>
    </w:p>
    <w:p w14:paraId="308149E9" w14:textId="4451F73E" w:rsidR="00216286" w:rsidRPr="003A251D" w:rsidRDefault="00402FD3" w:rsidP="003A251D">
      <w:pPr>
        <w:rPr>
          <w:rFonts w:cs="Times New Roman"/>
          <w:i/>
          <w:iCs/>
          <w:szCs w:val="24"/>
        </w:rPr>
      </w:pPr>
      <w:r>
        <w:rPr>
          <w:rFonts w:cs="Times New Roman"/>
          <w:i/>
          <w:iCs/>
          <w:szCs w:val="24"/>
        </w:rPr>
        <w:br w:type="page"/>
      </w:r>
    </w:p>
    <w:p w14:paraId="632829DE" w14:textId="77777777" w:rsidR="00205A09" w:rsidRDefault="00205A09" w:rsidP="00205A09">
      <w:pPr>
        <w:keepNext/>
        <w:ind w:firstLine="0"/>
      </w:pPr>
      <w:r w:rsidRPr="00205A09">
        <w:rPr>
          <w:noProof/>
          <w:lang w:val="ru-RU" w:eastAsia="ru-RU"/>
        </w:rPr>
        <w:lastRenderedPageBreak/>
        <w:drawing>
          <wp:inline distT="0" distB="0" distL="0" distR="0" wp14:anchorId="12FC1BE4" wp14:editId="3B603728">
            <wp:extent cx="5760085" cy="67017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6701790"/>
                    </a:xfrm>
                    <a:prstGeom prst="rect">
                      <a:avLst/>
                    </a:prstGeom>
                  </pic:spPr>
                </pic:pic>
              </a:graphicData>
            </a:graphic>
          </wp:inline>
        </w:drawing>
      </w:r>
    </w:p>
    <w:p w14:paraId="0E9D3D43" w14:textId="2F626968" w:rsidR="00205A09" w:rsidRPr="00205A09" w:rsidRDefault="00205A09" w:rsidP="00205A09">
      <w:pPr>
        <w:pStyle w:val="Caption"/>
        <w:jc w:val="center"/>
        <w:rPr>
          <w:i w:val="0"/>
          <w:color w:val="auto"/>
          <w:sz w:val="22"/>
        </w:rPr>
      </w:pPr>
      <w:r>
        <w:rPr>
          <w:i w:val="0"/>
          <w:color w:val="auto"/>
          <w:sz w:val="22"/>
        </w:rPr>
        <w:t>1</w:t>
      </w:r>
      <w:r w:rsidRPr="00205A09">
        <w:rPr>
          <w:i w:val="0"/>
          <w:color w:val="auto"/>
          <w:sz w:val="22"/>
        </w:rPr>
        <w:t>. att. Lietojumgadījuma diagramma</w:t>
      </w:r>
    </w:p>
    <w:p w14:paraId="764F9089" w14:textId="7B081FC5" w:rsidR="001A3CC6" w:rsidRDefault="001A3CC6" w:rsidP="00524FC5">
      <w:pPr>
        <w:spacing w:after="120"/>
        <w:jc w:val="center"/>
        <w:rPr>
          <w:sz w:val="22"/>
          <w:szCs w:val="20"/>
        </w:rPr>
      </w:pPr>
    </w:p>
    <w:p w14:paraId="01B7C6E6" w14:textId="5C7FD459" w:rsidR="001A3CC6" w:rsidRDefault="001A3CC6" w:rsidP="00524FC5">
      <w:pPr>
        <w:spacing w:after="120"/>
        <w:jc w:val="center"/>
        <w:rPr>
          <w:sz w:val="22"/>
          <w:szCs w:val="20"/>
        </w:rPr>
      </w:pPr>
    </w:p>
    <w:p w14:paraId="2F024C73" w14:textId="050EFB1C" w:rsidR="001A3CC6" w:rsidRDefault="001A3CC6" w:rsidP="00524FC5">
      <w:pPr>
        <w:spacing w:after="120"/>
        <w:jc w:val="center"/>
        <w:rPr>
          <w:sz w:val="22"/>
          <w:szCs w:val="20"/>
        </w:rPr>
      </w:pPr>
    </w:p>
    <w:p w14:paraId="2AC402F7" w14:textId="5D39CA77" w:rsidR="001A3CC6" w:rsidRDefault="001A3CC6" w:rsidP="00524FC5">
      <w:pPr>
        <w:spacing w:after="120"/>
        <w:jc w:val="center"/>
        <w:rPr>
          <w:sz w:val="22"/>
          <w:szCs w:val="20"/>
        </w:rPr>
      </w:pPr>
    </w:p>
    <w:p w14:paraId="0D192B73" w14:textId="52EB15D5" w:rsidR="001A3CC6" w:rsidRDefault="001A3CC6" w:rsidP="00524FC5">
      <w:pPr>
        <w:spacing w:after="120"/>
        <w:jc w:val="center"/>
        <w:rPr>
          <w:sz w:val="22"/>
          <w:szCs w:val="20"/>
        </w:rPr>
      </w:pPr>
    </w:p>
    <w:p w14:paraId="1FB1816B" w14:textId="159EF5B7" w:rsidR="001A3CC6" w:rsidRDefault="001A3CC6" w:rsidP="00524FC5">
      <w:pPr>
        <w:spacing w:after="120"/>
        <w:jc w:val="center"/>
        <w:rPr>
          <w:sz w:val="22"/>
          <w:szCs w:val="20"/>
        </w:rPr>
      </w:pPr>
    </w:p>
    <w:p w14:paraId="0E453052" w14:textId="77777777" w:rsidR="001A3CC6" w:rsidRPr="00256446" w:rsidRDefault="001A3CC6" w:rsidP="00524FC5">
      <w:pPr>
        <w:spacing w:after="120"/>
        <w:jc w:val="center"/>
        <w:rPr>
          <w:sz w:val="22"/>
          <w:szCs w:val="20"/>
        </w:rPr>
      </w:pPr>
    </w:p>
    <w:p w14:paraId="2EDF9B67" w14:textId="1F003C83" w:rsidR="00B305D0" w:rsidRPr="00256446" w:rsidRDefault="00B305D0" w:rsidP="00C65D3E">
      <w:pPr>
        <w:pStyle w:val="Heading1"/>
        <w:numPr>
          <w:ilvl w:val="0"/>
          <w:numId w:val="2"/>
        </w:numPr>
      </w:pPr>
      <w:bookmarkStart w:id="5" w:name="_Toc119924149"/>
      <w:bookmarkStart w:id="6" w:name="_Toc122184847"/>
      <w:bookmarkStart w:id="7" w:name="_Toc136280372"/>
      <w:bookmarkStart w:id="8" w:name="_Toc162214950"/>
      <w:r w:rsidRPr="00256446">
        <w:lastRenderedPageBreak/>
        <w:t>PRASĪBU SPECIFIKĀCIJA</w:t>
      </w:r>
      <w:bookmarkEnd w:id="8"/>
    </w:p>
    <w:p w14:paraId="53598FB7" w14:textId="77F4960C" w:rsidR="00B305D0" w:rsidRPr="00256446" w:rsidRDefault="00B305D0" w:rsidP="00C65D3E">
      <w:pPr>
        <w:pStyle w:val="Heading2"/>
        <w:numPr>
          <w:ilvl w:val="1"/>
          <w:numId w:val="2"/>
        </w:numPr>
        <w:ind w:left="426"/>
      </w:pPr>
      <w:r w:rsidRPr="00256446">
        <w:t xml:space="preserve"> </w:t>
      </w:r>
      <w:bookmarkStart w:id="9" w:name="_Toc162214951"/>
      <w:r w:rsidRPr="00256446">
        <w:rPr>
          <w:rFonts w:cs="Times New Roman"/>
          <w:szCs w:val="28"/>
        </w:rPr>
        <w:t>Ieejas un izejas informācijas apraksts</w:t>
      </w:r>
      <w:bookmarkEnd w:id="9"/>
    </w:p>
    <w:p w14:paraId="7E122C9A" w14:textId="138F37D0" w:rsidR="00E43AE9" w:rsidRPr="001C1038" w:rsidRDefault="00B305D0" w:rsidP="00C65D3E">
      <w:pPr>
        <w:pStyle w:val="Heading3"/>
        <w:numPr>
          <w:ilvl w:val="2"/>
          <w:numId w:val="2"/>
        </w:numPr>
        <w:rPr>
          <w:sz w:val="24"/>
        </w:rPr>
      </w:pPr>
      <w:bookmarkStart w:id="10" w:name="_Toc162214952"/>
      <w:r w:rsidRPr="001C1038">
        <w:rPr>
          <w:sz w:val="24"/>
        </w:rPr>
        <w:t>Ieejas informācijas apraksts</w:t>
      </w:r>
      <w:bookmarkEnd w:id="10"/>
    </w:p>
    <w:bookmarkEnd w:id="5"/>
    <w:bookmarkEnd w:id="6"/>
    <w:bookmarkEnd w:id="7"/>
    <w:p w14:paraId="111F9D6D" w14:textId="77777777" w:rsidR="00641863" w:rsidRDefault="00641863" w:rsidP="00641863">
      <w:pPr>
        <w:rPr>
          <w:rFonts w:cs="Times New Roman"/>
          <w:szCs w:val="24"/>
        </w:rPr>
      </w:pPr>
      <w:r>
        <w:rPr>
          <w:rFonts w:cs="Times New Roman"/>
          <w:szCs w:val="24"/>
        </w:rPr>
        <w:t>Sistēmā tiks nodrošināta šādas ieejas informācijas apstrāde.</w:t>
      </w:r>
    </w:p>
    <w:p w14:paraId="04E70843" w14:textId="77777777" w:rsidR="00641863" w:rsidRDefault="00641863" w:rsidP="00641863">
      <w:pPr>
        <w:rPr>
          <w:color w:val="202124"/>
          <w:spacing w:val="2"/>
          <w:szCs w:val="24"/>
          <w:shd w:val="clear" w:color="auto" w:fill="FFFFFF"/>
        </w:rPr>
      </w:pPr>
      <w:r>
        <w:rPr>
          <w:color w:val="202124"/>
          <w:spacing w:val="2"/>
          <w:szCs w:val="24"/>
          <w:shd w:val="clear" w:color="auto" w:fill="FFFFFF"/>
        </w:rPr>
        <w:t xml:space="preserve">1. Informācija par </w:t>
      </w:r>
      <w:r>
        <w:rPr>
          <w:b/>
          <w:szCs w:val="24"/>
        </w:rPr>
        <w:t xml:space="preserve">lietotājiem </w:t>
      </w:r>
      <w:r>
        <w:rPr>
          <w:color w:val="202124"/>
          <w:spacing w:val="2"/>
          <w:szCs w:val="24"/>
          <w:shd w:val="clear" w:color="auto" w:fill="FFFFFF"/>
        </w:rPr>
        <w:t>sastāvēs no šādiem datiem.</w:t>
      </w:r>
    </w:p>
    <w:p w14:paraId="2E34A584" w14:textId="77777777" w:rsidR="00641863" w:rsidRDefault="00641863" w:rsidP="00C65D3E">
      <w:pPr>
        <w:pStyle w:val="ListParagraph"/>
        <w:numPr>
          <w:ilvl w:val="0"/>
          <w:numId w:val="11"/>
        </w:numPr>
        <w:autoSpaceDN/>
        <w:spacing w:after="160"/>
        <w:rPr>
          <w:color w:val="202124"/>
          <w:spacing w:val="2"/>
          <w:szCs w:val="24"/>
          <w:shd w:val="clear" w:color="auto" w:fill="FFFFFF"/>
        </w:rPr>
      </w:pPr>
      <w:r>
        <w:rPr>
          <w:color w:val="202124"/>
          <w:spacing w:val="2"/>
          <w:szCs w:val="24"/>
          <w:shd w:val="clear" w:color="auto" w:fill="FFFFFF"/>
        </w:rPr>
        <w:t xml:space="preserve">Vārds – profila vārds - burtu teksts ar izmēru līdz 30 rakstzīmēm (piem., “Ivans”).   </w:t>
      </w:r>
    </w:p>
    <w:p w14:paraId="34BE951E" w14:textId="77777777" w:rsidR="00641863" w:rsidRDefault="00641863" w:rsidP="00C65D3E">
      <w:pPr>
        <w:pStyle w:val="ListParagraph"/>
        <w:numPr>
          <w:ilvl w:val="0"/>
          <w:numId w:val="11"/>
        </w:numPr>
        <w:autoSpaceDN/>
        <w:spacing w:after="160"/>
        <w:rPr>
          <w:color w:val="202124"/>
          <w:spacing w:val="2"/>
          <w:szCs w:val="24"/>
          <w:shd w:val="clear" w:color="auto" w:fill="FFFFFF"/>
        </w:rPr>
      </w:pPr>
      <w:r>
        <w:rPr>
          <w:color w:val="202124"/>
          <w:spacing w:val="2"/>
          <w:szCs w:val="24"/>
          <w:shd w:val="clear" w:color="auto" w:fill="FFFFFF"/>
        </w:rPr>
        <w:t>Lietotājvārds – profila lietotājvārds - burtu teksts ar izmēru līdz 30 rakstzīmēm. (piem., “ivans_a”).</w:t>
      </w:r>
    </w:p>
    <w:p w14:paraId="0E6B636A" w14:textId="77777777" w:rsidR="00641863" w:rsidRDefault="00641863" w:rsidP="00C65D3E">
      <w:pPr>
        <w:pStyle w:val="ListParagraph"/>
        <w:numPr>
          <w:ilvl w:val="0"/>
          <w:numId w:val="11"/>
        </w:numPr>
        <w:autoSpaceDN/>
        <w:spacing w:after="160"/>
        <w:rPr>
          <w:color w:val="202124"/>
          <w:spacing w:val="2"/>
          <w:szCs w:val="24"/>
          <w:shd w:val="clear" w:color="auto" w:fill="FFFFFF"/>
        </w:rPr>
      </w:pPr>
      <w:r>
        <w:rPr>
          <w:color w:val="202124"/>
          <w:spacing w:val="2"/>
          <w:szCs w:val="24"/>
          <w:shd w:val="clear" w:color="auto" w:fill="FFFFFF"/>
        </w:rPr>
        <w:t xml:space="preserve">E-pasts – profila e-pasts - burtu teksts ar izmēru līdz 255 rakstzīmēm (piem., </w:t>
      </w:r>
      <w:hyperlink r:id="rId11">
        <w:r>
          <w:rPr>
            <w:rStyle w:val="Hyperlink"/>
            <w:spacing w:val="2"/>
            <w:shd w:val="clear" w:color="auto" w:fill="FFFFFF"/>
          </w:rPr>
          <w:t>ivans.a@example.com</w:t>
        </w:r>
      </w:hyperlink>
      <w:r>
        <w:rPr>
          <w:color w:val="202124"/>
          <w:spacing w:val="2"/>
          <w:szCs w:val="24"/>
          <w:shd w:val="clear" w:color="auto" w:fill="FFFFFF"/>
        </w:rPr>
        <w:t>).</w:t>
      </w:r>
    </w:p>
    <w:p w14:paraId="48D17FDF" w14:textId="77777777" w:rsidR="00641863" w:rsidRDefault="00641863" w:rsidP="00C65D3E">
      <w:pPr>
        <w:pStyle w:val="ListParagraph"/>
        <w:numPr>
          <w:ilvl w:val="0"/>
          <w:numId w:val="11"/>
        </w:numPr>
        <w:autoSpaceDN/>
        <w:spacing w:after="160"/>
        <w:rPr>
          <w:color w:val="202124"/>
          <w:spacing w:val="2"/>
          <w:szCs w:val="24"/>
          <w:shd w:val="clear" w:color="auto" w:fill="FFFFFF"/>
        </w:rPr>
      </w:pPr>
      <w:r>
        <w:rPr>
          <w:color w:val="202124"/>
          <w:spacing w:val="2"/>
          <w:szCs w:val="24"/>
          <w:shd w:val="clear" w:color="auto" w:fill="FFFFFF"/>
        </w:rPr>
        <w:t>Parole – profila parole - burtu teksts ar izmēru līdz 30 rakstzīmēm (piem., “Passw0rd123!”).</w:t>
      </w:r>
    </w:p>
    <w:p w14:paraId="282367DA" w14:textId="77777777" w:rsidR="00641863" w:rsidRDefault="00641863" w:rsidP="00641863">
      <w:pPr>
        <w:rPr>
          <w:color w:val="202124"/>
          <w:spacing w:val="2"/>
          <w:szCs w:val="24"/>
          <w:shd w:val="clear" w:color="auto" w:fill="FFFFFF"/>
        </w:rPr>
      </w:pPr>
      <w:r>
        <w:rPr>
          <w:color w:val="202124"/>
          <w:spacing w:val="2"/>
          <w:szCs w:val="24"/>
          <w:shd w:val="clear" w:color="auto" w:fill="FFFFFF"/>
        </w:rPr>
        <w:t xml:space="preserve">2. Informācija par </w:t>
      </w:r>
      <w:r>
        <w:rPr>
          <w:b/>
          <w:szCs w:val="24"/>
        </w:rPr>
        <w:t>publikācijām</w:t>
      </w:r>
      <w:r>
        <w:rPr>
          <w:color w:val="202124"/>
          <w:spacing w:val="2"/>
          <w:szCs w:val="24"/>
          <w:shd w:val="clear" w:color="auto" w:fill="FFFFFF"/>
        </w:rPr>
        <w:t xml:space="preserve"> sastāvēs no šādiem datiem.</w:t>
      </w:r>
    </w:p>
    <w:p w14:paraId="7153E7DD"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Attēli un video – lietotāji var augšupielādēt attēlus un video ar noteikumiem attiecībā uz faila formātu un lielumu – attēla vai video nosaukums (piem., “fotografija.jpg”, “video.mp4”).</w:t>
      </w:r>
    </w:p>
    <w:p w14:paraId="3AF3090A"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Apraksts – publikācijas apraksts - burtu teksts ar ierobežojumu līdz 5000 rakstzīmēm, kas pavada publicēto saturu (piem., “Mana pirmā publikācija!”).</w:t>
      </w:r>
    </w:p>
    <w:p w14:paraId="18AE92F0" w14:textId="77777777" w:rsidR="00641863" w:rsidRDefault="00641863" w:rsidP="00641863">
      <w:pPr>
        <w:rPr>
          <w:color w:val="202124"/>
          <w:spacing w:val="2"/>
          <w:szCs w:val="24"/>
          <w:shd w:val="clear" w:color="auto" w:fill="FFFFFF"/>
        </w:rPr>
      </w:pPr>
      <w:r>
        <w:rPr>
          <w:color w:val="202124"/>
          <w:spacing w:val="2"/>
          <w:szCs w:val="24"/>
          <w:shd w:val="clear" w:color="auto" w:fill="FFFFFF"/>
        </w:rPr>
        <w:t xml:space="preserve">3. Informācija par </w:t>
      </w:r>
      <w:r>
        <w:rPr>
          <w:b/>
          <w:szCs w:val="24"/>
        </w:rPr>
        <w:t>saziņu</w:t>
      </w:r>
      <w:r>
        <w:rPr>
          <w:color w:val="202124"/>
          <w:spacing w:val="2"/>
          <w:szCs w:val="24"/>
          <w:shd w:val="clear" w:color="auto" w:fill="FFFFFF"/>
        </w:rPr>
        <w:t xml:space="preserve"> sastāvēs no šādiem datiem.</w:t>
      </w:r>
    </w:p>
    <w:p w14:paraId="7C47AD8B"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Ziņojumi – privāts ziņojums citam lietotājam - lietotāji var nosūtīt ziņojumus citiem lietotājiem, kas ietver tekstu un var būt ierobežots pēc garuma (piem., “Čau, kā Tev iet?”).</w:t>
      </w:r>
    </w:p>
    <w:p w14:paraId="64D99BB7"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 xml:space="preserve">Ziņojuma datums un laiks – laiks un datums, kad tika atsūtīts ziņojums – gan sūtītājs gan saņēmējs redzēs datumu un laiku, kad ziņojums tika atsūtīts (piem., “16.11.2023”). </w:t>
      </w:r>
    </w:p>
    <w:p w14:paraId="0B379CD1" w14:textId="77777777" w:rsidR="00641863" w:rsidRDefault="00641863" w:rsidP="00641863">
      <w:pPr>
        <w:pStyle w:val="ListParagraph"/>
        <w:suppressAutoHyphens w:val="0"/>
        <w:spacing w:after="160"/>
        <w:ind w:left="720" w:firstLine="0"/>
        <w:rPr>
          <w:color w:val="202124"/>
          <w:spacing w:val="2"/>
          <w:szCs w:val="24"/>
          <w:shd w:val="clear" w:color="auto" w:fill="FFFFFF"/>
        </w:rPr>
      </w:pPr>
      <w:r>
        <w:rPr>
          <w:color w:val="202124"/>
          <w:spacing w:val="2"/>
          <w:szCs w:val="24"/>
          <w:shd w:val="clear" w:color="auto" w:fill="FFFFFF"/>
        </w:rPr>
        <w:t xml:space="preserve">4. Informācija par </w:t>
      </w:r>
      <w:r>
        <w:rPr>
          <w:b/>
          <w:color w:val="202124"/>
          <w:spacing w:val="2"/>
          <w:szCs w:val="24"/>
          <w:shd w:val="clear" w:color="auto" w:fill="FFFFFF"/>
        </w:rPr>
        <w:t>komentāriem</w:t>
      </w:r>
      <w:r>
        <w:rPr>
          <w:color w:val="202124"/>
          <w:spacing w:val="2"/>
          <w:szCs w:val="24"/>
          <w:shd w:val="clear" w:color="auto" w:fill="FFFFFF"/>
        </w:rPr>
        <w:t xml:space="preserve"> sastāvēs no šadiem datiem.</w:t>
      </w:r>
    </w:p>
    <w:p w14:paraId="6F87AF87"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Komentāri – publikācijas komentārs - lietotāji var pievienot komentārus citu lietotāju publicētajiem attēliem un videoklipiem (piem., “Skaista fotogrāfija!”).</w:t>
      </w:r>
    </w:p>
    <w:p w14:paraId="4365B153"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Atzīmētie lietotāji - lietotāji var atzīmēt citus lietotājus savos komentāros, lai piesaistītu viņu uzmanību konkrētam saturam – lietotāja lietotājvārds (piem., “@ivans_a”).</w:t>
      </w:r>
    </w:p>
    <w:p w14:paraId="2F508A8E" w14:textId="77777777" w:rsidR="00641863" w:rsidRDefault="00641863" w:rsidP="00641863">
      <w:pPr>
        <w:spacing w:after="160"/>
        <w:rPr>
          <w:color w:val="202124"/>
          <w:spacing w:val="2"/>
          <w:szCs w:val="24"/>
          <w:shd w:val="clear" w:color="auto" w:fill="FFFFFF"/>
        </w:rPr>
      </w:pPr>
    </w:p>
    <w:p w14:paraId="3FE0356A" w14:textId="77777777" w:rsidR="00641863" w:rsidRDefault="00641863" w:rsidP="00641863">
      <w:pPr>
        <w:spacing w:after="160"/>
        <w:rPr>
          <w:color w:val="202124"/>
          <w:spacing w:val="2"/>
          <w:szCs w:val="24"/>
          <w:shd w:val="clear" w:color="auto" w:fill="FFFFFF"/>
        </w:rPr>
      </w:pPr>
    </w:p>
    <w:p w14:paraId="176DF675" w14:textId="77777777" w:rsidR="00641863" w:rsidRDefault="00641863" w:rsidP="00641863">
      <w:pPr>
        <w:rPr>
          <w:color w:val="202124"/>
          <w:spacing w:val="2"/>
          <w:szCs w:val="24"/>
          <w:shd w:val="clear" w:color="auto" w:fill="FFFFFF"/>
        </w:rPr>
      </w:pPr>
      <w:r>
        <w:rPr>
          <w:color w:val="202124"/>
          <w:spacing w:val="2"/>
          <w:szCs w:val="24"/>
          <w:shd w:val="clear" w:color="auto" w:fill="FFFFFF"/>
        </w:rPr>
        <w:t xml:space="preserve">5. Informācija par </w:t>
      </w:r>
      <w:r>
        <w:rPr>
          <w:b/>
          <w:szCs w:val="24"/>
        </w:rPr>
        <w:t>profila saturu</w:t>
      </w:r>
      <w:r>
        <w:rPr>
          <w:color w:val="202124"/>
          <w:spacing w:val="2"/>
          <w:szCs w:val="24"/>
          <w:shd w:val="clear" w:color="auto" w:fill="FFFFFF"/>
        </w:rPr>
        <w:t xml:space="preserve"> sastāvēs no šādiem datiem.</w:t>
      </w:r>
    </w:p>
    <w:p w14:paraId="70949CE6"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Profila attēls - lietotāji var augšupielādēt attēlu, kas parādīsies viņu profila sadaļā. Profila attēlam jābūt jpeg vai png formātā – attēla nosaukums (piemērs: profila_foto.jpg).</w:t>
      </w:r>
    </w:p>
    <w:p w14:paraId="10541ED1"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Profila virsraksts - lietotāji var ievadīt virsrakstu, kas parādīsies viņu profila augšpusē - burtu teksts ar ierobežojumu līdz 100 rakstzīmēm (piem., “Lapni lūgti manā profilā!”).</w:t>
      </w:r>
    </w:p>
    <w:p w14:paraId="062EE3C3"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Profila apraksts - lietotāji var sniegt aprakstu par sevi, kas būs redzams viņu profilā - burtu teksts līdz 500 rakstzīmēm (piem., “Laipni lūgti manā profilā, šeit varēsiet apskatīt manas publikācijas”).</w:t>
      </w:r>
    </w:p>
    <w:p w14:paraId="4FE46D48" w14:textId="77777777" w:rsidR="00641863" w:rsidRDefault="00641863" w:rsidP="00C65D3E">
      <w:pPr>
        <w:pStyle w:val="ListParagraph"/>
        <w:numPr>
          <w:ilvl w:val="0"/>
          <w:numId w:val="12"/>
        </w:numPr>
        <w:suppressAutoHyphens w:val="0"/>
        <w:autoSpaceDN/>
        <w:spacing w:after="160"/>
        <w:rPr>
          <w:color w:val="202124"/>
          <w:spacing w:val="2"/>
          <w:szCs w:val="24"/>
          <w:shd w:val="clear" w:color="auto" w:fill="FFFFFF"/>
        </w:rPr>
      </w:pPr>
      <w:r>
        <w:rPr>
          <w:color w:val="202124"/>
          <w:spacing w:val="2"/>
          <w:szCs w:val="24"/>
          <w:shd w:val="clear" w:color="auto" w:fill="FFFFFF"/>
        </w:rPr>
        <w:t>Profila links - lietotāji var norādīt hipersaiti uz citu vietni vai sociālo tīmekļu profilu, lai dalītos ar papildus informāciju par sevi. Šis lauks ir iespēja, un lietotāji varēs to aizpildīt pēc vēlēšanās (piem., “</w:t>
      </w:r>
      <w:hyperlink r:id="rId12">
        <w:r>
          <w:rPr>
            <w:rStyle w:val="Hyperlink"/>
            <w:spacing w:val="2"/>
            <w:shd w:val="clear" w:color="auto" w:fill="FFFFFF"/>
          </w:rPr>
          <w:t>https://youtube.com</w:t>
        </w:r>
      </w:hyperlink>
      <w:r>
        <w:rPr>
          <w:color w:val="202124"/>
          <w:spacing w:val="2"/>
          <w:szCs w:val="24"/>
          <w:shd w:val="clear" w:color="auto" w:fill="FFFFFF"/>
        </w:rPr>
        <w:t>”, “</w:t>
      </w:r>
      <w:hyperlink r:id="rId13">
        <w:r>
          <w:rPr>
            <w:rStyle w:val="Hyperlink"/>
            <w:spacing w:val="2"/>
            <w:shd w:val="clear" w:color="auto" w:fill="FFFFFF"/>
          </w:rPr>
          <w:t>http://example.com</w:t>
        </w:r>
      </w:hyperlink>
      <w:r>
        <w:rPr>
          <w:color w:val="202124"/>
          <w:spacing w:val="2"/>
          <w:szCs w:val="24"/>
          <w:shd w:val="clear" w:color="auto" w:fill="FFFFFF"/>
        </w:rPr>
        <w:t>”).</w:t>
      </w:r>
    </w:p>
    <w:p w14:paraId="11583AB2" w14:textId="636CD717" w:rsidR="008F1533" w:rsidRPr="00425533" w:rsidRDefault="008F1533" w:rsidP="00C65D3E">
      <w:pPr>
        <w:pStyle w:val="Heading3"/>
        <w:numPr>
          <w:ilvl w:val="2"/>
          <w:numId w:val="2"/>
        </w:numPr>
        <w:ind w:left="0" w:firstLine="0"/>
        <w:rPr>
          <w:sz w:val="24"/>
        </w:rPr>
      </w:pPr>
      <w:bookmarkStart w:id="11" w:name="_Toc162214953"/>
      <w:r w:rsidRPr="00425533">
        <w:rPr>
          <w:sz w:val="24"/>
        </w:rPr>
        <w:t>Izejas informācijas apraksts</w:t>
      </w:r>
      <w:bookmarkEnd w:id="11"/>
    </w:p>
    <w:p w14:paraId="741A44E6" w14:textId="1BEE175E" w:rsidR="00372E2A" w:rsidRPr="00B04E3C" w:rsidRDefault="00372E2A" w:rsidP="00C65D3E">
      <w:pPr>
        <w:pStyle w:val="ListParagraph"/>
        <w:numPr>
          <w:ilvl w:val="0"/>
          <w:numId w:val="3"/>
        </w:numPr>
        <w:rPr>
          <w:shd w:val="clear" w:color="auto" w:fill="FFFFFF"/>
        </w:rPr>
      </w:pPr>
      <w:r w:rsidRPr="00B04E3C">
        <w:rPr>
          <w:b/>
          <w:shd w:val="clear" w:color="auto" w:fill="FFFFFF"/>
        </w:rPr>
        <w:t>Lietotāja profila attēls, virsraksts, apraksts un links</w:t>
      </w:r>
      <w:r w:rsidRPr="00B04E3C">
        <w:rPr>
          <w:shd w:val="clear" w:color="auto" w:fill="FFFFFF"/>
        </w:rPr>
        <w:t xml:space="preserve"> -  k</w:t>
      </w:r>
      <w:r w:rsidR="00F6354C" w:rsidRPr="00B04E3C">
        <w:rPr>
          <w:shd w:val="clear" w:color="auto" w:fill="FFFFFF"/>
        </w:rPr>
        <w:t>ad lietotājs veiks</w:t>
      </w:r>
      <w:r w:rsidRPr="00B04E3C">
        <w:rPr>
          <w:shd w:val="clear" w:color="auto" w:fill="FFFFFF"/>
        </w:rPr>
        <w:t xml:space="preserve"> izmaiņas savā profilā, jaunais profila attēl</w:t>
      </w:r>
      <w:r w:rsidR="00C64BB2" w:rsidRPr="00B04E3C">
        <w:rPr>
          <w:shd w:val="clear" w:color="auto" w:fill="FFFFFF"/>
        </w:rPr>
        <w:t>s, virsraksts, apraksts un links</w:t>
      </w:r>
      <w:r w:rsidRPr="00B04E3C">
        <w:rPr>
          <w:shd w:val="clear" w:color="auto" w:fill="FFFFFF"/>
        </w:rPr>
        <w:t xml:space="preserve"> tiks saglabāti un parādīti viņa profila sadaļā. Visu šo informāciju izskats, formāts un atrašanās vieta tiks precizēti, lai nodrošinātu vienotu un pievilcīgu dizainu.</w:t>
      </w:r>
    </w:p>
    <w:p w14:paraId="37CCFB6D" w14:textId="118F458B" w:rsidR="00FF04EB" w:rsidRPr="00B04E3C" w:rsidRDefault="00FF04EB" w:rsidP="00C65D3E">
      <w:pPr>
        <w:pStyle w:val="ListParagraph"/>
        <w:numPr>
          <w:ilvl w:val="0"/>
          <w:numId w:val="3"/>
        </w:numPr>
        <w:rPr>
          <w:shd w:val="clear" w:color="auto" w:fill="FFFFFF"/>
        </w:rPr>
      </w:pPr>
      <w:r w:rsidRPr="00B04E3C">
        <w:rPr>
          <w:b/>
          <w:shd w:val="clear" w:color="auto" w:fill="FFFFFF"/>
        </w:rPr>
        <w:t>E-pasta paziņojums</w:t>
      </w:r>
      <w:r w:rsidRPr="00B04E3C">
        <w:rPr>
          <w:shd w:val="clear" w:color="auto" w:fill="FFFFFF"/>
        </w:rPr>
        <w:t xml:space="preserve"> - sistēma nosūtīs e-pasta paziņojumu lietotājiem pēc reģistrācijas. E-pasts sastāvēs no sveiciena, neliela teksta ar pateicību no sociālā t</w:t>
      </w:r>
      <w:r w:rsidR="00372E2A" w:rsidRPr="00B04E3C">
        <w:rPr>
          <w:shd w:val="clear" w:color="auto" w:fill="FFFFFF"/>
        </w:rPr>
        <w:t>īkla un beigu frāze</w:t>
      </w:r>
      <w:r w:rsidR="00372E2A" w:rsidRPr="00B04E3C">
        <w:rPr>
          <w:shd w:val="clear" w:color="auto" w:fill="FFFFFF"/>
          <w:lang w:val="en-US"/>
        </w:rPr>
        <w:t>s.</w:t>
      </w:r>
    </w:p>
    <w:p w14:paraId="406BA02A" w14:textId="00368A94" w:rsidR="00C64BB2" w:rsidRPr="00B04E3C" w:rsidRDefault="00C64BB2" w:rsidP="00C65D3E">
      <w:pPr>
        <w:pStyle w:val="ListParagraph"/>
        <w:numPr>
          <w:ilvl w:val="0"/>
          <w:numId w:val="3"/>
        </w:numPr>
        <w:rPr>
          <w:shd w:val="clear" w:color="auto" w:fill="FFFFFF"/>
        </w:rPr>
      </w:pPr>
      <w:r w:rsidRPr="00B04E3C">
        <w:rPr>
          <w:b/>
          <w:shd w:val="clear" w:color="auto" w:fill="FFFFFF"/>
        </w:rPr>
        <w:t xml:space="preserve">Publikācija, tās apraksts, komentāri un atzīmētie lietotāji </w:t>
      </w:r>
      <w:r w:rsidRPr="00B04E3C">
        <w:rPr>
          <w:shd w:val="clear" w:color="auto" w:fill="FFFFFF"/>
        </w:rPr>
        <w:t>- kad lietotājs izveidos jaunu publikāciju, tās attēls un apraksts tiks parādīti publiski citiem lietotājiem. Papildus tam, kad lietotāji pievienos komentārus šai publikācijai vai atzīmēs citus lietotājus komentāros, šī informācija tiks parādīta attiecīgajā publikācijas sadaļā, nodrošinot saturam pievienoto vērtību un mijiedarbību starp lietotājiem.</w:t>
      </w:r>
    </w:p>
    <w:p w14:paraId="29625B3A" w14:textId="77777777" w:rsidR="00372E2A" w:rsidRPr="00372E2A" w:rsidRDefault="00372E2A" w:rsidP="00372E2A">
      <w:pPr>
        <w:ind w:left="720" w:firstLine="0"/>
        <w:rPr>
          <w:rFonts w:ascii="Calibri" w:hAnsi="Calibri"/>
          <w:shd w:val="clear" w:color="auto" w:fill="FFFFFF"/>
        </w:rPr>
      </w:pPr>
    </w:p>
    <w:p w14:paraId="426768AE" w14:textId="29494B22" w:rsidR="009B42DA" w:rsidRPr="0075004E" w:rsidRDefault="00324694" w:rsidP="00C65D3E">
      <w:pPr>
        <w:pStyle w:val="Heading2"/>
        <w:numPr>
          <w:ilvl w:val="1"/>
          <w:numId w:val="2"/>
        </w:numPr>
        <w:ind w:left="426"/>
        <w:rPr>
          <w:rFonts w:cs="Times New Roman"/>
          <w:szCs w:val="28"/>
        </w:rPr>
      </w:pPr>
      <w:r>
        <w:rPr>
          <w:i/>
          <w:iCs/>
        </w:rPr>
        <w:br w:type="page"/>
      </w:r>
      <w:r w:rsidR="0067078A" w:rsidRPr="0075004E">
        <w:rPr>
          <w:iCs/>
        </w:rPr>
        <w:lastRenderedPageBreak/>
        <w:t xml:space="preserve"> </w:t>
      </w:r>
      <w:bookmarkStart w:id="12" w:name="_Toc162214954"/>
      <w:r w:rsidR="009B42DA" w:rsidRPr="0075004E">
        <w:rPr>
          <w:rFonts w:cs="Times New Roman"/>
          <w:szCs w:val="28"/>
        </w:rPr>
        <w:t>Funkcionālās prasības</w:t>
      </w:r>
      <w:bookmarkEnd w:id="12"/>
    </w:p>
    <w:p w14:paraId="7F1FBE9D" w14:textId="571093FB" w:rsidR="009541EC" w:rsidRPr="006F0B9B" w:rsidRDefault="009541EC" w:rsidP="00C65D3E">
      <w:pPr>
        <w:pStyle w:val="ListParagraph"/>
        <w:numPr>
          <w:ilvl w:val="0"/>
          <w:numId w:val="4"/>
        </w:numPr>
        <w:textAlignment w:val="baseline"/>
        <w:rPr>
          <w:szCs w:val="24"/>
        </w:rPr>
      </w:pPr>
      <w:r w:rsidRPr="006F0B9B">
        <w:rPr>
          <w:szCs w:val="24"/>
        </w:rPr>
        <w:t xml:space="preserve">Jānodrošina </w:t>
      </w:r>
      <w:r>
        <w:rPr>
          <w:szCs w:val="24"/>
        </w:rPr>
        <w:t xml:space="preserve">iespēja reģistrēt jaunu </w:t>
      </w:r>
      <w:r w:rsidRPr="006F0B9B">
        <w:rPr>
          <w:szCs w:val="24"/>
        </w:rPr>
        <w:t>lietotāj</w:t>
      </w:r>
      <w:r>
        <w:rPr>
          <w:szCs w:val="24"/>
        </w:rPr>
        <w:t>u</w:t>
      </w:r>
      <w:r w:rsidRPr="006F0B9B">
        <w:rPr>
          <w:szCs w:val="24"/>
        </w:rPr>
        <w:t xml:space="preserve">. </w:t>
      </w:r>
    </w:p>
    <w:p w14:paraId="6F7EDC56" w14:textId="5E663E39" w:rsidR="009541EC" w:rsidRDefault="009541EC" w:rsidP="00C65D3E">
      <w:pPr>
        <w:pStyle w:val="ListParagraph"/>
        <w:numPr>
          <w:ilvl w:val="1"/>
          <w:numId w:val="4"/>
        </w:numPr>
        <w:textAlignment w:val="baseline"/>
        <w:rPr>
          <w:szCs w:val="24"/>
        </w:rPr>
      </w:pPr>
      <w:r>
        <w:rPr>
          <w:szCs w:val="24"/>
        </w:rPr>
        <w:t>Jāparedz ieejas informācijas par lietotāju (skat</w:t>
      </w:r>
      <w:r w:rsidR="00854E91">
        <w:rPr>
          <w:szCs w:val="24"/>
        </w:rPr>
        <w:t>. Ieejas informācijas apraksts 1</w:t>
      </w:r>
      <w:r>
        <w:rPr>
          <w:szCs w:val="24"/>
        </w:rPr>
        <w:t>. punkts)  ievadīšana un pārbaude un formāta pareizību.</w:t>
      </w:r>
    </w:p>
    <w:p w14:paraId="7FE09494" w14:textId="6E096DC6" w:rsidR="009541EC" w:rsidRDefault="009541EC" w:rsidP="00C65D3E">
      <w:pPr>
        <w:pStyle w:val="ListParagraph"/>
        <w:numPr>
          <w:ilvl w:val="1"/>
          <w:numId w:val="4"/>
        </w:numPr>
        <w:textAlignment w:val="baseline"/>
        <w:rPr>
          <w:szCs w:val="24"/>
        </w:rPr>
      </w:pPr>
      <w:r w:rsidRPr="006F0B9B">
        <w:rPr>
          <w:szCs w:val="24"/>
        </w:rPr>
        <w:t xml:space="preserve">Ja kāds no obligātiem laukiem nav ievadīts, tad izvadīt par to </w:t>
      </w:r>
      <w:r>
        <w:rPr>
          <w:szCs w:val="24"/>
        </w:rPr>
        <w:t xml:space="preserve">kļūdas </w:t>
      </w:r>
      <w:r w:rsidRPr="006F0B9B">
        <w:rPr>
          <w:szCs w:val="24"/>
        </w:rPr>
        <w:t>paziņojumu.</w:t>
      </w:r>
    </w:p>
    <w:p w14:paraId="38831B9B" w14:textId="344CE3F3" w:rsidR="009541EC" w:rsidRDefault="009541EC" w:rsidP="00C65D3E">
      <w:pPr>
        <w:pStyle w:val="ListParagraph"/>
        <w:numPr>
          <w:ilvl w:val="1"/>
          <w:numId w:val="4"/>
        </w:numPr>
        <w:textAlignment w:val="baseline"/>
        <w:rPr>
          <w:szCs w:val="24"/>
        </w:rPr>
      </w:pPr>
      <w:r>
        <w:rPr>
          <w:szCs w:val="24"/>
        </w:rPr>
        <w:t>Salīdzināt ievadīto lietotāja vārdu ar sistēmā jau eksistējošo lietotāju vārdiem un izvadīt paziņojumu, ja tie sakrīt.</w:t>
      </w:r>
    </w:p>
    <w:p w14:paraId="3ADE844A" w14:textId="01E343B9" w:rsidR="009541EC" w:rsidRPr="006F0B9B" w:rsidRDefault="009541EC" w:rsidP="00C65D3E">
      <w:pPr>
        <w:pStyle w:val="ListParagraph"/>
        <w:numPr>
          <w:ilvl w:val="1"/>
          <w:numId w:val="4"/>
        </w:numPr>
        <w:textAlignment w:val="baseline"/>
        <w:rPr>
          <w:szCs w:val="24"/>
        </w:rPr>
      </w:pPr>
      <w:r>
        <w:rPr>
          <w:szCs w:val="24"/>
        </w:rPr>
        <w:t>Pārbaudīt paroli uz pietiekošo drošības pakāpi. Ja tas</w:t>
      </w:r>
      <w:r w:rsidR="00FC3100">
        <w:rPr>
          <w:szCs w:val="24"/>
        </w:rPr>
        <w:t xml:space="preserve"> neatbilst, izvadīt paziņojumu.</w:t>
      </w:r>
    </w:p>
    <w:p w14:paraId="65B0E23B" w14:textId="61C3C3CA" w:rsidR="009541EC" w:rsidRDefault="009541EC" w:rsidP="00C65D3E">
      <w:pPr>
        <w:pStyle w:val="ListParagraph"/>
        <w:numPr>
          <w:ilvl w:val="0"/>
          <w:numId w:val="4"/>
        </w:numPr>
        <w:textAlignment w:val="baseline"/>
        <w:rPr>
          <w:szCs w:val="24"/>
        </w:rPr>
      </w:pPr>
      <w:r w:rsidRPr="006F0B9B">
        <w:rPr>
          <w:szCs w:val="24"/>
        </w:rPr>
        <w:t>Jānodrošina lietotāja autorizācija.</w:t>
      </w:r>
    </w:p>
    <w:p w14:paraId="2E3AFD44" w14:textId="2FF4FD52" w:rsidR="00160CA9" w:rsidRPr="006F0B9B" w:rsidRDefault="00160CA9" w:rsidP="00C65D3E">
      <w:pPr>
        <w:pStyle w:val="ListParagraph"/>
        <w:numPr>
          <w:ilvl w:val="1"/>
          <w:numId w:val="4"/>
        </w:numPr>
        <w:textAlignment w:val="baseline"/>
        <w:rPr>
          <w:szCs w:val="24"/>
        </w:rPr>
      </w:pPr>
      <w:r>
        <w:rPr>
          <w:szCs w:val="24"/>
        </w:rPr>
        <w:t>Ja lauki ir pareizi, lietotājs ienāk savā profilā.</w:t>
      </w:r>
    </w:p>
    <w:p w14:paraId="58C054C1" w14:textId="42806BD2" w:rsidR="009541EC" w:rsidRDefault="009541EC" w:rsidP="00C65D3E">
      <w:pPr>
        <w:pStyle w:val="ListParagraph"/>
        <w:numPr>
          <w:ilvl w:val="1"/>
          <w:numId w:val="4"/>
        </w:numPr>
        <w:textAlignment w:val="baseline"/>
        <w:rPr>
          <w:szCs w:val="24"/>
        </w:rPr>
      </w:pPr>
      <w:r w:rsidRPr="006F0B9B">
        <w:rPr>
          <w:szCs w:val="24"/>
        </w:rPr>
        <w:t>Ja kāds no laukiem nav ievadīts, izvadīt par to paziņojumu.</w:t>
      </w:r>
    </w:p>
    <w:p w14:paraId="706EC999" w14:textId="1DE95819" w:rsidR="001D066B" w:rsidRPr="001D066B" w:rsidRDefault="001D066B" w:rsidP="00C65D3E">
      <w:pPr>
        <w:pStyle w:val="ListParagraph"/>
        <w:numPr>
          <w:ilvl w:val="1"/>
          <w:numId w:val="4"/>
        </w:numPr>
        <w:textAlignment w:val="baseline"/>
        <w:rPr>
          <w:szCs w:val="24"/>
        </w:rPr>
      </w:pPr>
      <w:r w:rsidRPr="001D066B">
        <w:rPr>
          <w:szCs w:val="24"/>
        </w:rPr>
        <w:t>Sistēma pārbauda ievadīto lietotājvārdu</w:t>
      </w:r>
      <w:r>
        <w:rPr>
          <w:szCs w:val="24"/>
        </w:rPr>
        <w:t>, e-pastu</w:t>
      </w:r>
      <w:r w:rsidRPr="001D066B">
        <w:rPr>
          <w:szCs w:val="24"/>
        </w:rPr>
        <w:t xml:space="preserve"> un paroli. Ja tie neatbilst sistēmas datiem, sistēma izvada paziņojumu un neļauj veikt autorizāciju.</w:t>
      </w:r>
    </w:p>
    <w:p w14:paraId="0BF7A6B8" w14:textId="69CA924A" w:rsidR="00FE5045" w:rsidRDefault="00270C60" w:rsidP="00C65D3E">
      <w:pPr>
        <w:pStyle w:val="ListParagraph"/>
        <w:numPr>
          <w:ilvl w:val="0"/>
          <w:numId w:val="4"/>
        </w:numPr>
        <w:textAlignment w:val="baseline"/>
        <w:rPr>
          <w:szCs w:val="24"/>
        </w:rPr>
      </w:pPr>
      <w:r>
        <w:rPr>
          <w:szCs w:val="24"/>
        </w:rPr>
        <w:t>Jānodrošina iespēja publicēt a</w:t>
      </w:r>
      <w:r w:rsidR="001D066B">
        <w:rPr>
          <w:szCs w:val="24"/>
        </w:rPr>
        <w:t>tt</w:t>
      </w:r>
      <w:r>
        <w:rPr>
          <w:szCs w:val="24"/>
        </w:rPr>
        <w:t>ēlus un video.</w:t>
      </w:r>
    </w:p>
    <w:p w14:paraId="068C3242" w14:textId="77777777" w:rsidR="00D32343" w:rsidRDefault="00D32343" w:rsidP="00C65D3E">
      <w:pPr>
        <w:pStyle w:val="ListParagraph"/>
        <w:numPr>
          <w:ilvl w:val="1"/>
          <w:numId w:val="4"/>
        </w:numPr>
        <w:textAlignment w:val="baseline"/>
        <w:rPr>
          <w:szCs w:val="24"/>
        </w:rPr>
      </w:pPr>
      <w:r w:rsidRPr="00D32343">
        <w:rPr>
          <w:szCs w:val="24"/>
        </w:rPr>
        <w:t>Lietotāji var publicēt jaunu saturu, iekļaujot attēlus un video materiālus.</w:t>
      </w:r>
    </w:p>
    <w:p w14:paraId="62C100A7" w14:textId="104A1ECC" w:rsidR="00B96D15" w:rsidRPr="001D066B" w:rsidRDefault="00B96D15" w:rsidP="00C65D3E">
      <w:pPr>
        <w:pStyle w:val="ListParagraph"/>
        <w:numPr>
          <w:ilvl w:val="1"/>
          <w:numId w:val="4"/>
        </w:numPr>
        <w:textAlignment w:val="baseline"/>
        <w:rPr>
          <w:szCs w:val="24"/>
        </w:rPr>
      </w:pPr>
      <w:r>
        <w:rPr>
          <w:szCs w:val="24"/>
        </w:rPr>
        <w:t>Publikācijas virsraksts var būt tukšs.</w:t>
      </w:r>
    </w:p>
    <w:p w14:paraId="385FA84A" w14:textId="33728B37" w:rsidR="001D066B" w:rsidRDefault="001D066B" w:rsidP="00C65D3E">
      <w:pPr>
        <w:pStyle w:val="ListParagraph"/>
        <w:numPr>
          <w:ilvl w:val="1"/>
          <w:numId w:val="4"/>
        </w:numPr>
        <w:textAlignment w:val="baseline"/>
        <w:rPr>
          <w:szCs w:val="24"/>
        </w:rPr>
      </w:pPr>
      <w:r>
        <w:rPr>
          <w:szCs w:val="24"/>
        </w:rPr>
        <w:t>Ja nav izvēlēts fails publikācijas laukā, tad sistēma izvada par to paziņojumu.</w:t>
      </w:r>
    </w:p>
    <w:p w14:paraId="48C7E072" w14:textId="5C10330E" w:rsidR="001D066B" w:rsidRDefault="001D066B" w:rsidP="00C65D3E">
      <w:pPr>
        <w:pStyle w:val="ListParagraph"/>
        <w:numPr>
          <w:ilvl w:val="1"/>
          <w:numId w:val="4"/>
        </w:numPr>
        <w:textAlignment w:val="baseline"/>
        <w:rPr>
          <w:szCs w:val="24"/>
        </w:rPr>
      </w:pPr>
      <w:r>
        <w:rPr>
          <w:szCs w:val="24"/>
        </w:rPr>
        <w:t>Ja ir izvēlēts nepareizs attēla vai video formats, tad sistēma izvada par to paziņojumu.</w:t>
      </w:r>
    </w:p>
    <w:p w14:paraId="3222E09A" w14:textId="6374878F" w:rsidR="00B96D15" w:rsidRDefault="00B96D15" w:rsidP="00C65D3E">
      <w:pPr>
        <w:pStyle w:val="ListParagraph"/>
        <w:numPr>
          <w:ilvl w:val="0"/>
          <w:numId w:val="4"/>
        </w:numPr>
        <w:textAlignment w:val="baseline"/>
        <w:rPr>
          <w:szCs w:val="24"/>
        </w:rPr>
      </w:pPr>
      <w:r>
        <w:rPr>
          <w:szCs w:val="24"/>
        </w:rPr>
        <w:t>Jānodrošina profila rediģēšana.</w:t>
      </w:r>
    </w:p>
    <w:p w14:paraId="08815B09" w14:textId="7C44ED15" w:rsidR="00FE5045" w:rsidRDefault="00FE5045" w:rsidP="00C65D3E">
      <w:pPr>
        <w:pStyle w:val="ListParagraph"/>
        <w:numPr>
          <w:ilvl w:val="1"/>
          <w:numId w:val="4"/>
        </w:numPr>
        <w:textAlignment w:val="baseline"/>
        <w:rPr>
          <w:szCs w:val="24"/>
        </w:rPr>
      </w:pPr>
      <w:r>
        <w:rPr>
          <w:szCs w:val="24"/>
        </w:rPr>
        <w:t>Lietotāji var mainīt profila attēlu pec noklusējuma uz citu.</w:t>
      </w:r>
    </w:p>
    <w:p w14:paraId="7B4831DE" w14:textId="4E2BE102" w:rsidR="006775AC" w:rsidRDefault="006775AC" w:rsidP="00C65D3E">
      <w:pPr>
        <w:pStyle w:val="ListParagraph"/>
        <w:numPr>
          <w:ilvl w:val="1"/>
          <w:numId w:val="4"/>
        </w:numPr>
        <w:textAlignment w:val="baseline"/>
        <w:rPr>
          <w:szCs w:val="24"/>
        </w:rPr>
      </w:pPr>
      <w:r w:rsidRPr="006775AC">
        <w:rPr>
          <w:szCs w:val="24"/>
        </w:rPr>
        <w:t>Lietotāji var labot savu profila virsrakstu, kas parādās viņu profila lapā.</w:t>
      </w:r>
    </w:p>
    <w:p w14:paraId="0463EF2F" w14:textId="079AFF7E" w:rsidR="006775AC" w:rsidRDefault="006775AC" w:rsidP="00C65D3E">
      <w:pPr>
        <w:pStyle w:val="ListParagraph"/>
        <w:numPr>
          <w:ilvl w:val="1"/>
          <w:numId w:val="4"/>
        </w:numPr>
        <w:textAlignment w:val="baseline"/>
        <w:rPr>
          <w:szCs w:val="24"/>
        </w:rPr>
      </w:pPr>
      <w:r w:rsidRPr="006775AC">
        <w:rPr>
          <w:szCs w:val="24"/>
        </w:rPr>
        <w:t>Lietotāji var rediģēt savu profila aprakstu, pievienojot vai labojot informāciju par sevi.</w:t>
      </w:r>
    </w:p>
    <w:p w14:paraId="604834F3" w14:textId="626F94A6" w:rsidR="00BC464A" w:rsidRDefault="00C73690" w:rsidP="00C65D3E">
      <w:pPr>
        <w:pStyle w:val="ListParagraph"/>
        <w:numPr>
          <w:ilvl w:val="1"/>
          <w:numId w:val="4"/>
        </w:numPr>
        <w:textAlignment w:val="baseline"/>
        <w:rPr>
          <w:szCs w:val="24"/>
        </w:rPr>
      </w:pPr>
      <w:r>
        <w:rPr>
          <w:szCs w:val="24"/>
        </w:rPr>
        <w:t>Lietotāji var mainīt</w:t>
      </w:r>
      <w:r w:rsidR="00BC464A" w:rsidRPr="00BC464A">
        <w:rPr>
          <w:szCs w:val="24"/>
        </w:rPr>
        <w:t xml:space="preserve"> </w:t>
      </w:r>
      <w:r>
        <w:rPr>
          <w:szCs w:val="24"/>
        </w:rPr>
        <w:t>URL lauku savā profilā</w:t>
      </w:r>
      <w:r w:rsidR="00BC464A">
        <w:rPr>
          <w:szCs w:val="24"/>
        </w:rPr>
        <w:t>.</w:t>
      </w:r>
    </w:p>
    <w:p w14:paraId="71ECBB9B" w14:textId="4D21DAD4" w:rsidR="00FE5045" w:rsidRDefault="00FE5045" w:rsidP="00C65D3E">
      <w:pPr>
        <w:pStyle w:val="ListParagraph"/>
        <w:numPr>
          <w:ilvl w:val="1"/>
          <w:numId w:val="4"/>
        </w:numPr>
        <w:textAlignment w:val="baseline"/>
        <w:rPr>
          <w:szCs w:val="24"/>
        </w:rPr>
      </w:pPr>
      <w:r>
        <w:rPr>
          <w:szCs w:val="24"/>
        </w:rPr>
        <w:t>Attēlam jābūt formātā .jpeg vai .png.</w:t>
      </w:r>
    </w:p>
    <w:p w14:paraId="26D4D4D4" w14:textId="15F4CB19" w:rsidR="00FE5045" w:rsidRDefault="00FE5045" w:rsidP="00C65D3E">
      <w:pPr>
        <w:pStyle w:val="ListParagraph"/>
        <w:numPr>
          <w:ilvl w:val="1"/>
          <w:numId w:val="4"/>
        </w:numPr>
        <w:textAlignment w:val="baseline"/>
        <w:rPr>
          <w:szCs w:val="24"/>
        </w:rPr>
      </w:pPr>
      <w:r>
        <w:rPr>
          <w:szCs w:val="24"/>
        </w:rPr>
        <w:t>Attēla izmerām jābūt l</w:t>
      </w:r>
      <w:r w:rsidR="00482BEB">
        <w:rPr>
          <w:szCs w:val="24"/>
        </w:rPr>
        <w:t>īdz 50</w:t>
      </w:r>
      <w:r>
        <w:rPr>
          <w:szCs w:val="24"/>
        </w:rPr>
        <w:t>mb.</w:t>
      </w:r>
    </w:p>
    <w:p w14:paraId="0B2BA2C0" w14:textId="522DE411" w:rsidR="00B96D15" w:rsidRDefault="00B96D15" w:rsidP="00C65D3E">
      <w:pPr>
        <w:pStyle w:val="ListParagraph"/>
        <w:numPr>
          <w:ilvl w:val="1"/>
          <w:numId w:val="4"/>
        </w:numPr>
        <w:textAlignment w:val="baseline"/>
        <w:rPr>
          <w:szCs w:val="24"/>
        </w:rPr>
      </w:pPr>
      <w:r>
        <w:rPr>
          <w:szCs w:val="24"/>
        </w:rPr>
        <w:t>Uzspiežot pogu “Edit Profile”, jāparādās iepriekšejie profila dati – virsraksts, apraksts  un links.</w:t>
      </w:r>
    </w:p>
    <w:p w14:paraId="45934A6D" w14:textId="08ABCB8D" w:rsidR="00B96D15" w:rsidRDefault="00B96D15" w:rsidP="00C65D3E">
      <w:pPr>
        <w:pStyle w:val="ListParagraph"/>
        <w:numPr>
          <w:ilvl w:val="1"/>
          <w:numId w:val="4"/>
        </w:numPr>
        <w:textAlignment w:val="baseline"/>
        <w:rPr>
          <w:szCs w:val="24"/>
        </w:rPr>
      </w:pPr>
      <w:r>
        <w:rPr>
          <w:szCs w:val="24"/>
        </w:rPr>
        <w:t>Ja lauki ir tukši</w:t>
      </w:r>
      <w:r w:rsidR="00712779">
        <w:rPr>
          <w:szCs w:val="24"/>
        </w:rPr>
        <w:t xml:space="preserve"> un lietot</w:t>
      </w:r>
      <w:r w:rsidR="00D32343">
        <w:rPr>
          <w:szCs w:val="24"/>
        </w:rPr>
        <w:t xml:space="preserve">ājs spied saglabāšanas pogu, tad </w:t>
      </w:r>
      <w:r>
        <w:rPr>
          <w:szCs w:val="24"/>
        </w:rPr>
        <w:t>sistēma izvada par to paziņojumu.</w:t>
      </w:r>
    </w:p>
    <w:p w14:paraId="19967466" w14:textId="79C0424D" w:rsidR="00B96D15" w:rsidRPr="00B96D15" w:rsidRDefault="00B96D15" w:rsidP="00C65D3E">
      <w:pPr>
        <w:pStyle w:val="ListParagraph"/>
        <w:numPr>
          <w:ilvl w:val="1"/>
          <w:numId w:val="4"/>
        </w:numPr>
        <w:textAlignment w:val="baseline"/>
        <w:rPr>
          <w:szCs w:val="24"/>
        </w:rPr>
      </w:pPr>
      <w:r>
        <w:rPr>
          <w:szCs w:val="24"/>
        </w:rPr>
        <w:t xml:space="preserve">Ja links nav formātā </w:t>
      </w:r>
      <w:hyperlink r:id="rId14" w:history="1">
        <w:r w:rsidRPr="0073508D">
          <w:rPr>
            <w:rStyle w:val="Hyperlink"/>
            <w:szCs w:val="24"/>
          </w:rPr>
          <w:t>http://example.com</w:t>
        </w:r>
      </w:hyperlink>
      <w:r>
        <w:rPr>
          <w:szCs w:val="24"/>
        </w:rPr>
        <w:t xml:space="preserve"> vai </w:t>
      </w:r>
      <w:hyperlink r:id="rId15" w:history="1">
        <w:r w:rsidRPr="0073508D">
          <w:rPr>
            <w:rStyle w:val="Hyperlink"/>
            <w:szCs w:val="24"/>
          </w:rPr>
          <w:t>https://example.com</w:t>
        </w:r>
      </w:hyperlink>
      <w:r>
        <w:rPr>
          <w:szCs w:val="24"/>
        </w:rPr>
        <w:t xml:space="preserve">, tad sistēma izvada par to paziņojumu. </w:t>
      </w:r>
    </w:p>
    <w:p w14:paraId="387BAC05" w14:textId="3EB8A9B3" w:rsidR="00B96D15" w:rsidRDefault="00B96D15" w:rsidP="00C65D3E">
      <w:pPr>
        <w:pStyle w:val="ListParagraph"/>
        <w:numPr>
          <w:ilvl w:val="0"/>
          <w:numId w:val="4"/>
        </w:numPr>
        <w:textAlignment w:val="baseline"/>
        <w:rPr>
          <w:szCs w:val="24"/>
        </w:rPr>
      </w:pPr>
      <w:r w:rsidRPr="00B96D15">
        <w:rPr>
          <w:szCs w:val="24"/>
        </w:rPr>
        <w:t>Jānodrošina iespēja kopīgot publikācijas</w:t>
      </w:r>
      <w:r w:rsidR="00C905C4">
        <w:rPr>
          <w:szCs w:val="24"/>
        </w:rPr>
        <w:t>.</w:t>
      </w:r>
    </w:p>
    <w:p w14:paraId="779FA345" w14:textId="1FE3CC88" w:rsidR="00FE5045" w:rsidRDefault="00B96D15" w:rsidP="00C65D3E">
      <w:pPr>
        <w:pStyle w:val="ListParagraph"/>
        <w:numPr>
          <w:ilvl w:val="1"/>
          <w:numId w:val="4"/>
        </w:numPr>
        <w:textAlignment w:val="baseline"/>
        <w:rPr>
          <w:szCs w:val="24"/>
        </w:rPr>
      </w:pPr>
      <w:r>
        <w:rPr>
          <w:szCs w:val="24"/>
        </w:rPr>
        <w:t xml:space="preserve">Jānodrošina iespēja kopīgot gan savas publikācijas, gan citu lietotāju publikācijas </w:t>
      </w:r>
      <w:r w:rsidR="003478A5">
        <w:rPr>
          <w:szCs w:val="24"/>
        </w:rPr>
        <w:t>kā privāts ziņojums citiem lietotājiem.</w:t>
      </w:r>
    </w:p>
    <w:p w14:paraId="012A3F1F" w14:textId="3FD3DD02" w:rsidR="00FE5045" w:rsidRDefault="00C905C4" w:rsidP="00C65D3E">
      <w:pPr>
        <w:pStyle w:val="ListParagraph"/>
        <w:numPr>
          <w:ilvl w:val="0"/>
          <w:numId w:val="4"/>
        </w:numPr>
        <w:textAlignment w:val="baseline"/>
        <w:rPr>
          <w:szCs w:val="24"/>
        </w:rPr>
      </w:pPr>
      <w:r>
        <w:rPr>
          <w:szCs w:val="24"/>
        </w:rPr>
        <w:t>Jānodrošina iespēja komentēt publikācijas.</w:t>
      </w:r>
    </w:p>
    <w:p w14:paraId="3DD2782F" w14:textId="1BEDEC19" w:rsidR="00C905C4" w:rsidRDefault="00C905C4" w:rsidP="00C65D3E">
      <w:pPr>
        <w:pStyle w:val="ListParagraph"/>
        <w:numPr>
          <w:ilvl w:val="1"/>
          <w:numId w:val="4"/>
        </w:numPr>
        <w:textAlignment w:val="baseline"/>
        <w:rPr>
          <w:szCs w:val="24"/>
        </w:rPr>
      </w:pPr>
      <w:r w:rsidRPr="00C905C4">
        <w:rPr>
          <w:szCs w:val="24"/>
        </w:rPr>
        <w:lastRenderedPageBreak/>
        <w:t>Lietotāji var pievienot komentārus</w:t>
      </w:r>
      <w:r>
        <w:rPr>
          <w:szCs w:val="24"/>
        </w:rPr>
        <w:t xml:space="preserve"> savām un</w:t>
      </w:r>
      <w:r w:rsidRPr="00C905C4">
        <w:rPr>
          <w:szCs w:val="24"/>
        </w:rPr>
        <w:t xml:space="preserve"> citu lietotāju publicētajām publikācijām.</w:t>
      </w:r>
    </w:p>
    <w:p w14:paraId="11873C7F" w14:textId="07BC304F" w:rsidR="000D1D99" w:rsidRDefault="000D1D99" w:rsidP="00C65D3E">
      <w:pPr>
        <w:pStyle w:val="ListParagraph"/>
        <w:numPr>
          <w:ilvl w:val="0"/>
          <w:numId w:val="4"/>
        </w:numPr>
        <w:textAlignment w:val="baseline"/>
        <w:rPr>
          <w:szCs w:val="24"/>
        </w:rPr>
      </w:pPr>
      <w:r>
        <w:rPr>
          <w:szCs w:val="24"/>
        </w:rPr>
        <w:t>Jānodrošina iespēja atzīmēt citus lietotājus.</w:t>
      </w:r>
    </w:p>
    <w:p w14:paraId="59960C15" w14:textId="34DFADD9" w:rsidR="000D1D99" w:rsidRDefault="004160DA" w:rsidP="00C65D3E">
      <w:pPr>
        <w:pStyle w:val="ListParagraph"/>
        <w:numPr>
          <w:ilvl w:val="1"/>
          <w:numId w:val="4"/>
        </w:numPr>
        <w:textAlignment w:val="baseline"/>
        <w:rPr>
          <w:szCs w:val="24"/>
        </w:rPr>
      </w:pPr>
      <w:r w:rsidRPr="004160DA">
        <w:rPr>
          <w:szCs w:val="24"/>
        </w:rPr>
        <w:t>Lietotāji var atzīmēt citus lietotājus savos komentāros, lai piesaistītu viņu uzmanību konkrētam satura gabalam.</w:t>
      </w:r>
    </w:p>
    <w:p w14:paraId="041D289D" w14:textId="24A61398" w:rsidR="006775AC" w:rsidRDefault="000832C6" w:rsidP="00C65D3E">
      <w:pPr>
        <w:pStyle w:val="ListParagraph"/>
        <w:numPr>
          <w:ilvl w:val="0"/>
          <w:numId w:val="4"/>
        </w:numPr>
        <w:textAlignment w:val="baseline"/>
        <w:rPr>
          <w:szCs w:val="24"/>
        </w:rPr>
      </w:pPr>
      <w:r>
        <w:rPr>
          <w:szCs w:val="24"/>
        </w:rPr>
        <w:t>Jānodrošina iespēja rādīt publikācijas</w:t>
      </w:r>
      <w:r w:rsidR="006E6123">
        <w:rPr>
          <w:szCs w:val="24"/>
        </w:rPr>
        <w:t>.</w:t>
      </w:r>
    </w:p>
    <w:p w14:paraId="4D14BEAA" w14:textId="0CEBFCD0" w:rsidR="00603E10" w:rsidRDefault="00603E10" w:rsidP="00C65D3E">
      <w:pPr>
        <w:pStyle w:val="ListParagraph"/>
        <w:numPr>
          <w:ilvl w:val="1"/>
          <w:numId w:val="4"/>
        </w:numPr>
        <w:textAlignment w:val="baseline"/>
        <w:rPr>
          <w:szCs w:val="24"/>
        </w:rPr>
      </w:pPr>
      <w:r>
        <w:rPr>
          <w:szCs w:val="24"/>
        </w:rPr>
        <w:t xml:space="preserve">Lietotāji </w:t>
      </w:r>
      <w:r w:rsidRPr="00603E10">
        <w:rPr>
          <w:szCs w:val="24"/>
        </w:rPr>
        <w:t>var ap</w:t>
      </w:r>
      <w:r w:rsidR="00790054">
        <w:rPr>
          <w:szCs w:val="24"/>
        </w:rPr>
        <w:t xml:space="preserve">skatīt citu lietotāju publicētos </w:t>
      </w:r>
      <w:r w:rsidRPr="00603E10">
        <w:rPr>
          <w:szCs w:val="24"/>
        </w:rPr>
        <w:t>attēlus un video.</w:t>
      </w:r>
    </w:p>
    <w:p w14:paraId="544E7707" w14:textId="317444BF" w:rsidR="000832C6" w:rsidRDefault="000832C6" w:rsidP="00C65D3E">
      <w:pPr>
        <w:pStyle w:val="ListParagraph"/>
        <w:numPr>
          <w:ilvl w:val="1"/>
          <w:numId w:val="4"/>
        </w:numPr>
        <w:textAlignment w:val="baseline"/>
        <w:rPr>
          <w:szCs w:val="24"/>
        </w:rPr>
      </w:pPr>
      <w:r w:rsidRPr="000832C6">
        <w:rPr>
          <w:szCs w:val="24"/>
        </w:rPr>
        <w:t>Jāparādās publikācijas teksta apraksts, lai lietotāji varētu saprast, par ko ir runa.</w:t>
      </w:r>
    </w:p>
    <w:p w14:paraId="547E1ED7" w14:textId="488C11A4" w:rsidR="000832C6" w:rsidRDefault="000832C6" w:rsidP="00C65D3E">
      <w:pPr>
        <w:pStyle w:val="ListParagraph"/>
        <w:numPr>
          <w:ilvl w:val="1"/>
          <w:numId w:val="4"/>
        </w:numPr>
        <w:textAlignment w:val="baseline"/>
        <w:rPr>
          <w:szCs w:val="24"/>
        </w:rPr>
      </w:pPr>
      <w:r w:rsidRPr="000832C6">
        <w:rPr>
          <w:szCs w:val="24"/>
        </w:rPr>
        <w:t>Jāparādās lietotāju komentāri zem katra publicētā satura, lai veicinātu diskusiju un interakciju.</w:t>
      </w:r>
    </w:p>
    <w:p w14:paraId="408D90C0" w14:textId="74FB9BD1" w:rsidR="000832C6" w:rsidRDefault="00DE2CBC" w:rsidP="00C65D3E">
      <w:pPr>
        <w:pStyle w:val="ListParagraph"/>
        <w:numPr>
          <w:ilvl w:val="0"/>
          <w:numId w:val="4"/>
        </w:numPr>
        <w:textAlignment w:val="baseline"/>
        <w:rPr>
          <w:szCs w:val="24"/>
        </w:rPr>
      </w:pPr>
      <w:r>
        <w:rPr>
          <w:szCs w:val="24"/>
        </w:rPr>
        <w:t>Jānodrošina iespēja sūtīs privātos ziņojumus</w:t>
      </w:r>
      <w:r w:rsidR="006E6123">
        <w:rPr>
          <w:szCs w:val="24"/>
        </w:rPr>
        <w:t>.</w:t>
      </w:r>
    </w:p>
    <w:p w14:paraId="111F87CA" w14:textId="616E1001" w:rsidR="006E6123" w:rsidRDefault="00DE2CBC" w:rsidP="00C65D3E">
      <w:pPr>
        <w:pStyle w:val="ListParagraph"/>
        <w:numPr>
          <w:ilvl w:val="1"/>
          <w:numId w:val="4"/>
        </w:numPr>
        <w:textAlignment w:val="baseline"/>
        <w:rPr>
          <w:szCs w:val="24"/>
        </w:rPr>
      </w:pPr>
      <w:r>
        <w:rPr>
          <w:szCs w:val="24"/>
        </w:rPr>
        <w:t>Lietotāji var sūtīt privāto</w:t>
      </w:r>
      <w:r w:rsidRPr="00DE2CBC">
        <w:rPr>
          <w:szCs w:val="24"/>
        </w:rPr>
        <w:t>s ziņojumus citiem lietotājiem sistēmā.</w:t>
      </w:r>
    </w:p>
    <w:p w14:paraId="68B29106" w14:textId="451EF729" w:rsidR="006E6123" w:rsidRDefault="006E6123" w:rsidP="00C65D3E">
      <w:pPr>
        <w:pStyle w:val="ListParagraph"/>
        <w:numPr>
          <w:ilvl w:val="0"/>
          <w:numId w:val="4"/>
        </w:numPr>
        <w:textAlignment w:val="baseline"/>
        <w:rPr>
          <w:szCs w:val="24"/>
        </w:rPr>
      </w:pPr>
      <w:r>
        <w:rPr>
          <w:szCs w:val="24"/>
        </w:rPr>
        <w:t>Jānodrošina iespēja lasīt privātos ziņojumus.</w:t>
      </w:r>
    </w:p>
    <w:p w14:paraId="0D8AF1FB" w14:textId="5C893773" w:rsidR="006E6123" w:rsidRDefault="00811F32" w:rsidP="00C65D3E">
      <w:pPr>
        <w:pStyle w:val="ListParagraph"/>
        <w:numPr>
          <w:ilvl w:val="1"/>
          <w:numId w:val="4"/>
        </w:numPr>
        <w:textAlignment w:val="baseline"/>
        <w:rPr>
          <w:szCs w:val="24"/>
        </w:rPr>
      </w:pPr>
      <w:r w:rsidRPr="00811F32">
        <w:rPr>
          <w:szCs w:val="24"/>
        </w:rPr>
        <w:t>Lietotāji var skatīt saņemtos privātos ziņojumus no citiem lietotājiem</w:t>
      </w:r>
    </w:p>
    <w:p w14:paraId="172125E6" w14:textId="7A7933B8" w:rsidR="00495E53" w:rsidRDefault="00495E53" w:rsidP="00C65D3E">
      <w:pPr>
        <w:pStyle w:val="ListParagraph"/>
        <w:numPr>
          <w:ilvl w:val="0"/>
          <w:numId w:val="4"/>
        </w:numPr>
        <w:textAlignment w:val="baseline"/>
        <w:rPr>
          <w:szCs w:val="24"/>
        </w:rPr>
      </w:pPr>
      <w:r>
        <w:rPr>
          <w:szCs w:val="24"/>
        </w:rPr>
        <w:t>Jānodrošina iespēja bloķēt citus lietotājus.</w:t>
      </w:r>
    </w:p>
    <w:p w14:paraId="16C20931" w14:textId="69D6995A" w:rsidR="00495E53" w:rsidRDefault="00495E53" w:rsidP="00C65D3E">
      <w:pPr>
        <w:pStyle w:val="ListParagraph"/>
        <w:numPr>
          <w:ilvl w:val="1"/>
          <w:numId w:val="4"/>
        </w:numPr>
        <w:textAlignment w:val="baseline"/>
        <w:rPr>
          <w:szCs w:val="24"/>
        </w:rPr>
      </w:pPr>
      <w:r w:rsidRPr="00495E53">
        <w:rPr>
          <w:szCs w:val="24"/>
        </w:rPr>
        <w:t>Lietotāji var sūtīt privātus ziņojumus citiem lietotājiem sistēmā.</w:t>
      </w:r>
    </w:p>
    <w:p w14:paraId="68C606F5" w14:textId="7F7CFC90" w:rsidR="00771B5D" w:rsidRDefault="00771B5D" w:rsidP="00C65D3E">
      <w:pPr>
        <w:pStyle w:val="ListParagraph"/>
        <w:numPr>
          <w:ilvl w:val="0"/>
          <w:numId w:val="4"/>
        </w:numPr>
        <w:textAlignment w:val="baseline"/>
        <w:rPr>
          <w:szCs w:val="24"/>
        </w:rPr>
      </w:pPr>
      <w:r>
        <w:rPr>
          <w:szCs w:val="24"/>
        </w:rPr>
        <w:t>Jānodrošina iespēja dzēst savu profilu.</w:t>
      </w:r>
    </w:p>
    <w:p w14:paraId="78F20FF4" w14:textId="72DB9C61" w:rsidR="00771B5D" w:rsidRDefault="00771B5D" w:rsidP="00C65D3E">
      <w:pPr>
        <w:pStyle w:val="ListParagraph"/>
        <w:numPr>
          <w:ilvl w:val="1"/>
          <w:numId w:val="4"/>
        </w:numPr>
        <w:textAlignment w:val="baseline"/>
        <w:rPr>
          <w:szCs w:val="24"/>
        </w:rPr>
      </w:pPr>
      <w:r w:rsidRPr="00771B5D">
        <w:rPr>
          <w:szCs w:val="24"/>
        </w:rPr>
        <w:t>Lietotāji var dzēst savu lietotāja profilu un visu saistīto informāciju sistēmā.</w:t>
      </w:r>
    </w:p>
    <w:p w14:paraId="6E0B39B6" w14:textId="7439B983" w:rsidR="00E00510" w:rsidRDefault="00E00510" w:rsidP="00C65D3E">
      <w:pPr>
        <w:pStyle w:val="ListParagraph"/>
        <w:numPr>
          <w:ilvl w:val="0"/>
          <w:numId w:val="4"/>
        </w:numPr>
        <w:textAlignment w:val="baseline"/>
        <w:rPr>
          <w:szCs w:val="24"/>
        </w:rPr>
      </w:pPr>
      <w:r>
        <w:rPr>
          <w:szCs w:val="24"/>
        </w:rPr>
        <w:t>Jānodrošina iespēja meklēt citus lietotājus.</w:t>
      </w:r>
    </w:p>
    <w:p w14:paraId="7460EBCC" w14:textId="3C4AC587" w:rsidR="00E00510" w:rsidRDefault="00E00510" w:rsidP="00C65D3E">
      <w:pPr>
        <w:pStyle w:val="ListParagraph"/>
        <w:numPr>
          <w:ilvl w:val="1"/>
          <w:numId w:val="4"/>
        </w:numPr>
        <w:textAlignment w:val="baseline"/>
        <w:rPr>
          <w:szCs w:val="24"/>
        </w:rPr>
      </w:pPr>
      <w:r w:rsidRPr="00E00510">
        <w:rPr>
          <w:szCs w:val="24"/>
        </w:rPr>
        <w:t>Lietotāji var meklēt citus lietotājus sistēmā, i</w:t>
      </w:r>
      <w:r w:rsidR="00AD5FE0">
        <w:rPr>
          <w:szCs w:val="24"/>
        </w:rPr>
        <w:t xml:space="preserve">evadot </w:t>
      </w:r>
      <w:r w:rsidR="00711010">
        <w:rPr>
          <w:szCs w:val="24"/>
        </w:rPr>
        <w:t>lietotājvārdu.</w:t>
      </w:r>
    </w:p>
    <w:p w14:paraId="721879AB" w14:textId="7794E89C" w:rsidR="00711010" w:rsidRDefault="002E5813" w:rsidP="00C65D3E">
      <w:pPr>
        <w:pStyle w:val="ListParagraph"/>
        <w:numPr>
          <w:ilvl w:val="1"/>
          <w:numId w:val="4"/>
        </w:numPr>
        <w:textAlignment w:val="baseline"/>
        <w:rPr>
          <w:szCs w:val="24"/>
        </w:rPr>
      </w:pPr>
      <w:r>
        <w:rPr>
          <w:szCs w:val="24"/>
        </w:rPr>
        <w:t>J</w:t>
      </w:r>
      <w:r w:rsidR="00AD5FE0">
        <w:rPr>
          <w:szCs w:val="24"/>
        </w:rPr>
        <w:t>āpar</w:t>
      </w:r>
      <w:r w:rsidR="003C26DD">
        <w:rPr>
          <w:szCs w:val="24"/>
        </w:rPr>
        <w:t>ādās profils vai līdzīgi profili</w:t>
      </w:r>
      <w:r w:rsidR="00B342A4">
        <w:rPr>
          <w:szCs w:val="24"/>
        </w:rPr>
        <w:t xml:space="preserve"> pēc ievadītā lietotājvārda.</w:t>
      </w:r>
    </w:p>
    <w:p w14:paraId="7DF0328B" w14:textId="41698925" w:rsidR="00B342A4" w:rsidRDefault="00B342A4" w:rsidP="00C65D3E">
      <w:pPr>
        <w:pStyle w:val="ListParagraph"/>
        <w:numPr>
          <w:ilvl w:val="1"/>
          <w:numId w:val="4"/>
        </w:numPr>
        <w:textAlignment w:val="baseline"/>
        <w:rPr>
          <w:szCs w:val="24"/>
        </w:rPr>
      </w:pPr>
      <w:r>
        <w:rPr>
          <w:szCs w:val="24"/>
        </w:rPr>
        <w:t>Ja profils netiks atrasts, tad sistēma izvada par to paziņojumu.</w:t>
      </w:r>
    </w:p>
    <w:p w14:paraId="08BF20C5" w14:textId="2629DE8A" w:rsidR="00B51EA4" w:rsidRDefault="00B51EA4" w:rsidP="00C65D3E">
      <w:pPr>
        <w:pStyle w:val="ListParagraph"/>
        <w:numPr>
          <w:ilvl w:val="1"/>
          <w:numId w:val="4"/>
        </w:numPr>
        <w:textAlignment w:val="baseline"/>
        <w:rPr>
          <w:szCs w:val="24"/>
        </w:rPr>
      </w:pPr>
      <w:r>
        <w:rPr>
          <w:szCs w:val="24"/>
        </w:rPr>
        <w:t>Ja meklēšanas lauks ir tukšs, tad sistēma izvada par to paziņojumu.</w:t>
      </w:r>
    </w:p>
    <w:p w14:paraId="7DEF2B94" w14:textId="3895EF5C" w:rsidR="00160CA9" w:rsidRDefault="00160CA9" w:rsidP="00C65D3E">
      <w:pPr>
        <w:pStyle w:val="ListParagraph"/>
        <w:numPr>
          <w:ilvl w:val="0"/>
          <w:numId w:val="4"/>
        </w:numPr>
        <w:textAlignment w:val="baseline"/>
        <w:rPr>
          <w:szCs w:val="24"/>
        </w:rPr>
      </w:pPr>
      <w:r>
        <w:rPr>
          <w:szCs w:val="24"/>
        </w:rPr>
        <w:t xml:space="preserve">Jānodrošina iespēja </w:t>
      </w:r>
      <w:r w:rsidR="0095598C">
        <w:rPr>
          <w:szCs w:val="24"/>
        </w:rPr>
        <w:t>iziet no profila.</w:t>
      </w:r>
    </w:p>
    <w:p w14:paraId="6B0C80E6" w14:textId="613E672F" w:rsidR="0095598C" w:rsidRPr="00160CA9" w:rsidRDefault="0095598C" w:rsidP="00C65D3E">
      <w:pPr>
        <w:pStyle w:val="ListParagraph"/>
        <w:numPr>
          <w:ilvl w:val="1"/>
          <w:numId w:val="4"/>
        </w:numPr>
        <w:textAlignment w:val="baseline"/>
        <w:rPr>
          <w:szCs w:val="24"/>
        </w:rPr>
      </w:pPr>
      <w:r>
        <w:rPr>
          <w:szCs w:val="24"/>
        </w:rPr>
        <w:t>Lietotājs var iziet no sava profila, kad vēlās beigt savu sesiju.</w:t>
      </w:r>
    </w:p>
    <w:p w14:paraId="7809A0E1" w14:textId="683F6B12" w:rsidR="001D066B" w:rsidRDefault="001D066B" w:rsidP="004F2ED8">
      <w:pPr>
        <w:ind w:firstLine="0"/>
        <w:textAlignment w:val="baseline"/>
        <w:rPr>
          <w:szCs w:val="24"/>
        </w:rPr>
      </w:pPr>
    </w:p>
    <w:p w14:paraId="63FB6D8D" w14:textId="17C0E745" w:rsidR="00FA433B" w:rsidRDefault="00FA433B" w:rsidP="004F2ED8">
      <w:pPr>
        <w:ind w:firstLine="0"/>
        <w:textAlignment w:val="baseline"/>
        <w:rPr>
          <w:szCs w:val="24"/>
        </w:rPr>
      </w:pPr>
    </w:p>
    <w:p w14:paraId="5E74ED86" w14:textId="5A40F009" w:rsidR="00FA433B" w:rsidRDefault="00FA433B" w:rsidP="004F2ED8">
      <w:pPr>
        <w:ind w:firstLine="0"/>
        <w:textAlignment w:val="baseline"/>
        <w:rPr>
          <w:szCs w:val="24"/>
        </w:rPr>
      </w:pPr>
    </w:p>
    <w:p w14:paraId="08456C7A" w14:textId="429E7B45" w:rsidR="00FA433B" w:rsidRDefault="00FA433B" w:rsidP="004F2ED8">
      <w:pPr>
        <w:ind w:firstLine="0"/>
        <w:textAlignment w:val="baseline"/>
        <w:rPr>
          <w:szCs w:val="24"/>
        </w:rPr>
      </w:pPr>
    </w:p>
    <w:p w14:paraId="54EBDB8F" w14:textId="0B5F2445" w:rsidR="00FA433B" w:rsidRDefault="00FA433B" w:rsidP="004F2ED8">
      <w:pPr>
        <w:ind w:firstLine="0"/>
        <w:textAlignment w:val="baseline"/>
        <w:rPr>
          <w:szCs w:val="24"/>
        </w:rPr>
      </w:pPr>
    </w:p>
    <w:p w14:paraId="5BFF21FD" w14:textId="3AD4D912" w:rsidR="00FA433B" w:rsidRDefault="00FA433B" w:rsidP="004F2ED8">
      <w:pPr>
        <w:ind w:firstLine="0"/>
        <w:textAlignment w:val="baseline"/>
        <w:rPr>
          <w:szCs w:val="24"/>
        </w:rPr>
      </w:pPr>
    </w:p>
    <w:p w14:paraId="1298492E" w14:textId="1579B585" w:rsidR="008C3BB7" w:rsidRDefault="008C3BB7" w:rsidP="004F2ED8">
      <w:pPr>
        <w:ind w:firstLine="0"/>
        <w:textAlignment w:val="baseline"/>
        <w:rPr>
          <w:szCs w:val="24"/>
        </w:rPr>
      </w:pPr>
    </w:p>
    <w:p w14:paraId="79357812" w14:textId="7B46DD3A" w:rsidR="008C3BB7" w:rsidRDefault="008C3BB7" w:rsidP="004F2ED8">
      <w:pPr>
        <w:ind w:firstLine="0"/>
        <w:textAlignment w:val="baseline"/>
        <w:rPr>
          <w:szCs w:val="24"/>
        </w:rPr>
      </w:pPr>
    </w:p>
    <w:p w14:paraId="68A200A4" w14:textId="77777777" w:rsidR="008C3BB7" w:rsidRPr="004F2ED8" w:rsidRDefault="008C3BB7" w:rsidP="004F2ED8">
      <w:pPr>
        <w:ind w:firstLine="0"/>
        <w:textAlignment w:val="baseline"/>
        <w:rPr>
          <w:szCs w:val="24"/>
        </w:rPr>
      </w:pPr>
    </w:p>
    <w:p w14:paraId="7ABC0C11" w14:textId="6907BD90" w:rsidR="009B42DA" w:rsidRDefault="005D3644" w:rsidP="00C65D3E">
      <w:pPr>
        <w:pStyle w:val="Heading2"/>
        <w:numPr>
          <w:ilvl w:val="1"/>
          <w:numId w:val="2"/>
        </w:numPr>
        <w:ind w:left="426"/>
        <w:rPr>
          <w:rFonts w:cs="Times New Roman"/>
          <w:szCs w:val="28"/>
        </w:rPr>
      </w:pPr>
      <w:r>
        <w:rPr>
          <w:rFonts w:cs="Times New Roman"/>
          <w:szCs w:val="28"/>
        </w:rPr>
        <w:lastRenderedPageBreak/>
        <w:t xml:space="preserve"> </w:t>
      </w:r>
      <w:bookmarkStart w:id="13" w:name="_Toc162214955"/>
      <w:r w:rsidR="009B42DA">
        <w:rPr>
          <w:rFonts w:cs="Times New Roman"/>
          <w:szCs w:val="28"/>
        </w:rPr>
        <w:t>Nefunkcionālās prasības</w:t>
      </w:r>
      <w:bookmarkEnd w:id="13"/>
    </w:p>
    <w:p w14:paraId="29A38BB1" w14:textId="6F41A982" w:rsidR="00E01AA7" w:rsidRPr="00196B41" w:rsidRDefault="00E01AA7" w:rsidP="00C65D3E">
      <w:pPr>
        <w:pStyle w:val="ListParagraph"/>
        <w:numPr>
          <w:ilvl w:val="0"/>
          <w:numId w:val="5"/>
        </w:numPr>
        <w:suppressAutoHyphens w:val="0"/>
        <w:autoSpaceDN/>
        <w:ind w:left="0" w:firstLine="709"/>
        <w:rPr>
          <w:szCs w:val="24"/>
        </w:rPr>
      </w:pPr>
      <w:r w:rsidRPr="00196B41">
        <w:rPr>
          <w:szCs w:val="24"/>
        </w:rPr>
        <w:t>Sistēmas sask</w:t>
      </w:r>
      <w:r>
        <w:rPr>
          <w:szCs w:val="24"/>
        </w:rPr>
        <w:t>a</w:t>
      </w:r>
      <w:r w:rsidRPr="00196B41">
        <w:rPr>
          <w:szCs w:val="24"/>
        </w:rPr>
        <w:t>rnes</w:t>
      </w:r>
      <w:r w:rsidR="000609C0">
        <w:rPr>
          <w:szCs w:val="24"/>
        </w:rPr>
        <w:t xml:space="preserve"> valodai ir jābūt latviešu, </w:t>
      </w:r>
      <w:r w:rsidR="00BA285F">
        <w:rPr>
          <w:szCs w:val="24"/>
        </w:rPr>
        <w:t>angļu un krievu valod</w:t>
      </w:r>
      <w:r w:rsidR="0086012A">
        <w:rPr>
          <w:szCs w:val="24"/>
        </w:rPr>
        <w:t>ām</w:t>
      </w:r>
      <w:r w:rsidRPr="00196B41">
        <w:rPr>
          <w:szCs w:val="24"/>
        </w:rPr>
        <w:t>.</w:t>
      </w:r>
    </w:p>
    <w:p w14:paraId="0232D687" w14:textId="204A558B" w:rsidR="00E01AA7" w:rsidRPr="00196B41" w:rsidRDefault="00E01AA7" w:rsidP="00C65D3E">
      <w:pPr>
        <w:pStyle w:val="ListParagraph"/>
        <w:numPr>
          <w:ilvl w:val="0"/>
          <w:numId w:val="5"/>
        </w:numPr>
        <w:suppressAutoHyphens w:val="0"/>
        <w:autoSpaceDN/>
        <w:ind w:left="0" w:firstLine="709"/>
        <w:rPr>
          <w:szCs w:val="24"/>
        </w:rPr>
      </w:pPr>
      <w:r w:rsidRPr="00196B41">
        <w:rPr>
          <w:szCs w:val="24"/>
        </w:rPr>
        <w:t>Jānodrošina tīmekļa lietojumprogrammas pielāgošanas ekrān</w:t>
      </w:r>
      <w:r>
        <w:rPr>
          <w:szCs w:val="24"/>
        </w:rPr>
        <w:t>a</w:t>
      </w:r>
      <w:r w:rsidRPr="00196B41">
        <w:rPr>
          <w:szCs w:val="24"/>
        </w:rPr>
        <w:t xml:space="preserve"> izmēr</w:t>
      </w:r>
      <w:r>
        <w:rPr>
          <w:szCs w:val="24"/>
        </w:rPr>
        <w:t>iem</w:t>
      </w:r>
      <w:r w:rsidRPr="00196B41">
        <w:rPr>
          <w:szCs w:val="24"/>
        </w:rPr>
        <w:t>, kas mūsdienās tiek lietot</w:t>
      </w:r>
      <w:r>
        <w:rPr>
          <w:szCs w:val="24"/>
        </w:rPr>
        <w:t>i,</w:t>
      </w:r>
      <w:r w:rsidRPr="00196B41">
        <w:rPr>
          <w:szCs w:val="24"/>
        </w:rPr>
        <w:t xml:space="preserve"> lai to varētu izmantot uz </w:t>
      </w:r>
      <w:r>
        <w:rPr>
          <w:szCs w:val="24"/>
        </w:rPr>
        <w:t>dažādiem</w:t>
      </w:r>
      <w:r w:rsidRPr="00196B41">
        <w:rPr>
          <w:szCs w:val="24"/>
        </w:rPr>
        <w:t xml:space="preserve"> monitora izmēriem.</w:t>
      </w:r>
    </w:p>
    <w:p w14:paraId="735CA89F" w14:textId="6B7A7291" w:rsidR="00E01AA7" w:rsidRPr="00196B41" w:rsidRDefault="005A472A" w:rsidP="00C65D3E">
      <w:pPr>
        <w:pStyle w:val="ListParagraph"/>
        <w:numPr>
          <w:ilvl w:val="0"/>
          <w:numId w:val="5"/>
        </w:numPr>
        <w:suppressAutoHyphens w:val="0"/>
        <w:autoSpaceDN/>
        <w:ind w:left="0" w:firstLine="709"/>
        <w:rPr>
          <w:szCs w:val="24"/>
        </w:rPr>
      </w:pPr>
      <w:r>
        <w:rPr>
          <w:szCs w:val="24"/>
        </w:rPr>
        <w:t>Dizainam ir</w:t>
      </w:r>
      <w:r w:rsidR="00973E50">
        <w:rPr>
          <w:szCs w:val="24"/>
        </w:rPr>
        <w:t xml:space="preserve"> jābūt</w:t>
      </w:r>
      <w:r>
        <w:rPr>
          <w:szCs w:val="24"/>
        </w:rPr>
        <w:t xml:space="preserve"> izstrādātam t</w:t>
      </w:r>
      <w:r w:rsidR="00010F27">
        <w:rPr>
          <w:szCs w:val="24"/>
        </w:rPr>
        <w:t>ā, lai t</w:t>
      </w:r>
      <w:r>
        <w:rPr>
          <w:szCs w:val="24"/>
        </w:rPr>
        <w:t>as būtu pievilcīgs un viegli lasāms arī uz mazākiem ekrāniem.</w:t>
      </w:r>
    </w:p>
    <w:p w14:paraId="44BDC2B7" w14:textId="19D180B4" w:rsidR="00E01AA7" w:rsidRDefault="00E01AA7" w:rsidP="00C65D3E">
      <w:pPr>
        <w:pStyle w:val="ListParagraph"/>
        <w:numPr>
          <w:ilvl w:val="0"/>
          <w:numId w:val="5"/>
        </w:numPr>
        <w:suppressAutoHyphens w:val="0"/>
        <w:autoSpaceDN/>
        <w:ind w:left="0" w:firstLine="709"/>
        <w:rPr>
          <w:szCs w:val="24"/>
        </w:rPr>
      </w:pPr>
      <w:r w:rsidRPr="00196B41">
        <w:rPr>
          <w:szCs w:val="24"/>
        </w:rPr>
        <w:t>T</w:t>
      </w:r>
      <w:r w:rsidR="00AA34E9">
        <w:rPr>
          <w:szCs w:val="24"/>
        </w:rPr>
        <w:t xml:space="preserve">ekstam jābūt </w:t>
      </w:r>
      <w:r w:rsidR="009D19EB">
        <w:rPr>
          <w:szCs w:val="24"/>
        </w:rPr>
        <w:t>Open Sans</w:t>
      </w:r>
      <w:r w:rsidR="00AA34E9">
        <w:rPr>
          <w:szCs w:val="24"/>
        </w:rPr>
        <w:t xml:space="preserve"> fontā un </w:t>
      </w:r>
      <w:r w:rsidR="002749F7">
        <w:rPr>
          <w:szCs w:val="24"/>
        </w:rPr>
        <w:t xml:space="preserve">logotipa </w:t>
      </w:r>
      <w:r w:rsidR="00AA34E9">
        <w:rPr>
          <w:szCs w:val="24"/>
        </w:rPr>
        <w:t>krāsā</w:t>
      </w:r>
      <w:r w:rsidR="002749F7">
        <w:rPr>
          <w:szCs w:val="24"/>
        </w:rPr>
        <w:t>s</w:t>
      </w:r>
      <w:r w:rsidR="00AA34E9">
        <w:rPr>
          <w:szCs w:val="24"/>
        </w:rPr>
        <w:t>, lai nodrošinātu vienotu izskatu un lasāmību.</w:t>
      </w:r>
      <w:r w:rsidRPr="00196B41">
        <w:rPr>
          <w:szCs w:val="24"/>
        </w:rPr>
        <w:t xml:space="preserve"> </w:t>
      </w:r>
    </w:p>
    <w:p w14:paraId="6740D5C3" w14:textId="4CABF55E" w:rsidR="00E01AA7" w:rsidRDefault="00AA34E9" w:rsidP="00C65D3E">
      <w:pPr>
        <w:pStyle w:val="ListParagraph"/>
        <w:numPr>
          <w:ilvl w:val="0"/>
          <w:numId w:val="5"/>
        </w:numPr>
        <w:suppressAutoHyphens w:val="0"/>
        <w:autoSpaceDN/>
        <w:ind w:left="0" w:firstLine="709"/>
        <w:rPr>
          <w:szCs w:val="24"/>
        </w:rPr>
      </w:pPr>
      <w:r>
        <w:rPr>
          <w:szCs w:val="24"/>
        </w:rPr>
        <w:t>Sistēmas darbībai jābūt efektīvai un resursu ziņā efektīvai, lai nodrošinātu labu veiktspēju pat lielos datu apjomos vai lielā lietotāju skaitā.</w:t>
      </w:r>
    </w:p>
    <w:p w14:paraId="1E3CDB4C" w14:textId="64409215" w:rsidR="009D19EB" w:rsidRDefault="009D19EB" w:rsidP="00C65D3E">
      <w:pPr>
        <w:pStyle w:val="ListParagraph"/>
        <w:numPr>
          <w:ilvl w:val="0"/>
          <w:numId w:val="5"/>
        </w:numPr>
        <w:suppressAutoHyphens w:val="0"/>
        <w:autoSpaceDN/>
        <w:ind w:left="0" w:firstLine="709"/>
        <w:rPr>
          <w:szCs w:val="24"/>
        </w:rPr>
      </w:pPr>
      <w:r>
        <w:rPr>
          <w:szCs w:val="24"/>
        </w:rPr>
        <w:t>Sistēmā jānodrošina datu drošība un privātums, izmantojot pietiekaami spēcīgaas šifrēšanas metodes un piekļuves kontroles līdzekļus.</w:t>
      </w:r>
    </w:p>
    <w:p w14:paraId="1C312891" w14:textId="3B1AB4C6" w:rsidR="009D19EB" w:rsidRDefault="0086012A" w:rsidP="00C65D3E">
      <w:pPr>
        <w:pStyle w:val="ListParagraph"/>
        <w:numPr>
          <w:ilvl w:val="0"/>
          <w:numId w:val="5"/>
        </w:numPr>
        <w:suppressAutoHyphens w:val="0"/>
        <w:autoSpaceDN/>
        <w:ind w:left="0" w:firstLine="709"/>
        <w:rPr>
          <w:szCs w:val="24"/>
        </w:rPr>
      </w:pPr>
      <w:r>
        <w:rPr>
          <w:szCs w:val="24"/>
        </w:rPr>
        <w:t>Sistēm</w:t>
      </w:r>
      <w:r w:rsidR="00926AE9">
        <w:rPr>
          <w:szCs w:val="24"/>
        </w:rPr>
        <w:t>u</w:t>
      </w:r>
      <w:r>
        <w:rPr>
          <w:szCs w:val="24"/>
        </w:rPr>
        <w:t xml:space="preserve"> jāspēj viegli atjaunināt un paplašināt, lai pielāgotu jaunām funkcijām vai izmaiņām vides.</w:t>
      </w:r>
    </w:p>
    <w:p w14:paraId="4A4D424F" w14:textId="32AF458D" w:rsidR="0086012A" w:rsidRDefault="0086012A" w:rsidP="00C65D3E">
      <w:pPr>
        <w:pStyle w:val="ListParagraph"/>
        <w:numPr>
          <w:ilvl w:val="0"/>
          <w:numId w:val="5"/>
        </w:numPr>
        <w:suppressAutoHyphens w:val="0"/>
        <w:autoSpaceDN/>
        <w:ind w:left="0" w:firstLine="709"/>
        <w:rPr>
          <w:szCs w:val="24"/>
        </w:rPr>
      </w:pPr>
      <w:r>
        <w:rPr>
          <w:szCs w:val="24"/>
        </w:rPr>
        <w:t>Sistēmas darbībai jābūt uzticamai un jānovērš neplānoti trauc</w:t>
      </w:r>
      <w:r w:rsidR="00205E36">
        <w:rPr>
          <w:szCs w:val="24"/>
        </w:rPr>
        <w:t>ējumi va</w:t>
      </w:r>
      <w:r>
        <w:rPr>
          <w:szCs w:val="24"/>
        </w:rPr>
        <w:t>i datu zudumi.</w:t>
      </w:r>
    </w:p>
    <w:p w14:paraId="673F2E75" w14:textId="01122E0E" w:rsidR="0086012A" w:rsidRDefault="00010F27" w:rsidP="00C65D3E">
      <w:pPr>
        <w:pStyle w:val="ListParagraph"/>
        <w:numPr>
          <w:ilvl w:val="0"/>
          <w:numId w:val="5"/>
        </w:numPr>
        <w:suppressAutoHyphens w:val="0"/>
        <w:autoSpaceDN/>
        <w:ind w:left="0" w:firstLine="709"/>
        <w:rPr>
          <w:szCs w:val="24"/>
        </w:rPr>
      </w:pPr>
      <w:r>
        <w:rPr>
          <w:szCs w:val="24"/>
        </w:rPr>
        <w:t>Sistēma jāpielāgo cilvēkiem ar ierobežotām fiziskajāam vai sensoriskajām spējām, nodrošinot pieejamību cilvēkiem ar dažādām vajadzībām.</w:t>
      </w:r>
    </w:p>
    <w:p w14:paraId="317D6F3B" w14:textId="3E23EE7A" w:rsidR="00010F27" w:rsidRDefault="00010F27" w:rsidP="00C65D3E">
      <w:pPr>
        <w:pStyle w:val="ListParagraph"/>
        <w:numPr>
          <w:ilvl w:val="0"/>
          <w:numId w:val="5"/>
        </w:numPr>
        <w:suppressAutoHyphens w:val="0"/>
        <w:autoSpaceDN/>
        <w:ind w:left="0" w:firstLine="709"/>
        <w:rPr>
          <w:szCs w:val="24"/>
        </w:rPr>
      </w:pPr>
      <w:r>
        <w:rPr>
          <w:szCs w:val="24"/>
        </w:rPr>
        <w:t>Lietotāja saskarnei jābūt saderīgai ar populārākajiem interneta pārlūkiem (piemēram, Chrome, Firefox, Safari), nodrošinot vienmērīgu pieredzi visiem lietotājiem.</w:t>
      </w:r>
    </w:p>
    <w:p w14:paraId="0380A2BA" w14:textId="785B6821" w:rsidR="00EF365C" w:rsidRDefault="00EF365C" w:rsidP="00C65D3E">
      <w:pPr>
        <w:pStyle w:val="ListParagraph"/>
        <w:numPr>
          <w:ilvl w:val="0"/>
          <w:numId w:val="5"/>
        </w:numPr>
        <w:suppressAutoHyphens w:val="0"/>
        <w:autoSpaceDN/>
        <w:ind w:left="0" w:firstLine="709"/>
        <w:rPr>
          <w:szCs w:val="24"/>
        </w:rPr>
      </w:pPr>
      <w:r>
        <w:rPr>
          <w:szCs w:val="24"/>
        </w:rPr>
        <w:t>Sistēmai jābūt ātri reaģējošai un jānodrošina īss atbildes laiks, lai lietotājiem būtu ērti lietot platformu bez gaidīšanas.</w:t>
      </w:r>
    </w:p>
    <w:p w14:paraId="32E916E7" w14:textId="16664581" w:rsidR="003C0451" w:rsidRDefault="003C0451" w:rsidP="00E01AA7">
      <w:pPr>
        <w:rPr>
          <w:iCs/>
          <w:szCs w:val="24"/>
        </w:rPr>
      </w:pPr>
    </w:p>
    <w:p w14:paraId="6C853596" w14:textId="42E4284F" w:rsidR="00B365F3" w:rsidRDefault="00B365F3" w:rsidP="00E01AA7">
      <w:pPr>
        <w:rPr>
          <w:iCs/>
          <w:szCs w:val="24"/>
        </w:rPr>
      </w:pPr>
    </w:p>
    <w:p w14:paraId="45EB3DA2" w14:textId="02792D05" w:rsidR="00B365F3" w:rsidRDefault="00B365F3" w:rsidP="00E01AA7">
      <w:pPr>
        <w:rPr>
          <w:iCs/>
          <w:szCs w:val="24"/>
        </w:rPr>
      </w:pPr>
    </w:p>
    <w:p w14:paraId="7DC0D01C" w14:textId="07542DCF" w:rsidR="00B365F3" w:rsidRDefault="00B365F3" w:rsidP="00E01AA7">
      <w:pPr>
        <w:rPr>
          <w:iCs/>
          <w:szCs w:val="24"/>
        </w:rPr>
      </w:pPr>
    </w:p>
    <w:p w14:paraId="436E0EFA" w14:textId="5D5889BC" w:rsidR="00B365F3" w:rsidRDefault="00B365F3" w:rsidP="00E01AA7">
      <w:pPr>
        <w:rPr>
          <w:iCs/>
          <w:szCs w:val="24"/>
        </w:rPr>
      </w:pPr>
    </w:p>
    <w:p w14:paraId="28A8CC7D" w14:textId="40B68435" w:rsidR="00B365F3" w:rsidRDefault="00B365F3" w:rsidP="00E01AA7">
      <w:pPr>
        <w:rPr>
          <w:iCs/>
          <w:szCs w:val="24"/>
        </w:rPr>
      </w:pPr>
    </w:p>
    <w:p w14:paraId="34FAC277" w14:textId="1ACE6203" w:rsidR="00B365F3" w:rsidRDefault="00B365F3" w:rsidP="00E01AA7">
      <w:pPr>
        <w:rPr>
          <w:iCs/>
          <w:szCs w:val="24"/>
        </w:rPr>
      </w:pPr>
    </w:p>
    <w:p w14:paraId="7A92BEFD" w14:textId="68DBB6A4" w:rsidR="00B365F3" w:rsidRDefault="00B365F3" w:rsidP="00E01AA7">
      <w:pPr>
        <w:rPr>
          <w:iCs/>
          <w:szCs w:val="24"/>
        </w:rPr>
      </w:pPr>
    </w:p>
    <w:p w14:paraId="4FFA95FB" w14:textId="38F87AF9" w:rsidR="00B365F3" w:rsidRDefault="00B365F3" w:rsidP="00E01AA7">
      <w:pPr>
        <w:rPr>
          <w:iCs/>
          <w:szCs w:val="24"/>
        </w:rPr>
      </w:pPr>
    </w:p>
    <w:p w14:paraId="2F9267D8" w14:textId="478E0689" w:rsidR="00B365F3" w:rsidRDefault="00B365F3" w:rsidP="00E01AA7">
      <w:pPr>
        <w:rPr>
          <w:iCs/>
          <w:szCs w:val="24"/>
        </w:rPr>
      </w:pPr>
    </w:p>
    <w:p w14:paraId="2E9D881E" w14:textId="2161A5B9" w:rsidR="00B365F3" w:rsidRDefault="00B365F3" w:rsidP="00E01AA7">
      <w:pPr>
        <w:rPr>
          <w:iCs/>
          <w:szCs w:val="24"/>
        </w:rPr>
      </w:pPr>
    </w:p>
    <w:p w14:paraId="3A1F5EF5" w14:textId="63E06909" w:rsidR="00B365F3" w:rsidRDefault="00B365F3" w:rsidP="00E01AA7">
      <w:pPr>
        <w:rPr>
          <w:iCs/>
          <w:szCs w:val="24"/>
        </w:rPr>
      </w:pPr>
    </w:p>
    <w:p w14:paraId="332A6D8A" w14:textId="77777777" w:rsidR="00B365F3" w:rsidRDefault="00B365F3" w:rsidP="00E01AA7">
      <w:pPr>
        <w:rPr>
          <w:iCs/>
          <w:szCs w:val="24"/>
        </w:rPr>
      </w:pPr>
    </w:p>
    <w:p w14:paraId="27B25537" w14:textId="1FFD0870" w:rsidR="003C0451" w:rsidRDefault="003C0451" w:rsidP="00D40B72">
      <w:pPr>
        <w:rPr>
          <w:iCs/>
          <w:szCs w:val="24"/>
        </w:rPr>
      </w:pPr>
      <w:r w:rsidRPr="003C0451">
        <w:rPr>
          <w:iCs/>
          <w:szCs w:val="24"/>
        </w:rPr>
        <w:lastRenderedPageBreak/>
        <w:t>Sistēmas ekrānu skices</w:t>
      </w:r>
      <w:r>
        <w:rPr>
          <w:iCs/>
          <w:szCs w:val="24"/>
        </w:rPr>
        <w:t>:</w:t>
      </w:r>
    </w:p>
    <w:p w14:paraId="7E029B73" w14:textId="03481D2F" w:rsidR="003C0451" w:rsidRPr="007D608C" w:rsidRDefault="007D608C" w:rsidP="00C65D3E">
      <w:pPr>
        <w:pStyle w:val="ListParagraph"/>
        <w:numPr>
          <w:ilvl w:val="0"/>
          <w:numId w:val="7"/>
        </w:numPr>
        <w:rPr>
          <w:iCs/>
          <w:szCs w:val="24"/>
        </w:rPr>
      </w:pPr>
      <w:r>
        <w:rPr>
          <w:iCs/>
          <w:szCs w:val="24"/>
        </w:rPr>
        <w:t>Sist</w:t>
      </w:r>
      <w:r w:rsidR="00C658DE">
        <w:rPr>
          <w:iCs/>
          <w:szCs w:val="24"/>
        </w:rPr>
        <w:t>ēmas reģistrācijas skice (skat 2.3.1.</w:t>
      </w:r>
      <w:r>
        <w:rPr>
          <w:iCs/>
          <w:szCs w:val="24"/>
        </w:rPr>
        <w:t xml:space="preserve"> att)</w:t>
      </w:r>
    </w:p>
    <w:p w14:paraId="6C0AF092" w14:textId="0E879242" w:rsidR="009B42DA" w:rsidRPr="009B42DA" w:rsidRDefault="00627754" w:rsidP="009B42DA">
      <w:r w:rsidRPr="007D608C">
        <w:rPr>
          <w:noProof/>
          <w:lang w:val="ru-RU" w:eastAsia="ru-RU"/>
        </w:rPr>
        <w:drawing>
          <wp:anchor distT="0" distB="0" distL="114300" distR="114300" simplePos="0" relativeHeight="251670528" behindDoc="0" locked="0" layoutInCell="1" allowOverlap="1" wp14:anchorId="6DE01C6A" wp14:editId="24103214">
            <wp:simplePos x="0" y="0"/>
            <wp:positionH relativeFrom="page">
              <wp:posOffset>1998980</wp:posOffset>
            </wp:positionH>
            <wp:positionV relativeFrom="paragraph">
              <wp:posOffset>43180</wp:posOffset>
            </wp:positionV>
            <wp:extent cx="3695065" cy="3672205"/>
            <wp:effectExtent l="0" t="0" r="635" b="444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95065" cy="3672205"/>
                    </a:xfrm>
                    <a:prstGeom prst="rect">
                      <a:avLst/>
                    </a:prstGeom>
                  </pic:spPr>
                </pic:pic>
              </a:graphicData>
            </a:graphic>
            <wp14:sizeRelH relativeFrom="margin">
              <wp14:pctWidth>0</wp14:pctWidth>
            </wp14:sizeRelH>
            <wp14:sizeRelV relativeFrom="margin">
              <wp14:pctHeight>0</wp14:pctHeight>
            </wp14:sizeRelV>
          </wp:anchor>
        </w:drawing>
      </w:r>
    </w:p>
    <w:p w14:paraId="3D9B2B33" w14:textId="2D82D08E" w:rsidR="003025DD" w:rsidRPr="003025DD" w:rsidRDefault="003025DD" w:rsidP="003025DD">
      <w:pPr>
        <w:rPr>
          <w:rFonts w:ascii="Calibri" w:hAnsi="Calibri"/>
          <w:shd w:val="clear" w:color="auto" w:fill="FFFFFF"/>
        </w:rPr>
      </w:pPr>
    </w:p>
    <w:p w14:paraId="77D28651" w14:textId="6C65502C" w:rsidR="00256446" w:rsidRPr="00256446" w:rsidRDefault="00256446" w:rsidP="00256446">
      <w:pPr>
        <w:pStyle w:val="ListParagraph"/>
        <w:ind w:left="1069" w:firstLine="0"/>
        <w:rPr>
          <w:shd w:val="clear" w:color="auto" w:fill="FFFFFF"/>
        </w:rPr>
      </w:pPr>
    </w:p>
    <w:p w14:paraId="0A6A66CA" w14:textId="151E0135" w:rsidR="00256446" w:rsidRPr="00256446" w:rsidRDefault="00256446" w:rsidP="00256446">
      <w:pPr>
        <w:rPr>
          <w:shd w:val="clear" w:color="auto" w:fill="FFFFFF"/>
        </w:rPr>
      </w:pPr>
    </w:p>
    <w:p w14:paraId="022F7C26" w14:textId="7DF06D5B" w:rsidR="00E43AE9" w:rsidRPr="00256446" w:rsidRDefault="00E43AE9" w:rsidP="002110C7">
      <w:pPr>
        <w:rPr>
          <w:rFonts w:cs="Times New Roman"/>
          <w:szCs w:val="24"/>
        </w:rPr>
      </w:pPr>
    </w:p>
    <w:p w14:paraId="2F8C36EE" w14:textId="55D092C3" w:rsidR="009832A2" w:rsidRPr="00256446" w:rsidRDefault="009832A2" w:rsidP="002110C7">
      <w:pPr>
        <w:rPr>
          <w:rFonts w:cs="Times New Roman"/>
          <w:szCs w:val="24"/>
        </w:rPr>
      </w:pPr>
    </w:p>
    <w:p w14:paraId="6D7D3FB1" w14:textId="201BA4F3" w:rsidR="009832A2" w:rsidRPr="00256446" w:rsidRDefault="009832A2" w:rsidP="002110C7">
      <w:pPr>
        <w:rPr>
          <w:rFonts w:cs="Times New Roman"/>
          <w:szCs w:val="24"/>
        </w:rPr>
      </w:pPr>
    </w:p>
    <w:p w14:paraId="43FA657A" w14:textId="4D89BFE4" w:rsidR="009832A2" w:rsidRPr="00256446" w:rsidRDefault="009832A2" w:rsidP="002110C7">
      <w:pPr>
        <w:rPr>
          <w:rFonts w:cs="Times New Roman"/>
          <w:szCs w:val="24"/>
        </w:rPr>
      </w:pPr>
    </w:p>
    <w:p w14:paraId="299EB454" w14:textId="7D4B9B95" w:rsidR="009832A2" w:rsidRPr="00256446" w:rsidRDefault="009832A2" w:rsidP="002110C7">
      <w:pPr>
        <w:rPr>
          <w:rFonts w:cs="Times New Roman"/>
          <w:szCs w:val="24"/>
        </w:rPr>
      </w:pPr>
    </w:p>
    <w:p w14:paraId="5DE1FF74" w14:textId="77777777" w:rsidR="009832A2" w:rsidRPr="00256446" w:rsidRDefault="009832A2" w:rsidP="002110C7">
      <w:pPr>
        <w:rPr>
          <w:rFonts w:cs="Times New Roman"/>
          <w:szCs w:val="24"/>
        </w:rPr>
      </w:pPr>
    </w:p>
    <w:p w14:paraId="45F12ED5" w14:textId="77777777" w:rsidR="009832A2" w:rsidRPr="00256446" w:rsidRDefault="009832A2" w:rsidP="002110C7">
      <w:pPr>
        <w:rPr>
          <w:rFonts w:cs="Times New Roman"/>
          <w:szCs w:val="24"/>
        </w:rPr>
      </w:pPr>
    </w:p>
    <w:p w14:paraId="6D3FCA1D" w14:textId="587159DA" w:rsidR="009832A2" w:rsidRDefault="009832A2" w:rsidP="002110C7">
      <w:pPr>
        <w:rPr>
          <w:rFonts w:cs="Times New Roman"/>
          <w:szCs w:val="24"/>
        </w:rPr>
      </w:pPr>
    </w:p>
    <w:p w14:paraId="0F90E354" w14:textId="18E96304" w:rsidR="00227C00" w:rsidRDefault="00227C00" w:rsidP="002110C7">
      <w:pPr>
        <w:rPr>
          <w:rFonts w:cs="Times New Roman"/>
          <w:szCs w:val="24"/>
        </w:rPr>
      </w:pPr>
    </w:p>
    <w:p w14:paraId="7D9A243F" w14:textId="35E81526" w:rsidR="00227C00" w:rsidRDefault="00227C00" w:rsidP="002110C7">
      <w:pPr>
        <w:rPr>
          <w:rFonts w:cs="Times New Roman"/>
          <w:szCs w:val="24"/>
        </w:rPr>
      </w:pPr>
    </w:p>
    <w:p w14:paraId="61D17ED3" w14:textId="679341EA" w:rsidR="00227C00" w:rsidRPr="00256446" w:rsidRDefault="007D608C" w:rsidP="002B5D80">
      <w:pPr>
        <w:ind w:firstLine="0"/>
        <w:rPr>
          <w:rFonts w:cs="Times New Roman"/>
          <w:szCs w:val="24"/>
        </w:rPr>
      </w:pPr>
      <w:r>
        <w:rPr>
          <w:noProof/>
          <w:lang w:val="ru-RU" w:eastAsia="ru-RU"/>
        </w:rPr>
        <mc:AlternateContent>
          <mc:Choice Requires="wps">
            <w:drawing>
              <wp:anchor distT="0" distB="0" distL="114300" distR="114300" simplePos="0" relativeHeight="251669504" behindDoc="0" locked="0" layoutInCell="1" allowOverlap="1" wp14:anchorId="2C145953" wp14:editId="12AF89B1">
                <wp:simplePos x="0" y="0"/>
                <wp:positionH relativeFrom="page">
                  <wp:posOffset>2178685</wp:posOffset>
                </wp:positionH>
                <wp:positionV relativeFrom="paragraph">
                  <wp:posOffset>183988</wp:posOffset>
                </wp:positionV>
                <wp:extent cx="3934460" cy="635"/>
                <wp:effectExtent l="0" t="0" r="889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3934460" cy="635"/>
                        </a:xfrm>
                        <a:prstGeom prst="rect">
                          <a:avLst/>
                        </a:prstGeom>
                        <a:solidFill>
                          <a:prstClr val="white"/>
                        </a:solidFill>
                        <a:ln>
                          <a:noFill/>
                        </a:ln>
                      </wps:spPr>
                      <wps:txbx>
                        <w:txbxContent>
                          <w:p w14:paraId="42B37840" w14:textId="484DF042" w:rsidR="002433F0" w:rsidRPr="00D40B72" w:rsidRDefault="002433F0" w:rsidP="00D40B72">
                            <w:pPr>
                              <w:pStyle w:val="Caption"/>
                              <w:rPr>
                                <w:i w:val="0"/>
                                <w:color w:val="auto"/>
                                <w:sz w:val="22"/>
                                <w:szCs w:val="22"/>
                              </w:rPr>
                            </w:pPr>
                            <w:r>
                              <w:rPr>
                                <w:i w:val="0"/>
                                <w:color w:val="auto"/>
                                <w:sz w:val="22"/>
                                <w:szCs w:val="22"/>
                              </w:rPr>
                              <w:t>2.3.1</w:t>
                            </w:r>
                            <w:r w:rsidRPr="00D40B72">
                              <w:rPr>
                                <w:i w:val="0"/>
                                <w:color w:val="auto"/>
                                <w:sz w:val="22"/>
                                <w:szCs w:val="22"/>
                              </w:rPr>
                              <w:t xml:space="preserve">. att. Reģistrācijas </w:t>
                            </w:r>
                            <w:r>
                              <w:rPr>
                                <w:i w:val="0"/>
                                <w:color w:val="auto"/>
                                <w:sz w:val="22"/>
                                <w:szCs w:val="22"/>
                              </w:rPr>
                              <w:t xml:space="preserve"> </w:t>
                            </w:r>
                            <w:r w:rsidRPr="00D40B72">
                              <w:rPr>
                                <w:i w:val="0"/>
                                <w:color w:val="auto"/>
                                <w:sz w:val="22"/>
                                <w:szCs w:val="22"/>
                              </w:rPr>
                              <w:t>formas</w:t>
                            </w:r>
                            <w:r>
                              <w:rPr>
                                <w:i w:val="0"/>
                                <w:color w:val="auto"/>
                                <w:sz w:val="22"/>
                                <w:szCs w:val="22"/>
                              </w:rPr>
                              <w:t xml:space="preserve">  </w:t>
                            </w:r>
                            <w:r w:rsidRPr="00D40B72">
                              <w:rPr>
                                <w:i w:val="0"/>
                                <w:color w:val="auto"/>
                                <w:sz w:val="22"/>
                                <w:szCs w:val="22"/>
                              </w:rPr>
                              <w:t>ekrāna skice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145953" id="_x0000_t202" coordsize="21600,21600" o:spt="202" path="m,l,21600r21600,l21600,xe">
                <v:stroke joinstyle="miter"/>
                <v:path gradientshapeok="t" o:connecttype="rect"/>
              </v:shapetype>
              <v:shape id="Надпись 4" o:spid="_x0000_s1026" type="#_x0000_t202" style="position:absolute;left:0;text-align:left;margin-left:171.55pt;margin-top:14.5pt;width:309.8pt;height:.0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" stroked="f">
                <v:textbox style="mso-fit-shape-to-text:t" inset="0,0,0,0">
                  <w:txbxContent>
                    <w:p w14:paraId="42B37840" w14:textId="484DF042" w:rsidR="002433F0" w:rsidRPr="00D40B72" w:rsidRDefault="002433F0" w:rsidP="00D40B72">
                      <w:pPr>
                        <w:pStyle w:val="Caption"/>
                        <w:rPr>
                          <w:i w:val="0"/>
                          <w:color w:val="auto"/>
                          <w:sz w:val="22"/>
                          <w:szCs w:val="22"/>
                        </w:rPr>
                      </w:pPr>
                      <w:r>
                        <w:rPr>
                          <w:i w:val="0"/>
                          <w:color w:val="auto"/>
                          <w:sz w:val="22"/>
                          <w:szCs w:val="22"/>
                        </w:rPr>
                        <w:t>2.3.1</w:t>
                      </w:r>
                      <w:r w:rsidRPr="00D40B72">
                        <w:rPr>
                          <w:i w:val="0"/>
                          <w:color w:val="auto"/>
                          <w:sz w:val="22"/>
                          <w:szCs w:val="22"/>
                        </w:rPr>
                        <w:t xml:space="preserve">. att. Reģistrācijas </w:t>
                      </w:r>
                      <w:r>
                        <w:rPr>
                          <w:i w:val="0"/>
                          <w:color w:val="auto"/>
                          <w:sz w:val="22"/>
                          <w:szCs w:val="22"/>
                        </w:rPr>
                        <w:t xml:space="preserve"> </w:t>
                      </w:r>
                      <w:r w:rsidRPr="00D40B72">
                        <w:rPr>
                          <w:i w:val="0"/>
                          <w:color w:val="auto"/>
                          <w:sz w:val="22"/>
                          <w:szCs w:val="22"/>
                        </w:rPr>
                        <w:t>formas</w:t>
                      </w:r>
                      <w:r>
                        <w:rPr>
                          <w:i w:val="0"/>
                          <w:color w:val="auto"/>
                          <w:sz w:val="22"/>
                          <w:szCs w:val="22"/>
                        </w:rPr>
                        <w:t xml:space="preserve">  </w:t>
                      </w:r>
                      <w:r w:rsidRPr="00D40B72">
                        <w:rPr>
                          <w:i w:val="0"/>
                          <w:color w:val="auto"/>
                          <w:sz w:val="22"/>
                          <w:szCs w:val="22"/>
                        </w:rPr>
                        <w:t>ekrāna skice</w:t>
                      </w:r>
                    </w:p>
                  </w:txbxContent>
                </v:textbox>
                <w10:wrap type="square" anchorx="page"/>
              </v:shape>
            </w:pict>
          </mc:Fallback>
        </mc:AlternateContent>
      </w:r>
    </w:p>
    <w:p w14:paraId="7653E85F" w14:textId="4E781EEE" w:rsidR="009832A2" w:rsidRDefault="009832A2" w:rsidP="00227C00">
      <w:pPr>
        <w:ind w:firstLine="0"/>
        <w:rPr>
          <w:rFonts w:cs="Times New Roman"/>
          <w:szCs w:val="24"/>
        </w:rPr>
      </w:pPr>
    </w:p>
    <w:p w14:paraId="62B039D8" w14:textId="2E531B16" w:rsidR="007D608C" w:rsidRDefault="007D608C" w:rsidP="007D608C">
      <w:pPr>
        <w:rPr>
          <w:iCs/>
          <w:szCs w:val="24"/>
        </w:rPr>
      </w:pPr>
      <w:r>
        <w:rPr>
          <w:iCs/>
          <w:szCs w:val="24"/>
        </w:rPr>
        <w:t>Šajā skicē tiek attēlots sistēmas interfeiss, kurā lietotāji var reģistrēties. Tajā ir</w:t>
      </w:r>
      <w:r w:rsidRPr="007D608C">
        <w:rPr>
          <w:iCs/>
          <w:szCs w:val="24"/>
        </w:rPr>
        <w:t xml:space="preserve"> 5 lauki un</w:t>
      </w:r>
      <w:r>
        <w:rPr>
          <w:iCs/>
          <w:szCs w:val="24"/>
        </w:rPr>
        <w:t xml:space="preserve"> poga “Register”, kura ļauj reģistrēt jauno lietotāju. </w:t>
      </w:r>
    </w:p>
    <w:p w14:paraId="585CEBA2" w14:textId="134E6D20" w:rsidR="00EA127B" w:rsidRDefault="00EA127B" w:rsidP="007D608C">
      <w:pPr>
        <w:rPr>
          <w:iCs/>
          <w:szCs w:val="24"/>
        </w:rPr>
      </w:pPr>
    </w:p>
    <w:p w14:paraId="4CC19A54" w14:textId="44A8902A" w:rsidR="00EA127B" w:rsidRDefault="00822AB7" w:rsidP="00C65D3E">
      <w:pPr>
        <w:pStyle w:val="ListParagraph"/>
        <w:numPr>
          <w:ilvl w:val="0"/>
          <w:numId w:val="7"/>
        </w:numPr>
        <w:rPr>
          <w:iCs/>
          <w:szCs w:val="24"/>
        </w:rPr>
      </w:pPr>
      <w:r w:rsidRPr="0012767C">
        <w:rPr>
          <w:noProof/>
          <w:szCs w:val="24"/>
          <w:lang w:val="ru-RU" w:eastAsia="ru-RU"/>
        </w:rPr>
        <w:drawing>
          <wp:anchor distT="0" distB="0" distL="114300" distR="114300" simplePos="0" relativeHeight="251674624" behindDoc="0" locked="0" layoutInCell="1" allowOverlap="1" wp14:anchorId="21630248" wp14:editId="1B942DFD">
            <wp:simplePos x="0" y="0"/>
            <wp:positionH relativeFrom="margin">
              <wp:align>center</wp:align>
            </wp:positionH>
            <wp:positionV relativeFrom="paragraph">
              <wp:posOffset>323850</wp:posOffset>
            </wp:positionV>
            <wp:extent cx="5222875" cy="285750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2875" cy="2857500"/>
                    </a:xfrm>
                    <a:prstGeom prst="rect">
                      <a:avLst/>
                    </a:prstGeom>
                  </pic:spPr>
                </pic:pic>
              </a:graphicData>
            </a:graphic>
            <wp14:sizeRelH relativeFrom="margin">
              <wp14:pctWidth>0</wp14:pctWidth>
            </wp14:sizeRelH>
            <wp14:sizeRelV relativeFrom="margin">
              <wp14:pctHeight>0</wp14:pctHeight>
            </wp14:sizeRelV>
          </wp:anchor>
        </w:drawing>
      </w:r>
      <w:r w:rsidR="00EA127B">
        <w:rPr>
          <w:iCs/>
          <w:szCs w:val="24"/>
        </w:rPr>
        <w:t>Sistēmas profila ekrāna skice</w:t>
      </w:r>
    </w:p>
    <w:p w14:paraId="799AE3AE" w14:textId="20219D9F" w:rsidR="007D608C" w:rsidRPr="00F871E6" w:rsidRDefault="00822AB7" w:rsidP="00227C00">
      <w:pPr>
        <w:ind w:firstLine="0"/>
        <w:rPr>
          <w:iCs/>
          <w:szCs w:val="24"/>
        </w:rPr>
      </w:pPr>
      <w:r>
        <w:rPr>
          <w:noProof/>
          <w:lang w:val="ru-RU" w:eastAsia="ru-RU"/>
        </w:rPr>
        <mc:AlternateContent>
          <mc:Choice Requires="wps">
            <w:drawing>
              <wp:anchor distT="0" distB="0" distL="114300" distR="114300" simplePos="0" relativeHeight="251673600" behindDoc="0" locked="0" layoutInCell="1" allowOverlap="1" wp14:anchorId="764AA33F" wp14:editId="48B72058">
                <wp:simplePos x="0" y="0"/>
                <wp:positionH relativeFrom="page">
                  <wp:posOffset>2200275</wp:posOffset>
                </wp:positionH>
                <wp:positionV relativeFrom="paragraph">
                  <wp:posOffset>3074035</wp:posOffset>
                </wp:positionV>
                <wp:extent cx="3934460" cy="635"/>
                <wp:effectExtent l="0" t="0" r="889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3934460" cy="635"/>
                        </a:xfrm>
                        <a:prstGeom prst="rect">
                          <a:avLst/>
                        </a:prstGeom>
                        <a:solidFill>
                          <a:prstClr val="white"/>
                        </a:solidFill>
                        <a:ln>
                          <a:noFill/>
                        </a:ln>
                      </wps:spPr>
                      <wps:txbx>
                        <w:txbxContent>
                          <w:p w14:paraId="7DEA64A0" w14:textId="5F5507C6" w:rsidR="002433F0" w:rsidRPr="00D40B72" w:rsidRDefault="002433F0" w:rsidP="00EA127B">
                            <w:pPr>
                              <w:pStyle w:val="Caption"/>
                              <w:rPr>
                                <w:i w:val="0"/>
                                <w:color w:val="auto"/>
                                <w:sz w:val="22"/>
                                <w:szCs w:val="22"/>
                              </w:rPr>
                            </w:pPr>
                            <w:r>
                              <w:rPr>
                                <w:i w:val="0"/>
                                <w:color w:val="auto"/>
                                <w:sz w:val="22"/>
                                <w:szCs w:val="22"/>
                              </w:rPr>
                              <w:t xml:space="preserve">2.3.2. att. Sistēmas profila  </w:t>
                            </w:r>
                            <w:r w:rsidRPr="00D40B72">
                              <w:rPr>
                                <w:i w:val="0"/>
                                <w:color w:val="auto"/>
                                <w:sz w:val="22"/>
                                <w:szCs w:val="22"/>
                              </w:rPr>
                              <w:t>ekrāna skice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AA33F" id="Надпись 8" o:spid="_x0000_s1027" type="#_x0000_t202" style="position:absolute;left:0;text-align:left;margin-left:173.25pt;margin-top:242.05pt;width:309.8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" stroked="f">
                <v:textbox style="mso-fit-shape-to-text:t" inset="0,0,0,0">
                  <w:txbxContent>
                    <w:p w14:paraId="7DEA64A0" w14:textId="5F5507C6" w:rsidR="002433F0" w:rsidRPr="00D40B72" w:rsidRDefault="002433F0" w:rsidP="00EA127B">
                      <w:pPr>
                        <w:pStyle w:val="Caption"/>
                        <w:rPr>
                          <w:i w:val="0"/>
                          <w:color w:val="auto"/>
                          <w:sz w:val="22"/>
                          <w:szCs w:val="22"/>
                        </w:rPr>
                      </w:pPr>
                      <w:r>
                        <w:rPr>
                          <w:i w:val="0"/>
                          <w:color w:val="auto"/>
                          <w:sz w:val="22"/>
                          <w:szCs w:val="22"/>
                        </w:rPr>
                        <w:t xml:space="preserve">2.3.2. att. Sistēmas profila  </w:t>
                      </w:r>
                      <w:r w:rsidRPr="00D40B72">
                        <w:rPr>
                          <w:i w:val="0"/>
                          <w:color w:val="auto"/>
                          <w:sz w:val="22"/>
                          <w:szCs w:val="22"/>
                        </w:rPr>
                        <w:t>ekrāna skice</w:t>
                      </w:r>
                    </w:p>
                  </w:txbxContent>
                </v:textbox>
                <w10:wrap type="square" anchorx="page"/>
              </v:shape>
            </w:pict>
          </mc:Fallback>
        </mc:AlternateContent>
      </w:r>
    </w:p>
    <w:p w14:paraId="53FC9921" w14:textId="77777777" w:rsidR="00ED3BB2" w:rsidRDefault="00ED3BB2" w:rsidP="00ED3BB2">
      <w:pPr>
        <w:rPr>
          <w:iCs/>
          <w:szCs w:val="24"/>
        </w:rPr>
      </w:pPr>
    </w:p>
    <w:p w14:paraId="4F44089A" w14:textId="1EFF3632" w:rsidR="00ED3BB2" w:rsidRDefault="00ED3BB2" w:rsidP="00ED3BB2">
      <w:pPr>
        <w:rPr>
          <w:iCs/>
          <w:szCs w:val="24"/>
        </w:rPr>
      </w:pPr>
      <w:r>
        <w:rPr>
          <w:iCs/>
          <w:szCs w:val="24"/>
        </w:rPr>
        <w:lastRenderedPageBreak/>
        <w:t>Šajā skicē tiek attēlots sistēmas interfeiss, kurā redzams lietotāja profils, kurš pierakstījās sistēmā.</w:t>
      </w:r>
      <w:r w:rsidR="0012767C">
        <w:rPr>
          <w:iCs/>
          <w:szCs w:val="24"/>
        </w:rPr>
        <w:t xml:space="preserve"> Ir 3 pogas: lai rediģētu profilu, pievienotu jaunu publikāciju un izrakstītos no profila. Kā ar</w:t>
      </w:r>
      <w:r w:rsidR="00833A94">
        <w:rPr>
          <w:iCs/>
          <w:szCs w:val="24"/>
        </w:rPr>
        <w:t>ī redzams publikāciju, sekotāju un sekošanu skaits.</w:t>
      </w:r>
    </w:p>
    <w:p w14:paraId="47C37EEC" w14:textId="0BBF4AC6" w:rsidR="0088490A" w:rsidRDefault="0088490A" w:rsidP="00227C00">
      <w:pPr>
        <w:ind w:firstLine="0"/>
        <w:rPr>
          <w:rFonts w:cs="Times New Roman"/>
          <w:szCs w:val="24"/>
        </w:rPr>
      </w:pPr>
    </w:p>
    <w:p w14:paraId="44A457F5" w14:textId="031590C7" w:rsidR="00B7759F" w:rsidRDefault="00B7759F" w:rsidP="00227C00">
      <w:pPr>
        <w:ind w:firstLine="0"/>
        <w:rPr>
          <w:rFonts w:cs="Times New Roman"/>
          <w:szCs w:val="24"/>
        </w:rPr>
      </w:pPr>
    </w:p>
    <w:p w14:paraId="6D5FE055" w14:textId="6DA45944" w:rsidR="00B7759F" w:rsidRDefault="00B7759F" w:rsidP="00227C00">
      <w:pPr>
        <w:ind w:firstLine="0"/>
        <w:rPr>
          <w:rFonts w:cs="Times New Roman"/>
          <w:szCs w:val="24"/>
        </w:rPr>
      </w:pPr>
    </w:p>
    <w:p w14:paraId="550170DA" w14:textId="0ECCF23B" w:rsidR="00B7759F" w:rsidRDefault="00B7759F" w:rsidP="00227C00">
      <w:pPr>
        <w:ind w:firstLine="0"/>
        <w:rPr>
          <w:rFonts w:cs="Times New Roman"/>
          <w:szCs w:val="24"/>
        </w:rPr>
      </w:pPr>
    </w:p>
    <w:p w14:paraId="67757F9F" w14:textId="5923BA98" w:rsidR="00B7759F" w:rsidRDefault="00B7759F" w:rsidP="00227C00">
      <w:pPr>
        <w:ind w:firstLine="0"/>
        <w:rPr>
          <w:rFonts w:cs="Times New Roman"/>
          <w:szCs w:val="24"/>
        </w:rPr>
      </w:pPr>
    </w:p>
    <w:p w14:paraId="4ABA3083" w14:textId="0A214215" w:rsidR="00B7759F" w:rsidRDefault="00B7759F" w:rsidP="00227C00">
      <w:pPr>
        <w:ind w:firstLine="0"/>
        <w:rPr>
          <w:rFonts w:cs="Times New Roman"/>
          <w:szCs w:val="24"/>
        </w:rPr>
      </w:pPr>
    </w:p>
    <w:p w14:paraId="38F0E2D7" w14:textId="60332DB0" w:rsidR="00B7759F" w:rsidRDefault="00B7759F" w:rsidP="00227C00">
      <w:pPr>
        <w:ind w:firstLine="0"/>
        <w:rPr>
          <w:rFonts w:cs="Times New Roman"/>
          <w:szCs w:val="24"/>
        </w:rPr>
      </w:pPr>
    </w:p>
    <w:p w14:paraId="266C9999" w14:textId="67EBF69B" w:rsidR="00B7759F" w:rsidRDefault="00B7759F" w:rsidP="00227C00">
      <w:pPr>
        <w:ind w:firstLine="0"/>
        <w:rPr>
          <w:rFonts w:cs="Times New Roman"/>
          <w:szCs w:val="24"/>
        </w:rPr>
      </w:pPr>
    </w:p>
    <w:p w14:paraId="626074FE" w14:textId="5B169DD5" w:rsidR="00B7759F" w:rsidRDefault="00B7759F" w:rsidP="00227C00">
      <w:pPr>
        <w:ind w:firstLine="0"/>
        <w:rPr>
          <w:rFonts w:cs="Times New Roman"/>
          <w:szCs w:val="24"/>
        </w:rPr>
      </w:pPr>
    </w:p>
    <w:p w14:paraId="0DB1E500" w14:textId="15678FFF" w:rsidR="00B7759F" w:rsidRDefault="00B7759F" w:rsidP="00227C00">
      <w:pPr>
        <w:ind w:firstLine="0"/>
        <w:rPr>
          <w:rFonts w:cs="Times New Roman"/>
          <w:szCs w:val="24"/>
        </w:rPr>
      </w:pPr>
    </w:p>
    <w:p w14:paraId="410BDB17" w14:textId="11F574F5" w:rsidR="00B7759F" w:rsidRDefault="00B7759F" w:rsidP="00227C00">
      <w:pPr>
        <w:ind w:firstLine="0"/>
        <w:rPr>
          <w:rFonts w:cs="Times New Roman"/>
          <w:szCs w:val="24"/>
        </w:rPr>
      </w:pPr>
    </w:p>
    <w:p w14:paraId="109492E7" w14:textId="1A5F2A37" w:rsidR="00B7759F" w:rsidRDefault="00B7759F" w:rsidP="00227C00">
      <w:pPr>
        <w:ind w:firstLine="0"/>
        <w:rPr>
          <w:rFonts w:cs="Times New Roman"/>
          <w:szCs w:val="24"/>
        </w:rPr>
      </w:pPr>
    </w:p>
    <w:p w14:paraId="4FE34391" w14:textId="1027B84A" w:rsidR="00B7759F" w:rsidRDefault="00B7759F" w:rsidP="00227C00">
      <w:pPr>
        <w:ind w:firstLine="0"/>
        <w:rPr>
          <w:rFonts w:cs="Times New Roman"/>
          <w:szCs w:val="24"/>
        </w:rPr>
      </w:pPr>
    </w:p>
    <w:p w14:paraId="5ED5A26F" w14:textId="20A9B305" w:rsidR="00B7759F" w:rsidRDefault="00B7759F" w:rsidP="00227C00">
      <w:pPr>
        <w:ind w:firstLine="0"/>
        <w:rPr>
          <w:rFonts w:cs="Times New Roman"/>
          <w:szCs w:val="24"/>
        </w:rPr>
      </w:pPr>
    </w:p>
    <w:p w14:paraId="29457CD7" w14:textId="11FF0038" w:rsidR="00B7759F" w:rsidRDefault="00B7759F" w:rsidP="00227C00">
      <w:pPr>
        <w:ind w:firstLine="0"/>
        <w:rPr>
          <w:rFonts w:cs="Times New Roman"/>
          <w:szCs w:val="24"/>
        </w:rPr>
      </w:pPr>
    </w:p>
    <w:p w14:paraId="7EB82408" w14:textId="317DEC4A" w:rsidR="00B7759F" w:rsidRDefault="00B7759F" w:rsidP="00227C00">
      <w:pPr>
        <w:ind w:firstLine="0"/>
        <w:rPr>
          <w:rFonts w:cs="Times New Roman"/>
          <w:szCs w:val="24"/>
        </w:rPr>
      </w:pPr>
    </w:p>
    <w:p w14:paraId="46DEAAD9" w14:textId="0A798C82" w:rsidR="00B7759F" w:rsidRDefault="00B7759F" w:rsidP="00227C00">
      <w:pPr>
        <w:ind w:firstLine="0"/>
        <w:rPr>
          <w:rFonts w:cs="Times New Roman"/>
          <w:szCs w:val="24"/>
        </w:rPr>
      </w:pPr>
    </w:p>
    <w:p w14:paraId="74100BD3" w14:textId="5C3FAD77" w:rsidR="00B7759F" w:rsidRDefault="00B7759F" w:rsidP="00227C00">
      <w:pPr>
        <w:ind w:firstLine="0"/>
        <w:rPr>
          <w:rFonts w:cs="Times New Roman"/>
          <w:szCs w:val="24"/>
        </w:rPr>
      </w:pPr>
    </w:p>
    <w:p w14:paraId="11EE9A6E" w14:textId="76B20D20" w:rsidR="00B7759F" w:rsidRDefault="00B7759F" w:rsidP="00227C00">
      <w:pPr>
        <w:ind w:firstLine="0"/>
        <w:rPr>
          <w:rFonts w:cs="Times New Roman"/>
          <w:szCs w:val="24"/>
        </w:rPr>
      </w:pPr>
    </w:p>
    <w:p w14:paraId="27AE746B" w14:textId="7B729C0F" w:rsidR="00B7759F" w:rsidRDefault="00B7759F" w:rsidP="00227C00">
      <w:pPr>
        <w:ind w:firstLine="0"/>
        <w:rPr>
          <w:rFonts w:cs="Times New Roman"/>
          <w:szCs w:val="24"/>
        </w:rPr>
      </w:pPr>
    </w:p>
    <w:p w14:paraId="76D9ED39" w14:textId="6129C060" w:rsidR="00B7759F" w:rsidRDefault="00B7759F" w:rsidP="00227C00">
      <w:pPr>
        <w:ind w:firstLine="0"/>
        <w:rPr>
          <w:rFonts w:cs="Times New Roman"/>
          <w:szCs w:val="24"/>
        </w:rPr>
      </w:pPr>
    </w:p>
    <w:p w14:paraId="19C6009D" w14:textId="566FEE93" w:rsidR="00B7759F" w:rsidRDefault="00B7759F" w:rsidP="00227C00">
      <w:pPr>
        <w:ind w:firstLine="0"/>
        <w:rPr>
          <w:rFonts w:cs="Times New Roman"/>
          <w:szCs w:val="24"/>
        </w:rPr>
      </w:pPr>
    </w:p>
    <w:p w14:paraId="1F204EDA" w14:textId="2D261B98" w:rsidR="00B7759F" w:rsidRDefault="00B7759F" w:rsidP="00227C00">
      <w:pPr>
        <w:ind w:firstLine="0"/>
        <w:rPr>
          <w:rFonts w:cs="Times New Roman"/>
          <w:szCs w:val="24"/>
        </w:rPr>
      </w:pPr>
    </w:p>
    <w:p w14:paraId="29FD4F8A" w14:textId="528AE75D" w:rsidR="00B7759F" w:rsidRDefault="00B7759F" w:rsidP="00227C00">
      <w:pPr>
        <w:ind w:firstLine="0"/>
        <w:rPr>
          <w:rFonts w:cs="Times New Roman"/>
          <w:szCs w:val="24"/>
        </w:rPr>
      </w:pPr>
    </w:p>
    <w:p w14:paraId="35DAC09D" w14:textId="13A83C88" w:rsidR="00B7759F" w:rsidRDefault="00B7759F" w:rsidP="00227C00">
      <w:pPr>
        <w:ind w:firstLine="0"/>
        <w:rPr>
          <w:rFonts w:cs="Times New Roman"/>
          <w:szCs w:val="24"/>
        </w:rPr>
      </w:pPr>
    </w:p>
    <w:p w14:paraId="3826E441" w14:textId="58876F69" w:rsidR="00B7759F" w:rsidRDefault="00B7759F" w:rsidP="00227C00">
      <w:pPr>
        <w:ind w:firstLine="0"/>
        <w:rPr>
          <w:rFonts w:cs="Times New Roman"/>
          <w:szCs w:val="24"/>
        </w:rPr>
      </w:pPr>
    </w:p>
    <w:p w14:paraId="5EC9FE56" w14:textId="004201CD" w:rsidR="00B7759F" w:rsidRDefault="00B7759F" w:rsidP="00227C00">
      <w:pPr>
        <w:ind w:firstLine="0"/>
        <w:rPr>
          <w:rFonts w:cs="Times New Roman"/>
          <w:szCs w:val="24"/>
        </w:rPr>
      </w:pPr>
    </w:p>
    <w:p w14:paraId="7F4BD4DC" w14:textId="7BE101BC" w:rsidR="00B7759F" w:rsidRDefault="00B7759F" w:rsidP="00227C00">
      <w:pPr>
        <w:ind w:firstLine="0"/>
        <w:rPr>
          <w:rFonts w:cs="Times New Roman"/>
          <w:szCs w:val="24"/>
        </w:rPr>
      </w:pPr>
    </w:p>
    <w:p w14:paraId="020C854F" w14:textId="36F86630" w:rsidR="00B7759F" w:rsidRDefault="00B7759F" w:rsidP="00227C00">
      <w:pPr>
        <w:ind w:firstLine="0"/>
        <w:rPr>
          <w:rFonts w:cs="Times New Roman"/>
          <w:szCs w:val="24"/>
        </w:rPr>
      </w:pPr>
    </w:p>
    <w:p w14:paraId="72751215" w14:textId="77777777" w:rsidR="00B7759F" w:rsidRDefault="00B7759F" w:rsidP="00227C00">
      <w:pPr>
        <w:ind w:firstLine="0"/>
        <w:rPr>
          <w:rFonts w:cs="Times New Roman"/>
          <w:szCs w:val="24"/>
        </w:rPr>
      </w:pPr>
    </w:p>
    <w:p w14:paraId="5BEF326E" w14:textId="40B2B978" w:rsidR="0088490A" w:rsidRDefault="0088490A" w:rsidP="00C65D3E">
      <w:pPr>
        <w:pStyle w:val="ListParagraph"/>
        <w:numPr>
          <w:ilvl w:val="0"/>
          <w:numId w:val="2"/>
        </w:numPr>
        <w:jc w:val="center"/>
        <w:outlineLvl w:val="0"/>
        <w:rPr>
          <w:b/>
          <w:sz w:val="32"/>
          <w:szCs w:val="24"/>
        </w:rPr>
      </w:pPr>
      <w:bookmarkStart w:id="14" w:name="_Toc162214956"/>
      <w:r w:rsidRPr="0088490A">
        <w:rPr>
          <w:b/>
          <w:sz w:val="32"/>
          <w:szCs w:val="24"/>
        </w:rPr>
        <w:lastRenderedPageBreak/>
        <w:t>UZDEVUMA RISINĀŠANAS LĪDZEKĻU IZVĒLES PAMATOJUMS</w:t>
      </w:r>
      <w:bookmarkEnd w:id="14"/>
    </w:p>
    <w:p w14:paraId="12936E03" w14:textId="08249407" w:rsidR="009901E2" w:rsidRDefault="00446F21" w:rsidP="001F5E72">
      <w:pPr>
        <w:rPr>
          <w:szCs w:val="24"/>
        </w:rPr>
      </w:pPr>
      <w:r w:rsidRPr="00F5273A">
        <w:rPr>
          <w:szCs w:val="24"/>
        </w:rPr>
        <w:t xml:space="preserve">Sistēma paredzēta plašai pieejamībai un vieglai lietošanai pārlūkprogrammās. Sistēma tiks veidota, izmantojot divu daļu struktūru: lietotāja daļu (frontend) un servera pusi (backend). Lietotāja daļa nodrošina vizuālo interfeisu un lietotāja pieredzi, savukārt servera puse nodrošina datu apstrādi, biznesa loģiku un mijiedarbību ar datu bāzi. </w:t>
      </w:r>
      <w:r w:rsidR="009901E2" w:rsidRPr="00F5273A">
        <w:rPr>
          <w:szCs w:val="24"/>
        </w:rPr>
        <w:t>Sistēma ir optimizēta un piemērota</w:t>
      </w:r>
      <w:r w:rsidRPr="00F5273A">
        <w:rPr>
          <w:szCs w:val="24"/>
        </w:rPr>
        <w:t xml:space="preserve"> pārlūkprogrammām, radot lietotājiem ērtu piekļuvi un lietošanas pieredzi tieši caur tīmekli. Šāds lēmums ļauj nodrošināt konsistentu un viegli pielāgojamu interfeisu, kas ir saskanīgs dažādās pārlūkprogrammās, tādējādi sniedzot vienlīdz labu lietojamību neatkarīgi no izmantotās platformas vai ierīces veida.</w:t>
      </w:r>
    </w:p>
    <w:p w14:paraId="565C0A13" w14:textId="51E63138" w:rsidR="001B19C1" w:rsidRDefault="001B19C1" w:rsidP="001F5E72">
      <w:pPr>
        <w:rPr>
          <w:szCs w:val="24"/>
        </w:rPr>
      </w:pPr>
      <w:r>
        <w:rPr>
          <w:b/>
          <w:sz w:val="28"/>
          <w:szCs w:val="24"/>
        </w:rPr>
        <w:tab/>
      </w:r>
      <w:r w:rsidRPr="001B19C1">
        <w:rPr>
          <w:szCs w:val="24"/>
        </w:rPr>
        <w:t>Izvēlēto līdzekļu pamatojums:</w:t>
      </w:r>
    </w:p>
    <w:p w14:paraId="06FB1CDF" w14:textId="032E5D8B" w:rsidR="001B19C1" w:rsidRDefault="001B19C1" w:rsidP="00C65D3E">
      <w:pPr>
        <w:pStyle w:val="ListParagraph"/>
        <w:numPr>
          <w:ilvl w:val="0"/>
          <w:numId w:val="7"/>
        </w:numPr>
        <w:rPr>
          <w:szCs w:val="24"/>
        </w:rPr>
      </w:pPr>
      <w:r w:rsidRPr="001B19C1">
        <w:rPr>
          <w:b/>
          <w:szCs w:val="24"/>
        </w:rPr>
        <w:t xml:space="preserve">Visual Studio Code (versija </w:t>
      </w:r>
      <w:r>
        <w:rPr>
          <w:b/>
          <w:szCs w:val="24"/>
        </w:rPr>
        <w:t>1.84.2</w:t>
      </w:r>
      <w:r w:rsidRPr="001B19C1">
        <w:rPr>
          <w:b/>
          <w:szCs w:val="24"/>
        </w:rPr>
        <w:t>)</w:t>
      </w:r>
      <w:r>
        <w:rPr>
          <w:szCs w:val="24"/>
        </w:rPr>
        <w:t xml:space="preserve"> </w:t>
      </w:r>
      <w:r w:rsidRPr="001B19C1">
        <w:rPr>
          <w:szCs w:val="24"/>
        </w:rPr>
        <w:t>ir populārs koda redaktors un integrēta izstrādes vide (IDE), kas tiek izmantota koda rakstīšanai, labošanai un izstrādei.</w:t>
      </w:r>
      <w:r>
        <w:rPr>
          <w:szCs w:val="24"/>
        </w:rPr>
        <w:t xml:space="preserve"> </w:t>
      </w:r>
      <w:r w:rsidR="00CC01D8" w:rsidRPr="00CC01D8">
        <w:rPr>
          <w:szCs w:val="24"/>
        </w:rPr>
        <w:t>Tas piedāvā daudzas funkcijas, tai skaitā bagātīgu paplašinājumu klāstu, integrētu versiju vadību, atbalstu dažādām programmēšanas valodām un labu atbalstu krājumiem.</w:t>
      </w:r>
    </w:p>
    <w:p w14:paraId="66FF8869" w14:textId="351DDED5" w:rsidR="00C144D8" w:rsidRPr="0061710E" w:rsidRDefault="0061710E" w:rsidP="00C65D3E">
      <w:pPr>
        <w:pStyle w:val="ListParagraph"/>
        <w:numPr>
          <w:ilvl w:val="0"/>
          <w:numId w:val="7"/>
        </w:numPr>
        <w:rPr>
          <w:b/>
          <w:szCs w:val="24"/>
        </w:rPr>
      </w:pPr>
      <w:r w:rsidRPr="0061710E">
        <w:rPr>
          <w:b/>
          <w:szCs w:val="24"/>
        </w:rPr>
        <w:t>SQLite (versija 3.44.2)</w:t>
      </w:r>
      <w:r>
        <w:rPr>
          <w:b/>
          <w:szCs w:val="24"/>
        </w:rPr>
        <w:t xml:space="preserve"> </w:t>
      </w:r>
      <w:r w:rsidR="00D56A07" w:rsidRPr="00D56A07">
        <w:rPr>
          <w:szCs w:val="24"/>
        </w:rPr>
        <w:t>ir viegla, iekļauta datu bāzes sistēma, kas piedāvā ierobežotu, bet efektīvu datu uzglabāšanu.</w:t>
      </w:r>
      <w:r w:rsidR="00D56A07">
        <w:rPr>
          <w:szCs w:val="24"/>
        </w:rPr>
        <w:t xml:space="preserve"> </w:t>
      </w:r>
      <w:r w:rsidR="00D56A07" w:rsidRPr="00D56A07">
        <w:rPr>
          <w:szCs w:val="24"/>
        </w:rPr>
        <w:t>SQLite nav atsevišķs serveris, bet gan bibliotēka, kas piedāvā SQL datu bāzes iespējas, izmantojot vienu failu kā datu nesēju. Tas ir piemērots nelielām un vidējiem projektiem, kur vienkāršība un viegla implementācija ir svarīgas.</w:t>
      </w:r>
    </w:p>
    <w:p w14:paraId="436FF079" w14:textId="3F7BFEEC" w:rsidR="0061710E" w:rsidRDefault="0061710E" w:rsidP="00C65D3E">
      <w:pPr>
        <w:pStyle w:val="ListParagraph"/>
        <w:numPr>
          <w:ilvl w:val="0"/>
          <w:numId w:val="7"/>
        </w:numPr>
        <w:rPr>
          <w:szCs w:val="24"/>
        </w:rPr>
      </w:pPr>
      <w:r w:rsidRPr="0061710E">
        <w:rPr>
          <w:b/>
          <w:szCs w:val="24"/>
        </w:rPr>
        <w:t xml:space="preserve">PHP </w:t>
      </w:r>
      <w:r w:rsidR="00660A6B">
        <w:rPr>
          <w:b/>
          <w:szCs w:val="24"/>
        </w:rPr>
        <w:t xml:space="preserve">jeb Hypertext Preprocessor </w:t>
      </w:r>
      <w:r w:rsidRPr="0061710E">
        <w:rPr>
          <w:b/>
          <w:szCs w:val="24"/>
        </w:rPr>
        <w:t>(</w:t>
      </w:r>
      <w:r>
        <w:rPr>
          <w:b/>
          <w:szCs w:val="24"/>
        </w:rPr>
        <w:t>versija 8.2.6</w:t>
      </w:r>
      <w:r w:rsidRPr="0061710E">
        <w:rPr>
          <w:b/>
          <w:szCs w:val="24"/>
        </w:rPr>
        <w:t xml:space="preserve">) </w:t>
      </w:r>
      <w:r w:rsidRPr="0061710E">
        <w:rPr>
          <w:szCs w:val="24"/>
        </w:rPr>
        <w:t xml:space="preserve">ir </w:t>
      </w:r>
      <w:r w:rsidR="006D4A7D" w:rsidRPr="006D4A7D">
        <w:rPr>
          <w:szCs w:val="24"/>
        </w:rPr>
        <w:t>PHP ir servera puses skriptu valoda, kas izmantota dinamisku tīmekļa vietņu izstrādē un datu apstrādē. Tā ļauj iegult koda fragmentus HTML failos, ļaujot veidot dinamisku satura, piemēram, lietotāja ievades formas, un mijiedarboties ar datu bāzēm.</w:t>
      </w:r>
    </w:p>
    <w:p w14:paraId="488F5056" w14:textId="5A00CAA4" w:rsidR="006D4A7D" w:rsidRDefault="006D4A7D" w:rsidP="00C65D3E">
      <w:pPr>
        <w:pStyle w:val="ListParagraph"/>
        <w:numPr>
          <w:ilvl w:val="0"/>
          <w:numId w:val="7"/>
        </w:numPr>
        <w:rPr>
          <w:szCs w:val="24"/>
        </w:rPr>
      </w:pPr>
      <w:r>
        <w:rPr>
          <w:b/>
          <w:szCs w:val="24"/>
        </w:rPr>
        <w:t>Laravel (</w:t>
      </w:r>
      <w:r w:rsidR="004D1744">
        <w:rPr>
          <w:b/>
          <w:szCs w:val="24"/>
        </w:rPr>
        <w:t>versija 9</w:t>
      </w:r>
      <w:r w:rsidR="00D012BF">
        <w:rPr>
          <w:b/>
          <w:szCs w:val="24"/>
        </w:rPr>
        <w:t>)</w:t>
      </w:r>
      <w:r w:rsidR="004D1744">
        <w:rPr>
          <w:b/>
          <w:szCs w:val="24"/>
        </w:rPr>
        <w:t xml:space="preserve"> </w:t>
      </w:r>
      <w:r w:rsidR="004D1744" w:rsidRPr="004D1744">
        <w:rPr>
          <w:szCs w:val="24"/>
        </w:rPr>
        <w:t>ir</w:t>
      </w:r>
      <w:r w:rsidR="00D012BF">
        <w:rPr>
          <w:szCs w:val="24"/>
        </w:rPr>
        <w:t xml:space="preserve"> moderns</w:t>
      </w:r>
      <w:r w:rsidR="00D012BF" w:rsidRPr="00D012BF">
        <w:rPr>
          <w:szCs w:val="24"/>
        </w:rPr>
        <w:t xml:space="preserve"> </w:t>
      </w:r>
      <w:r w:rsidR="00D012BF">
        <w:rPr>
          <w:szCs w:val="24"/>
        </w:rPr>
        <w:t>PHP programmēšanas valodas framework</w:t>
      </w:r>
      <w:r w:rsidR="00D012BF" w:rsidRPr="00D012BF">
        <w:rPr>
          <w:szCs w:val="24"/>
        </w:rPr>
        <w:t>, kas piedāvā ērtu veidu, kā izstrādāt efektīvas un strukturētas web lietojumprogrammas. Tas nodrošina iebūvētu atbalstu dažādām funkcijām, piemēram, datu bāzēm, lietotāja autentifikācijai, koda migrācijām un daudz ko citu, paātrinot izstrādes procesu.</w:t>
      </w:r>
    </w:p>
    <w:p w14:paraId="4F44F9DD" w14:textId="06CDBCA0" w:rsidR="009901E2" w:rsidRPr="00660A6B" w:rsidRDefault="00660A6B" w:rsidP="00C65D3E">
      <w:pPr>
        <w:pStyle w:val="ListParagraph"/>
        <w:numPr>
          <w:ilvl w:val="0"/>
          <w:numId w:val="7"/>
        </w:numPr>
        <w:rPr>
          <w:b/>
          <w:szCs w:val="24"/>
        </w:rPr>
      </w:pPr>
      <w:r w:rsidRPr="00660A6B">
        <w:rPr>
          <w:b/>
          <w:szCs w:val="24"/>
        </w:rPr>
        <w:t>HTML</w:t>
      </w:r>
      <w:r>
        <w:rPr>
          <w:b/>
          <w:szCs w:val="24"/>
        </w:rPr>
        <w:t xml:space="preserve"> jeb Hypertext Markup Language</w:t>
      </w:r>
      <w:r w:rsidRPr="00660A6B">
        <w:rPr>
          <w:b/>
          <w:szCs w:val="24"/>
        </w:rPr>
        <w:t xml:space="preserve"> (versija 5.3) </w:t>
      </w:r>
      <w:r>
        <w:rPr>
          <w:szCs w:val="24"/>
        </w:rPr>
        <w:t xml:space="preserve">ir </w:t>
      </w:r>
      <w:r w:rsidRPr="00660A6B">
        <w:rPr>
          <w:szCs w:val="24"/>
        </w:rPr>
        <w:t>standarta valoda, ko izmanto, lai veidotu un strukturētu saturu interneta vietnēs. Tā sastāv no dažādām iezīmēm, kas definē, kāds ir konkrēta daļa no teksta vai kāda elementa izskats un funkcionalitāte.</w:t>
      </w:r>
    </w:p>
    <w:p w14:paraId="1DC9E96B" w14:textId="5FB3CC37" w:rsidR="00660A6B" w:rsidRDefault="00660A6B" w:rsidP="00C65D3E">
      <w:pPr>
        <w:pStyle w:val="ListParagraph"/>
        <w:numPr>
          <w:ilvl w:val="0"/>
          <w:numId w:val="7"/>
        </w:numPr>
        <w:rPr>
          <w:szCs w:val="24"/>
        </w:rPr>
      </w:pPr>
      <w:r>
        <w:rPr>
          <w:b/>
          <w:szCs w:val="24"/>
        </w:rPr>
        <w:lastRenderedPageBreak/>
        <w:t xml:space="preserve">CSS jeb Cascading Style Sheets (versija 3) </w:t>
      </w:r>
      <w:r w:rsidRPr="00660A6B">
        <w:rPr>
          <w:szCs w:val="24"/>
        </w:rPr>
        <w:t>ir tehnoloģija, kas nodrošina veidu, kā vizuāli noformēt un stilizēt HTML dokumentus. Tā ļauj definēt, kā izskatīsies HTML elementi, nosakot to izmērus, krāsas, fontus un citus stilizācijas parametrus.</w:t>
      </w:r>
    </w:p>
    <w:p w14:paraId="0FAE3565" w14:textId="4BE7CA4F" w:rsidR="00C91D75" w:rsidRDefault="00C91D75" w:rsidP="00C65D3E">
      <w:pPr>
        <w:pStyle w:val="ListParagraph"/>
        <w:numPr>
          <w:ilvl w:val="0"/>
          <w:numId w:val="7"/>
        </w:numPr>
        <w:rPr>
          <w:szCs w:val="24"/>
        </w:rPr>
      </w:pPr>
      <w:r w:rsidRPr="00C91D75">
        <w:rPr>
          <w:b/>
          <w:szCs w:val="24"/>
        </w:rPr>
        <w:t>Bootstrap (versija 5)</w:t>
      </w:r>
      <w:r>
        <w:rPr>
          <w:szCs w:val="24"/>
        </w:rPr>
        <w:t xml:space="preserve"> </w:t>
      </w:r>
      <w:r w:rsidRPr="00C91D75">
        <w:rPr>
          <w:szCs w:val="24"/>
        </w:rPr>
        <w:t>ir populāra atvērtā koda HTML, CSS un JavaScript ietvari (framework), kas nodrošina iespēju veikt ātru un vienkāršu tīmekļa lapu un lietotņu izstrādi. Tas piedāvā gatavas stilu klases, komponentes un interaktīvus elementus, kas palīdz veidot responsīvas un modernas tīmekļa lapas, izmantojot vienkāršu un vienotu kodu.</w:t>
      </w:r>
    </w:p>
    <w:p w14:paraId="164922F3" w14:textId="76AAE2C8" w:rsidR="00EB3C72" w:rsidRDefault="00EB3C72" w:rsidP="00C65D3E">
      <w:pPr>
        <w:pStyle w:val="ListParagraph"/>
        <w:numPr>
          <w:ilvl w:val="0"/>
          <w:numId w:val="7"/>
        </w:numPr>
        <w:rPr>
          <w:szCs w:val="24"/>
        </w:rPr>
      </w:pPr>
      <w:r w:rsidRPr="00EB3C72">
        <w:rPr>
          <w:b/>
          <w:szCs w:val="24"/>
        </w:rPr>
        <w:t>Vue.js (versija 3)</w:t>
      </w:r>
      <w:r w:rsidRPr="00EB3C72">
        <w:rPr>
          <w:szCs w:val="24"/>
        </w:rPr>
        <w:t xml:space="preserve"> ir moderns JavaScript ietvars (framework), kas izstrādāts ar mērķi atvieglot vienādas un elastīgas lietotāja saskarnes (UI) izstrādi tīmekļa lietotnēm. Tas ir lietotājam draudzīgs un viegli iemācāms, un to var integrēt ar citiem tehnoloģiju risinājumiem.</w:t>
      </w:r>
    </w:p>
    <w:p w14:paraId="14CB14BC" w14:textId="77777777" w:rsidR="00CC771F" w:rsidRPr="00CC771F" w:rsidRDefault="00CC771F" w:rsidP="00CC771F">
      <w:pPr>
        <w:outlineLvl w:val="0"/>
        <w:rPr>
          <w:szCs w:val="24"/>
        </w:rPr>
      </w:pPr>
    </w:p>
    <w:p w14:paraId="65B48AAA" w14:textId="17093422" w:rsidR="00CC771F" w:rsidRDefault="00CC771F" w:rsidP="001F5E72">
      <w:pPr>
        <w:pStyle w:val="DBText0"/>
        <w:spacing w:after="0"/>
        <w:rPr>
          <w:lang w:val="lv-LV"/>
        </w:rPr>
      </w:pPr>
      <w:r w:rsidRPr="006142C7">
        <w:rPr>
          <w:lang w:val="lv-LV"/>
        </w:rPr>
        <w:t>Tika izmantoti arī šādi moduļi:</w:t>
      </w:r>
    </w:p>
    <w:p w14:paraId="5721CCC0" w14:textId="0E508CE9" w:rsidR="00CC771F" w:rsidRDefault="00BE082F" w:rsidP="00C65D3E">
      <w:pPr>
        <w:pStyle w:val="DBText0"/>
        <w:numPr>
          <w:ilvl w:val="0"/>
          <w:numId w:val="13"/>
        </w:numPr>
        <w:spacing w:after="0"/>
        <w:rPr>
          <w:lang w:val="lv-LV"/>
        </w:rPr>
      </w:pPr>
      <w:r>
        <w:rPr>
          <w:lang w:val="lv-LV"/>
        </w:rPr>
        <w:t xml:space="preserve">Pusher (skat. 10. avotu) </w:t>
      </w:r>
      <w:r w:rsidR="0070415F">
        <w:rPr>
          <w:lang w:val="lv-LV"/>
        </w:rPr>
        <w:t xml:space="preserve">- </w:t>
      </w:r>
      <w:hyperlink r:id="rId18" w:history="1">
        <w:r w:rsidR="0070415F" w:rsidRPr="00C407E5">
          <w:rPr>
            <w:rStyle w:val="Hyperlink"/>
            <w:lang w:val="lv-LV"/>
          </w:rPr>
          <w:t>https://pusher.com/</w:t>
        </w:r>
      </w:hyperlink>
      <w:r w:rsidR="0070415F">
        <w:rPr>
          <w:lang w:val="lv-LV"/>
        </w:rPr>
        <w:t xml:space="preserve"> - </w:t>
      </w:r>
      <w:r w:rsidR="00CC771F" w:rsidRPr="00CC771F">
        <w:rPr>
          <w:lang w:val="lv-LV"/>
        </w:rPr>
        <w:t>ir reāllaika datu pārraides platforma, kas ļauj izstrādātājiem ērti ieviest tiešsaistes funkcionalitāti savos projektos. Pusher nodrošina drošu un uzticamu komunikāciju starp serveriem un klientiem, ļaujot īstenot reāllaika atjauninājumus.</w:t>
      </w:r>
    </w:p>
    <w:p w14:paraId="3B39A9F6" w14:textId="0FB087F6" w:rsidR="00614455" w:rsidRPr="00A01EE1" w:rsidRDefault="00CC771F" w:rsidP="00A01EE1">
      <w:pPr>
        <w:pStyle w:val="DBText0"/>
        <w:numPr>
          <w:ilvl w:val="0"/>
          <w:numId w:val="13"/>
        </w:numPr>
        <w:spacing w:after="0"/>
        <w:rPr>
          <w:lang w:val="lv-LV"/>
        </w:rPr>
      </w:pPr>
      <w:r>
        <w:rPr>
          <w:lang w:val="lv-LV"/>
        </w:rPr>
        <w:t>Chatify</w:t>
      </w:r>
      <w:r w:rsidR="00BE082F">
        <w:rPr>
          <w:lang w:val="lv-LV"/>
        </w:rPr>
        <w:t xml:space="preserve"> (skat. 11. avotu)</w:t>
      </w:r>
      <w:r>
        <w:rPr>
          <w:lang w:val="lv-LV"/>
        </w:rPr>
        <w:t xml:space="preserve"> </w:t>
      </w:r>
      <w:r w:rsidR="0070415F">
        <w:rPr>
          <w:lang w:val="lv-LV"/>
        </w:rPr>
        <w:t xml:space="preserve">- </w:t>
      </w:r>
      <w:hyperlink r:id="rId19" w:history="1">
        <w:r w:rsidR="0070415F" w:rsidRPr="00C407E5">
          <w:rPr>
            <w:rStyle w:val="Hyperlink"/>
            <w:lang w:val="lv-LV"/>
          </w:rPr>
          <w:t>https://www.chatify.com/</w:t>
        </w:r>
      </w:hyperlink>
      <w:r w:rsidR="0070415F">
        <w:rPr>
          <w:lang w:val="lv-LV"/>
        </w:rPr>
        <w:t xml:space="preserve"> </w:t>
      </w:r>
      <w:r w:rsidR="000D1737">
        <w:rPr>
          <w:lang w:val="lv-LV"/>
        </w:rPr>
        <w:t xml:space="preserve">- </w:t>
      </w:r>
      <w:r w:rsidR="000D1737" w:rsidRPr="000D1737">
        <w:rPr>
          <w:lang w:val="lv-LV"/>
        </w:rPr>
        <w:t>ir Laravel bāzēts atvērtā koda čata sistēmas modulis, kas pied</w:t>
      </w:r>
      <w:r w:rsidR="005146ED">
        <w:rPr>
          <w:lang w:val="lv-LV"/>
        </w:rPr>
        <w:t>āvā reāllaika čata iespējas</w:t>
      </w:r>
      <w:r w:rsidR="000D1737" w:rsidRPr="000D1737">
        <w:rPr>
          <w:lang w:val="lv-LV"/>
        </w:rPr>
        <w:t xml:space="preserve"> Laravel projektam</w:t>
      </w:r>
      <w:r w:rsidR="00E94FFD">
        <w:rPr>
          <w:lang w:val="lv-LV"/>
        </w:rPr>
        <w:t>.</w:t>
      </w:r>
    </w:p>
    <w:sectPr w:rsidR="00614455" w:rsidRPr="00A01EE1" w:rsidSect="00B9292D">
      <w:footerReference w:type="default" r:id="rId2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7DB5C" w14:textId="77777777" w:rsidR="00B9292D" w:rsidRDefault="00B9292D">
      <w:pPr>
        <w:spacing w:line="240" w:lineRule="auto"/>
      </w:pPr>
      <w:r>
        <w:separator/>
      </w:r>
    </w:p>
  </w:endnote>
  <w:endnote w:type="continuationSeparator" w:id="0">
    <w:p w14:paraId="026E1480" w14:textId="77777777" w:rsidR="00B9292D" w:rsidRDefault="00B92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4DC4" w14:textId="10A7ABF9" w:rsidR="002433F0" w:rsidRDefault="002433F0">
    <w:pPr>
      <w:pStyle w:val="Footer"/>
      <w:jc w:val="right"/>
    </w:pPr>
  </w:p>
  <w:p w14:paraId="61B84EF6" w14:textId="77777777" w:rsidR="002433F0" w:rsidRDefault="00243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9CBA2" w14:textId="04C423B1" w:rsidR="002433F0" w:rsidRDefault="002433F0">
    <w:pPr>
      <w:pStyle w:val="Footer"/>
      <w:jc w:val="right"/>
    </w:pPr>
  </w:p>
  <w:p w14:paraId="04B43915" w14:textId="77777777" w:rsidR="002433F0" w:rsidRDefault="002433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455194"/>
      <w:docPartObj>
        <w:docPartGallery w:val="Page Numbers (Bottom of Page)"/>
        <w:docPartUnique/>
      </w:docPartObj>
    </w:sdtPr>
    <w:sdtEndPr>
      <w:rPr>
        <w:noProof/>
      </w:rPr>
    </w:sdtEndPr>
    <w:sdtContent>
      <w:p w14:paraId="0B43F711" w14:textId="6C4C3DE7" w:rsidR="002433F0" w:rsidRDefault="002433F0">
        <w:pPr>
          <w:pStyle w:val="Footer"/>
          <w:jc w:val="right"/>
        </w:pPr>
        <w:r w:rsidRPr="00AC63AE">
          <w:rPr>
            <w:sz w:val="22"/>
          </w:rPr>
          <w:fldChar w:fldCharType="begin"/>
        </w:r>
        <w:r w:rsidRPr="00AC63AE">
          <w:rPr>
            <w:sz w:val="22"/>
          </w:rPr>
          <w:instrText xml:space="preserve"> PAGE   \* MERGEFORMAT </w:instrText>
        </w:r>
        <w:r w:rsidRPr="00AC63AE">
          <w:rPr>
            <w:sz w:val="22"/>
          </w:rPr>
          <w:fldChar w:fldCharType="separate"/>
        </w:r>
        <w:r w:rsidR="00493704">
          <w:rPr>
            <w:noProof/>
            <w:sz w:val="22"/>
          </w:rPr>
          <w:t>22</w:t>
        </w:r>
        <w:r w:rsidRPr="00AC63AE">
          <w:rPr>
            <w:noProof/>
            <w:sz w:val="22"/>
          </w:rPr>
          <w:fldChar w:fldCharType="end"/>
        </w:r>
      </w:p>
    </w:sdtContent>
  </w:sdt>
  <w:p w14:paraId="496A0CC9" w14:textId="77777777" w:rsidR="002433F0" w:rsidRDefault="00243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F5E6C" w14:textId="77777777" w:rsidR="00B9292D" w:rsidRDefault="00B9292D">
      <w:pPr>
        <w:spacing w:line="240" w:lineRule="auto"/>
      </w:pPr>
      <w:r>
        <w:separator/>
      </w:r>
    </w:p>
  </w:footnote>
  <w:footnote w:type="continuationSeparator" w:id="0">
    <w:p w14:paraId="31CB2B78" w14:textId="77777777" w:rsidR="00B9292D" w:rsidRDefault="00B929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8372221"/>
    <w:multiLevelType w:val="multilevel"/>
    <w:tmpl w:val="E9E46A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13201"/>
    <w:multiLevelType w:val="hybridMultilevel"/>
    <w:tmpl w:val="0E8214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F406F1B"/>
    <w:multiLevelType w:val="hybridMultilevel"/>
    <w:tmpl w:val="5BE84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1F09E8"/>
    <w:multiLevelType w:val="multilevel"/>
    <w:tmpl w:val="330E0D06"/>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564AE8"/>
    <w:multiLevelType w:val="multilevel"/>
    <w:tmpl w:val="D430B93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15:restartNumberingAfterBreak="0">
    <w:nsid w:val="39AD5EED"/>
    <w:multiLevelType w:val="multilevel"/>
    <w:tmpl w:val="FC70E3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4B330B1"/>
    <w:multiLevelType w:val="multilevel"/>
    <w:tmpl w:val="94F884EA"/>
    <w:lvl w:ilvl="0">
      <w:start w:val="1"/>
      <w:numFmt w:val="decimal"/>
      <w:lvlText w:val="%1."/>
      <w:lvlJc w:val="left"/>
      <w:pPr>
        <w:ind w:left="720" w:hanging="360"/>
      </w:pPr>
      <w:rPr>
        <w:rFonts w:hint="default"/>
        <w:b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67B12FE6"/>
    <w:multiLevelType w:val="hybridMultilevel"/>
    <w:tmpl w:val="AAD07C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1E3D9C"/>
    <w:multiLevelType w:val="hybridMultilevel"/>
    <w:tmpl w:val="90BE77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BEC191C"/>
    <w:multiLevelType w:val="hybridMultilevel"/>
    <w:tmpl w:val="914ED97E"/>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953369975">
    <w:abstractNumId w:val="1"/>
  </w:num>
  <w:num w:numId="2" w16cid:durableId="1485510972">
    <w:abstractNumId w:val="6"/>
  </w:num>
  <w:num w:numId="3" w16cid:durableId="1376538612">
    <w:abstractNumId w:val="14"/>
  </w:num>
  <w:num w:numId="4" w16cid:durableId="276374718">
    <w:abstractNumId w:val="3"/>
  </w:num>
  <w:num w:numId="5" w16cid:durableId="1060444103">
    <w:abstractNumId w:val="11"/>
  </w:num>
  <w:num w:numId="6" w16cid:durableId="816606119">
    <w:abstractNumId w:val="0"/>
  </w:num>
  <w:num w:numId="7" w16cid:durableId="1719088988">
    <w:abstractNumId w:val="13"/>
  </w:num>
  <w:num w:numId="8" w16cid:durableId="1130704484">
    <w:abstractNumId w:val="5"/>
  </w:num>
  <w:num w:numId="9" w16cid:durableId="173305682">
    <w:abstractNumId w:val="7"/>
  </w:num>
  <w:num w:numId="10" w16cid:durableId="630552494">
    <w:abstractNumId w:val="9"/>
  </w:num>
  <w:num w:numId="11" w16cid:durableId="2015645024">
    <w:abstractNumId w:val="8"/>
  </w:num>
  <w:num w:numId="12" w16cid:durableId="283391495">
    <w:abstractNumId w:val="2"/>
  </w:num>
  <w:num w:numId="13" w16cid:durableId="84614601">
    <w:abstractNumId w:val="4"/>
  </w:num>
  <w:num w:numId="14" w16cid:durableId="1504197649">
    <w:abstractNumId w:val="10"/>
  </w:num>
  <w:num w:numId="15" w16cid:durableId="1837186707">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E1"/>
    <w:rsid w:val="00005179"/>
    <w:rsid w:val="00010F27"/>
    <w:rsid w:val="00017E35"/>
    <w:rsid w:val="0002616A"/>
    <w:rsid w:val="00026B61"/>
    <w:rsid w:val="00026F3C"/>
    <w:rsid w:val="0003250F"/>
    <w:rsid w:val="00042E64"/>
    <w:rsid w:val="00045CF7"/>
    <w:rsid w:val="00051C86"/>
    <w:rsid w:val="00051E4A"/>
    <w:rsid w:val="000609C0"/>
    <w:rsid w:val="00060AA0"/>
    <w:rsid w:val="000825D2"/>
    <w:rsid w:val="000832C6"/>
    <w:rsid w:val="0008391B"/>
    <w:rsid w:val="000A304E"/>
    <w:rsid w:val="000A6368"/>
    <w:rsid w:val="000B25CB"/>
    <w:rsid w:val="000B36DF"/>
    <w:rsid w:val="000B4378"/>
    <w:rsid w:val="000C0915"/>
    <w:rsid w:val="000C0B25"/>
    <w:rsid w:val="000C20CA"/>
    <w:rsid w:val="000C2BD7"/>
    <w:rsid w:val="000C6920"/>
    <w:rsid w:val="000D1737"/>
    <w:rsid w:val="000D1D99"/>
    <w:rsid w:val="000D2B66"/>
    <w:rsid w:val="000D622A"/>
    <w:rsid w:val="000E21F3"/>
    <w:rsid w:val="000E358F"/>
    <w:rsid w:val="000F0A81"/>
    <w:rsid w:val="000F161B"/>
    <w:rsid w:val="000F2872"/>
    <w:rsid w:val="0010126F"/>
    <w:rsid w:val="00104A82"/>
    <w:rsid w:val="00116682"/>
    <w:rsid w:val="00116A9E"/>
    <w:rsid w:val="0011767F"/>
    <w:rsid w:val="00123ED5"/>
    <w:rsid w:val="00125A62"/>
    <w:rsid w:val="0012767C"/>
    <w:rsid w:val="00141252"/>
    <w:rsid w:val="001415F7"/>
    <w:rsid w:val="001513B5"/>
    <w:rsid w:val="001522D5"/>
    <w:rsid w:val="00160185"/>
    <w:rsid w:val="00160CA9"/>
    <w:rsid w:val="001759FE"/>
    <w:rsid w:val="001766BD"/>
    <w:rsid w:val="0018123A"/>
    <w:rsid w:val="001918ED"/>
    <w:rsid w:val="00191EAD"/>
    <w:rsid w:val="00197BD2"/>
    <w:rsid w:val="001A03E9"/>
    <w:rsid w:val="001A2142"/>
    <w:rsid w:val="001A3CC6"/>
    <w:rsid w:val="001B19C1"/>
    <w:rsid w:val="001C1038"/>
    <w:rsid w:val="001C322E"/>
    <w:rsid w:val="001C45A5"/>
    <w:rsid w:val="001C5773"/>
    <w:rsid w:val="001C5C64"/>
    <w:rsid w:val="001D066B"/>
    <w:rsid w:val="001F49BE"/>
    <w:rsid w:val="001F4B32"/>
    <w:rsid w:val="001F5E72"/>
    <w:rsid w:val="00200415"/>
    <w:rsid w:val="0020317F"/>
    <w:rsid w:val="00205A09"/>
    <w:rsid w:val="00205E36"/>
    <w:rsid w:val="002110C7"/>
    <w:rsid w:val="00216286"/>
    <w:rsid w:val="00224C68"/>
    <w:rsid w:val="00227C00"/>
    <w:rsid w:val="002403BC"/>
    <w:rsid w:val="002433F0"/>
    <w:rsid w:val="00253EB0"/>
    <w:rsid w:val="00255D2B"/>
    <w:rsid w:val="00256446"/>
    <w:rsid w:val="00270983"/>
    <w:rsid w:val="00270C60"/>
    <w:rsid w:val="002720DC"/>
    <w:rsid w:val="002749F7"/>
    <w:rsid w:val="002801E3"/>
    <w:rsid w:val="002845B3"/>
    <w:rsid w:val="00293A64"/>
    <w:rsid w:val="002A64DE"/>
    <w:rsid w:val="002A6A28"/>
    <w:rsid w:val="002B3F68"/>
    <w:rsid w:val="002B4F35"/>
    <w:rsid w:val="002B5D80"/>
    <w:rsid w:val="002B79CA"/>
    <w:rsid w:val="002B7C0C"/>
    <w:rsid w:val="002D39C4"/>
    <w:rsid w:val="002E2859"/>
    <w:rsid w:val="002E5813"/>
    <w:rsid w:val="003017B9"/>
    <w:rsid w:val="0030189F"/>
    <w:rsid w:val="003025DD"/>
    <w:rsid w:val="0031245F"/>
    <w:rsid w:val="00313456"/>
    <w:rsid w:val="00313FBB"/>
    <w:rsid w:val="00314DC9"/>
    <w:rsid w:val="00320662"/>
    <w:rsid w:val="00324694"/>
    <w:rsid w:val="00326A14"/>
    <w:rsid w:val="00332AAB"/>
    <w:rsid w:val="003344E3"/>
    <w:rsid w:val="003422AC"/>
    <w:rsid w:val="0034672D"/>
    <w:rsid w:val="003478A5"/>
    <w:rsid w:val="003538A9"/>
    <w:rsid w:val="00363198"/>
    <w:rsid w:val="003656EA"/>
    <w:rsid w:val="00372E2A"/>
    <w:rsid w:val="003765A6"/>
    <w:rsid w:val="00396170"/>
    <w:rsid w:val="003968E1"/>
    <w:rsid w:val="003A251D"/>
    <w:rsid w:val="003B0100"/>
    <w:rsid w:val="003C0451"/>
    <w:rsid w:val="003C139F"/>
    <w:rsid w:val="003C26DD"/>
    <w:rsid w:val="003D11C5"/>
    <w:rsid w:val="003D1EA5"/>
    <w:rsid w:val="003D458E"/>
    <w:rsid w:val="003D4CDD"/>
    <w:rsid w:val="003E3996"/>
    <w:rsid w:val="003E4C0A"/>
    <w:rsid w:val="003F5E06"/>
    <w:rsid w:val="0040068D"/>
    <w:rsid w:val="00401F06"/>
    <w:rsid w:val="00402FD3"/>
    <w:rsid w:val="00404C91"/>
    <w:rsid w:val="004061EC"/>
    <w:rsid w:val="00406EBF"/>
    <w:rsid w:val="00411FF4"/>
    <w:rsid w:val="00415846"/>
    <w:rsid w:val="004160DA"/>
    <w:rsid w:val="004249CF"/>
    <w:rsid w:val="00425533"/>
    <w:rsid w:val="00433F2D"/>
    <w:rsid w:val="00444454"/>
    <w:rsid w:val="00446F21"/>
    <w:rsid w:val="004649F0"/>
    <w:rsid w:val="0047790A"/>
    <w:rsid w:val="00482BEB"/>
    <w:rsid w:val="0049108C"/>
    <w:rsid w:val="004911E8"/>
    <w:rsid w:val="00493704"/>
    <w:rsid w:val="00495AE9"/>
    <w:rsid w:val="00495E53"/>
    <w:rsid w:val="0049725C"/>
    <w:rsid w:val="00497537"/>
    <w:rsid w:val="004B1323"/>
    <w:rsid w:val="004C21AA"/>
    <w:rsid w:val="004C6567"/>
    <w:rsid w:val="004D1744"/>
    <w:rsid w:val="004D3595"/>
    <w:rsid w:val="004D385D"/>
    <w:rsid w:val="004E3681"/>
    <w:rsid w:val="004E7C33"/>
    <w:rsid w:val="004F2ED8"/>
    <w:rsid w:val="00503772"/>
    <w:rsid w:val="0051011C"/>
    <w:rsid w:val="005146ED"/>
    <w:rsid w:val="005150C7"/>
    <w:rsid w:val="005171AF"/>
    <w:rsid w:val="00524FC5"/>
    <w:rsid w:val="005327DE"/>
    <w:rsid w:val="00532C0E"/>
    <w:rsid w:val="005351B4"/>
    <w:rsid w:val="00543D2A"/>
    <w:rsid w:val="0054451A"/>
    <w:rsid w:val="005568C1"/>
    <w:rsid w:val="00556942"/>
    <w:rsid w:val="00560600"/>
    <w:rsid w:val="0056736D"/>
    <w:rsid w:val="00572831"/>
    <w:rsid w:val="00572D62"/>
    <w:rsid w:val="00573228"/>
    <w:rsid w:val="00574605"/>
    <w:rsid w:val="00586AD5"/>
    <w:rsid w:val="005960AD"/>
    <w:rsid w:val="005A472A"/>
    <w:rsid w:val="005B096B"/>
    <w:rsid w:val="005B505B"/>
    <w:rsid w:val="005B6D76"/>
    <w:rsid w:val="005C2825"/>
    <w:rsid w:val="005D2387"/>
    <w:rsid w:val="005D3644"/>
    <w:rsid w:val="005F1E79"/>
    <w:rsid w:val="0060092E"/>
    <w:rsid w:val="0060129B"/>
    <w:rsid w:val="00603CB4"/>
    <w:rsid w:val="00603E10"/>
    <w:rsid w:val="006043DC"/>
    <w:rsid w:val="006060DE"/>
    <w:rsid w:val="00614455"/>
    <w:rsid w:val="0061710E"/>
    <w:rsid w:val="00624547"/>
    <w:rsid w:val="006273A3"/>
    <w:rsid w:val="00627754"/>
    <w:rsid w:val="0063229C"/>
    <w:rsid w:val="00632A89"/>
    <w:rsid w:val="00640710"/>
    <w:rsid w:val="00641863"/>
    <w:rsid w:val="00645541"/>
    <w:rsid w:val="006457CD"/>
    <w:rsid w:val="00655580"/>
    <w:rsid w:val="006558AD"/>
    <w:rsid w:val="00660A6B"/>
    <w:rsid w:val="00663C04"/>
    <w:rsid w:val="00664B8D"/>
    <w:rsid w:val="006650AD"/>
    <w:rsid w:val="0066583F"/>
    <w:rsid w:val="00667A03"/>
    <w:rsid w:val="0067078A"/>
    <w:rsid w:val="00677361"/>
    <w:rsid w:val="006775AC"/>
    <w:rsid w:val="00680535"/>
    <w:rsid w:val="006855D9"/>
    <w:rsid w:val="006A5488"/>
    <w:rsid w:val="006B0B0F"/>
    <w:rsid w:val="006B5E71"/>
    <w:rsid w:val="006C28BE"/>
    <w:rsid w:val="006C51E1"/>
    <w:rsid w:val="006D4590"/>
    <w:rsid w:val="006D4A7D"/>
    <w:rsid w:val="006E27C3"/>
    <w:rsid w:val="006E2FB9"/>
    <w:rsid w:val="006E3F22"/>
    <w:rsid w:val="006E475A"/>
    <w:rsid w:val="006E6123"/>
    <w:rsid w:val="006E73E1"/>
    <w:rsid w:val="006F0B9B"/>
    <w:rsid w:val="006F0C0F"/>
    <w:rsid w:val="006F3B8D"/>
    <w:rsid w:val="006F4784"/>
    <w:rsid w:val="006F6C56"/>
    <w:rsid w:val="006F700A"/>
    <w:rsid w:val="007000E9"/>
    <w:rsid w:val="007025F7"/>
    <w:rsid w:val="0070415F"/>
    <w:rsid w:val="00711010"/>
    <w:rsid w:val="00712779"/>
    <w:rsid w:val="00712EA5"/>
    <w:rsid w:val="007145AC"/>
    <w:rsid w:val="00722AE9"/>
    <w:rsid w:val="0075004E"/>
    <w:rsid w:val="007639B1"/>
    <w:rsid w:val="00767DFE"/>
    <w:rsid w:val="00771B5D"/>
    <w:rsid w:val="0078020D"/>
    <w:rsid w:val="007854B7"/>
    <w:rsid w:val="00790054"/>
    <w:rsid w:val="00791FAB"/>
    <w:rsid w:val="0079334C"/>
    <w:rsid w:val="007933BD"/>
    <w:rsid w:val="00797EE6"/>
    <w:rsid w:val="007A61AF"/>
    <w:rsid w:val="007B0BAD"/>
    <w:rsid w:val="007B0C3C"/>
    <w:rsid w:val="007B250B"/>
    <w:rsid w:val="007C3E58"/>
    <w:rsid w:val="007D1D56"/>
    <w:rsid w:val="007D34CD"/>
    <w:rsid w:val="007D608C"/>
    <w:rsid w:val="007D6FCA"/>
    <w:rsid w:val="007E042F"/>
    <w:rsid w:val="007E1599"/>
    <w:rsid w:val="007E406A"/>
    <w:rsid w:val="007E691F"/>
    <w:rsid w:val="00801A06"/>
    <w:rsid w:val="00811F32"/>
    <w:rsid w:val="00812D0D"/>
    <w:rsid w:val="008139BE"/>
    <w:rsid w:val="00814888"/>
    <w:rsid w:val="00815BE0"/>
    <w:rsid w:val="00817263"/>
    <w:rsid w:val="00822AB7"/>
    <w:rsid w:val="00822D21"/>
    <w:rsid w:val="00826EB5"/>
    <w:rsid w:val="00827E88"/>
    <w:rsid w:val="00833A94"/>
    <w:rsid w:val="00833BC2"/>
    <w:rsid w:val="00836853"/>
    <w:rsid w:val="00846AA8"/>
    <w:rsid w:val="008545B9"/>
    <w:rsid w:val="00854E91"/>
    <w:rsid w:val="0086012A"/>
    <w:rsid w:val="0086773C"/>
    <w:rsid w:val="008814CB"/>
    <w:rsid w:val="00881EC6"/>
    <w:rsid w:val="00882965"/>
    <w:rsid w:val="0088490A"/>
    <w:rsid w:val="008851DD"/>
    <w:rsid w:val="0089329A"/>
    <w:rsid w:val="008A3CAD"/>
    <w:rsid w:val="008A3D6F"/>
    <w:rsid w:val="008B7829"/>
    <w:rsid w:val="008C3BB7"/>
    <w:rsid w:val="008C54D6"/>
    <w:rsid w:val="008D5F71"/>
    <w:rsid w:val="008E465B"/>
    <w:rsid w:val="008F1533"/>
    <w:rsid w:val="008F2B34"/>
    <w:rsid w:val="008F4F2F"/>
    <w:rsid w:val="008F6781"/>
    <w:rsid w:val="008F76DB"/>
    <w:rsid w:val="009077E6"/>
    <w:rsid w:val="00912385"/>
    <w:rsid w:val="00915085"/>
    <w:rsid w:val="00915619"/>
    <w:rsid w:val="00922D5B"/>
    <w:rsid w:val="00926AE9"/>
    <w:rsid w:val="00927978"/>
    <w:rsid w:val="00933EE2"/>
    <w:rsid w:val="009341C2"/>
    <w:rsid w:val="009427E1"/>
    <w:rsid w:val="00944799"/>
    <w:rsid w:val="00946562"/>
    <w:rsid w:val="009541EC"/>
    <w:rsid w:val="00954463"/>
    <w:rsid w:val="0095598C"/>
    <w:rsid w:val="009613C6"/>
    <w:rsid w:val="00973E50"/>
    <w:rsid w:val="0097722B"/>
    <w:rsid w:val="00980E3C"/>
    <w:rsid w:val="00980ECE"/>
    <w:rsid w:val="009832A2"/>
    <w:rsid w:val="009901E2"/>
    <w:rsid w:val="009A4AD4"/>
    <w:rsid w:val="009A5478"/>
    <w:rsid w:val="009A5859"/>
    <w:rsid w:val="009B4151"/>
    <w:rsid w:val="009B42DA"/>
    <w:rsid w:val="009B6133"/>
    <w:rsid w:val="009B778F"/>
    <w:rsid w:val="009C3004"/>
    <w:rsid w:val="009C5A9E"/>
    <w:rsid w:val="009D144E"/>
    <w:rsid w:val="009D19EB"/>
    <w:rsid w:val="009E07E2"/>
    <w:rsid w:val="009E6AE3"/>
    <w:rsid w:val="009F1CE6"/>
    <w:rsid w:val="009F380C"/>
    <w:rsid w:val="009F4581"/>
    <w:rsid w:val="009F6759"/>
    <w:rsid w:val="00A01EE1"/>
    <w:rsid w:val="00A02EB7"/>
    <w:rsid w:val="00A20CC6"/>
    <w:rsid w:val="00A22100"/>
    <w:rsid w:val="00A24452"/>
    <w:rsid w:val="00A32EDE"/>
    <w:rsid w:val="00A458F7"/>
    <w:rsid w:val="00A53086"/>
    <w:rsid w:val="00A55624"/>
    <w:rsid w:val="00A729BD"/>
    <w:rsid w:val="00A72EA1"/>
    <w:rsid w:val="00A85028"/>
    <w:rsid w:val="00A8676F"/>
    <w:rsid w:val="00A9588F"/>
    <w:rsid w:val="00A95899"/>
    <w:rsid w:val="00A97404"/>
    <w:rsid w:val="00A97DAE"/>
    <w:rsid w:val="00AA34E9"/>
    <w:rsid w:val="00AA4C68"/>
    <w:rsid w:val="00AB2231"/>
    <w:rsid w:val="00AC18DE"/>
    <w:rsid w:val="00AC3989"/>
    <w:rsid w:val="00AC58D9"/>
    <w:rsid w:val="00AC601A"/>
    <w:rsid w:val="00AC63AE"/>
    <w:rsid w:val="00AD3BBD"/>
    <w:rsid w:val="00AD5831"/>
    <w:rsid w:val="00AD5FE0"/>
    <w:rsid w:val="00AE3C7A"/>
    <w:rsid w:val="00AE771A"/>
    <w:rsid w:val="00AF09F7"/>
    <w:rsid w:val="00AF6D63"/>
    <w:rsid w:val="00B02704"/>
    <w:rsid w:val="00B04E3C"/>
    <w:rsid w:val="00B108C7"/>
    <w:rsid w:val="00B275F4"/>
    <w:rsid w:val="00B305D0"/>
    <w:rsid w:val="00B342A4"/>
    <w:rsid w:val="00B365F3"/>
    <w:rsid w:val="00B51EA4"/>
    <w:rsid w:val="00B53A2B"/>
    <w:rsid w:val="00B571C6"/>
    <w:rsid w:val="00B610D5"/>
    <w:rsid w:val="00B644A4"/>
    <w:rsid w:val="00B71C5D"/>
    <w:rsid w:val="00B7759F"/>
    <w:rsid w:val="00B87725"/>
    <w:rsid w:val="00B9292D"/>
    <w:rsid w:val="00B9501C"/>
    <w:rsid w:val="00B96D15"/>
    <w:rsid w:val="00BA285F"/>
    <w:rsid w:val="00BA5188"/>
    <w:rsid w:val="00BB63A9"/>
    <w:rsid w:val="00BC1682"/>
    <w:rsid w:val="00BC464A"/>
    <w:rsid w:val="00BD00EC"/>
    <w:rsid w:val="00BE082F"/>
    <w:rsid w:val="00BE279B"/>
    <w:rsid w:val="00BE2B8D"/>
    <w:rsid w:val="00BF4D83"/>
    <w:rsid w:val="00C144D8"/>
    <w:rsid w:val="00C2235F"/>
    <w:rsid w:val="00C2292B"/>
    <w:rsid w:val="00C22C60"/>
    <w:rsid w:val="00C24EB5"/>
    <w:rsid w:val="00C24EE1"/>
    <w:rsid w:val="00C276B0"/>
    <w:rsid w:val="00C27C5D"/>
    <w:rsid w:val="00C3086F"/>
    <w:rsid w:val="00C33968"/>
    <w:rsid w:val="00C351E1"/>
    <w:rsid w:val="00C40119"/>
    <w:rsid w:val="00C525FC"/>
    <w:rsid w:val="00C54946"/>
    <w:rsid w:val="00C56FC7"/>
    <w:rsid w:val="00C64BB2"/>
    <w:rsid w:val="00C658DE"/>
    <w:rsid w:val="00C65D3E"/>
    <w:rsid w:val="00C72C79"/>
    <w:rsid w:val="00C73690"/>
    <w:rsid w:val="00C8255E"/>
    <w:rsid w:val="00C82B67"/>
    <w:rsid w:val="00C905C4"/>
    <w:rsid w:val="00C91D75"/>
    <w:rsid w:val="00C93C82"/>
    <w:rsid w:val="00CA4A31"/>
    <w:rsid w:val="00CA50CB"/>
    <w:rsid w:val="00CB1872"/>
    <w:rsid w:val="00CB714D"/>
    <w:rsid w:val="00CC01D8"/>
    <w:rsid w:val="00CC6AC4"/>
    <w:rsid w:val="00CC771F"/>
    <w:rsid w:val="00CC7887"/>
    <w:rsid w:val="00CD03F9"/>
    <w:rsid w:val="00CD3574"/>
    <w:rsid w:val="00CE65AC"/>
    <w:rsid w:val="00CF2D47"/>
    <w:rsid w:val="00D00662"/>
    <w:rsid w:val="00D012BF"/>
    <w:rsid w:val="00D132CF"/>
    <w:rsid w:val="00D14CD8"/>
    <w:rsid w:val="00D32343"/>
    <w:rsid w:val="00D37E9A"/>
    <w:rsid w:val="00D40B72"/>
    <w:rsid w:val="00D51A24"/>
    <w:rsid w:val="00D56A07"/>
    <w:rsid w:val="00D6020E"/>
    <w:rsid w:val="00D70FDC"/>
    <w:rsid w:val="00D7624B"/>
    <w:rsid w:val="00D86582"/>
    <w:rsid w:val="00D91A57"/>
    <w:rsid w:val="00D94338"/>
    <w:rsid w:val="00D958CA"/>
    <w:rsid w:val="00D97590"/>
    <w:rsid w:val="00DB30FF"/>
    <w:rsid w:val="00DB4B08"/>
    <w:rsid w:val="00DC41ED"/>
    <w:rsid w:val="00DD335F"/>
    <w:rsid w:val="00DE2AB3"/>
    <w:rsid w:val="00DE2CBC"/>
    <w:rsid w:val="00DE695D"/>
    <w:rsid w:val="00DE78D4"/>
    <w:rsid w:val="00DF13B0"/>
    <w:rsid w:val="00DF2D66"/>
    <w:rsid w:val="00DF5294"/>
    <w:rsid w:val="00DF66FD"/>
    <w:rsid w:val="00E00510"/>
    <w:rsid w:val="00E01AA7"/>
    <w:rsid w:val="00E0462C"/>
    <w:rsid w:val="00E11A44"/>
    <w:rsid w:val="00E20B3E"/>
    <w:rsid w:val="00E23602"/>
    <w:rsid w:val="00E24F3D"/>
    <w:rsid w:val="00E3691A"/>
    <w:rsid w:val="00E43AE9"/>
    <w:rsid w:val="00E443B2"/>
    <w:rsid w:val="00E46633"/>
    <w:rsid w:val="00E542DE"/>
    <w:rsid w:val="00E629B4"/>
    <w:rsid w:val="00E63B37"/>
    <w:rsid w:val="00E74335"/>
    <w:rsid w:val="00E8063E"/>
    <w:rsid w:val="00E84D26"/>
    <w:rsid w:val="00E93C5C"/>
    <w:rsid w:val="00E94FFD"/>
    <w:rsid w:val="00E961D6"/>
    <w:rsid w:val="00E9788C"/>
    <w:rsid w:val="00EA127B"/>
    <w:rsid w:val="00EB3C72"/>
    <w:rsid w:val="00EB4CE1"/>
    <w:rsid w:val="00EB4D25"/>
    <w:rsid w:val="00EB5762"/>
    <w:rsid w:val="00EC1000"/>
    <w:rsid w:val="00EC6374"/>
    <w:rsid w:val="00ED1995"/>
    <w:rsid w:val="00ED3BB2"/>
    <w:rsid w:val="00ED7E5E"/>
    <w:rsid w:val="00EE1A0E"/>
    <w:rsid w:val="00EF3416"/>
    <w:rsid w:val="00EF365C"/>
    <w:rsid w:val="00EF5911"/>
    <w:rsid w:val="00F04A53"/>
    <w:rsid w:val="00F07CF5"/>
    <w:rsid w:val="00F148B8"/>
    <w:rsid w:val="00F208D9"/>
    <w:rsid w:val="00F348E2"/>
    <w:rsid w:val="00F37D8F"/>
    <w:rsid w:val="00F407C4"/>
    <w:rsid w:val="00F409B1"/>
    <w:rsid w:val="00F44D87"/>
    <w:rsid w:val="00F46774"/>
    <w:rsid w:val="00F5273A"/>
    <w:rsid w:val="00F5365B"/>
    <w:rsid w:val="00F57659"/>
    <w:rsid w:val="00F6354C"/>
    <w:rsid w:val="00F63638"/>
    <w:rsid w:val="00F654E0"/>
    <w:rsid w:val="00F71CCD"/>
    <w:rsid w:val="00F737F3"/>
    <w:rsid w:val="00F752CD"/>
    <w:rsid w:val="00F8378D"/>
    <w:rsid w:val="00F84ABA"/>
    <w:rsid w:val="00F871E6"/>
    <w:rsid w:val="00F92594"/>
    <w:rsid w:val="00F92619"/>
    <w:rsid w:val="00F951D7"/>
    <w:rsid w:val="00FA126A"/>
    <w:rsid w:val="00FA433B"/>
    <w:rsid w:val="00FB3828"/>
    <w:rsid w:val="00FB51C5"/>
    <w:rsid w:val="00FB76B2"/>
    <w:rsid w:val="00FC3100"/>
    <w:rsid w:val="00FC549D"/>
    <w:rsid w:val="00FD6AB8"/>
    <w:rsid w:val="00FE181C"/>
    <w:rsid w:val="00FE3BDB"/>
    <w:rsid w:val="00FE5045"/>
    <w:rsid w:val="00FE756E"/>
    <w:rsid w:val="00FF04EB"/>
    <w:rsid w:val="00FF6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446"/>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86"/>
    <w:rPr>
      <w:rFonts w:ascii="Times New Roman" w:eastAsiaTheme="majorEastAsia" w:hAnsi="Times New Roman" w:cstheme="majorBidi"/>
      <w:b/>
      <w:sz w:val="32"/>
      <w:szCs w:val="32"/>
      <w:lang w:val="lv-LV"/>
    </w:rPr>
  </w:style>
  <w:style w:type="character" w:customStyle="1" w:styleId="Heading2Char">
    <w:name w:val="Heading 2 Char"/>
    <w:basedOn w:val="DefaultParagraphFont"/>
    <w:link w:val="Heading2"/>
    <w:uiPriority w:val="9"/>
    <w:rsid w:val="00216286"/>
    <w:rPr>
      <w:rFonts w:ascii="Times New Roman" w:eastAsiaTheme="majorEastAsia" w:hAnsi="Times New Roman" w:cstheme="majorBidi"/>
      <w:b/>
      <w:sz w:val="28"/>
      <w:szCs w:val="26"/>
      <w:lang w:val="lv-LV"/>
    </w:rPr>
  </w:style>
  <w:style w:type="character" w:customStyle="1" w:styleId="Heading3Char">
    <w:name w:val="Heading 3 Char"/>
    <w:basedOn w:val="DefaultParagraphFont"/>
    <w:link w:val="Heading3"/>
    <w:uiPriority w:val="9"/>
    <w:rsid w:val="00B305D0"/>
    <w:rPr>
      <w:rFonts w:ascii="Times New Roman" w:eastAsiaTheme="majorEastAsia" w:hAnsi="Times New Roman" w:cstheme="majorBidi"/>
      <w:i/>
      <w:sz w:val="28"/>
      <w:szCs w:val="24"/>
      <w:lang w:val="lv-LV"/>
    </w:rPr>
  </w:style>
  <w:style w:type="paragraph" w:styleId="ListParagraph">
    <w:name w:val="List Paragraph"/>
    <w:basedOn w:val="Normal"/>
    <w:uiPriority w:val="1"/>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qFormat/>
    <w:rsid w:val="00256446"/>
    <w:rPr>
      <w:rFonts w:ascii="Times New Roman" w:eastAsia="Times New Roman" w:hAnsi="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C351E1"/>
    <w:rPr>
      <w:rFonts w:ascii="Times New Roman" w:eastAsia="Times New Roman" w:hAnsi="Times New Roman" w:cs="Times New Roman"/>
      <w:lang w:val="lv-LV"/>
    </w:rPr>
  </w:style>
  <w:style w:type="paragraph" w:customStyle="1" w:styleId="TableParagraph">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customStyle="1" w:styleId="UnresolvedMention1">
    <w:name w:val="Unresolved Mention1"/>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5B6D76"/>
    <w:pPr>
      <w:tabs>
        <w:tab w:val="left" w:pos="1320"/>
        <w:tab w:val="right" w:leader="dot" w:pos="9061"/>
      </w:tabs>
      <w:spacing w:after="100"/>
    </w:pPr>
    <w:rPr>
      <w:rFonts w:cs="Times New Roman"/>
      <w:b/>
      <w:caps/>
      <w:noProof/>
    </w:rPr>
  </w:style>
  <w:style w:type="paragraph" w:styleId="TOC2">
    <w:name w:val="toc 2"/>
    <w:basedOn w:val="Normal"/>
    <w:next w:val="Normal"/>
    <w:autoRedefine/>
    <w:uiPriority w:val="39"/>
    <w:unhideWhenUsed/>
    <w:rsid w:val="00EE1A0E"/>
    <w:pPr>
      <w:spacing w:after="100"/>
      <w:ind w:left="220"/>
    </w:pPr>
  </w:style>
  <w:style w:type="paragraph" w:styleId="TOC3">
    <w:name w:val="toc 3"/>
    <w:basedOn w:val="Normal"/>
    <w:next w:val="Normal"/>
    <w:autoRedefine/>
    <w:uiPriority w:val="39"/>
    <w:unhideWhenUsed/>
    <w:rsid w:val="008F76DB"/>
    <w:pPr>
      <w:tabs>
        <w:tab w:val="left" w:pos="1929"/>
        <w:tab w:val="right" w:leader="dot" w:pos="9061"/>
      </w:tabs>
      <w:spacing w:after="100"/>
      <w:ind w:left="440"/>
    </w:pPr>
    <w:rPr>
      <w:i/>
      <w:iCs/>
      <w:noProof/>
    </w:r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customStyle="1" w:styleId="HeaderChar">
    <w:name w:val="Header Char"/>
    <w:basedOn w:val="DefaultParagraphFont"/>
    <w:link w:val="Header"/>
    <w:uiPriority w:val="99"/>
    <w:rsid w:val="005C2825"/>
  </w:style>
  <w:style w:type="character" w:styleId="FollowedHyperlink">
    <w:name w:val="FollowedHyperlink"/>
    <w:basedOn w:val="DefaultParagraphFont"/>
    <w:uiPriority w:val="99"/>
    <w:semiHidden/>
    <w:unhideWhenUsed/>
    <w:rsid w:val="00FC549D"/>
    <w:rPr>
      <w:color w:val="954F72" w:themeColor="followedHyperlink"/>
      <w:u w:val="single"/>
    </w:rPr>
  </w:style>
  <w:style w:type="paragraph" w:styleId="Caption">
    <w:name w:val="caption"/>
    <w:basedOn w:val="Normal"/>
    <w:next w:val="Normal"/>
    <w:uiPriority w:val="35"/>
    <w:unhideWhenUsed/>
    <w:qFormat/>
    <w:rsid w:val="00D40B72"/>
    <w:pPr>
      <w:spacing w:after="200" w:line="240" w:lineRule="auto"/>
    </w:pPr>
    <w:rPr>
      <w:i/>
      <w:iCs/>
      <w:color w:val="44546A" w:themeColor="text2"/>
      <w:sz w:val="18"/>
      <w:szCs w:val="18"/>
    </w:rPr>
  </w:style>
  <w:style w:type="table" w:styleId="TableGrid">
    <w:name w:val="Table Grid"/>
    <w:basedOn w:val="TableNormal"/>
    <w:uiPriority w:val="39"/>
    <w:rsid w:val="00FB382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Text">
    <w:name w:val="DBText Знак"/>
    <w:basedOn w:val="DefaultParagraphFont"/>
    <w:link w:val="DBText0"/>
    <w:qFormat/>
    <w:rsid w:val="00CC771F"/>
    <w:rPr>
      <w:rFonts w:ascii="Times New Roman" w:hAnsi="Times New Roman"/>
      <w:sz w:val="24"/>
      <w:lang w:val="en-US"/>
    </w:rPr>
  </w:style>
  <w:style w:type="paragraph" w:customStyle="1" w:styleId="DBText0">
    <w:name w:val="DBText"/>
    <w:basedOn w:val="Normal"/>
    <w:link w:val="DBText"/>
    <w:qFormat/>
    <w:rsid w:val="00CC771F"/>
    <w:pPr>
      <w:suppressAutoHyphens/>
      <w:spacing w:after="160"/>
      <w:contextualSpacing w:val="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xample.com/" TargetMode="External"/><Relationship Id="rId18" Type="http://schemas.openxmlformats.org/officeDocument/2006/relationships/hyperlink" Target="https://pushe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ns.a@example.com" TargetMode="External"/><Relationship Id="rId5" Type="http://schemas.openxmlformats.org/officeDocument/2006/relationships/webSettings" Target="webSettings.xml"/><Relationship Id="rId15" Type="http://schemas.openxmlformats.org/officeDocument/2006/relationships/hyperlink" Target="https://example.com" TargetMode="External"/><Relationship Id="rId10" Type="http://schemas.openxmlformats.org/officeDocument/2006/relationships/image" Target="media/image1.png"/><Relationship Id="rId19" Type="http://schemas.openxmlformats.org/officeDocument/2006/relationships/hyperlink" Target="https://www.chatify.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57B47-EBA6-4926-88D0-C0B48FF3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14</Pages>
  <Words>2670</Words>
  <Characters>15225</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Nikita Sasovs (26523622)</cp:lastModifiedBy>
  <cp:revision>397</cp:revision>
  <dcterms:created xsi:type="dcterms:W3CDTF">2023-10-23T09:31:00Z</dcterms:created>
  <dcterms:modified xsi:type="dcterms:W3CDTF">2024-03-24T23:22:00Z</dcterms:modified>
</cp:coreProperties>
</file>