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D390" w14:textId="1DA16990" w:rsidR="00671461" w:rsidRDefault="00671461" w:rsidP="00671461">
      <w:pPr>
        <w:rPr>
          <w:b/>
          <w:i/>
          <w:color w:val="7F7F7F" w:themeColor="text1" w:themeTint="80"/>
          <w:szCs w:val="20"/>
        </w:rPr>
      </w:pPr>
      <w:r>
        <w:rPr>
          <w:b/>
          <w:i/>
          <w:color w:val="7F7F7F" w:themeColor="text1" w:themeTint="80"/>
          <w:szCs w:val="20"/>
        </w:rPr>
        <w:t>Classroom Code of Ethics 20</w:t>
      </w:r>
      <w:r w:rsidR="001546A7">
        <w:rPr>
          <w:b/>
          <w:i/>
          <w:color w:val="7F7F7F" w:themeColor="text1" w:themeTint="80"/>
          <w:szCs w:val="20"/>
        </w:rPr>
        <w:t>22</w:t>
      </w:r>
    </w:p>
    <w:p w14:paraId="04A8706E" w14:textId="5B9C2DA6" w:rsidR="00671461" w:rsidRDefault="00671461" w:rsidP="00671461">
      <w:pPr>
        <w:rPr>
          <w:color w:val="000000" w:themeColor="text1"/>
          <w:szCs w:val="20"/>
        </w:rPr>
      </w:pPr>
      <w:r>
        <w:rPr>
          <w:b/>
          <w:i/>
          <w:color w:val="7F7F7F" w:themeColor="text1" w:themeTint="80"/>
          <w:szCs w:val="20"/>
        </w:rPr>
        <w:br/>
      </w:r>
      <w:r>
        <w:rPr>
          <w:color w:val="000000" w:themeColor="text1"/>
          <w:szCs w:val="20"/>
        </w:rPr>
        <w:t>1. Privacy and confidentiality</w:t>
      </w:r>
    </w:p>
    <w:p w14:paraId="4CEDD64C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Don't take photos of other students or their work, without permission</w:t>
      </w:r>
    </w:p>
    <w:p w14:paraId="5B42ED23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Don't share logins, or ask for others log in details</w:t>
      </w:r>
    </w:p>
    <w:p w14:paraId="31903527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Don't share any confidential or private information of other people on social media</w:t>
      </w:r>
    </w:p>
    <w:p w14:paraId="0453E00E" w14:textId="77777777" w:rsidR="00671461" w:rsidRDefault="00671461" w:rsidP="00671461">
      <w:pPr>
        <w:rPr>
          <w:color w:val="000000" w:themeColor="text1"/>
          <w:szCs w:val="20"/>
        </w:rPr>
      </w:pPr>
    </w:p>
    <w:p w14:paraId="20C7261F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2. Copyright procedures for all assessments</w:t>
      </w:r>
    </w:p>
    <w:p w14:paraId="130E2D1C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Don't copy other students work</w:t>
      </w:r>
    </w:p>
    <w:p w14:paraId="21E54757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If you're using another person's material, don't try to pass it off as your original work</w:t>
      </w:r>
    </w:p>
    <w:p w14:paraId="73EEA8F9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Respect copyright owners e.g. use citations/credit content creators where necessary</w:t>
      </w:r>
      <w:r>
        <w:rPr>
          <w:color w:val="000000" w:themeColor="text1"/>
          <w:szCs w:val="20"/>
        </w:rPr>
        <w:br/>
      </w:r>
    </w:p>
    <w:p w14:paraId="25D54687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3. Ethical behaviour as a designer in class</w:t>
      </w:r>
    </w:p>
    <w:p w14:paraId="01FF7C71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Give respect to others</w:t>
      </w:r>
    </w:p>
    <w:p w14:paraId="4155B4E5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Follow teacher's instructions</w:t>
      </w:r>
    </w:p>
    <w:p w14:paraId="100997BA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Don't answer phone calls in class – excuse yourself and go outside</w:t>
      </w:r>
    </w:p>
    <w:p w14:paraId="5B0E7F94" w14:textId="77777777" w:rsidR="00671461" w:rsidRDefault="00671461" w:rsidP="00671461">
      <w:pPr>
        <w:rPr>
          <w:color w:val="000000" w:themeColor="text1"/>
          <w:szCs w:val="20"/>
        </w:rPr>
      </w:pPr>
    </w:p>
    <w:p w14:paraId="564135C5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4. WHS procedure and issues</w:t>
      </w:r>
    </w:p>
    <w:p w14:paraId="1EB89AB7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Set up work stations correctly – correct heights, lighting, chairs</w:t>
      </w:r>
    </w:p>
    <w:p w14:paraId="2B141149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Keep the classroom clean and tidy – place rubbish in bins</w:t>
      </w:r>
    </w:p>
    <w:p w14:paraId="3BE7D6D7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Follow WHS signs</w:t>
      </w:r>
    </w:p>
    <w:p w14:paraId="4829CE39" w14:textId="77777777" w:rsidR="00671461" w:rsidRDefault="00671461" w:rsidP="00671461">
      <w:pPr>
        <w:rPr>
          <w:color w:val="000000" w:themeColor="text1"/>
          <w:szCs w:val="20"/>
        </w:rPr>
      </w:pPr>
    </w:p>
    <w:p w14:paraId="06D92B90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5. Communication strategy and class behaviour</w:t>
      </w:r>
    </w:p>
    <w:p w14:paraId="5468F865" w14:textId="77777777" w:rsidR="00671461" w:rsidRDefault="00671461" w:rsidP="00671461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- Respectfully communicate with each other</w:t>
      </w:r>
    </w:p>
    <w:p w14:paraId="5A0E26A9" w14:textId="77777777" w:rsidR="00FE7C8F" w:rsidRDefault="00671461" w:rsidP="00671461">
      <w:r>
        <w:rPr>
          <w:color w:val="000000" w:themeColor="text1"/>
          <w:szCs w:val="20"/>
        </w:rPr>
        <w:t>- Don't send inappropriate texts or emails to each other</w:t>
      </w:r>
      <w:r>
        <w:rPr>
          <w:color w:val="000000" w:themeColor="text1"/>
          <w:szCs w:val="20"/>
        </w:rPr>
        <w:br/>
        <w:t>- Email your teacher if you are absent</w:t>
      </w:r>
    </w:p>
    <w:sectPr w:rsidR="00FE7C8F" w:rsidSect="002A1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461"/>
    <w:rsid w:val="001546A7"/>
    <w:rsid w:val="002A1BD8"/>
    <w:rsid w:val="00643EC9"/>
    <w:rsid w:val="00671461"/>
    <w:rsid w:val="0090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4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461"/>
    <w:rPr>
      <w:rFonts w:ascii="Arial" w:eastAsia="Calibri" w:hAnsi="Arial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Luke Pham</cp:lastModifiedBy>
  <cp:revision>4</cp:revision>
  <dcterms:created xsi:type="dcterms:W3CDTF">2018-08-27T01:31:00Z</dcterms:created>
  <dcterms:modified xsi:type="dcterms:W3CDTF">2022-02-06T07:15:00Z</dcterms:modified>
</cp:coreProperties>
</file>