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FC131" w14:textId="77777777" w:rsidR="005A5F4F" w:rsidRPr="00776D82" w:rsidRDefault="00A86243" w:rsidP="005A5F4F">
      <w:pPr>
        <w:spacing w:after="0"/>
        <w:rPr>
          <w:rFonts w:ascii="Times New Roman" w:eastAsiaTheme="majorEastAsia" w:hAnsi="Times New Roman"/>
          <w:b/>
          <w:spacing w:val="-10"/>
          <w:sz w:val="40"/>
          <w:szCs w:val="40"/>
        </w:rPr>
      </w:pPr>
      <w:r w:rsidRPr="00776D82">
        <w:rPr>
          <w:rFonts w:ascii="Times New Roman" w:hAnsi="Times New Roman"/>
          <w:noProof/>
          <w:sz w:val="40"/>
          <w:szCs w:val="40"/>
        </w:rPr>
        <mc:AlternateContent>
          <mc:Choice Requires="wps">
            <w:drawing>
              <wp:anchor distT="45720" distB="45720" distL="114300" distR="114300" simplePos="0" relativeHeight="251678720" behindDoc="0" locked="0" layoutInCell="1" allowOverlap="1" wp14:anchorId="4C165679" wp14:editId="38E2C254">
                <wp:simplePos x="0" y="0"/>
                <wp:positionH relativeFrom="page">
                  <wp:posOffset>492125</wp:posOffset>
                </wp:positionH>
                <wp:positionV relativeFrom="paragraph">
                  <wp:posOffset>6021705</wp:posOffset>
                </wp:positionV>
                <wp:extent cx="6772275" cy="2078355"/>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07835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911008" w:rsidRPr="001C2CE3" w14:paraId="78FE032E" w14:textId="77777777" w:rsidTr="001C2CE3">
                              <w:trPr>
                                <w:trHeight w:val="248"/>
                                <w:jc w:val="center"/>
                              </w:trPr>
                              <w:tc>
                                <w:tcPr>
                                  <w:tcW w:w="3686" w:type="dxa"/>
                                  <w:shd w:val="clear" w:color="auto" w:fill="FFD966" w:themeFill="accent4" w:themeFillTint="99"/>
                                  <w:vAlign w:val="center"/>
                                </w:tcPr>
                                <w:p w14:paraId="09CB6B6D" w14:textId="77777777"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5BE4F0FD" w14:textId="77777777"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2839881F" w14:textId="77777777" w:rsidTr="001C2CE3">
                              <w:trPr>
                                <w:trHeight w:val="56"/>
                                <w:jc w:val="center"/>
                              </w:trPr>
                              <w:tc>
                                <w:tcPr>
                                  <w:tcW w:w="3686" w:type="dxa"/>
                                  <w:vAlign w:val="center"/>
                                </w:tcPr>
                                <w:p w14:paraId="43CD03C8" w14:textId="77777777" w:rsidR="00911008" w:rsidRPr="005B6FB5" w:rsidRDefault="005B6FB5" w:rsidP="00911008">
                                  <w:pPr>
                                    <w:spacing w:after="0"/>
                                    <w:jc w:val="center"/>
                                    <w:rPr>
                                      <w:rFonts w:ascii="Cambria" w:hAnsi="Cambria"/>
                                      <w:lang w:val="vi-VN"/>
                                    </w:rPr>
                                  </w:pPr>
                                  <w:r>
                                    <w:rPr>
                                      <w:rFonts w:ascii="Cambria" w:hAnsi="Cambria"/>
                                      <w:lang w:val="vi-VN"/>
                                    </w:rPr>
                                    <w:t>Đoàn Văn Tài</w:t>
                                  </w:r>
                                </w:p>
                              </w:tc>
                              <w:tc>
                                <w:tcPr>
                                  <w:tcW w:w="6946" w:type="dxa"/>
                                  <w:vAlign w:val="center"/>
                                </w:tcPr>
                                <w:p w14:paraId="2B16E41A" w14:textId="72C13FAD" w:rsidR="00911008" w:rsidRPr="001C2CE3" w:rsidRDefault="00911008" w:rsidP="00911008">
                                  <w:pPr>
                                    <w:jc w:val="center"/>
                                    <w:rPr>
                                      <w:rFonts w:ascii="Cambria" w:hAnsi="Cambria"/>
                                    </w:rPr>
                                  </w:pPr>
                                </w:p>
                              </w:tc>
                            </w:tr>
                            <w:tr w:rsidR="00911008" w:rsidRPr="001C2CE3" w14:paraId="001E75D1" w14:textId="77777777" w:rsidTr="001C2CE3">
                              <w:trPr>
                                <w:trHeight w:val="56"/>
                                <w:jc w:val="center"/>
                              </w:trPr>
                              <w:tc>
                                <w:tcPr>
                                  <w:tcW w:w="3686" w:type="dxa"/>
                                  <w:vAlign w:val="center"/>
                                </w:tcPr>
                                <w:p w14:paraId="4227DC76" w14:textId="77777777" w:rsidR="00911008" w:rsidRPr="005E3385" w:rsidRDefault="005E3385" w:rsidP="00911008">
                                  <w:pPr>
                                    <w:spacing w:after="0"/>
                                    <w:jc w:val="center"/>
                                    <w:rPr>
                                      <w:rFonts w:ascii="Cambria" w:hAnsi="Cambria"/>
                                      <w:i/>
                                      <w:iCs/>
                                      <w:lang w:val="vi-VN"/>
                                    </w:rPr>
                                  </w:pPr>
                                  <w:r>
                                    <w:rPr>
                                      <w:rFonts w:ascii="Cambria" w:hAnsi="Cambria"/>
                                      <w:lang w:val="vi-VN"/>
                                    </w:rPr>
                                    <w:t>Đoàn Thanh Đệ</w:t>
                                  </w:r>
                                </w:p>
                              </w:tc>
                              <w:tc>
                                <w:tcPr>
                                  <w:tcW w:w="6946" w:type="dxa"/>
                                  <w:vAlign w:val="center"/>
                                </w:tcPr>
                                <w:p w14:paraId="0E41747C" w14:textId="7AB4B718" w:rsidR="00911008" w:rsidRPr="001C2CE3" w:rsidRDefault="00911008" w:rsidP="00911008">
                                  <w:pPr>
                                    <w:jc w:val="center"/>
                                    <w:rPr>
                                      <w:rFonts w:ascii="Cambria" w:hAnsi="Cambria"/>
                                    </w:rPr>
                                  </w:pPr>
                                </w:p>
                              </w:tc>
                            </w:tr>
                            <w:tr w:rsidR="00911008" w:rsidRPr="001C2CE3" w14:paraId="6EF6F1BE" w14:textId="77777777" w:rsidTr="001C2CE3">
                              <w:trPr>
                                <w:trHeight w:val="56"/>
                                <w:jc w:val="center"/>
                              </w:trPr>
                              <w:tc>
                                <w:tcPr>
                                  <w:tcW w:w="3686" w:type="dxa"/>
                                  <w:tcBorders>
                                    <w:bottom w:val="single" w:sz="4" w:space="0" w:color="auto"/>
                                  </w:tcBorders>
                                  <w:vAlign w:val="center"/>
                                </w:tcPr>
                                <w:p w14:paraId="2B9A9251" w14:textId="77777777" w:rsidR="00911008" w:rsidRPr="005B6FB5" w:rsidRDefault="005B6FB5" w:rsidP="00911008">
                                  <w:pPr>
                                    <w:spacing w:after="0"/>
                                    <w:jc w:val="center"/>
                                    <w:rPr>
                                      <w:rFonts w:ascii="Cambria" w:hAnsi="Cambria"/>
                                      <w:lang w:val="vi-VN"/>
                                    </w:rPr>
                                  </w:pPr>
                                  <w:r>
                                    <w:rPr>
                                      <w:rFonts w:ascii="Cambria" w:hAnsi="Cambria"/>
                                      <w:lang w:val="vi-VN"/>
                                    </w:rPr>
                                    <w:t>Nguyễn Hữu Luân</w:t>
                                  </w:r>
                                </w:p>
                              </w:tc>
                              <w:tc>
                                <w:tcPr>
                                  <w:tcW w:w="6946" w:type="dxa"/>
                                  <w:tcBorders>
                                    <w:bottom w:val="single" w:sz="4" w:space="0" w:color="auto"/>
                                  </w:tcBorders>
                                  <w:vAlign w:val="center"/>
                                </w:tcPr>
                                <w:p w14:paraId="63EBFA87" w14:textId="01E11F9D" w:rsidR="00911008" w:rsidRPr="001C2CE3" w:rsidRDefault="00911008" w:rsidP="00911008">
                                  <w:pPr>
                                    <w:jc w:val="center"/>
                                    <w:rPr>
                                      <w:rFonts w:ascii="Cambria" w:hAnsi="Cambria"/>
                                    </w:rPr>
                                  </w:pPr>
                                </w:p>
                              </w:tc>
                            </w:tr>
                          </w:tbl>
                          <w:p w14:paraId="12A50B06" w14:textId="77777777" w:rsidR="00911008" w:rsidRPr="00C269FE" w:rsidRDefault="00911008" w:rsidP="00911008">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165679" id="_x0000_t202" coordsize="21600,21600" o:spt="202" path="m,l,21600r21600,l21600,xe">
                <v:stroke joinstyle="miter"/>
                <v:path gradientshapeok="t" o:connecttype="rect"/>
              </v:shapetype>
              <v:shape id="Text Box 2" o:spid="_x0000_s1026" type="#_x0000_t202" style="position:absolute;margin-left:38.75pt;margin-top:474.15pt;width:533.25pt;height:163.6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" filled="f" stroked="f">
                <v:textbox>
                  <w:txbxContent>
                    <w:tbl>
                      <w:tblPr>
                        <w:tblStyle w:val="TableGrid"/>
                        <w:tblW w:w="10632" w:type="dxa"/>
                        <w:jc w:val="center"/>
                        <w:tblLook w:val="04A0" w:firstRow="1" w:lastRow="0" w:firstColumn="1" w:lastColumn="0" w:noHBand="0" w:noVBand="1"/>
                      </w:tblPr>
                      <w:tblGrid>
                        <w:gridCol w:w="3686"/>
                        <w:gridCol w:w="6946"/>
                      </w:tblGrid>
                      <w:tr w:rsidR="00911008" w:rsidRPr="001C2CE3" w14:paraId="78FE032E" w14:textId="77777777" w:rsidTr="001C2CE3">
                        <w:trPr>
                          <w:trHeight w:val="248"/>
                          <w:jc w:val="center"/>
                        </w:trPr>
                        <w:tc>
                          <w:tcPr>
                            <w:tcW w:w="3686" w:type="dxa"/>
                            <w:shd w:val="clear" w:color="auto" w:fill="FFD966" w:themeFill="accent4" w:themeFillTint="99"/>
                            <w:vAlign w:val="center"/>
                          </w:tcPr>
                          <w:p w14:paraId="09CB6B6D" w14:textId="77777777"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5BE4F0FD" w14:textId="77777777"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2839881F" w14:textId="77777777" w:rsidTr="001C2CE3">
                        <w:trPr>
                          <w:trHeight w:val="56"/>
                          <w:jc w:val="center"/>
                        </w:trPr>
                        <w:tc>
                          <w:tcPr>
                            <w:tcW w:w="3686" w:type="dxa"/>
                            <w:vAlign w:val="center"/>
                          </w:tcPr>
                          <w:p w14:paraId="43CD03C8" w14:textId="77777777" w:rsidR="00911008" w:rsidRPr="005B6FB5" w:rsidRDefault="005B6FB5" w:rsidP="00911008">
                            <w:pPr>
                              <w:spacing w:after="0"/>
                              <w:jc w:val="center"/>
                              <w:rPr>
                                <w:rFonts w:ascii="Cambria" w:hAnsi="Cambria"/>
                                <w:lang w:val="vi-VN"/>
                              </w:rPr>
                            </w:pPr>
                            <w:r>
                              <w:rPr>
                                <w:rFonts w:ascii="Cambria" w:hAnsi="Cambria"/>
                                <w:lang w:val="vi-VN"/>
                              </w:rPr>
                              <w:t>Đoàn Văn Tài</w:t>
                            </w:r>
                          </w:p>
                        </w:tc>
                        <w:tc>
                          <w:tcPr>
                            <w:tcW w:w="6946" w:type="dxa"/>
                            <w:vAlign w:val="center"/>
                          </w:tcPr>
                          <w:p w14:paraId="2B16E41A" w14:textId="72C13FAD" w:rsidR="00911008" w:rsidRPr="001C2CE3" w:rsidRDefault="00911008" w:rsidP="00911008">
                            <w:pPr>
                              <w:jc w:val="center"/>
                              <w:rPr>
                                <w:rFonts w:ascii="Cambria" w:hAnsi="Cambria"/>
                              </w:rPr>
                            </w:pPr>
                          </w:p>
                        </w:tc>
                      </w:tr>
                      <w:tr w:rsidR="00911008" w:rsidRPr="001C2CE3" w14:paraId="001E75D1" w14:textId="77777777" w:rsidTr="001C2CE3">
                        <w:trPr>
                          <w:trHeight w:val="56"/>
                          <w:jc w:val="center"/>
                        </w:trPr>
                        <w:tc>
                          <w:tcPr>
                            <w:tcW w:w="3686" w:type="dxa"/>
                            <w:vAlign w:val="center"/>
                          </w:tcPr>
                          <w:p w14:paraId="4227DC76" w14:textId="77777777" w:rsidR="00911008" w:rsidRPr="005E3385" w:rsidRDefault="005E3385" w:rsidP="00911008">
                            <w:pPr>
                              <w:spacing w:after="0"/>
                              <w:jc w:val="center"/>
                              <w:rPr>
                                <w:rFonts w:ascii="Cambria" w:hAnsi="Cambria"/>
                                <w:i/>
                                <w:iCs/>
                                <w:lang w:val="vi-VN"/>
                              </w:rPr>
                            </w:pPr>
                            <w:r>
                              <w:rPr>
                                <w:rFonts w:ascii="Cambria" w:hAnsi="Cambria"/>
                                <w:lang w:val="vi-VN"/>
                              </w:rPr>
                              <w:t>Đoàn Thanh Đệ</w:t>
                            </w:r>
                          </w:p>
                        </w:tc>
                        <w:tc>
                          <w:tcPr>
                            <w:tcW w:w="6946" w:type="dxa"/>
                            <w:vAlign w:val="center"/>
                          </w:tcPr>
                          <w:p w14:paraId="0E41747C" w14:textId="7AB4B718" w:rsidR="00911008" w:rsidRPr="001C2CE3" w:rsidRDefault="00911008" w:rsidP="00911008">
                            <w:pPr>
                              <w:jc w:val="center"/>
                              <w:rPr>
                                <w:rFonts w:ascii="Cambria" w:hAnsi="Cambria"/>
                              </w:rPr>
                            </w:pPr>
                          </w:p>
                        </w:tc>
                      </w:tr>
                      <w:tr w:rsidR="00911008" w:rsidRPr="001C2CE3" w14:paraId="6EF6F1BE" w14:textId="77777777" w:rsidTr="001C2CE3">
                        <w:trPr>
                          <w:trHeight w:val="56"/>
                          <w:jc w:val="center"/>
                        </w:trPr>
                        <w:tc>
                          <w:tcPr>
                            <w:tcW w:w="3686" w:type="dxa"/>
                            <w:tcBorders>
                              <w:bottom w:val="single" w:sz="4" w:space="0" w:color="auto"/>
                            </w:tcBorders>
                            <w:vAlign w:val="center"/>
                          </w:tcPr>
                          <w:p w14:paraId="2B9A9251" w14:textId="77777777" w:rsidR="00911008" w:rsidRPr="005B6FB5" w:rsidRDefault="005B6FB5" w:rsidP="00911008">
                            <w:pPr>
                              <w:spacing w:after="0"/>
                              <w:jc w:val="center"/>
                              <w:rPr>
                                <w:rFonts w:ascii="Cambria" w:hAnsi="Cambria"/>
                                <w:lang w:val="vi-VN"/>
                              </w:rPr>
                            </w:pPr>
                            <w:r>
                              <w:rPr>
                                <w:rFonts w:ascii="Cambria" w:hAnsi="Cambria"/>
                                <w:lang w:val="vi-VN"/>
                              </w:rPr>
                              <w:t>Nguyễn Hữu Luân</w:t>
                            </w:r>
                          </w:p>
                        </w:tc>
                        <w:tc>
                          <w:tcPr>
                            <w:tcW w:w="6946" w:type="dxa"/>
                            <w:tcBorders>
                              <w:bottom w:val="single" w:sz="4" w:space="0" w:color="auto"/>
                            </w:tcBorders>
                            <w:vAlign w:val="center"/>
                          </w:tcPr>
                          <w:p w14:paraId="63EBFA87" w14:textId="01E11F9D" w:rsidR="00911008" w:rsidRPr="001C2CE3" w:rsidRDefault="00911008" w:rsidP="00911008">
                            <w:pPr>
                              <w:jc w:val="center"/>
                              <w:rPr>
                                <w:rFonts w:ascii="Cambria" w:hAnsi="Cambria"/>
                              </w:rPr>
                            </w:pPr>
                          </w:p>
                        </w:tc>
                      </w:tr>
                    </w:tbl>
                    <w:p w14:paraId="12A50B06" w14:textId="77777777" w:rsidR="00911008" w:rsidRPr="00C269FE" w:rsidRDefault="00911008" w:rsidP="00911008">
                      <w:pPr>
                        <w:rPr>
                          <w:rFonts w:ascii="UVN Viet Sach" w:hAnsi="UVN Viet Sach"/>
                          <w:b/>
                          <w:bCs/>
                          <w:color w:val="000000" w:themeColor="text1"/>
                        </w:rPr>
                      </w:pPr>
                    </w:p>
                  </w:txbxContent>
                </v:textbox>
                <w10:wrap type="square" anchorx="page"/>
              </v:shape>
            </w:pict>
          </mc:Fallback>
        </mc:AlternateContent>
      </w:r>
      <w:r w:rsidRPr="00776D82">
        <w:rPr>
          <w:rFonts w:ascii="Times New Roman" w:hAnsi="Times New Roman"/>
          <w:noProof/>
          <w:sz w:val="40"/>
          <w:szCs w:val="40"/>
        </w:rPr>
        <mc:AlternateContent>
          <mc:Choice Requires="wps">
            <w:drawing>
              <wp:anchor distT="45720" distB="45720" distL="114300" distR="114300" simplePos="0" relativeHeight="251676672" behindDoc="0" locked="0" layoutInCell="1" allowOverlap="1" wp14:anchorId="6F176D67" wp14:editId="0B9A48AD">
                <wp:simplePos x="0" y="0"/>
                <wp:positionH relativeFrom="page">
                  <wp:posOffset>400050</wp:posOffset>
                </wp:positionH>
                <wp:positionV relativeFrom="paragraph">
                  <wp:posOffset>5770050</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27E29B4A" w14:textId="77777777"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176D67" id="_x0000_s1027" type="#_x0000_t202" style="position:absolute;margin-left:31.5pt;margin-top:454.35pt;width:251.05pt;height:110.6pt;z-index:2516766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" filled="f" stroked="f">
                <v:textbox style="mso-fit-shape-to-text:t">
                  <w:txbxContent>
                    <w:p w14:paraId="27E29B4A" w14:textId="77777777"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v:textbox>
                <w10:wrap type="square" anchorx="page"/>
              </v:shape>
            </w:pict>
          </mc:Fallback>
        </mc:AlternateContent>
      </w:r>
      <w:r w:rsidRPr="00776D82">
        <w:rPr>
          <w:rFonts w:ascii="Times New Roman" w:hAnsi="Times New Roman"/>
          <w:noProof/>
          <w:sz w:val="40"/>
          <w:szCs w:val="40"/>
        </w:rPr>
        <mc:AlternateContent>
          <mc:Choice Requires="wps">
            <w:drawing>
              <wp:anchor distT="45720" distB="45720" distL="114300" distR="114300" simplePos="0" relativeHeight="251674624" behindDoc="0" locked="0" layoutInCell="1" allowOverlap="1" wp14:anchorId="233FDEE2" wp14:editId="3480DD28">
                <wp:simplePos x="0" y="0"/>
                <wp:positionH relativeFrom="page">
                  <wp:posOffset>412945</wp:posOffset>
                </wp:positionH>
                <wp:positionV relativeFrom="paragraph">
                  <wp:posOffset>2823845</wp:posOffset>
                </wp:positionV>
                <wp:extent cx="2305050"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404620"/>
                        </a:xfrm>
                        <a:prstGeom prst="rect">
                          <a:avLst/>
                        </a:prstGeom>
                        <a:noFill/>
                        <a:ln w="9525">
                          <a:noFill/>
                          <a:miter lim="800000"/>
                          <a:headEnd/>
                          <a:tailEnd/>
                        </a:ln>
                      </wps:spPr>
                      <wps:txbx>
                        <w:txbxContent>
                          <w:p w14:paraId="3E51E1DE" w14:textId="77777777"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FDEE2" id="_x0000_s1028" type="#_x0000_t202" style="position:absolute;margin-left:32.5pt;margin-top:222.35pt;width:181.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" filled="f" stroked="f">
                <v:textbox style="mso-fit-shape-to-text:t">
                  <w:txbxContent>
                    <w:p w14:paraId="3E51E1DE" w14:textId="77777777"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v:textbox>
                <w10:wrap type="square" anchorx="page"/>
              </v:shape>
            </w:pict>
          </mc:Fallback>
        </mc:AlternateContent>
      </w:r>
      <w:r w:rsidRPr="00776D82">
        <w:rPr>
          <w:rFonts w:ascii="Times New Roman" w:hAnsi="Times New Roman"/>
          <w:noProof/>
          <w:sz w:val="40"/>
          <w:szCs w:val="40"/>
        </w:rPr>
        <mc:AlternateContent>
          <mc:Choice Requires="wps">
            <w:drawing>
              <wp:anchor distT="45720" distB="45720" distL="114300" distR="114300" simplePos="0" relativeHeight="251672576" behindDoc="0" locked="0" layoutInCell="1" allowOverlap="1" wp14:anchorId="7D60572C" wp14:editId="0A423B67">
                <wp:simplePos x="0" y="0"/>
                <wp:positionH relativeFrom="page">
                  <wp:posOffset>499745</wp:posOffset>
                </wp:positionH>
                <wp:positionV relativeFrom="paragraph">
                  <wp:posOffset>3072130</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5C3C90" w:rsidRPr="001C2CE3" w14:paraId="7787BEE2" w14:textId="77777777" w:rsidTr="001C2CE3">
                              <w:trPr>
                                <w:trHeight w:val="248"/>
                                <w:jc w:val="center"/>
                              </w:trPr>
                              <w:tc>
                                <w:tcPr>
                                  <w:tcW w:w="3686" w:type="dxa"/>
                                  <w:shd w:val="clear" w:color="auto" w:fill="FFD966" w:themeFill="accent4" w:themeFillTint="99"/>
                                  <w:vAlign w:val="center"/>
                                </w:tcPr>
                                <w:p w14:paraId="14B810B4"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74659165"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6F55F4EA" w14:textId="77777777" w:rsidTr="001C2CE3">
                              <w:trPr>
                                <w:trHeight w:val="56"/>
                                <w:jc w:val="center"/>
                              </w:trPr>
                              <w:tc>
                                <w:tcPr>
                                  <w:tcW w:w="3686" w:type="dxa"/>
                                  <w:vAlign w:val="center"/>
                                </w:tcPr>
                                <w:p w14:paraId="2DB2D339" w14:textId="77777777" w:rsidR="005C3C90" w:rsidRPr="001C2CE3" w:rsidRDefault="005C3C90" w:rsidP="005C3C90">
                                  <w:pPr>
                                    <w:spacing w:after="0"/>
                                    <w:jc w:val="both"/>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405DF392" w14:textId="77777777" w:rsidR="005C3C90" w:rsidRPr="005B6FB5" w:rsidRDefault="005B6FB5" w:rsidP="005B6FB5">
                                  <w:pPr>
                                    <w:jc w:val="center"/>
                                    <w:rPr>
                                      <w:rFonts w:ascii="Cambria" w:hAnsi="Cambria"/>
                                      <w:lang w:val="vi-VN"/>
                                    </w:rPr>
                                  </w:pPr>
                                  <w:r>
                                    <w:rPr>
                                      <w:rFonts w:ascii="Cambria" w:hAnsi="Cambria"/>
                                      <w:lang w:val="vi-VN"/>
                                    </w:rPr>
                                    <w:t>1 tuần</w:t>
                                  </w:r>
                                </w:p>
                              </w:tc>
                            </w:tr>
                            <w:tr w:rsidR="005C3C90" w:rsidRPr="001C2CE3" w14:paraId="58823D71" w14:textId="77777777" w:rsidTr="001C2CE3">
                              <w:trPr>
                                <w:trHeight w:val="56"/>
                                <w:jc w:val="center"/>
                              </w:trPr>
                              <w:tc>
                                <w:tcPr>
                                  <w:tcW w:w="3686" w:type="dxa"/>
                                  <w:vAlign w:val="center"/>
                                </w:tcPr>
                                <w:p w14:paraId="4FA19CC8" w14:textId="77777777" w:rsidR="005C3C90" w:rsidRPr="00470B9C" w:rsidRDefault="005C3C90" w:rsidP="005C3C90">
                                  <w:pPr>
                                    <w:spacing w:after="0"/>
                                    <w:jc w:val="both"/>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06089487" w14:textId="77777777" w:rsidR="005C3C90" w:rsidRPr="001C2CE3" w:rsidRDefault="005C3C90" w:rsidP="005C3C90">
                                  <w:pPr>
                                    <w:spacing w:after="0"/>
                                    <w:jc w:val="both"/>
                                    <w:rPr>
                                      <w:rFonts w:ascii="Cambria" w:hAnsi="Cambria"/>
                                      <w:i/>
                                      <w:iCs/>
                                    </w:rPr>
                                  </w:pPr>
                                  <w:r w:rsidRPr="001C2CE3">
                                    <w:rPr>
                                      <w:rFonts w:ascii="Cambria" w:hAnsi="Cambria"/>
                                      <w:i/>
                                      <w:iCs/>
                                    </w:rPr>
                                    <w:t xml:space="preserve">(nếu có) </w:t>
                                  </w:r>
                                </w:p>
                              </w:tc>
                              <w:tc>
                                <w:tcPr>
                                  <w:tcW w:w="6946" w:type="dxa"/>
                                  <w:vAlign w:val="center"/>
                                </w:tcPr>
                                <w:p w14:paraId="1236B9CA" w14:textId="77777777" w:rsidR="005C3C90" w:rsidRPr="001C2CE3" w:rsidRDefault="005C3C90" w:rsidP="005C3C90">
                                  <w:pPr>
                                    <w:rPr>
                                      <w:rFonts w:ascii="Cambria" w:hAnsi="Cambria"/>
                                    </w:rPr>
                                  </w:pPr>
                                </w:p>
                              </w:tc>
                            </w:tr>
                            <w:tr w:rsidR="005C3C90" w:rsidRPr="001C2CE3" w14:paraId="422C5637" w14:textId="77777777" w:rsidTr="001C2CE3">
                              <w:trPr>
                                <w:trHeight w:val="1639"/>
                                <w:jc w:val="center"/>
                              </w:trPr>
                              <w:tc>
                                <w:tcPr>
                                  <w:tcW w:w="3686" w:type="dxa"/>
                                  <w:tcBorders>
                                    <w:bottom w:val="single" w:sz="4" w:space="0" w:color="auto"/>
                                  </w:tcBorders>
                                  <w:vAlign w:val="center"/>
                                </w:tcPr>
                                <w:p w14:paraId="177C07B2" w14:textId="77777777" w:rsidR="005C3C90" w:rsidRPr="001C2CE3" w:rsidRDefault="005C3C90" w:rsidP="005C3C90">
                                  <w:pPr>
                                    <w:spacing w:after="0"/>
                                    <w:jc w:val="both"/>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C4003DF" w14:textId="77777777" w:rsidR="005C3C90" w:rsidRPr="001C2CE3" w:rsidRDefault="005C3C90" w:rsidP="005C3C90">
                                  <w:pPr>
                                    <w:spacing w:after="0"/>
                                    <w:jc w:val="both"/>
                                    <w:rPr>
                                      <w:rFonts w:ascii="Cambria" w:hAnsi="Cambria"/>
                                    </w:rPr>
                                  </w:pPr>
                                  <w:r w:rsidRPr="001C2CE3">
                                    <w:rPr>
                                      <w:rFonts w:ascii="Cambria" w:hAnsi="Cambria"/>
                                    </w:rPr>
                                    <w:t>+ Khó khăn</w:t>
                                  </w:r>
                                </w:p>
                                <w:p w14:paraId="0EE12B13"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6F3E400E" w14:textId="77777777" w:rsidR="005C3C90" w:rsidRPr="001C2CE3" w:rsidRDefault="005C3C90" w:rsidP="005C3C90">
                                  <w:pPr>
                                    <w:rPr>
                                      <w:rFonts w:ascii="Cambria" w:hAnsi="Cambria"/>
                                    </w:rPr>
                                  </w:pPr>
                                </w:p>
                              </w:tc>
                            </w:tr>
                            <w:tr w:rsidR="005C3C90" w:rsidRPr="001C2CE3" w14:paraId="2C1EC584" w14:textId="77777777" w:rsidTr="001C2CE3">
                              <w:trPr>
                                <w:trHeight w:val="56"/>
                                <w:jc w:val="center"/>
                              </w:trPr>
                              <w:tc>
                                <w:tcPr>
                                  <w:tcW w:w="3686" w:type="dxa"/>
                                  <w:tcBorders>
                                    <w:bottom w:val="single" w:sz="4" w:space="0" w:color="auto"/>
                                  </w:tcBorders>
                                  <w:vAlign w:val="center"/>
                                </w:tcPr>
                                <w:p w14:paraId="39F46302" w14:textId="77777777" w:rsidR="005C3C90" w:rsidRPr="001C2CE3" w:rsidRDefault="005C3C90" w:rsidP="005C3C90">
                                  <w:pPr>
                                    <w:spacing w:after="0"/>
                                    <w:jc w:val="both"/>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6F871432" w14:textId="77777777" w:rsidR="005C3C90" w:rsidRPr="001C2CE3" w:rsidRDefault="00884CCF" w:rsidP="00875B43">
                                  <w:pPr>
                                    <w:jc w:val="center"/>
                                    <w:rPr>
                                      <w:rFonts w:ascii="Cambria" w:hAnsi="Cambria"/>
                                    </w:rPr>
                                  </w:pPr>
                                  <w:r>
                                    <w:rPr>
                                      <w:rFonts w:ascii="Cambria" w:hAnsi="Cambria"/>
                                    </w:rPr>
                                    <w:t>9</w:t>
                                  </w:r>
                                  <w:r w:rsidR="00875B43" w:rsidRPr="001C2CE3">
                                    <w:rPr>
                                      <w:rFonts w:ascii="Cambria" w:hAnsi="Cambria"/>
                                    </w:rPr>
                                    <w:t>/10</w:t>
                                  </w:r>
                                </w:p>
                              </w:tc>
                            </w:tr>
                            <w:tr w:rsidR="00875B43" w:rsidRPr="001C2CE3" w14:paraId="212CCDF6" w14:textId="77777777" w:rsidTr="001C2CE3">
                              <w:trPr>
                                <w:trHeight w:val="56"/>
                                <w:jc w:val="center"/>
                              </w:trPr>
                              <w:tc>
                                <w:tcPr>
                                  <w:tcW w:w="10632" w:type="dxa"/>
                                  <w:gridSpan w:val="2"/>
                                  <w:tcBorders>
                                    <w:top w:val="single" w:sz="4" w:space="0" w:color="auto"/>
                                    <w:left w:val="nil"/>
                                    <w:bottom w:val="nil"/>
                                    <w:right w:val="nil"/>
                                  </w:tcBorders>
                                  <w:vAlign w:val="center"/>
                                </w:tcPr>
                                <w:p w14:paraId="338C1C77" w14:textId="77777777" w:rsidR="00875B43" w:rsidRPr="00470B9C" w:rsidRDefault="00875B43" w:rsidP="005C3C90">
                                  <w:pPr>
                                    <w:rPr>
                                      <w:rFonts w:ascii="Cambria" w:hAnsi="Cambria"/>
                                      <w:sz w:val="16"/>
                                      <w:szCs w:val="16"/>
                                    </w:rPr>
                                  </w:pPr>
                                  <w:r w:rsidRPr="00470B9C">
                                    <w:rPr>
                                      <w:rFonts w:ascii="Cambria" w:hAnsi="Cambria"/>
                                      <w:sz w:val="16"/>
                                      <w:szCs w:val="16"/>
                                    </w:rPr>
                                    <w:t>(*): phần (1) và (4) bắt buộc thực hiện.</w:t>
                                  </w:r>
                                </w:p>
                              </w:tc>
                            </w:tr>
                          </w:tbl>
                          <w:p w14:paraId="4EE609D8" w14:textId="77777777" w:rsidR="005C3C90" w:rsidRPr="00C269FE" w:rsidRDefault="005C3C90" w:rsidP="005C3C90">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0572C" id="_x0000_s1029" type="#_x0000_t202" style="position:absolute;margin-left:39.35pt;margin-top:241.9pt;width:533.25pt;height:210.45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" filled="f" stroked="f">
                <v:textbox>
                  <w:txbxContent>
                    <w:tbl>
                      <w:tblPr>
                        <w:tblStyle w:val="TableGrid"/>
                        <w:tblW w:w="10632" w:type="dxa"/>
                        <w:jc w:val="center"/>
                        <w:tblLook w:val="04A0" w:firstRow="1" w:lastRow="0" w:firstColumn="1" w:lastColumn="0" w:noHBand="0" w:noVBand="1"/>
                      </w:tblPr>
                      <w:tblGrid>
                        <w:gridCol w:w="3686"/>
                        <w:gridCol w:w="6946"/>
                      </w:tblGrid>
                      <w:tr w:rsidR="005C3C90" w:rsidRPr="001C2CE3" w14:paraId="7787BEE2" w14:textId="77777777" w:rsidTr="001C2CE3">
                        <w:trPr>
                          <w:trHeight w:val="248"/>
                          <w:jc w:val="center"/>
                        </w:trPr>
                        <w:tc>
                          <w:tcPr>
                            <w:tcW w:w="3686" w:type="dxa"/>
                            <w:shd w:val="clear" w:color="auto" w:fill="FFD966" w:themeFill="accent4" w:themeFillTint="99"/>
                            <w:vAlign w:val="center"/>
                          </w:tcPr>
                          <w:p w14:paraId="14B810B4"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74659165"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6F55F4EA" w14:textId="77777777" w:rsidTr="001C2CE3">
                        <w:trPr>
                          <w:trHeight w:val="56"/>
                          <w:jc w:val="center"/>
                        </w:trPr>
                        <w:tc>
                          <w:tcPr>
                            <w:tcW w:w="3686" w:type="dxa"/>
                            <w:vAlign w:val="center"/>
                          </w:tcPr>
                          <w:p w14:paraId="2DB2D339" w14:textId="77777777" w:rsidR="005C3C90" w:rsidRPr="001C2CE3" w:rsidRDefault="005C3C90" w:rsidP="005C3C90">
                            <w:pPr>
                              <w:spacing w:after="0"/>
                              <w:jc w:val="both"/>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405DF392" w14:textId="77777777" w:rsidR="005C3C90" w:rsidRPr="005B6FB5" w:rsidRDefault="005B6FB5" w:rsidP="005B6FB5">
                            <w:pPr>
                              <w:jc w:val="center"/>
                              <w:rPr>
                                <w:rFonts w:ascii="Cambria" w:hAnsi="Cambria"/>
                                <w:lang w:val="vi-VN"/>
                              </w:rPr>
                            </w:pPr>
                            <w:r>
                              <w:rPr>
                                <w:rFonts w:ascii="Cambria" w:hAnsi="Cambria"/>
                                <w:lang w:val="vi-VN"/>
                              </w:rPr>
                              <w:t>1 tuần</w:t>
                            </w:r>
                          </w:p>
                        </w:tc>
                      </w:tr>
                      <w:tr w:rsidR="005C3C90" w:rsidRPr="001C2CE3" w14:paraId="58823D71" w14:textId="77777777" w:rsidTr="001C2CE3">
                        <w:trPr>
                          <w:trHeight w:val="56"/>
                          <w:jc w:val="center"/>
                        </w:trPr>
                        <w:tc>
                          <w:tcPr>
                            <w:tcW w:w="3686" w:type="dxa"/>
                            <w:vAlign w:val="center"/>
                          </w:tcPr>
                          <w:p w14:paraId="4FA19CC8" w14:textId="77777777" w:rsidR="005C3C90" w:rsidRPr="00470B9C" w:rsidRDefault="005C3C90" w:rsidP="005C3C90">
                            <w:pPr>
                              <w:spacing w:after="0"/>
                              <w:jc w:val="both"/>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06089487" w14:textId="77777777" w:rsidR="005C3C90" w:rsidRPr="001C2CE3" w:rsidRDefault="005C3C90" w:rsidP="005C3C90">
                            <w:pPr>
                              <w:spacing w:after="0"/>
                              <w:jc w:val="both"/>
                              <w:rPr>
                                <w:rFonts w:ascii="Cambria" w:hAnsi="Cambria"/>
                                <w:i/>
                                <w:iCs/>
                              </w:rPr>
                            </w:pPr>
                            <w:r w:rsidRPr="001C2CE3">
                              <w:rPr>
                                <w:rFonts w:ascii="Cambria" w:hAnsi="Cambria"/>
                                <w:i/>
                                <w:iCs/>
                              </w:rPr>
                              <w:t xml:space="preserve">(nếu có) </w:t>
                            </w:r>
                          </w:p>
                        </w:tc>
                        <w:tc>
                          <w:tcPr>
                            <w:tcW w:w="6946" w:type="dxa"/>
                            <w:vAlign w:val="center"/>
                          </w:tcPr>
                          <w:p w14:paraId="1236B9CA" w14:textId="77777777" w:rsidR="005C3C90" w:rsidRPr="001C2CE3" w:rsidRDefault="005C3C90" w:rsidP="005C3C90">
                            <w:pPr>
                              <w:rPr>
                                <w:rFonts w:ascii="Cambria" w:hAnsi="Cambria"/>
                              </w:rPr>
                            </w:pPr>
                          </w:p>
                        </w:tc>
                      </w:tr>
                      <w:tr w:rsidR="005C3C90" w:rsidRPr="001C2CE3" w14:paraId="422C5637" w14:textId="77777777" w:rsidTr="001C2CE3">
                        <w:trPr>
                          <w:trHeight w:val="1639"/>
                          <w:jc w:val="center"/>
                        </w:trPr>
                        <w:tc>
                          <w:tcPr>
                            <w:tcW w:w="3686" w:type="dxa"/>
                            <w:tcBorders>
                              <w:bottom w:val="single" w:sz="4" w:space="0" w:color="auto"/>
                            </w:tcBorders>
                            <w:vAlign w:val="center"/>
                          </w:tcPr>
                          <w:p w14:paraId="177C07B2" w14:textId="77777777" w:rsidR="005C3C90" w:rsidRPr="001C2CE3" w:rsidRDefault="005C3C90" w:rsidP="005C3C90">
                            <w:pPr>
                              <w:spacing w:after="0"/>
                              <w:jc w:val="both"/>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C4003DF" w14:textId="77777777" w:rsidR="005C3C90" w:rsidRPr="001C2CE3" w:rsidRDefault="005C3C90" w:rsidP="005C3C90">
                            <w:pPr>
                              <w:spacing w:after="0"/>
                              <w:jc w:val="both"/>
                              <w:rPr>
                                <w:rFonts w:ascii="Cambria" w:hAnsi="Cambria"/>
                              </w:rPr>
                            </w:pPr>
                            <w:r w:rsidRPr="001C2CE3">
                              <w:rPr>
                                <w:rFonts w:ascii="Cambria" w:hAnsi="Cambria"/>
                              </w:rPr>
                              <w:t>+ Khó khăn</w:t>
                            </w:r>
                          </w:p>
                          <w:p w14:paraId="0EE12B13"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6F3E400E" w14:textId="77777777" w:rsidR="005C3C90" w:rsidRPr="001C2CE3" w:rsidRDefault="005C3C90" w:rsidP="005C3C90">
                            <w:pPr>
                              <w:rPr>
                                <w:rFonts w:ascii="Cambria" w:hAnsi="Cambria"/>
                              </w:rPr>
                            </w:pPr>
                          </w:p>
                        </w:tc>
                      </w:tr>
                      <w:tr w:rsidR="005C3C90" w:rsidRPr="001C2CE3" w14:paraId="2C1EC584" w14:textId="77777777" w:rsidTr="001C2CE3">
                        <w:trPr>
                          <w:trHeight w:val="56"/>
                          <w:jc w:val="center"/>
                        </w:trPr>
                        <w:tc>
                          <w:tcPr>
                            <w:tcW w:w="3686" w:type="dxa"/>
                            <w:tcBorders>
                              <w:bottom w:val="single" w:sz="4" w:space="0" w:color="auto"/>
                            </w:tcBorders>
                            <w:vAlign w:val="center"/>
                          </w:tcPr>
                          <w:p w14:paraId="39F46302" w14:textId="77777777" w:rsidR="005C3C90" w:rsidRPr="001C2CE3" w:rsidRDefault="005C3C90" w:rsidP="005C3C90">
                            <w:pPr>
                              <w:spacing w:after="0"/>
                              <w:jc w:val="both"/>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6F871432" w14:textId="77777777" w:rsidR="005C3C90" w:rsidRPr="001C2CE3" w:rsidRDefault="00884CCF" w:rsidP="00875B43">
                            <w:pPr>
                              <w:jc w:val="center"/>
                              <w:rPr>
                                <w:rFonts w:ascii="Cambria" w:hAnsi="Cambria"/>
                              </w:rPr>
                            </w:pPr>
                            <w:r>
                              <w:rPr>
                                <w:rFonts w:ascii="Cambria" w:hAnsi="Cambria"/>
                              </w:rPr>
                              <w:t>9</w:t>
                            </w:r>
                            <w:r w:rsidR="00875B43" w:rsidRPr="001C2CE3">
                              <w:rPr>
                                <w:rFonts w:ascii="Cambria" w:hAnsi="Cambria"/>
                              </w:rPr>
                              <w:t>/10</w:t>
                            </w:r>
                          </w:p>
                        </w:tc>
                      </w:tr>
                      <w:tr w:rsidR="00875B43" w:rsidRPr="001C2CE3" w14:paraId="212CCDF6" w14:textId="77777777" w:rsidTr="001C2CE3">
                        <w:trPr>
                          <w:trHeight w:val="56"/>
                          <w:jc w:val="center"/>
                        </w:trPr>
                        <w:tc>
                          <w:tcPr>
                            <w:tcW w:w="10632" w:type="dxa"/>
                            <w:gridSpan w:val="2"/>
                            <w:tcBorders>
                              <w:top w:val="single" w:sz="4" w:space="0" w:color="auto"/>
                              <w:left w:val="nil"/>
                              <w:bottom w:val="nil"/>
                              <w:right w:val="nil"/>
                            </w:tcBorders>
                            <w:vAlign w:val="center"/>
                          </w:tcPr>
                          <w:p w14:paraId="338C1C77" w14:textId="77777777" w:rsidR="00875B43" w:rsidRPr="00470B9C" w:rsidRDefault="00875B43" w:rsidP="005C3C90">
                            <w:pPr>
                              <w:rPr>
                                <w:rFonts w:ascii="Cambria" w:hAnsi="Cambria"/>
                                <w:sz w:val="16"/>
                                <w:szCs w:val="16"/>
                              </w:rPr>
                            </w:pPr>
                            <w:r w:rsidRPr="00470B9C">
                              <w:rPr>
                                <w:rFonts w:ascii="Cambria" w:hAnsi="Cambria"/>
                                <w:sz w:val="16"/>
                                <w:szCs w:val="16"/>
                              </w:rPr>
                              <w:t>(*): phần (1) và (4) bắt buộc thực hiện.</w:t>
                            </w:r>
                          </w:p>
                        </w:tc>
                      </w:tr>
                    </w:tbl>
                    <w:p w14:paraId="4EE609D8" w14:textId="77777777" w:rsidR="005C3C90" w:rsidRPr="00C269FE" w:rsidRDefault="005C3C90" w:rsidP="005C3C90">
                      <w:pPr>
                        <w:rPr>
                          <w:rFonts w:ascii="UVN Viet Sach" w:hAnsi="UVN Viet Sach"/>
                          <w:b/>
                          <w:bCs/>
                          <w:color w:val="000000" w:themeColor="text1"/>
                        </w:rPr>
                      </w:pPr>
                    </w:p>
                  </w:txbxContent>
                </v:textbox>
                <w10:wrap type="square" anchorx="page"/>
              </v:shape>
            </w:pict>
          </mc:Fallback>
        </mc:AlternateContent>
      </w:r>
      <w:r w:rsidRPr="00776D82">
        <w:rPr>
          <w:rFonts w:ascii="Times New Roman" w:hAnsi="Times New Roman"/>
          <w:noProof/>
          <w:sz w:val="40"/>
          <w:szCs w:val="40"/>
        </w:rPr>
        <mc:AlternateContent>
          <mc:Choice Requires="wps">
            <w:drawing>
              <wp:anchor distT="45720" distB="45720" distL="114300" distR="114300" simplePos="0" relativeHeight="251666432" behindDoc="0" locked="0" layoutInCell="1" allowOverlap="1" wp14:anchorId="4E2D2DAD" wp14:editId="60304FFF">
                <wp:simplePos x="0" y="0"/>
                <wp:positionH relativeFrom="page">
                  <wp:posOffset>500185</wp:posOffset>
                </wp:positionH>
                <wp:positionV relativeFrom="paragraph">
                  <wp:posOffset>1932940</wp:posOffset>
                </wp:positionV>
                <wp:extent cx="250825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1404620"/>
                        </a:xfrm>
                        <a:prstGeom prst="rect">
                          <a:avLst/>
                        </a:prstGeom>
                        <a:noFill/>
                        <a:ln w="9525">
                          <a:noFill/>
                          <a:miter lim="800000"/>
                          <a:headEnd/>
                          <a:tailEnd/>
                        </a:ln>
                      </wps:spPr>
                      <wps:txbx>
                        <w:txbxContent>
                          <w:p w14:paraId="2DDEBF78" w14:textId="77777777"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55642CD1" w14:textId="77777777" w:rsidR="001C2CE3" w:rsidRPr="00FE44CD" w:rsidRDefault="00E02B59" w:rsidP="00AF0624">
                            <w:pPr>
                              <w:rPr>
                                <w:rFonts w:ascii="Cambria" w:hAnsi="Cambria"/>
                                <w:b/>
                                <w:bCs/>
                                <w:color w:val="000000" w:themeColor="text1"/>
                                <w:sz w:val="28"/>
                                <w:szCs w:val="28"/>
                                <w:lang w:val="vi-VN"/>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w:t>
                            </w:r>
                            <w:r w:rsidR="005B6FB5">
                              <w:rPr>
                                <w:rFonts w:ascii="Cambria" w:hAnsi="Cambria"/>
                                <w:b/>
                                <w:bCs/>
                                <w:color w:val="000000" w:themeColor="text1"/>
                                <w:sz w:val="28"/>
                                <w:szCs w:val="28"/>
                                <w:lang w:val="vi-VN"/>
                              </w:rPr>
                              <w:t>2</w:t>
                            </w:r>
                            <w:r>
                              <w:rPr>
                                <w:rFonts w:ascii="Cambria" w:hAnsi="Cambria"/>
                                <w:b/>
                                <w:bCs/>
                                <w:color w:val="000000" w:themeColor="text1"/>
                                <w:sz w:val="28"/>
                                <w:szCs w:val="28"/>
                              </w:rPr>
                              <w:t>.0</w:t>
                            </w:r>
                            <w:r w:rsidR="005B6FB5">
                              <w:rPr>
                                <w:rFonts w:ascii="Cambria" w:hAnsi="Cambria"/>
                                <w:b/>
                                <w:bCs/>
                                <w:color w:val="000000" w:themeColor="text1"/>
                                <w:sz w:val="28"/>
                                <w:szCs w:val="28"/>
                                <w:lang w:val="vi-VN"/>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0" type="#_x0000_t202" style="position:absolute;margin-left:39.4pt;margin-top:152.2pt;width:197.5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" filled="f" stroked="f">
                <v:textbox style="mso-fit-shape-to-text:t">
                  <w:txbxContent>
                    <w:p w14:paraId="2DDEBF78" w14:textId="77777777"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55642CD1" w14:textId="77777777" w:rsidR="001C2CE3" w:rsidRPr="00FE44CD" w:rsidRDefault="00E02B59" w:rsidP="00AF0624">
                      <w:pPr>
                        <w:rPr>
                          <w:rFonts w:ascii="Cambria" w:hAnsi="Cambria"/>
                          <w:b/>
                          <w:bCs/>
                          <w:color w:val="000000" w:themeColor="text1"/>
                          <w:sz w:val="28"/>
                          <w:szCs w:val="28"/>
                          <w:lang w:val="vi-VN"/>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w:t>
                      </w:r>
                      <w:r w:rsidR="005B6FB5">
                        <w:rPr>
                          <w:rFonts w:ascii="Cambria" w:hAnsi="Cambria"/>
                          <w:b/>
                          <w:bCs/>
                          <w:color w:val="000000" w:themeColor="text1"/>
                          <w:sz w:val="28"/>
                          <w:szCs w:val="28"/>
                          <w:lang w:val="vi-VN"/>
                        </w:rPr>
                        <w:t>2</w:t>
                      </w:r>
                      <w:r>
                        <w:rPr>
                          <w:rFonts w:ascii="Cambria" w:hAnsi="Cambria"/>
                          <w:b/>
                          <w:bCs/>
                          <w:color w:val="000000" w:themeColor="text1"/>
                          <w:sz w:val="28"/>
                          <w:szCs w:val="28"/>
                        </w:rPr>
                        <w:t>.0</w:t>
                      </w:r>
                      <w:r w:rsidR="005B6FB5">
                        <w:rPr>
                          <w:rFonts w:ascii="Cambria" w:hAnsi="Cambria"/>
                          <w:b/>
                          <w:bCs/>
                          <w:color w:val="000000" w:themeColor="text1"/>
                          <w:sz w:val="28"/>
                          <w:szCs w:val="28"/>
                          <w:lang w:val="vi-VN"/>
                        </w:rPr>
                        <w:t>5</w:t>
                      </w:r>
                    </w:p>
                  </w:txbxContent>
                </v:textbox>
                <w10:wrap type="square" anchorx="page"/>
              </v:shape>
            </w:pict>
          </mc:Fallback>
        </mc:AlternateContent>
      </w:r>
      <w:r w:rsidRPr="00776D82">
        <w:rPr>
          <w:rFonts w:ascii="Times New Roman" w:hAnsi="Times New Roman"/>
          <w:noProof/>
          <w:sz w:val="40"/>
          <w:szCs w:val="40"/>
        </w:rPr>
        <mc:AlternateContent>
          <mc:Choice Requires="wps">
            <w:drawing>
              <wp:anchor distT="45720" distB="45720" distL="114300" distR="114300" simplePos="0" relativeHeight="251668480" behindDoc="0" locked="0" layoutInCell="1" allowOverlap="1" wp14:anchorId="2F8B9C9C" wp14:editId="3879D862">
                <wp:simplePos x="0" y="0"/>
                <wp:positionH relativeFrom="page">
                  <wp:posOffset>3023870</wp:posOffset>
                </wp:positionH>
                <wp:positionV relativeFrom="paragraph">
                  <wp:posOffset>1691005</wp:posOffset>
                </wp:positionV>
                <wp:extent cx="4343400" cy="1250315"/>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503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1A7230" w:rsidRPr="001C2CE3" w14:paraId="53DE63DD" w14:textId="77777777" w:rsidTr="001C2CE3">
                              <w:tc>
                                <w:tcPr>
                                  <w:tcW w:w="4248" w:type="dxa"/>
                                  <w:shd w:val="clear" w:color="auto" w:fill="FFCB65"/>
                                </w:tcPr>
                                <w:p w14:paraId="605DB1F9" w14:textId="77777777"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05817E7E" w14:textId="77777777"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61D70B2B" w14:textId="77777777" w:rsidTr="00665D5C">
                              <w:tc>
                                <w:tcPr>
                                  <w:tcW w:w="4248" w:type="dxa"/>
                                </w:tcPr>
                                <w:p w14:paraId="15AA090D" w14:textId="77777777" w:rsidR="001A7230" w:rsidRPr="00B6426A" w:rsidRDefault="00B6426A" w:rsidP="00665D5C">
                                  <w:pPr>
                                    <w:jc w:val="center"/>
                                    <w:rPr>
                                      <w:rFonts w:ascii="Cambria" w:hAnsi="Cambria"/>
                                      <w:color w:val="000000" w:themeColor="text1"/>
                                      <w:lang w:val="vi-VN"/>
                                    </w:rPr>
                                  </w:pPr>
                                  <w:r>
                                    <w:rPr>
                                      <w:rFonts w:ascii="Cambria" w:hAnsi="Cambria"/>
                                      <w:color w:val="000000" w:themeColor="text1"/>
                                      <w:lang w:val="vi-VN"/>
                                    </w:rPr>
                                    <w:t>Đoàn Văn Tài</w:t>
                                  </w:r>
                                </w:p>
                              </w:tc>
                              <w:tc>
                                <w:tcPr>
                                  <w:tcW w:w="2268" w:type="dxa"/>
                                </w:tcPr>
                                <w:p w14:paraId="372A038D" w14:textId="77777777" w:rsidR="001A7230" w:rsidRPr="00E419BF" w:rsidRDefault="00B6426A" w:rsidP="00665D5C">
                                  <w:pPr>
                                    <w:jc w:val="center"/>
                                    <w:rPr>
                                      <w:rFonts w:ascii="Times New Roman" w:hAnsi="Times New Roman"/>
                                      <w:color w:val="000000" w:themeColor="text1"/>
                                    </w:rPr>
                                  </w:pPr>
                                  <w:r w:rsidRPr="00E419BF">
                                    <w:rPr>
                                      <w:rFonts w:ascii="Times New Roman" w:hAnsi="Times New Roman"/>
                                    </w:rPr>
                                    <w:t>23521371</w:t>
                                  </w:r>
                                </w:p>
                              </w:tc>
                            </w:tr>
                            <w:tr w:rsidR="001A7230" w:rsidRPr="001C2CE3" w14:paraId="39404342" w14:textId="77777777" w:rsidTr="00665D5C">
                              <w:tc>
                                <w:tcPr>
                                  <w:tcW w:w="4248" w:type="dxa"/>
                                </w:tcPr>
                                <w:p w14:paraId="11D44D63" w14:textId="77777777" w:rsidR="001A7230" w:rsidRPr="00FE44CD" w:rsidRDefault="00FE44CD" w:rsidP="00665D5C">
                                  <w:pPr>
                                    <w:jc w:val="center"/>
                                    <w:rPr>
                                      <w:rFonts w:ascii="Cambria" w:hAnsi="Cambria"/>
                                      <w:color w:val="000000" w:themeColor="text1"/>
                                      <w:lang w:val="vi-VN"/>
                                    </w:rPr>
                                  </w:pPr>
                                  <w:r>
                                    <w:rPr>
                                      <w:rFonts w:ascii="Cambria" w:hAnsi="Cambria"/>
                                      <w:color w:val="000000" w:themeColor="text1"/>
                                      <w:lang w:val="vi-VN"/>
                                    </w:rPr>
                                    <w:t>Đoàn Thanh Đệ</w:t>
                                  </w:r>
                                </w:p>
                              </w:tc>
                              <w:tc>
                                <w:tcPr>
                                  <w:tcW w:w="2268" w:type="dxa"/>
                                </w:tcPr>
                                <w:p w14:paraId="18A97D7F" w14:textId="77777777" w:rsidR="00FE44CD" w:rsidRPr="00FE44CD" w:rsidRDefault="00FE44CD" w:rsidP="00FE44CD">
                                  <w:pPr>
                                    <w:jc w:val="center"/>
                                    <w:rPr>
                                      <w:rFonts w:ascii="Cambria" w:hAnsi="Cambria"/>
                                      <w:color w:val="000000" w:themeColor="text1"/>
                                      <w:lang w:val="vi-VN"/>
                                    </w:rPr>
                                  </w:pPr>
                                  <w:r>
                                    <w:rPr>
                                      <w:rFonts w:ascii="Cambria" w:hAnsi="Cambria"/>
                                      <w:color w:val="000000" w:themeColor="text1"/>
                                      <w:lang w:val="vi-VN"/>
                                    </w:rPr>
                                    <w:t>23520282</w:t>
                                  </w:r>
                                </w:p>
                              </w:tc>
                            </w:tr>
                            <w:tr w:rsidR="00470B9C" w:rsidRPr="001C2CE3" w14:paraId="5F5BBDBF" w14:textId="77777777" w:rsidTr="00665D5C">
                              <w:tc>
                                <w:tcPr>
                                  <w:tcW w:w="4248" w:type="dxa"/>
                                </w:tcPr>
                                <w:p w14:paraId="716117CF" w14:textId="77777777" w:rsidR="00470B9C" w:rsidRPr="00B6426A" w:rsidRDefault="00B6426A" w:rsidP="00665D5C">
                                  <w:pPr>
                                    <w:jc w:val="center"/>
                                    <w:rPr>
                                      <w:rFonts w:ascii="Cambria" w:hAnsi="Cambria"/>
                                      <w:color w:val="000000" w:themeColor="text1"/>
                                      <w:lang w:val="vi-VN"/>
                                    </w:rPr>
                                  </w:pPr>
                                  <w:r>
                                    <w:rPr>
                                      <w:rFonts w:ascii="Cambria" w:hAnsi="Cambria"/>
                                      <w:color w:val="000000" w:themeColor="text1"/>
                                      <w:lang w:val="vi-VN"/>
                                    </w:rPr>
                                    <w:t>Nguyễn Hữu Luân</w:t>
                                  </w:r>
                                </w:p>
                              </w:tc>
                              <w:tc>
                                <w:tcPr>
                                  <w:tcW w:w="2268" w:type="dxa"/>
                                </w:tcPr>
                                <w:p w14:paraId="34DB626D" w14:textId="77777777" w:rsidR="00470B9C" w:rsidRPr="001C2CE3" w:rsidRDefault="00A762CD" w:rsidP="00665D5C">
                                  <w:pPr>
                                    <w:jc w:val="center"/>
                                    <w:rPr>
                                      <w:rFonts w:ascii="Cambria" w:hAnsi="Cambria"/>
                                      <w:color w:val="000000" w:themeColor="text1"/>
                                    </w:rPr>
                                  </w:pPr>
                                  <w:r>
                                    <w:rPr>
                                      <w:rFonts w:ascii="Cambria" w:hAnsi="Cambria"/>
                                      <w:color w:val="000000" w:themeColor="text1"/>
                                    </w:rPr>
                                    <w:t>23520898</w:t>
                                  </w:r>
                                </w:p>
                              </w:tc>
                            </w:tr>
                          </w:tbl>
                          <w:p w14:paraId="5D8B3388" w14:textId="77777777" w:rsidR="001A7230" w:rsidRPr="00AF0624" w:rsidRDefault="001A7230" w:rsidP="001A7230">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B9C9C" id="_x0000_s1031" type="#_x0000_t202" style="position:absolute;margin-left:238.1pt;margin-top:133.15pt;width:342pt;height:98.45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" filled="f" stroked="f">
                <v:textbox>
                  <w:txbxContent>
                    <w:tbl>
                      <w:tblPr>
                        <w:tblStyle w:val="TableGrid"/>
                        <w:tblW w:w="0" w:type="auto"/>
                        <w:tblLook w:val="04A0" w:firstRow="1" w:lastRow="0" w:firstColumn="1" w:lastColumn="0" w:noHBand="0" w:noVBand="1"/>
                      </w:tblPr>
                      <w:tblGrid>
                        <w:gridCol w:w="4248"/>
                        <w:gridCol w:w="2268"/>
                      </w:tblGrid>
                      <w:tr w:rsidR="001A7230" w:rsidRPr="001C2CE3" w14:paraId="53DE63DD" w14:textId="77777777" w:rsidTr="001C2CE3">
                        <w:tc>
                          <w:tcPr>
                            <w:tcW w:w="4248" w:type="dxa"/>
                            <w:shd w:val="clear" w:color="auto" w:fill="FFCB65"/>
                          </w:tcPr>
                          <w:p w14:paraId="605DB1F9" w14:textId="77777777"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05817E7E" w14:textId="77777777"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61D70B2B" w14:textId="77777777" w:rsidTr="00665D5C">
                        <w:tc>
                          <w:tcPr>
                            <w:tcW w:w="4248" w:type="dxa"/>
                          </w:tcPr>
                          <w:p w14:paraId="15AA090D" w14:textId="77777777" w:rsidR="001A7230" w:rsidRPr="00B6426A" w:rsidRDefault="00B6426A" w:rsidP="00665D5C">
                            <w:pPr>
                              <w:jc w:val="center"/>
                              <w:rPr>
                                <w:rFonts w:ascii="Cambria" w:hAnsi="Cambria"/>
                                <w:color w:val="000000" w:themeColor="text1"/>
                                <w:lang w:val="vi-VN"/>
                              </w:rPr>
                            </w:pPr>
                            <w:r>
                              <w:rPr>
                                <w:rFonts w:ascii="Cambria" w:hAnsi="Cambria"/>
                                <w:color w:val="000000" w:themeColor="text1"/>
                                <w:lang w:val="vi-VN"/>
                              </w:rPr>
                              <w:t>Đoàn Văn Tài</w:t>
                            </w:r>
                          </w:p>
                        </w:tc>
                        <w:tc>
                          <w:tcPr>
                            <w:tcW w:w="2268" w:type="dxa"/>
                          </w:tcPr>
                          <w:p w14:paraId="372A038D" w14:textId="77777777" w:rsidR="001A7230" w:rsidRPr="00E419BF" w:rsidRDefault="00B6426A" w:rsidP="00665D5C">
                            <w:pPr>
                              <w:jc w:val="center"/>
                              <w:rPr>
                                <w:rFonts w:ascii="Times New Roman" w:hAnsi="Times New Roman"/>
                                <w:color w:val="000000" w:themeColor="text1"/>
                              </w:rPr>
                            </w:pPr>
                            <w:r w:rsidRPr="00E419BF">
                              <w:rPr>
                                <w:rFonts w:ascii="Times New Roman" w:hAnsi="Times New Roman"/>
                              </w:rPr>
                              <w:t>23521371</w:t>
                            </w:r>
                          </w:p>
                        </w:tc>
                      </w:tr>
                      <w:tr w:rsidR="001A7230" w:rsidRPr="001C2CE3" w14:paraId="39404342" w14:textId="77777777" w:rsidTr="00665D5C">
                        <w:tc>
                          <w:tcPr>
                            <w:tcW w:w="4248" w:type="dxa"/>
                          </w:tcPr>
                          <w:p w14:paraId="11D44D63" w14:textId="77777777" w:rsidR="001A7230" w:rsidRPr="00FE44CD" w:rsidRDefault="00FE44CD" w:rsidP="00665D5C">
                            <w:pPr>
                              <w:jc w:val="center"/>
                              <w:rPr>
                                <w:rFonts w:ascii="Cambria" w:hAnsi="Cambria"/>
                                <w:color w:val="000000" w:themeColor="text1"/>
                                <w:lang w:val="vi-VN"/>
                              </w:rPr>
                            </w:pPr>
                            <w:r>
                              <w:rPr>
                                <w:rFonts w:ascii="Cambria" w:hAnsi="Cambria"/>
                                <w:color w:val="000000" w:themeColor="text1"/>
                                <w:lang w:val="vi-VN"/>
                              </w:rPr>
                              <w:t>Đoàn Thanh Đệ</w:t>
                            </w:r>
                          </w:p>
                        </w:tc>
                        <w:tc>
                          <w:tcPr>
                            <w:tcW w:w="2268" w:type="dxa"/>
                          </w:tcPr>
                          <w:p w14:paraId="18A97D7F" w14:textId="77777777" w:rsidR="00FE44CD" w:rsidRPr="00FE44CD" w:rsidRDefault="00FE44CD" w:rsidP="00FE44CD">
                            <w:pPr>
                              <w:jc w:val="center"/>
                              <w:rPr>
                                <w:rFonts w:ascii="Cambria" w:hAnsi="Cambria"/>
                                <w:color w:val="000000" w:themeColor="text1"/>
                                <w:lang w:val="vi-VN"/>
                              </w:rPr>
                            </w:pPr>
                            <w:r>
                              <w:rPr>
                                <w:rFonts w:ascii="Cambria" w:hAnsi="Cambria"/>
                                <w:color w:val="000000" w:themeColor="text1"/>
                                <w:lang w:val="vi-VN"/>
                              </w:rPr>
                              <w:t>23520282</w:t>
                            </w:r>
                          </w:p>
                        </w:tc>
                      </w:tr>
                      <w:tr w:rsidR="00470B9C" w:rsidRPr="001C2CE3" w14:paraId="5F5BBDBF" w14:textId="77777777" w:rsidTr="00665D5C">
                        <w:tc>
                          <w:tcPr>
                            <w:tcW w:w="4248" w:type="dxa"/>
                          </w:tcPr>
                          <w:p w14:paraId="716117CF" w14:textId="77777777" w:rsidR="00470B9C" w:rsidRPr="00B6426A" w:rsidRDefault="00B6426A" w:rsidP="00665D5C">
                            <w:pPr>
                              <w:jc w:val="center"/>
                              <w:rPr>
                                <w:rFonts w:ascii="Cambria" w:hAnsi="Cambria"/>
                                <w:color w:val="000000" w:themeColor="text1"/>
                                <w:lang w:val="vi-VN"/>
                              </w:rPr>
                            </w:pPr>
                            <w:r>
                              <w:rPr>
                                <w:rFonts w:ascii="Cambria" w:hAnsi="Cambria"/>
                                <w:color w:val="000000" w:themeColor="text1"/>
                                <w:lang w:val="vi-VN"/>
                              </w:rPr>
                              <w:t>Nguyễn Hữu Luân</w:t>
                            </w:r>
                          </w:p>
                        </w:tc>
                        <w:tc>
                          <w:tcPr>
                            <w:tcW w:w="2268" w:type="dxa"/>
                          </w:tcPr>
                          <w:p w14:paraId="34DB626D" w14:textId="77777777" w:rsidR="00470B9C" w:rsidRPr="001C2CE3" w:rsidRDefault="00A762CD" w:rsidP="00665D5C">
                            <w:pPr>
                              <w:jc w:val="center"/>
                              <w:rPr>
                                <w:rFonts w:ascii="Cambria" w:hAnsi="Cambria"/>
                                <w:color w:val="000000" w:themeColor="text1"/>
                              </w:rPr>
                            </w:pPr>
                            <w:r>
                              <w:rPr>
                                <w:rFonts w:ascii="Cambria" w:hAnsi="Cambria"/>
                                <w:color w:val="000000" w:themeColor="text1"/>
                              </w:rPr>
                              <w:t>23520898</w:t>
                            </w:r>
                          </w:p>
                        </w:tc>
                      </w:tr>
                    </w:tbl>
                    <w:p w14:paraId="5D8B3388" w14:textId="77777777" w:rsidR="001A7230" w:rsidRPr="00AF0624" w:rsidRDefault="001A7230" w:rsidP="001A7230">
                      <w:pPr>
                        <w:rPr>
                          <w:b/>
                          <w:bCs/>
                          <w:color w:val="000000" w:themeColor="text1"/>
                        </w:rPr>
                      </w:pPr>
                    </w:p>
                  </w:txbxContent>
                </v:textbox>
                <w10:wrap type="square" anchorx="page"/>
              </v:shape>
            </w:pict>
          </mc:Fallback>
        </mc:AlternateContent>
      </w:r>
      <w:r w:rsidRPr="00776D82">
        <w:rPr>
          <w:rFonts w:ascii="Times New Roman" w:hAnsi="Times New Roman"/>
          <w:noProof/>
          <w:sz w:val="40"/>
          <w:szCs w:val="40"/>
        </w:rPr>
        <mc:AlternateContent>
          <mc:Choice Requires="wps">
            <w:drawing>
              <wp:anchor distT="45720" distB="45720" distL="114300" distR="114300" simplePos="0" relativeHeight="251664384" behindDoc="0" locked="0" layoutInCell="1" allowOverlap="1" wp14:anchorId="7D6BE48D" wp14:editId="0BB128E5">
                <wp:simplePos x="0" y="0"/>
                <wp:positionH relativeFrom="page">
                  <wp:posOffset>0</wp:posOffset>
                </wp:positionH>
                <wp:positionV relativeFrom="paragraph">
                  <wp:posOffset>1101725</wp:posOffset>
                </wp:positionV>
                <wp:extent cx="7569835"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835" cy="1404620"/>
                        </a:xfrm>
                        <a:prstGeom prst="rect">
                          <a:avLst/>
                        </a:prstGeom>
                        <a:noFill/>
                        <a:ln w="9525">
                          <a:noFill/>
                          <a:miter lim="800000"/>
                          <a:headEnd/>
                          <a:tailEnd/>
                        </a:ln>
                      </wps:spPr>
                      <wps:txbx>
                        <w:txbxContent>
                          <w:p w14:paraId="2D26CB28" w14:textId="77777777" w:rsidR="00AF0624" w:rsidRPr="005E3385" w:rsidRDefault="005E3385" w:rsidP="00AF0624">
                            <w:pPr>
                              <w:jc w:val="cente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pP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L</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ÀM</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QUEN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VỚI</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P</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YTHON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GYNASIUM</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VÀ</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XÂY</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DỰNG</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BÀI</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TOÁN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R</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margin-left:0;margin-top:86.75pt;width:596.05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" filled="f" stroked="f">
                <v:textbox style="mso-fit-shape-to-text:t">
                  <w:txbxContent>
                    <w:p w14:paraId="2D26CB28" w14:textId="77777777" w:rsidR="00AF0624" w:rsidRPr="005E3385" w:rsidRDefault="005E3385" w:rsidP="00AF0624">
                      <w:pPr>
                        <w:jc w:val="cente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pP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L</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ÀM</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QUEN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VỚI</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P</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YTHON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GYNASIUM</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VÀ</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XÂY</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DỰNG</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BÀI</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TOÁN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R</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L</w:t>
                      </w:r>
                    </w:p>
                  </w:txbxContent>
                </v:textbox>
                <w10:wrap type="square" anchorx="page"/>
              </v:shape>
            </w:pict>
          </mc:Fallback>
        </mc:AlternateContent>
      </w:r>
      <w:r w:rsidR="00E02B59" w:rsidRPr="00776D82">
        <w:rPr>
          <w:rFonts w:ascii="Times New Roman" w:hAnsi="Times New Roman"/>
          <w:noProof/>
          <w:sz w:val="40"/>
          <w:szCs w:val="40"/>
        </w:rPr>
        <mc:AlternateContent>
          <mc:Choice Requires="wps">
            <w:drawing>
              <wp:anchor distT="45720" distB="45720" distL="114300" distR="114300" simplePos="0" relativeHeight="251662336" behindDoc="0" locked="0" layoutInCell="1" allowOverlap="1" wp14:anchorId="4C6F902C" wp14:editId="76D4E824">
                <wp:simplePos x="0" y="0"/>
                <wp:positionH relativeFrom="page">
                  <wp:posOffset>6236335</wp:posOffset>
                </wp:positionH>
                <wp:positionV relativeFrom="paragraph">
                  <wp:posOffset>-945368</wp:posOffset>
                </wp:positionV>
                <wp:extent cx="1209675" cy="1858792"/>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58792"/>
                        </a:xfrm>
                        <a:prstGeom prst="rect">
                          <a:avLst/>
                        </a:prstGeom>
                        <a:noFill/>
                        <a:ln w="9525">
                          <a:noFill/>
                          <a:miter lim="800000"/>
                          <a:headEnd/>
                          <a:tailEnd/>
                        </a:ln>
                      </wps:spPr>
                      <wps:txbx>
                        <w:txbxContent>
                          <w:p w14:paraId="4912EC4A" w14:textId="1DD440A8" w:rsidR="00AF0624" w:rsidRPr="001C2CE3" w:rsidRDefault="00B64D43"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margin-left:491.05pt;margin-top:-74.45pt;width:95.25pt;height:146.3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" filled="f" stroked="f">
                <v:textbox>
                  <w:txbxContent>
                    <w:p w14:paraId="4912EC4A" w14:textId="1DD440A8" w:rsidR="00AF0624" w:rsidRPr="001C2CE3" w:rsidRDefault="00B64D43"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4</w:t>
                      </w:r>
                    </w:p>
                  </w:txbxContent>
                </v:textbox>
                <w10:wrap anchorx="page"/>
              </v:shape>
            </w:pict>
          </mc:Fallback>
        </mc:AlternateContent>
      </w:r>
      <w:r w:rsidR="00716003" w:rsidRPr="00776D82">
        <w:rPr>
          <w:rFonts w:ascii="Times New Roman" w:hAnsi="Times New Roman"/>
          <w:sz w:val="40"/>
          <w:szCs w:val="40"/>
        </w:rPr>
        <w:br w:type="page"/>
      </w:r>
      <w:bookmarkStart w:id="0" w:name="OLE_LINK23"/>
      <w:bookmarkStart w:id="1" w:name="OLE_LINK24"/>
    </w:p>
    <w:bookmarkStart w:id="2" w:name="_Toc225068409" w:displacedByCustomXml="next"/>
    <w:sdt>
      <w:sdtPr>
        <w:rPr>
          <w:rFonts w:ascii="Times New Roman" w:eastAsia="Calibri" w:hAnsi="Times New Roman" w:cs="Times New Roman"/>
          <w:b w:val="0"/>
          <w:color w:val="auto"/>
          <w:sz w:val="26"/>
          <w:szCs w:val="26"/>
        </w:rPr>
        <w:id w:val="-1639100823"/>
        <w:docPartObj>
          <w:docPartGallery w:val="Table of Contents"/>
          <w:docPartUnique/>
        </w:docPartObj>
      </w:sdtPr>
      <w:sdtEndPr>
        <w:rPr>
          <w:bCs/>
          <w:noProof/>
        </w:rPr>
      </w:sdtEndPr>
      <w:sdtContent>
        <w:p w14:paraId="239362F3" w14:textId="77777777" w:rsidR="002A6091" w:rsidRPr="00776D82" w:rsidRDefault="002A6091" w:rsidP="002A6091">
          <w:pPr>
            <w:pStyle w:val="TOCHeading"/>
            <w:jc w:val="center"/>
            <w:rPr>
              <w:rFonts w:ascii="Times New Roman" w:hAnsi="Times New Roman" w:cs="Times New Roman"/>
              <w:color w:val="auto"/>
            </w:rPr>
          </w:pPr>
          <w:r w:rsidRPr="00776D82">
            <w:rPr>
              <w:rFonts w:ascii="Times New Roman" w:hAnsi="Times New Roman" w:cs="Times New Roman"/>
              <w:color w:val="auto"/>
            </w:rPr>
            <w:t>Mục lục</w:t>
          </w:r>
        </w:p>
        <w:p w14:paraId="4EEF8F22" w14:textId="3E888E2F" w:rsidR="000F4F1F" w:rsidRPr="00776D82" w:rsidRDefault="002A6091">
          <w:pPr>
            <w:pStyle w:val="TOC1"/>
            <w:tabs>
              <w:tab w:val="right" w:leader="dot" w:pos="9062"/>
            </w:tabs>
            <w:rPr>
              <w:rFonts w:ascii="Times New Roman" w:hAnsi="Times New Roman"/>
              <w:noProof/>
              <w:kern w:val="2"/>
              <w:sz w:val="24"/>
              <w:szCs w:val="24"/>
              <w14:ligatures w14:val="standardContextual"/>
            </w:rPr>
          </w:pPr>
          <w:r w:rsidRPr="00776D82">
            <w:rPr>
              <w:rFonts w:ascii="Times New Roman" w:hAnsi="Times New Roman"/>
            </w:rPr>
            <w:fldChar w:fldCharType="begin"/>
          </w:r>
          <w:r w:rsidRPr="00776D82">
            <w:rPr>
              <w:rFonts w:ascii="Times New Roman" w:hAnsi="Times New Roman"/>
            </w:rPr>
            <w:instrText xml:space="preserve"> TOC \o "1-3" \h \z \u </w:instrText>
          </w:r>
          <w:r w:rsidRPr="00776D82">
            <w:rPr>
              <w:rFonts w:ascii="Times New Roman" w:hAnsi="Times New Roman"/>
            </w:rPr>
            <w:fldChar w:fldCharType="separate"/>
          </w:r>
          <w:hyperlink w:anchor="_Toc228737327" w:history="1">
            <w:r w:rsidR="000F4F1F" w:rsidRPr="00776D82">
              <w:rPr>
                <w:rStyle w:val="Hyperlink"/>
                <w:rFonts w:ascii="Times New Roman" w:hAnsi="Times New Roman"/>
                <w:b/>
                <w:bCs/>
                <w:noProof/>
              </w:rPr>
              <w:t>YÊU CẦU CHUNG</w:t>
            </w:r>
            <w:r w:rsidR="000F4F1F" w:rsidRPr="00776D82">
              <w:rPr>
                <w:rFonts w:ascii="Times New Roman" w:hAnsi="Times New Roman"/>
                <w:noProof/>
                <w:webHidden/>
              </w:rPr>
              <w:tab/>
            </w:r>
            <w:r w:rsidR="000F4F1F" w:rsidRPr="00776D82">
              <w:rPr>
                <w:rFonts w:ascii="Times New Roman" w:hAnsi="Times New Roman"/>
                <w:noProof/>
                <w:webHidden/>
              </w:rPr>
              <w:fldChar w:fldCharType="begin"/>
            </w:r>
            <w:r w:rsidR="000F4F1F" w:rsidRPr="00776D82">
              <w:rPr>
                <w:rFonts w:ascii="Times New Roman" w:hAnsi="Times New Roman"/>
                <w:noProof/>
                <w:webHidden/>
              </w:rPr>
              <w:instrText xml:space="preserve"> PAGEREF _Toc228737327 \h </w:instrText>
            </w:r>
            <w:r w:rsidR="000F4F1F" w:rsidRPr="00776D82">
              <w:rPr>
                <w:rFonts w:ascii="Times New Roman" w:hAnsi="Times New Roman"/>
                <w:noProof/>
                <w:webHidden/>
              </w:rPr>
            </w:r>
            <w:r w:rsidR="000F4F1F" w:rsidRPr="00776D82">
              <w:rPr>
                <w:rFonts w:ascii="Times New Roman" w:hAnsi="Times New Roman"/>
                <w:noProof/>
                <w:webHidden/>
              </w:rPr>
              <w:fldChar w:fldCharType="separate"/>
            </w:r>
            <w:r w:rsidR="000F4F1F" w:rsidRPr="00776D82">
              <w:rPr>
                <w:rFonts w:ascii="Times New Roman" w:hAnsi="Times New Roman"/>
                <w:noProof/>
                <w:webHidden/>
              </w:rPr>
              <w:t>22</w:t>
            </w:r>
            <w:r w:rsidR="000F4F1F" w:rsidRPr="00776D82">
              <w:rPr>
                <w:rFonts w:ascii="Times New Roman" w:hAnsi="Times New Roman"/>
                <w:noProof/>
                <w:webHidden/>
              </w:rPr>
              <w:fldChar w:fldCharType="end"/>
            </w:r>
          </w:hyperlink>
        </w:p>
        <w:p w14:paraId="5752F11A" w14:textId="77777777" w:rsidR="002A6091" w:rsidRPr="00776D82" w:rsidRDefault="002A6091">
          <w:pPr>
            <w:rPr>
              <w:rFonts w:ascii="Times New Roman" w:hAnsi="Times New Roman"/>
            </w:rPr>
          </w:pPr>
          <w:r w:rsidRPr="00776D82">
            <w:rPr>
              <w:rFonts w:ascii="Times New Roman" w:hAnsi="Times New Roman"/>
              <w:b/>
              <w:bCs/>
              <w:noProof/>
            </w:rPr>
            <w:fldChar w:fldCharType="end"/>
          </w:r>
        </w:p>
      </w:sdtContent>
    </w:sdt>
    <w:p w14:paraId="23F865E9" w14:textId="77777777" w:rsidR="00E419BF" w:rsidRPr="00776D82" w:rsidRDefault="00E419BF">
      <w:pPr>
        <w:spacing w:after="0"/>
        <w:rPr>
          <w:rStyle w:val="Heading1Char"/>
          <w:rFonts w:cs="Times New Roman"/>
        </w:rPr>
      </w:pPr>
      <w:r w:rsidRPr="00776D82">
        <w:rPr>
          <w:rStyle w:val="Heading1Char"/>
          <w:rFonts w:cs="Times New Roman"/>
        </w:rPr>
        <w:br w:type="page"/>
      </w:r>
    </w:p>
    <w:p w14:paraId="012A1220" w14:textId="3BBF8277" w:rsidR="00B64D43" w:rsidRPr="00776D82" w:rsidRDefault="00000000" w:rsidP="00B64D43">
      <w:pPr>
        <w:pStyle w:val="Heading1"/>
        <w:jc w:val="both"/>
        <w:rPr>
          <w:rFonts w:cs="Times New Roman"/>
        </w:rPr>
      </w:pPr>
      <w:bookmarkStart w:id="3" w:name="_Toc225068433"/>
      <w:bookmarkEnd w:id="2"/>
      <w:r w:rsidRPr="00776D82">
        <w:rPr>
          <w:rFonts w:cs="Times New Roman"/>
        </w:rPr>
        <w:lastRenderedPageBreak/>
        <w:t xml:space="preserve">Yêu cầu </w:t>
      </w:r>
      <w:r w:rsidR="00B64D43" w:rsidRPr="00776D82">
        <w:rPr>
          <w:rFonts w:cs="Times New Roman"/>
        </w:rPr>
        <w:t>2</w:t>
      </w:r>
      <w:r w:rsidRPr="00776D82">
        <w:rPr>
          <w:rFonts w:cs="Times New Roman"/>
        </w:rPr>
        <w:t xml:space="preserve">: </w:t>
      </w:r>
      <w:r w:rsidR="00B64D43" w:rsidRPr="00776D82">
        <w:rPr>
          <w:rFonts w:cs="Times New Roman"/>
          <w:b w:val="0"/>
          <w:bCs/>
          <w:i/>
          <w:iCs/>
        </w:rPr>
        <w:t>Thực hiện tích hợp A2C từ Stable-Baselines3 trên môi trường CartPole, thực hiện so sánh các thông số average return, std return và max return, bạn có nhận định gì về 4 thuật toán: Random, REINFORCE, Actor-Critic và A2C.</w:t>
      </w:r>
    </w:p>
    <w:p w14:paraId="6787A81B" w14:textId="2C03FADE" w:rsidR="00135619" w:rsidRPr="00776D82" w:rsidRDefault="00B64D43" w:rsidP="00B64D43">
      <w:pPr>
        <w:pStyle w:val="Heading1"/>
        <w:rPr>
          <w:rFonts w:cs="Times New Roman"/>
        </w:rPr>
      </w:pPr>
      <w:r w:rsidRPr="00776D82">
        <w:rPr>
          <w:rFonts w:cs="Times New Roman"/>
        </w:rPr>
        <w:t>Minh chứng 1:</w:t>
      </w:r>
    </w:p>
    <w:p w14:paraId="5778E36B" w14:textId="0919E8D7" w:rsidR="00B64D43" w:rsidRPr="00776D82" w:rsidRDefault="00B64D43" w:rsidP="00B64D43">
      <w:pPr>
        <w:rPr>
          <w:rFonts w:ascii="Times New Roman" w:hAnsi="Times New Roman"/>
        </w:rPr>
      </w:pPr>
      <w:r w:rsidRPr="00776D82">
        <w:rPr>
          <w:rFonts w:ascii="Times New Roman" w:hAnsi="Times New Roman"/>
        </w:rPr>
        <w:drawing>
          <wp:inline distT="0" distB="0" distL="0" distR="0" wp14:anchorId="4206269E" wp14:editId="03DF273F">
            <wp:extent cx="5760720" cy="6305550"/>
            <wp:effectExtent l="0" t="0" r="0" b="0"/>
            <wp:docPr id="14929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0645" name=""/>
                    <pic:cNvPicPr/>
                  </pic:nvPicPr>
                  <pic:blipFill>
                    <a:blip r:embed="rId8"/>
                    <a:stretch>
                      <a:fillRect/>
                    </a:stretch>
                  </pic:blipFill>
                  <pic:spPr>
                    <a:xfrm>
                      <a:off x="0" y="0"/>
                      <a:ext cx="5760720" cy="6305550"/>
                    </a:xfrm>
                    <a:prstGeom prst="rect">
                      <a:avLst/>
                    </a:prstGeom>
                  </pic:spPr>
                </pic:pic>
              </a:graphicData>
            </a:graphic>
          </wp:inline>
        </w:drawing>
      </w:r>
    </w:p>
    <w:p w14:paraId="1F646A1D" w14:textId="3F913144" w:rsidR="00B64D43" w:rsidRPr="00776D82" w:rsidRDefault="00B64D43" w:rsidP="00B64D43">
      <w:pPr>
        <w:pStyle w:val="Hinh"/>
        <w:rPr>
          <w:rFonts w:cs="Times New Roman"/>
        </w:rPr>
      </w:pPr>
      <w:r w:rsidRPr="00776D82">
        <w:rPr>
          <w:rFonts w:cs="Times New Roman"/>
        </w:rPr>
        <w:t>Hoàn thiện code A2C dùng SB3</w:t>
      </w:r>
    </w:p>
    <w:p w14:paraId="3C6403D5" w14:textId="2E8406DE" w:rsidR="00B64D43" w:rsidRPr="00776D82" w:rsidRDefault="00B64D43" w:rsidP="00B64D43">
      <w:pPr>
        <w:pStyle w:val="Heading1"/>
        <w:rPr>
          <w:rFonts w:cs="Times New Roman"/>
        </w:rPr>
      </w:pPr>
      <w:r w:rsidRPr="00776D82">
        <w:rPr>
          <w:rFonts w:cs="Times New Roman"/>
        </w:rPr>
        <w:t xml:space="preserve">Giải thích: </w:t>
      </w:r>
    </w:p>
    <w:p w14:paraId="0951A466" w14:textId="431E3AD4" w:rsidR="00B64D43" w:rsidRPr="00776D82" w:rsidRDefault="00B64D43" w:rsidP="00B64D43">
      <w:pPr>
        <w:pStyle w:val="NoiDung"/>
        <w:rPr>
          <w:rFonts w:cs="Times New Roman"/>
        </w:rPr>
      </w:pPr>
      <w:r w:rsidRPr="00776D82">
        <w:rPr>
          <w:rFonts w:cs="Times New Roman"/>
        </w:rPr>
        <w:t>Đầu tiên do đoạn khai báo ở đầu thiếu SB3 nên cần import thêm thư viện này, dùng lệnh pip thông thường</w:t>
      </w:r>
    </w:p>
    <w:p w14:paraId="6344F4A7" w14:textId="0D93A11C" w:rsidR="00B64D43" w:rsidRPr="00776D82" w:rsidRDefault="00B64D43" w:rsidP="00B64D43">
      <w:pPr>
        <w:pStyle w:val="NoiDung"/>
        <w:rPr>
          <w:rFonts w:cs="Times New Roman"/>
        </w:rPr>
      </w:pPr>
      <w:r w:rsidRPr="00776D82">
        <w:rPr>
          <w:rFonts w:cs="Times New Roman"/>
        </w:rPr>
        <w:t xml:space="preserve">Sau đó, tiến hành khởi tạo môi trường cart pole với seed offset là 4000. </w:t>
      </w:r>
      <w:r w:rsidR="0072756B" w:rsidRPr="00776D82">
        <w:rPr>
          <w:rFonts w:cs="Times New Roman"/>
        </w:rPr>
        <w:t>Step train có hai trường hợp, mặc định là 150K còn FAST_MODE là 50K steps.</w:t>
      </w:r>
    </w:p>
    <w:p w14:paraId="362D4193" w14:textId="58DB3CCC" w:rsidR="0042402A" w:rsidRPr="00776D82" w:rsidRDefault="0042402A" w:rsidP="0042402A">
      <w:pPr>
        <w:pStyle w:val="Heading1"/>
        <w:rPr>
          <w:rFonts w:cs="Times New Roman"/>
        </w:rPr>
      </w:pPr>
      <w:r w:rsidRPr="00776D82">
        <w:rPr>
          <w:rFonts w:cs="Times New Roman"/>
        </w:rPr>
        <w:t>Minh chứng 2:</w:t>
      </w:r>
    </w:p>
    <w:p w14:paraId="14278260" w14:textId="35C563C6" w:rsidR="0042402A" w:rsidRPr="00776D82" w:rsidRDefault="0042402A" w:rsidP="0042402A">
      <w:pPr>
        <w:pStyle w:val="NoiDung"/>
        <w:rPr>
          <w:rFonts w:cs="Times New Roman"/>
        </w:rPr>
      </w:pPr>
      <w:r w:rsidRPr="00776D82">
        <w:rPr>
          <w:rFonts w:cs="Times New Roman"/>
        </w:rPr>
        <w:lastRenderedPageBreak/>
        <w:drawing>
          <wp:inline distT="0" distB="0" distL="0" distR="0" wp14:anchorId="709170ED" wp14:editId="45742BCA">
            <wp:extent cx="5676900" cy="1735355"/>
            <wp:effectExtent l="0" t="0" r="0" b="0"/>
            <wp:docPr id="10857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771" name=""/>
                    <pic:cNvPicPr/>
                  </pic:nvPicPr>
                  <pic:blipFill>
                    <a:blip r:embed="rId9"/>
                    <a:stretch>
                      <a:fillRect/>
                    </a:stretch>
                  </pic:blipFill>
                  <pic:spPr>
                    <a:xfrm>
                      <a:off x="0" y="0"/>
                      <a:ext cx="5691432" cy="1739797"/>
                    </a:xfrm>
                    <a:prstGeom prst="rect">
                      <a:avLst/>
                    </a:prstGeom>
                  </pic:spPr>
                </pic:pic>
              </a:graphicData>
            </a:graphic>
          </wp:inline>
        </w:drawing>
      </w:r>
    </w:p>
    <w:p w14:paraId="43F1E3FD" w14:textId="4B945226" w:rsidR="0042402A" w:rsidRPr="00776D82" w:rsidRDefault="0042402A" w:rsidP="0042402A">
      <w:pPr>
        <w:pStyle w:val="Hinh"/>
        <w:rPr>
          <w:rFonts w:cs="Times New Roman"/>
        </w:rPr>
      </w:pPr>
      <w:r w:rsidRPr="00776D82">
        <w:rPr>
          <w:rFonts w:cs="Times New Roman"/>
        </w:rPr>
        <w:t>Kết quả so sánh 4 giải thuật</w:t>
      </w:r>
    </w:p>
    <w:p w14:paraId="1B8A9BBF" w14:textId="77777777" w:rsidR="0027793A" w:rsidRPr="00776D82" w:rsidRDefault="0027793A" w:rsidP="0027793A">
      <w:pPr>
        <w:pStyle w:val="NoiDung"/>
        <w:rPr>
          <w:rFonts w:cs="Times New Roman"/>
        </w:rPr>
      </w:pPr>
      <w:r w:rsidRPr="00776D82">
        <w:rPr>
          <w:rFonts w:cs="Times New Roman"/>
        </w:rPr>
        <w:drawing>
          <wp:inline distT="0" distB="0" distL="0" distR="0" wp14:anchorId="364F4C2D" wp14:editId="7A39F497">
            <wp:extent cx="5760720" cy="2527300"/>
            <wp:effectExtent l="0" t="0" r="0" b="6350"/>
            <wp:docPr id="57316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64803" name=""/>
                    <pic:cNvPicPr/>
                  </pic:nvPicPr>
                  <pic:blipFill>
                    <a:blip r:embed="rId10"/>
                    <a:stretch>
                      <a:fillRect/>
                    </a:stretch>
                  </pic:blipFill>
                  <pic:spPr>
                    <a:xfrm>
                      <a:off x="0" y="0"/>
                      <a:ext cx="5760720" cy="2527300"/>
                    </a:xfrm>
                    <a:prstGeom prst="rect">
                      <a:avLst/>
                    </a:prstGeom>
                  </pic:spPr>
                </pic:pic>
              </a:graphicData>
            </a:graphic>
          </wp:inline>
        </w:drawing>
      </w:r>
    </w:p>
    <w:p w14:paraId="2D36CAC6" w14:textId="61B944A0" w:rsidR="0027793A" w:rsidRPr="00776D82" w:rsidRDefault="0027793A" w:rsidP="0027793A">
      <w:pPr>
        <w:pStyle w:val="Hinh"/>
        <w:rPr>
          <w:rFonts w:cs="Times New Roman"/>
        </w:rPr>
      </w:pPr>
      <w:r w:rsidRPr="00776D82">
        <w:rPr>
          <w:rFonts w:cs="Times New Roman"/>
        </w:rPr>
        <w:t>Biểu đồ so sánh 4 thuật toán</w:t>
      </w:r>
    </w:p>
    <w:p w14:paraId="2E68F994" w14:textId="0C3B666E" w:rsidR="0042402A" w:rsidRPr="00776D82" w:rsidRDefault="0042402A" w:rsidP="0042402A">
      <w:pPr>
        <w:pStyle w:val="Heading1"/>
        <w:rPr>
          <w:rFonts w:cs="Times New Roman"/>
        </w:rPr>
      </w:pPr>
      <w:r w:rsidRPr="00776D82">
        <w:rPr>
          <w:rFonts w:cs="Times New Roman"/>
        </w:rPr>
        <w:t>Nhận xét:</w:t>
      </w:r>
    </w:p>
    <w:p w14:paraId="1D6BC3CA" w14:textId="44A9755C" w:rsidR="0042402A" w:rsidRPr="00776D82" w:rsidRDefault="0042402A">
      <w:pPr>
        <w:pStyle w:val="NoiDung"/>
        <w:numPr>
          <w:ilvl w:val="0"/>
          <w:numId w:val="10"/>
        </w:numPr>
        <w:rPr>
          <w:rFonts w:cs="Times New Roman"/>
        </w:rPr>
      </w:pPr>
      <w:r w:rsidRPr="00776D82">
        <w:rPr>
          <w:rFonts w:cs="Times New Roman"/>
        </w:rPr>
        <w:t>REINFORCE tốt nhất về hiệu năng trung bình (avg cao nhất) và đạt trần môi trường (max = 500).</w:t>
      </w:r>
    </w:p>
    <w:p w14:paraId="50AEC1B5" w14:textId="42F0BE7C" w:rsidR="0042402A" w:rsidRPr="00776D82" w:rsidRDefault="0042402A">
      <w:pPr>
        <w:pStyle w:val="NoiDung"/>
        <w:numPr>
          <w:ilvl w:val="0"/>
          <w:numId w:val="10"/>
        </w:numPr>
        <w:rPr>
          <w:rFonts w:cs="Times New Roman"/>
        </w:rPr>
      </w:pPr>
      <w:r w:rsidRPr="00776D82">
        <w:rPr>
          <w:rFonts w:cs="Times New Roman"/>
        </w:rPr>
        <w:t>A2C đứng thứ hai, đạt max = 500 nhưng avg thấp hơn REINFORCE; std cao hơn cho thấy dao động giữa các episode đánh giá lớn hơn.</w:t>
      </w:r>
    </w:p>
    <w:p w14:paraId="5B4A0AFA" w14:textId="12C24DB6" w:rsidR="0042402A" w:rsidRPr="00776D82" w:rsidRDefault="0042402A">
      <w:pPr>
        <w:pStyle w:val="NoiDung"/>
        <w:numPr>
          <w:ilvl w:val="0"/>
          <w:numId w:val="10"/>
        </w:numPr>
        <w:rPr>
          <w:rFonts w:cs="Times New Roman"/>
        </w:rPr>
      </w:pPr>
      <w:r w:rsidRPr="00776D82">
        <w:rPr>
          <w:rFonts w:cs="Times New Roman"/>
        </w:rPr>
        <w:t>Actor-Critic ổn định hơn hẳn (std rất thấp) nhưng hiệu năng còn thấp, có dấu hiệu hội tụ vào mức an toàn</w:t>
      </w:r>
      <w:r w:rsidRPr="00776D82">
        <w:rPr>
          <w:rFonts w:cs="Times New Roman"/>
        </w:rPr>
        <w:t xml:space="preserve"> nhưng</w:t>
      </w:r>
      <w:r w:rsidRPr="00776D82">
        <w:rPr>
          <w:rFonts w:cs="Times New Roman"/>
        </w:rPr>
        <w:t xml:space="preserve"> chưa tối ưu.</w:t>
      </w:r>
    </w:p>
    <w:p w14:paraId="04B7A829" w14:textId="77777777" w:rsidR="0042402A" w:rsidRPr="00776D82" w:rsidRDefault="0042402A">
      <w:pPr>
        <w:pStyle w:val="NoiDung"/>
        <w:numPr>
          <w:ilvl w:val="0"/>
          <w:numId w:val="10"/>
        </w:numPr>
        <w:rPr>
          <w:rFonts w:cs="Times New Roman"/>
        </w:rPr>
      </w:pPr>
      <w:r w:rsidRPr="00776D82">
        <w:rPr>
          <w:rFonts w:cs="Times New Roman"/>
        </w:rPr>
        <w:t>Random là baseline thấp nhất như kỳ vọng, xác nhận các thuật toán học được chính sách tốt hơn rõ rệt.</w:t>
      </w:r>
    </w:p>
    <w:p w14:paraId="58C261F0" w14:textId="2DCA4AEF" w:rsidR="0042402A" w:rsidRPr="00776D82" w:rsidRDefault="0042402A" w:rsidP="0042402A">
      <w:pPr>
        <w:pStyle w:val="NoiDung"/>
        <w:ind w:left="720"/>
        <w:rPr>
          <w:rFonts w:cs="Times New Roman"/>
        </w:rPr>
      </w:pPr>
      <w:r w:rsidRPr="00776D82">
        <w:rPr>
          <w:rFonts w:cs="Times New Roman"/>
          <w:b/>
          <w:bCs/>
        </w:rPr>
        <w:t>Như vậy:</w:t>
      </w:r>
      <w:r w:rsidRPr="00776D82">
        <w:rPr>
          <w:rFonts w:cs="Times New Roman"/>
        </w:rPr>
        <w:t xml:space="preserve"> </w:t>
      </w:r>
      <w:r w:rsidRPr="00776D82">
        <w:rPr>
          <w:rFonts w:cs="Times New Roman"/>
        </w:rPr>
        <w:t xml:space="preserve">REINFORCE </w:t>
      </w:r>
      <w:r w:rsidRPr="00776D82">
        <w:rPr>
          <w:rFonts w:cs="Times New Roman"/>
        </w:rPr>
        <w:t>&gt;</w:t>
      </w:r>
      <w:r w:rsidRPr="00776D82">
        <w:rPr>
          <w:rFonts w:cs="Times New Roman"/>
        </w:rPr>
        <w:t xml:space="preserve"> A2C &gt; Actor-Critic &gt; Random; còn về độ ổn định (std thấp) thì Actor-Critic tốt nhất nhưng đổi lại return thấ</w:t>
      </w:r>
      <w:r w:rsidRPr="00776D82">
        <w:rPr>
          <w:rFonts w:cs="Times New Roman"/>
        </w:rPr>
        <w:t>p</w:t>
      </w:r>
    </w:p>
    <w:p w14:paraId="221B56C0" w14:textId="77777777" w:rsidR="00776D82" w:rsidRPr="00776D82" w:rsidRDefault="00776D82">
      <w:pPr>
        <w:spacing w:after="0"/>
        <w:rPr>
          <w:rFonts w:ascii="Times New Roman" w:hAnsi="Times New Roman"/>
          <w:b/>
          <w:sz w:val="28"/>
        </w:rPr>
      </w:pPr>
      <w:r w:rsidRPr="00776D82">
        <w:rPr>
          <w:rFonts w:ascii="Times New Roman" w:hAnsi="Times New Roman"/>
        </w:rPr>
        <w:br w:type="page"/>
      </w:r>
    </w:p>
    <w:p w14:paraId="493561A3" w14:textId="545027FF" w:rsidR="00291958" w:rsidRPr="00776D82" w:rsidRDefault="0042402A" w:rsidP="00776D82">
      <w:pPr>
        <w:pStyle w:val="Heading1"/>
        <w:jc w:val="both"/>
        <w:rPr>
          <w:rFonts w:cs="Times New Roman"/>
        </w:rPr>
      </w:pPr>
      <w:r w:rsidRPr="00776D82">
        <w:rPr>
          <w:rFonts w:cs="Times New Roman"/>
        </w:rPr>
        <w:lastRenderedPageBreak/>
        <w:t xml:space="preserve">Yêu cầu </w:t>
      </w:r>
      <w:r w:rsidRPr="00776D82">
        <w:rPr>
          <w:rFonts w:cs="Times New Roman"/>
        </w:rPr>
        <w:t>3</w:t>
      </w:r>
      <w:r w:rsidRPr="00776D82">
        <w:rPr>
          <w:rFonts w:cs="Times New Roman"/>
        </w:rPr>
        <w:t xml:space="preserve">: </w:t>
      </w:r>
      <w:r w:rsidR="0027793A" w:rsidRPr="00776D82">
        <w:rPr>
          <w:rFonts w:cs="Times New Roman"/>
          <w:b w:val="0"/>
          <w:bCs/>
          <w:i/>
          <w:iCs/>
        </w:rPr>
        <w:t>Đọc mã nguồn của Stable-Baselines3 để thực hiện tự hiện thực A2C đối với môi trường CartPole. Tìm hiểu cách tính Advantage, cơ chế update batch và entropy bonus (nếu có)</w:t>
      </w:r>
      <w:r w:rsidRPr="00776D82">
        <w:rPr>
          <w:rFonts w:cs="Times New Roman"/>
          <w:b w:val="0"/>
          <w:bCs/>
          <w:i/>
          <w:iCs/>
        </w:rPr>
        <w:t>.</w:t>
      </w:r>
    </w:p>
    <w:p w14:paraId="10003ECF" w14:textId="492938C4" w:rsidR="00041D7A" w:rsidRPr="00776D82" w:rsidRDefault="00291958" w:rsidP="00041D7A">
      <w:pPr>
        <w:rPr>
          <w:rFonts w:ascii="Times New Roman" w:hAnsi="Times New Roman"/>
        </w:rPr>
      </w:pPr>
      <w:r w:rsidRPr="00776D82">
        <w:rPr>
          <w:rFonts w:ascii="Times New Roman" w:hAnsi="Times New Roman"/>
          <w:b/>
          <w:bCs/>
        </w:rPr>
        <w:t xml:space="preserve">Cách </w:t>
      </w:r>
      <w:r w:rsidRPr="00776D82">
        <w:rPr>
          <w:rFonts w:ascii="Times New Roman" w:hAnsi="Times New Roman"/>
          <w:b/>
          <w:bCs/>
        </w:rPr>
        <w:t>Stable-Baselines3 tính Advantage</w:t>
      </w:r>
      <w:r w:rsidRPr="00776D82">
        <w:rPr>
          <w:rFonts w:ascii="Times New Roman" w:hAnsi="Times New Roman"/>
        </w:rPr>
        <w:t xml:space="preserve"> </w:t>
      </w:r>
      <w:r w:rsidRPr="00776D82">
        <w:rPr>
          <w:rFonts w:ascii="Times New Roman" w:hAnsi="Times New Roman"/>
        </w:rPr>
        <w:t xml:space="preserve">: </w:t>
      </w:r>
      <w:r w:rsidRPr="00776D82">
        <w:rPr>
          <w:rFonts w:ascii="Times New Roman" w:hAnsi="Times New Roman"/>
        </w:rPr>
        <w:t>SB3 dùng GAE(lambda), không phải chỉ TD error 1 bước.</w:t>
      </w:r>
      <w:r w:rsidR="00041D7A" w:rsidRPr="00776D82">
        <w:rPr>
          <w:rFonts w:ascii="Times New Roman" w:hAnsi="Times New Roman"/>
        </w:rPr>
        <w:t xml:space="preserve"> T</w:t>
      </w:r>
      <w:r w:rsidR="00041D7A" w:rsidRPr="00776D82">
        <w:rPr>
          <w:rFonts w:ascii="Times New Roman" w:hAnsi="Times New Roman"/>
        </w:rPr>
        <w:t xml:space="preserve">rong cấu trúc của RolloutBuffer, sai số TD tại mỗi bước </w:t>
      </w:r>
      <w:r w:rsidR="00041D7A" w:rsidRPr="00776D82">
        <w:rPr>
          <w:rFonts w:ascii="Times New Roman" w:hAnsi="Times New Roman"/>
        </w:rPr>
        <w:t xml:space="preserve">t </w:t>
      </w:r>
      <w:r w:rsidR="00041D7A" w:rsidRPr="00776D82">
        <w:rPr>
          <w:rFonts w:ascii="Times New Roman" w:hAnsi="Times New Roman"/>
        </w:rPr>
        <w:t>được xác định bằng công thức:</w:t>
      </w:r>
    </w:p>
    <w:p w14:paraId="09982E06" w14:textId="4B1878F0" w:rsidR="00041D7A" w:rsidRPr="00776D82" w:rsidRDefault="00776D82" w:rsidP="00776D82">
      <w:pPr>
        <w:jc w:val="center"/>
        <w:rPr>
          <w:rFonts w:ascii="Times New Roman" w:hAnsi="Times New Roman"/>
          <w:b/>
          <w:bCs/>
        </w:rPr>
      </w:pPr>
      <m:oMathPara>
        <m:oMath>
          <m:r>
            <m:rPr>
              <m:sty m:val="bi"/>
            </m:rPr>
            <w:rPr>
              <w:rFonts w:ascii="Cambria Math" w:hAnsi="Cambria Math"/>
            </w:rPr>
            <m:t>δt</m:t>
          </m:r>
          <m:r>
            <m:rPr>
              <m:sty m:val="bi"/>
            </m:rPr>
            <w:rPr>
              <w:rFonts w:ascii="Cambria Math" w:hAnsi="Cambria Math"/>
            </w:rPr>
            <m:t>​=</m:t>
          </m:r>
          <m:r>
            <m:rPr>
              <m:sty m:val="bi"/>
            </m:rPr>
            <w:rPr>
              <w:rFonts w:ascii="Cambria Math" w:hAnsi="Cambria Math"/>
            </w:rPr>
            <m:t>rt</m:t>
          </m:r>
          <m:r>
            <m:rPr>
              <m:sty m:val="bi"/>
            </m:rPr>
            <w:rPr>
              <w:rFonts w:ascii="Cambria Math" w:hAnsi="Cambria Math"/>
            </w:rPr>
            <m:t>​+</m:t>
          </m:r>
          <m:r>
            <m:rPr>
              <m:sty m:val="bi"/>
            </m:rPr>
            <w:rPr>
              <w:rFonts w:ascii="Cambria Math" w:hAnsi="Cambria Math"/>
            </w:rPr>
            <m:t>γV</m:t>
          </m:r>
          <m:r>
            <m:rPr>
              <m:sty m:val="bi"/>
            </m:rPr>
            <w:rPr>
              <w:rFonts w:ascii="Cambria Math" w:hAnsi="Cambria Math"/>
            </w:rPr>
            <m:t>(</m:t>
          </m:r>
          <m:r>
            <m:rPr>
              <m:sty m:val="bi"/>
            </m:rPr>
            <w:rPr>
              <w:rFonts w:ascii="Cambria Math" w:hAnsi="Cambria Math"/>
            </w:rPr>
            <m:t>st</m:t>
          </m:r>
          <m:r>
            <m:rPr>
              <m:sty m:val="bi"/>
            </m:rPr>
            <w:rPr>
              <w:rFonts w:ascii="Cambria Math" w:hAnsi="Cambria Math"/>
            </w:rPr>
            <m:t>+1​)⋅next_non_terminal-</m:t>
          </m:r>
          <m:r>
            <m:rPr>
              <m:sty m:val="bi"/>
            </m:rPr>
            <w:rPr>
              <w:rFonts w:ascii="Cambria Math" w:hAnsi="Cambria Math"/>
            </w:rPr>
            <m:t>V</m:t>
          </m:r>
          <m:r>
            <m:rPr>
              <m:sty m:val="bi"/>
            </m:rPr>
            <w:rPr>
              <w:rFonts w:ascii="Cambria Math" w:hAnsi="Cambria Math"/>
            </w:rPr>
            <m:t>(</m:t>
          </m:r>
          <m:r>
            <m:rPr>
              <m:sty m:val="bi"/>
            </m:rPr>
            <w:rPr>
              <w:rFonts w:ascii="Cambria Math" w:hAnsi="Cambria Math"/>
            </w:rPr>
            <m:t>st</m:t>
          </m:r>
          <m:r>
            <m:rPr>
              <m:sty m:val="bi"/>
            </m:rPr>
            <w:rPr>
              <w:rFonts w:ascii="Cambria Math" w:hAnsi="Cambria Math"/>
            </w:rPr>
            <m:t>​)</m:t>
          </m:r>
        </m:oMath>
      </m:oMathPara>
    </w:p>
    <w:p w14:paraId="7AF85A5B" w14:textId="598BD8E4" w:rsidR="00041D7A" w:rsidRPr="00776D82" w:rsidRDefault="00041D7A" w:rsidP="00041D7A">
      <w:pPr>
        <w:rPr>
          <w:rFonts w:ascii="Times New Roman" w:hAnsi="Times New Roman"/>
        </w:rPr>
      </w:pPr>
      <w:r w:rsidRPr="00776D82">
        <w:rPr>
          <w:rFonts w:ascii="Times New Roman" w:hAnsi="Times New Roman"/>
        </w:rPr>
        <w:t>Từ đó, giá trị GAE</w:t>
      </w:r>
      <w:r w:rsidR="00FB185C">
        <w:rPr>
          <w:rFonts w:ascii="Times New Roman" w:hAnsi="Times New Roman"/>
        </w:rPr>
        <w:t xml:space="preserve"> Advantage</w:t>
      </w:r>
      <w:r w:rsidRPr="00776D82">
        <w:rPr>
          <w:rFonts w:ascii="Times New Roman" w:hAnsi="Times New Roman"/>
        </w:rPr>
        <w:t xml:space="preserve"> được tính toán lùi gián tiếp qua biểu thức:</w:t>
      </w:r>
    </w:p>
    <w:p w14:paraId="344B942A" w14:textId="4F71366C" w:rsidR="00041D7A" w:rsidRPr="00776D82" w:rsidRDefault="00776D82" w:rsidP="00041D7A">
      <w:pPr>
        <w:jc w:val="center"/>
        <w:rPr>
          <w:rFonts w:ascii="Times New Roman" w:hAnsi="Times New Roman"/>
        </w:rPr>
      </w:pPr>
      <m:oMath>
        <m:r>
          <m:rPr>
            <m:sty m:val="bi"/>
          </m:rPr>
          <w:rPr>
            <w:rFonts w:ascii="Cambria Math" w:hAnsi="Cambria Math"/>
          </w:rPr>
          <m:t>At</m:t>
        </m:r>
        <m:r>
          <m:rPr>
            <m:sty m:val="bi"/>
          </m:rPr>
          <w:rPr>
            <w:rFonts w:ascii="Cambria Math" w:hAnsi="Cambria Math"/>
          </w:rPr>
          <m:t>​=</m:t>
        </m:r>
        <m:r>
          <m:rPr>
            <m:sty m:val="bi"/>
          </m:rPr>
          <w:rPr>
            <w:rFonts w:ascii="Cambria Math" w:hAnsi="Cambria Math"/>
          </w:rPr>
          <m:t>δt</m:t>
        </m:r>
        <m:r>
          <m:rPr>
            <m:sty m:val="bi"/>
          </m:rPr>
          <w:rPr>
            <w:rFonts w:ascii="Cambria Math" w:hAnsi="Cambria Math"/>
          </w:rPr>
          <m:t>​+</m:t>
        </m:r>
        <m:r>
          <m:rPr>
            <m:sty m:val="bi"/>
          </m:rPr>
          <w:rPr>
            <w:rFonts w:ascii="Cambria Math" w:hAnsi="Cambria Math"/>
          </w:rPr>
          <m:t>γλ</m:t>
        </m:r>
        <m:r>
          <m:rPr>
            <m:sty m:val="bi"/>
          </m:rPr>
          <w:rPr>
            <w:rFonts w:ascii="Cambria Math" w:hAnsi="Cambria Math"/>
          </w:rPr>
          <m:t>⋅next_non_terminal⋅</m:t>
        </m:r>
        <m:r>
          <m:rPr>
            <m:sty m:val="bi"/>
          </m:rPr>
          <w:rPr>
            <w:rFonts w:ascii="Cambria Math" w:hAnsi="Cambria Math"/>
          </w:rPr>
          <m:t>At</m:t>
        </m:r>
        <m:r>
          <m:rPr>
            <m:sty m:val="bi"/>
          </m:rPr>
          <w:rPr>
            <w:rFonts w:ascii="Cambria Math" w:hAnsi="Cambria Math"/>
          </w:rPr>
          <m:t>+1</m:t>
        </m:r>
      </m:oMath>
      <w:r w:rsidRPr="00776D82">
        <w:rPr>
          <w:rFonts w:ascii="Times New Roman" w:hAnsi="Times New Roman"/>
        </w:rPr>
        <w:t>​</w:t>
      </w:r>
    </w:p>
    <w:p w14:paraId="7538BF27" w14:textId="2A42C75D" w:rsidR="00041D7A" w:rsidRPr="00776D82" w:rsidRDefault="00041D7A" w:rsidP="00041D7A">
      <w:pPr>
        <w:pStyle w:val="NoiDung"/>
        <w:rPr>
          <w:rFonts w:cs="Times New Roman"/>
        </w:rPr>
      </w:pPr>
      <w:r w:rsidRPr="00776D82">
        <w:rPr>
          <w:rFonts w:cs="Times New Roman"/>
        </w:rPr>
        <w:t>Giá trị Return dùng để huấn luyện mạng Critic sau đó sẽ được tổng hợp lại thành R_t = A_t + V(s_t). Điểm đáng chú ý trong cách tiếp cận của SB3 đối với A2C là tham số lambda được mặc định đặt bằng 1.0. Thiết lập này khiến phương pháp tiệm cận với ước lượng Monte-Carlo có bootstrap, thay vì sử dụng mức 0.95 thường thấy ở thuật toán PPO. Thêm vào đó, việc chuẩn hóa lợi thế (normalize advantage) cũng bị tắt đi theo cấu hình mặc định nhằm giữ nguyên bản chất của A2C.</w:t>
      </w:r>
    </w:p>
    <w:p w14:paraId="3193778A" w14:textId="3425A34B" w:rsidR="00041D7A" w:rsidRPr="00776D82" w:rsidRDefault="00041D7A" w:rsidP="00776D82">
      <w:pPr>
        <w:pStyle w:val="NoiDung"/>
        <w:rPr>
          <w:rFonts w:cs="Times New Roman"/>
        </w:rPr>
      </w:pPr>
      <w:bookmarkStart w:id="4" w:name="_Toc228737327"/>
      <w:r w:rsidRPr="00776D82">
        <w:rPr>
          <w:rFonts w:cs="Times New Roman"/>
          <w:b/>
          <w:bCs/>
        </w:rPr>
        <w:t>Cơ chế update batch trong A2C của SB3</w:t>
      </w:r>
      <w:r w:rsidRPr="00776D82">
        <w:rPr>
          <w:rFonts w:cs="Times New Roman"/>
          <w:b/>
          <w:bCs/>
        </w:rPr>
        <w:t xml:space="preserve">: </w:t>
      </w:r>
      <w:r w:rsidRPr="00776D82">
        <w:rPr>
          <w:rFonts w:cs="Times New Roman"/>
        </w:rPr>
        <w:t>A2C là on</w:t>
      </w:r>
      <w:r w:rsidR="00776D82" w:rsidRPr="00776D82">
        <w:rPr>
          <w:rFonts w:cs="Times New Roman"/>
        </w:rPr>
        <w:t xml:space="preserve"> </w:t>
      </w:r>
      <w:r w:rsidRPr="00776D82">
        <w:rPr>
          <w:rFonts w:cs="Times New Roman"/>
        </w:rPr>
        <w:t>policy</w:t>
      </w:r>
      <w:r w:rsidRPr="00776D82">
        <w:rPr>
          <w:rFonts w:cs="Times New Roman"/>
        </w:rPr>
        <w:t>, trong đó nó t</w:t>
      </w:r>
      <w:r w:rsidRPr="00776D82">
        <w:rPr>
          <w:rFonts w:cs="Times New Roman"/>
        </w:rPr>
        <w:t xml:space="preserve">hu thập rollout kích thước </w:t>
      </w:r>
      <w:r w:rsidRPr="00776D82">
        <w:rPr>
          <w:rFonts w:cs="Times New Roman"/>
          <w:i/>
          <w:iCs/>
        </w:rPr>
        <w:t>n_steps x n_env</w:t>
      </w:r>
      <w:r w:rsidRPr="00776D82">
        <w:rPr>
          <w:rFonts w:cs="Times New Roman"/>
        </w:rPr>
        <w:t>.</w:t>
      </w:r>
      <w:r w:rsidRPr="00776D82">
        <w:rPr>
          <w:rFonts w:cs="Times New Roman"/>
        </w:rPr>
        <w:t xml:space="preserve"> Tiếp theo t</w:t>
      </w:r>
      <w:r w:rsidRPr="00776D82">
        <w:rPr>
          <w:rFonts w:cs="Times New Roman"/>
        </w:rPr>
        <w:t>ính advantages và returns</w:t>
      </w:r>
      <w:r w:rsidRPr="00776D82">
        <w:rPr>
          <w:rFonts w:cs="Times New Roman"/>
        </w:rPr>
        <w:t>. Sau đó u</w:t>
      </w:r>
      <w:r w:rsidRPr="00776D82">
        <w:rPr>
          <w:rFonts w:cs="Times New Roman"/>
        </w:rPr>
        <w:t>pdate một lần trên toàn bộ batch rollout.</w:t>
      </w:r>
    </w:p>
    <w:p w14:paraId="39DF9939" w14:textId="353CBECA" w:rsidR="00041D7A" w:rsidRPr="00776D82" w:rsidRDefault="00041D7A">
      <w:pPr>
        <w:pStyle w:val="NoiDung"/>
        <w:numPr>
          <w:ilvl w:val="0"/>
          <w:numId w:val="11"/>
        </w:numPr>
        <w:rPr>
          <w:rFonts w:cs="Times New Roman"/>
        </w:rPr>
      </w:pPr>
      <w:r w:rsidRPr="00776D82">
        <w:rPr>
          <w:rFonts w:cs="Times New Roman"/>
        </w:rPr>
        <w:t xml:space="preserve">Trong A2C train, SB3 gọi </w:t>
      </w:r>
      <w:r w:rsidRPr="00776D82">
        <w:rPr>
          <w:rFonts w:cs="Times New Roman"/>
          <w:i/>
          <w:iCs/>
        </w:rPr>
        <w:t>rollout_buffer.get(batch_size=None)</w:t>
      </w:r>
      <w:r w:rsidRPr="00776D82">
        <w:rPr>
          <w:rFonts w:cs="Times New Roman"/>
        </w:rPr>
        <w:t xml:space="preserve">, tức lấy toàn bộ dữ liệu trong một batch lớn, không chia </w:t>
      </w:r>
      <w:r w:rsidR="00776D82" w:rsidRPr="00776D82">
        <w:rPr>
          <w:rFonts w:cs="Times New Roman"/>
        </w:rPr>
        <w:t>mini batch</w:t>
      </w:r>
      <w:r w:rsidRPr="00776D82">
        <w:rPr>
          <w:rFonts w:cs="Times New Roman"/>
        </w:rPr>
        <w:t xml:space="preserve"> nhiều epoch như PPO.</w:t>
      </w:r>
      <w:r w:rsidRPr="00776D82">
        <w:rPr>
          <w:rFonts w:cs="Times New Roman"/>
        </w:rPr>
        <w:t xml:space="preserve"> </w:t>
      </w:r>
      <w:r w:rsidRPr="00776D82">
        <w:rPr>
          <w:rFonts w:cs="Times New Roman"/>
        </w:rPr>
        <w:t>Vì vậy mỗi vòng rollout -&gt; 1 lần tối ưu.</w:t>
      </w:r>
    </w:p>
    <w:p w14:paraId="6E2EF9E5" w14:textId="4892BEE5" w:rsidR="00041D7A" w:rsidRPr="00776D82" w:rsidRDefault="00041D7A">
      <w:pPr>
        <w:pStyle w:val="NoiDung"/>
        <w:numPr>
          <w:ilvl w:val="0"/>
          <w:numId w:val="11"/>
        </w:numPr>
        <w:rPr>
          <w:rFonts w:cs="Times New Roman"/>
        </w:rPr>
      </w:pPr>
      <w:r w:rsidRPr="00776D82">
        <w:rPr>
          <w:rFonts w:cs="Times New Roman"/>
        </w:rPr>
        <w:t>Nếu episode bị cắt do time limit, SB3 bootstrap thêm </w:t>
      </w:r>
      <m:oMath>
        <m:r>
          <w:rPr>
            <w:rFonts w:ascii="Cambria Math" w:hAnsi="Cambria Math" w:cs="Times New Roman"/>
          </w:rPr>
          <m:t>γV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terminal</m:t>
            </m:r>
          </m:sub>
        </m:sSub>
        <m:r>
          <m:rPr>
            <m:sty m:val="p"/>
          </m:rPr>
          <w:rPr>
            <w:rFonts w:ascii="Cambria Math" w:hAnsi="Cambria Math" w:cs="Times New Roman"/>
          </w:rPr>
          <m:t>)</m:t>
        </m:r>
      </m:oMath>
      <w:r w:rsidRPr="00776D82">
        <w:rPr>
          <w:rFonts w:cs="Times New Roman"/>
        </w:rPr>
        <w:t> vào reward trước khi đưa vào buffer.</w:t>
      </w:r>
      <w:r w:rsidR="00776D82" w:rsidRPr="00776D82">
        <w:rPr>
          <w:rFonts w:cs="Times New Roman"/>
        </w:rPr>
        <w:t xml:space="preserve"> </w:t>
      </w:r>
      <w:r w:rsidRPr="00776D82">
        <w:rPr>
          <w:rFonts w:cs="Times New Roman"/>
        </w:rPr>
        <w:t>Cái này giúp target value đúng hơn trên môi trường có giới hạn bước.</w:t>
      </w:r>
    </w:p>
    <w:p w14:paraId="262D8F31" w14:textId="0DBC3557" w:rsidR="00776D82" w:rsidRPr="00776D82" w:rsidRDefault="00776D82" w:rsidP="00776D82">
      <w:pPr>
        <w:pStyle w:val="NoiDung"/>
        <w:rPr>
          <w:rFonts w:cs="Times New Roman"/>
        </w:rPr>
      </w:pPr>
      <w:r w:rsidRPr="00776D82">
        <w:rPr>
          <w:rFonts w:cs="Times New Roman"/>
        </w:rPr>
        <w:t>Entropy bonus trong A2C của SB3</w:t>
      </w:r>
      <w:r w:rsidRPr="00776D82">
        <w:rPr>
          <w:rFonts w:cs="Times New Roman"/>
        </w:rPr>
        <w:t>: A2C c</w:t>
      </w:r>
      <w:r w:rsidRPr="00776D82">
        <w:rPr>
          <w:rFonts w:cs="Times New Roman"/>
        </w:rPr>
        <w:t>ó entropy bonus</w:t>
      </w:r>
      <w:r w:rsidRPr="00776D82">
        <w:rPr>
          <w:rFonts w:cs="Times New Roman"/>
        </w:rPr>
        <w:t xml:space="preserve"> trong SB3, trong đó</w:t>
      </w:r>
    </w:p>
    <w:p w14:paraId="3CDB01CC" w14:textId="77777777" w:rsidR="00776D82" w:rsidRPr="00776D82" w:rsidRDefault="00776D82" w:rsidP="00776D82">
      <w:pPr>
        <w:pStyle w:val="NoiDung"/>
        <w:rPr>
          <w:rFonts w:cs="Times New Roman"/>
        </w:rPr>
      </w:pPr>
      <w:r w:rsidRPr="00776D82">
        <w:rPr>
          <w:rFonts w:cs="Times New Roman"/>
        </w:rPr>
        <w:t>Trong train:</w:t>
      </w:r>
    </w:p>
    <w:p w14:paraId="38E0D563" w14:textId="1B66A3D1" w:rsidR="00776D82" w:rsidRPr="00776D82" w:rsidRDefault="00776D82" w:rsidP="00776D82">
      <w:pPr>
        <w:pStyle w:val="NoiDung"/>
        <w:jc w:val="center"/>
        <w:rPr>
          <w:rFonts w:cs="Times New Roman"/>
          <w:b/>
          <w:bCs/>
          <w:i/>
          <w:iCs/>
        </w:rPr>
      </w:pPr>
      <w:r w:rsidRPr="00776D82">
        <w:rPr>
          <w:rFonts w:cs="Times New Roman"/>
          <w:b/>
          <w:bCs/>
          <w:i/>
          <w:iCs/>
        </w:rPr>
        <w:t>policy_loss = </w:t>
      </w:r>
      <m:oMath>
        <m:r>
          <m:rPr>
            <m:sty m:val="bi"/>
          </m:rPr>
          <w:rPr>
            <w:rFonts w:ascii="Cambria Math" w:hAnsi="Cambria Math" w:cs="Times New Roman"/>
          </w:rPr>
          <m:t>-E[</m:t>
        </m:r>
        <m:sSub>
          <m:sSubPr>
            <m:ctrlPr>
              <w:rPr>
                <w:rFonts w:ascii="Cambria Math" w:hAnsi="Cambria Math" w:cs="Times New Roman"/>
                <w:b/>
                <w:bCs/>
                <w:i/>
                <w:iCs/>
              </w:rPr>
            </m:ctrlPr>
          </m:sSubPr>
          <m:e>
            <m:r>
              <m:rPr>
                <m:sty m:val="bi"/>
              </m:rPr>
              <w:rPr>
                <w:rFonts w:ascii="Cambria Math" w:hAnsi="Cambria Math" w:cs="Times New Roman"/>
              </w:rPr>
              <m:t>A</m:t>
            </m:r>
          </m:e>
          <m:sub>
            <m:r>
              <m:rPr>
                <m:sty m:val="bi"/>
              </m:rPr>
              <w:rPr>
                <w:rFonts w:ascii="Cambria Math" w:hAnsi="Cambria Math" w:cs="Times New Roman"/>
              </w:rPr>
              <m:t>t</m:t>
            </m:r>
          </m:sub>
        </m:sSub>
        <m:r>
          <m:rPr>
            <m:sty m:val="bi"/>
          </m:rPr>
          <w:rPr>
            <w:rFonts w:ascii="Cambria Math" w:hAnsi="Cambria Math" w:cs="Times New Roman"/>
          </w:rPr>
          <m:t>log⁡π(</m:t>
        </m:r>
        <m:sSub>
          <m:sSubPr>
            <m:ctrlPr>
              <w:rPr>
                <w:rFonts w:ascii="Cambria Math" w:hAnsi="Cambria Math" w:cs="Times New Roman"/>
                <w:b/>
                <w:bCs/>
                <w:i/>
                <w:iCs/>
              </w:rPr>
            </m:ctrlPr>
          </m:sSubPr>
          <m:e>
            <m:r>
              <m:rPr>
                <m:sty m:val="bi"/>
              </m:rPr>
              <w:rPr>
                <w:rFonts w:ascii="Cambria Math" w:hAnsi="Cambria Math" w:cs="Times New Roman"/>
              </w:rPr>
              <m:t>a</m:t>
            </m:r>
          </m:e>
          <m:sub>
            <m:r>
              <m:rPr>
                <m:sty m:val="bi"/>
              </m:rPr>
              <w:rPr>
                <w:rFonts w:ascii="Cambria Math" w:hAnsi="Cambria Math" w:cs="Times New Roman"/>
              </w:rPr>
              <m:t>t</m:t>
            </m:r>
          </m:sub>
        </m:sSub>
        <m:r>
          <m:rPr>
            <m:sty m:val="bi"/>
          </m:rPr>
          <w:rPr>
            <w:rFonts w:ascii="Cambria Math" w:hAnsi="Cambria Math" w:cs="Times New Roman"/>
          </w:rPr>
          <m:t>∣</m:t>
        </m:r>
        <m:sSub>
          <m:sSubPr>
            <m:ctrlPr>
              <w:rPr>
                <w:rFonts w:ascii="Cambria Math" w:hAnsi="Cambria Math" w:cs="Times New Roman"/>
                <w:b/>
                <w:bCs/>
                <w:i/>
                <w:iCs/>
              </w:rPr>
            </m:ctrlPr>
          </m:sSubPr>
          <m:e>
            <m:r>
              <m:rPr>
                <m:sty m:val="bi"/>
              </m:rPr>
              <w:rPr>
                <w:rFonts w:ascii="Cambria Math" w:hAnsi="Cambria Math" w:cs="Times New Roman"/>
              </w:rPr>
              <m:t>s</m:t>
            </m:r>
          </m:e>
          <m:sub>
            <m:r>
              <m:rPr>
                <m:sty m:val="bi"/>
              </m:rPr>
              <w:rPr>
                <w:rFonts w:ascii="Cambria Math" w:hAnsi="Cambria Math" w:cs="Times New Roman"/>
              </w:rPr>
              <m:t>t</m:t>
            </m:r>
          </m:sub>
        </m:sSub>
        <m:r>
          <m:rPr>
            <m:sty m:val="bi"/>
          </m:rPr>
          <w:rPr>
            <w:rFonts w:ascii="Cambria Math" w:hAnsi="Cambria Math" w:cs="Times New Roman"/>
          </w:rPr>
          <m:t>)]</m:t>
        </m:r>
      </m:oMath>
    </w:p>
    <w:p w14:paraId="24670E7C" w14:textId="77777777" w:rsidR="00776D82" w:rsidRPr="00776D82" w:rsidRDefault="00776D82" w:rsidP="00776D82">
      <w:pPr>
        <w:pStyle w:val="NoiDung"/>
        <w:jc w:val="center"/>
        <w:rPr>
          <w:rFonts w:cs="Times New Roman"/>
          <w:b/>
          <w:bCs/>
          <w:i/>
          <w:iCs/>
        </w:rPr>
      </w:pPr>
      <w:r w:rsidRPr="00776D82">
        <w:rPr>
          <w:rFonts w:cs="Times New Roman"/>
          <w:b/>
          <w:bCs/>
          <w:i/>
          <w:iCs/>
        </w:rPr>
        <w:t>value_loss = MSE(returns, values)</w:t>
      </w:r>
    </w:p>
    <w:p w14:paraId="20A36485" w14:textId="64A95CC7" w:rsidR="00776D82" w:rsidRPr="00776D82" w:rsidRDefault="00776D82" w:rsidP="00776D82">
      <w:pPr>
        <w:pStyle w:val="NoiDung"/>
        <w:jc w:val="center"/>
        <w:rPr>
          <w:rFonts w:cs="Times New Roman"/>
          <w:b/>
          <w:bCs/>
          <w:i/>
          <w:iCs/>
        </w:rPr>
      </w:pPr>
      <w:r w:rsidRPr="00776D82">
        <w:rPr>
          <w:rFonts w:cs="Times New Roman"/>
          <w:b/>
          <w:bCs/>
          <w:i/>
          <w:iCs/>
        </w:rPr>
        <w:t>entropy_loss = </w:t>
      </w:r>
      <m:oMath>
        <m:r>
          <m:rPr>
            <m:sty m:val="bi"/>
          </m:rPr>
          <w:rPr>
            <w:rFonts w:ascii="Cambria Math" w:hAnsi="Cambria Math" w:cs="Times New Roman"/>
          </w:rPr>
          <m:t>-E[H(π(⋅∣s))]</m:t>
        </m:r>
      </m:oMath>
    </w:p>
    <w:p w14:paraId="37540202" w14:textId="77777777" w:rsidR="00776D82" w:rsidRPr="00776D82" w:rsidRDefault="00776D82" w:rsidP="00776D82">
      <w:pPr>
        <w:pStyle w:val="NoiDung"/>
        <w:jc w:val="center"/>
        <w:rPr>
          <w:rFonts w:cs="Times New Roman"/>
          <w:b/>
          <w:bCs/>
          <w:i/>
          <w:iCs/>
        </w:rPr>
      </w:pPr>
      <w:r w:rsidRPr="00776D82">
        <w:rPr>
          <w:rFonts w:cs="Times New Roman"/>
          <w:b/>
          <w:bCs/>
          <w:i/>
          <w:iCs/>
        </w:rPr>
        <w:t>total loss = policy_loss + ent_coef x entropy_loss + vf_coef x value_loss</w:t>
      </w:r>
    </w:p>
    <w:p w14:paraId="72AE2FAF" w14:textId="3831CE6F" w:rsidR="00776D82" w:rsidRPr="00776D82" w:rsidRDefault="00776D82" w:rsidP="00776D82">
      <w:pPr>
        <w:pStyle w:val="NoiDung"/>
        <w:rPr>
          <w:rFonts w:cs="Times New Roman"/>
        </w:rPr>
      </w:pPr>
      <w:r w:rsidRPr="00776D82">
        <w:rPr>
          <w:rFonts w:cs="Times New Roman"/>
        </w:rPr>
        <w:t xml:space="preserve">entropy_loss là âm entropy trung bình, cộng thêm ent_coef x entropy_loss tương đương trừ đi ent_coef x entropy, tức </w:t>
      </w:r>
      <w:r>
        <w:rPr>
          <w:rFonts w:cs="Times New Roman"/>
        </w:rPr>
        <w:t xml:space="preserve">là </w:t>
      </w:r>
      <w:r w:rsidRPr="00776D82">
        <w:rPr>
          <w:rFonts w:cs="Times New Roman"/>
        </w:rPr>
        <w:t>khuyến khích khám phá.</w:t>
      </w:r>
      <w:r>
        <w:rPr>
          <w:rFonts w:cs="Times New Roman"/>
        </w:rPr>
        <w:t xml:space="preserve"> </w:t>
      </w:r>
      <w:r w:rsidRPr="00776D82">
        <w:rPr>
          <w:rFonts w:cs="Times New Roman"/>
        </w:rPr>
        <w:t xml:space="preserve">Với action rời rạc như CartPole, entropy có công thức giải tích từ </w:t>
      </w:r>
      <w:r>
        <w:rPr>
          <w:rFonts w:cs="Times New Roman"/>
        </w:rPr>
        <w:t>phân phối c</w:t>
      </w:r>
      <w:r w:rsidRPr="00776D82">
        <w:rPr>
          <w:rFonts w:cs="Times New Roman"/>
        </w:rPr>
        <w:t>ategorical.</w:t>
      </w:r>
      <w:r w:rsidRPr="00776D82">
        <w:rPr>
          <w:rFonts w:cs="Times New Roman"/>
        </w:rPr>
        <w:t xml:space="preserve"> </w:t>
      </w:r>
      <w:r w:rsidRPr="00776D82">
        <w:rPr>
          <w:rFonts w:cs="Times New Roman"/>
        </w:rPr>
        <w:t>Mặc định ent_coef của A2C trong SB3 là 0.0, nên nếu không set, entropy bonus thực tế bị tắt.</w:t>
      </w:r>
      <w:r w:rsidRPr="00776D82">
        <w:rPr>
          <w:rFonts w:cs="Times New Roman"/>
        </w:rPr>
        <w:t xml:space="preserve"> </w:t>
      </w:r>
    </w:p>
    <w:p w14:paraId="30CA8DF2" w14:textId="1F685253" w:rsidR="00041D7A" w:rsidRPr="00776D82" w:rsidRDefault="00041D7A" w:rsidP="00776D82">
      <w:pPr>
        <w:pStyle w:val="NoiDung"/>
        <w:rPr>
          <w:rFonts w:cs="Times New Roman"/>
        </w:rPr>
      </w:pPr>
    </w:p>
    <w:p w14:paraId="4AB8A120" w14:textId="280A1414" w:rsidR="00776D82" w:rsidRPr="00776D82" w:rsidRDefault="00776D82">
      <w:pPr>
        <w:spacing w:after="0"/>
        <w:rPr>
          <w:rFonts w:ascii="Times New Roman" w:hAnsi="Times New Roman"/>
          <w:b/>
          <w:bCs/>
        </w:rPr>
      </w:pPr>
      <w:r w:rsidRPr="00776D82">
        <w:rPr>
          <w:rFonts w:ascii="Times New Roman" w:hAnsi="Times New Roman"/>
          <w:b/>
          <w:bCs/>
        </w:rPr>
        <w:br w:type="page"/>
      </w:r>
    </w:p>
    <w:p w14:paraId="61BE9839" w14:textId="0D988F9F" w:rsidR="000874E9" w:rsidRPr="00776D82" w:rsidRDefault="000874E9" w:rsidP="00F06743">
      <w:pPr>
        <w:pStyle w:val="Style4"/>
        <w:spacing w:before="0" w:after="120"/>
        <w:jc w:val="center"/>
        <w:rPr>
          <w:rFonts w:ascii="Times New Roman" w:hAnsi="Times New Roman" w:cs="Times New Roman"/>
          <w:b/>
          <w:bCs/>
          <w:color w:val="0D2D3F"/>
          <w:sz w:val="28"/>
          <w:szCs w:val="28"/>
        </w:rPr>
      </w:pPr>
      <w:r w:rsidRPr="00776D82">
        <w:rPr>
          <w:rFonts w:ascii="Times New Roman" w:hAnsi="Times New Roman" w:cs="Times New Roman"/>
          <w:b/>
          <w:bCs/>
          <w:color w:val="0D2D3F"/>
        </w:rPr>
        <w:lastRenderedPageBreak/>
        <w:t>YÊU CẦU CHUNG</w:t>
      </w:r>
      <w:bookmarkEnd w:id="3"/>
      <w:bookmarkEnd w:id="4"/>
    </w:p>
    <w:p w14:paraId="67E2AA68" w14:textId="77777777" w:rsidR="000874E9" w:rsidRPr="00776D82" w:rsidRDefault="000874E9" w:rsidP="00F10E3A">
      <w:pPr>
        <w:pStyle w:val="Style3"/>
        <w:rPr>
          <w:rFonts w:ascii="Times New Roman" w:hAnsi="Times New Roman" w:cs="Times New Roman"/>
          <w:color w:val="000000" w:themeColor="text1"/>
        </w:rPr>
      </w:pPr>
      <w:r w:rsidRPr="00776D82">
        <w:rPr>
          <w:rFonts w:ascii="Times New Roman" w:hAnsi="Times New Roman" w:cs="Times New Roman"/>
          <w:color w:val="000000" w:themeColor="text1"/>
        </w:rPr>
        <w:t>Đánh giá</w:t>
      </w:r>
    </w:p>
    <w:p w14:paraId="7DB0409A" w14:textId="77777777" w:rsidR="000874E9" w:rsidRPr="00776D82" w:rsidRDefault="000874E9">
      <w:pPr>
        <w:pStyle w:val="ListParagraph"/>
        <w:numPr>
          <w:ilvl w:val="0"/>
          <w:numId w:val="8"/>
        </w:numPr>
        <w:spacing w:line="360" w:lineRule="auto"/>
        <w:jc w:val="both"/>
        <w:rPr>
          <w:rFonts w:ascii="Times New Roman" w:hAnsi="Times New Roman"/>
        </w:rPr>
      </w:pPr>
      <w:r w:rsidRPr="00776D82">
        <w:rPr>
          <w:rFonts w:ascii="Times New Roman" w:hAnsi="Times New Roman"/>
        </w:rPr>
        <w:t>Chuẩn bị tốt các yêu cầu đặt ra trong bài thực hành.</w:t>
      </w:r>
    </w:p>
    <w:p w14:paraId="6DAB5891" w14:textId="77777777" w:rsidR="000874E9" w:rsidRPr="00776D82" w:rsidRDefault="000874E9">
      <w:pPr>
        <w:pStyle w:val="ListParagraph"/>
        <w:numPr>
          <w:ilvl w:val="0"/>
          <w:numId w:val="8"/>
        </w:numPr>
        <w:spacing w:line="360" w:lineRule="auto"/>
        <w:jc w:val="both"/>
        <w:rPr>
          <w:rFonts w:ascii="Times New Roman" w:hAnsi="Times New Roman"/>
        </w:rPr>
      </w:pPr>
      <w:r w:rsidRPr="00776D82">
        <w:rPr>
          <w:rFonts w:ascii="Times New Roman" w:hAnsi="Times New Roman"/>
        </w:rPr>
        <w:t>Sinh viên hiểu và tự thực hiện được bài thực hành, trả lời đầy đủ các yêu cầu đặt ra.</w:t>
      </w:r>
    </w:p>
    <w:p w14:paraId="61719FFF" w14:textId="77777777" w:rsidR="000874E9" w:rsidRPr="00776D82" w:rsidRDefault="000874E9">
      <w:pPr>
        <w:pStyle w:val="ListParagraph"/>
        <w:numPr>
          <w:ilvl w:val="0"/>
          <w:numId w:val="8"/>
        </w:numPr>
        <w:spacing w:line="360" w:lineRule="auto"/>
        <w:jc w:val="both"/>
        <w:rPr>
          <w:rFonts w:ascii="Times New Roman" w:hAnsi="Times New Roman"/>
        </w:rPr>
      </w:pPr>
      <w:r w:rsidRPr="00776D82">
        <w:rPr>
          <w:rFonts w:ascii="Times New Roman" w:hAnsi="Times New Roman"/>
        </w:rPr>
        <w:t xml:space="preserve">Nộp báo cáo kết quả chi tiết những đã thực hiện, quan sát thấy và kèm ảnh chụp màn hình kết quả </w:t>
      </w:r>
      <w:r w:rsidRPr="00776D82">
        <w:rPr>
          <w:rFonts w:ascii="Times New Roman" w:hAnsi="Times New Roman"/>
          <w:i/>
          <w:iCs/>
        </w:rPr>
        <w:t>(nếu có)</w:t>
      </w:r>
      <w:r w:rsidRPr="00776D82">
        <w:rPr>
          <w:rFonts w:ascii="Times New Roman" w:hAnsi="Times New Roman"/>
        </w:rPr>
        <w:t xml:space="preserve">; giải thích cho quan sát </w:t>
      </w:r>
      <w:r w:rsidRPr="00776D82">
        <w:rPr>
          <w:rFonts w:ascii="Times New Roman" w:hAnsi="Times New Roman"/>
          <w:i/>
          <w:iCs/>
        </w:rPr>
        <w:t>(nếu có)</w:t>
      </w:r>
      <w:r w:rsidRPr="00776D82">
        <w:rPr>
          <w:rFonts w:ascii="Times New Roman" w:hAnsi="Times New Roman"/>
        </w:rPr>
        <w:t>.</w:t>
      </w:r>
    </w:p>
    <w:p w14:paraId="5F13D413" w14:textId="77777777" w:rsidR="000874E9" w:rsidRPr="00776D82" w:rsidRDefault="000874E9">
      <w:pPr>
        <w:pStyle w:val="ListParagraph"/>
        <w:numPr>
          <w:ilvl w:val="0"/>
          <w:numId w:val="8"/>
        </w:numPr>
        <w:spacing w:after="0" w:line="360" w:lineRule="auto"/>
        <w:ind w:left="714" w:hanging="357"/>
        <w:jc w:val="both"/>
        <w:rPr>
          <w:rFonts w:ascii="Times New Roman" w:hAnsi="Times New Roman"/>
        </w:rPr>
      </w:pPr>
      <w:r w:rsidRPr="00776D82">
        <w:rPr>
          <w:rFonts w:ascii="Times New Roman" w:hAnsi="Times New Roman"/>
        </w:rPr>
        <w:t>Sinh viên báo cáo kết quả thực hiện và nộp bài.</w:t>
      </w:r>
    </w:p>
    <w:p w14:paraId="16BBBFF6" w14:textId="77777777" w:rsidR="000874E9" w:rsidRPr="00776D82" w:rsidRDefault="000874E9" w:rsidP="00F10E3A">
      <w:pPr>
        <w:pStyle w:val="Style3"/>
        <w:rPr>
          <w:rFonts w:ascii="Times New Roman" w:hAnsi="Times New Roman" w:cs="Times New Roman"/>
          <w:color w:val="000000" w:themeColor="text1"/>
        </w:rPr>
      </w:pPr>
      <w:r w:rsidRPr="00776D82">
        <w:rPr>
          <w:rFonts w:ascii="Times New Roman" w:hAnsi="Times New Roman" w:cs="Times New Roman"/>
          <w:color w:val="000000" w:themeColor="text1"/>
        </w:rPr>
        <w:t>Báo cáo</w:t>
      </w:r>
    </w:p>
    <w:p w14:paraId="3BBFF8CA" w14:textId="77777777" w:rsidR="000874E9" w:rsidRPr="00776D82" w:rsidRDefault="00E56D2E">
      <w:pPr>
        <w:pStyle w:val="ListParagraph"/>
        <w:numPr>
          <w:ilvl w:val="0"/>
          <w:numId w:val="9"/>
        </w:numPr>
        <w:spacing w:line="360" w:lineRule="auto"/>
        <w:jc w:val="both"/>
        <w:rPr>
          <w:rFonts w:ascii="Times New Roman" w:hAnsi="Times New Roman"/>
        </w:rPr>
      </w:pPr>
      <w:r w:rsidRPr="00776D82">
        <w:rPr>
          <w:rFonts w:ascii="Times New Roman" w:hAnsi="Times New Roman"/>
        </w:rPr>
        <w:t>Nộp f</w:t>
      </w:r>
      <w:r w:rsidR="000874E9" w:rsidRPr="00776D82">
        <w:rPr>
          <w:rFonts w:ascii="Times New Roman" w:hAnsi="Times New Roman"/>
        </w:rPr>
        <w:t>ile</w:t>
      </w:r>
      <w:r w:rsidR="00C95B1E" w:rsidRPr="00776D82">
        <w:rPr>
          <w:rFonts w:ascii="Times New Roman" w:hAnsi="Times New Roman"/>
        </w:rPr>
        <w:t xml:space="preserve"> </w:t>
      </w:r>
      <w:r w:rsidR="00C95B1E" w:rsidRPr="00776D82">
        <w:rPr>
          <w:rFonts w:ascii="Times New Roman" w:hAnsi="Times New Roman"/>
          <w:color w:val="FF0000"/>
        </w:rPr>
        <w:t>.docx</w:t>
      </w:r>
      <w:r w:rsidR="000874E9" w:rsidRPr="00776D82">
        <w:rPr>
          <w:rFonts w:ascii="Times New Roman" w:hAnsi="Times New Roman"/>
        </w:rPr>
        <w:t>. Tập trung vào nội dung</w:t>
      </w:r>
      <w:r w:rsidR="00CA3D43" w:rsidRPr="00776D82">
        <w:rPr>
          <w:rFonts w:ascii="Times New Roman" w:hAnsi="Times New Roman"/>
        </w:rPr>
        <w:t>, giải thích.</w:t>
      </w:r>
    </w:p>
    <w:p w14:paraId="4EB82E9B" w14:textId="77777777" w:rsidR="000874E9" w:rsidRPr="00776D82" w:rsidRDefault="000874E9">
      <w:pPr>
        <w:pStyle w:val="ListParagraph"/>
        <w:numPr>
          <w:ilvl w:val="0"/>
          <w:numId w:val="9"/>
        </w:numPr>
        <w:spacing w:line="360" w:lineRule="auto"/>
        <w:jc w:val="both"/>
        <w:rPr>
          <w:rFonts w:ascii="Times New Roman" w:hAnsi="Times New Roman"/>
        </w:rPr>
      </w:pPr>
      <w:r w:rsidRPr="00776D82">
        <w:rPr>
          <w:rFonts w:ascii="Times New Roman" w:hAnsi="Times New Roman"/>
        </w:rPr>
        <w:t xml:space="preserve">Nội dung trình bày bằng Font chữ </w:t>
      </w:r>
      <w:r w:rsidR="00F10E3A" w:rsidRPr="00776D82">
        <w:rPr>
          <w:rFonts w:ascii="Times New Roman" w:hAnsi="Times New Roman"/>
          <w:color w:val="FF0000"/>
        </w:rPr>
        <w:t>Cambria</w:t>
      </w:r>
      <w:r w:rsidR="004C781F" w:rsidRPr="00776D82">
        <w:rPr>
          <w:rFonts w:ascii="Times New Roman" w:hAnsi="Times New Roman"/>
          <w:color w:val="FF0000"/>
        </w:rPr>
        <w:t xml:space="preserve"> hoặc Times New Roman </w:t>
      </w:r>
      <w:r w:rsidR="004C781F" w:rsidRPr="00776D82">
        <w:rPr>
          <w:rFonts w:ascii="Times New Roman" w:hAnsi="Times New Roman"/>
        </w:rPr>
        <w:t>(</w:t>
      </w:r>
      <w:r w:rsidR="004C781F" w:rsidRPr="00776D82">
        <w:rPr>
          <w:rFonts w:ascii="Times New Roman" w:hAnsi="Times New Roman"/>
          <w:i/>
          <w:iCs/>
        </w:rPr>
        <w:t>tuy nhiên, phải chuyển đổi hết báo cáo này sang 1 font chữ thống nhất</w:t>
      </w:r>
      <w:r w:rsidR="004C781F" w:rsidRPr="00776D82">
        <w:rPr>
          <w:rFonts w:ascii="Times New Roman" w:hAnsi="Times New Roman"/>
        </w:rPr>
        <w:t>)</w:t>
      </w:r>
      <w:r w:rsidR="00F10E3A" w:rsidRPr="00776D82">
        <w:rPr>
          <w:rFonts w:ascii="Times New Roman" w:hAnsi="Times New Roman"/>
          <w:color w:val="FF0000"/>
        </w:rPr>
        <w:t xml:space="preserve"> </w:t>
      </w:r>
      <w:r w:rsidRPr="00776D82">
        <w:rPr>
          <w:rFonts w:ascii="Times New Roman" w:hAnsi="Times New Roman"/>
          <w:color w:val="FF0000"/>
        </w:rPr>
        <w:t>– cỡ chữ 13. Canh đều (Justify) cho văn bản. Canh giữa (Center) cho ảnh chụp.</w:t>
      </w:r>
    </w:p>
    <w:p w14:paraId="0AE0C641" w14:textId="77777777" w:rsidR="000874E9" w:rsidRPr="00776D82" w:rsidRDefault="000874E9">
      <w:pPr>
        <w:pStyle w:val="ListParagraph"/>
        <w:numPr>
          <w:ilvl w:val="0"/>
          <w:numId w:val="9"/>
        </w:numPr>
        <w:spacing w:line="360" w:lineRule="auto"/>
        <w:jc w:val="both"/>
        <w:rPr>
          <w:rFonts w:ascii="Times New Roman" w:hAnsi="Times New Roman"/>
        </w:rPr>
      </w:pPr>
      <w:r w:rsidRPr="00776D82">
        <w:rPr>
          <w:rFonts w:ascii="Times New Roman" w:hAnsi="Times New Roman"/>
        </w:rPr>
        <w:t xml:space="preserve">Đặt tên theo định dạng: </w:t>
      </w:r>
      <w:r w:rsidR="00216E8B" w:rsidRPr="00776D82">
        <w:rPr>
          <w:rFonts w:ascii="Times New Roman" w:hAnsi="Times New Roman"/>
        </w:rPr>
        <w:t>STTNhom</w:t>
      </w:r>
      <w:r w:rsidRPr="00776D82">
        <w:rPr>
          <w:rFonts w:ascii="Times New Roman" w:hAnsi="Times New Roman"/>
        </w:rPr>
        <w:t>-LabX_MSSV</w:t>
      </w:r>
      <w:r w:rsidR="00CA3D43" w:rsidRPr="00776D82">
        <w:rPr>
          <w:rFonts w:ascii="Times New Roman" w:hAnsi="Times New Roman"/>
        </w:rPr>
        <w:t>1_MSSV2</w:t>
      </w:r>
      <w:r w:rsidRPr="00776D82">
        <w:rPr>
          <w:rFonts w:ascii="Times New Roman" w:hAnsi="Times New Roman"/>
        </w:rPr>
        <w:t xml:space="preserve">. (trong đó X là Thứ tự buổi Thực hành). </w:t>
      </w:r>
    </w:p>
    <w:p w14:paraId="6C226C33" w14:textId="77777777" w:rsidR="000874E9" w:rsidRPr="00776D82" w:rsidRDefault="000874E9" w:rsidP="00F06743">
      <w:pPr>
        <w:pStyle w:val="ListParagraph"/>
        <w:spacing w:line="360" w:lineRule="auto"/>
        <w:jc w:val="both"/>
        <w:rPr>
          <w:rFonts w:ascii="Times New Roman" w:hAnsi="Times New Roman"/>
        </w:rPr>
      </w:pPr>
      <w:r w:rsidRPr="00776D82">
        <w:rPr>
          <w:rFonts w:ascii="Times New Roman" w:hAnsi="Times New Roman"/>
        </w:rPr>
        <w:t xml:space="preserve">Ví dụ: </w:t>
      </w:r>
      <w:r w:rsidR="00216E8B" w:rsidRPr="00776D82">
        <w:rPr>
          <w:rFonts w:ascii="Times New Roman" w:hAnsi="Times New Roman"/>
        </w:rPr>
        <w:t>TH1.01</w:t>
      </w:r>
      <w:r w:rsidRPr="00776D82">
        <w:rPr>
          <w:rFonts w:ascii="Times New Roman" w:hAnsi="Times New Roman"/>
        </w:rPr>
        <w:t>-Lab1_</w:t>
      </w:r>
      <w:r w:rsidR="00C95B1E" w:rsidRPr="00776D82">
        <w:rPr>
          <w:rFonts w:ascii="Times New Roman" w:hAnsi="Times New Roman"/>
        </w:rPr>
        <w:t>2</w:t>
      </w:r>
      <w:r w:rsidR="00DA257B" w:rsidRPr="00776D82">
        <w:rPr>
          <w:rFonts w:ascii="Times New Roman" w:hAnsi="Times New Roman"/>
        </w:rPr>
        <w:t>5</w:t>
      </w:r>
      <w:r w:rsidRPr="00776D82">
        <w:rPr>
          <w:rFonts w:ascii="Times New Roman" w:hAnsi="Times New Roman"/>
        </w:rPr>
        <w:t>520001</w:t>
      </w:r>
      <w:r w:rsidR="00CA3D43" w:rsidRPr="00776D82">
        <w:rPr>
          <w:rFonts w:ascii="Times New Roman" w:hAnsi="Times New Roman"/>
        </w:rPr>
        <w:t>_</w:t>
      </w:r>
      <w:r w:rsidR="00C95B1E" w:rsidRPr="00776D82">
        <w:rPr>
          <w:rFonts w:ascii="Times New Roman" w:hAnsi="Times New Roman"/>
        </w:rPr>
        <w:t>2</w:t>
      </w:r>
      <w:r w:rsidR="00DA257B" w:rsidRPr="00776D82">
        <w:rPr>
          <w:rFonts w:ascii="Times New Roman" w:hAnsi="Times New Roman"/>
        </w:rPr>
        <w:t>5</w:t>
      </w:r>
      <w:r w:rsidRPr="00776D82">
        <w:rPr>
          <w:rFonts w:ascii="Times New Roman" w:hAnsi="Times New Roman"/>
        </w:rPr>
        <w:t>520002</w:t>
      </w:r>
    </w:p>
    <w:p w14:paraId="7F9DD064" w14:textId="77777777" w:rsidR="000874E9" w:rsidRPr="00776D82" w:rsidRDefault="000874E9">
      <w:pPr>
        <w:pStyle w:val="ListParagraph"/>
        <w:numPr>
          <w:ilvl w:val="0"/>
          <w:numId w:val="9"/>
        </w:numPr>
        <w:spacing w:line="360" w:lineRule="auto"/>
        <w:jc w:val="both"/>
        <w:rPr>
          <w:rFonts w:ascii="Times New Roman" w:hAnsi="Times New Roman"/>
        </w:rPr>
      </w:pPr>
      <w:r w:rsidRPr="00776D82">
        <w:rPr>
          <w:rFonts w:ascii="Times New Roman" w:hAnsi="Times New Roman"/>
        </w:rPr>
        <w:t xml:space="preserve">Nếu báo cáo có nhiều file, nén tất cả file vào file </w:t>
      </w:r>
      <w:r w:rsidRPr="00776D82">
        <w:rPr>
          <w:rFonts w:ascii="Times New Roman" w:hAnsi="Times New Roman"/>
          <w:color w:val="FF0000"/>
        </w:rPr>
        <w:t xml:space="preserve">.ZIP </w:t>
      </w:r>
      <w:r w:rsidRPr="00776D82">
        <w:rPr>
          <w:rFonts w:ascii="Times New Roman" w:hAnsi="Times New Roman"/>
        </w:rPr>
        <w:t>với cùng tên file báo cáo.</w:t>
      </w:r>
    </w:p>
    <w:p w14:paraId="645093DF" w14:textId="77777777" w:rsidR="000874E9" w:rsidRPr="00776D82" w:rsidRDefault="000874E9">
      <w:pPr>
        <w:pStyle w:val="ListParagraph"/>
        <w:numPr>
          <w:ilvl w:val="0"/>
          <w:numId w:val="9"/>
        </w:numPr>
        <w:spacing w:line="360" w:lineRule="auto"/>
        <w:jc w:val="both"/>
        <w:rPr>
          <w:rFonts w:ascii="Times New Roman" w:hAnsi="Times New Roman"/>
        </w:rPr>
      </w:pPr>
      <w:r w:rsidRPr="00776D82">
        <w:rPr>
          <w:rFonts w:ascii="Times New Roman" w:hAnsi="Times New Roman"/>
        </w:rPr>
        <w:t xml:space="preserve">Không đặt tên đúng định dạng – yêu cầu, sẽ </w:t>
      </w:r>
      <w:r w:rsidRPr="00776D82">
        <w:rPr>
          <w:rFonts w:ascii="Times New Roman" w:hAnsi="Times New Roman"/>
          <w:color w:val="FF0000"/>
        </w:rPr>
        <w:t xml:space="preserve">KHÔNG </w:t>
      </w:r>
      <w:r w:rsidRPr="00776D82">
        <w:rPr>
          <w:rFonts w:ascii="Times New Roman" w:hAnsi="Times New Roman"/>
        </w:rPr>
        <w:t xml:space="preserve">chấm điểm bài </w:t>
      </w:r>
      <w:r w:rsidR="00CA3D43" w:rsidRPr="00776D82">
        <w:rPr>
          <w:rFonts w:ascii="Times New Roman" w:hAnsi="Times New Roman"/>
        </w:rPr>
        <w:t>thực hành</w:t>
      </w:r>
      <w:r w:rsidRPr="00776D82">
        <w:rPr>
          <w:rFonts w:ascii="Times New Roman" w:hAnsi="Times New Roman"/>
        </w:rPr>
        <w:t>.</w:t>
      </w:r>
    </w:p>
    <w:p w14:paraId="0245C27C" w14:textId="77777777" w:rsidR="000874E9" w:rsidRPr="00776D82" w:rsidRDefault="000874E9">
      <w:pPr>
        <w:pStyle w:val="ListParagraph"/>
        <w:numPr>
          <w:ilvl w:val="0"/>
          <w:numId w:val="9"/>
        </w:numPr>
        <w:spacing w:after="0" w:line="360" w:lineRule="auto"/>
        <w:ind w:left="714" w:hanging="357"/>
        <w:jc w:val="both"/>
        <w:rPr>
          <w:rFonts w:ascii="Times New Roman" w:hAnsi="Times New Roman"/>
        </w:rPr>
      </w:pPr>
      <w:r w:rsidRPr="00776D82">
        <w:rPr>
          <w:rFonts w:ascii="Times New Roman" w:hAnsi="Times New Roman"/>
        </w:rPr>
        <w:t>Nộp file báo cáo trên theo thời gian đã thống nhất tại courses.uit.edu.vn.</w:t>
      </w:r>
    </w:p>
    <w:p w14:paraId="4942B4CF" w14:textId="77777777" w:rsidR="00F06743" w:rsidRPr="00776D82" w:rsidRDefault="000874E9" w:rsidP="00F06743">
      <w:pPr>
        <w:pStyle w:val="NoiDung"/>
        <w:ind w:firstLine="357"/>
        <w:jc w:val="center"/>
        <w:rPr>
          <w:rFonts w:cs="Times New Roman"/>
          <w:color w:val="FF0000"/>
        </w:rPr>
      </w:pPr>
      <w:r w:rsidRPr="00776D82">
        <w:rPr>
          <w:rFonts w:cs="Times New Roman"/>
          <w:color w:val="FF0000"/>
        </w:rPr>
        <w:t>Bài sao chép, trễ, … sẽ được xử lý tùy mức độ vi phạm.</w:t>
      </w:r>
      <w:bookmarkEnd w:id="0"/>
      <w:bookmarkEnd w:id="1"/>
    </w:p>
    <w:p w14:paraId="1F1F5806" w14:textId="77777777" w:rsidR="00884FA0" w:rsidRPr="00776D82" w:rsidRDefault="000874E9" w:rsidP="00F06743">
      <w:pPr>
        <w:pStyle w:val="NoiDung"/>
        <w:ind w:firstLine="357"/>
        <w:jc w:val="center"/>
        <w:rPr>
          <w:rFonts w:cs="Times New Roman"/>
          <w:color w:val="2F5496" w:themeColor="accent5" w:themeShade="BF"/>
        </w:rPr>
      </w:pPr>
      <w:r w:rsidRPr="00776D82">
        <w:rPr>
          <w:rFonts w:cs="Times New Roman"/>
          <w:b/>
          <w:color w:val="2F5496" w:themeColor="accent5" w:themeShade="BF"/>
          <w:sz w:val="40"/>
          <w:szCs w:val="40"/>
        </w:rPr>
        <w:t>HẾT</w:t>
      </w:r>
    </w:p>
    <w:sectPr w:rsidR="00884FA0" w:rsidRPr="00776D82" w:rsidSect="001E5EBF">
      <w:headerReference w:type="default" r:id="rId11"/>
      <w:footerReference w:type="default" r:id="rId12"/>
      <w:headerReference w:type="first" r:id="rId13"/>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365A3" w14:textId="77777777" w:rsidR="004E3976" w:rsidRDefault="004E3976" w:rsidP="00572592">
      <w:r>
        <w:separator/>
      </w:r>
    </w:p>
  </w:endnote>
  <w:endnote w:type="continuationSeparator" w:id="0">
    <w:p w14:paraId="41341A9C" w14:textId="77777777" w:rsidR="004E3976" w:rsidRDefault="004E3976"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Avo">
    <w:altName w:val="Cambria"/>
    <w:charset w:val="00"/>
    <w:family w:val="roman"/>
    <w:pitch w:val="default"/>
    <w:sig w:usb0="00000000"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UTM Neo Sans Intel">
    <w:altName w:val="Cambria"/>
    <w:charset w:val="00"/>
    <w:family w:val="roman"/>
    <w:pitch w:val="default"/>
    <w:sig w:usb0="00000000" w:usb1="00000000" w:usb2="00000000" w:usb3="00000000" w:csb0="00000003"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VN Viet Sach">
    <w:altName w:val="Cambria"/>
    <w:charset w:val="00"/>
    <w:family w:val="roman"/>
    <w:pitch w:val="default"/>
    <w:sig w:usb0="00000000" w:usb1="00000000" w:usb2="00000000" w:usb3="00000000" w:csb0="0000001B" w:csb1="00000000"/>
  </w:font>
  <w:font w:name="UTM Neo Intel">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dobe Gothic Std B">
    <w:charset w:val="80"/>
    <w:family w:val="swiss"/>
    <w:pitch w:val="default"/>
    <w:sig w:usb0="00000000" w:usb1="0000000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2485" w14:textId="77777777"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318FC244">
              <wp:simplePos x="0" y="0"/>
              <wp:positionH relativeFrom="margin">
                <wp:posOffset>-790575</wp:posOffset>
              </wp:positionH>
              <wp:positionV relativeFrom="bottomMargin">
                <wp:posOffset>57150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0B3FCD0" w14:textId="77777777" w:rsidR="00C63CCF" w:rsidRPr="00D32372" w:rsidRDefault="00D32372" w:rsidP="00D32372">
                          <w:pPr>
                            <w:jc w:val="right"/>
                            <w:rPr>
                              <w:rFonts w:ascii="Cambria" w:hAnsi="Cambria"/>
                              <w:b/>
                              <w:i/>
                              <w:sz w:val="22"/>
                              <w:szCs w:val="22"/>
                            </w:rPr>
                          </w:pPr>
                          <w:r w:rsidRPr="00D32372">
                            <w:rPr>
                              <w:rFonts w:ascii="Cambria" w:hAnsi="Cambria"/>
                              <w:b/>
                              <w:i/>
                              <w:sz w:val="22"/>
                              <w:szCs w:val="22"/>
                            </w:rPr>
                            <w:t>KHOA MẠNG MÁY TÍNH VÀ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margin-left:-62.25pt;margin-top: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" filled="f" fillcolor="#fffffe" stroked="f" strokecolor="#212120" insetpen="t">
              <v:textbox inset="2.88pt,2.88pt,2.88pt,2.88pt">
                <w:txbxContent>
                  <w:p w14:paraId="60B3FCD0" w14:textId="77777777" w:rsidR="00C63CCF" w:rsidRPr="00D32372" w:rsidRDefault="00D32372" w:rsidP="00D32372">
                    <w:pPr>
                      <w:jc w:val="right"/>
                      <w:rPr>
                        <w:rFonts w:ascii="Cambria" w:hAnsi="Cambria"/>
                        <w:b/>
                        <w:i/>
                        <w:sz w:val="22"/>
                        <w:szCs w:val="22"/>
                      </w:rPr>
                    </w:pPr>
                    <w:r w:rsidRPr="00D32372">
                      <w:rPr>
                        <w:rFonts w:ascii="Cambria" w:hAnsi="Cambria"/>
                        <w:b/>
                        <w:i/>
                        <w:sz w:val="22"/>
                        <w:szCs w:val="22"/>
                      </w:rPr>
                      <w:t>KHOA MẠNG MÁY TÍNH VÀ TRUYỀN THÔNG</w:t>
                    </w: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06F4A543">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A3F9405" w14:textId="77777777"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DF5A49">
                            <w:rPr>
                              <w:rFonts w:ascii="Cambria" w:hAnsi="Cambria" w:cstheme="minorHAnsi"/>
                              <w:color w:val="808080" w:themeColor="background1" w:themeShade="80"/>
                              <w:sz w:val="22"/>
                              <w:szCs w:val="22"/>
                            </w:rPr>
                            <w:t>HỌC MÁY TĂNG CƯỜNG CHO CÁC HỆ THỐNG MẠNG</w:t>
                          </w:r>
                        </w:p>
                        <w:p w14:paraId="541E7ABA" w14:textId="77777777"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sidR="00A16BED">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F5A49">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F5A49">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5A3F9405" w14:textId="77777777"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DF5A49">
                      <w:rPr>
                        <w:rFonts w:ascii="Cambria" w:hAnsi="Cambria" w:cstheme="minorHAnsi"/>
                        <w:color w:val="808080" w:themeColor="background1" w:themeShade="80"/>
                        <w:sz w:val="22"/>
                        <w:szCs w:val="22"/>
                      </w:rPr>
                      <w:t>HỌC MÁY TĂNG CƯỜNG CHO CÁC HỆ THỐNG MẠNG</w:t>
                    </w:r>
                  </w:p>
                  <w:p w14:paraId="541E7ABA" w14:textId="77777777"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sidR="00A16BED">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F5A49">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F5A49">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C15FD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04E8927"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237ECE3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2EF44" w14:textId="77777777" w:rsidR="004E3976" w:rsidRDefault="004E3976" w:rsidP="00572592">
      <w:r>
        <w:separator/>
      </w:r>
    </w:p>
  </w:footnote>
  <w:footnote w:type="continuationSeparator" w:id="0">
    <w:p w14:paraId="34ACAEDB" w14:textId="77777777" w:rsidR="004E3976" w:rsidRDefault="004E3976"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A7AB" w14:textId="7777777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0EEB67"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180EEB67"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009E" w14:textId="77777777" w:rsidR="00E02B59" w:rsidRDefault="00E02B59">
    <w:pPr>
      <w:pStyle w:val="Header"/>
    </w:pPr>
    <w:r>
      <w:rPr>
        <w:noProof/>
      </w:rPr>
      <w:drawing>
        <wp:anchor distT="0" distB="0" distL="114300" distR="114300" simplePos="0" relativeHeight="251668480" behindDoc="1" locked="0" layoutInCell="1" allowOverlap="1" wp14:anchorId="06F9D805" wp14:editId="5DCB2D95">
          <wp:simplePos x="0" y="0"/>
          <wp:positionH relativeFrom="column">
            <wp:posOffset>-1070610</wp:posOffset>
          </wp:positionH>
          <wp:positionV relativeFrom="paragraph">
            <wp:posOffset>-342265</wp:posOffset>
          </wp:positionV>
          <wp:extent cx="7560599" cy="10699200"/>
          <wp:effectExtent l="0" t="0" r="0" b="0"/>
          <wp:wrapNone/>
          <wp:docPr id="747336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6989"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7560599" cy="10699200"/>
                  </a:xfrm>
                  <a:prstGeom prst="rect">
                    <a:avLst/>
                  </a:prstGeom>
                </pic:spPr>
              </pic:pic>
            </a:graphicData>
          </a:graphic>
          <wp14:sizeRelH relativeFrom="page">
            <wp14:pctWidth>0</wp14:pctWidth>
          </wp14:sizeRelH>
          <wp14:sizeRelV relativeFrom="page">
            <wp14:pctHeight>0</wp14:pctHeight>
          </wp14:sizeRelV>
        </wp:anchor>
      </w:drawing>
    </w:r>
  </w:p>
  <w:p w14:paraId="132C82AB" w14:textId="77777777" w:rsidR="00E02B59" w:rsidRDefault="00E02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05D"/>
    <w:multiLevelType w:val="hybridMultilevel"/>
    <w:tmpl w:val="C7EAD294"/>
    <w:lvl w:ilvl="0" w:tplc="23A4AAE0">
      <w:start w:val="1"/>
      <w:numFmt w:val="decimal"/>
      <w:pStyle w:val="Style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921DA"/>
    <w:multiLevelType w:val="hybridMultilevel"/>
    <w:tmpl w:val="A7A263FA"/>
    <w:lvl w:ilvl="0" w:tplc="9F0AB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F83CC5"/>
    <w:multiLevelType w:val="hybridMultilevel"/>
    <w:tmpl w:val="3CDAC7AA"/>
    <w:lvl w:ilvl="0" w:tplc="9F0AB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72A32108"/>
    <w:multiLevelType w:val="multilevel"/>
    <w:tmpl w:val="0B540D78"/>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061098048">
    <w:abstractNumId w:val="3"/>
  </w:num>
  <w:num w:numId="2" w16cid:durableId="152141516">
    <w:abstractNumId w:val="6"/>
  </w:num>
  <w:num w:numId="3" w16cid:durableId="701634216">
    <w:abstractNumId w:val="10"/>
  </w:num>
  <w:num w:numId="4" w16cid:durableId="994341519">
    <w:abstractNumId w:val="7"/>
  </w:num>
  <w:num w:numId="5" w16cid:durableId="40716444">
    <w:abstractNumId w:val="9"/>
  </w:num>
  <w:num w:numId="6" w16cid:durableId="681932907">
    <w:abstractNumId w:val="5"/>
  </w:num>
  <w:num w:numId="7" w16cid:durableId="1113207730">
    <w:abstractNumId w:val="0"/>
  </w:num>
  <w:num w:numId="8" w16cid:durableId="1742094694">
    <w:abstractNumId w:val="4"/>
  </w:num>
  <w:num w:numId="9" w16cid:durableId="234291401">
    <w:abstractNumId w:val="2"/>
  </w:num>
  <w:num w:numId="10" w16cid:durableId="1771074973">
    <w:abstractNumId w:val="8"/>
  </w:num>
  <w:num w:numId="11" w16cid:durableId="536966802">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4DEA"/>
    <w:rsid w:val="00006912"/>
    <w:rsid w:val="00006A69"/>
    <w:rsid w:val="00006C22"/>
    <w:rsid w:val="00007E1B"/>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1D7A"/>
    <w:rsid w:val="000423CF"/>
    <w:rsid w:val="00042C53"/>
    <w:rsid w:val="000443DB"/>
    <w:rsid w:val="00044946"/>
    <w:rsid w:val="0004516C"/>
    <w:rsid w:val="00046B3B"/>
    <w:rsid w:val="00046F16"/>
    <w:rsid w:val="0004795B"/>
    <w:rsid w:val="00047E4E"/>
    <w:rsid w:val="00053176"/>
    <w:rsid w:val="000536A6"/>
    <w:rsid w:val="00054089"/>
    <w:rsid w:val="00054DD7"/>
    <w:rsid w:val="000563D4"/>
    <w:rsid w:val="00056DB3"/>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24DF"/>
    <w:rsid w:val="000935DE"/>
    <w:rsid w:val="00095A7A"/>
    <w:rsid w:val="00096051"/>
    <w:rsid w:val="0009609A"/>
    <w:rsid w:val="00096EB8"/>
    <w:rsid w:val="000A2058"/>
    <w:rsid w:val="000A2669"/>
    <w:rsid w:val="000A26C8"/>
    <w:rsid w:val="000A300B"/>
    <w:rsid w:val="000A35AF"/>
    <w:rsid w:val="000A45A2"/>
    <w:rsid w:val="000A4CB8"/>
    <w:rsid w:val="000A6D1B"/>
    <w:rsid w:val="000A729B"/>
    <w:rsid w:val="000A7C36"/>
    <w:rsid w:val="000B3EC9"/>
    <w:rsid w:val="000B5144"/>
    <w:rsid w:val="000B588F"/>
    <w:rsid w:val="000C0643"/>
    <w:rsid w:val="000C1191"/>
    <w:rsid w:val="000C297D"/>
    <w:rsid w:val="000C4787"/>
    <w:rsid w:val="000C5B4F"/>
    <w:rsid w:val="000C71C3"/>
    <w:rsid w:val="000C786E"/>
    <w:rsid w:val="000C7C86"/>
    <w:rsid w:val="000C7F39"/>
    <w:rsid w:val="000D3593"/>
    <w:rsid w:val="000D4B64"/>
    <w:rsid w:val="000D7FE8"/>
    <w:rsid w:val="000E0D2D"/>
    <w:rsid w:val="000E4826"/>
    <w:rsid w:val="000E4CA9"/>
    <w:rsid w:val="000E5278"/>
    <w:rsid w:val="000F0F18"/>
    <w:rsid w:val="000F1EF1"/>
    <w:rsid w:val="000F2C3D"/>
    <w:rsid w:val="000F3601"/>
    <w:rsid w:val="000F37BD"/>
    <w:rsid w:val="000F3D7C"/>
    <w:rsid w:val="000F4F1F"/>
    <w:rsid w:val="000F54CE"/>
    <w:rsid w:val="000F5C9C"/>
    <w:rsid w:val="000F6F39"/>
    <w:rsid w:val="001009F6"/>
    <w:rsid w:val="001050FC"/>
    <w:rsid w:val="0011187C"/>
    <w:rsid w:val="001122CB"/>
    <w:rsid w:val="0011236A"/>
    <w:rsid w:val="001133CB"/>
    <w:rsid w:val="00113984"/>
    <w:rsid w:val="00120139"/>
    <w:rsid w:val="00120DC3"/>
    <w:rsid w:val="00121F4C"/>
    <w:rsid w:val="00123A0C"/>
    <w:rsid w:val="00125179"/>
    <w:rsid w:val="00130A35"/>
    <w:rsid w:val="001346D7"/>
    <w:rsid w:val="00134866"/>
    <w:rsid w:val="00135619"/>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C91"/>
    <w:rsid w:val="001872F0"/>
    <w:rsid w:val="001940DA"/>
    <w:rsid w:val="00195686"/>
    <w:rsid w:val="00197611"/>
    <w:rsid w:val="001A184F"/>
    <w:rsid w:val="001A382F"/>
    <w:rsid w:val="001A5AD0"/>
    <w:rsid w:val="001A647D"/>
    <w:rsid w:val="001A7230"/>
    <w:rsid w:val="001A775F"/>
    <w:rsid w:val="001B03C5"/>
    <w:rsid w:val="001B1134"/>
    <w:rsid w:val="001B4477"/>
    <w:rsid w:val="001B5840"/>
    <w:rsid w:val="001B665F"/>
    <w:rsid w:val="001C0992"/>
    <w:rsid w:val="001C241E"/>
    <w:rsid w:val="001C2CE3"/>
    <w:rsid w:val="001C43CF"/>
    <w:rsid w:val="001C470F"/>
    <w:rsid w:val="001C64A3"/>
    <w:rsid w:val="001C657B"/>
    <w:rsid w:val="001D1D9D"/>
    <w:rsid w:val="001D4A0E"/>
    <w:rsid w:val="001D5836"/>
    <w:rsid w:val="001D7564"/>
    <w:rsid w:val="001E0B9A"/>
    <w:rsid w:val="001E1409"/>
    <w:rsid w:val="001E219C"/>
    <w:rsid w:val="001E2864"/>
    <w:rsid w:val="001E4B75"/>
    <w:rsid w:val="001E582A"/>
    <w:rsid w:val="001E5EBF"/>
    <w:rsid w:val="001E7764"/>
    <w:rsid w:val="001F1B6E"/>
    <w:rsid w:val="001F4364"/>
    <w:rsid w:val="001F7C89"/>
    <w:rsid w:val="00200CF3"/>
    <w:rsid w:val="00201549"/>
    <w:rsid w:val="0020229B"/>
    <w:rsid w:val="002030C0"/>
    <w:rsid w:val="0020432B"/>
    <w:rsid w:val="00204706"/>
    <w:rsid w:val="00204F38"/>
    <w:rsid w:val="00210175"/>
    <w:rsid w:val="00211BB4"/>
    <w:rsid w:val="0021379F"/>
    <w:rsid w:val="00216D53"/>
    <w:rsid w:val="00216E8B"/>
    <w:rsid w:val="002174B9"/>
    <w:rsid w:val="0021788C"/>
    <w:rsid w:val="00220519"/>
    <w:rsid w:val="00222BE2"/>
    <w:rsid w:val="00224153"/>
    <w:rsid w:val="0022612C"/>
    <w:rsid w:val="00226BB7"/>
    <w:rsid w:val="00230B64"/>
    <w:rsid w:val="00231E80"/>
    <w:rsid w:val="00234646"/>
    <w:rsid w:val="00235756"/>
    <w:rsid w:val="00237C41"/>
    <w:rsid w:val="00240110"/>
    <w:rsid w:val="00241918"/>
    <w:rsid w:val="00242EA6"/>
    <w:rsid w:val="00243F7F"/>
    <w:rsid w:val="00245D11"/>
    <w:rsid w:val="002475C9"/>
    <w:rsid w:val="002501C7"/>
    <w:rsid w:val="00250318"/>
    <w:rsid w:val="00251549"/>
    <w:rsid w:val="0025290A"/>
    <w:rsid w:val="00253B41"/>
    <w:rsid w:val="00254D90"/>
    <w:rsid w:val="00256D07"/>
    <w:rsid w:val="00260392"/>
    <w:rsid w:val="002610C7"/>
    <w:rsid w:val="00261277"/>
    <w:rsid w:val="00261F27"/>
    <w:rsid w:val="00261F3E"/>
    <w:rsid w:val="00262145"/>
    <w:rsid w:val="00263448"/>
    <w:rsid w:val="002654F7"/>
    <w:rsid w:val="002657ED"/>
    <w:rsid w:val="00265C4C"/>
    <w:rsid w:val="002664F6"/>
    <w:rsid w:val="00267587"/>
    <w:rsid w:val="00267A4C"/>
    <w:rsid w:val="00271023"/>
    <w:rsid w:val="002724CB"/>
    <w:rsid w:val="002729DD"/>
    <w:rsid w:val="00274E1D"/>
    <w:rsid w:val="00276095"/>
    <w:rsid w:val="0027793A"/>
    <w:rsid w:val="002816B2"/>
    <w:rsid w:val="0028251B"/>
    <w:rsid w:val="00291958"/>
    <w:rsid w:val="0029252D"/>
    <w:rsid w:val="002937A5"/>
    <w:rsid w:val="0029459C"/>
    <w:rsid w:val="00295E81"/>
    <w:rsid w:val="00295F41"/>
    <w:rsid w:val="00296052"/>
    <w:rsid w:val="002967BC"/>
    <w:rsid w:val="00297B3A"/>
    <w:rsid w:val="002A0065"/>
    <w:rsid w:val="002A096F"/>
    <w:rsid w:val="002A3991"/>
    <w:rsid w:val="002A6091"/>
    <w:rsid w:val="002A74EA"/>
    <w:rsid w:val="002B465C"/>
    <w:rsid w:val="002B473D"/>
    <w:rsid w:val="002B4D33"/>
    <w:rsid w:val="002B5D48"/>
    <w:rsid w:val="002B65A7"/>
    <w:rsid w:val="002B7252"/>
    <w:rsid w:val="002C51AE"/>
    <w:rsid w:val="002C59D5"/>
    <w:rsid w:val="002C604C"/>
    <w:rsid w:val="002C61A2"/>
    <w:rsid w:val="002C74FC"/>
    <w:rsid w:val="002C7674"/>
    <w:rsid w:val="002C7FC4"/>
    <w:rsid w:val="002D03AB"/>
    <w:rsid w:val="002D0E59"/>
    <w:rsid w:val="002D12BB"/>
    <w:rsid w:val="002D1DBF"/>
    <w:rsid w:val="002D1E21"/>
    <w:rsid w:val="002D2358"/>
    <w:rsid w:val="002D2404"/>
    <w:rsid w:val="002D28AD"/>
    <w:rsid w:val="002D64EC"/>
    <w:rsid w:val="002D6633"/>
    <w:rsid w:val="002D6A7B"/>
    <w:rsid w:val="002E1D34"/>
    <w:rsid w:val="002E2CA8"/>
    <w:rsid w:val="002E401B"/>
    <w:rsid w:val="002F0692"/>
    <w:rsid w:val="002F0A5C"/>
    <w:rsid w:val="002F1CE8"/>
    <w:rsid w:val="002F27D0"/>
    <w:rsid w:val="002F2EC7"/>
    <w:rsid w:val="002F4041"/>
    <w:rsid w:val="002F409B"/>
    <w:rsid w:val="002F55C6"/>
    <w:rsid w:val="003000D7"/>
    <w:rsid w:val="003008D7"/>
    <w:rsid w:val="00300E5D"/>
    <w:rsid w:val="003012F7"/>
    <w:rsid w:val="0030327F"/>
    <w:rsid w:val="0030416A"/>
    <w:rsid w:val="00306D3A"/>
    <w:rsid w:val="00307060"/>
    <w:rsid w:val="0030747C"/>
    <w:rsid w:val="003114A2"/>
    <w:rsid w:val="00311B19"/>
    <w:rsid w:val="003124F3"/>
    <w:rsid w:val="00312C6E"/>
    <w:rsid w:val="00312ECC"/>
    <w:rsid w:val="00313327"/>
    <w:rsid w:val="00313B37"/>
    <w:rsid w:val="00313F7D"/>
    <w:rsid w:val="00314EE2"/>
    <w:rsid w:val="0031572C"/>
    <w:rsid w:val="00320AE3"/>
    <w:rsid w:val="00322C24"/>
    <w:rsid w:val="00323D59"/>
    <w:rsid w:val="00326341"/>
    <w:rsid w:val="00330300"/>
    <w:rsid w:val="00332CB8"/>
    <w:rsid w:val="0033364D"/>
    <w:rsid w:val="0033581F"/>
    <w:rsid w:val="003372BC"/>
    <w:rsid w:val="00344161"/>
    <w:rsid w:val="00345847"/>
    <w:rsid w:val="00345F4E"/>
    <w:rsid w:val="0034647D"/>
    <w:rsid w:val="0034787B"/>
    <w:rsid w:val="00347D1D"/>
    <w:rsid w:val="00350381"/>
    <w:rsid w:val="00351907"/>
    <w:rsid w:val="00353F09"/>
    <w:rsid w:val="00355944"/>
    <w:rsid w:val="00356A5A"/>
    <w:rsid w:val="00357E8A"/>
    <w:rsid w:val="00360010"/>
    <w:rsid w:val="00361A3D"/>
    <w:rsid w:val="00362290"/>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614E"/>
    <w:rsid w:val="00386394"/>
    <w:rsid w:val="00386B03"/>
    <w:rsid w:val="00387936"/>
    <w:rsid w:val="00387D76"/>
    <w:rsid w:val="00387E1D"/>
    <w:rsid w:val="003901B0"/>
    <w:rsid w:val="00392CEE"/>
    <w:rsid w:val="00394D72"/>
    <w:rsid w:val="003957FB"/>
    <w:rsid w:val="003979C3"/>
    <w:rsid w:val="003A0726"/>
    <w:rsid w:val="003A1618"/>
    <w:rsid w:val="003A42BD"/>
    <w:rsid w:val="003A4394"/>
    <w:rsid w:val="003A47DA"/>
    <w:rsid w:val="003A4BAD"/>
    <w:rsid w:val="003A5D78"/>
    <w:rsid w:val="003A66F1"/>
    <w:rsid w:val="003A6EEB"/>
    <w:rsid w:val="003B0585"/>
    <w:rsid w:val="003B063B"/>
    <w:rsid w:val="003B18C0"/>
    <w:rsid w:val="003B1BD8"/>
    <w:rsid w:val="003B22D8"/>
    <w:rsid w:val="003B488E"/>
    <w:rsid w:val="003B5FC2"/>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29B"/>
    <w:rsid w:val="003F330A"/>
    <w:rsid w:val="003F575C"/>
    <w:rsid w:val="003F5811"/>
    <w:rsid w:val="003F5C6D"/>
    <w:rsid w:val="003F684E"/>
    <w:rsid w:val="004012AF"/>
    <w:rsid w:val="0040159A"/>
    <w:rsid w:val="0040417A"/>
    <w:rsid w:val="00407369"/>
    <w:rsid w:val="00410F33"/>
    <w:rsid w:val="00411B96"/>
    <w:rsid w:val="004152D9"/>
    <w:rsid w:val="00416B9D"/>
    <w:rsid w:val="00416CD0"/>
    <w:rsid w:val="00423D0B"/>
    <w:rsid w:val="0042402A"/>
    <w:rsid w:val="00425951"/>
    <w:rsid w:val="004272CC"/>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509BB"/>
    <w:rsid w:val="00450C74"/>
    <w:rsid w:val="00451441"/>
    <w:rsid w:val="00451805"/>
    <w:rsid w:val="004526E0"/>
    <w:rsid w:val="004540F9"/>
    <w:rsid w:val="00455498"/>
    <w:rsid w:val="00456BE3"/>
    <w:rsid w:val="00464CFB"/>
    <w:rsid w:val="004657A2"/>
    <w:rsid w:val="004669A1"/>
    <w:rsid w:val="00466CD0"/>
    <w:rsid w:val="00467F34"/>
    <w:rsid w:val="00470688"/>
    <w:rsid w:val="00470B9C"/>
    <w:rsid w:val="004737DA"/>
    <w:rsid w:val="00476BC6"/>
    <w:rsid w:val="00480745"/>
    <w:rsid w:val="00480A32"/>
    <w:rsid w:val="004849F7"/>
    <w:rsid w:val="00484AFA"/>
    <w:rsid w:val="00486903"/>
    <w:rsid w:val="00486B12"/>
    <w:rsid w:val="00487657"/>
    <w:rsid w:val="004909B1"/>
    <w:rsid w:val="00490B0D"/>
    <w:rsid w:val="00491B22"/>
    <w:rsid w:val="00493FDD"/>
    <w:rsid w:val="00495071"/>
    <w:rsid w:val="00496990"/>
    <w:rsid w:val="00496D3B"/>
    <w:rsid w:val="004974E1"/>
    <w:rsid w:val="004A0329"/>
    <w:rsid w:val="004A1128"/>
    <w:rsid w:val="004A3D5A"/>
    <w:rsid w:val="004A55AE"/>
    <w:rsid w:val="004A660D"/>
    <w:rsid w:val="004A7226"/>
    <w:rsid w:val="004A760C"/>
    <w:rsid w:val="004B2131"/>
    <w:rsid w:val="004B312C"/>
    <w:rsid w:val="004B37B0"/>
    <w:rsid w:val="004B57A0"/>
    <w:rsid w:val="004B5CF1"/>
    <w:rsid w:val="004B6A51"/>
    <w:rsid w:val="004C10CF"/>
    <w:rsid w:val="004C1BCA"/>
    <w:rsid w:val="004C4D4F"/>
    <w:rsid w:val="004C6570"/>
    <w:rsid w:val="004C6ABC"/>
    <w:rsid w:val="004C781F"/>
    <w:rsid w:val="004C79CC"/>
    <w:rsid w:val="004D00CC"/>
    <w:rsid w:val="004D03DD"/>
    <w:rsid w:val="004D1419"/>
    <w:rsid w:val="004D5E61"/>
    <w:rsid w:val="004D6415"/>
    <w:rsid w:val="004D661A"/>
    <w:rsid w:val="004E0F95"/>
    <w:rsid w:val="004E16EF"/>
    <w:rsid w:val="004E18A1"/>
    <w:rsid w:val="004E1D57"/>
    <w:rsid w:val="004E2878"/>
    <w:rsid w:val="004E2A44"/>
    <w:rsid w:val="004E3976"/>
    <w:rsid w:val="004E3CAB"/>
    <w:rsid w:val="004E4221"/>
    <w:rsid w:val="004E43A2"/>
    <w:rsid w:val="004E460F"/>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67D5"/>
    <w:rsid w:val="00506B09"/>
    <w:rsid w:val="0051014B"/>
    <w:rsid w:val="00511406"/>
    <w:rsid w:val="00513003"/>
    <w:rsid w:val="005140B4"/>
    <w:rsid w:val="005171F1"/>
    <w:rsid w:val="0052075B"/>
    <w:rsid w:val="0052292D"/>
    <w:rsid w:val="00523C17"/>
    <w:rsid w:val="00524081"/>
    <w:rsid w:val="0052587B"/>
    <w:rsid w:val="0053014B"/>
    <w:rsid w:val="00532A9C"/>
    <w:rsid w:val="0053393F"/>
    <w:rsid w:val="00536101"/>
    <w:rsid w:val="00541A11"/>
    <w:rsid w:val="00545389"/>
    <w:rsid w:val="005459D4"/>
    <w:rsid w:val="0054691A"/>
    <w:rsid w:val="00547523"/>
    <w:rsid w:val="00547F53"/>
    <w:rsid w:val="00551316"/>
    <w:rsid w:val="00553850"/>
    <w:rsid w:val="00553CCB"/>
    <w:rsid w:val="00554208"/>
    <w:rsid w:val="00554E1A"/>
    <w:rsid w:val="00556480"/>
    <w:rsid w:val="005605EC"/>
    <w:rsid w:val="005624DF"/>
    <w:rsid w:val="00562CC3"/>
    <w:rsid w:val="00567721"/>
    <w:rsid w:val="00570D63"/>
    <w:rsid w:val="00571F6A"/>
    <w:rsid w:val="00572592"/>
    <w:rsid w:val="00574541"/>
    <w:rsid w:val="005767A1"/>
    <w:rsid w:val="00583635"/>
    <w:rsid w:val="00584A5D"/>
    <w:rsid w:val="005860C4"/>
    <w:rsid w:val="00590668"/>
    <w:rsid w:val="00592010"/>
    <w:rsid w:val="00592322"/>
    <w:rsid w:val="00592D2A"/>
    <w:rsid w:val="0059336A"/>
    <w:rsid w:val="00593AE6"/>
    <w:rsid w:val="00593F7C"/>
    <w:rsid w:val="005942D8"/>
    <w:rsid w:val="00596D6A"/>
    <w:rsid w:val="005979EF"/>
    <w:rsid w:val="005A06DF"/>
    <w:rsid w:val="005A10E0"/>
    <w:rsid w:val="005A5F4F"/>
    <w:rsid w:val="005A62A6"/>
    <w:rsid w:val="005A714B"/>
    <w:rsid w:val="005A719C"/>
    <w:rsid w:val="005B0248"/>
    <w:rsid w:val="005B0347"/>
    <w:rsid w:val="005B16BF"/>
    <w:rsid w:val="005B24C2"/>
    <w:rsid w:val="005B4B21"/>
    <w:rsid w:val="005B6FB5"/>
    <w:rsid w:val="005C118D"/>
    <w:rsid w:val="005C2AA1"/>
    <w:rsid w:val="005C2F71"/>
    <w:rsid w:val="005C3A35"/>
    <w:rsid w:val="005C3C90"/>
    <w:rsid w:val="005C5B77"/>
    <w:rsid w:val="005C5F7A"/>
    <w:rsid w:val="005C7986"/>
    <w:rsid w:val="005D1FE3"/>
    <w:rsid w:val="005D291F"/>
    <w:rsid w:val="005D3178"/>
    <w:rsid w:val="005D3219"/>
    <w:rsid w:val="005D321C"/>
    <w:rsid w:val="005D378F"/>
    <w:rsid w:val="005D4417"/>
    <w:rsid w:val="005D5C46"/>
    <w:rsid w:val="005D63E9"/>
    <w:rsid w:val="005E1031"/>
    <w:rsid w:val="005E1F6C"/>
    <w:rsid w:val="005E319A"/>
    <w:rsid w:val="005E3385"/>
    <w:rsid w:val="005E439C"/>
    <w:rsid w:val="005E7F7E"/>
    <w:rsid w:val="005F2468"/>
    <w:rsid w:val="005F2648"/>
    <w:rsid w:val="005F40C6"/>
    <w:rsid w:val="005F54E6"/>
    <w:rsid w:val="005F72A7"/>
    <w:rsid w:val="00600CB8"/>
    <w:rsid w:val="00601115"/>
    <w:rsid w:val="00601B2B"/>
    <w:rsid w:val="0060240F"/>
    <w:rsid w:val="00603E61"/>
    <w:rsid w:val="00604225"/>
    <w:rsid w:val="00605898"/>
    <w:rsid w:val="00610756"/>
    <w:rsid w:val="00610900"/>
    <w:rsid w:val="00610C5C"/>
    <w:rsid w:val="00611F9A"/>
    <w:rsid w:val="0061243E"/>
    <w:rsid w:val="00613EA0"/>
    <w:rsid w:val="006146AF"/>
    <w:rsid w:val="00616D5E"/>
    <w:rsid w:val="0062014A"/>
    <w:rsid w:val="00622AFE"/>
    <w:rsid w:val="00623F17"/>
    <w:rsid w:val="006246DA"/>
    <w:rsid w:val="00630BB9"/>
    <w:rsid w:val="00635ACB"/>
    <w:rsid w:val="00635F5A"/>
    <w:rsid w:val="00636B92"/>
    <w:rsid w:val="00646146"/>
    <w:rsid w:val="006506E4"/>
    <w:rsid w:val="006511CE"/>
    <w:rsid w:val="00654211"/>
    <w:rsid w:val="00655FA0"/>
    <w:rsid w:val="0066085B"/>
    <w:rsid w:val="00660B4B"/>
    <w:rsid w:val="006637B9"/>
    <w:rsid w:val="00665D5C"/>
    <w:rsid w:val="00666BEB"/>
    <w:rsid w:val="0066747F"/>
    <w:rsid w:val="00667F4E"/>
    <w:rsid w:val="006702C1"/>
    <w:rsid w:val="00672E99"/>
    <w:rsid w:val="00673A67"/>
    <w:rsid w:val="00677287"/>
    <w:rsid w:val="00683037"/>
    <w:rsid w:val="00684FDC"/>
    <w:rsid w:val="00685223"/>
    <w:rsid w:val="00687768"/>
    <w:rsid w:val="00690704"/>
    <w:rsid w:val="0069077D"/>
    <w:rsid w:val="00694787"/>
    <w:rsid w:val="00694D2E"/>
    <w:rsid w:val="00694EB5"/>
    <w:rsid w:val="00695565"/>
    <w:rsid w:val="00696078"/>
    <w:rsid w:val="006A01B0"/>
    <w:rsid w:val="006A1C23"/>
    <w:rsid w:val="006A2C74"/>
    <w:rsid w:val="006A4903"/>
    <w:rsid w:val="006A5D16"/>
    <w:rsid w:val="006A6D78"/>
    <w:rsid w:val="006A744C"/>
    <w:rsid w:val="006B21D0"/>
    <w:rsid w:val="006B2C01"/>
    <w:rsid w:val="006B3366"/>
    <w:rsid w:val="006B42BB"/>
    <w:rsid w:val="006B45D3"/>
    <w:rsid w:val="006B6B35"/>
    <w:rsid w:val="006B7654"/>
    <w:rsid w:val="006C0727"/>
    <w:rsid w:val="006C35C1"/>
    <w:rsid w:val="006C3DF2"/>
    <w:rsid w:val="006D1124"/>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5FE8"/>
    <w:rsid w:val="006F67A0"/>
    <w:rsid w:val="00700632"/>
    <w:rsid w:val="00700B8A"/>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2756B"/>
    <w:rsid w:val="0073061E"/>
    <w:rsid w:val="00735ED9"/>
    <w:rsid w:val="00736266"/>
    <w:rsid w:val="007404DA"/>
    <w:rsid w:val="0074068E"/>
    <w:rsid w:val="00740CA9"/>
    <w:rsid w:val="00744C77"/>
    <w:rsid w:val="00747A1B"/>
    <w:rsid w:val="00747BA1"/>
    <w:rsid w:val="00750527"/>
    <w:rsid w:val="007534C0"/>
    <w:rsid w:val="0075584A"/>
    <w:rsid w:val="00760F41"/>
    <w:rsid w:val="007610B8"/>
    <w:rsid w:val="00761726"/>
    <w:rsid w:val="00762836"/>
    <w:rsid w:val="00763D53"/>
    <w:rsid w:val="007651AD"/>
    <w:rsid w:val="00766D37"/>
    <w:rsid w:val="00770687"/>
    <w:rsid w:val="00774252"/>
    <w:rsid w:val="00774EB7"/>
    <w:rsid w:val="00775C2A"/>
    <w:rsid w:val="00776B1F"/>
    <w:rsid w:val="00776D82"/>
    <w:rsid w:val="007776E0"/>
    <w:rsid w:val="007801F0"/>
    <w:rsid w:val="0078056C"/>
    <w:rsid w:val="007841AF"/>
    <w:rsid w:val="00785D8D"/>
    <w:rsid w:val="00787643"/>
    <w:rsid w:val="00791075"/>
    <w:rsid w:val="007943D8"/>
    <w:rsid w:val="00794405"/>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AB7"/>
    <w:rsid w:val="007F1F18"/>
    <w:rsid w:val="007F6960"/>
    <w:rsid w:val="007F7113"/>
    <w:rsid w:val="0080049E"/>
    <w:rsid w:val="00800FF6"/>
    <w:rsid w:val="0080163D"/>
    <w:rsid w:val="008065DC"/>
    <w:rsid w:val="0081095C"/>
    <w:rsid w:val="00811DA5"/>
    <w:rsid w:val="00811E75"/>
    <w:rsid w:val="00814816"/>
    <w:rsid w:val="008160F4"/>
    <w:rsid w:val="008162F6"/>
    <w:rsid w:val="00820C88"/>
    <w:rsid w:val="00822287"/>
    <w:rsid w:val="0082345F"/>
    <w:rsid w:val="008235E2"/>
    <w:rsid w:val="00823A4A"/>
    <w:rsid w:val="00825288"/>
    <w:rsid w:val="00830416"/>
    <w:rsid w:val="00830D91"/>
    <w:rsid w:val="008313CD"/>
    <w:rsid w:val="008322B7"/>
    <w:rsid w:val="0083289B"/>
    <w:rsid w:val="00835321"/>
    <w:rsid w:val="00836627"/>
    <w:rsid w:val="008374E8"/>
    <w:rsid w:val="008417D7"/>
    <w:rsid w:val="00842285"/>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CCF"/>
    <w:rsid w:val="00884FA0"/>
    <w:rsid w:val="0088546B"/>
    <w:rsid w:val="008859BA"/>
    <w:rsid w:val="00886A61"/>
    <w:rsid w:val="008870DF"/>
    <w:rsid w:val="00891BF9"/>
    <w:rsid w:val="00892166"/>
    <w:rsid w:val="00892942"/>
    <w:rsid w:val="00897134"/>
    <w:rsid w:val="008A0EF9"/>
    <w:rsid w:val="008A21AA"/>
    <w:rsid w:val="008A3D08"/>
    <w:rsid w:val="008A4AB4"/>
    <w:rsid w:val="008A568F"/>
    <w:rsid w:val="008A5D28"/>
    <w:rsid w:val="008A5FC3"/>
    <w:rsid w:val="008A67C2"/>
    <w:rsid w:val="008B2587"/>
    <w:rsid w:val="008B2FDA"/>
    <w:rsid w:val="008B33C1"/>
    <w:rsid w:val="008B3892"/>
    <w:rsid w:val="008B47B9"/>
    <w:rsid w:val="008B53C0"/>
    <w:rsid w:val="008B573B"/>
    <w:rsid w:val="008B6443"/>
    <w:rsid w:val="008B71D0"/>
    <w:rsid w:val="008B7C2C"/>
    <w:rsid w:val="008C1232"/>
    <w:rsid w:val="008C2A0A"/>
    <w:rsid w:val="008C3B68"/>
    <w:rsid w:val="008C3E45"/>
    <w:rsid w:val="008C410E"/>
    <w:rsid w:val="008D0072"/>
    <w:rsid w:val="008D32D2"/>
    <w:rsid w:val="008D364E"/>
    <w:rsid w:val="008D7E9C"/>
    <w:rsid w:val="008E2F5F"/>
    <w:rsid w:val="008E3ABD"/>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28DD"/>
    <w:rsid w:val="00903017"/>
    <w:rsid w:val="00903BFB"/>
    <w:rsid w:val="009040EB"/>
    <w:rsid w:val="00904B23"/>
    <w:rsid w:val="00907B34"/>
    <w:rsid w:val="00907D42"/>
    <w:rsid w:val="00907DD8"/>
    <w:rsid w:val="00911008"/>
    <w:rsid w:val="00911401"/>
    <w:rsid w:val="00912240"/>
    <w:rsid w:val="00913BB2"/>
    <w:rsid w:val="00913F4C"/>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6C0F"/>
    <w:rsid w:val="0094791A"/>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6BA5"/>
    <w:rsid w:val="0098723F"/>
    <w:rsid w:val="0099202D"/>
    <w:rsid w:val="00992F28"/>
    <w:rsid w:val="00993C9D"/>
    <w:rsid w:val="00994B1C"/>
    <w:rsid w:val="00996FA1"/>
    <w:rsid w:val="009B2780"/>
    <w:rsid w:val="009B4324"/>
    <w:rsid w:val="009B58B3"/>
    <w:rsid w:val="009B5D5C"/>
    <w:rsid w:val="009B62A6"/>
    <w:rsid w:val="009B75D3"/>
    <w:rsid w:val="009C3D3F"/>
    <w:rsid w:val="009C51C4"/>
    <w:rsid w:val="009C7527"/>
    <w:rsid w:val="009D0079"/>
    <w:rsid w:val="009D0131"/>
    <w:rsid w:val="009D116B"/>
    <w:rsid w:val="009D24D6"/>
    <w:rsid w:val="009D351E"/>
    <w:rsid w:val="009D5C06"/>
    <w:rsid w:val="009D6E88"/>
    <w:rsid w:val="009E1C25"/>
    <w:rsid w:val="009E35C6"/>
    <w:rsid w:val="009E588C"/>
    <w:rsid w:val="009E5CA2"/>
    <w:rsid w:val="009F00F9"/>
    <w:rsid w:val="009F1907"/>
    <w:rsid w:val="009F3633"/>
    <w:rsid w:val="009F394F"/>
    <w:rsid w:val="009F7083"/>
    <w:rsid w:val="009F759A"/>
    <w:rsid w:val="00A0023A"/>
    <w:rsid w:val="00A0093E"/>
    <w:rsid w:val="00A04E82"/>
    <w:rsid w:val="00A0527C"/>
    <w:rsid w:val="00A065DD"/>
    <w:rsid w:val="00A06941"/>
    <w:rsid w:val="00A075A5"/>
    <w:rsid w:val="00A07CFA"/>
    <w:rsid w:val="00A07F48"/>
    <w:rsid w:val="00A104CB"/>
    <w:rsid w:val="00A112A8"/>
    <w:rsid w:val="00A12D38"/>
    <w:rsid w:val="00A12D3D"/>
    <w:rsid w:val="00A12E93"/>
    <w:rsid w:val="00A12FF5"/>
    <w:rsid w:val="00A1424F"/>
    <w:rsid w:val="00A14AE2"/>
    <w:rsid w:val="00A15328"/>
    <w:rsid w:val="00A159CC"/>
    <w:rsid w:val="00A15DEE"/>
    <w:rsid w:val="00A16BED"/>
    <w:rsid w:val="00A17864"/>
    <w:rsid w:val="00A20C68"/>
    <w:rsid w:val="00A2170D"/>
    <w:rsid w:val="00A21FB8"/>
    <w:rsid w:val="00A246D9"/>
    <w:rsid w:val="00A25A74"/>
    <w:rsid w:val="00A262AF"/>
    <w:rsid w:val="00A26841"/>
    <w:rsid w:val="00A2700A"/>
    <w:rsid w:val="00A27489"/>
    <w:rsid w:val="00A27DF9"/>
    <w:rsid w:val="00A3117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07F4"/>
    <w:rsid w:val="00A62A52"/>
    <w:rsid w:val="00A636CE"/>
    <w:rsid w:val="00A656E6"/>
    <w:rsid w:val="00A70BB7"/>
    <w:rsid w:val="00A75AA6"/>
    <w:rsid w:val="00A762CD"/>
    <w:rsid w:val="00A764BE"/>
    <w:rsid w:val="00A77871"/>
    <w:rsid w:val="00A77B08"/>
    <w:rsid w:val="00A77EDC"/>
    <w:rsid w:val="00A840A8"/>
    <w:rsid w:val="00A85BA1"/>
    <w:rsid w:val="00A86243"/>
    <w:rsid w:val="00A8685C"/>
    <w:rsid w:val="00A86978"/>
    <w:rsid w:val="00A878C7"/>
    <w:rsid w:val="00A87B86"/>
    <w:rsid w:val="00A90565"/>
    <w:rsid w:val="00A9420F"/>
    <w:rsid w:val="00A97040"/>
    <w:rsid w:val="00AA0997"/>
    <w:rsid w:val="00AA2782"/>
    <w:rsid w:val="00AA480D"/>
    <w:rsid w:val="00AA488B"/>
    <w:rsid w:val="00AA74BE"/>
    <w:rsid w:val="00AA786D"/>
    <w:rsid w:val="00AB02FA"/>
    <w:rsid w:val="00AB11B8"/>
    <w:rsid w:val="00AB464B"/>
    <w:rsid w:val="00AB4AD5"/>
    <w:rsid w:val="00AB5565"/>
    <w:rsid w:val="00AB5DBE"/>
    <w:rsid w:val="00AB7C9B"/>
    <w:rsid w:val="00AC0AFA"/>
    <w:rsid w:val="00AC0EAB"/>
    <w:rsid w:val="00AC0EB9"/>
    <w:rsid w:val="00AC1CA3"/>
    <w:rsid w:val="00AC384C"/>
    <w:rsid w:val="00AC5813"/>
    <w:rsid w:val="00AC6B3E"/>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761"/>
    <w:rsid w:val="00B02740"/>
    <w:rsid w:val="00B02B23"/>
    <w:rsid w:val="00B040A6"/>
    <w:rsid w:val="00B0443B"/>
    <w:rsid w:val="00B049A4"/>
    <w:rsid w:val="00B05105"/>
    <w:rsid w:val="00B0570B"/>
    <w:rsid w:val="00B05F12"/>
    <w:rsid w:val="00B06128"/>
    <w:rsid w:val="00B10B7C"/>
    <w:rsid w:val="00B11CAC"/>
    <w:rsid w:val="00B157C1"/>
    <w:rsid w:val="00B16956"/>
    <w:rsid w:val="00B16DE7"/>
    <w:rsid w:val="00B1711B"/>
    <w:rsid w:val="00B20DA4"/>
    <w:rsid w:val="00B220FF"/>
    <w:rsid w:val="00B22449"/>
    <w:rsid w:val="00B225BF"/>
    <w:rsid w:val="00B23738"/>
    <w:rsid w:val="00B26F89"/>
    <w:rsid w:val="00B3057B"/>
    <w:rsid w:val="00B3169C"/>
    <w:rsid w:val="00B31A85"/>
    <w:rsid w:val="00B35CBF"/>
    <w:rsid w:val="00B372F3"/>
    <w:rsid w:val="00B37F61"/>
    <w:rsid w:val="00B415AB"/>
    <w:rsid w:val="00B42EB9"/>
    <w:rsid w:val="00B4482B"/>
    <w:rsid w:val="00B46714"/>
    <w:rsid w:val="00B47E39"/>
    <w:rsid w:val="00B47FD8"/>
    <w:rsid w:val="00B52169"/>
    <w:rsid w:val="00B525C8"/>
    <w:rsid w:val="00B52E29"/>
    <w:rsid w:val="00B52EE2"/>
    <w:rsid w:val="00B53A43"/>
    <w:rsid w:val="00B5445A"/>
    <w:rsid w:val="00B5787E"/>
    <w:rsid w:val="00B60C31"/>
    <w:rsid w:val="00B6426A"/>
    <w:rsid w:val="00B64D43"/>
    <w:rsid w:val="00B66244"/>
    <w:rsid w:val="00B66B08"/>
    <w:rsid w:val="00B66EC9"/>
    <w:rsid w:val="00B7008A"/>
    <w:rsid w:val="00B71C41"/>
    <w:rsid w:val="00B73FE3"/>
    <w:rsid w:val="00B763C7"/>
    <w:rsid w:val="00B771EB"/>
    <w:rsid w:val="00B77FE2"/>
    <w:rsid w:val="00B8249E"/>
    <w:rsid w:val="00B82658"/>
    <w:rsid w:val="00B82CF8"/>
    <w:rsid w:val="00B82D6C"/>
    <w:rsid w:val="00B8351B"/>
    <w:rsid w:val="00B84971"/>
    <w:rsid w:val="00B91126"/>
    <w:rsid w:val="00B92B54"/>
    <w:rsid w:val="00B92C50"/>
    <w:rsid w:val="00B930A9"/>
    <w:rsid w:val="00B93AF3"/>
    <w:rsid w:val="00B93FD8"/>
    <w:rsid w:val="00B9607A"/>
    <w:rsid w:val="00BA4CC1"/>
    <w:rsid w:val="00BA539D"/>
    <w:rsid w:val="00BA6269"/>
    <w:rsid w:val="00BB1773"/>
    <w:rsid w:val="00BB37BE"/>
    <w:rsid w:val="00BB4051"/>
    <w:rsid w:val="00BB70FD"/>
    <w:rsid w:val="00BC0BB6"/>
    <w:rsid w:val="00BC2E69"/>
    <w:rsid w:val="00BC4B13"/>
    <w:rsid w:val="00BC59C7"/>
    <w:rsid w:val="00BC6A17"/>
    <w:rsid w:val="00BC77F4"/>
    <w:rsid w:val="00BD13B5"/>
    <w:rsid w:val="00BD1842"/>
    <w:rsid w:val="00BD1BEE"/>
    <w:rsid w:val="00BD1E7E"/>
    <w:rsid w:val="00BD245C"/>
    <w:rsid w:val="00BD31BA"/>
    <w:rsid w:val="00BD39B9"/>
    <w:rsid w:val="00BD61F5"/>
    <w:rsid w:val="00BD66C1"/>
    <w:rsid w:val="00BE01A4"/>
    <w:rsid w:val="00BE2827"/>
    <w:rsid w:val="00BE319A"/>
    <w:rsid w:val="00BE443B"/>
    <w:rsid w:val="00BE473B"/>
    <w:rsid w:val="00BE5BAF"/>
    <w:rsid w:val="00BF0AAF"/>
    <w:rsid w:val="00BF0EE0"/>
    <w:rsid w:val="00BF1606"/>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14DE"/>
    <w:rsid w:val="00C226A5"/>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60F5"/>
    <w:rsid w:val="00C90C57"/>
    <w:rsid w:val="00C91215"/>
    <w:rsid w:val="00C9188A"/>
    <w:rsid w:val="00C91AA3"/>
    <w:rsid w:val="00C91BE9"/>
    <w:rsid w:val="00C91CBE"/>
    <w:rsid w:val="00C91DE1"/>
    <w:rsid w:val="00C92941"/>
    <w:rsid w:val="00C93DF4"/>
    <w:rsid w:val="00C95B1E"/>
    <w:rsid w:val="00CA081E"/>
    <w:rsid w:val="00CA3D43"/>
    <w:rsid w:val="00CA5C02"/>
    <w:rsid w:val="00CA69ED"/>
    <w:rsid w:val="00CA766B"/>
    <w:rsid w:val="00CB0132"/>
    <w:rsid w:val="00CB0F00"/>
    <w:rsid w:val="00CB1F2E"/>
    <w:rsid w:val="00CB3994"/>
    <w:rsid w:val="00CB45B3"/>
    <w:rsid w:val="00CB5320"/>
    <w:rsid w:val="00CB540C"/>
    <w:rsid w:val="00CB56E7"/>
    <w:rsid w:val="00CC0807"/>
    <w:rsid w:val="00CC13E8"/>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E7EA9"/>
    <w:rsid w:val="00CF0256"/>
    <w:rsid w:val="00CF0C98"/>
    <w:rsid w:val="00CF0D96"/>
    <w:rsid w:val="00CF12B0"/>
    <w:rsid w:val="00CF3304"/>
    <w:rsid w:val="00CF3C67"/>
    <w:rsid w:val="00CF40A8"/>
    <w:rsid w:val="00CF5922"/>
    <w:rsid w:val="00CF5BF6"/>
    <w:rsid w:val="00CF60F9"/>
    <w:rsid w:val="00D02704"/>
    <w:rsid w:val="00D033A8"/>
    <w:rsid w:val="00D03AE1"/>
    <w:rsid w:val="00D07A84"/>
    <w:rsid w:val="00D1136F"/>
    <w:rsid w:val="00D1219E"/>
    <w:rsid w:val="00D13075"/>
    <w:rsid w:val="00D1692A"/>
    <w:rsid w:val="00D21675"/>
    <w:rsid w:val="00D245AE"/>
    <w:rsid w:val="00D24D3E"/>
    <w:rsid w:val="00D26A66"/>
    <w:rsid w:val="00D26DB3"/>
    <w:rsid w:val="00D30372"/>
    <w:rsid w:val="00D32372"/>
    <w:rsid w:val="00D325DB"/>
    <w:rsid w:val="00D32E23"/>
    <w:rsid w:val="00D33452"/>
    <w:rsid w:val="00D339D5"/>
    <w:rsid w:val="00D34887"/>
    <w:rsid w:val="00D3591A"/>
    <w:rsid w:val="00D35D1F"/>
    <w:rsid w:val="00D3665A"/>
    <w:rsid w:val="00D3672F"/>
    <w:rsid w:val="00D36908"/>
    <w:rsid w:val="00D36B83"/>
    <w:rsid w:val="00D37E40"/>
    <w:rsid w:val="00D4130F"/>
    <w:rsid w:val="00D41BB5"/>
    <w:rsid w:val="00D43401"/>
    <w:rsid w:val="00D43517"/>
    <w:rsid w:val="00D4519C"/>
    <w:rsid w:val="00D477B5"/>
    <w:rsid w:val="00D50A4A"/>
    <w:rsid w:val="00D519CA"/>
    <w:rsid w:val="00D554B0"/>
    <w:rsid w:val="00D556D3"/>
    <w:rsid w:val="00D55FE9"/>
    <w:rsid w:val="00D5683A"/>
    <w:rsid w:val="00D6180A"/>
    <w:rsid w:val="00D61F82"/>
    <w:rsid w:val="00D62B07"/>
    <w:rsid w:val="00D62F55"/>
    <w:rsid w:val="00D633F1"/>
    <w:rsid w:val="00D64812"/>
    <w:rsid w:val="00D64EDE"/>
    <w:rsid w:val="00D6540A"/>
    <w:rsid w:val="00D70B04"/>
    <w:rsid w:val="00D71539"/>
    <w:rsid w:val="00D7357F"/>
    <w:rsid w:val="00D73AC8"/>
    <w:rsid w:val="00D74CC1"/>
    <w:rsid w:val="00D76282"/>
    <w:rsid w:val="00D76F5D"/>
    <w:rsid w:val="00D80AB3"/>
    <w:rsid w:val="00D82459"/>
    <w:rsid w:val="00D82E54"/>
    <w:rsid w:val="00D834B9"/>
    <w:rsid w:val="00D84503"/>
    <w:rsid w:val="00D84CD9"/>
    <w:rsid w:val="00D84F79"/>
    <w:rsid w:val="00D85229"/>
    <w:rsid w:val="00D85F60"/>
    <w:rsid w:val="00D87AA6"/>
    <w:rsid w:val="00D9325C"/>
    <w:rsid w:val="00D96BC6"/>
    <w:rsid w:val="00DA05E4"/>
    <w:rsid w:val="00DA257B"/>
    <w:rsid w:val="00DA5EA9"/>
    <w:rsid w:val="00DA74C9"/>
    <w:rsid w:val="00DA7535"/>
    <w:rsid w:val="00DB12A4"/>
    <w:rsid w:val="00DB186A"/>
    <w:rsid w:val="00DB1A41"/>
    <w:rsid w:val="00DB1FF9"/>
    <w:rsid w:val="00DB2503"/>
    <w:rsid w:val="00DB27C6"/>
    <w:rsid w:val="00DB5097"/>
    <w:rsid w:val="00DB59FE"/>
    <w:rsid w:val="00DB62F4"/>
    <w:rsid w:val="00DB6CB6"/>
    <w:rsid w:val="00DC0240"/>
    <w:rsid w:val="00DC2D33"/>
    <w:rsid w:val="00DC4626"/>
    <w:rsid w:val="00DC5027"/>
    <w:rsid w:val="00DC6420"/>
    <w:rsid w:val="00DC7E28"/>
    <w:rsid w:val="00DD04E6"/>
    <w:rsid w:val="00DD1CDD"/>
    <w:rsid w:val="00DD2420"/>
    <w:rsid w:val="00DD334B"/>
    <w:rsid w:val="00DD4201"/>
    <w:rsid w:val="00DD4722"/>
    <w:rsid w:val="00DD523D"/>
    <w:rsid w:val="00DD5B8D"/>
    <w:rsid w:val="00DD7E09"/>
    <w:rsid w:val="00DE0762"/>
    <w:rsid w:val="00DE0B6C"/>
    <w:rsid w:val="00DE19C5"/>
    <w:rsid w:val="00DE22C3"/>
    <w:rsid w:val="00DE2E33"/>
    <w:rsid w:val="00DE7143"/>
    <w:rsid w:val="00DE77A4"/>
    <w:rsid w:val="00DE7CA2"/>
    <w:rsid w:val="00DF13CA"/>
    <w:rsid w:val="00DF241B"/>
    <w:rsid w:val="00DF2C59"/>
    <w:rsid w:val="00DF386B"/>
    <w:rsid w:val="00DF40DA"/>
    <w:rsid w:val="00DF4BC5"/>
    <w:rsid w:val="00DF5261"/>
    <w:rsid w:val="00DF5A49"/>
    <w:rsid w:val="00DF6976"/>
    <w:rsid w:val="00DF782F"/>
    <w:rsid w:val="00E00687"/>
    <w:rsid w:val="00E02B4A"/>
    <w:rsid w:val="00E02B59"/>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53E8"/>
    <w:rsid w:val="00E26EF9"/>
    <w:rsid w:val="00E2733F"/>
    <w:rsid w:val="00E31AD5"/>
    <w:rsid w:val="00E3397F"/>
    <w:rsid w:val="00E35E4B"/>
    <w:rsid w:val="00E419BF"/>
    <w:rsid w:val="00E41B33"/>
    <w:rsid w:val="00E42915"/>
    <w:rsid w:val="00E43E6B"/>
    <w:rsid w:val="00E45FBE"/>
    <w:rsid w:val="00E47630"/>
    <w:rsid w:val="00E5113F"/>
    <w:rsid w:val="00E52C9F"/>
    <w:rsid w:val="00E53A0B"/>
    <w:rsid w:val="00E54458"/>
    <w:rsid w:val="00E55852"/>
    <w:rsid w:val="00E565D0"/>
    <w:rsid w:val="00E56D2E"/>
    <w:rsid w:val="00E6408D"/>
    <w:rsid w:val="00E644DA"/>
    <w:rsid w:val="00E64C32"/>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4907"/>
    <w:rsid w:val="00E95159"/>
    <w:rsid w:val="00E953B1"/>
    <w:rsid w:val="00E953FE"/>
    <w:rsid w:val="00E95D5E"/>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6D01"/>
    <w:rsid w:val="00EC7348"/>
    <w:rsid w:val="00EC7ADA"/>
    <w:rsid w:val="00EC7D7C"/>
    <w:rsid w:val="00ED01B2"/>
    <w:rsid w:val="00ED09CA"/>
    <w:rsid w:val="00ED22C4"/>
    <w:rsid w:val="00ED310A"/>
    <w:rsid w:val="00ED33C0"/>
    <w:rsid w:val="00ED36AA"/>
    <w:rsid w:val="00ED3E27"/>
    <w:rsid w:val="00ED4657"/>
    <w:rsid w:val="00ED5492"/>
    <w:rsid w:val="00ED5A11"/>
    <w:rsid w:val="00EE0290"/>
    <w:rsid w:val="00EE0490"/>
    <w:rsid w:val="00EE05AB"/>
    <w:rsid w:val="00EE171A"/>
    <w:rsid w:val="00EE19A0"/>
    <w:rsid w:val="00EF0FDC"/>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3E3C"/>
    <w:rsid w:val="00F14115"/>
    <w:rsid w:val="00F143F7"/>
    <w:rsid w:val="00F14F7C"/>
    <w:rsid w:val="00F165FC"/>
    <w:rsid w:val="00F17DB7"/>
    <w:rsid w:val="00F224F6"/>
    <w:rsid w:val="00F22837"/>
    <w:rsid w:val="00F24539"/>
    <w:rsid w:val="00F24809"/>
    <w:rsid w:val="00F26139"/>
    <w:rsid w:val="00F262D9"/>
    <w:rsid w:val="00F26819"/>
    <w:rsid w:val="00F27026"/>
    <w:rsid w:val="00F275A3"/>
    <w:rsid w:val="00F3178A"/>
    <w:rsid w:val="00F320A5"/>
    <w:rsid w:val="00F32E2C"/>
    <w:rsid w:val="00F348C1"/>
    <w:rsid w:val="00F3652D"/>
    <w:rsid w:val="00F36C64"/>
    <w:rsid w:val="00F37564"/>
    <w:rsid w:val="00F377E4"/>
    <w:rsid w:val="00F40237"/>
    <w:rsid w:val="00F42938"/>
    <w:rsid w:val="00F44B7F"/>
    <w:rsid w:val="00F4515A"/>
    <w:rsid w:val="00F459A0"/>
    <w:rsid w:val="00F45D9B"/>
    <w:rsid w:val="00F45DEE"/>
    <w:rsid w:val="00F46547"/>
    <w:rsid w:val="00F47C12"/>
    <w:rsid w:val="00F47D57"/>
    <w:rsid w:val="00F5280A"/>
    <w:rsid w:val="00F5526C"/>
    <w:rsid w:val="00F57D9F"/>
    <w:rsid w:val="00F60F41"/>
    <w:rsid w:val="00F623AE"/>
    <w:rsid w:val="00F64B49"/>
    <w:rsid w:val="00F64EF6"/>
    <w:rsid w:val="00F65C45"/>
    <w:rsid w:val="00F660F0"/>
    <w:rsid w:val="00F66B1F"/>
    <w:rsid w:val="00F675B9"/>
    <w:rsid w:val="00F719D4"/>
    <w:rsid w:val="00F73A6E"/>
    <w:rsid w:val="00F7411D"/>
    <w:rsid w:val="00F74AD8"/>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A7D19"/>
    <w:rsid w:val="00FB185C"/>
    <w:rsid w:val="00FB4362"/>
    <w:rsid w:val="00FB51F4"/>
    <w:rsid w:val="00FB5C1F"/>
    <w:rsid w:val="00FB7805"/>
    <w:rsid w:val="00FB7EE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98C"/>
    <w:rsid w:val="00FD3FBF"/>
    <w:rsid w:val="00FD4A3F"/>
    <w:rsid w:val="00FD556D"/>
    <w:rsid w:val="00FE08E4"/>
    <w:rsid w:val="00FE0FFD"/>
    <w:rsid w:val="00FE277C"/>
    <w:rsid w:val="00FE37FA"/>
    <w:rsid w:val="00FE44CD"/>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993C806"/>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A66"/>
    <w:pPr>
      <w:spacing w:after="120"/>
    </w:pPr>
  </w:style>
  <w:style w:type="paragraph" w:styleId="Heading1">
    <w:name w:val="heading 1"/>
    <w:basedOn w:val="Muc-I"/>
    <w:next w:val="Normal"/>
    <w:link w:val="Heading1Char"/>
    <w:uiPriority w:val="9"/>
    <w:qFormat/>
    <w:rsid w:val="00E419BF"/>
    <w:pPr>
      <w:numPr>
        <w:numId w:val="0"/>
      </w:numPr>
      <w:outlineLvl w:val="0"/>
    </w:pPr>
    <w:rPr>
      <w:rFonts w:ascii="Times New Roman" w:hAnsi="Times New Roman"/>
      <w:sz w:val="28"/>
    </w:rPr>
  </w:style>
  <w:style w:type="paragraph" w:styleId="Heading2">
    <w:name w:val="heading 2"/>
    <w:basedOn w:val="Muc-1"/>
    <w:next w:val="Normal"/>
    <w:link w:val="Heading2Char"/>
    <w:uiPriority w:val="9"/>
    <w:unhideWhenUsed/>
    <w:qFormat/>
    <w:rsid w:val="00986BA5"/>
    <w:pPr>
      <w:numPr>
        <w:numId w:val="3"/>
      </w:numPr>
      <w:outlineLvl w:val="1"/>
    </w:pPr>
    <w:rPr>
      <w:rFonts w:ascii="Times New Roman" w:hAnsi="Times New Roman"/>
      <w:b/>
      <w:sz w:val="26"/>
    </w:rPr>
  </w:style>
  <w:style w:type="paragraph" w:styleId="Heading3">
    <w:name w:val="heading 3"/>
    <w:basedOn w:val="NoiDung"/>
    <w:next w:val="Normal"/>
    <w:link w:val="Heading3Char"/>
    <w:uiPriority w:val="9"/>
    <w:unhideWhenUsed/>
    <w:qFormat/>
    <w:rsid w:val="00411B96"/>
    <w:pPr>
      <w:numPr>
        <w:numId w:val="6"/>
      </w:numPr>
      <w:outlineLvl w:val="2"/>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qFormat/>
    <w:rsid w:val="00E419BF"/>
    <w:rPr>
      <w:rFonts w:ascii="Times New Roman" w:hAnsi="Times New Roman"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986BA5"/>
    <w:rPr>
      <w:rFonts w:ascii="Times New Roman" w:hAnsi="Times New Roman" w:cs="Arial"/>
      <w:b/>
      <w:szCs w:val="28"/>
    </w:rPr>
  </w:style>
  <w:style w:type="paragraph" w:customStyle="1" w:styleId="NoiDung">
    <w:name w:val="NoiDung"/>
    <w:basedOn w:val="Normal"/>
    <w:link w:val="NoiDungChar"/>
    <w:qFormat/>
    <w:rsid w:val="0021788C"/>
    <w:pPr>
      <w:spacing w:line="288" w:lineRule="auto"/>
      <w:jc w:val="both"/>
    </w:pPr>
    <w:rPr>
      <w:rFonts w:ascii="Times New Roman" w:hAnsi="Times New Roman"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21788C"/>
    <w:rPr>
      <w:rFonts w:ascii="Times New Roman" w:hAnsi="Times New Roman" w:cs="Arial"/>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4"/>
      </w:numPr>
      <w:jc w:val="center"/>
    </w:pPr>
    <w:rPr>
      <w:i/>
    </w:rPr>
  </w:style>
  <w:style w:type="character" w:customStyle="1" w:styleId="HinhChar">
    <w:name w:val="Hinh Char"/>
    <w:basedOn w:val="NoiDungChar"/>
    <w:link w:val="Hinh"/>
    <w:rsid w:val="00BA4CC1"/>
    <w:rPr>
      <w:rFonts w:ascii="Times New Roman" w:hAnsi="Times New Roman" w:cs="Arial"/>
      <w:i/>
    </w:rPr>
  </w:style>
  <w:style w:type="paragraph" w:customStyle="1" w:styleId="Bc">
    <w:name w:val="Bước"/>
    <w:basedOn w:val="NoiDung"/>
    <w:link w:val="BcChar"/>
    <w:qFormat/>
    <w:rsid w:val="00375DC1"/>
    <w:pPr>
      <w:numPr>
        <w:numId w:val="5"/>
      </w:numPr>
      <w:ind w:left="180" w:hanging="180"/>
    </w:pPr>
  </w:style>
  <w:style w:type="character" w:customStyle="1" w:styleId="Heading3Char">
    <w:name w:val="Heading 3 Char"/>
    <w:basedOn w:val="DefaultParagraphFont"/>
    <w:link w:val="Heading3"/>
    <w:uiPriority w:val="9"/>
    <w:rsid w:val="00411B96"/>
    <w:rPr>
      <w:rFonts w:ascii="Times New Roman" w:hAnsi="Times New Roman" w:cs="Arial"/>
      <w:b/>
      <w:i/>
    </w:rPr>
  </w:style>
  <w:style w:type="character" w:customStyle="1" w:styleId="BcChar">
    <w:name w:val="Bước Char"/>
    <w:basedOn w:val="NoiDungChar"/>
    <w:link w:val="Bc"/>
    <w:rsid w:val="00375DC1"/>
    <w:rPr>
      <w:rFonts w:ascii="Times New Roman" w:hAnsi="Times New Roman" w:cs="Arial"/>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7"/>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 w:type="table" w:styleId="TableGridLight">
    <w:name w:val="Grid Table Light"/>
    <w:basedOn w:val="TableNormal"/>
    <w:uiPriority w:val="40"/>
    <w:rsid w:val="00416B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2C51AE"/>
    <w:rPr>
      <w:b/>
      <w:bCs/>
    </w:rPr>
  </w:style>
  <w:style w:type="table" w:styleId="PlainTable1">
    <w:name w:val="Plain Table 1"/>
    <w:basedOn w:val="TableNormal"/>
    <w:uiPriority w:val="41"/>
    <w:rsid w:val="000451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41D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6</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Nguyễn Hữu Luân</cp:lastModifiedBy>
  <cp:revision>19</cp:revision>
  <cp:lastPrinted>2019-03-26T14:54:00Z</cp:lastPrinted>
  <dcterms:created xsi:type="dcterms:W3CDTF">2026-03-22T03:48:00Z</dcterms:created>
  <dcterms:modified xsi:type="dcterms:W3CDTF">2026-05-17T05:44:00Z</dcterms:modified>
</cp:coreProperties>
</file>