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Pr="00490127" w:rsidRDefault="0049310D" w:rsidP="00EE3F66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EE3F66">
        <w:t>Vector</w:t>
      </w:r>
    </w:p>
    <w:p w:rsidR="00EE3F66" w:rsidRDefault="00EE3F66" w:rsidP="00455A41"/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Vector2</w:t>
      </w:r>
    </w:p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Vector3</w:t>
      </w:r>
    </w:p>
    <w:p w:rsidR="00EE3F66" w:rsidRDefault="00EE3F66" w:rsidP="00455A41">
      <w:r>
        <w:t xml:space="preserve">Representa las 3D. </w:t>
      </w:r>
    </w:p>
    <w:p w:rsidR="00455A41" w:rsidRDefault="00EE3F66" w:rsidP="00455A41">
      <w:r>
        <w:t xml:space="preserve">Se declara de la siguiente manera: Vector3(x, y, z). </w:t>
      </w:r>
    </w:p>
    <w:p w:rsidR="00EE3F66" w:rsidRDefault="00EE3F66" w:rsidP="00455A41">
      <w:pPr>
        <w:rPr>
          <w:u w:val="single"/>
        </w:rPr>
      </w:pPr>
      <w:r w:rsidRPr="00EE3F66">
        <w:rPr>
          <w:u w:val="single"/>
        </w:rPr>
        <w:t>Propiedades: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proofErr w:type="gramStart"/>
      <w:r w:rsidRPr="004C5CE4">
        <w:rPr>
          <w:rFonts w:eastAsia="Times New Roman" w:cstheme="minorHAnsi"/>
          <w:lang w:eastAsia="es-ES"/>
        </w:rPr>
        <w:t>back</w:t>
      </w:r>
      <w:proofErr w:type="gramEnd"/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-1).</w:t>
      </w:r>
    </w:p>
    <w:p w:rsidR="00EE3F66" w:rsidRPr="00A36C89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6" w:history="1">
        <w:proofErr w:type="spellStart"/>
        <w:proofErr w:type="gramStart"/>
        <w:r w:rsidRPr="00A36C89">
          <w:rPr>
            <w:rFonts w:eastAsia="Times New Roman" w:cstheme="minorHAnsi"/>
            <w:lang w:eastAsia="es-ES"/>
          </w:rPr>
          <w:t>down</w:t>
        </w:r>
        <w:proofErr w:type="spellEnd"/>
        <w:proofErr w:type="gramEnd"/>
      </w:hyperlink>
      <w:r w:rsidRPr="00A36C89">
        <w:rPr>
          <w:rFonts w:eastAsia="Times New Roman" w:cstheme="minorHAnsi"/>
          <w:lang w:eastAsia="es-ES"/>
        </w:rPr>
        <w:t xml:space="preserve">: </w:t>
      </w:r>
      <w:r w:rsidR="004C5CE4" w:rsidRPr="00A36C89">
        <w:rPr>
          <w:rFonts w:eastAsia="Times New Roman" w:cstheme="minorHAnsi"/>
          <w:lang w:eastAsia="es-ES"/>
        </w:rPr>
        <w:t>Forma abreviada de</w:t>
      </w:r>
      <w:r w:rsidRPr="00A36C89">
        <w:rPr>
          <w:rFonts w:eastAsia="Times New Roman" w:cstheme="minorHAnsi"/>
          <w:lang w:eastAsia="es-ES"/>
        </w:rPr>
        <w:t xml:space="preserve"> Vector3(0, -1, 0).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7" w:history="1">
        <w:proofErr w:type="gramStart"/>
        <w:r w:rsidR="00EE3F66" w:rsidRPr="004C5CE4">
          <w:rPr>
            <w:rFonts w:eastAsia="Times New Roman" w:cstheme="minorHAnsi"/>
            <w:lang w:eastAsia="es-ES"/>
          </w:rPr>
          <w:t>forward</w:t>
        </w:r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1).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8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left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Vector3(-1, 0, 0).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9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one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1, 1).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0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right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0, 0).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1" w:history="1">
        <w:proofErr w:type="gramStart"/>
        <w:r w:rsidR="00EE3F66" w:rsidRPr="004C5CE4">
          <w:rPr>
            <w:rFonts w:eastAsia="Times New Roman" w:cstheme="minorHAnsi"/>
            <w:lang w:eastAsia="es-ES"/>
          </w:rPr>
          <w:t>up</w:t>
        </w:r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1, 0).</w:t>
      </w:r>
    </w:p>
    <w:p w:rsidR="00EE3F66" w:rsidRPr="004C5CE4" w:rsidRDefault="008815CA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2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zero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0).</w:t>
      </w:r>
    </w:p>
    <w:p w:rsidR="00EE3F66" w:rsidRDefault="00EE3F66" w:rsidP="00455A41">
      <w:r w:rsidRPr="004C5CE4">
        <w:tab/>
      </w:r>
      <w:proofErr w:type="spellStart"/>
      <w:proofErr w:type="gramStart"/>
      <w:r>
        <w:t>normalized</w:t>
      </w:r>
      <w:proofErr w:type="spellEnd"/>
      <w:proofErr w:type="gramEnd"/>
      <w:r>
        <w:t>: Convierte todos los valores del Vector en números enteros.</w:t>
      </w:r>
    </w:p>
    <w:p w:rsidR="00A36C89" w:rsidRDefault="00A36C89" w:rsidP="00455A41">
      <w:proofErr w:type="spellStart"/>
      <w:r>
        <w:t>Lerp</w:t>
      </w:r>
      <w:proofErr w:type="spellEnd"/>
      <w:r>
        <w:t xml:space="preserve">: Sirve para </w:t>
      </w:r>
      <w:r w:rsidR="00C92C2C">
        <w:t>calcular</w:t>
      </w:r>
      <w:r>
        <w:t xml:space="preserve"> la interpolación linear. La interpolación </w:t>
      </w:r>
      <w:r w:rsidR="00C92C2C">
        <w:t>linear sirve para calcular cualquier punto en una recta. Por ejemplo si mi A=(x=1, y=5) y mi B=(x=3, y=15) si intento calcular x=2 la y seria 15*2 = 30, 30/3= 10. Y=10</w:t>
      </w:r>
    </w:p>
    <w:p w:rsidR="00966F82" w:rsidRDefault="00966F82" w:rsidP="00455A41">
      <w:r>
        <w:tab/>
        <w:t xml:space="preserve">En </w:t>
      </w:r>
      <w:proofErr w:type="spellStart"/>
      <w:r>
        <w:t>unity</w:t>
      </w:r>
      <w:proofErr w:type="spellEnd"/>
      <w:r>
        <w:t xml:space="preserve"> con esto en el </w:t>
      </w:r>
      <w:proofErr w:type="spellStart"/>
      <w:r>
        <w:t>update</w:t>
      </w:r>
      <w:proofErr w:type="spellEnd"/>
      <w:r>
        <w:t xml:space="preserve"> se creara un efecto de movimiento del objeto hacia la posición objetivo de forma gradual.</w:t>
      </w:r>
    </w:p>
    <w:p w:rsidR="00A36C89" w:rsidRDefault="00A36C89" w:rsidP="00455A41">
      <w:r>
        <w:tab/>
      </w:r>
      <w:proofErr w:type="gramStart"/>
      <w:r>
        <w:t>Vector3.Lerp(</w:t>
      </w:r>
      <w:proofErr w:type="spellStart"/>
      <w:proofErr w:type="gramEnd"/>
      <w:r>
        <w:t>posición_actual</w:t>
      </w:r>
      <w:proofErr w:type="spellEnd"/>
      <w:r>
        <w:t xml:space="preserve">, </w:t>
      </w:r>
      <w:proofErr w:type="spellStart"/>
      <w:r>
        <w:t>posición_objetivo</w:t>
      </w:r>
      <w:proofErr w:type="spellEnd"/>
      <w:r>
        <w:t xml:space="preserve">, </w:t>
      </w:r>
      <w:proofErr w:type="spellStart"/>
      <w:r w:rsidR="00966F82">
        <w:t>float</w:t>
      </w:r>
      <w:proofErr w:type="spellEnd"/>
      <w:r w:rsidR="00966F82">
        <w:t xml:space="preserve"> t</w:t>
      </w:r>
      <w:r>
        <w:t>)</w:t>
      </w:r>
    </w:p>
    <w:p w:rsidR="00966F82" w:rsidRDefault="00966F82" w:rsidP="00455A41">
      <w:r>
        <w:tab/>
        <w:t xml:space="preserve">T: si es 0 devuelva la posición de origen, si es 1 la posición objetivo, si es 0,5 devuelve la interpolación linear. En la </w:t>
      </w:r>
      <w:r w:rsidR="008815CA">
        <w:t>práctica</w:t>
      </w:r>
      <w:r>
        <w:t xml:space="preserve"> </w:t>
      </w:r>
      <w:r w:rsidR="008815CA">
        <w:t>dará</w:t>
      </w:r>
      <w:r>
        <w:t xml:space="preserve"> un efecto de mayor o menor suavidad, cuanto </w:t>
      </w:r>
      <w:r w:rsidR="008815CA">
        <w:t>más</w:t>
      </w:r>
      <w:r>
        <w:t xml:space="preserve"> cerca de 0 </w:t>
      </w:r>
      <w:r w:rsidR="008815CA">
        <w:t>más</w:t>
      </w:r>
      <w:r>
        <w:t xml:space="preserve"> suave y cuando </w:t>
      </w:r>
      <w:r w:rsidR="008815CA">
        <w:t>más</w:t>
      </w:r>
      <w:r>
        <w:t xml:space="preserve"> cerca de 1 mas rápido.</w:t>
      </w:r>
      <w:bookmarkStart w:id="0" w:name="_GoBack"/>
      <w:bookmarkEnd w:id="0"/>
    </w:p>
    <w:p w:rsidR="00EE3F66" w:rsidRPr="00EE3F66" w:rsidRDefault="00EE3F66" w:rsidP="00455A41">
      <w:r>
        <w:tab/>
      </w:r>
    </w:p>
    <w:sectPr w:rsidR="00EE3F66" w:rsidRPr="00E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4C5CE4"/>
    <w:rsid w:val="00650739"/>
    <w:rsid w:val="00693A57"/>
    <w:rsid w:val="006B3013"/>
    <w:rsid w:val="00856F25"/>
    <w:rsid w:val="008815CA"/>
    <w:rsid w:val="00966F82"/>
    <w:rsid w:val="00A36C89"/>
    <w:rsid w:val="00C92C2C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E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ScriptReference/Vector3-lef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unity3d.com/2018.3/Documentation/ScriptReference/Vector3-forward.html" TargetMode="External"/><Relationship Id="rId12" Type="http://schemas.openxmlformats.org/officeDocument/2006/relationships/hyperlink" Target="https://docs.unity3d.com/2018.3/Documentation/ScriptReference/Vector3-ze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18.3/Documentation/ScriptReference/Vector3-down.html" TargetMode="External"/><Relationship Id="rId11" Type="http://schemas.openxmlformats.org/officeDocument/2006/relationships/hyperlink" Target="https://docs.unity3d.com/2018.3/Documentation/ScriptReference/Vector3-u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2018.3/Documentation/ScriptReference/Vector3-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2018.3/Documentation/ScriptReference/Vector3-on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7DCD-CD3C-4F4B-AC94-5C699797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2019-06-13T21:43:00Z</dcterms:modified>
</cp:coreProperties>
</file>