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jc w:val="center"/>
        <w:rPr>
          <w:b w:val="1"/>
          <w:sz w:val="24"/>
          <w:szCs w:val="24"/>
        </w:rPr>
      </w:pPr>
      <w:r w:rsidDel="00000000" w:rsidR="00000000" w:rsidRPr="00000000">
        <w:rPr>
          <w:b w:val="1"/>
          <w:sz w:val="24"/>
          <w:szCs w:val="24"/>
          <w:rtl w:val="0"/>
        </w:rPr>
        <w:t xml:space="preserve">Project Design Phase-II</w:t>
      </w:r>
    </w:p>
    <w:p w:rsidR="00000000" w:rsidDel="00000000" w:rsidP="00000000" w:rsidRDefault="00000000" w:rsidRPr="00000000" w14:paraId="00000002">
      <w:pPr>
        <w:spacing w:line="259" w:lineRule="auto"/>
        <w:jc w:val="center"/>
        <w:rPr>
          <w:b w:val="1"/>
          <w:sz w:val="24"/>
          <w:szCs w:val="24"/>
        </w:rPr>
      </w:pPr>
      <w:r w:rsidDel="00000000" w:rsidR="00000000" w:rsidRPr="00000000">
        <w:rPr>
          <w:b w:val="1"/>
          <w:sz w:val="24"/>
          <w:szCs w:val="24"/>
          <w:rtl w:val="0"/>
        </w:rPr>
        <w:t xml:space="preserve">Data Flow Diagram &amp; User Stories</w:t>
      </w:r>
    </w:p>
    <w:p w:rsidR="00000000" w:rsidDel="00000000" w:rsidP="00000000" w:rsidRDefault="00000000" w:rsidRPr="00000000" w14:paraId="00000003">
      <w:pPr>
        <w:spacing w:line="259" w:lineRule="auto"/>
        <w:jc w:val="center"/>
        <w:rPr>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26-06-2025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spacing w:after="160" w:line="278.00000000000006" w:lineRule="auto"/>
              <w:rPr/>
            </w:pPr>
            <w:r w:rsidDel="00000000" w:rsidR="00000000" w:rsidRPr="00000000">
              <w:rPr>
                <w:rFonts w:ascii="Verdana" w:cs="Verdana" w:eastAsia="Verdana" w:hAnsi="Verdana"/>
                <w:color w:val="222222"/>
                <w:sz w:val="20"/>
                <w:szCs w:val="20"/>
                <w:highlight w:val="white"/>
                <w:rtl w:val="0"/>
              </w:rPr>
              <w:t xml:space="preserve">LTVIP2025TMID59448</w:t>
            </w:r>
            <w:r w:rsidDel="00000000" w:rsidR="00000000" w:rsidRPr="00000000">
              <w:rPr>
                <w:rtl w:val="0"/>
              </w:rPr>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ShopSmart</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spacing w:after="160" w:line="259" w:lineRule="auto"/>
        <w:rPr>
          <w:b w:val="1"/>
        </w:rPr>
      </w:pPr>
      <w:r w:rsidDel="00000000" w:rsidR="00000000" w:rsidRPr="00000000">
        <w:rPr>
          <w:rtl w:val="0"/>
        </w:rPr>
      </w:r>
    </w:p>
    <w:p w:rsidR="00000000" w:rsidDel="00000000" w:rsidP="00000000" w:rsidRDefault="00000000" w:rsidRPr="00000000" w14:paraId="0000000D">
      <w:pPr>
        <w:spacing w:after="160" w:line="259" w:lineRule="auto"/>
        <w:rPr>
          <w:b w:val="1"/>
        </w:rPr>
      </w:pPr>
      <w:r w:rsidDel="00000000" w:rsidR="00000000" w:rsidRPr="00000000">
        <w:rPr>
          <w:b w:val="1"/>
          <w:rtl w:val="0"/>
        </w:rPr>
        <w:t xml:space="preserve">Data Flow Diagrams:</w:t>
      </w:r>
    </w:p>
    <w:p w:rsidR="00000000" w:rsidDel="00000000" w:rsidP="00000000" w:rsidRDefault="00000000" w:rsidRPr="00000000" w14:paraId="0000000E">
      <w:pPr>
        <w:spacing w:after="160" w:line="259" w:lineRule="auto"/>
        <w:rPr/>
      </w:pPr>
      <w:r w:rsidDel="00000000" w:rsidR="00000000" w:rsidRPr="00000000">
        <w:rPr>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000000" w:rsidDel="00000000" w:rsidP="00000000" w:rsidRDefault="00000000" w:rsidRPr="00000000" w14:paraId="0000000F">
      <w:pPr>
        <w:spacing w:after="160" w:line="259" w:lineRule="auto"/>
        <w:rPr>
          <w:b w:val="1"/>
        </w:rPr>
      </w:pPr>
      <w:r w:rsidDel="00000000" w:rsidR="00000000" w:rsidRPr="00000000">
        <w:rPr>
          <w:rtl w:val="0"/>
        </w:rPr>
      </w:r>
    </w:p>
    <w:p w:rsidR="00000000" w:rsidDel="00000000" w:rsidP="00000000" w:rsidRDefault="00000000" w:rsidRPr="00000000" w14:paraId="00000010">
      <w:pPr>
        <w:spacing w:after="160" w:line="259" w:lineRule="auto"/>
        <w:rPr>
          <w:b w:val="1"/>
        </w:rPr>
      </w:pPr>
      <w:r w:rsidDel="00000000" w:rsidR="00000000" w:rsidRPr="00000000">
        <w:rPr>
          <w:b w:val="1"/>
          <w:rtl w:val="0"/>
        </w:rPr>
        <w:t xml:space="preserve">Example: </w:t>
      </w:r>
      <w:hyperlink r:id="rId6">
        <w:r w:rsidDel="00000000" w:rsidR="00000000" w:rsidRPr="00000000">
          <w:rPr>
            <w:b w:val="1"/>
            <w:color w:val="0563c1"/>
            <w:u w:val="single"/>
            <w:rtl w:val="0"/>
          </w:rPr>
          <w:t xml:space="preserve">(Simplified)</w:t>
        </w:r>
      </w:hyperlink>
      <w:r w:rsidDel="00000000" w:rsidR="00000000" w:rsidRPr="00000000">
        <w:rPr>
          <w:rtl w:val="0"/>
        </w:rPr>
      </w:r>
    </w:p>
    <w:p w:rsidR="00000000" w:rsidDel="00000000" w:rsidP="00000000" w:rsidRDefault="00000000" w:rsidRPr="00000000" w14:paraId="00000011">
      <w:pPr>
        <w:spacing w:after="160" w:line="259" w:lineRule="auto"/>
        <w:rPr>
          <w:b w:val="1"/>
        </w:rPr>
      </w:pPr>
      <w:r w:rsidDel="00000000" w:rsidR="00000000" w:rsidRPr="00000000">
        <w:rPr>
          <w:rtl w:val="0"/>
        </w:rPr>
      </w:r>
    </w:p>
    <w:p w:rsidR="00000000" w:rsidDel="00000000" w:rsidP="00000000" w:rsidRDefault="00000000" w:rsidRPr="00000000" w14:paraId="00000012">
      <w:pPr>
        <w:spacing w:after="160" w:line="259" w:lineRule="auto"/>
        <w:rPr>
          <w:b w:val="1"/>
        </w:rPr>
      </w:pPr>
      <w:r w:rsidDel="00000000" w:rsidR="00000000" w:rsidRPr="00000000">
        <w:rPr>
          <w:b w:val="1"/>
        </w:rPr>
        <w:drawing>
          <wp:inline distB="114300" distT="114300" distL="114300" distR="114300">
            <wp:extent cx="5072063" cy="2889896"/>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72063" cy="2889896"/>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160" w:line="259" w:lineRule="auto"/>
        <w:rPr>
          <w:b w:val="1"/>
        </w:rPr>
      </w:pPr>
      <w:r w:rsidDel="00000000" w:rsidR="00000000" w:rsidRPr="00000000">
        <w:rPr>
          <w:rtl w:val="0"/>
        </w:rPr>
      </w:r>
    </w:p>
    <w:p w:rsidR="00000000" w:rsidDel="00000000" w:rsidP="00000000" w:rsidRDefault="00000000" w:rsidRPr="00000000" w14:paraId="00000014">
      <w:pPr>
        <w:spacing w:after="160" w:line="259" w:lineRule="auto"/>
        <w:rPr>
          <w:b w:val="1"/>
        </w:rPr>
      </w:pPr>
      <w:r w:rsidDel="00000000" w:rsidR="00000000" w:rsidRPr="00000000">
        <w:rPr>
          <w:rtl w:val="0"/>
        </w:rPr>
      </w:r>
    </w:p>
    <w:p w:rsidR="00000000" w:rsidDel="00000000" w:rsidP="00000000" w:rsidRDefault="00000000" w:rsidRPr="00000000" w14:paraId="00000015">
      <w:pPr>
        <w:spacing w:after="160" w:line="259" w:lineRule="auto"/>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4686300</wp:posOffset>
                </wp:positionH>
                <wp:positionV relativeFrom="paragraph">
                  <wp:posOffset>25400</wp:posOffset>
                </wp:positionV>
                <wp:extent cx="55244" cy="55244"/>
                <wp:effectExtent b="0" l="0" r="0" t="0"/>
                <wp:wrapNone/>
                <wp:docPr id="1" name=""/>
                <a:graphic>
                  <a:graphicData uri="http://schemas.microsoft.com/office/word/2010/wordprocessingShape">
                    <wps:wsp>
                      <wps:cNvCnPr/>
                      <wps:spPr>
                        <a:xfrm flipH="1" rot="10800000">
                          <a:off x="5323141" y="3757141"/>
                          <a:ext cx="45719" cy="45719"/>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4686300</wp:posOffset>
                </wp:positionH>
                <wp:positionV relativeFrom="paragraph">
                  <wp:posOffset>25400</wp:posOffset>
                </wp:positionV>
                <wp:extent cx="55244" cy="55244"/>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5244" cy="55244"/>
                        </a:xfrm>
                        <a:prstGeom prst="rect"/>
                        <a:ln/>
                      </pic:spPr>
                    </pic:pic>
                  </a:graphicData>
                </a:graphic>
              </wp:anchor>
            </w:drawing>
          </mc:Fallback>
        </mc:AlternateContent>
      </w:r>
    </w:p>
    <w:p w:rsidR="00000000" w:rsidDel="00000000" w:rsidP="00000000" w:rsidRDefault="00000000" w:rsidRPr="00000000" w14:paraId="00000016">
      <w:pPr>
        <w:spacing w:after="160" w:line="259" w:lineRule="auto"/>
        <w:rPr>
          <w:b w:val="1"/>
        </w:rPr>
      </w:pPr>
      <w:r w:rsidDel="00000000" w:rsidR="00000000" w:rsidRPr="00000000">
        <w:rPr>
          <w:rtl w:val="0"/>
        </w:rPr>
      </w:r>
    </w:p>
    <w:p w:rsidR="00000000" w:rsidDel="00000000" w:rsidP="00000000" w:rsidRDefault="00000000" w:rsidRPr="00000000" w14:paraId="00000017">
      <w:pPr>
        <w:spacing w:after="160" w:line="259" w:lineRule="auto"/>
        <w:rPr>
          <w:b w:val="1"/>
        </w:rPr>
      </w:pPr>
      <w:r w:rsidDel="00000000" w:rsidR="00000000" w:rsidRPr="00000000">
        <w:rPr>
          <w:rtl w:val="0"/>
        </w:rPr>
      </w:r>
    </w:p>
    <w:p w:rsidR="00000000" w:rsidDel="00000000" w:rsidP="00000000" w:rsidRDefault="00000000" w:rsidRPr="00000000" w14:paraId="00000018">
      <w:pPr>
        <w:spacing w:after="160" w:line="259" w:lineRule="auto"/>
        <w:rPr>
          <w:b w:val="1"/>
        </w:rPr>
      </w:pPr>
      <w:r w:rsidDel="00000000" w:rsidR="00000000" w:rsidRPr="00000000">
        <w:rPr>
          <w:rtl w:val="0"/>
        </w:rPr>
      </w:r>
    </w:p>
    <w:p w:rsidR="00000000" w:rsidDel="00000000" w:rsidP="00000000" w:rsidRDefault="00000000" w:rsidRPr="00000000" w14:paraId="00000019">
      <w:pPr>
        <w:spacing w:after="160" w:line="259" w:lineRule="auto"/>
        <w:rPr>
          <w:b w:val="1"/>
        </w:rPr>
      </w:pPr>
      <w:r w:rsidDel="00000000" w:rsidR="00000000" w:rsidRPr="00000000">
        <w:rPr>
          <w:rtl w:val="0"/>
        </w:rPr>
      </w:r>
    </w:p>
    <w:p w:rsidR="00000000" w:rsidDel="00000000" w:rsidP="00000000" w:rsidRDefault="00000000" w:rsidRPr="00000000" w14:paraId="0000001A">
      <w:pPr>
        <w:spacing w:after="160" w:line="259" w:lineRule="auto"/>
        <w:rPr>
          <w:b w:val="1"/>
        </w:rPr>
      </w:pPr>
      <w:r w:rsidDel="00000000" w:rsidR="00000000" w:rsidRPr="00000000">
        <w:rPr>
          <w:rtl w:val="0"/>
        </w:rPr>
      </w:r>
    </w:p>
    <w:p w:rsidR="00000000" w:rsidDel="00000000" w:rsidP="00000000" w:rsidRDefault="00000000" w:rsidRPr="00000000" w14:paraId="0000001B">
      <w:pPr>
        <w:spacing w:after="160" w:line="259" w:lineRule="auto"/>
        <w:rPr>
          <w:b w:val="1"/>
        </w:rPr>
      </w:pPr>
      <w:r w:rsidDel="00000000" w:rsidR="00000000" w:rsidRPr="00000000">
        <w:rPr>
          <w:rtl w:val="0"/>
        </w:rPr>
      </w:r>
    </w:p>
    <w:p w:rsidR="00000000" w:rsidDel="00000000" w:rsidP="00000000" w:rsidRDefault="00000000" w:rsidRPr="00000000" w14:paraId="0000001C">
      <w:pPr>
        <w:spacing w:after="160" w:line="259" w:lineRule="auto"/>
        <w:rPr>
          <w:b w:val="1"/>
        </w:rPr>
      </w:pPr>
      <w:r w:rsidDel="00000000" w:rsidR="00000000" w:rsidRPr="00000000">
        <w:rPr>
          <w:b w:val="1"/>
          <w:rtl w:val="0"/>
        </w:rPr>
        <w:t xml:space="preserve">User Stories</w:t>
      </w:r>
    </w:p>
    <w:p w:rsidR="00000000" w:rsidDel="00000000" w:rsidP="00000000" w:rsidRDefault="00000000" w:rsidRPr="00000000" w14:paraId="0000001D">
      <w:pPr>
        <w:spacing w:after="160" w:line="259" w:lineRule="auto"/>
        <w:rPr/>
      </w:pPr>
      <w:r w:rsidDel="00000000" w:rsidR="00000000" w:rsidRPr="00000000">
        <w:rPr>
          <w:rtl w:val="0"/>
        </w:rPr>
        <w:t xml:space="preserve">Use the below template to list all the user stories for the product.</w:t>
      </w:r>
    </w:p>
    <w:tbl>
      <w:tblPr>
        <w:tblStyle w:val="Table2"/>
        <w:tblW w:w="104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20"/>
        <w:gridCol w:w="1360"/>
        <w:gridCol w:w="3320"/>
        <w:gridCol w:w="2180"/>
        <w:gridCol w:w="940"/>
        <w:gridCol w:w="1460"/>
        <w:tblGridChange w:id="0">
          <w:tblGrid>
            <w:gridCol w:w="1220"/>
            <w:gridCol w:w="1360"/>
            <w:gridCol w:w="3320"/>
            <w:gridCol w:w="2180"/>
            <w:gridCol w:w="940"/>
            <w:gridCol w:w="1460"/>
          </w:tblGrid>
        </w:tblGridChange>
      </w:tblGrid>
      <w:tr>
        <w:trPr>
          <w:cantSplit w:val="0"/>
          <w:trHeight w:val="275" w:hRule="atLeast"/>
          <w:tblHeader w:val="1"/>
        </w:trPr>
        <w:tc>
          <w:tcPr/>
          <w:p w:rsidR="00000000" w:rsidDel="00000000" w:rsidP="00000000" w:rsidRDefault="00000000" w:rsidRPr="00000000" w14:paraId="0000001E">
            <w:pPr>
              <w:rPr>
                <w:b w:val="1"/>
                <w:sz w:val="20"/>
                <w:szCs w:val="20"/>
              </w:rPr>
            </w:pPr>
            <w:r w:rsidDel="00000000" w:rsidR="00000000" w:rsidRPr="00000000">
              <w:rPr>
                <w:b w:val="1"/>
                <w:sz w:val="20"/>
                <w:szCs w:val="20"/>
                <w:rtl w:val="0"/>
              </w:rPr>
              <w:t xml:space="preserve">User Type</w:t>
            </w:r>
          </w:p>
        </w:tc>
        <w:tc>
          <w:tcPr/>
          <w:p w:rsidR="00000000" w:rsidDel="00000000" w:rsidP="00000000" w:rsidRDefault="00000000" w:rsidRPr="00000000" w14:paraId="0000001F">
            <w:pPr>
              <w:rPr>
                <w:b w:val="1"/>
                <w:sz w:val="20"/>
                <w:szCs w:val="20"/>
              </w:rPr>
            </w:pPr>
            <w:r w:rsidDel="00000000" w:rsidR="00000000" w:rsidRPr="00000000">
              <w:rPr>
                <w:b w:val="1"/>
                <w:sz w:val="20"/>
                <w:szCs w:val="20"/>
                <w:rtl w:val="0"/>
              </w:rPr>
              <w:t xml:space="preserve">Functional Requirement (Epic)</w:t>
            </w:r>
          </w:p>
        </w:tc>
        <w:tc>
          <w:tcPr/>
          <w:p w:rsidR="00000000" w:rsidDel="00000000" w:rsidP="00000000" w:rsidRDefault="00000000" w:rsidRPr="00000000" w14:paraId="00000020">
            <w:pPr>
              <w:rPr>
                <w:b w:val="1"/>
                <w:sz w:val="20"/>
                <w:szCs w:val="20"/>
              </w:rPr>
            </w:pPr>
            <w:r w:rsidDel="00000000" w:rsidR="00000000" w:rsidRPr="00000000">
              <w:rPr>
                <w:b w:val="1"/>
                <w:sz w:val="20"/>
                <w:szCs w:val="20"/>
                <w:rtl w:val="0"/>
              </w:rPr>
              <w:t xml:space="preserve">User Story / Task</w:t>
            </w:r>
          </w:p>
        </w:tc>
        <w:tc>
          <w:tcPr/>
          <w:p w:rsidR="00000000" w:rsidDel="00000000" w:rsidP="00000000" w:rsidRDefault="00000000" w:rsidRPr="00000000" w14:paraId="00000021">
            <w:pPr>
              <w:rPr>
                <w:b w:val="1"/>
                <w:sz w:val="20"/>
                <w:szCs w:val="20"/>
              </w:rPr>
            </w:pPr>
            <w:r w:rsidDel="00000000" w:rsidR="00000000" w:rsidRPr="00000000">
              <w:rPr>
                <w:b w:val="1"/>
                <w:sz w:val="20"/>
                <w:szCs w:val="20"/>
                <w:rtl w:val="0"/>
              </w:rPr>
              <w:t xml:space="preserve">Acceptance criteria </w:t>
            </w:r>
          </w:p>
        </w:tc>
        <w:tc>
          <w:tcPr/>
          <w:p w:rsidR="00000000" w:rsidDel="00000000" w:rsidP="00000000" w:rsidRDefault="00000000" w:rsidRPr="00000000" w14:paraId="00000022">
            <w:pPr>
              <w:rPr>
                <w:b w:val="1"/>
                <w:sz w:val="20"/>
                <w:szCs w:val="20"/>
              </w:rPr>
            </w:pPr>
            <w:r w:rsidDel="00000000" w:rsidR="00000000" w:rsidRPr="00000000">
              <w:rPr>
                <w:b w:val="1"/>
                <w:sz w:val="20"/>
                <w:szCs w:val="20"/>
                <w:rtl w:val="0"/>
              </w:rPr>
              <w:t xml:space="preserve">Priority</w:t>
            </w:r>
          </w:p>
        </w:tc>
        <w:tc>
          <w:tcPr/>
          <w:p w:rsidR="00000000" w:rsidDel="00000000" w:rsidP="00000000" w:rsidRDefault="00000000" w:rsidRPr="00000000" w14:paraId="00000023">
            <w:pPr>
              <w:rPr>
                <w:b w:val="1"/>
                <w:sz w:val="20"/>
                <w:szCs w:val="20"/>
              </w:rPr>
            </w:pPr>
            <w:r w:rsidDel="00000000" w:rsidR="00000000" w:rsidRPr="00000000">
              <w:rPr>
                <w:b w:val="1"/>
                <w:sz w:val="20"/>
                <w:szCs w:val="20"/>
                <w:rtl w:val="0"/>
              </w:rPr>
              <w:t xml:space="preserve">Release</w:t>
            </w:r>
          </w:p>
        </w:tc>
      </w:tr>
      <w:tr>
        <w:trPr>
          <w:cantSplit w:val="0"/>
          <w:trHeight w:val="435" w:hRule="atLeast"/>
          <w:tblHeader w:val="1"/>
        </w:trPr>
        <w:tc>
          <w:tcPr/>
          <w:p w:rsidR="00000000" w:rsidDel="00000000" w:rsidP="00000000" w:rsidRDefault="00000000" w:rsidRPr="00000000" w14:paraId="00000024">
            <w:pPr>
              <w:rPr>
                <w:sz w:val="20"/>
                <w:szCs w:val="20"/>
              </w:rPr>
            </w:pPr>
            <w:r w:rsidDel="00000000" w:rsidR="00000000" w:rsidRPr="00000000">
              <w:rPr>
                <w:sz w:val="20"/>
                <w:szCs w:val="20"/>
                <w:rtl w:val="0"/>
              </w:rPr>
              <w:t xml:space="preserve">Customer</w:t>
            </w:r>
          </w:p>
        </w:tc>
        <w:tc>
          <w:tcPr/>
          <w:p w:rsidR="00000000" w:rsidDel="00000000" w:rsidP="00000000" w:rsidRDefault="00000000" w:rsidRPr="00000000" w14:paraId="00000025">
            <w:pPr>
              <w:rPr>
                <w:sz w:val="20"/>
                <w:szCs w:val="20"/>
              </w:rPr>
            </w:pPr>
            <w:r w:rsidDel="00000000" w:rsidR="00000000" w:rsidRPr="00000000">
              <w:rPr>
                <w:sz w:val="20"/>
                <w:szCs w:val="20"/>
                <w:rtl w:val="0"/>
              </w:rPr>
              <w:t xml:space="preserve">Product Browsing</w:t>
            </w:r>
          </w:p>
        </w:tc>
        <w:tc>
          <w:tcPr/>
          <w:p w:rsidR="00000000" w:rsidDel="00000000" w:rsidP="00000000" w:rsidRDefault="00000000" w:rsidRPr="00000000" w14:paraId="00000026">
            <w:pPr>
              <w:rPr>
                <w:sz w:val="20"/>
                <w:szCs w:val="20"/>
              </w:rPr>
            </w:pPr>
            <w:r w:rsidDel="00000000" w:rsidR="00000000" w:rsidRPr="00000000">
              <w:rPr>
                <w:sz w:val="20"/>
                <w:szCs w:val="20"/>
                <w:rtl w:val="0"/>
              </w:rPr>
              <w:t xml:space="preserve">As a customer, I can browse products by category and search for specific items.</w:t>
            </w:r>
          </w:p>
        </w:tc>
        <w:tc>
          <w:tcPr/>
          <w:p w:rsidR="00000000" w:rsidDel="00000000" w:rsidP="00000000" w:rsidRDefault="00000000" w:rsidRPr="00000000" w14:paraId="00000027">
            <w:pPr>
              <w:rPr>
                <w:sz w:val="20"/>
                <w:szCs w:val="20"/>
              </w:rPr>
            </w:pPr>
            <w:r w:rsidDel="00000000" w:rsidR="00000000" w:rsidRPr="00000000">
              <w:rPr>
                <w:sz w:val="20"/>
                <w:szCs w:val="20"/>
                <w:rtl w:val="0"/>
              </w:rPr>
              <w:t xml:space="preserve">Product list updates based on selected filters/search query.</w:t>
            </w:r>
          </w:p>
        </w:tc>
        <w:tc>
          <w:tcPr/>
          <w:p w:rsidR="00000000" w:rsidDel="00000000" w:rsidP="00000000" w:rsidRDefault="00000000" w:rsidRPr="00000000" w14:paraId="00000028">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29">
            <w:pPr>
              <w:rPr>
                <w:sz w:val="20"/>
                <w:szCs w:val="20"/>
              </w:rPr>
            </w:pPr>
            <w:r w:rsidDel="00000000" w:rsidR="00000000" w:rsidRPr="00000000">
              <w:rPr>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A">
            <w:pPr>
              <w:rPr>
                <w:sz w:val="20"/>
                <w:szCs w:val="20"/>
              </w:rPr>
            </w:pPr>
            <w:r w:rsidDel="00000000" w:rsidR="00000000" w:rsidRPr="00000000">
              <w:rPr>
                <w:sz w:val="20"/>
                <w:szCs w:val="20"/>
                <w:rtl w:val="0"/>
              </w:rPr>
              <w:t xml:space="preserve">Customer</w:t>
            </w:r>
            <w:r w:rsidDel="00000000" w:rsidR="00000000" w:rsidRPr="00000000">
              <w:rPr>
                <w:rtl w:val="0"/>
              </w:rPr>
            </w:r>
          </w:p>
        </w:tc>
        <w:tc>
          <w:tcPr/>
          <w:p w:rsidR="00000000" w:rsidDel="00000000" w:rsidP="00000000" w:rsidRDefault="00000000" w:rsidRPr="00000000" w14:paraId="0000002B">
            <w:pPr>
              <w:rPr>
                <w:sz w:val="20"/>
                <w:szCs w:val="20"/>
              </w:rPr>
            </w:pPr>
            <w:r w:rsidDel="00000000" w:rsidR="00000000" w:rsidRPr="00000000">
              <w:rPr>
                <w:sz w:val="20"/>
                <w:szCs w:val="20"/>
                <w:rtl w:val="0"/>
              </w:rPr>
              <w:t xml:space="preserve">Cart Management</w:t>
            </w:r>
          </w:p>
        </w:tc>
        <w:tc>
          <w:tcPr/>
          <w:p w:rsidR="00000000" w:rsidDel="00000000" w:rsidP="00000000" w:rsidRDefault="00000000" w:rsidRPr="00000000" w14:paraId="0000002C">
            <w:pPr>
              <w:rPr>
                <w:sz w:val="20"/>
                <w:szCs w:val="20"/>
              </w:rPr>
            </w:pPr>
            <w:r w:rsidDel="00000000" w:rsidR="00000000" w:rsidRPr="00000000">
              <w:rPr>
                <w:sz w:val="20"/>
                <w:szCs w:val="20"/>
                <w:rtl w:val="0"/>
              </w:rPr>
              <w:t xml:space="preserve">As a customer, I can add, update, or remove items in my cart.</w:t>
            </w:r>
          </w:p>
        </w:tc>
        <w:tc>
          <w:tcPr/>
          <w:p w:rsidR="00000000" w:rsidDel="00000000" w:rsidP="00000000" w:rsidRDefault="00000000" w:rsidRPr="00000000" w14:paraId="0000002D">
            <w:pPr>
              <w:rPr>
                <w:sz w:val="20"/>
                <w:szCs w:val="20"/>
              </w:rPr>
            </w:pPr>
            <w:r w:rsidDel="00000000" w:rsidR="00000000" w:rsidRPr="00000000">
              <w:rPr>
                <w:sz w:val="20"/>
                <w:szCs w:val="20"/>
                <w:rtl w:val="0"/>
              </w:rPr>
              <w:t xml:space="preserve">Cart reflects changes instantly and updates total amount.</w:t>
            </w:r>
          </w:p>
        </w:tc>
        <w:tc>
          <w:tcPr/>
          <w:p w:rsidR="00000000" w:rsidDel="00000000" w:rsidP="00000000" w:rsidRDefault="00000000" w:rsidRPr="00000000" w14:paraId="0000002E">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2F">
            <w:pPr>
              <w:rPr>
                <w:sz w:val="20"/>
                <w:szCs w:val="20"/>
              </w:rPr>
            </w:pPr>
            <w:r w:rsidDel="00000000" w:rsidR="00000000" w:rsidRPr="00000000">
              <w:rPr>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30">
            <w:pPr>
              <w:rPr>
                <w:sz w:val="20"/>
                <w:szCs w:val="20"/>
              </w:rPr>
            </w:pPr>
            <w:r w:rsidDel="00000000" w:rsidR="00000000" w:rsidRPr="00000000">
              <w:rPr>
                <w:sz w:val="20"/>
                <w:szCs w:val="20"/>
                <w:rtl w:val="0"/>
              </w:rPr>
              <w:t xml:space="preserve">Customer</w:t>
            </w:r>
          </w:p>
        </w:tc>
        <w:tc>
          <w:tcPr/>
          <w:p w:rsidR="00000000" w:rsidDel="00000000" w:rsidP="00000000" w:rsidRDefault="00000000" w:rsidRPr="00000000" w14:paraId="00000031">
            <w:pPr>
              <w:rPr>
                <w:sz w:val="20"/>
                <w:szCs w:val="20"/>
              </w:rPr>
            </w:pPr>
            <w:r w:rsidDel="00000000" w:rsidR="00000000" w:rsidRPr="00000000">
              <w:rPr>
                <w:sz w:val="20"/>
                <w:szCs w:val="20"/>
                <w:rtl w:val="0"/>
              </w:rPr>
              <w:t xml:space="preserve">Order Placement</w:t>
            </w:r>
          </w:p>
        </w:tc>
        <w:tc>
          <w:tcPr/>
          <w:p w:rsidR="00000000" w:rsidDel="00000000" w:rsidP="00000000" w:rsidRDefault="00000000" w:rsidRPr="00000000" w14:paraId="00000032">
            <w:pPr>
              <w:spacing w:after="160" w:line="259" w:lineRule="auto"/>
              <w:rPr>
                <w:sz w:val="20"/>
                <w:szCs w:val="20"/>
              </w:rPr>
            </w:pPr>
            <w:r w:rsidDel="00000000" w:rsidR="00000000" w:rsidRPr="00000000">
              <w:rPr>
                <w:sz w:val="20"/>
                <w:szCs w:val="20"/>
                <w:rtl w:val="0"/>
              </w:rPr>
              <w:t xml:space="preserve">As a customer, I can place an order with selected cart items and delivery details.</w:t>
            </w:r>
          </w:p>
        </w:tc>
        <w:tc>
          <w:tcPr/>
          <w:p w:rsidR="00000000" w:rsidDel="00000000" w:rsidP="00000000" w:rsidRDefault="00000000" w:rsidRPr="00000000" w14:paraId="00000033">
            <w:pPr>
              <w:rPr>
                <w:sz w:val="20"/>
                <w:szCs w:val="20"/>
              </w:rPr>
            </w:pPr>
            <w:r w:rsidDel="00000000" w:rsidR="00000000" w:rsidRPr="00000000">
              <w:rPr>
                <w:sz w:val="20"/>
                <w:szCs w:val="20"/>
                <w:rtl w:val="0"/>
              </w:rPr>
              <w:t xml:space="preserve">Order is confirmed and added to order history.</w:t>
            </w:r>
          </w:p>
        </w:tc>
        <w:tc>
          <w:tcPr/>
          <w:p w:rsidR="00000000" w:rsidDel="00000000" w:rsidP="00000000" w:rsidRDefault="00000000" w:rsidRPr="00000000" w14:paraId="00000034">
            <w:pPr>
              <w:rPr>
                <w:sz w:val="20"/>
                <w:szCs w:val="20"/>
              </w:rPr>
            </w:pPr>
            <w:r w:rsidDel="00000000" w:rsidR="00000000" w:rsidRPr="00000000">
              <w:rPr>
                <w:sz w:val="20"/>
                <w:szCs w:val="20"/>
                <w:rtl w:val="0"/>
              </w:rPr>
              <w:t xml:space="preserve">High</w:t>
            </w:r>
          </w:p>
          <w:p w:rsidR="00000000" w:rsidDel="00000000" w:rsidP="00000000" w:rsidRDefault="00000000" w:rsidRPr="00000000" w14:paraId="00000035">
            <w:pPr>
              <w:rPr>
                <w:sz w:val="20"/>
                <w:szCs w:val="20"/>
              </w:rPr>
            </w:pPr>
            <w:r w:rsidDel="00000000" w:rsidR="00000000" w:rsidRPr="00000000">
              <w:rPr>
                <w:rtl w:val="0"/>
              </w:rPr>
            </w:r>
          </w:p>
        </w:tc>
        <w:tc>
          <w:tcPr/>
          <w:p w:rsidR="00000000" w:rsidDel="00000000" w:rsidP="00000000" w:rsidRDefault="00000000" w:rsidRPr="00000000" w14:paraId="00000036">
            <w:pPr>
              <w:rPr>
                <w:sz w:val="20"/>
                <w:szCs w:val="20"/>
              </w:rPr>
            </w:pPr>
            <w:r w:rsidDel="00000000" w:rsidR="00000000" w:rsidRPr="00000000">
              <w:rPr>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37">
            <w:pPr>
              <w:jc w:val="left"/>
              <w:rPr>
                <w:sz w:val="20"/>
                <w:szCs w:val="20"/>
              </w:rPr>
            </w:pPr>
            <w:r w:rsidDel="00000000" w:rsidR="00000000" w:rsidRPr="00000000">
              <w:rPr>
                <w:sz w:val="20"/>
                <w:szCs w:val="20"/>
                <w:rtl w:val="0"/>
              </w:rPr>
              <w:t xml:space="preserve">Customer</w:t>
            </w:r>
          </w:p>
        </w:tc>
        <w:tc>
          <w:tcPr/>
          <w:p w:rsidR="00000000" w:rsidDel="00000000" w:rsidP="00000000" w:rsidRDefault="00000000" w:rsidRPr="00000000" w14:paraId="00000038">
            <w:pPr>
              <w:rPr>
                <w:sz w:val="20"/>
                <w:szCs w:val="20"/>
              </w:rPr>
            </w:pPr>
            <w:r w:rsidDel="00000000" w:rsidR="00000000" w:rsidRPr="00000000">
              <w:rPr>
                <w:sz w:val="20"/>
                <w:szCs w:val="20"/>
                <w:rtl w:val="0"/>
              </w:rPr>
              <w:t xml:space="preserve">Order Tracking</w:t>
            </w:r>
          </w:p>
        </w:tc>
        <w:tc>
          <w:tcPr/>
          <w:p w:rsidR="00000000" w:rsidDel="00000000" w:rsidP="00000000" w:rsidRDefault="00000000" w:rsidRPr="00000000" w14:paraId="00000039">
            <w:pPr>
              <w:rPr>
                <w:sz w:val="20"/>
                <w:szCs w:val="20"/>
              </w:rPr>
            </w:pPr>
            <w:r w:rsidDel="00000000" w:rsidR="00000000" w:rsidRPr="00000000">
              <w:rPr>
                <w:sz w:val="20"/>
                <w:szCs w:val="20"/>
                <w:rtl w:val="0"/>
              </w:rPr>
              <w:t xml:space="preserve">As a customer, I can track the status of my orders.</w:t>
            </w:r>
          </w:p>
        </w:tc>
        <w:tc>
          <w:tcPr/>
          <w:p w:rsidR="00000000" w:rsidDel="00000000" w:rsidP="00000000" w:rsidRDefault="00000000" w:rsidRPr="00000000" w14:paraId="0000003A">
            <w:pPr>
              <w:rPr>
                <w:sz w:val="20"/>
                <w:szCs w:val="20"/>
              </w:rPr>
            </w:pPr>
            <w:r w:rsidDel="00000000" w:rsidR="00000000" w:rsidRPr="00000000">
              <w:rPr>
                <w:sz w:val="20"/>
                <w:szCs w:val="20"/>
                <w:rtl w:val="0"/>
              </w:rPr>
              <w:t xml:space="preserve">Order status updates in real-time (e.g., Processing, Shipped).</w:t>
            </w:r>
          </w:p>
        </w:tc>
        <w:tc>
          <w:tcPr/>
          <w:p w:rsidR="00000000" w:rsidDel="00000000" w:rsidP="00000000" w:rsidRDefault="00000000" w:rsidRPr="00000000" w14:paraId="0000003B">
            <w:pPr>
              <w:rPr>
                <w:sz w:val="20"/>
                <w:szCs w:val="20"/>
              </w:rPr>
            </w:pPr>
            <w:r w:rsidDel="00000000" w:rsidR="00000000" w:rsidRPr="00000000">
              <w:rPr>
                <w:sz w:val="20"/>
                <w:szCs w:val="20"/>
                <w:rtl w:val="0"/>
              </w:rPr>
              <w:t xml:space="preserve">Medium</w:t>
            </w:r>
          </w:p>
        </w:tc>
        <w:tc>
          <w:tcPr/>
          <w:p w:rsidR="00000000" w:rsidDel="00000000" w:rsidP="00000000" w:rsidRDefault="00000000" w:rsidRPr="00000000" w14:paraId="0000003C">
            <w:pPr>
              <w:rPr>
                <w:sz w:val="20"/>
                <w:szCs w:val="20"/>
              </w:rPr>
            </w:pPr>
            <w:r w:rsidDel="00000000" w:rsidR="00000000" w:rsidRPr="00000000">
              <w:rPr>
                <w:sz w:val="20"/>
                <w:szCs w:val="20"/>
                <w:rtl w:val="0"/>
              </w:rPr>
              <w:t xml:space="preserve">Sprint-2</w:t>
            </w:r>
          </w:p>
        </w:tc>
      </w:tr>
      <w:tr>
        <w:trPr>
          <w:cantSplit w:val="0"/>
          <w:trHeight w:val="404" w:hRule="atLeast"/>
          <w:tblHeader w:val="0"/>
        </w:trPr>
        <w:tc>
          <w:tcPr/>
          <w:p w:rsidR="00000000" w:rsidDel="00000000" w:rsidP="00000000" w:rsidRDefault="00000000" w:rsidRPr="00000000" w14:paraId="0000003D">
            <w:pPr>
              <w:rPr>
                <w:sz w:val="20"/>
                <w:szCs w:val="20"/>
              </w:rPr>
            </w:pPr>
            <w:r w:rsidDel="00000000" w:rsidR="00000000" w:rsidRPr="00000000">
              <w:rPr>
                <w:sz w:val="20"/>
                <w:szCs w:val="20"/>
                <w:rtl w:val="0"/>
              </w:rPr>
              <w:t xml:space="preserve">Seller</w:t>
            </w:r>
          </w:p>
        </w:tc>
        <w:tc>
          <w:tcPr/>
          <w:p w:rsidR="00000000" w:rsidDel="00000000" w:rsidP="00000000" w:rsidRDefault="00000000" w:rsidRPr="00000000" w14:paraId="0000003E">
            <w:pPr>
              <w:rPr>
                <w:sz w:val="20"/>
                <w:szCs w:val="20"/>
              </w:rPr>
            </w:pPr>
            <w:r w:rsidDel="00000000" w:rsidR="00000000" w:rsidRPr="00000000">
              <w:rPr>
                <w:sz w:val="20"/>
                <w:szCs w:val="20"/>
                <w:rtl w:val="0"/>
              </w:rPr>
              <w:t xml:space="preserve">Inventory Management</w:t>
            </w:r>
          </w:p>
        </w:tc>
        <w:tc>
          <w:tcPr/>
          <w:p w:rsidR="00000000" w:rsidDel="00000000" w:rsidP="00000000" w:rsidRDefault="00000000" w:rsidRPr="00000000" w14:paraId="0000003F">
            <w:pPr>
              <w:rPr>
                <w:sz w:val="20"/>
                <w:szCs w:val="20"/>
              </w:rPr>
            </w:pPr>
            <w:r w:rsidDel="00000000" w:rsidR="00000000" w:rsidRPr="00000000">
              <w:rPr>
                <w:sz w:val="20"/>
                <w:szCs w:val="20"/>
                <w:rtl w:val="0"/>
              </w:rPr>
              <w:t xml:space="preserve"> As a seller, I can add, update, or remove products from my store.</w:t>
            </w:r>
          </w:p>
        </w:tc>
        <w:tc>
          <w:tcPr/>
          <w:p w:rsidR="00000000" w:rsidDel="00000000" w:rsidP="00000000" w:rsidRDefault="00000000" w:rsidRPr="00000000" w14:paraId="00000040">
            <w:pPr>
              <w:rPr>
                <w:sz w:val="20"/>
                <w:szCs w:val="20"/>
              </w:rPr>
            </w:pPr>
            <w:r w:rsidDel="00000000" w:rsidR="00000000" w:rsidRPr="00000000">
              <w:rPr>
                <w:sz w:val="20"/>
                <w:szCs w:val="20"/>
                <w:rtl w:val="0"/>
              </w:rPr>
              <w:t xml:space="preserve">Product catalog updates immediately.</w:t>
            </w:r>
          </w:p>
        </w:tc>
        <w:tc>
          <w:tcPr/>
          <w:p w:rsidR="00000000" w:rsidDel="00000000" w:rsidP="00000000" w:rsidRDefault="00000000" w:rsidRPr="00000000" w14:paraId="00000041">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42">
            <w:pPr>
              <w:rPr>
                <w:sz w:val="20"/>
                <w:szCs w:val="20"/>
              </w:rPr>
            </w:pPr>
            <w:r w:rsidDel="00000000" w:rsidR="00000000" w:rsidRPr="00000000">
              <w:rPr>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43">
            <w:pPr>
              <w:rPr>
                <w:sz w:val="20"/>
                <w:szCs w:val="20"/>
              </w:rPr>
            </w:pPr>
            <w:r w:rsidDel="00000000" w:rsidR="00000000" w:rsidRPr="00000000">
              <w:rPr>
                <w:sz w:val="20"/>
                <w:szCs w:val="20"/>
                <w:rtl w:val="0"/>
              </w:rPr>
              <w:t xml:space="preserve">Seller</w:t>
            </w:r>
          </w:p>
        </w:tc>
        <w:tc>
          <w:tcPr/>
          <w:p w:rsidR="00000000" w:rsidDel="00000000" w:rsidP="00000000" w:rsidRDefault="00000000" w:rsidRPr="00000000" w14:paraId="00000044">
            <w:pPr>
              <w:rPr>
                <w:sz w:val="20"/>
                <w:szCs w:val="20"/>
              </w:rPr>
            </w:pPr>
            <w:r w:rsidDel="00000000" w:rsidR="00000000" w:rsidRPr="00000000">
              <w:rPr>
                <w:sz w:val="20"/>
                <w:szCs w:val="20"/>
                <w:rtl w:val="0"/>
              </w:rPr>
              <w:t xml:space="preserve">Order Fulfillment</w:t>
            </w:r>
          </w:p>
        </w:tc>
        <w:tc>
          <w:tcPr/>
          <w:p w:rsidR="00000000" w:rsidDel="00000000" w:rsidP="00000000" w:rsidRDefault="00000000" w:rsidRPr="00000000" w14:paraId="00000045">
            <w:pPr>
              <w:rPr>
                <w:sz w:val="20"/>
                <w:szCs w:val="20"/>
              </w:rPr>
            </w:pPr>
            <w:r w:rsidDel="00000000" w:rsidR="00000000" w:rsidRPr="00000000">
              <w:rPr>
                <w:sz w:val="20"/>
                <w:szCs w:val="20"/>
                <w:rtl w:val="0"/>
              </w:rPr>
              <w:t xml:space="preserve">As a seller, I can view and manage incoming orders.</w:t>
            </w:r>
          </w:p>
        </w:tc>
        <w:tc>
          <w:tcPr/>
          <w:p w:rsidR="00000000" w:rsidDel="00000000" w:rsidP="00000000" w:rsidRDefault="00000000" w:rsidRPr="00000000" w14:paraId="00000046">
            <w:pPr>
              <w:rPr>
                <w:sz w:val="20"/>
                <w:szCs w:val="20"/>
              </w:rPr>
            </w:pPr>
            <w:r w:rsidDel="00000000" w:rsidR="00000000" w:rsidRPr="00000000">
              <w:rPr>
                <w:sz w:val="20"/>
                <w:szCs w:val="20"/>
                <w:rtl w:val="0"/>
              </w:rPr>
              <w:t xml:space="preserve">Seller dashboard displays real-time order details.</w:t>
            </w:r>
          </w:p>
        </w:tc>
        <w:tc>
          <w:tcPr/>
          <w:p w:rsidR="00000000" w:rsidDel="00000000" w:rsidP="00000000" w:rsidRDefault="00000000" w:rsidRPr="00000000" w14:paraId="00000047">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48">
            <w:pPr>
              <w:rPr>
                <w:sz w:val="20"/>
                <w:szCs w:val="20"/>
              </w:rPr>
            </w:pPr>
            <w:r w:rsidDel="00000000" w:rsidR="00000000" w:rsidRPr="00000000">
              <w:rPr>
                <w:sz w:val="20"/>
                <w:szCs w:val="20"/>
                <w:rtl w:val="0"/>
              </w:rPr>
              <w:t xml:space="preserve">Sprint-2</w:t>
            </w:r>
          </w:p>
        </w:tc>
      </w:tr>
      <w:tr>
        <w:trPr>
          <w:cantSplit w:val="0"/>
          <w:trHeight w:val="404" w:hRule="atLeast"/>
          <w:tblHeader w:val="0"/>
        </w:trPr>
        <w:tc>
          <w:tcPr/>
          <w:p w:rsidR="00000000" w:rsidDel="00000000" w:rsidP="00000000" w:rsidRDefault="00000000" w:rsidRPr="00000000" w14:paraId="00000049">
            <w:pPr>
              <w:rPr>
                <w:sz w:val="20"/>
                <w:szCs w:val="20"/>
              </w:rPr>
            </w:pPr>
            <w:r w:rsidDel="00000000" w:rsidR="00000000" w:rsidRPr="00000000">
              <w:rPr>
                <w:sz w:val="20"/>
                <w:szCs w:val="20"/>
                <w:rtl w:val="0"/>
              </w:rPr>
              <w:t xml:space="preserve">Admin</w:t>
            </w:r>
          </w:p>
        </w:tc>
        <w:tc>
          <w:tcPr/>
          <w:p w:rsidR="00000000" w:rsidDel="00000000" w:rsidP="00000000" w:rsidRDefault="00000000" w:rsidRPr="00000000" w14:paraId="0000004A">
            <w:pPr>
              <w:rPr>
                <w:sz w:val="20"/>
                <w:szCs w:val="20"/>
              </w:rPr>
            </w:pPr>
            <w:r w:rsidDel="00000000" w:rsidR="00000000" w:rsidRPr="00000000">
              <w:rPr>
                <w:sz w:val="20"/>
                <w:szCs w:val="20"/>
                <w:rtl w:val="0"/>
              </w:rPr>
              <w:t xml:space="preserve">User Management</w:t>
            </w:r>
          </w:p>
        </w:tc>
        <w:tc>
          <w:tcPr/>
          <w:p w:rsidR="00000000" w:rsidDel="00000000" w:rsidP="00000000" w:rsidRDefault="00000000" w:rsidRPr="00000000" w14:paraId="0000004B">
            <w:pPr>
              <w:rPr>
                <w:sz w:val="20"/>
                <w:szCs w:val="20"/>
              </w:rPr>
            </w:pPr>
            <w:r w:rsidDel="00000000" w:rsidR="00000000" w:rsidRPr="00000000">
              <w:rPr>
                <w:sz w:val="20"/>
                <w:szCs w:val="20"/>
                <w:rtl w:val="0"/>
              </w:rPr>
              <w:t xml:space="preserve">As an admin, I can view and manage customer and seller accounts.</w:t>
            </w:r>
          </w:p>
        </w:tc>
        <w:tc>
          <w:tcPr/>
          <w:p w:rsidR="00000000" w:rsidDel="00000000" w:rsidP="00000000" w:rsidRDefault="00000000" w:rsidRPr="00000000" w14:paraId="0000004C">
            <w:pPr>
              <w:rPr>
                <w:sz w:val="20"/>
                <w:szCs w:val="20"/>
              </w:rPr>
            </w:pPr>
            <w:r w:rsidDel="00000000" w:rsidR="00000000" w:rsidRPr="00000000">
              <w:rPr>
                <w:sz w:val="20"/>
                <w:szCs w:val="20"/>
                <w:rtl w:val="0"/>
              </w:rPr>
              <w:t xml:space="preserve">Admin panel displays all users with actions (block/delete).</w:t>
            </w:r>
          </w:p>
        </w:tc>
        <w:tc>
          <w:tcPr/>
          <w:p w:rsidR="00000000" w:rsidDel="00000000" w:rsidP="00000000" w:rsidRDefault="00000000" w:rsidRPr="00000000" w14:paraId="0000004D">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4E">
            <w:pPr>
              <w:rPr>
                <w:sz w:val="20"/>
                <w:szCs w:val="20"/>
              </w:rPr>
            </w:pPr>
            <w:r w:rsidDel="00000000" w:rsidR="00000000" w:rsidRPr="00000000">
              <w:rPr>
                <w:sz w:val="20"/>
                <w:szCs w:val="20"/>
                <w:rtl w:val="0"/>
              </w:rPr>
              <w:t xml:space="preserve">Sprint-2</w:t>
            </w:r>
          </w:p>
        </w:tc>
      </w:tr>
      <w:tr>
        <w:trPr>
          <w:cantSplit w:val="0"/>
          <w:trHeight w:val="404" w:hRule="atLeast"/>
          <w:tblHeader w:val="0"/>
        </w:trPr>
        <w:tc>
          <w:tcPr/>
          <w:p w:rsidR="00000000" w:rsidDel="00000000" w:rsidP="00000000" w:rsidRDefault="00000000" w:rsidRPr="00000000" w14:paraId="0000004F">
            <w:pPr>
              <w:rPr>
                <w:sz w:val="20"/>
                <w:szCs w:val="20"/>
              </w:rPr>
            </w:pPr>
            <w:r w:rsidDel="00000000" w:rsidR="00000000" w:rsidRPr="00000000">
              <w:rPr>
                <w:sz w:val="20"/>
                <w:szCs w:val="20"/>
                <w:rtl w:val="0"/>
              </w:rPr>
              <w:t xml:space="preserve">Admin</w:t>
            </w:r>
          </w:p>
        </w:tc>
        <w:tc>
          <w:tcPr/>
          <w:p w:rsidR="00000000" w:rsidDel="00000000" w:rsidP="00000000" w:rsidRDefault="00000000" w:rsidRPr="00000000" w14:paraId="00000050">
            <w:pPr>
              <w:rPr>
                <w:sz w:val="20"/>
                <w:szCs w:val="20"/>
              </w:rPr>
            </w:pPr>
            <w:r w:rsidDel="00000000" w:rsidR="00000000" w:rsidRPr="00000000">
              <w:rPr>
                <w:sz w:val="20"/>
                <w:szCs w:val="20"/>
                <w:rtl w:val="0"/>
              </w:rPr>
              <w:t xml:space="preserve">Product Moderation</w:t>
            </w:r>
          </w:p>
        </w:tc>
        <w:tc>
          <w:tcPr/>
          <w:p w:rsidR="00000000" w:rsidDel="00000000" w:rsidP="00000000" w:rsidRDefault="00000000" w:rsidRPr="00000000" w14:paraId="00000051">
            <w:pPr>
              <w:rPr>
                <w:sz w:val="20"/>
                <w:szCs w:val="20"/>
              </w:rPr>
            </w:pPr>
            <w:r w:rsidDel="00000000" w:rsidR="00000000" w:rsidRPr="00000000">
              <w:rPr>
                <w:sz w:val="20"/>
                <w:szCs w:val="20"/>
                <w:rtl w:val="0"/>
              </w:rPr>
              <w:t xml:space="preserve">As an admin, I can review and remove inappropriate product listings.</w:t>
            </w:r>
          </w:p>
        </w:tc>
        <w:tc>
          <w:tcPr/>
          <w:p w:rsidR="00000000" w:rsidDel="00000000" w:rsidP="00000000" w:rsidRDefault="00000000" w:rsidRPr="00000000" w14:paraId="00000052">
            <w:pPr>
              <w:rPr>
                <w:sz w:val="20"/>
                <w:szCs w:val="20"/>
              </w:rPr>
            </w:pPr>
            <w:r w:rsidDel="00000000" w:rsidR="00000000" w:rsidRPr="00000000">
              <w:rPr>
                <w:sz w:val="20"/>
                <w:szCs w:val="20"/>
                <w:rtl w:val="0"/>
              </w:rPr>
              <w:t xml:space="preserve">Flagged products can be removed and action logged.</w:t>
            </w:r>
          </w:p>
        </w:tc>
        <w:tc>
          <w:tcPr/>
          <w:p w:rsidR="00000000" w:rsidDel="00000000" w:rsidP="00000000" w:rsidRDefault="00000000" w:rsidRPr="00000000" w14:paraId="00000053">
            <w:pPr>
              <w:rPr>
                <w:sz w:val="20"/>
                <w:szCs w:val="20"/>
              </w:rPr>
            </w:pPr>
            <w:r w:rsidDel="00000000" w:rsidR="00000000" w:rsidRPr="00000000">
              <w:rPr>
                <w:sz w:val="20"/>
                <w:szCs w:val="20"/>
                <w:rtl w:val="0"/>
              </w:rPr>
              <w:t xml:space="preserve">Medium</w:t>
            </w:r>
          </w:p>
        </w:tc>
        <w:tc>
          <w:tcPr/>
          <w:p w:rsidR="00000000" w:rsidDel="00000000" w:rsidP="00000000" w:rsidRDefault="00000000" w:rsidRPr="00000000" w14:paraId="00000054">
            <w:pPr>
              <w:rPr>
                <w:sz w:val="20"/>
                <w:szCs w:val="20"/>
              </w:rPr>
            </w:pPr>
            <w:r w:rsidDel="00000000" w:rsidR="00000000" w:rsidRPr="00000000">
              <w:rPr>
                <w:sz w:val="20"/>
                <w:szCs w:val="20"/>
                <w:rtl w:val="0"/>
              </w:rPr>
              <w:t xml:space="preserve">Sprint-2</w:t>
            </w:r>
          </w:p>
        </w:tc>
      </w:tr>
      <w:tr>
        <w:trPr>
          <w:cantSplit w:val="0"/>
          <w:trHeight w:val="388" w:hRule="atLeast"/>
          <w:tblHeader w:val="0"/>
        </w:trPr>
        <w:tc>
          <w:tcPr/>
          <w:p w:rsidR="00000000" w:rsidDel="00000000" w:rsidP="00000000" w:rsidRDefault="00000000" w:rsidRPr="00000000" w14:paraId="00000055">
            <w:pPr>
              <w:rPr>
                <w:sz w:val="20"/>
                <w:szCs w:val="20"/>
              </w:rPr>
            </w:pPr>
            <w:r w:rsidDel="00000000" w:rsidR="00000000" w:rsidRPr="00000000">
              <w:rPr>
                <w:sz w:val="20"/>
                <w:szCs w:val="20"/>
                <w:rtl w:val="0"/>
              </w:rPr>
              <w:t xml:space="preserve">Customer/Seller</w:t>
            </w:r>
          </w:p>
        </w:tc>
        <w:tc>
          <w:tcPr/>
          <w:p w:rsidR="00000000" w:rsidDel="00000000" w:rsidP="00000000" w:rsidRDefault="00000000" w:rsidRPr="00000000" w14:paraId="00000056">
            <w:pPr>
              <w:rPr>
                <w:sz w:val="20"/>
                <w:szCs w:val="20"/>
              </w:rPr>
            </w:pPr>
            <w:r w:rsidDel="00000000" w:rsidR="00000000" w:rsidRPr="00000000">
              <w:rPr>
                <w:sz w:val="20"/>
                <w:szCs w:val="20"/>
                <w:rtl w:val="0"/>
              </w:rPr>
              <w:t xml:space="preserve">Authentication</w:t>
            </w:r>
          </w:p>
        </w:tc>
        <w:tc>
          <w:tcPr/>
          <w:p w:rsidR="00000000" w:rsidDel="00000000" w:rsidP="00000000" w:rsidRDefault="00000000" w:rsidRPr="00000000" w14:paraId="00000057">
            <w:pPr>
              <w:rPr>
                <w:sz w:val="20"/>
                <w:szCs w:val="20"/>
              </w:rPr>
            </w:pPr>
            <w:r w:rsidDel="00000000" w:rsidR="00000000" w:rsidRPr="00000000">
              <w:rPr>
                <w:sz w:val="20"/>
                <w:szCs w:val="20"/>
                <w:rtl w:val="0"/>
              </w:rPr>
              <w:t xml:space="preserve">As a user, I can register, log in, and log out securely.</w:t>
            </w:r>
          </w:p>
        </w:tc>
        <w:tc>
          <w:tcPr/>
          <w:p w:rsidR="00000000" w:rsidDel="00000000" w:rsidP="00000000" w:rsidRDefault="00000000" w:rsidRPr="00000000" w14:paraId="00000058">
            <w:pPr>
              <w:rPr>
                <w:sz w:val="20"/>
                <w:szCs w:val="20"/>
              </w:rPr>
            </w:pPr>
            <w:r w:rsidDel="00000000" w:rsidR="00000000" w:rsidRPr="00000000">
              <w:rPr>
                <w:sz w:val="20"/>
                <w:szCs w:val="20"/>
                <w:rtl w:val="0"/>
              </w:rPr>
              <w:t xml:space="preserve">JWT token generated; protected routes accessible post-login.</w:t>
            </w:r>
          </w:p>
        </w:tc>
        <w:tc>
          <w:tcPr/>
          <w:p w:rsidR="00000000" w:rsidDel="00000000" w:rsidP="00000000" w:rsidRDefault="00000000" w:rsidRPr="00000000" w14:paraId="00000059">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5A">
            <w:pPr>
              <w:rPr>
                <w:sz w:val="20"/>
                <w:szCs w:val="20"/>
              </w:rPr>
            </w:pPr>
            <w:r w:rsidDel="00000000" w:rsidR="00000000" w:rsidRPr="00000000">
              <w:rPr>
                <w:sz w:val="20"/>
                <w:szCs w:val="20"/>
                <w:rtl w:val="0"/>
              </w:rPr>
              <w:t xml:space="preserve">Sprint-1</w:t>
            </w:r>
          </w:p>
        </w:tc>
      </w:tr>
      <w:tr>
        <w:trPr>
          <w:cantSplit w:val="0"/>
          <w:trHeight w:val="388" w:hRule="atLeast"/>
          <w:tblHeader w:val="0"/>
        </w:trPr>
        <w:tc>
          <w:tcPr/>
          <w:p w:rsidR="00000000" w:rsidDel="00000000" w:rsidP="00000000" w:rsidRDefault="00000000" w:rsidRPr="00000000" w14:paraId="0000005B">
            <w:pPr>
              <w:rPr>
                <w:sz w:val="20"/>
                <w:szCs w:val="20"/>
              </w:rPr>
            </w:pPr>
            <w:r w:rsidDel="00000000" w:rsidR="00000000" w:rsidRPr="00000000">
              <w:rPr>
                <w:sz w:val="20"/>
                <w:szCs w:val="20"/>
                <w:rtl w:val="0"/>
              </w:rPr>
              <w:t xml:space="preserve">Customer</w:t>
            </w:r>
          </w:p>
        </w:tc>
        <w:tc>
          <w:tcPr/>
          <w:p w:rsidR="00000000" w:rsidDel="00000000" w:rsidP="00000000" w:rsidRDefault="00000000" w:rsidRPr="00000000" w14:paraId="0000005C">
            <w:pPr>
              <w:rPr>
                <w:sz w:val="20"/>
                <w:szCs w:val="20"/>
              </w:rPr>
            </w:pPr>
            <w:r w:rsidDel="00000000" w:rsidR="00000000" w:rsidRPr="00000000">
              <w:rPr>
                <w:sz w:val="20"/>
                <w:szCs w:val="20"/>
                <w:rtl w:val="0"/>
              </w:rPr>
              <w:t xml:space="preserve">Payment Processing</w:t>
            </w:r>
          </w:p>
        </w:tc>
        <w:tc>
          <w:tcPr/>
          <w:p w:rsidR="00000000" w:rsidDel="00000000" w:rsidP="00000000" w:rsidRDefault="00000000" w:rsidRPr="00000000" w14:paraId="0000005D">
            <w:pPr>
              <w:rPr>
                <w:sz w:val="20"/>
                <w:szCs w:val="20"/>
              </w:rPr>
            </w:pPr>
            <w:r w:rsidDel="00000000" w:rsidR="00000000" w:rsidRPr="00000000">
              <w:rPr>
                <w:sz w:val="20"/>
                <w:szCs w:val="20"/>
                <w:rtl w:val="0"/>
              </w:rPr>
              <w:t xml:space="preserve">As a customer, I can make secure payments for orders.</w:t>
            </w:r>
          </w:p>
        </w:tc>
        <w:tc>
          <w:tcPr/>
          <w:p w:rsidR="00000000" w:rsidDel="00000000" w:rsidP="00000000" w:rsidRDefault="00000000" w:rsidRPr="00000000" w14:paraId="0000005E">
            <w:pPr>
              <w:rPr>
                <w:sz w:val="20"/>
                <w:szCs w:val="20"/>
              </w:rPr>
            </w:pPr>
            <w:r w:rsidDel="00000000" w:rsidR="00000000" w:rsidRPr="00000000">
              <w:rPr>
                <w:sz w:val="20"/>
                <w:szCs w:val="20"/>
                <w:rtl w:val="0"/>
              </w:rPr>
              <w:t xml:space="preserve">Payment is processed and shown in order history.</w:t>
            </w:r>
          </w:p>
        </w:tc>
        <w:tc>
          <w:tcPr/>
          <w:p w:rsidR="00000000" w:rsidDel="00000000" w:rsidP="00000000" w:rsidRDefault="00000000" w:rsidRPr="00000000" w14:paraId="0000005F">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60">
            <w:pPr>
              <w:rPr>
                <w:sz w:val="20"/>
                <w:szCs w:val="20"/>
              </w:rPr>
            </w:pPr>
            <w:r w:rsidDel="00000000" w:rsidR="00000000" w:rsidRPr="00000000">
              <w:rPr>
                <w:sz w:val="20"/>
                <w:szCs w:val="20"/>
                <w:rtl w:val="0"/>
              </w:rPr>
              <w:t xml:space="preserve">Sprint-2</w:t>
            </w:r>
          </w:p>
        </w:tc>
      </w:tr>
      <w:tr>
        <w:trPr>
          <w:cantSplit w:val="0"/>
          <w:trHeight w:val="388" w:hRule="atLeast"/>
          <w:tblHeader w:val="0"/>
        </w:trPr>
        <w:tc>
          <w:tcPr/>
          <w:p w:rsidR="00000000" w:rsidDel="00000000" w:rsidP="00000000" w:rsidRDefault="00000000" w:rsidRPr="00000000" w14:paraId="00000061">
            <w:pPr>
              <w:rPr>
                <w:sz w:val="20"/>
                <w:szCs w:val="20"/>
              </w:rPr>
            </w:pPr>
            <w:r w:rsidDel="00000000" w:rsidR="00000000" w:rsidRPr="00000000">
              <w:rPr>
                <w:sz w:val="20"/>
                <w:szCs w:val="20"/>
                <w:rtl w:val="0"/>
              </w:rPr>
              <w:t xml:space="preserve">Customer</w:t>
            </w:r>
          </w:p>
        </w:tc>
        <w:tc>
          <w:tcPr/>
          <w:p w:rsidR="00000000" w:rsidDel="00000000" w:rsidP="00000000" w:rsidRDefault="00000000" w:rsidRPr="00000000" w14:paraId="00000062">
            <w:pPr>
              <w:rPr>
                <w:sz w:val="20"/>
                <w:szCs w:val="20"/>
              </w:rPr>
            </w:pPr>
            <w:r w:rsidDel="00000000" w:rsidR="00000000" w:rsidRPr="00000000">
              <w:rPr>
                <w:sz w:val="20"/>
                <w:szCs w:val="20"/>
                <w:rtl w:val="0"/>
              </w:rPr>
              <w:t xml:space="preserve">Review System</w:t>
            </w:r>
          </w:p>
        </w:tc>
        <w:tc>
          <w:tcPr/>
          <w:p w:rsidR="00000000" w:rsidDel="00000000" w:rsidP="00000000" w:rsidRDefault="00000000" w:rsidRPr="00000000" w14:paraId="00000063">
            <w:pPr>
              <w:rPr>
                <w:sz w:val="20"/>
                <w:szCs w:val="20"/>
              </w:rPr>
            </w:pPr>
            <w:r w:rsidDel="00000000" w:rsidR="00000000" w:rsidRPr="00000000">
              <w:rPr>
                <w:sz w:val="20"/>
                <w:szCs w:val="20"/>
                <w:rtl w:val="0"/>
              </w:rPr>
              <w:t xml:space="preserve">As a customer, I can leave a review for purchased products.</w:t>
            </w:r>
          </w:p>
        </w:tc>
        <w:tc>
          <w:tcPr/>
          <w:p w:rsidR="00000000" w:rsidDel="00000000" w:rsidP="00000000" w:rsidRDefault="00000000" w:rsidRPr="00000000" w14:paraId="00000064">
            <w:pPr>
              <w:rPr>
                <w:sz w:val="20"/>
                <w:szCs w:val="20"/>
              </w:rPr>
            </w:pPr>
            <w:r w:rsidDel="00000000" w:rsidR="00000000" w:rsidRPr="00000000">
              <w:rPr>
                <w:sz w:val="20"/>
                <w:szCs w:val="20"/>
                <w:rtl w:val="0"/>
              </w:rPr>
              <w:t xml:space="preserve">Review appears under the product and user profile.</w:t>
            </w:r>
          </w:p>
        </w:tc>
        <w:tc>
          <w:tcPr/>
          <w:p w:rsidR="00000000" w:rsidDel="00000000" w:rsidP="00000000" w:rsidRDefault="00000000" w:rsidRPr="00000000" w14:paraId="00000065">
            <w:pPr>
              <w:rPr>
                <w:sz w:val="20"/>
                <w:szCs w:val="20"/>
              </w:rPr>
            </w:pPr>
            <w:r w:rsidDel="00000000" w:rsidR="00000000" w:rsidRPr="00000000">
              <w:rPr>
                <w:sz w:val="20"/>
                <w:szCs w:val="20"/>
                <w:rtl w:val="0"/>
              </w:rPr>
              <w:t xml:space="preserve">Medium</w:t>
            </w:r>
          </w:p>
        </w:tc>
        <w:tc>
          <w:tcPr/>
          <w:p w:rsidR="00000000" w:rsidDel="00000000" w:rsidP="00000000" w:rsidRDefault="00000000" w:rsidRPr="00000000" w14:paraId="00000066">
            <w:pPr>
              <w:rPr>
                <w:sz w:val="20"/>
                <w:szCs w:val="20"/>
              </w:rPr>
            </w:pPr>
            <w:r w:rsidDel="00000000" w:rsidR="00000000" w:rsidRPr="00000000">
              <w:rPr>
                <w:sz w:val="20"/>
                <w:szCs w:val="20"/>
                <w:rtl w:val="0"/>
              </w:rPr>
              <w:t xml:space="preserve">Sprint-2</w:t>
            </w:r>
          </w:p>
        </w:tc>
      </w:tr>
    </w:tbl>
    <w:p w:rsidR="00000000" w:rsidDel="00000000" w:rsidP="00000000" w:rsidRDefault="00000000" w:rsidRPr="00000000" w14:paraId="00000067">
      <w:pPr>
        <w:spacing w:after="160" w:line="259" w:lineRule="auto"/>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ibm.com/patterns/visualize-unstructured-text/"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