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ptos" w:cs="Aptos" w:eastAsia="Aptos" w:hAnsi="Aptos"/>
          <w:b/>
          <w:bCs/>
          <w:color w:val="1a1a1a"/>
          <w:sz w:val="28"/>
          <w:szCs w:val="28"/>
        </w:rPr>
        <w:t xml:space="preserve">VATSAL K. GURJAR</w:t>
      </w:r>
    </w:p>
    <w:p>
      <w:pPr>
        <w:spacing w:after="40" w:before="0"/>
        <w:jc w:val="center"/>
      </w:pPr>
      <w:r>
        <w:rPr>
          <w:rFonts w:ascii="Aptos" w:cs="Aptos" w:eastAsia="Aptos" w:hAnsi="Aptos"/>
          <w:color w:val="555555"/>
          <w:sz w:val="20"/>
          <w:szCs w:val="20"/>
        </w:rPr>
        <w:t xml:space="preserve">+91 9429151831</w:t>
      </w:r>
      <w:r>
        <w:rPr>
          <w:rFonts w:ascii="Aptos" w:cs="Aptos" w:eastAsia="Aptos" w:hAnsi="Aptos"/>
          <w:color w:val="555555"/>
          <w:sz w:val="20"/>
          <w:szCs w:val="20"/>
        </w:rPr>
        <w:t xml:space="preserve">  |  </w:t>
      </w:r>
      <w:r>
        <w:rPr>
          <w:rFonts w:ascii="Aptos" w:cs="Aptos" w:eastAsia="Aptos" w:hAnsi="Aptos"/>
          <w:color w:val="2563EB"/>
          <w:sz w:val="20"/>
          <w:szCs w:val="20"/>
        </w:rPr>
        <w:t xml:space="preserve">vatsal1gurjar1@gmail.com</w:t>
      </w:r>
      <w:r>
        <w:rPr>
          <w:rFonts w:ascii="Aptos" w:cs="Aptos" w:eastAsia="Aptos" w:hAnsi="Aptos"/>
          <w:color w:val="555555"/>
          <w:sz w:val="20"/>
          <w:szCs w:val="20"/>
        </w:rPr>
        <w:t xml:space="preserve">  |  </w:t>
      </w:r>
      <w:hyperlink w:history="1" r:id="rIdpjzzyddcio2wrfr6rfbuk">
        <w:r>
          <w:rPr>
            <w:rFonts w:ascii="Aptos" w:cs="Aptos" w:eastAsia="Aptos" w:hAnsi="Aptos"/>
            <w:color w:val="2563EB"/>
            <w:sz w:val="20"/>
            <w:szCs w:val="20"/>
            <w:u w:val="single"/>
          </w:rPr>
          <w:t xml:space="preserve">linkedin.com/in/vatsalgurjar</w:t>
        </w:r>
      </w:hyperlink>
      <w:r>
        <w:rPr>
          <w:rFonts w:ascii="Aptos" w:cs="Aptos" w:eastAsia="Aptos" w:hAnsi="Aptos"/>
          <w:color w:val="555555"/>
          <w:sz w:val="20"/>
          <w:szCs w:val="20"/>
        </w:rPr>
        <w:t xml:space="preserve">  |  </w:t>
      </w:r>
      <w:hyperlink w:history="1" r:id="rIdwwyzcn2ywn2fz_whjx0zo">
        <w:r>
          <w:rPr>
            <w:rFonts w:ascii="Aptos" w:cs="Aptos" w:eastAsia="Aptos" w:hAnsi="Aptos"/>
            <w:color w:val="2563EB"/>
            <w:sz w:val="20"/>
            <w:szCs w:val="20"/>
            <w:u w:val="single"/>
          </w:rPr>
          <w:t xml:space="preserve">github.com/vatsal1gurjar1-code</w:t>
        </w:r>
      </w:hyperlink>
      <w:r>
        <w:rPr>
          <w:rFonts w:ascii="Aptos" w:cs="Aptos" w:eastAsia="Aptos" w:hAnsi="Aptos"/>
          <w:color w:val="555555"/>
          <w:sz w:val="20"/>
          <w:szCs w:val="20"/>
        </w:rPr>
        <w:t xml:space="preserve">  |  </w:t>
      </w:r>
      <w:r>
        <w:rPr>
          <w:rFonts w:ascii="Aptos" w:cs="Aptos" w:eastAsia="Aptos" w:hAnsi="Aptos"/>
          <w:color w:val="555555"/>
          <w:sz w:val="20"/>
          <w:szCs w:val="20"/>
        </w:rPr>
        <w:t xml:space="preserve">Vadodara, Gujarat, India</w:t>
      </w:r>
    </w:p>
    <w:p>
      <w:pPr>
        <w:spacing w:after="6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SUMMARY</w:t>
      </w:r>
    </w:p>
    <w:p>
      <w:pPr>
        <w:spacing w:after="60" w:before="80"/>
      </w:pPr>
      <w:r>
        <w:rPr>
          <w:rFonts w:ascii="Aptos" w:cs="Aptos" w:eastAsia="Aptos" w:hAnsi="Aptos"/>
          <w:color w:val="1a1a1a"/>
          <w:sz w:val="22"/>
          <w:szCs w:val="22"/>
        </w:rPr>
        <w:t xml:space="preserve">Full-stack Software Engineer and AI/ML Automation Engineer with hands-on production experience building SaaS platforms, AI automation pipelines, and role-based enterprise systems. Proficient in FastAPI, React 18, TypeScript, PostgreSQL, LangChain, n8n, and OpenAI APIs. Passionate about building intelligent systems that reduce manual effort and scale across organizations. Currently seeking AI/ML or full-stack roles at product-driven startups.</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KEY HIGHLIGHTS</w:t>
      </w:r>
    </w:p>
    <w:p>
      <w:pPr>
        <w:pStyle w:val="ListParagraph"/>
        <w:numPr>
          <w:ilvl w:val="0"/>
          <w:numId w:val="2"/>
        </w:numPr>
        <w:spacing w:after="30" w:before="30"/>
      </w:pPr>
      <w:r>
        <w:rPr>
          <w:rFonts w:ascii="Aptos" w:cs="Aptos" w:eastAsia="Aptos" w:hAnsi="Aptos"/>
          <w:color w:val="1a1a1a"/>
          <w:sz w:val="22"/>
          <w:szCs w:val="22"/>
        </w:rPr>
        <w:t xml:space="preserve">Shipped a production-ready SaaS Daily Reporting System with dynamic role hierarchy, KRA analytics, and configurable templates - currently serving 10–25 users and in stakeholder review for org-wide rollout.</w:t>
      </w:r>
    </w:p>
    <w:p>
      <w:pPr>
        <w:pStyle w:val="ListParagraph"/>
        <w:numPr>
          <w:ilvl w:val="0"/>
          <w:numId w:val="2"/>
        </w:numPr>
        <w:spacing w:after="30" w:before="30"/>
      </w:pPr>
      <w:r>
        <w:rPr>
          <w:rFonts w:ascii="Aptos" w:cs="Aptos" w:eastAsia="Aptos" w:hAnsi="Aptos"/>
          <w:color w:val="1a1a1a"/>
          <w:sz w:val="22"/>
          <w:szCs w:val="22"/>
        </w:rPr>
        <w:t xml:space="preserve">Built end-to-end AI automation pipelines using n8n, LangChain, and OpenAI APIs, reducing manual workflow overhead across the organization.</w:t>
      </w:r>
    </w:p>
    <w:p>
      <w:pPr>
        <w:pStyle w:val="ListParagraph"/>
        <w:numPr>
          <w:ilvl w:val="0"/>
          <w:numId w:val="2"/>
        </w:numPr>
        <w:spacing w:after="30" w:before="30"/>
      </w:pPr>
      <w:r>
        <w:rPr>
          <w:rFonts w:ascii="Aptos" w:cs="Aptos" w:eastAsia="Aptos" w:hAnsi="Aptos"/>
          <w:color w:val="1a1a1a"/>
          <w:sz w:val="22"/>
          <w:szCs w:val="22"/>
        </w:rPr>
        <w:t xml:space="preserve">Top 25 Finalist (600+ teams) at GTU Code Unnati Innovation Marathon in collaboration with SAP Labs India and Edunet Foundation; project advanced to Top 10 at GTU level.</w:t>
      </w:r>
    </w:p>
    <w:p>
      <w:pPr>
        <w:pStyle w:val="ListParagraph"/>
        <w:numPr>
          <w:ilvl w:val="0"/>
          <w:numId w:val="2"/>
        </w:numPr>
        <w:spacing w:after="30" w:before="30"/>
      </w:pPr>
      <w:r>
        <w:rPr>
          <w:rFonts w:ascii="Aptos" w:cs="Aptos" w:eastAsia="Aptos" w:hAnsi="Aptos"/>
          <w:color w:val="1a1a1a"/>
          <w:sz w:val="22"/>
          <w:szCs w:val="22"/>
        </w:rPr>
        <w:t xml:space="preserve">Certified in Claude AI, Model Context Protocol (Advanced), and MCP Foundations by Anthropic - early adopter of frontier AI tooling.</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TECHNICAL SKILLS</w:t>
      </w:r>
    </w:p>
    <w:p>
      <w:pPr>
        <w:spacing w:after="40" w:before="40"/>
      </w:pPr>
      <w:r>
        <w:rPr>
          <w:rFonts w:ascii="Aptos" w:cs="Aptos" w:eastAsia="Aptos" w:hAnsi="Aptos"/>
          <w:b/>
          <w:bCs/>
          <w:color w:val="1a1a1a"/>
          <w:sz w:val="22"/>
          <w:szCs w:val="22"/>
        </w:rPr>
        <w:t xml:space="preserve">Languages: </w:t>
      </w:r>
      <w:r>
        <w:rPr>
          <w:rFonts w:ascii="Aptos" w:cs="Aptos" w:eastAsia="Aptos" w:hAnsi="Aptos"/>
          <w:color w:val="555555"/>
          <w:sz w:val="22"/>
          <w:szCs w:val="22"/>
        </w:rPr>
        <w:t xml:space="preserve">Python, TypeScript, JavaScript, C, R</w:t>
      </w:r>
    </w:p>
    <w:p>
      <w:pPr>
        <w:spacing w:after="40" w:before="40"/>
      </w:pPr>
      <w:r>
        <w:rPr>
          <w:rFonts w:ascii="Aptos" w:cs="Aptos" w:eastAsia="Aptos" w:hAnsi="Aptos"/>
          <w:b/>
          <w:bCs/>
          <w:color w:val="1a1a1a"/>
          <w:sz w:val="22"/>
          <w:szCs w:val="22"/>
        </w:rPr>
        <w:t xml:space="preserve">AI &amp; Automation: </w:t>
      </w:r>
      <w:r>
        <w:rPr>
          <w:rFonts w:ascii="Aptos" w:cs="Aptos" w:eastAsia="Aptos" w:hAnsi="Aptos"/>
          <w:color w:val="555555"/>
          <w:sz w:val="22"/>
          <w:szCs w:val="22"/>
        </w:rPr>
        <w:t xml:space="preserve">LangChain, n8n, OpenAI APIs, OpenCV, Mediapipe - automation pipelines, RAG systems, document processing</w:t>
      </w:r>
    </w:p>
    <w:p>
      <w:pPr>
        <w:spacing w:after="40" w:before="40"/>
      </w:pPr>
      <w:r>
        <w:rPr>
          <w:rFonts w:ascii="Aptos" w:cs="Aptos" w:eastAsia="Aptos" w:hAnsi="Aptos"/>
          <w:b/>
          <w:bCs/>
          <w:color w:val="1a1a1a"/>
          <w:sz w:val="22"/>
          <w:szCs w:val="22"/>
        </w:rPr>
        <w:t xml:space="preserve">Frontend: </w:t>
      </w:r>
      <w:r>
        <w:rPr>
          <w:rFonts w:ascii="Aptos" w:cs="Aptos" w:eastAsia="Aptos" w:hAnsi="Aptos"/>
          <w:color w:val="555555"/>
          <w:sz w:val="22"/>
          <w:szCs w:val="22"/>
        </w:rPr>
        <w:t xml:space="preserve">React 18, Vite, Tailwind CSS, Zustand, React Hook Form, Recharts, shadcn/ui</w:t>
      </w:r>
    </w:p>
    <w:p>
      <w:pPr>
        <w:spacing w:after="40" w:before="40"/>
      </w:pPr>
      <w:r>
        <w:rPr>
          <w:rFonts w:ascii="Aptos" w:cs="Aptos" w:eastAsia="Aptos" w:hAnsi="Aptos"/>
          <w:b/>
          <w:bCs/>
          <w:color w:val="1a1a1a"/>
          <w:sz w:val="22"/>
          <w:szCs w:val="22"/>
        </w:rPr>
        <w:t xml:space="preserve">Backend &amp; DB: </w:t>
      </w:r>
      <w:r>
        <w:rPr>
          <w:rFonts w:ascii="Aptos" w:cs="Aptos" w:eastAsia="Aptos" w:hAnsi="Aptos"/>
          <w:color w:val="555555"/>
          <w:sz w:val="22"/>
          <w:szCs w:val="22"/>
        </w:rPr>
        <w:t xml:space="preserve">FastAPI, SQLAlchemy 2.0, Pydantic v2, PostgreSQL, Node.js, REST APIs, JWT Auth</w:t>
      </w:r>
    </w:p>
    <w:p>
      <w:pPr>
        <w:spacing w:after="40" w:before="40"/>
      </w:pPr>
      <w:r>
        <w:rPr>
          <w:rFonts w:ascii="Aptos" w:cs="Aptos" w:eastAsia="Aptos" w:hAnsi="Aptos"/>
          <w:b/>
          <w:bCs/>
          <w:color w:val="1a1a1a"/>
          <w:sz w:val="22"/>
          <w:szCs w:val="22"/>
        </w:rPr>
        <w:t xml:space="preserve">Tools: </w:t>
      </w:r>
      <w:r>
        <w:rPr>
          <w:rFonts w:ascii="Aptos" w:cs="Aptos" w:eastAsia="Aptos" w:hAnsi="Aptos"/>
          <w:color w:val="555555"/>
          <w:sz w:val="22"/>
          <w:szCs w:val="22"/>
        </w:rPr>
        <w:t xml:space="preserve">Git, Axios, Postman</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CERTIFICATIONS</w:t>
      </w:r>
    </w:p>
    <w:p>
      <w:pPr>
        <w:tabs>
          <w:tab w:val="right" w:pos="9360"/>
        </w:tabs>
        <w:spacing w:after="30" w:before="80"/>
      </w:pPr>
      <w:r>
        <w:rPr>
          <w:rFonts w:ascii="Aptos" w:cs="Aptos" w:eastAsia="Aptos" w:hAnsi="Aptos"/>
          <w:b/>
          <w:bCs/>
          <w:sz w:val="22"/>
          <w:szCs w:val="22"/>
        </w:rPr>
        <w:t xml:space="preserve">Claude AI with Amazon Bedrock</w:t>
      </w:r>
      <w:r>
        <w:rPr>
          <w:rFonts w:ascii="Aptos" w:cs="Aptos" w:eastAsia="Aptos" w:hAnsi="Aptos"/>
          <w:color w:val="555555"/>
          <w:sz w:val="22"/>
          <w:szCs w:val="22"/>
        </w:rPr>
        <w:t xml:space="preserve"> - Anthropic</w:t>
      </w:r>
      <w:r>
        <w:rPr>
          <w:rFonts w:ascii="Aptos" w:cs="Aptos" w:eastAsia="Aptos" w:hAnsi="Aptos"/>
          <w:i/>
          <w:iCs/>
          <w:color w:val="555555"/>
          <w:sz w:val="22"/>
          <w:szCs w:val="22"/>
        </w:rPr>
        <w:t xml:space="preserve">	Apr 2026</w:t>
      </w:r>
    </w:p>
    <w:p>
      <w:pPr>
        <w:tabs>
          <w:tab w:val="right" w:pos="9360"/>
        </w:tabs>
        <w:spacing w:after="30" w:before="30"/>
      </w:pPr>
      <w:r>
        <w:rPr>
          <w:rFonts w:ascii="Aptos" w:cs="Aptos" w:eastAsia="Aptos" w:hAnsi="Aptos"/>
          <w:b/>
          <w:bCs/>
          <w:sz w:val="22"/>
          <w:szCs w:val="22"/>
        </w:rPr>
        <w:t xml:space="preserve">Model Context Protocol: Advanced Topics</w:t>
      </w:r>
      <w:r>
        <w:rPr>
          <w:rFonts w:ascii="Aptos" w:cs="Aptos" w:eastAsia="Aptos" w:hAnsi="Aptos"/>
          <w:color w:val="555555"/>
          <w:sz w:val="22"/>
          <w:szCs w:val="22"/>
        </w:rPr>
        <w:t xml:space="preserve"> - Anthropic</w:t>
      </w:r>
      <w:r>
        <w:rPr>
          <w:rFonts w:ascii="Aptos" w:cs="Aptos" w:eastAsia="Aptos" w:hAnsi="Aptos"/>
          <w:i/>
          <w:iCs/>
          <w:color w:val="555555"/>
          <w:sz w:val="22"/>
          <w:szCs w:val="22"/>
        </w:rPr>
        <w:t xml:space="preserve">	Mar 2026</w:t>
      </w:r>
    </w:p>
    <w:p>
      <w:pPr>
        <w:tabs>
          <w:tab w:val="right" w:pos="9360"/>
        </w:tabs>
        <w:spacing w:after="30" w:before="30"/>
      </w:pPr>
      <w:r>
        <w:rPr>
          <w:rFonts w:ascii="Aptos" w:cs="Aptos" w:eastAsia="Aptos" w:hAnsi="Aptos"/>
          <w:b/>
          <w:bCs/>
          <w:sz w:val="22"/>
          <w:szCs w:val="22"/>
        </w:rPr>
        <w:t xml:space="preserve">Introduction to Model Context Protocol</w:t>
      </w:r>
      <w:r>
        <w:rPr>
          <w:rFonts w:ascii="Aptos" w:cs="Aptos" w:eastAsia="Aptos" w:hAnsi="Aptos"/>
          <w:color w:val="555555"/>
          <w:sz w:val="22"/>
          <w:szCs w:val="22"/>
        </w:rPr>
        <w:t xml:space="preserve"> - Anthropic</w:t>
      </w:r>
      <w:r>
        <w:rPr>
          <w:rFonts w:ascii="Aptos" w:cs="Aptos" w:eastAsia="Aptos" w:hAnsi="Aptos"/>
          <w:i/>
          <w:iCs/>
          <w:color w:val="555555"/>
          <w:sz w:val="22"/>
          <w:szCs w:val="22"/>
        </w:rPr>
        <w:t xml:space="preserve">	Mar 2026</w:t>
      </w:r>
    </w:p>
    <w:p>
      <w:pPr>
        <w:tabs>
          <w:tab w:val="right" w:pos="9360"/>
        </w:tabs>
        <w:spacing w:after="30" w:before="30"/>
      </w:pPr>
      <w:r>
        <w:rPr>
          <w:rFonts w:ascii="Aptos" w:cs="Aptos" w:eastAsia="Aptos" w:hAnsi="Aptos"/>
          <w:b/>
          <w:bCs/>
          <w:sz w:val="22"/>
          <w:szCs w:val="22"/>
        </w:rPr>
        <w:t xml:space="preserve">Supervised Machine Learning: Regression and Classification</w:t>
      </w:r>
      <w:r>
        <w:rPr>
          <w:rFonts w:ascii="Aptos" w:cs="Aptos" w:eastAsia="Aptos" w:hAnsi="Aptos"/>
          <w:color w:val="555555"/>
          <w:sz w:val="22"/>
          <w:szCs w:val="22"/>
        </w:rPr>
        <w:t xml:space="preserve"> - Stanford University</w:t>
      </w:r>
      <w:r>
        <w:rPr>
          <w:rFonts w:ascii="Aptos" w:cs="Aptos" w:eastAsia="Aptos" w:hAnsi="Aptos"/>
          <w:i/>
          <w:iCs/>
          <w:color w:val="555555"/>
          <w:sz w:val="22"/>
          <w:szCs w:val="22"/>
        </w:rPr>
        <w:t xml:space="preserve">	Jan 2024</w:t>
      </w:r>
    </w:p>
    <w:p>
      <w:pPr>
        <w:tabs>
          <w:tab w:val="right" w:pos="9360"/>
        </w:tabs>
        <w:spacing w:after="30" w:before="30"/>
      </w:pPr>
      <w:r>
        <w:rPr>
          <w:rFonts w:ascii="Aptos" w:cs="Aptos" w:eastAsia="Aptos" w:hAnsi="Aptos"/>
          <w:b/>
          <w:bCs/>
          <w:sz w:val="22"/>
          <w:szCs w:val="22"/>
        </w:rPr>
        <w:t xml:space="preserve">Foundations of UX Design</w:t>
      </w:r>
      <w:r>
        <w:rPr>
          <w:rFonts w:ascii="Aptos" w:cs="Aptos" w:eastAsia="Aptos" w:hAnsi="Aptos"/>
          <w:color w:val="555555"/>
          <w:sz w:val="22"/>
          <w:szCs w:val="22"/>
        </w:rPr>
        <w:t xml:space="preserve"> - Google</w:t>
      </w:r>
      <w:r>
        <w:rPr>
          <w:rFonts w:ascii="Aptos" w:cs="Aptos" w:eastAsia="Aptos" w:hAnsi="Aptos"/>
          <w:i/>
          <w:iCs/>
          <w:color w:val="555555"/>
          <w:sz w:val="22"/>
          <w:szCs w:val="22"/>
        </w:rPr>
        <w:t xml:space="preserve">	Jan 2024</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EDUCATION</w:t>
      </w:r>
    </w:p>
    <w:p>
      <w:pPr>
        <w:tabs>
          <w:tab w:val="right" w:pos="9360"/>
        </w:tabs>
        <w:spacing w:after="30" w:before="100"/>
      </w:pPr>
      <w:r>
        <w:rPr>
          <w:rFonts w:ascii="Aptos" w:cs="Aptos" w:eastAsia="Aptos" w:hAnsi="Aptos"/>
          <w:b/>
          <w:bCs/>
          <w:color w:val="1a1a1a"/>
          <w:sz w:val="22"/>
          <w:szCs w:val="22"/>
        </w:rPr>
        <w:t xml:space="preserve">BTech in Computer Science</w:t>
      </w:r>
      <w:r>
        <w:rPr>
          <w:rFonts w:ascii="Aptos" w:cs="Aptos" w:eastAsia="Aptos" w:hAnsi="Aptos"/>
          <w:i/>
          <w:iCs/>
          <w:color w:val="555555"/>
          <w:sz w:val="22"/>
          <w:szCs w:val="22"/>
        </w:rPr>
        <w:t xml:space="preserve">	Jul 2021 – Jun 2025</w:t>
      </w:r>
    </w:p>
    <w:p>
      <w:pPr>
        <w:spacing w:after="30" w:before="0"/>
      </w:pPr>
      <w:r>
        <w:rPr>
          <w:rFonts w:ascii="Aptos" w:cs="Aptos" w:eastAsia="Aptos" w:hAnsi="Aptos"/>
          <w:color w:val="555555"/>
          <w:sz w:val="22"/>
          <w:szCs w:val="22"/>
        </w:rPr>
        <w:t xml:space="preserve">ITM (SLS) University, Vadodara, Gujarat</w:t>
      </w:r>
      <w:r>
        <w:rPr>
          <w:rFonts w:ascii="Aptos" w:cs="Aptos" w:eastAsia="Aptos" w:hAnsi="Aptos"/>
          <w:color w:val="555555"/>
          <w:sz w:val="22"/>
          <w:szCs w:val="22"/>
        </w:rPr>
        <w:t xml:space="preserve">  |  CGPA: 7.43/10</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WORK EXPERIENCE</w:t>
      </w:r>
    </w:p>
    <w:p>
      <w:pPr>
        <w:tabs>
          <w:tab w:val="right" w:pos="9360"/>
        </w:tabs>
        <w:spacing w:after="40" w:before="120"/>
      </w:pPr>
      <w:r>
        <w:rPr>
          <w:rFonts w:ascii="Aptos" w:cs="Aptos" w:eastAsia="Aptos" w:hAnsi="Aptos"/>
          <w:b/>
          <w:bCs/>
          <w:color w:val="1a1a1a"/>
          <w:sz w:val="22"/>
          <w:szCs w:val="22"/>
        </w:rPr>
        <w:t xml:space="preserve">Junior Software Engineer</w:t>
      </w:r>
      <w:r>
        <w:rPr>
          <w:rFonts w:ascii="Aptos" w:cs="Aptos" w:eastAsia="Aptos" w:hAnsi="Aptos"/>
          <w:color w:val="555555"/>
          <w:sz w:val="22"/>
          <w:szCs w:val="22"/>
        </w:rPr>
        <w:t xml:space="preserve">  |  </w:t>
      </w:r>
      <w:r>
        <w:rPr>
          <w:rFonts w:ascii="Aptos" w:cs="Aptos" w:eastAsia="Aptos" w:hAnsi="Aptos"/>
          <w:b/>
          <w:bCs/>
          <w:color w:val="2563EB"/>
          <w:sz w:val="24"/>
          <w:szCs w:val="24"/>
        </w:rPr>
        <w:t xml:space="preserve">Rang Digitech LLC</w:t>
      </w:r>
      <w:r>
        <w:rPr>
          <w:rFonts w:ascii="Aptos" w:cs="Aptos" w:eastAsia="Aptos" w:hAnsi="Aptos"/>
          <w:color w:val="555555"/>
          <w:sz w:val="22"/>
          <w:szCs w:val="22"/>
        </w:rPr>
        <w:t xml:space="preserve">  |  Vadodara, India</w:t>
      </w:r>
      <w:r>
        <w:rPr>
          <w:rFonts w:ascii="Aptos" w:cs="Aptos" w:eastAsia="Aptos" w:hAnsi="Aptos"/>
          <w:i/>
          <w:iCs/>
          <w:color w:val="555555"/>
          <w:sz w:val="22"/>
          <w:szCs w:val="22"/>
        </w:rPr>
        <w:t xml:space="preserve">	Jan 2026 – Present</w:t>
      </w:r>
    </w:p>
    <w:p>
      <w:pPr>
        <w:spacing w:after="20" w:before="80"/>
      </w:pPr>
      <w:r>
        <w:rPr>
          <w:rFonts w:ascii="Aptos" w:cs="Aptos" w:eastAsia="Aptos" w:hAnsi="Aptos"/>
          <w:b/>
          <w:bCs/>
          <w:color w:val="1a1a1a"/>
          <w:sz w:val="22"/>
          <w:szCs w:val="22"/>
        </w:rPr>
        <w:t xml:space="preserve">What I Built</w:t>
      </w:r>
    </w:p>
    <w:p>
      <w:pPr>
        <w:pStyle w:val="ListParagraph"/>
        <w:numPr>
          <w:ilvl w:val="0"/>
          <w:numId w:val="2"/>
        </w:numPr>
        <w:spacing w:after="30" w:before="30"/>
      </w:pPr>
      <w:r>
        <w:rPr>
          <w:rFonts w:ascii="Aptos" w:cs="Aptos" w:eastAsia="Aptos" w:hAnsi="Aptos"/>
          <w:color w:val="1a1a1a"/>
          <w:sz w:val="22"/>
          <w:szCs w:val="22"/>
        </w:rPr>
        <w:t xml:space="preserve">Designed and developed a production-ready SaaS Daily Reporting System using React 18 + TypeScript + Vite (frontend) and FastAPI + PostgreSQL (backend), supporting 10–25 active users with dynamic role hierarchy configured by admin.</w:t>
      </w:r>
    </w:p>
    <w:p>
      <w:pPr>
        <w:pStyle w:val="ListParagraph"/>
        <w:numPr>
          <w:ilvl w:val="0"/>
          <w:numId w:val="2"/>
        </w:numPr>
        <w:spacing w:after="30" w:before="30"/>
      </w:pPr>
      <w:r>
        <w:rPr>
          <w:rFonts w:ascii="Aptos" w:cs="Aptos" w:eastAsia="Aptos" w:hAnsi="Aptos"/>
          <w:color w:val="1a1a1a"/>
          <w:sz w:val="22"/>
          <w:szCs w:val="22"/>
        </w:rPr>
        <w:t xml:space="preserve">Built a configurable report template engine allowing admins to define custom KRA structures and approval workflows without code changes - currently in stakeholder review for org-wide rollout.</w:t>
      </w:r>
    </w:p>
    <w:p>
      <w:pPr>
        <w:spacing w:after="20" w:before="80"/>
      </w:pPr>
      <w:r>
        <w:rPr>
          <w:rFonts w:ascii="Aptos" w:cs="Aptos" w:eastAsia="Aptos" w:hAnsi="Aptos"/>
          <w:b/>
          <w:bCs/>
          <w:color w:val="1a1a1a"/>
          <w:sz w:val="22"/>
          <w:szCs w:val="22"/>
        </w:rPr>
        <w:t xml:space="preserve">How I Built It</w:t>
      </w:r>
    </w:p>
    <w:p>
      <w:pPr>
        <w:pStyle w:val="ListParagraph"/>
        <w:numPr>
          <w:ilvl w:val="0"/>
          <w:numId w:val="2"/>
        </w:numPr>
        <w:spacing w:after="30" w:before="30"/>
      </w:pPr>
      <w:r>
        <w:rPr>
          <w:rFonts w:ascii="Aptos" w:cs="Aptos" w:eastAsia="Aptos" w:hAnsi="Aptos"/>
          <w:color w:val="1a1a1a"/>
          <w:sz w:val="22"/>
          <w:szCs w:val="22"/>
        </w:rPr>
        <w:t xml:space="preserve">Implemented JWT authentication, Zustand state management, React Hook Form, and Axios for seamless API integration; used SQLAlchemy 2.0 with Pydantic v2 for schema validation and ORM-based data handling.</w:t>
      </w:r>
    </w:p>
    <w:p>
      <w:pPr>
        <w:pStyle w:val="ListParagraph"/>
        <w:numPr>
          <w:ilvl w:val="0"/>
          <w:numId w:val="2"/>
        </w:numPr>
        <w:spacing w:after="30" w:before="30"/>
      </w:pPr>
      <w:r>
        <w:rPr>
          <w:rFonts w:ascii="Aptos" w:cs="Aptos" w:eastAsia="Aptos" w:hAnsi="Aptos"/>
          <w:color w:val="1a1a1a"/>
          <w:sz w:val="22"/>
          <w:szCs w:val="22"/>
        </w:rPr>
        <w:t xml:space="preserve">Architected role-based access control (RBAC) with a flexible hierarchy model, enabling admin-defined approval chains across unlimited organizational levels.</w:t>
      </w:r>
    </w:p>
    <w:p>
      <w:pPr>
        <w:spacing w:after="20" w:before="80"/>
      </w:pPr>
      <w:r>
        <w:rPr>
          <w:rFonts w:ascii="Aptos" w:cs="Aptos" w:eastAsia="Aptos" w:hAnsi="Aptos"/>
          <w:b/>
          <w:bCs/>
          <w:color w:val="1a1a1a"/>
          <w:sz w:val="22"/>
          <w:szCs w:val="22"/>
        </w:rPr>
        <w:t xml:space="preserve">Impact</w:t>
      </w:r>
    </w:p>
    <w:p>
      <w:pPr>
        <w:pStyle w:val="ListParagraph"/>
        <w:numPr>
          <w:ilvl w:val="0"/>
          <w:numId w:val="2"/>
        </w:numPr>
        <w:spacing w:after="30" w:before="30"/>
      </w:pPr>
      <w:r>
        <w:rPr>
          <w:rFonts w:ascii="Aptos" w:cs="Aptos" w:eastAsia="Aptos" w:hAnsi="Aptos"/>
          <w:color w:val="1a1a1a"/>
          <w:sz w:val="22"/>
          <w:szCs w:val="22"/>
        </w:rPr>
        <w:t xml:space="preserve">Eliminated manual reporting processes across the organization through scheduled automation and PostgreSQL-backed data pipelines, reducing reporting overhead significantly.</w:t>
      </w:r>
    </w:p>
    <w:p>
      <w:pPr>
        <w:spacing w:after="60" w:before="0"/>
      </w:pPr>
      <w:r>
        <w:t xml:space="preserve"/>
      </w:r>
    </w:p>
    <w:p>
      <w:pPr>
        <w:tabs>
          <w:tab w:val="right" w:pos="9360"/>
        </w:tabs>
        <w:spacing w:after="40" w:before="120"/>
      </w:pPr>
      <w:r>
        <w:rPr>
          <w:rFonts w:ascii="Aptos" w:cs="Aptos" w:eastAsia="Aptos" w:hAnsi="Aptos"/>
          <w:b/>
          <w:bCs/>
          <w:color w:val="1a1a1a"/>
          <w:sz w:val="22"/>
          <w:szCs w:val="22"/>
        </w:rPr>
        <w:t xml:space="preserve">AI Automation Engineer</w:t>
      </w:r>
      <w:r>
        <w:rPr>
          <w:rFonts w:ascii="Aptos" w:cs="Aptos" w:eastAsia="Aptos" w:hAnsi="Aptos"/>
          <w:color w:val="555555"/>
          <w:sz w:val="22"/>
          <w:szCs w:val="22"/>
        </w:rPr>
        <w:t xml:space="preserve">  |  </w:t>
      </w:r>
      <w:r>
        <w:rPr>
          <w:rFonts w:ascii="Aptos" w:cs="Aptos" w:eastAsia="Aptos" w:hAnsi="Aptos"/>
          <w:b/>
          <w:bCs/>
          <w:color w:val="2563EB"/>
          <w:sz w:val="24"/>
          <w:szCs w:val="24"/>
        </w:rPr>
        <w:t xml:space="preserve">Rang Digitech LLC</w:t>
      </w:r>
      <w:r>
        <w:rPr>
          <w:rFonts w:ascii="Aptos" w:cs="Aptos" w:eastAsia="Aptos" w:hAnsi="Aptos"/>
          <w:color w:val="555555"/>
          <w:sz w:val="22"/>
          <w:szCs w:val="22"/>
        </w:rPr>
        <w:t xml:space="preserve">  |  Vadodara, India</w:t>
      </w:r>
      <w:r>
        <w:rPr>
          <w:rFonts w:ascii="Aptos" w:cs="Aptos" w:eastAsia="Aptos" w:hAnsi="Aptos"/>
          <w:i/>
          <w:iCs/>
          <w:color w:val="555555"/>
          <w:sz w:val="22"/>
          <w:szCs w:val="22"/>
        </w:rPr>
        <w:t xml:space="preserve">	Sep 2025 – Dec 2025</w:t>
      </w:r>
    </w:p>
    <w:p>
      <w:pPr>
        <w:spacing w:after="20" w:before="40"/>
      </w:pPr>
      <w:r>
        <w:rPr>
          <w:rFonts w:ascii="Aptos" w:cs="Aptos" w:eastAsia="Aptos" w:hAnsi="Aptos"/>
          <w:i/>
          <w:iCs/>
          <w:color w:val="555555"/>
          <w:sz w:val="20"/>
          <w:szCs w:val="20"/>
        </w:rPr>
        <w:t xml:space="preserve">Internship</w:t>
      </w:r>
    </w:p>
    <w:p>
      <w:pPr>
        <w:spacing w:after="20" w:before="80"/>
      </w:pPr>
      <w:r>
        <w:rPr>
          <w:rFonts w:ascii="Aptos" w:cs="Aptos" w:eastAsia="Aptos" w:hAnsi="Aptos"/>
          <w:b/>
          <w:bCs/>
          <w:color w:val="1a1a1a"/>
          <w:sz w:val="22"/>
          <w:szCs w:val="22"/>
        </w:rPr>
        <w:t xml:space="preserve">What I Built</w:t>
      </w:r>
    </w:p>
    <w:p>
      <w:pPr>
        <w:pStyle w:val="ListParagraph"/>
        <w:numPr>
          <w:ilvl w:val="0"/>
          <w:numId w:val="2"/>
        </w:numPr>
        <w:spacing w:after="30" w:before="30"/>
      </w:pPr>
      <w:r>
        <w:rPr>
          <w:rFonts w:ascii="Aptos" w:cs="Aptos" w:eastAsia="Aptos" w:hAnsi="Aptos"/>
          <w:color w:val="1a1a1a"/>
          <w:sz w:val="22"/>
          <w:szCs w:val="22"/>
        </w:rPr>
        <w:t xml:space="preserve">Developed AI-powered automation pipelines using n8n, LangChain, and OpenAI APIs integrated with FastAPI backends for intelligent document processing and automated workflow execution.</w:t>
      </w:r>
    </w:p>
    <w:p>
      <w:pPr>
        <w:spacing w:after="20" w:before="80"/>
      </w:pPr>
      <w:r>
        <w:rPr>
          <w:rFonts w:ascii="Aptos" w:cs="Aptos" w:eastAsia="Aptos" w:hAnsi="Aptos"/>
          <w:b/>
          <w:bCs/>
          <w:color w:val="1a1a1a"/>
          <w:sz w:val="22"/>
          <w:szCs w:val="22"/>
        </w:rPr>
        <w:t xml:space="preserve">How I Built It</w:t>
      </w:r>
    </w:p>
    <w:p>
      <w:pPr>
        <w:pStyle w:val="ListParagraph"/>
        <w:numPr>
          <w:ilvl w:val="0"/>
          <w:numId w:val="2"/>
        </w:numPr>
        <w:spacing w:after="30" w:before="30"/>
      </w:pPr>
      <w:r>
        <w:rPr>
          <w:rFonts w:ascii="Aptos" w:cs="Aptos" w:eastAsia="Aptos" w:hAnsi="Aptos"/>
          <w:color w:val="1a1a1a"/>
          <w:sz w:val="22"/>
          <w:szCs w:val="22"/>
        </w:rPr>
        <w:t xml:space="preserve">Engineered end-to-end Python automation workflows connecting OpenAI language models to business systems via REST APIs; used PostgreSQL-backed data pipelines for persistent task scheduling and result storage.</w:t>
      </w:r>
    </w:p>
    <w:p>
      <w:pPr>
        <w:spacing w:after="60" w:before="0"/>
      </w:pPr>
      <w:r>
        <w:t xml:space="preserve"/>
      </w:r>
    </w:p>
    <w:p>
      <w:pPr>
        <w:tabs>
          <w:tab w:val="right" w:pos="9360"/>
        </w:tabs>
        <w:spacing w:after="40" w:before="120"/>
      </w:pPr>
      <w:r>
        <w:rPr>
          <w:rFonts w:ascii="Aptos" w:cs="Aptos" w:eastAsia="Aptos" w:hAnsi="Aptos"/>
          <w:b/>
          <w:bCs/>
          <w:color w:val="1a1a1a"/>
          <w:sz w:val="22"/>
          <w:szCs w:val="22"/>
        </w:rPr>
        <w:t xml:space="preserve">Web Management Head</w:t>
      </w:r>
      <w:r>
        <w:rPr>
          <w:rFonts w:ascii="Aptos" w:cs="Aptos" w:eastAsia="Aptos" w:hAnsi="Aptos"/>
          <w:color w:val="555555"/>
          <w:sz w:val="22"/>
          <w:szCs w:val="22"/>
        </w:rPr>
        <w:t xml:space="preserve">  |  </w:t>
      </w:r>
      <w:r>
        <w:rPr>
          <w:rFonts w:ascii="Aptos" w:cs="Aptos" w:eastAsia="Aptos" w:hAnsi="Aptos"/>
          <w:b/>
          <w:bCs/>
          <w:color w:val="2563EB"/>
          <w:sz w:val="24"/>
          <w:szCs w:val="24"/>
        </w:rPr>
        <w:t xml:space="preserve">Hexsociety</w:t>
      </w:r>
      <w:r>
        <w:rPr>
          <w:rFonts w:ascii="Aptos" w:cs="Aptos" w:eastAsia="Aptos" w:hAnsi="Aptos"/>
          <w:color w:val="555555"/>
          <w:sz w:val="22"/>
          <w:szCs w:val="22"/>
        </w:rPr>
        <w:t xml:space="preserve">  |  Vadodara, India</w:t>
      </w:r>
      <w:r>
        <w:rPr>
          <w:rFonts w:ascii="Aptos" w:cs="Aptos" w:eastAsia="Aptos" w:hAnsi="Aptos"/>
          <w:i/>
          <w:iCs/>
          <w:color w:val="555555"/>
          <w:sz w:val="22"/>
          <w:szCs w:val="22"/>
        </w:rPr>
        <w:t xml:space="preserve">	Mar 2023 – Oct 2024</w:t>
      </w:r>
    </w:p>
    <w:p>
      <w:pPr>
        <w:spacing w:after="20" w:before="80"/>
      </w:pPr>
      <w:r>
        <w:rPr>
          <w:rFonts w:ascii="Aptos" w:cs="Aptos" w:eastAsia="Aptos" w:hAnsi="Aptos"/>
          <w:b/>
          <w:bCs/>
          <w:color w:val="1a1a1a"/>
          <w:sz w:val="22"/>
          <w:szCs w:val="22"/>
        </w:rPr>
        <w:t xml:space="preserve">Platform &amp; Events</w:t>
      </w:r>
    </w:p>
    <w:p>
      <w:pPr>
        <w:pStyle w:val="ListParagraph"/>
        <w:numPr>
          <w:ilvl w:val="0"/>
          <w:numId w:val="2"/>
        </w:numPr>
        <w:spacing w:after="30" w:before="30"/>
      </w:pPr>
      <w:r>
        <w:rPr>
          <w:rFonts w:ascii="Aptos" w:cs="Aptos" w:eastAsia="Aptos" w:hAnsi="Aptos"/>
          <w:color w:val="1a1a1a"/>
          <w:sz w:val="22"/>
          <w:szCs w:val="22"/>
        </w:rPr>
        <w:t xml:space="preserve">Led development of Hexsociety.in using Node.js, HTML, CSS, and JavaScript - a live community platform with forums, events, and collaborative project features.</w:t>
      </w:r>
    </w:p>
    <w:p>
      <w:pPr>
        <w:pStyle w:val="ListParagraph"/>
        <w:numPr>
          <w:ilvl w:val="0"/>
          <w:numId w:val="2"/>
        </w:numPr>
        <w:spacing w:after="30" w:before="30"/>
      </w:pPr>
      <w:r>
        <w:rPr>
          <w:rFonts w:ascii="Aptos" w:cs="Aptos" w:eastAsia="Aptos" w:hAnsi="Aptos"/>
          <w:color w:val="1a1a1a"/>
          <w:sz w:val="22"/>
          <w:szCs w:val="22"/>
        </w:rPr>
        <w:t xml:space="preserve">Managed end-to-end technical setup, AV coordination, and all tech logistics for 10+ community events with 50–200 attendees per event over 1.5 years.</w:t>
      </w:r>
    </w:p>
    <w:p>
      <w:pPr>
        <w:spacing w:after="60" w:before="0"/>
      </w:pPr>
      <w:r>
        <w:t xml:space="preserve"/>
      </w:r>
    </w:p>
    <w:p>
      <w:pPr>
        <w:tabs>
          <w:tab w:val="right" w:pos="9360"/>
        </w:tabs>
        <w:spacing w:after="40" w:before="120"/>
      </w:pPr>
      <w:r>
        <w:rPr>
          <w:rFonts w:ascii="Aptos" w:cs="Aptos" w:eastAsia="Aptos" w:hAnsi="Aptos"/>
          <w:b/>
          <w:bCs/>
          <w:color w:val="1a1a1a"/>
          <w:sz w:val="22"/>
          <w:szCs w:val="22"/>
        </w:rPr>
        <w:t xml:space="preserve">Software Developer</w:t>
      </w:r>
      <w:r>
        <w:rPr>
          <w:rFonts w:ascii="Aptos" w:cs="Aptos" w:eastAsia="Aptos" w:hAnsi="Aptos"/>
          <w:color w:val="555555"/>
          <w:sz w:val="22"/>
          <w:szCs w:val="22"/>
        </w:rPr>
        <w:t xml:space="preserve">  |  </w:t>
      </w:r>
      <w:r>
        <w:rPr>
          <w:rFonts w:ascii="Aptos" w:cs="Aptos" w:eastAsia="Aptos" w:hAnsi="Aptos"/>
          <w:b/>
          <w:bCs/>
          <w:color w:val="2563EB"/>
          <w:sz w:val="24"/>
          <w:szCs w:val="24"/>
        </w:rPr>
        <w:t xml:space="preserve">MSK Solutions</w:t>
      </w:r>
      <w:r>
        <w:rPr>
          <w:rFonts w:ascii="Aptos" w:cs="Aptos" w:eastAsia="Aptos" w:hAnsi="Aptos"/>
          <w:color w:val="555555"/>
          <w:sz w:val="22"/>
          <w:szCs w:val="22"/>
        </w:rPr>
        <w:t xml:space="preserve">  |  Hubballi, Karnataka, India</w:t>
      </w:r>
      <w:r>
        <w:rPr>
          <w:rFonts w:ascii="Aptos" w:cs="Aptos" w:eastAsia="Aptos" w:hAnsi="Aptos"/>
          <w:i/>
          <w:iCs/>
          <w:color w:val="555555"/>
          <w:sz w:val="22"/>
          <w:szCs w:val="22"/>
        </w:rPr>
        <w:t xml:space="preserve">	Feb 2024 – Apr 2024</w:t>
      </w:r>
    </w:p>
    <w:p>
      <w:pPr>
        <w:pStyle w:val="ListParagraph"/>
        <w:numPr>
          <w:ilvl w:val="0"/>
          <w:numId w:val="2"/>
        </w:numPr>
        <w:spacing w:after="30" w:before="30"/>
      </w:pPr>
      <w:r>
        <w:rPr>
          <w:rFonts w:ascii="Aptos" w:cs="Aptos" w:eastAsia="Aptos" w:hAnsi="Aptos"/>
          <w:color w:val="1a1a1a"/>
          <w:sz w:val="22"/>
          <w:szCs w:val="22"/>
        </w:rPr>
        <w:t xml:space="preserve">Built a multi-modal communication system integrating gesture recognition (OpenCV + Mediapipe), real-time speech-to-text/text-to-speech, and multilingual translation via Google APIs - enabling accessible communication for the speech and hearing impaired.</w:t>
      </w:r>
    </w:p>
    <w:p>
      <w:pPr>
        <w:pStyle w:val="ListParagraph"/>
        <w:numPr>
          <w:ilvl w:val="0"/>
          <w:numId w:val="2"/>
        </w:numPr>
        <w:spacing w:after="30" w:before="30"/>
      </w:pPr>
      <w:r>
        <w:rPr>
          <w:rFonts w:ascii="Aptos" w:cs="Aptos" w:eastAsia="Aptos" w:hAnsi="Aptos"/>
          <w:color w:val="1a1a1a"/>
          <w:sz w:val="22"/>
          <w:szCs w:val="22"/>
        </w:rPr>
        <w:t xml:space="preserve">Trained a custom gesture recognition model achieving 84% accuracy on a self-curated dataset; project advanced to Top 10 at GTU Code Unnati Innovation Marathon (600+ teams nationwide).</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PROJECTS</w:t>
      </w:r>
    </w:p>
    <w:p>
      <w:pPr>
        <w:spacing w:after="30" w:before="100"/>
      </w:pPr>
      <w:r>
        <w:rPr>
          <w:rFonts w:ascii="Aptos" w:cs="Aptos" w:eastAsia="Aptos" w:hAnsi="Aptos"/>
          <w:b/>
          <w:bCs/>
          <w:color w:val="1a1a1a"/>
          <w:sz w:val="22"/>
          <w:szCs w:val="22"/>
        </w:rPr>
        <w:t xml:space="preserve">Silence Sense</w:t>
      </w:r>
      <w:r>
        <w:rPr>
          <w:rFonts w:ascii="Aptos" w:cs="Aptos" w:eastAsia="Aptos" w:hAnsi="Aptos"/>
          <w:color w:val="555555"/>
          <w:sz w:val="20"/>
          <w:szCs w:val="20"/>
        </w:rPr>
        <w:t xml:space="preserve">  |  Python, OpenCV, Mediapipe, Tkinter, Google APIs</w:t>
      </w:r>
      <w:r>
        <w:rPr>
          <w:rFonts w:ascii="Aptos" w:cs="Aptos" w:eastAsia="Aptos" w:hAnsi="Aptos"/>
          <w:i/>
          <w:iCs/>
          <w:color w:val="555555"/>
          <w:sz w:val="20"/>
          <w:szCs w:val="20"/>
        </w:rPr>
        <w:t xml:space="preserve">  |  Sep 2023 – Nov 2023</w:t>
      </w:r>
    </w:p>
    <w:p>
      <w:pPr>
        <w:pStyle w:val="ListParagraph"/>
        <w:numPr>
          <w:ilvl w:val="0"/>
          <w:numId w:val="2"/>
        </w:numPr>
        <w:spacing w:after="30" w:before="30"/>
      </w:pPr>
      <w:r>
        <w:rPr>
          <w:rFonts w:ascii="Aptos" w:cs="Aptos" w:eastAsia="Aptos" w:hAnsi="Aptos"/>
          <w:color w:val="1a1a1a"/>
          <w:sz w:val="22"/>
          <w:szCs w:val="22"/>
        </w:rPr>
        <w:t xml:space="preserve">Gesture-to-text translation app with 84% model accuracy on self-curated dataset; integrated Google Speech-to-Text, Text-to-Speech, and multilingual translation APIs.</w:t>
      </w:r>
    </w:p>
    <w:p>
      <w:pPr>
        <w:pStyle w:val="ListParagraph"/>
        <w:numPr>
          <w:ilvl w:val="0"/>
          <w:numId w:val="2"/>
        </w:numPr>
        <w:spacing w:after="30" w:before="30"/>
      </w:pPr>
      <w:r>
        <w:rPr>
          <w:rFonts w:ascii="Aptos" w:cs="Aptos" w:eastAsia="Aptos" w:hAnsi="Aptos"/>
          <w:color w:val="1a1a1a"/>
          <w:sz w:val="22"/>
          <w:szCs w:val="22"/>
        </w:rPr>
        <w:t xml:space="preserve">Showcased at GTU Code Unnati Innovation Marathon - advanced to Top 10 at GTU level among 600+ national teams in collaboration with SAP Labs India and Edunet Foundation.</w:t>
      </w:r>
    </w:p>
    <w:p>
      <w:pPr>
        <w:spacing w:after="60" w:before="0"/>
      </w:pPr>
      <w:r>
        <w:t xml:space="preserve"/>
      </w:r>
    </w:p>
    <w:p>
      <w:pPr>
        <w:spacing w:after="30" w:before="60"/>
      </w:pPr>
      <w:r>
        <w:rPr>
          <w:rFonts w:ascii="Aptos" w:cs="Aptos" w:eastAsia="Aptos" w:hAnsi="Aptos"/>
          <w:b/>
          <w:bCs/>
          <w:color w:val="1a1a1a"/>
          <w:sz w:val="22"/>
          <w:szCs w:val="22"/>
        </w:rPr>
        <w:t xml:space="preserve">Cloverse - AI-Powered Collaborative Learning Platform</w:t>
      </w:r>
      <w:r>
        <w:rPr>
          <w:rFonts w:ascii="Aptos" w:cs="Aptos" w:eastAsia="Aptos" w:hAnsi="Aptos"/>
          <w:i/>
          <w:iCs/>
          <w:color w:val="555555"/>
          <w:sz w:val="20"/>
          <w:szCs w:val="20"/>
        </w:rPr>
        <w:t xml:space="preserve">  |  2024–2025</w:t>
      </w:r>
    </w:p>
    <w:p>
      <w:pPr>
        <w:spacing w:after="30" w:before="0"/>
      </w:pPr>
      <w:r>
        <w:rPr>
          <w:rFonts w:ascii="Aptos" w:cs="Aptos" w:eastAsia="Aptos" w:hAnsi="Aptos"/>
          <w:color w:val="555555"/>
          <w:sz w:val="20"/>
          <w:szCs w:val="20"/>
        </w:rPr>
        <w:t xml:space="preserve">React, Vite, Node.js, Express, MongoDB, WebRTC, OpenAI APIs, Auth0</w:t>
      </w:r>
    </w:p>
    <w:p>
      <w:pPr>
        <w:pStyle w:val="ListParagraph"/>
        <w:numPr>
          <w:ilvl w:val="0"/>
          <w:numId w:val="2"/>
        </w:numPr>
        <w:spacing w:after="30" w:before="30"/>
      </w:pPr>
      <w:r>
        <w:rPr>
          <w:rFonts w:ascii="Aptos" w:cs="Aptos" w:eastAsia="Aptos" w:hAnsi="Aptos"/>
          <w:color w:val="1a1a1a"/>
          <w:sz w:val="22"/>
          <w:szCs w:val="22"/>
        </w:rPr>
        <w:t xml:space="preserve">Built a full-stack academic platform supporting real-time chat, video conferencing (WebRTC), and collaborative document editing for distributed student teams.</w:t>
      </w:r>
    </w:p>
    <w:p>
      <w:pPr>
        <w:pStyle w:val="ListParagraph"/>
        <w:numPr>
          <w:ilvl w:val="0"/>
          <w:numId w:val="2"/>
        </w:numPr>
        <w:spacing w:after="30" w:before="30"/>
      </w:pPr>
      <w:r>
        <w:rPr>
          <w:rFonts w:ascii="Aptos" w:cs="Aptos" w:eastAsia="Aptos" w:hAnsi="Aptos"/>
          <w:color w:val="1a1a1a"/>
          <w:sz w:val="22"/>
          <w:szCs w:val="22"/>
        </w:rPr>
        <w:t xml:space="preserve">Integrated OpenAI APIs for automated note summarization, quiz generation, and AI-driven performance feedback; implemented Auth0 for secure cross-platform authentication.</w:t>
      </w:r>
    </w:p>
    <w:p>
      <w:pPr>
        <w:spacing w:after="60" w:before="0"/>
      </w:pPr>
      <w:r>
        <w:t xml:space="preserve"/>
      </w:r>
    </w:p>
    <w:p>
      <w:pPr>
        <w:spacing w:after="30" w:before="60"/>
      </w:pPr>
      <w:r>
        <w:rPr>
          <w:rFonts w:ascii="Aptos" w:cs="Aptos" w:eastAsia="Aptos" w:hAnsi="Aptos"/>
          <w:b/>
          <w:bCs/>
          <w:color w:val="1a1a1a"/>
          <w:sz w:val="22"/>
          <w:szCs w:val="22"/>
        </w:rPr>
        <w:t xml:space="preserve">S-mart - Grocery Recommendation System</w:t>
      </w:r>
      <w:r>
        <w:rPr>
          <w:rFonts w:ascii="Aptos" w:cs="Aptos" w:eastAsia="Aptos" w:hAnsi="Aptos"/>
          <w:color w:val="555555"/>
          <w:sz w:val="20"/>
          <w:szCs w:val="20"/>
        </w:rPr>
        <w:t xml:space="preserve">  |  Python, scikit-learn, NumPy, Pandas</w:t>
      </w:r>
      <w:r>
        <w:rPr>
          <w:rFonts w:ascii="Aptos" w:cs="Aptos" w:eastAsia="Aptos" w:hAnsi="Aptos"/>
          <w:i/>
          <w:iCs/>
          <w:color w:val="555555"/>
          <w:sz w:val="20"/>
          <w:szCs w:val="20"/>
        </w:rPr>
        <w:t xml:space="preserve">  |  2024</w:t>
      </w:r>
    </w:p>
    <w:p>
      <w:pPr>
        <w:pStyle w:val="ListParagraph"/>
        <w:numPr>
          <w:ilvl w:val="0"/>
          <w:numId w:val="2"/>
        </w:numPr>
        <w:spacing w:after="30" w:before="30"/>
      </w:pPr>
      <w:r>
        <w:rPr>
          <w:rFonts w:ascii="Aptos" w:cs="Aptos" w:eastAsia="Aptos" w:hAnsi="Aptos"/>
          <w:color w:val="1a1a1a"/>
          <w:sz w:val="22"/>
          <w:szCs w:val="22"/>
        </w:rPr>
        <w:t xml:space="preserve">Developed a personalized grocery recommendation engine using collaborative filtering and scikit-learn, analyzing user preferences and dietary patterns to optimize selections.</w:t>
      </w:r>
    </w:p>
    <w:p>
      <w:pPr>
        <w:spacing w:after="40" w:before="0"/>
      </w:pPr>
      <w:r>
        <w:t xml:space="preserve"/>
      </w:r>
    </w:p>
    <w:p>
      <w:pPr>
        <w:pBdr>
          <w:bottom w:val="single" w:color="2563EB" w:sz="6" w:space="1"/>
        </w:pBdr>
        <w:spacing w:after="60" w:before="160"/>
      </w:pPr>
      <w:r>
        <w:rPr>
          <w:rFonts w:ascii="Aptos" w:cs="Aptos" w:eastAsia="Aptos" w:hAnsi="Aptos"/>
          <w:b/>
          <w:bCs/>
          <w:color w:val="2563EB"/>
          <w:sz w:val="22"/>
          <w:szCs w:val="22"/>
        </w:rPr>
        <w:t xml:space="preserve">LEADERSHIP &amp; HONORS</w:t>
      </w:r>
    </w:p>
    <w:p>
      <w:pPr>
        <w:pStyle w:val="ListParagraph"/>
        <w:numPr>
          <w:ilvl w:val="0"/>
          <w:numId w:val="2"/>
        </w:numPr>
        <w:spacing w:after="30" w:before="30"/>
      </w:pPr>
      <w:r>
        <w:rPr>
          <w:rFonts w:ascii="Aptos" w:cs="Aptos" w:eastAsia="Aptos" w:hAnsi="Aptos"/>
          <w:color w:val="1a1a1a"/>
          <w:sz w:val="22"/>
          <w:szCs w:val="22"/>
        </w:rPr>
        <w:t xml:space="preserve">Top 25 Finalist out of 600+ teams nationwide at GTU Code Unnati Innovation Marathon - collaborated with SAP Labs India and Edunet Foundation; project reached Top 10 at GTU level.</w:t>
      </w:r>
    </w:p>
    <w:p>
      <w:pPr>
        <w:pStyle w:val="ListParagraph"/>
        <w:numPr>
          <w:ilvl w:val="0"/>
          <w:numId w:val="2"/>
        </w:numPr>
        <w:spacing w:after="30" w:before="30"/>
      </w:pPr>
      <w:r>
        <w:rPr>
          <w:rFonts w:ascii="Aptos" w:cs="Aptos" w:eastAsia="Aptos" w:hAnsi="Aptos"/>
          <w:color w:val="1a1a1a"/>
          <w:sz w:val="22"/>
          <w:szCs w:val="22"/>
        </w:rPr>
        <w:t xml:space="preserve">Gold Medalist - Line Follower Race (2023); Gold Medalist (3x) - Table Tennis, College Sports Fest (2021–2024).</w:t>
      </w:r>
    </w:p>
    <w:p>
      <w:pPr>
        <w:pStyle w:val="ListParagraph"/>
        <w:numPr>
          <w:ilvl w:val="0"/>
          <w:numId w:val="2"/>
        </w:numPr>
        <w:spacing w:after="30" w:before="30"/>
      </w:pPr>
      <w:r>
        <w:rPr>
          <w:rFonts w:ascii="Aptos" w:cs="Aptos" w:eastAsia="Aptos" w:hAnsi="Aptos"/>
          <w:color w:val="1a1a1a"/>
          <w:sz w:val="22"/>
          <w:szCs w:val="22"/>
        </w:rPr>
        <w:t xml:space="preserve">Led 5-member cross-functional team for national-level innovation challenge, managing project delivery, presentation, and technical demo under competition constraints.</w:t>
      </w:r>
    </w:p>
    <w:p>
      <w:pPr>
        <w:spacing w:after="40" w:before="0"/>
      </w:pPr>
      <w:r>
        <w:t xml:space="preserv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jzzyddcio2wrfr6rfbuk" Type="http://schemas.openxmlformats.org/officeDocument/2006/relationships/hyperlink" Target="https://www.linkedin.com/in/vatsalgurjar/" TargetMode="External"/><Relationship Id="rIdwwyzcn2ywn2fz_whjx0zo" Type="http://schemas.openxmlformats.org/officeDocument/2006/relationships/hyperlink" Target="https://github.com/vatsal1gurjar1-cod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2026-05-08T09:05:18.570Z</dcterms:created>
  <dcterms:modified xsi:type="dcterms:W3CDTF">2026-05-08T09:05:18.570Z</dcterms:modified>
</cp:coreProperties>
</file>

<file path=docProps/custom.xml><?xml version="1.0" encoding="utf-8"?>
<Properties xmlns="http://schemas.openxmlformats.org/officeDocument/2006/custom-properties" xmlns:vt="http://schemas.openxmlformats.org/officeDocument/2006/docPropsVTypes"/>
</file>