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8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00"/>
        <w:gridCol w:w="144"/>
        <w:gridCol w:w="3456"/>
      </w:tblGrid>
      <w:tr w:rsidR="00CC5EB9">
        <w:trPr>
          <w:trHeight w:hRule="exact" w:val="15175"/>
          <w:jc w:val="center"/>
        </w:trPr>
        <w:tc>
          <w:tcPr>
            <w:tcW w:w="7200" w:type="dxa"/>
          </w:tcPr>
          <w:tbl>
            <w:tblPr>
              <w:tblW w:w="720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200"/>
            </w:tblGrid>
            <w:tr w:rsidR="00CC5EB9">
              <w:trPr>
                <w:cantSplit/>
                <w:trHeight w:hRule="exact" w:val="7200"/>
              </w:trPr>
              <w:tc>
                <w:tcPr>
                  <w:tcW w:w="7200" w:type="dxa"/>
                </w:tcPr>
                <w:p w:rsidR="00CC5EB9" w:rsidRDefault="00AE00DF">
                  <w:r>
                    <w:rPr>
                      <w:noProof/>
                      <w:lang w:eastAsia="zh-TW"/>
                    </w:rPr>
                    <w:drawing>
                      <wp:inline distT="0" distB="0" distL="0" distR="0">
                        <wp:extent cx="4572000" cy="4572000"/>
                        <wp:effectExtent l="0" t="0" r="0" b="0"/>
                        <wp:docPr id="7" name="圖片 7" descr="258057-151210134342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圖片 7" descr="258057-151210134342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4572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C5EB9">
              <w:trPr>
                <w:trHeight w:hRule="exact" w:val="6687"/>
              </w:trPr>
              <w:tc>
                <w:tcPr>
                  <w:tcW w:w="7200" w:type="dxa"/>
                </w:tcPr>
                <w:p w:rsidR="00CC5EB9" w:rsidRDefault="00AE00DF">
                  <w:pPr>
                    <w:pStyle w:val="a6"/>
                    <w:rPr>
                      <w:rFonts w:ascii="Microsoft JhengHei UI" w:eastAsia="Microsoft JhengHei UI" w:hAnsi="Microsoft JhengHei UI"/>
                      <w:lang w:eastAsia="zh-TW"/>
                    </w:rPr>
                  </w:pPr>
                  <w:r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2022/</w:t>
                  </w:r>
                  <w:r w:rsidR="00C71DE5"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10/05</w:t>
                  </w:r>
                </w:p>
                <w:p w:rsidR="00CC5EB9" w:rsidRDefault="00AE00DF">
                  <w:pPr>
                    <w:pStyle w:val="a7"/>
                    <w:rPr>
                      <w:rFonts w:ascii="Microsoft JhengHei UI" w:eastAsia="Microsoft JhengHei UI" w:hAnsi="Microsoft JhengHei UI"/>
                      <w:lang w:eastAsia="zh-TW"/>
                    </w:rPr>
                  </w:pPr>
                  <w:r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實驗四</w:t>
                  </w:r>
                </w:p>
                <w:p w:rsidR="00CC5EB9" w:rsidRDefault="00AE00DF">
                  <w:pPr>
                    <w:pStyle w:val="a7"/>
                    <w:rPr>
                      <w:rFonts w:ascii="Times New Roman" w:eastAsia="Kaiti TC" w:hAnsi="Times New Roman" w:cs="Times New Roman"/>
                      <w:lang w:eastAsia="zh-TW"/>
                    </w:rPr>
                  </w:pPr>
                  <w:proofErr w:type="gramStart"/>
                  <w:r>
                    <w:rPr>
                      <w:rFonts w:ascii="Times New Roman" w:eastAsia="Kaiti TC" w:hAnsi="Times New Roman" w:cs="Times New Roman" w:hint="eastAsia"/>
                      <w:lang w:eastAsia="zh-TW"/>
                    </w:rPr>
                    <w:t>序向邏輯</w:t>
                  </w:r>
                  <w:proofErr w:type="gramEnd"/>
                  <w:r>
                    <w:rPr>
                      <w:rFonts w:ascii="Times New Roman" w:eastAsia="Kaiti TC" w:hAnsi="Times New Roman" w:cs="Times New Roman" w:hint="eastAsia"/>
                      <w:lang w:eastAsia="zh-TW"/>
                    </w:rPr>
                    <w:t>練習</w:t>
                  </w:r>
                </w:p>
                <w:p w:rsidR="00CC5EB9" w:rsidRDefault="00AE00DF">
                  <w:pPr>
                    <w:spacing w:line="288" w:lineRule="auto"/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</w:pPr>
                  <w:r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姓名：</w:t>
                  </w:r>
                  <w:proofErr w:type="gramStart"/>
                  <w:r>
                    <w:rPr>
                      <w:rFonts w:ascii="Times New Roman" w:eastAsia="Kaiti TC" w:hAnsi="Times New Roman" w:cs="Times New Roman" w:hint="eastAsia"/>
                      <w:sz w:val="32"/>
                      <w:lang w:eastAsia="zh-TW"/>
                    </w:rPr>
                    <w:t>王嘉羽</w:t>
                  </w:r>
                  <w:proofErr w:type="gramEnd"/>
                  <w:r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 xml:space="preserve">           </w:t>
                  </w:r>
                  <w:r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學號：</w:t>
                  </w:r>
                  <w:r>
                    <w:rPr>
                      <w:rFonts w:ascii="Microsoft JhengHei UI" w:eastAsia="Microsoft JhengHei UI" w:hAnsi="Microsoft JhengHei UI" w:hint="eastAsia"/>
                      <w:sz w:val="32"/>
                      <w:lang w:eastAsia="zh-TW"/>
                    </w:rPr>
                    <w:t>00957116</w:t>
                  </w:r>
                  <w:r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 xml:space="preserve"> </w:t>
                  </w:r>
                </w:p>
                <w:p w:rsidR="00CC5EB9" w:rsidRDefault="00AE00DF">
                  <w:pPr>
                    <w:spacing w:line="288" w:lineRule="auto"/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</w:pPr>
                  <w:r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班級：</w:t>
                  </w:r>
                  <w:r>
                    <w:rPr>
                      <w:rFonts w:ascii="Times New Roman" w:eastAsia="Kaiti TC" w:hAnsi="Times New Roman" w:cs="Times New Roman" w:hint="eastAsia"/>
                      <w:sz w:val="32"/>
                      <w:lang w:eastAsia="zh-TW"/>
                    </w:rPr>
                    <w:t>資工</w:t>
                  </w:r>
                  <w:r>
                    <w:rPr>
                      <w:rFonts w:ascii="Times New Roman" w:eastAsia="Kaiti TC" w:hAnsi="Times New Roman" w:cs="Times New Roman" w:hint="eastAsia"/>
                      <w:sz w:val="32"/>
                      <w:lang w:eastAsia="zh-TW"/>
                    </w:rPr>
                    <w:t>3B</w:t>
                  </w:r>
                </w:p>
                <w:p w:rsidR="00CC5EB9" w:rsidRDefault="00AE00DF">
                  <w:pPr>
                    <w:spacing w:line="288" w:lineRule="auto"/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</w:pPr>
                  <w:r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E-mail</w:t>
                  </w:r>
                  <w:r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：</w:t>
                  </w:r>
                  <w:r>
                    <w:rPr>
                      <w:rFonts w:ascii="Times New Roman" w:eastAsia="Kaiti TC" w:hAnsi="Times New Roman" w:cs="Times New Roman" w:hint="eastAsia"/>
                      <w:sz w:val="32"/>
                      <w:lang w:eastAsia="zh-TW"/>
                    </w:rPr>
                    <w:t>vayne20011125@gmail.com</w:t>
                  </w:r>
                </w:p>
                <w:p w:rsidR="00CC5EB9" w:rsidRDefault="00CC5EB9">
                  <w:pPr>
                    <w:spacing w:line="288" w:lineRule="auto"/>
                    <w:rPr>
                      <w:rFonts w:ascii="Times New Roman" w:eastAsia="Kaiti TC" w:hAnsi="Times New Roman" w:cs="Times New Roman"/>
                      <w:lang w:eastAsia="zh-TW"/>
                    </w:rPr>
                  </w:pPr>
                </w:p>
              </w:tc>
            </w:tr>
            <w:tr w:rsidR="00CC5EB9">
              <w:trPr>
                <w:trHeight w:hRule="exact" w:val="1293"/>
              </w:trPr>
              <w:tc>
                <w:tcPr>
                  <w:tcW w:w="7200" w:type="dxa"/>
                  <w:vAlign w:val="bottom"/>
                </w:tcPr>
                <w:p w:rsidR="00CC5EB9" w:rsidRDefault="00CC5EB9">
                  <w:pPr>
                    <w:pStyle w:val="a6"/>
                    <w:jc w:val="right"/>
                    <w:rPr>
                      <w:rFonts w:ascii="Times New Roman" w:eastAsia="Kaiti TC" w:hAnsi="Times New Roman" w:cs="Times New Roman"/>
                    </w:rPr>
                  </w:pPr>
                </w:p>
              </w:tc>
            </w:tr>
          </w:tbl>
          <w:p w:rsidR="00CC5EB9" w:rsidRDefault="00CC5EB9">
            <w:pPr>
              <w:rPr>
                <w:rFonts w:ascii="Microsoft JhengHei UI" w:eastAsia="Microsoft JhengHei UI" w:hAnsi="Microsoft JhengHei UI"/>
              </w:rPr>
            </w:pPr>
          </w:p>
        </w:tc>
        <w:tc>
          <w:tcPr>
            <w:tcW w:w="144" w:type="dxa"/>
          </w:tcPr>
          <w:p w:rsidR="00CC5EB9" w:rsidRDefault="00CC5EB9">
            <w:pPr>
              <w:jc w:val="both"/>
              <w:rPr>
                <w:rFonts w:ascii="Microsoft JhengHei UI" w:eastAsia="Microsoft JhengHei UI" w:hAnsi="Microsoft JhengHei UI"/>
              </w:rPr>
            </w:pPr>
          </w:p>
        </w:tc>
        <w:tc>
          <w:tcPr>
            <w:tcW w:w="3456" w:type="dxa"/>
          </w:tcPr>
          <w:tbl>
            <w:tblPr>
              <w:tblW w:w="3456" w:type="dxa"/>
              <w:tblLayout w:type="fixed"/>
              <w:tblCellMar>
                <w:left w:w="288" w:type="dxa"/>
                <w:right w:w="288" w:type="dxa"/>
              </w:tblCellMar>
              <w:tblLook w:val="04A0" w:firstRow="1" w:lastRow="0" w:firstColumn="1" w:lastColumn="0" w:noHBand="0" w:noVBand="1"/>
            </w:tblPr>
            <w:tblGrid>
              <w:gridCol w:w="3456"/>
            </w:tblGrid>
            <w:tr w:rsidR="00CC5EB9">
              <w:trPr>
                <w:trHeight w:hRule="exact" w:val="10490"/>
              </w:trPr>
              <w:tc>
                <w:tcPr>
                  <w:tcW w:w="3456" w:type="dxa"/>
                  <w:shd w:val="clear" w:color="auto" w:fill="97C83C" w:themeFill="accent2"/>
                </w:tcPr>
                <w:p w:rsidR="00CC5EB9" w:rsidRDefault="00AE00DF">
                  <w:pPr>
                    <w:pStyle w:val="2"/>
                    <w:rPr>
                      <w:rFonts w:ascii="Microsoft JhengHei UI" w:eastAsiaTheme="minorEastAsia" w:hAnsi="Microsoft JhengHei UI"/>
                      <w:color w:val="FF0000"/>
                      <w:sz w:val="96"/>
                    </w:rPr>
                  </w:pPr>
                  <w:r>
                    <w:rPr>
                      <w:rFonts w:ascii="Microsoft JhengHei UI" w:eastAsia="Microsoft JhengHei UI" w:hAnsi="Microsoft JhengHei UI" w:hint="eastAsia"/>
                      <w:color w:val="FF0000"/>
                      <w:sz w:val="96"/>
                      <w:lang w:eastAsia="zh-TW"/>
                    </w:rPr>
                    <w:t>注意</w:t>
                  </w:r>
                </w:p>
                <w:p w:rsidR="00CC5EB9" w:rsidRDefault="00CC5EB9">
                  <w:pPr>
                    <w:pStyle w:val="a0"/>
                    <w:jc w:val="both"/>
                  </w:pPr>
                </w:p>
                <w:p w:rsidR="00CC5EB9" w:rsidRDefault="00AE00DF">
                  <w:pPr>
                    <w:pStyle w:val="2"/>
                    <w:numPr>
                      <w:ilvl w:val="0"/>
                      <w:numId w:val="1"/>
                    </w:numPr>
                    <w:jc w:val="both"/>
                    <w:rPr>
                      <w:rFonts w:ascii="微軟正黑體" w:eastAsia="微軟正黑體" w:hAnsi="微軟正黑體" w:cs="微軟正黑體"/>
                      <w:sz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cs="微軟正黑體" w:hint="eastAsia"/>
                      <w:sz w:val="24"/>
                      <w:lang w:eastAsia="zh-TW"/>
                    </w:rPr>
                    <w:t>繳交時一律轉</w:t>
                  </w:r>
                  <w:r>
                    <w:rPr>
                      <w:rFonts w:ascii="微軟正黑體" w:eastAsia="微軟正黑體" w:hAnsi="微軟正黑體" w:cs="微軟正黑體" w:hint="eastAsia"/>
                      <w:sz w:val="24"/>
                      <w:lang w:eastAsia="zh-TW"/>
                    </w:rPr>
                    <w:t>PDF</w:t>
                  </w:r>
                  <w:r>
                    <w:rPr>
                      <w:rFonts w:ascii="微軟正黑體" w:eastAsia="微軟正黑體" w:hAnsi="微軟正黑體" w:cs="微軟正黑體" w:hint="eastAsia"/>
                      <w:sz w:val="24"/>
                      <w:lang w:eastAsia="zh-TW"/>
                    </w:rPr>
                    <w:t>檔</w:t>
                  </w:r>
                </w:p>
                <w:p w:rsidR="00CC5EB9" w:rsidRDefault="00CC5EB9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</w:p>
                <w:p w:rsidR="00CC5EB9" w:rsidRDefault="00AE00DF">
                  <w:pPr>
                    <w:pStyle w:val="2"/>
                    <w:numPr>
                      <w:ilvl w:val="0"/>
                      <w:numId w:val="1"/>
                    </w:numPr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繳交期限為</w:t>
                  </w:r>
                </w:p>
                <w:p w:rsidR="00CC5EB9" w:rsidRDefault="00AE00DF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上完課後</w:t>
                  </w:r>
                </w:p>
                <w:p w:rsidR="00CC5EB9" w:rsidRDefault="00AE00DF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當週五晚上</w:t>
                  </w: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12</w:t>
                  </w: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點前</w:t>
                  </w:r>
                </w:p>
                <w:p w:rsidR="00CC5EB9" w:rsidRDefault="00CC5EB9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</w:p>
                <w:p w:rsidR="00CC5EB9" w:rsidRDefault="00AE00DF">
                  <w:pPr>
                    <w:pStyle w:val="2"/>
                    <w:numPr>
                      <w:ilvl w:val="0"/>
                      <w:numId w:val="1"/>
                    </w:numPr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一人繳交一份</w:t>
                  </w:r>
                </w:p>
                <w:p w:rsidR="00CC5EB9" w:rsidRDefault="00AE00DF">
                  <w:pPr>
                    <w:pStyle w:val="2"/>
                    <w:numPr>
                      <w:ilvl w:val="0"/>
                      <w:numId w:val="1"/>
                    </w:numPr>
                    <w:jc w:val="both"/>
                    <w:rPr>
                      <w:rFonts w:eastAsia="新細明體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檔名：學號</w:t>
                  </w: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_HW?.</w:t>
                  </w:r>
                  <w:proofErr w:type="spellStart"/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p</w:t>
                  </w:r>
                  <w:r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  <w:t>df</w:t>
                  </w:r>
                  <w:proofErr w:type="spellEnd"/>
                </w:p>
                <w:p w:rsidR="00CC5EB9" w:rsidRDefault="00AE00DF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檔名請按照作業檔名格式進行填寫</w:t>
                  </w:r>
                </w:p>
                <w:p w:rsidR="00CC5EB9" w:rsidRDefault="00AE00DF">
                  <w:pPr>
                    <w:pStyle w:val="2"/>
                    <w:ind w:left="360"/>
                    <w:jc w:val="both"/>
                    <w:rPr>
                      <w:rFonts w:eastAsia="新細明體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未依照格式不予批改</w:t>
                  </w:r>
                </w:p>
              </w:tc>
            </w:tr>
            <w:tr w:rsidR="00CC5EB9">
              <w:trPr>
                <w:trHeight w:hRule="exact" w:val="144"/>
              </w:trPr>
              <w:tc>
                <w:tcPr>
                  <w:tcW w:w="3456" w:type="dxa"/>
                </w:tcPr>
                <w:p w:rsidR="00CC5EB9" w:rsidRDefault="00CC5EB9">
                  <w:pPr>
                    <w:jc w:val="both"/>
                    <w:rPr>
                      <w:rFonts w:ascii="Microsoft JhengHei UI" w:eastAsia="Microsoft JhengHei UI" w:hAnsi="Microsoft JhengHei UI"/>
                      <w:lang w:eastAsia="zh-TW"/>
                    </w:rPr>
                  </w:pPr>
                </w:p>
              </w:tc>
            </w:tr>
            <w:tr w:rsidR="00CC5EB9">
              <w:trPr>
                <w:trHeight w:hRule="exact" w:val="4539"/>
              </w:trPr>
              <w:tc>
                <w:tcPr>
                  <w:tcW w:w="3456" w:type="dxa"/>
                  <w:shd w:val="clear" w:color="auto" w:fill="E03177" w:themeFill="accent1"/>
                  <w:vAlign w:val="center"/>
                </w:tcPr>
                <w:p w:rsidR="00CC5EB9" w:rsidRDefault="00CC5EB9">
                  <w:pPr>
                    <w:pStyle w:val="aa"/>
                    <w:jc w:val="both"/>
                    <w:rPr>
                      <w:rFonts w:ascii="Microsoft JhengHei UI" w:eastAsia="Microsoft JhengHei UI" w:hAnsi="Microsoft JhengHei UI"/>
                      <w:lang w:eastAsia="zh-TW"/>
                    </w:rPr>
                  </w:pPr>
                </w:p>
              </w:tc>
            </w:tr>
          </w:tbl>
          <w:p w:rsidR="00CC5EB9" w:rsidRDefault="00CC5EB9">
            <w:pPr>
              <w:jc w:val="both"/>
              <w:rPr>
                <w:rFonts w:ascii="Microsoft JhengHei UI" w:eastAsia="Microsoft JhengHei UI" w:hAnsi="Microsoft JhengHei UI"/>
                <w:lang w:eastAsia="zh-TW"/>
              </w:rPr>
            </w:pPr>
          </w:p>
        </w:tc>
      </w:tr>
    </w:tbl>
    <w:p w:rsidR="00CC5EB9" w:rsidRDefault="00CC5EB9">
      <w:pPr>
        <w:pStyle w:val="12"/>
        <w:rPr>
          <w:rFonts w:ascii="Microsoft JhengHei UI" w:hAnsi="Microsoft JhengHei UI"/>
          <w:lang w:eastAsia="zh-TW"/>
        </w:rPr>
      </w:pPr>
    </w:p>
    <w:p w:rsidR="00CC5EB9" w:rsidRDefault="00AE00DF">
      <w:pPr>
        <w:pStyle w:val="12"/>
        <w:numPr>
          <w:ilvl w:val="0"/>
          <w:numId w:val="2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sz w:val="32"/>
          <w:lang w:eastAsia="zh-TW"/>
        </w:rPr>
        <w:lastRenderedPageBreak/>
        <w:t>Counter</w:t>
      </w:r>
      <w:r>
        <w:rPr>
          <w:rFonts w:ascii="Kaiti TC" w:eastAsia="Kaiti TC" w:hAnsi="Kaiti TC" w:hint="eastAsia"/>
          <w:b/>
          <w:sz w:val="32"/>
          <w:lang w:eastAsia="zh-TW"/>
        </w:rPr>
        <w:t xml:space="preserve"> + </w:t>
      </w:r>
      <w:r>
        <w:rPr>
          <w:rFonts w:ascii="Kaiti TC" w:eastAsia="Kaiti TC" w:hAnsi="Kaiti TC"/>
          <w:b/>
          <w:sz w:val="32"/>
          <w:lang w:eastAsia="zh-TW"/>
        </w:rPr>
        <w:t>register</w:t>
      </w:r>
    </w:p>
    <w:p w:rsidR="00CC5EB9" w:rsidRDefault="00AE00DF">
      <w:pPr>
        <w:pStyle w:val="12"/>
        <w:numPr>
          <w:ilvl w:val="0"/>
          <w:numId w:val="3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t>實驗說明：</w:t>
      </w:r>
    </w:p>
    <w:p w:rsidR="00CC5EB9" w:rsidRDefault="00AE00DF">
      <w:pPr>
        <w:pStyle w:val="12"/>
        <w:ind w:left="720"/>
        <w:rPr>
          <w:rFonts w:ascii="Kaiti TC" w:eastAsia="Kaiti TC" w:hAnsi="Kaiti TC"/>
          <w:b/>
          <w:sz w:val="32"/>
          <w:lang w:eastAsia="zh-TW"/>
        </w:rPr>
      </w:pPr>
      <w:r>
        <w:rPr>
          <w:rFonts w:ascii="Times New Roman" w:eastAsia="標楷體" w:hAnsi="Times New Roman" w:cs="Times New Roman" w:hint="eastAsia"/>
          <w:lang w:eastAsia="zh-TW"/>
        </w:rPr>
        <w:t>設計</w:t>
      </w:r>
      <w:r>
        <w:rPr>
          <w:rFonts w:ascii="Times New Roman" w:eastAsia="標楷體" w:hAnsi="Times New Roman" w:cs="Times New Roman"/>
          <w:lang w:eastAsia="zh-TW"/>
        </w:rPr>
        <w:t>2</w:t>
      </w:r>
      <w:r>
        <w:rPr>
          <w:rFonts w:ascii="Times New Roman" w:eastAsia="標楷體" w:hAnsi="Times New Roman" w:cs="Times New Roman" w:hint="eastAsia"/>
          <w:lang w:eastAsia="zh-TW"/>
        </w:rPr>
        <w:t>個</w:t>
      </w:r>
      <w:r>
        <w:rPr>
          <w:rFonts w:ascii="Times New Roman" w:eastAsia="標楷體" w:hAnsi="Times New Roman" w:cs="Times New Roman"/>
          <w:lang w:eastAsia="zh-TW"/>
        </w:rPr>
        <w:t>controller</w:t>
      </w:r>
      <w:r>
        <w:rPr>
          <w:rFonts w:ascii="Times New Roman" w:eastAsia="標楷體" w:hAnsi="Times New Roman" w:cs="Times New Roman" w:hint="eastAsia"/>
          <w:lang w:eastAsia="zh-TW"/>
        </w:rPr>
        <w:t>和</w:t>
      </w:r>
      <w:r>
        <w:rPr>
          <w:rFonts w:ascii="Times New Roman" w:eastAsia="標楷體" w:hAnsi="Times New Roman" w:cs="Times New Roman"/>
          <w:lang w:eastAsia="zh-TW"/>
        </w:rPr>
        <w:t>1</w:t>
      </w:r>
      <w:r>
        <w:rPr>
          <w:rFonts w:ascii="Times New Roman" w:eastAsia="標楷體" w:hAnsi="Times New Roman" w:cs="Times New Roman" w:hint="eastAsia"/>
          <w:lang w:eastAsia="zh-TW"/>
        </w:rPr>
        <w:t>個加法器，將其中一個</w:t>
      </w:r>
      <w:r>
        <w:rPr>
          <w:rFonts w:ascii="Times New Roman" w:eastAsia="標楷體" w:hAnsi="Times New Roman" w:cs="Times New Roman"/>
          <w:lang w:eastAsia="zh-TW"/>
        </w:rPr>
        <w:t>counter</w:t>
      </w:r>
      <w:r>
        <w:rPr>
          <w:rFonts w:ascii="Times New Roman" w:eastAsia="標楷體" w:hAnsi="Times New Roman" w:cs="Times New Roman" w:hint="eastAsia"/>
          <w:lang w:eastAsia="zh-TW"/>
        </w:rPr>
        <w:t>數到</w:t>
      </w:r>
      <w:r>
        <w:rPr>
          <w:rFonts w:ascii="Times New Roman" w:eastAsia="標楷體" w:hAnsi="Times New Roman" w:cs="Times New Roman" w:hint="eastAsia"/>
          <w:lang w:eastAsia="zh-TW"/>
        </w:rPr>
        <w:t>9</w:t>
      </w:r>
      <w:r>
        <w:rPr>
          <w:rFonts w:ascii="Times New Roman" w:eastAsia="標楷體" w:hAnsi="Times New Roman" w:cs="Times New Roman" w:hint="eastAsia"/>
          <w:lang w:eastAsia="zh-TW"/>
        </w:rPr>
        <w:t>，另一個</w:t>
      </w:r>
      <w:r>
        <w:rPr>
          <w:rFonts w:ascii="Times New Roman" w:eastAsia="標楷體" w:hAnsi="Times New Roman" w:cs="Times New Roman"/>
          <w:lang w:eastAsia="zh-TW"/>
        </w:rPr>
        <w:t>counter</w:t>
      </w:r>
      <w:r>
        <w:rPr>
          <w:rFonts w:ascii="Times New Roman" w:eastAsia="標楷體" w:hAnsi="Times New Roman" w:cs="Times New Roman" w:hint="eastAsia"/>
          <w:lang w:eastAsia="zh-TW"/>
        </w:rPr>
        <w:t>數到</w:t>
      </w:r>
      <w:r>
        <w:rPr>
          <w:rFonts w:ascii="Times New Roman" w:eastAsia="標楷體" w:hAnsi="Times New Roman" w:cs="Times New Roman" w:hint="eastAsia"/>
          <w:lang w:eastAsia="zh-TW"/>
        </w:rPr>
        <w:t>4</w:t>
      </w:r>
      <w:r>
        <w:rPr>
          <w:rFonts w:ascii="Times New Roman" w:eastAsia="標楷體" w:hAnsi="Times New Roman" w:cs="Times New Roman" w:hint="eastAsia"/>
          <w:lang w:eastAsia="zh-TW"/>
        </w:rPr>
        <w:t>，然後相加，最後存入一個暫存器</w:t>
      </w:r>
      <w:r>
        <w:rPr>
          <w:rFonts w:ascii="Times New Roman" w:eastAsia="標楷體" w:hAnsi="Times New Roman" w:cs="Times New Roman" w:hint="eastAsia"/>
          <w:lang w:eastAsia="zh-TW"/>
        </w:rPr>
        <w:t>w</w:t>
      </w:r>
      <w:r>
        <w:rPr>
          <w:rFonts w:ascii="Times New Roman" w:eastAsia="標楷體" w:hAnsi="Times New Roman" w:cs="Times New Roman" w:hint="eastAsia"/>
          <w:lang w:eastAsia="zh-TW"/>
        </w:rPr>
        <w:t>中，輸出暫存器</w:t>
      </w:r>
      <w:r>
        <w:rPr>
          <w:rFonts w:ascii="Times New Roman" w:eastAsia="標楷體" w:hAnsi="Times New Roman" w:cs="Times New Roman" w:hint="eastAsia"/>
          <w:lang w:eastAsia="zh-TW"/>
        </w:rPr>
        <w:t>w</w:t>
      </w:r>
      <w:r>
        <w:rPr>
          <w:rFonts w:ascii="Times New Roman" w:eastAsia="標楷體" w:hAnsi="Times New Roman" w:cs="Times New Roman" w:hint="eastAsia"/>
          <w:lang w:eastAsia="zh-TW"/>
        </w:rPr>
        <w:t>的值</w:t>
      </w:r>
    </w:p>
    <w:p w:rsidR="00CC5EB9" w:rsidRDefault="00AE00DF">
      <w:pPr>
        <w:pStyle w:val="12"/>
        <w:numPr>
          <w:ilvl w:val="0"/>
          <w:numId w:val="3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t>系統硬體架構方塊圖（接線圖）：</w:t>
      </w:r>
    </w:p>
    <w:p w:rsidR="00CC5EB9" w:rsidRDefault="00AE00DF" w:rsidP="00DD1B82">
      <w:pPr>
        <w:pStyle w:val="12"/>
        <w:jc w:val="center"/>
        <w:rPr>
          <w:rFonts w:ascii="Kaiti TC" w:eastAsia="Kaiti TC" w:hAnsi="Kaiti TC"/>
          <w:b/>
          <w:sz w:val="32"/>
          <w:lang w:eastAsia="zh-TW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5pt;height:254.25pt">
            <v:imagedata r:id="rId12" o:title=""/>
          </v:shape>
        </w:pict>
      </w:r>
    </w:p>
    <w:p w:rsidR="00CC5EB9" w:rsidRDefault="00CC5EB9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rPr>
          <w:rFonts w:ascii="Kaiti TC" w:eastAsia="Kaiti TC" w:hAnsi="Kaiti TC"/>
          <w:b/>
          <w:sz w:val="32"/>
          <w:lang w:eastAsia="zh-TW"/>
        </w:rPr>
      </w:pPr>
    </w:p>
    <w:p w:rsidR="00CC5EB9" w:rsidRDefault="00AE00DF">
      <w:pPr>
        <w:pStyle w:val="12"/>
        <w:numPr>
          <w:ilvl w:val="0"/>
          <w:numId w:val="3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lastRenderedPageBreak/>
        <w:t>系統架構程式碼、測試資料程式碼與程式碼說明</w:t>
      </w:r>
      <w:r>
        <w:rPr>
          <w:rFonts w:ascii="Kaiti TC" w:eastAsia="Kaiti TC" w:hAnsi="Kaiti TC" w:hint="eastAsia"/>
          <w:b/>
          <w:color w:val="FF0000"/>
          <w:sz w:val="32"/>
          <w:lang w:eastAsia="zh-TW"/>
        </w:rPr>
        <w:t>(</w:t>
      </w:r>
      <w:r>
        <w:rPr>
          <w:rFonts w:ascii="Kaiti TC" w:eastAsia="Kaiti TC" w:hAnsi="Kaiti TC"/>
          <w:b/>
          <w:color w:val="FF0000"/>
          <w:sz w:val="32"/>
          <w:lang w:eastAsia="zh-TW"/>
        </w:rPr>
        <w:t>.</w:t>
      </w:r>
      <w:proofErr w:type="spellStart"/>
      <w:r>
        <w:rPr>
          <w:rFonts w:ascii="Kaiti TC" w:eastAsia="Kaiti TC" w:hAnsi="Kaiti TC"/>
          <w:b/>
          <w:color w:val="FF0000"/>
          <w:sz w:val="32"/>
          <w:lang w:eastAsia="zh-TW"/>
        </w:rPr>
        <w:t>sv</w:t>
      </w:r>
      <w:proofErr w:type="spellEnd"/>
      <w:r>
        <w:rPr>
          <w:rFonts w:ascii="Kaiti TC" w:eastAsia="Kaiti TC" w:hAnsi="Kaiti TC" w:hint="eastAsia"/>
          <w:b/>
          <w:color w:val="FF0000"/>
          <w:sz w:val="32"/>
          <w:lang w:eastAsia="zh-TW"/>
        </w:rPr>
        <w:t>檔及</w:t>
      </w:r>
      <w:r>
        <w:rPr>
          <w:rFonts w:ascii="Kaiti TC" w:eastAsia="Kaiti TC" w:hAnsi="Kaiti TC" w:hint="eastAsia"/>
          <w:b/>
          <w:color w:val="FF0000"/>
          <w:sz w:val="32"/>
          <w:lang w:eastAsia="zh-TW"/>
        </w:rPr>
        <w:t>.do</w:t>
      </w:r>
      <w:r>
        <w:rPr>
          <w:rFonts w:ascii="Kaiti TC" w:eastAsia="Kaiti TC" w:hAnsi="Kaiti TC" w:hint="eastAsia"/>
          <w:b/>
          <w:color w:val="FF0000"/>
          <w:sz w:val="32"/>
          <w:lang w:eastAsia="zh-TW"/>
        </w:rPr>
        <w:t>檔都</w:t>
      </w:r>
      <w:proofErr w:type="gramStart"/>
      <w:r>
        <w:rPr>
          <w:rFonts w:ascii="Kaiti TC" w:eastAsia="Kaiti TC" w:hAnsi="Kaiti TC" w:hint="eastAsia"/>
          <w:b/>
          <w:color w:val="FF0000"/>
          <w:sz w:val="32"/>
          <w:lang w:eastAsia="zh-TW"/>
        </w:rPr>
        <w:t>要截圖</w:t>
      </w:r>
      <w:proofErr w:type="gramEnd"/>
      <w:r>
        <w:rPr>
          <w:rFonts w:ascii="Kaiti TC" w:eastAsia="Kaiti TC" w:hAnsi="Kaiti TC"/>
          <w:b/>
          <w:color w:val="FF0000"/>
          <w:sz w:val="32"/>
          <w:lang w:eastAsia="zh-TW"/>
        </w:rPr>
        <w:t>)</w:t>
      </w:r>
    </w:p>
    <w:p w:rsidR="00CC5EB9" w:rsidRDefault="00AE00DF">
      <w:pPr>
        <w:pStyle w:val="12"/>
        <w:ind w:left="480"/>
        <w:rPr>
          <w:rFonts w:ascii="Kaiti TC" w:eastAsia="Kaiti TC" w:hAnsi="Kaiti TC"/>
          <w:b/>
          <w:sz w:val="32"/>
          <w:lang w:eastAsia="zh-TW"/>
        </w:rPr>
      </w:pPr>
      <w:proofErr w:type="gramStart"/>
      <w:r>
        <w:rPr>
          <w:rFonts w:ascii="Kaiti TC" w:eastAsia="Kaiti TC" w:hAnsi="Kaiti TC" w:hint="eastAsia"/>
          <w:b/>
          <w:sz w:val="32"/>
          <w:lang w:eastAsia="zh-TW"/>
        </w:rPr>
        <w:t>截圖請</w:t>
      </w:r>
      <w:proofErr w:type="gramEnd"/>
      <w:r>
        <w:rPr>
          <w:rFonts w:ascii="Kaiti TC" w:eastAsia="Kaiti TC" w:hAnsi="Kaiti TC" w:hint="eastAsia"/>
          <w:b/>
          <w:sz w:val="32"/>
          <w:lang w:eastAsia="zh-TW"/>
        </w:rPr>
        <w:t>善用</w:t>
      </w:r>
      <w:proofErr w:type="spellStart"/>
      <w:r>
        <w:rPr>
          <w:rFonts w:ascii="Kaiti TC" w:eastAsia="Kaiti TC" w:hAnsi="Kaiti TC" w:hint="eastAsia"/>
          <w:b/>
          <w:sz w:val="32"/>
          <w:lang w:eastAsia="zh-TW"/>
        </w:rPr>
        <w:t>w</w:t>
      </w:r>
      <w:r>
        <w:rPr>
          <w:rFonts w:ascii="Kaiti TC" w:eastAsia="Kaiti TC" w:hAnsi="Kaiti TC"/>
          <w:b/>
          <w:sz w:val="32"/>
          <w:lang w:eastAsia="zh-TW"/>
        </w:rPr>
        <w:t>in+shift+S</w:t>
      </w:r>
      <w:proofErr w:type="spellEnd"/>
    </w:p>
    <w:p w:rsidR="00CC5EB9" w:rsidRDefault="00AE00DF">
      <w:pPr>
        <w:pStyle w:val="12"/>
        <w:numPr>
          <w:ilvl w:val="0"/>
          <w:numId w:val="4"/>
        </w:numPr>
        <w:rPr>
          <w:rFonts w:ascii="Kaiti TC" w:eastAsia="Kaiti TC" w:hAnsi="Kaiti TC"/>
          <w:bCs/>
          <w:lang w:eastAsia="zh-TW"/>
        </w:rPr>
      </w:pPr>
      <w:r>
        <w:rPr>
          <w:rFonts w:ascii="Kaiti TC" w:eastAsia="Kaiti TC" w:hAnsi="Kaiti TC" w:hint="eastAsia"/>
          <w:bCs/>
          <w:lang w:eastAsia="zh-TW"/>
        </w:rPr>
        <w:t>硬體程式碼</w:t>
      </w:r>
    </w:p>
    <w:p w:rsidR="00CC5EB9" w:rsidRDefault="00AE00DF">
      <w:pPr>
        <w:pStyle w:val="12"/>
        <w:ind w:left="480"/>
      </w:pPr>
      <w:r>
        <w:rPr>
          <w:noProof/>
          <w:lang w:eastAsia="zh-TW"/>
        </w:rPr>
        <w:drawing>
          <wp:inline distT="0" distB="0" distL="114300" distR="114300">
            <wp:extent cx="3423285" cy="2629535"/>
            <wp:effectExtent l="0" t="0" r="5715" b="12065"/>
            <wp:docPr id="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drawing>
          <wp:inline distT="0" distB="0" distL="114300" distR="114300">
            <wp:extent cx="3322955" cy="1274445"/>
            <wp:effectExtent l="0" t="0" r="4445" b="8255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127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5EB9" w:rsidRDefault="00AE00DF">
      <w:pPr>
        <w:pStyle w:val="12"/>
        <w:ind w:left="480"/>
      </w:pPr>
      <w:r>
        <w:rPr>
          <w:noProof/>
          <w:lang w:eastAsia="zh-TW"/>
        </w:rPr>
        <w:drawing>
          <wp:inline distT="0" distB="0" distL="114300" distR="114300">
            <wp:extent cx="3520440" cy="2882265"/>
            <wp:effectExtent l="0" t="0" r="10160" b="635"/>
            <wp:docPr id="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5EB9" w:rsidRDefault="00AE00DF">
      <w:pPr>
        <w:pStyle w:val="12"/>
        <w:ind w:left="480"/>
      </w:pPr>
      <w:r>
        <w:rPr>
          <w:noProof/>
          <w:lang w:eastAsia="zh-TW"/>
        </w:rPr>
        <w:drawing>
          <wp:inline distT="0" distB="0" distL="114300" distR="114300">
            <wp:extent cx="2929255" cy="1847215"/>
            <wp:effectExtent l="0" t="0" r="4445" b="6985"/>
            <wp:docPr id="1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84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5EB9" w:rsidRDefault="00CC5EB9">
      <w:pPr>
        <w:pStyle w:val="12"/>
        <w:ind w:left="480"/>
      </w:pPr>
    </w:p>
    <w:p w:rsidR="00CC5EB9" w:rsidRDefault="00CC5EB9">
      <w:pPr>
        <w:pStyle w:val="12"/>
        <w:ind w:left="480"/>
        <w:rPr>
          <w:lang w:eastAsia="zh-TW"/>
        </w:rPr>
      </w:pPr>
    </w:p>
    <w:p w:rsidR="00CC5EB9" w:rsidRDefault="00AE00DF">
      <w:pPr>
        <w:pStyle w:val="12"/>
        <w:numPr>
          <w:ilvl w:val="0"/>
          <w:numId w:val="4"/>
        </w:numPr>
        <w:rPr>
          <w:rFonts w:ascii="Kaiti TC" w:eastAsia="Kaiti TC" w:hAnsi="Kaiti TC"/>
          <w:bCs/>
          <w:lang w:eastAsia="zh-TW"/>
        </w:rPr>
      </w:pPr>
      <w:proofErr w:type="spellStart"/>
      <w:r>
        <w:rPr>
          <w:rFonts w:ascii="Kaiti TC" w:eastAsia="Kaiti TC" w:hAnsi="Kaiti TC" w:hint="eastAsia"/>
          <w:bCs/>
          <w:lang w:eastAsia="zh-TW"/>
        </w:rPr>
        <w:t>testbench</w:t>
      </w:r>
      <w:proofErr w:type="spellEnd"/>
    </w:p>
    <w:p w:rsidR="00CC5EB9" w:rsidRDefault="00AE00DF">
      <w:pPr>
        <w:pStyle w:val="12"/>
        <w:rPr>
          <w:rFonts w:ascii="Kaiti TC" w:eastAsia="Kaiti TC" w:hAnsi="Kaiti TC"/>
          <w:b/>
          <w:sz w:val="32"/>
          <w:lang w:eastAsia="zh-TW"/>
        </w:rPr>
      </w:pPr>
      <w:r>
        <w:rPr>
          <w:noProof/>
          <w:lang w:eastAsia="zh-TW"/>
        </w:rPr>
        <w:drawing>
          <wp:inline distT="0" distB="0" distL="114300" distR="114300">
            <wp:extent cx="4090035" cy="2938780"/>
            <wp:effectExtent l="0" t="0" r="12065" b="7620"/>
            <wp:docPr id="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5EB9" w:rsidRDefault="00AE00DF">
      <w:pPr>
        <w:pStyle w:val="12"/>
        <w:numPr>
          <w:ilvl w:val="0"/>
          <w:numId w:val="4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Cs/>
          <w:lang w:eastAsia="zh-TW"/>
        </w:rPr>
        <w:t>compile.do</w:t>
      </w:r>
    </w:p>
    <w:p w:rsidR="00CC5EB9" w:rsidRDefault="00AE00DF">
      <w:pPr>
        <w:pStyle w:val="12"/>
        <w:rPr>
          <w:rFonts w:ascii="Kaiti TC" w:eastAsia="Kaiti TC" w:hAnsi="Kaiti TC"/>
          <w:b/>
          <w:sz w:val="32"/>
          <w:lang w:eastAsia="zh-TW"/>
        </w:rPr>
      </w:pPr>
      <w:r>
        <w:rPr>
          <w:noProof/>
          <w:lang w:eastAsia="zh-TW"/>
        </w:rPr>
        <w:drawing>
          <wp:inline distT="0" distB="0" distL="114300" distR="114300">
            <wp:extent cx="5562600" cy="2698750"/>
            <wp:effectExtent l="0" t="0" r="0" b="6350"/>
            <wp:docPr id="11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5EB9" w:rsidRDefault="00AE00DF">
      <w:pPr>
        <w:pStyle w:val="12"/>
        <w:numPr>
          <w:ilvl w:val="0"/>
          <w:numId w:val="4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Cs/>
          <w:lang w:eastAsia="zh-TW"/>
        </w:rPr>
        <w:t>sim.do</w:t>
      </w:r>
    </w:p>
    <w:p w:rsidR="00CC5EB9" w:rsidRDefault="00AE00DF">
      <w:pPr>
        <w:pStyle w:val="12"/>
      </w:pPr>
      <w:r>
        <w:rPr>
          <w:noProof/>
          <w:lang w:eastAsia="zh-TW"/>
        </w:rPr>
        <w:drawing>
          <wp:inline distT="0" distB="0" distL="114300" distR="114300">
            <wp:extent cx="3632200" cy="1555750"/>
            <wp:effectExtent l="0" t="0" r="0" b="6350"/>
            <wp:docPr id="12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5EB9" w:rsidRDefault="00CC5EB9">
      <w:pPr>
        <w:pStyle w:val="12"/>
      </w:pPr>
    </w:p>
    <w:p w:rsidR="00CC5EB9" w:rsidRDefault="00CC5EB9">
      <w:pPr>
        <w:pStyle w:val="12"/>
      </w:pPr>
    </w:p>
    <w:p w:rsidR="00CC5EB9" w:rsidRDefault="00CC5EB9">
      <w:pPr>
        <w:pStyle w:val="12"/>
      </w:pPr>
    </w:p>
    <w:p w:rsidR="00CC5EB9" w:rsidRDefault="00CC5EB9">
      <w:pPr>
        <w:pStyle w:val="12"/>
      </w:pPr>
    </w:p>
    <w:p w:rsidR="00CC5EB9" w:rsidRDefault="00CC5EB9">
      <w:pPr>
        <w:pStyle w:val="12"/>
      </w:pPr>
    </w:p>
    <w:p w:rsidR="00CC5EB9" w:rsidRDefault="00CC5EB9">
      <w:pPr>
        <w:pStyle w:val="12"/>
      </w:pPr>
    </w:p>
    <w:p w:rsidR="00CC5EB9" w:rsidRDefault="00CC5EB9">
      <w:pPr>
        <w:pStyle w:val="12"/>
      </w:pPr>
    </w:p>
    <w:p w:rsidR="00CC5EB9" w:rsidRDefault="00CC5EB9">
      <w:pPr>
        <w:pStyle w:val="12"/>
      </w:pPr>
    </w:p>
    <w:p w:rsidR="00CC5EB9" w:rsidRDefault="00CC5EB9">
      <w:pPr>
        <w:pStyle w:val="12"/>
      </w:pPr>
    </w:p>
    <w:p w:rsidR="00CC5EB9" w:rsidRDefault="00CC5EB9">
      <w:pPr>
        <w:pStyle w:val="12"/>
      </w:pPr>
    </w:p>
    <w:p w:rsidR="00CC5EB9" w:rsidRDefault="00CC5EB9">
      <w:pPr>
        <w:pStyle w:val="12"/>
        <w:rPr>
          <w:lang w:eastAsia="zh-TW"/>
        </w:rPr>
      </w:pPr>
    </w:p>
    <w:p w:rsidR="00CC5EB9" w:rsidRDefault="00AE00DF">
      <w:pPr>
        <w:pStyle w:val="12"/>
        <w:numPr>
          <w:ilvl w:val="0"/>
          <w:numId w:val="4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Cs/>
          <w:lang w:eastAsia="zh-TW"/>
        </w:rPr>
        <w:t>wave.do</w:t>
      </w:r>
    </w:p>
    <w:p w:rsidR="00CC5EB9" w:rsidRDefault="00AE00DF">
      <w:pPr>
        <w:pStyle w:val="12"/>
        <w:rPr>
          <w:rFonts w:ascii="Kaiti TC" w:eastAsia="Kaiti TC" w:hAnsi="Kaiti TC"/>
          <w:b/>
          <w:sz w:val="32"/>
          <w:lang w:eastAsia="zh-TW"/>
        </w:rPr>
      </w:pPr>
      <w:r>
        <w:rPr>
          <w:noProof/>
          <w:lang w:eastAsia="zh-TW"/>
        </w:rPr>
        <w:drawing>
          <wp:inline distT="0" distB="0" distL="114300" distR="114300">
            <wp:extent cx="6756400" cy="3505200"/>
            <wp:effectExtent l="0" t="0" r="0" b="0"/>
            <wp:docPr id="13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5EB9" w:rsidRDefault="00AE00DF">
      <w:pPr>
        <w:pStyle w:val="12"/>
        <w:numPr>
          <w:ilvl w:val="0"/>
          <w:numId w:val="3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t>模擬結果與結果說明：</w:t>
      </w:r>
    </w:p>
    <w:p w:rsidR="00CC5EB9" w:rsidRDefault="00CC5EB9">
      <w:pPr>
        <w:pStyle w:val="12"/>
        <w:ind w:firstLine="720"/>
        <w:rPr>
          <w:rFonts w:ascii="Kaiti TC" w:eastAsia="Kaiti TC" w:hAnsi="Kaiti TC"/>
          <w:b/>
          <w:sz w:val="32"/>
          <w:lang w:eastAsia="zh-TW"/>
        </w:rPr>
      </w:pPr>
    </w:p>
    <w:p w:rsidR="00CC5EB9" w:rsidRDefault="00AE00DF">
      <w:pPr>
        <w:pStyle w:val="12"/>
        <w:ind w:leftChars="200" w:left="480"/>
        <w:rPr>
          <w:rFonts w:ascii="Kaiti TC" w:eastAsia="Kaiti TC" w:hAnsi="Kaiti TC"/>
          <w:b/>
          <w:sz w:val="32"/>
          <w:lang w:eastAsia="zh-TW"/>
        </w:rPr>
      </w:pPr>
      <w:r>
        <w:rPr>
          <w:noProof/>
          <w:lang w:eastAsia="zh-TW"/>
        </w:rPr>
        <w:drawing>
          <wp:inline distT="0" distB="0" distL="114300" distR="114300">
            <wp:extent cx="6140450" cy="1676400"/>
            <wp:effectExtent l="0" t="0" r="6350" b="0"/>
            <wp:docPr id="1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5EB9" w:rsidRDefault="00AE00DF">
      <w:pPr>
        <w:pStyle w:val="12"/>
        <w:ind w:leftChars="200" w:left="480"/>
        <w:rPr>
          <w:rFonts w:ascii="Kaiti TC" w:eastAsia="Kaiti TC" w:hAnsi="Kaiti TC"/>
          <w:bCs/>
          <w:lang w:eastAsia="zh-TW"/>
        </w:rPr>
      </w:pPr>
      <w:r>
        <w:rPr>
          <w:rFonts w:ascii="Kaiti TC" w:eastAsia="Kaiti TC" w:hAnsi="Kaiti TC" w:hint="eastAsia"/>
          <w:bCs/>
          <w:lang w:eastAsia="zh-TW"/>
        </w:rPr>
        <w:t>a(cnt1)</w:t>
      </w:r>
      <w:r>
        <w:rPr>
          <w:rFonts w:ascii="Kaiti TC" w:eastAsia="Kaiti TC" w:hAnsi="Kaiti TC" w:hint="eastAsia"/>
          <w:bCs/>
          <w:lang w:eastAsia="zh-TW"/>
        </w:rPr>
        <w:t>從</w:t>
      </w:r>
      <w:r>
        <w:rPr>
          <w:rFonts w:ascii="Kaiti TC" w:eastAsia="Kaiti TC" w:hAnsi="Kaiti TC" w:hint="eastAsia"/>
          <w:bCs/>
          <w:lang w:eastAsia="zh-TW"/>
        </w:rPr>
        <w:t>0~9</w:t>
      </w:r>
      <w:r>
        <w:rPr>
          <w:rFonts w:ascii="Kaiti TC" w:eastAsia="Kaiti TC" w:hAnsi="Kaiti TC" w:hint="eastAsia"/>
          <w:bCs/>
          <w:lang w:eastAsia="zh-TW"/>
        </w:rPr>
        <w:t>，</w:t>
      </w:r>
      <w:r>
        <w:rPr>
          <w:rFonts w:ascii="Kaiti TC" w:eastAsia="Kaiti TC" w:hAnsi="Kaiti TC" w:hint="eastAsia"/>
          <w:bCs/>
          <w:lang w:eastAsia="zh-TW"/>
        </w:rPr>
        <w:t>b(cnt2)</w:t>
      </w:r>
      <w:r>
        <w:rPr>
          <w:rFonts w:ascii="Kaiti TC" w:eastAsia="Kaiti TC" w:hAnsi="Kaiti TC" w:hint="eastAsia"/>
          <w:bCs/>
          <w:lang w:eastAsia="zh-TW"/>
        </w:rPr>
        <w:t>從</w:t>
      </w:r>
      <w:r>
        <w:rPr>
          <w:rFonts w:ascii="Kaiti TC" w:eastAsia="Kaiti TC" w:hAnsi="Kaiti TC" w:hint="eastAsia"/>
          <w:bCs/>
          <w:lang w:eastAsia="zh-TW"/>
        </w:rPr>
        <w:t>0~4</w:t>
      </w:r>
      <w:r>
        <w:rPr>
          <w:rFonts w:ascii="Kaiti TC" w:eastAsia="Kaiti TC" w:hAnsi="Kaiti TC" w:hint="eastAsia"/>
          <w:bCs/>
          <w:lang w:eastAsia="zh-TW"/>
        </w:rPr>
        <w:t>然後加起來，當</w:t>
      </w:r>
      <w:proofErr w:type="spellStart"/>
      <w:r>
        <w:rPr>
          <w:rFonts w:ascii="Kaiti TC" w:eastAsia="Kaiti TC" w:hAnsi="Kaiti TC" w:hint="eastAsia"/>
          <w:bCs/>
          <w:lang w:eastAsia="zh-TW"/>
        </w:rPr>
        <w:t>load_w</w:t>
      </w:r>
      <w:proofErr w:type="spellEnd"/>
      <w:r>
        <w:rPr>
          <w:rFonts w:ascii="Kaiti TC" w:eastAsia="Kaiti TC" w:hAnsi="Kaiti TC" w:hint="eastAsia"/>
          <w:bCs/>
          <w:lang w:eastAsia="zh-TW"/>
        </w:rPr>
        <w:t xml:space="preserve"> = </w:t>
      </w:r>
      <w:r>
        <w:rPr>
          <w:rFonts w:ascii="Kaiti TC" w:eastAsia="Kaiti TC" w:hAnsi="Kaiti TC" w:hint="eastAsia"/>
          <w:bCs/>
          <w:lang w:eastAsia="zh-TW"/>
        </w:rPr>
        <w:t>1</w:t>
      </w:r>
      <w:r>
        <w:rPr>
          <w:rFonts w:ascii="Kaiti TC" w:eastAsia="Kaiti TC" w:hAnsi="Kaiti TC" w:hint="eastAsia"/>
          <w:bCs/>
          <w:lang w:eastAsia="zh-TW"/>
        </w:rPr>
        <w:t>時，會將上一次的結果載入</w:t>
      </w:r>
    </w:p>
    <w:p w:rsidR="00CC5EB9" w:rsidRDefault="00CC5EB9">
      <w:pPr>
        <w:pStyle w:val="12"/>
        <w:ind w:leftChars="200" w:left="480"/>
        <w:rPr>
          <w:rFonts w:ascii="Kaiti TC" w:eastAsia="Kaiti TC" w:hAnsi="Kaiti TC"/>
          <w:b/>
          <w:sz w:val="32"/>
          <w:lang w:eastAsia="zh-TW"/>
        </w:rPr>
      </w:pPr>
    </w:p>
    <w:p w:rsidR="00CC5EB9" w:rsidRDefault="00CC5EB9">
      <w:pPr>
        <w:pStyle w:val="12"/>
        <w:ind w:leftChars="200" w:left="480"/>
        <w:rPr>
          <w:rFonts w:ascii="Kaiti TC" w:eastAsia="Kaiti TC" w:hAnsi="Kaiti TC"/>
          <w:b/>
          <w:sz w:val="32"/>
          <w:lang w:eastAsia="zh-TW"/>
        </w:rPr>
      </w:pPr>
    </w:p>
    <w:p w:rsidR="00CC5EB9" w:rsidRDefault="00CC5EB9">
      <w:pPr>
        <w:pStyle w:val="12"/>
        <w:ind w:leftChars="200" w:left="480"/>
        <w:rPr>
          <w:rFonts w:ascii="Kaiti TC" w:eastAsia="Kaiti TC" w:hAnsi="Kaiti TC"/>
          <w:b/>
          <w:sz w:val="32"/>
          <w:lang w:eastAsia="zh-TW"/>
        </w:rPr>
      </w:pPr>
    </w:p>
    <w:p w:rsidR="00CC5EB9" w:rsidRDefault="00CC5EB9">
      <w:pPr>
        <w:pStyle w:val="12"/>
        <w:ind w:leftChars="200" w:left="480"/>
        <w:rPr>
          <w:rFonts w:ascii="Kaiti TC" w:eastAsia="Kaiti TC" w:hAnsi="Kaiti TC"/>
          <w:b/>
          <w:sz w:val="32"/>
          <w:lang w:eastAsia="zh-TW"/>
        </w:rPr>
      </w:pPr>
    </w:p>
    <w:p w:rsidR="00CC5EB9" w:rsidRDefault="00CC5EB9">
      <w:pPr>
        <w:pStyle w:val="12"/>
        <w:ind w:leftChars="200" w:left="480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ind w:leftChars="200" w:left="480"/>
        <w:rPr>
          <w:rFonts w:ascii="Kaiti TC" w:eastAsia="Kaiti TC" w:hAnsi="Kaiti TC" w:hint="eastAsia"/>
          <w:b/>
          <w:sz w:val="32"/>
          <w:lang w:eastAsia="zh-TW"/>
        </w:rPr>
      </w:pPr>
    </w:p>
    <w:p w:rsidR="00DD1B82" w:rsidRDefault="00DD1B82">
      <w:pPr>
        <w:pStyle w:val="12"/>
        <w:ind w:leftChars="200" w:left="480"/>
        <w:rPr>
          <w:rFonts w:ascii="Kaiti TC" w:eastAsia="Kaiti TC" w:hAnsi="Kaiti TC"/>
          <w:b/>
          <w:sz w:val="32"/>
          <w:lang w:eastAsia="zh-TW"/>
        </w:rPr>
      </w:pPr>
    </w:p>
    <w:p w:rsidR="00CC5EB9" w:rsidRDefault="00CC5EB9">
      <w:pPr>
        <w:pStyle w:val="12"/>
        <w:ind w:leftChars="200" w:left="480"/>
        <w:rPr>
          <w:rFonts w:ascii="Kaiti TC" w:eastAsia="Kaiti TC" w:hAnsi="Kaiti TC"/>
          <w:b/>
          <w:sz w:val="32"/>
          <w:lang w:eastAsia="zh-TW"/>
        </w:rPr>
      </w:pPr>
    </w:p>
    <w:p w:rsidR="00CC5EB9" w:rsidRDefault="00CC5EB9">
      <w:pPr>
        <w:pStyle w:val="12"/>
        <w:rPr>
          <w:rFonts w:ascii="Kaiti TC" w:eastAsia="Kaiti TC" w:hAnsi="Kaiti TC"/>
          <w:b/>
          <w:sz w:val="32"/>
          <w:lang w:eastAsia="zh-TW"/>
        </w:rPr>
      </w:pPr>
    </w:p>
    <w:p w:rsidR="00CC5EB9" w:rsidRDefault="00AE00DF">
      <w:pPr>
        <w:pStyle w:val="12"/>
        <w:numPr>
          <w:ilvl w:val="0"/>
          <w:numId w:val="2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lastRenderedPageBreak/>
        <w:t>紅綠燈</w:t>
      </w:r>
    </w:p>
    <w:p w:rsidR="00CC5EB9" w:rsidRDefault="00AE00DF">
      <w:pPr>
        <w:pStyle w:val="12"/>
        <w:numPr>
          <w:ilvl w:val="0"/>
          <w:numId w:val="3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t>實驗說明：</w:t>
      </w:r>
    </w:p>
    <w:p w:rsidR="00CC5EB9" w:rsidRDefault="00AE00DF">
      <w:pPr>
        <w:pStyle w:val="12"/>
        <w:numPr>
          <w:ilvl w:val="1"/>
          <w:numId w:val="5"/>
        </w:numPr>
        <w:rPr>
          <w:rFonts w:ascii="Times New Roman" w:eastAsia="標楷體" w:hAnsi="Times New Roman" w:cs="Times New Roman"/>
          <w:lang w:eastAsia="zh-TW"/>
        </w:rPr>
      </w:pPr>
      <w:r>
        <w:rPr>
          <w:rFonts w:ascii="Times New Roman" w:eastAsia="標楷體" w:hAnsi="Times New Roman" w:cs="Times New Roman" w:hint="eastAsia"/>
          <w:lang w:eastAsia="zh-TW"/>
        </w:rPr>
        <w:t>用</w:t>
      </w:r>
      <w:r>
        <w:rPr>
          <w:rFonts w:ascii="Times New Roman" w:eastAsia="標楷體" w:hAnsi="Times New Roman" w:cs="Times New Roman"/>
          <w:lang w:eastAsia="zh-TW"/>
        </w:rPr>
        <w:t>FSM(Finite State Machine)</w:t>
      </w:r>
      <w:r>
        <w:rPr>
          <w:rFonts w:ascii="Times New Roman" w:eastAsia="標楷體" w:hAnsi="Times New Roman" w:cs="Times New Roman" w:hint="eastAsia"/>
          <w:lang w:eastAsia="zh-TW"/>
        </w:rPr>
        <w:t>實作紅綠燈</w:t>
      </w:r>
    </w:p>
    <w:p w:rsidR="00CC5EB9" w:rsidRDefault="00AE00DF">
      <w:pPr>
        <w:pStyle w:val="12"/>
        <w:numPr>
          <w:ilvl w:val="1"/>
          <w:numId w:val="5"/>
        </w:numPr>
        <w:rPr>
          <w:rFonts w:ascii="Times New Roman" w:eastAsia="標楷體" w:hAnsi="Times New Roman" w:cs="Times New Roman"/>
          <w:lang w:eastAsia="zh-TW"/>
        </w:rPr>
      </w:pPr>
      <w:r>
        <w:rPr>
          <w:rFonts w:ascii="Times New Roman" w:eastAsia="標楷體" w:hAnsi="Times New Roman" w:cs="Times New Roman" w:hint="eastAsia"/>
          <w:lang w:eastAsia="zh-TW"/>
        </w:rPr>
        <w:t>第一組紅綠燈</w:t>
      </w:r>
      <w:r>
        <w:rPr>
          <w:rFonts w:ascii="Times New Roman" w:eastAsia="標楷體" w:hAnsi="Times New Roman" w:cs="Times New Roman"/>
          <w:lang w:eastAsia="zh-TW"/>
        </w:rPr>
        <w:t xml:space="preserve">(R[0], Y[0], G[0]) </w:t>
      </w:r>
      <w:r>
        <w:rPr>
          <w:rFonts w:ascii="Times New Roman" w:eastAsia="標楷體" w:hAnsi="Times New Roman" w:cs="Times New Roman" w:hint="eastAsia"/>
          <w:lang w:eastAsia="zh-TW"/>
        </w:rPr>
        <w:t>由紅燈為起點依序變換為</w:t>
      </w:r>
      <w:r>
        <w:rPr>
          <w:rFonts w:ascii="Times New Roman" w:eastAsia="標楷體" w:hAnsi="Times New Roman" w:cs="Times New Roman" w:hint="eastAsia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lang w:eastAsia="zh-TW"/>
        </w:rPr>
        <w:t>綠燈→黃燈</w:t>
      </w:r>
      <w:r>
        <w:rPr>
          <w:rFonts w:ascii="Times New Roman" w:eastAsia="標楷體" w:hAnsi="Times New Roman" w:cs="Times New Roman"/>
          <w:lang w:eastAsia="zh-TW"/>
        </w:rPr>
        <w:t>..</w:t>
      </w:r>
    </w:p>
    <w:p w:rsidR="00CC5EB9" w:rsidRDefault="00AE00DF">
      <w:pPr>
        <w:pStyle w:val="12"/>
        <w:numPr>
          <w:ilvl w:val="1"/>
          <w:numId w:val="5"/>
        </w:numPr>
        <w:rPr>
          <w:rFonts w:ascii="Times New Roman" w:eastAsia="標楷體" w:hAnsi="Times New Roman" w:cs="Times New Roman"/>
          <w:lang w:eastAsia="zh-TW"/>
        </w:rPr>
      </w:pPr>
      <w:r>
        <w:rPr>
          <w:rFonts w:ascii="Times New Roman" w:eastAsia="標楷體" w:hAnsi="Times New Roman" w:cs="Times New Roman" w:hint="eastAsia"/>
          <w:lang w:eastAsia="zh-TW"/>
        </w:rPr>
        <w:t>第二組紅綠燈</w:t>
      </w:r>
      <w:r>
        <w:rPr>
          <w:rFonts w:ascii="Times New Roman" w:eastAsia="標楷體" w:hAnsi="Times New Roman" w:cs="Times New Roman"/>
          <w:lang w:eastAsia="zh-TW"/>
        </w:rPr>
        <w:t xml:space="preserve">(R[1], Y[1], G[1]) </w:t>
      </w:r>
      <w:r>
        <w:rPr>
          <w:rFonts w:ascii="Times New Roman" w:eastAsia="標楷體" w:hAnsi="Times New Roman" w:cs="Times New Roman" w:hint="eastAsia"/>
          <w:lang w:eastAsia="zh-TW"/>
        </w:rPr>
        <w:t>根據地一組紅綠燈的狀態顯示</w:t>
      </w:r>
      <w:r>
        <w:rPr>
          <w:rFonts w:ascii="Times New Roman" w:eastAsia="標楷體" w:hAnsi="Times New Roman" w:cs="Times New Roman" w:hint="eastAsia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lang w:eastAsia="zh-TW"/>
        </w:rPr>
        <w:t>綠燈→黃燈→紅燈</w:t>
      </w:r>
      <w:r>
        <w:rPr>
          <w:rFonts w:ascii="Times New Roman" w:eastAsia="標楷體" w:hAnsi="Times New Roman" w:cs="Times New Roman"/>
          <w:lang w:eastAsia="zh-TW"/>
        </w:rPr>
        <w:t>..</w:t>
      </w:r>
    </w:p>
    <w:p w:rsidR="00CC5EB9" w:rsidRDefault="00AE00DF">
      <w:pPr>
        <w:pStyle w:val="12"/>
        <w:numPr>
          <w:ilvl w:val="1"/>
          <w:numId w:val="5"/>
        </w:numPr>
        <w:rPr>
          <w:rFonts w:ascii="Times New Roman" w:eastAsia="標楷體" w:hAnsi="Times New Roman" w:cs="Times New Roman"/>
          <w:lang w:eastAsia="zh-TW"/>
        </w:rPr>
      </w:pPr>
      <w:r>
        <w:rPr>
          <w:rFonts w:ascii="Times New Roman" w:eastAsia="標楷體" w:hAnsi="Times New Roman" w:cs="Times New Roman" w:hint="eastAsia"/>
          <w:lang w:eastAsia="zh-TW"/>
        </w:rPr>
        <w:t>以</w:t>
      </w:r>
      <w:r>
        <w:rPr>
          <w:rFonts w:ascii="Times New Roman" w:eastAsia="標楷體" w:hAnsi="Times New Roman" w:cs="Times New Roman"/>
          <w:lang w:eastAsia="zh-TW"/>
        </w:rPr>
        <w:t>R</w:t>
      </w:r>
      <w:r>
        <w:rPr>
          <w:rFonts w:ascii="Times New Roman" w:eastAsia="標楷體" w:hAnsi="Times New Roman" w:cs="Times New Roman" w:hint="eastAsia"/>
          <w:lang w:eastAsia="zh-TW"/>
        </w:rPr>
        <w:t>表示紅燈、</w:t>
      </w:r>
      <w:r>
        <w:rPr>
          <w:rFonts w:ascii="Times New Roman" w:eastAsia="標楷體" w:hAnsi="Times New Roman" w:cs="Times New Roman"/>
          <w:lang w:eastAsia="zh-TW"/>
        </w:rPr>
        <w:t>Y</w:t>
      </w:r>
      <w:r>
        <w:rPr>
          <w:rFonts w:ascii="Times New Roman" w:eastAsia="標楷體" w:hAnsi="Times New Roman" w:cs="Times New Roman" w:hint="eastAsia"/>
          <w:lang w:eastAsia="zh-TW"/>
        </w:rPr>
        <w:t>表示黃燈、</w:t>
      </w:r>
      <w:r>
        <w:rPr>
          <w:rFonts w:ascii="Times New Roman" w:eastAsia="標楷體" w:hAnsi="Times New Roman" w:cs="Times New Roman"/>
          <w:lang w:eastAsia="zh-TW"/>
        </w:rPr>
        <w:t>G</w:t>
      </w:r>
      <w:r>
        <w:rPr>
          <w:rFonts w:ascii="Times New Roman" w:eastAsia="標楷體" w:hAnsi="Times New Roman" w:cs="Times New Roman" w:hint="eastAsia"/>
          <w:lang w:eastAsia="zh-TW"/>
        </w:rPr>
        <w:t>表示綠燈。</w:t>
      </w:r>
    </w:p>
    <w:p w:rsidR="00CC5EB9" w:rsidRDefault="00AE00DF">
      <w:pPr>
        <w:pStyle w:val="12"/>
        <w:numPr>
          <w:ilvl w:val="1"/>
          <w:numId w:val="5"/>
        </w:numPr>
        <w:rPr>
          <w:rFonts w:ascii="Times New Roman" w:eastAsia="標楷體" w:hAnsi="Times New Roman" w:cs="Times New Roman"/>
          <w:lang w:eastAsia="zh-TW"/>
        </w:rPr>
      </w:pPr>
      <w:r>
        <w:rPr>
          <w:rFonts w:ascii="Times New Roman" w:eastAsia="標楷體" w:hAnsi="Times New Roman" w:cs="Times New Roman"/>
          <w:lang w:eastAsia="zh-TW"/>
        </w:rPr>
        <w:t>1</w:t>
      </w:r>
      <w:r>
        <w:rPr>
          <w:rFonts w:ascii="Times New Roman" w:eastAsia="標楷體" w:hAnsi="Times New Roman" w:cs="Times New Roman" w:hint="eastAsia"/>
          <w:lang w:eastAsia="zh-TW"/>
        </w:rPr>
        <w:t>表示燈亮，</w:t>
      </w:r>
      <w:r>
        <w:rPr>
          <w:rFonts w:ascii="Times New Roman" w:eastAsia="標楷體" w:hAnsi="Times New Roman" w:cs="Times New Roman"/>
          <w:lang w:eastAsia="zh-TW"/>
        </w:rPr>
        <w:t>0</w:t>
      </w:r>
      <w:r>
        <w:rPr>
          <w:rFonts w:ascii="Times New Roman" w:eastAsia="標楷體" w:hAnsi="Times New Roman" w:cs="Times New Roman" w:hint="eastAsia"/>
          <w:lang w:eastAsia="zh-TW"/>
        </w:rPr>
        <w:t>表示燈滅，最後輸出</w:t>
      </w:r>
      <w:r>
        <w:rPr>
          <w:rFonts w:ascii="Times New Roman" w:eastAsia="標楷體" w:hAnsi="Times New Roman" w:cs="Times New Roman" w:hint="eastAsia"/>
          <w:lang w:eastAsia="zh-TW"/>
        </w:rPr>
        <w:t>[1:0]R</w:t>
      </w:r>
      <w:r>
        <w:rPr>
          <w:rFonts w:ascii="Times New Roman" w:eastAsia="標楷體" w:hAnsi="Times New Roman" w:cs="Times New Roman" w:hint="eastAsia"/>
          <w:lang w:eastAsia="zh-TW"/>
        </w:rPr>
        <w:t>、</w:t>
      </w:r>
      <w:r>
        <w:rPr>
          <w:rFonts w:ascii="Times New Roman" w:eastAsia="標楷體" w:hAnsi="Times New Roman" w:cs="Times New Roman" w:hint="eastAsia"/>
          <w:lang w:eastAsia="zh-TW"/>
        </w:rPr>
        <w:t>[</w:t>
      </w:r>
      <w:r>
        <w:rPr>
          <w:rFonts w:ascii="Times New Roman" w:eastAsia="標楷體" w:hAnsi="Times New Roman" w:cs="Times New Roman"/>
          <w:lang w:eastAsia="zh-TW"/>
        </w:rPr>
        <w:t>1:0</w:t>
      </w:r>
      <w:r>
        <w:rPr>
          <w:rFonts w:ascii="Times New Roman" w:eastAsia="標楷體" w:hAnsi="Times New Roman" w:cs="Times New Roman" w:hint="eastAsia"/>
          <w:lang w:eastAsia="zh-TW"/>
        </w:rPr>
        <w:t>]</w:t>
      </w:r>
      <w:r>
        <w:rPr>
          <w:rFonts w:ascii="Times New Roman" w:eastAsia="標楷體" w:hAnsi="Times New Roman" w:cs="Times New Roman"/>
          <w:lang w:eastAsia="zh-TW"/>
        </w:rPr>
        <w:t>Y</w:t>
      </w:r>
      <w:r>
        <w:rPr>
          <w:rFonts w:ascii="Times New Roman" w:eastAsia="標楷體" w:hAnsi="Times New Roman" w:cs="Times New Roman" w:hint="eastAsia"/>
          <w:lang w:eastAsia="zh-TW"/>
        </w:rPr>
        <w:t>、</w:t>
      </w:r>
      <w:r>
        <w:rPr>
          <w:rFonts w:ascii="Times New Roman" w:eastAsia="標楷體" w:hAnsi="Times New Roman" w:cs="Times New Roman"/>
          <w:lang w:eastAsia="zh-TW"/>
        </w:rPr>
        <w:t>[1:0]G</w:t>
      </w:r>
      <w:r>
        <w:rPr>
          <w:rFonts w:ascii="Times New Roman" w:eastAsia="標楷體" w:hAnsi="Times New Roman" w:cs="Times New Roman" w:hint="eastAsia"/>
          <w:lang w:eastAsia="zh-TW"/>
        </w:rPr>
        <w:t>。</w:t>
      </w:r>
    </w:p>
    <w:p w:rsidR="00CC5EB9" w:rsidRDefault="00CC5EB9">
      <w:pPr>
        <w:pStyle w:val="12"/>
        <w:rPr>
          <w:rFonts w:ascii="Times New Roman" w:eastAsia="標楷體" w:hAnsi="Times New Roman" w:cs="Times New Roman"/>
          <w:lang w:eastAsia="zh-TW"/>
        </w:rPr>
      </w:pPr>
    </w:p>
    <w:p w:rsidR="00CC5EB9" w:rsidRDefault="00AE00DF">
      <w:pPr>
        <w:pStyle w:val="12"/>
        <w:numPr>
          <w:ilvl w:val="0"/>
          <w:numId w:val="3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t>系統硬體架構方塊圖（接線圖）：</w:t>
      </w:r>
    </w:p>
    <w:p w:rsidR="00CC5EB9" w:rsidRDefault="00AE00DF">
      <w:pPr>
        <w:pStyle w:val="12"/>
        <w:ind w:left="480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3771900</wp:posOffset>
            </wp:positionH>
            <wp:positionV relativeFrom="paragraph">
              <wp:posOffset>34925</wp:posOffset>
            </wp:positionV>
            <wp:extent cx="1996440" cy="2491105"/>
            <wp:effectExtent l="19050" t="19050" r="22860" b="23495"/>
            <wp:wrapTight wrapText="bothSides">
              <wp:wrapPolygon edited="0">
                <wp:start x="-206" y="-165"/>
                <wp:lineTo x="-206" y="21639"/>
                <wp:lineTo x="21641" y="21639"/>
                <wp:lineTo x="21641" y="-165"/>
                <wp:lineTo x="-206" y="-165"/>
              </wp:wrapPolygon>
            </wp:wrapTight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49110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>
            <wp:extent cx="2506345" cy="2438400"/>
            <wp:effectExtent l="19050" t="19050" r="27305" b="1905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9" t="1641" r="12862" b="4153"/>
                    <a:stretch>
                      <a:fillRect/>
                    </a:stretch>
                  </pic:blipFill>
                  <pic:spPr>
                    <a:xfrm>
                      <a:off x="0" y="0"/>
                      <a:ext cx="2506370" cy="243840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CC5EB9" w:rsidRDefault="00AE00DF">
      <w:pPr>
        <w:pStyle w:val="12"/>
        <w:ind w:firstLine="480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>
            <wp:extent cx="2491740" cy="2301240"/>
            <wp:effectExtent l="19050" t="19050" r="22860" b="2286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092" cy="230124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CC5EB9" w:rsidRDefault="00AE00DF">
      <w:pPr>
        <w:pStyle w:val="12"/>
        <w:ind w:firstLine="480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>
            <wp:extent cx="4881880" cy="2297430"/>
            <wp:effectExtent l="19050" t="19050" r="13970" b="26670"/>
            <wp:docPr id="23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2507" cy="229782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DD1B82" w:rsidRDefault="00DD1B82">
      <w:pPr>
        <w:pStyle w:val="12"/>
        <w:tabs>
          <w:tab w:val="left" w:pos="2550"/>
        </w:tabs>
        <w:rPr>
          <w:rFonts w:ascii="Kaiti TC" w:eastAsia="Kaiti TC" w:hAnsi="Kaiti TC"/>
          <w:b/>
          <w:sz w:val="32"/>
          <w:lang w:eastAsia="zh-TW"/>
        </w:rPr>
      </w:pPr>
    </w:p>
    <w:p w:rsidR="00CC5EB9" w:rsidRPr="00DD1B82" w:rsidRDefault="00AE00DF" w:rsidP="00DD1B82">
      <w:pPr>
        <w:pStyle w:val="12"/>
        <w:numPr>
          <w:ilvl w:val="0"/>
          <w:numId w:val="3"/>
        </w:numPr>
        <w:rPr>
          <w:rFonts w:ascii="Kaiti TC" w:eastAsia="Kaiti TC" w:hAnsi="Kaiti TC"/>
          <w:b/>
          <w:sz w:val="32"/>
          <w:lang w:eastAsia="zh-TW"/>
        </w:rPr>
      </w:pPr>
      <w:r w:rsidRPr="00DD1B82">
        <w:rPr>
          <w:rFonts w:ascii="Kaiti TC" w:eastAsia="Kaiti TC" w:hAnsi="Kaiti TC" w:hint="eastAsia"/>
          <w:b/>
          <w:sz w:val="32"/>
          <w:lang w:eastAsia="zh-TW"/>
        </w:rPr>
        <w:lastRenderedPageBreak/>
        <w:t>系統架構程式碼、測試資料程式碼與程式碼說明</w:t>
      </w:r>
      <w:r w:rsidRPr="00DD1B82">
        <w:rPr>
          <w:rFonts w:ascii="Kaiti TC" w:eastAsia="Kaiti TC" w:hAnsi="Kaiti TC" w:hint="eastAsia"/>
          <w:b/>
          <w:color w:val="FF0000"/>
          <w:sz w:val="32"/>
          <w:lang w:eastAsia="zh-TW"/>
        </w:rPr>
        <w:t>(</w:t>
      </w:r>
      <w:r w:rsidRPr="00DD1B82">
        <w:rPr>
          <w:rFonts w:ascii="Kaiti TC" w:eastAsia="Kaiti TC" w:hAnsi="Kaiti TC"/>
          <w:b/>
          <w:color w:val="FF0000"/>
          <w:sz w:val="32"/>
          <w:lang w:eastAsia="zh-TW"/>
        </w:rPr>
        <w:t>.</w:t>
      </w:r>
      <w:proofErr w:type="spellStart"/>
      <w:r w:rsidRPr="00DD1B82">
        <w:rPr>
          <w:rFonts w:ascii="Kaiti TC" w:eastAsia="Kaiti TC" w:hAnsi="Kaiti TC"/>
          <w:b/>
          <w:color w:val="FF0000"/>
          <w:sz w:val="32"/>
          <w:lang w:eastAsia="zh-TW"/>
        </w:rPr>
        <w:t>sv</w:t>
      </w:r>
      <w:proofErr w:type="spellEnd"/>
      <w:r w:rsidRPr="00DD1B82">
        <w:rPr>
          <w:rFonts w:ascii="Kaiti TC" w:eastAsia="Kaiti TC" w:hAnsi="Kaiti TC" w:hint="eastAsia"/>
          <w:b/>
          <w:color w:val="FF0000"/>
          <w:sz w:val="32"/>
          <w:lang w:eastAsia="zh-TW"/>
        </w:rPr>
        <w:t>檔及</w:t>
      </w:r>
      <w:r w:rsidRPr="00DD1B82">
        <w:rPr>
          <w:rFonts w:ascii="Kaiti TC" w:eastAsia="Kaiti TC" w:hAnsi="Kaiti TC" w:hint="eastAsia"/>
          <w:b/>
          <w:color w:val="FF0000"/>
          <w:sz w:val="32"/>
          <w:lang w:eastAsia="zh-TW"/>
        </w:rPr>
        <w:t>.do</w:t>
      </w:r>
      <w:r w:rsidRPr="00DD1B82">
        <w:rPr>
          <w:rFonts w:ascii="Kaiti TC" w:eastAsia="Kaiti TC" w:hAnsi="Kaiti TC" w:hint="eastAsia"/>
          <w:b/>
          <w:color w:val="FF0000"/>
          <w:sz w:val="32"/>
          <w:lang w:eastAsia="zh-TW"/>
        </w:rPr>
        <w:t>檔都</w:t>
      </w:r>
      <w:proofErr w:type="gramStart"/>
      <w:r w:rsidRPr="00DD1B82">
        <w:rPr>
          <w:rFonts w:ascii="Kaiti TC" w:eastAsia="Kaiti TC" w:hAnsi="Kaiti TC" w:hint="eastAsia"/>
          <w:b/>
          <w:color w:val="FF0000"/>
          <w:sz w:val="32"/>
          <w:lang w:eastAsia="zh-TW"/>
        </w:rPr>
        <w:t>要截圖</w:t>
      </w:r>
      <w:proofErr w:type="gramEnd"/>
      <w:r w:rsidRPr="00DD1B82">
        <w:rPr>
          <w:rFonts w:ascii="Kaiti TC" w:eastAsia="Kaiti TC" w:hAnsi="Kaiti TC"/>
          <w:b/>
          <w:color w:val="FF0000"/>
          <w:sz w:val="32"/>
          <w:lang w:eastAsia="zh-TW"/>
        </w:rPr>
        <w:t>)</w:t>
      </w:r>
    </w:p>
    <w:p w:rsidR="00CC5EB9" w:rsidRDefault="00AE00DF">
      <w:pPr>
        <w:pStyle w:val="12"/>
        <w:ind w:left="480"/>
        <w:rPr>
          <w:rFonts w:ascii="Kaiti TC" w:eastAsia="Kaiti TC" w:hAnsi="Kaiti TC"/>
          <w:b/>
          <w:sz w:val="32"/>
          <w:lang w:eastAsia="zh-TW"/>
        </w:rPr>
      </w:pPr>
      <w:proofErr w:type="gramStart"/>
      <w:r>
        <w:rPr>
          <w:rFonts w:ascii="Kaiti TC" w:eastAsia="Kaiti TC" w:hAnsi="Kaiti TC" w:hint="eastAsia"/>
          <w:b/>
          <w:sz w:val="32"/>
          <w:lang w:eastAsia="zh-TW"/>
        </w:rPr>
        <w:t>截圖請</w:t>
      </w:r>
      <w:proofErr w:type="gramEnd"/>
      <w:r>
        <w:rPr>
          <w:rFonts w:ascii="Kaiti TC" w:eastAsia="Kaiti TC" w:hAnsi="Kaiti TC" w:hint="eastAsia"/>
          <w:b/>
          <w:sz w:val="32"/>
          <w:lang w:eastAsia="zh-TW"/>
        </w:rPr>
        <w:t>善用</w:t>
      </w:r>
      <w:proofErr w:type="spellStart"/>
      <w:r>
        <w:rPr>
          <w:rFonts w:ascii="Kaiti TC" w:eastAsia="Kaiti TC" w:hAnsi="Kaiti TC" w:hint="eastAsia"/>
          <w:b/>
          <w:sz w:val="32"/>
          <w:lang w:eastAsia="zh-TW"/>
        </w:rPr>
        <w:t>w</w:t>
      </w:r>
      <w:r>
        <w:rPr>
          <w:rFonts w:ascii="Kaiti TC" w:eastAsia="Kaiti TC" w:hAnsi="Kaiti TC"/>
          <w:b/>
          <w:sz w:val="32"/>
          <w:lang w:eastAsia="zh-TW"/>
        </w:rPr>
        <w:t>in+shift+S</w:t>
      </w:r>
      <w:proofErr w:type="spellEnd"/>
    </w:p>
    <w:p w:rsidR="00CC5EB9" w:rsidRDefault="00D04FBE" w:rsidP="00D04FBE">
      <w:pPr>
        <w:pStyle w:val="12"/>
        <w:numPr>
          <w:ilvl w:val="0"/>
          <w:numId w:val="6"/>
        </w:numPr>
        <w:rPr>
          <w:rFonts w:ascii="Kaiti TC" w:eastAsia="Kaiti TC" w:hAnsi="Kaiti TC" w:hint="eastAsia"/>
          <w:bCs/>
          <w:lang w:eastAsia="zh-TW"/>
        </w:rPr>
      </w:pPr>
      <w:r>
        <w:rPr>
          <w:rFonts w:ascii="Kaiti TC" w:eastAsia="Kaiti TC" w:hAnsi="Kaiti TC" w:hint="eastAsia"/>
          <w:bCs/>
          <w:lang w:eastAsia="zh-TW"/>
        </w:rPr>
        <w:t>硬體程式碼</w:t>
      </w:r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  <w:r w:rsidRPr="00D04FBE">
        <w:rPr>
          <w:rFonts w:ascii="Kaiti TC" w:eastAsia="Kaiti TC" w:hAnsi="Kaiti TC"/>
          <w:bCs/>
          <w:lang w:eastAsia="zh-TW"/>
        </w:rPr>
        <w:drawing>
          <wp:inline distT="0" distB="0" distL="0" distR="0" wp14:anchorId="64435269" wp14:editId="05BD76D7">
            <wp:extent cx="4451522" cy="5882368"/>
            <wp:effectExtent l="0" t="0" r="635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8560" cy="589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  <w:r w:rsidRPr="00D04FBE">
        <w:rPr>
          <w:rFonts w:ascii="Kaiti TC" w:eastAsia="Kaiti TC" w:hAnsi="Kaiti TC"/>
          <w:bCs/>
          <w:lang w:eastAsia="zh-TW"/>
        </w:rPr>
        <w:lastRenderedPageBreak/>
        <w:drawing>
          <wp:inline distT="0" distB="0" distL="0" distR="0" wp14:anchorId="7BB2D477" wp14:editId="5AE3E8C2">
            <wp:extent cx="2134254" cy="41934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1127" cy="420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  <w:bookmarkStart w:id="0" w:name="_GoBack"/>
      <w:r w:rsidRPr="00D04FBE">
        <w:rPr>
          <w:rFonts w:ascii="Kaiti TC" w:eastAsia="Kaiti TC" w:hAnsi="Kaiti TC"/>
          <w:bCs/>
          <w:lang w:eastAsia="zh-TW"/>
        </w:rPr>
        <w:drawing>
          <wp:inline distT="0" distB="0" distL="0" distR="0" wp14:anchorId="49451C18" wp14:editId="52D11BCB">
            <wp:extent cx="2751860" cy="416242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2244" cy="416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</w:p>
    <w:p w:rsidR="00D04FBE" w:rsidRDefault="00D04FBE" w:rsidP="00D04FBE">
      <w:pPr>
        <w:pStyle w:val="12"/>
        <w:numPr>
          <w:ilvl w:val="0"/>
          <w:numId w:val="6"/>
        </w:numPr>
        <w:rPr>
          <w:rFonts w:ascii="Kaiti TC" w:eastAsia="Kaiti TC" w:hAnsi="Kaiti TC" w:hint="eastAsia"/>
          <w:bCs/>
          <w:lang w:eastAsia="zh-TW"/>
        </w:rPr>
      </w:pPr>
      <w:proofErr w:type="spellStart"/>
      <w:r>
        <w:rPr>
          <w:rFonts w:ascii="Kaiti TC" w:eastAsia="Kaiti TC" w:hAnsi="Kaiti TC" w:hint="eastAsia"/>
          <w:bCs/>
          <w:lang w:eastAsia="zh-TW"/>
        </w:rPr>
        <w:t>t</w:t>
      </w:r>
      <w:r w:rsidRPr="00D04FBE">
        <w:rPr>
          <w:rFonts w:ascii="Kaiti TC" w:eastAsia="Kaiti TC" w:hAnsi="Kaiti TC" w:hint="eastAsia"/>
          <w:bCs/>
          <w:lang w:eastAsia="zh-TW"/>
        </w:rPr>
        <w:t>estbench</w:t>
      </w:r>
      <w:proofErr w:type="spellEnd"/>
    </w:p>
    <w:p w:rsidR="00D04FBE" w:rsidRP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  <w:r w:rsidRPr="00D04FBE">
        <w:rPr>
          <w:rFonts w:ascii="Kaiti TC" w:eastAsia="Kaiti TC" w:hAnsi="Kaiti TC"/>
          <w:bCs/>
          <w:lang w:eastAsia="zh-TW"/>
        </w:rPr>
        <w:drawing>
          <wp:inline distT="0" distB="0" distL="0" distR="0" wp14:anchorId="07666EA6" wp14:editId="0EEBF0CF">
            <wp:extent cx="5486400" cy="356489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BE" w:rsidRDefault="00D04FBE" w:rsidP="00D04FBE">
      <w:pPr>
        <w:pStyle w:val="12"/>
        <w:numPr>
          <w:ilvl w:val="0"/>
          <w:numId w:val="6"/>
        </w:numPr>
        <w:rPr>
          <w:rFonts w:ascii="Kaiti TC" w:eastAsia="Kaiti TC" w:hAnsi="Kaiti TC" w:hint="eastAsia"/>
          <w:bCs/>
          <w:lang w:eastAsia="zh-TW"/>
        </w:rPr>
      </w:pPr>
      <w:r>
        <w:rPr>
          <w:rFonts w:ascii="Kaiti TC" w:eastAsia="Kaiti TC" w:hAnsi="Kaiti TC" w:hint="eastAsia"/>
          <w:bCs/>
          <w:lang w:eastAsia="zh-TW"/>
        </w:rPr>
        <w:t>wave.do</w:t>
      </w:r>
    </w:p>
    <w:p w:rsidR="00D04FBE" w:rsidRDefault="00D04FBE" w:rsidP="00D04FBE">
      <w:pPr>
        <w:pStyle w:val="12"/>
        <w:ind w:left="960"/>
        <w:rPr>
          <w:rFonts w:ascii="Kaiti TC" w:eastAsia="Kaiti TC" w:hAnsi="Kaiti TC" w:hint="eastAsia"/>
          <w:bCs/>
          <w:lang w:eastAsia="zh-TW"/>
        </w:rPr>
      </w:pPr>
      <w:r w:rsidRPr="00D04FBE">
        <w:rPr>
          <w:rFonts w:ascii="Kaiti TC" w:eastAsia="Kaiti TC" w:hAnsi="Kaiti TC"/>
          <w:bCs/>
          <w:lang w:eastAsia="zh-TW"/>
        </w:rPr>
        <w:drawing>
          <wp:inline distT="0" distB="0" distL="0" distR="0" wp14:anchorId="3D37AFD6" wp14:editId="6552D401">
            <wp:extent cx="5486400" cy="356298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BE" w:rsidRDefault="00D04FBE" w:rsidP="00D04FBE">
      <w:pPr>
        <w:pStyle w:val="12"/>
        <w:numPr>
          <w:ilvl w:val="0"/>
          <w:numId w:val="6"/>
        </w:numPr>
        <w:rPr>
          <w:rFonts w:ascii="Kaiti TC" w:eastAsia="Kaiti TC" w:hAnsi="Kaiti TC" w:hint="eastAsia"/>
          <w:bCs/>
          <w:lang w:eastAsia="zh-TW"/>
        </w:rPr>
      </w:pPr>
      <w:r>
        <w:rPr>
          <w:rFonts w:ascii="Kaiti TC" w:eastAsia="Kaiti TC" w:hAnsi="Kaiti TC"/>
          <w:bCs/>
          <w:lang w:eastAsia="zh-TW"/>
        </w:rPr>
        <w:t>S</w:t>
      </w:r>
      <w:r>
        <w:rPr>
          <w:rFonts w:ascii="Kaiti TC" w:eastAsia="Kaiti TC" w:hAnsi="Kaiti TC" w:hint="eastAsia"/>
          <w:bCs/>
          <w:lang w:eastAsia="zh-TW"/>
        </w:rPr>
        <w:t>im.do</w:t>
      </w:r>
    </w:p>
    <w:p w:rsidR="00D04FBE" w:rsidRDefault="00D04FBE" w:rsidP="00D04FBE">
      <w:pPr>
        <w:pStyle w:val="12"/>
        <w:ind w:left="720"/>
        <w:rPr>
          <w:rFonts w:ascii="Kaiti TC" w:eastAsia="Kaiti TC" w:hAnsi="Kaiti TC" w:hint="eastAsia"/>
          <w:bCs/>
          <w:lang w:eastAsia="zh-TW"/>
        </w:rPr>
      </w:pPr>
      <w:r w:rsidRPr="00D04FBE">
        <w:rPr>
          <w:rFonts w:ascii="Kaiti TC" w:eastAsia="Kaiti TC" w:hAnsi="Kaiti TC"/>
          <w:bCs/>
          <w:lang w:eastAsia="zh-TW"/>
        </w:rPr>
        <w:drawing>
          <wp:inline distT="0" distB="0" distL="0" distR="0" wp14:anchorId="400392E8" wp14:editId="5EE85043">
            <wp:extent cx="3381847" cy="1667108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BE" w:rsidRPr="00D04FBE" w:rsidRDefault="00D04FBE" w:rsidP="00D04FBE">
      <w:pPr>
        <w:pStyle w:val="12"/>
        <w:numPr>
          <w:ilvl w:val="0"/>
          <w:numId w:val="6"/>
        </w:numPr>
        <w:rPr>
          <w:rFonts w:ascii="Kaiti TC" w:eastAsia="Kaiti TC" w:hAnsi="Kaiti TC"/>
          <w:bCs/>
          <w:lang w:eastAsia="zh-TW"/>
        </w:rPr>
      </w:pPr>
      <w:r>
        <w:rPr>
          <w:rFonts w:ascii="Kaiti TC" w:eastAsia="Kaiti TC" w:hAnsi="Kaiti TC"/>
          <w:bCs/>
          <w:lang w:eastAsia="zh-TW"/>
        </w:rPr>
        <w:lastRenderedPageBreak/>
        <w:t>C</w:t>
      </w:r>
      <w:r>
        <w:rPr>
          <w:rFonts w:ascii="Kaiti TC" w:eastAsia="Kaiti TC" w:hAnsi="Kaiti TC" w:hint="eastAsia"/>
          <w:bCs/>
          <w:lang w:eastAsia="zh-TW"/>
        </w:rPr>
        <w:t>ompile.do</w:t>
      </w:r>
    </w:p>
    <w:p w:rsidR="00CC5EB9" w:rsidRDefault="00D04FBE">
      <w:pPr>
        <w:pStyle w:val="12"/>
        <w:ind w:left="480"/>
        <w:rPr>
          <w:rFonts w:ascii="Kaiti TC" w:eastAsia="Kaiti TC" w:hAnsi="Kaiti TC"/>
          <w:b/>
          <w:sz w:val="32"/>
          <w:lang w:eastAsia="zh-TW"/>
        </w:rPr>
      </w:pPr>
      <w:r w:rsidRPr="00D04FBE">
        <w:rPr>
          <w:rFonts w:ascii="Kaiti TC" w:eastAsia="Kaiti TC" w:hAnsi="Kaiti TC"/>
          <w:b/>
          <w:sz w:val="32"/>
          <w:lang w:eastAsia="zh-TW"/>
        </w:rPr>
        <w:drawing>
          <wp:inline distT="0" distB="0" distL="0" distR="0" wp14:anchorId="7414583D" wp14:editId="4B8A0E93">
            <wp:extent cx="5353798" cy="1733792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B9" w:rsidRDefault="00CC5EB9">
      <w:pPr>
        <w:pStyle w:val="12"/>
        <w:ind w:left="480"/>
        <w:rPr>
          <w:rFonts w:ascii="Kaiti TC" w:eastAsia="Kaiti TC" w:hAnsi="Kaiti TC"/>
          <w:b/>
          <w:sz w:val="32"/>
          <w:lang w:eastAsia="zh-TW"/>
        </w:rPr>
      </w:pPr>
    </w:p>
    <w:p w:rsidR="00CC5EB9" w:rsidRDefault="00CC5EB9">
      <w:pPr>
        <w:pStyle w:val="12"/>
        <w:rPr>
          <w:rFonts w:ascii="Kaiti TC" w:eastAsia="Kaiti TC" w:hAnsi="Kaiti TC"/>
          <w:b/>
          <w:sz w:val="32"/>
          <w:lang w:eastAsia="zh-TW"/>
        </w:rPr>
      </w:pPr>
    </w:p>
    <w:p w:rsidR="00CC5EB9" w:rsidRDefault="00AE00DF">
      <w:pPr>
        <w:pStyle w:val="12"/>
        <w:numPr>
          <w:ilvl w:val="0"/>
          <w:numId w:val="3"/>
        </w:numPr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t>模擬結果與結果說明：</w:t>
      </w:r>
    </w:p>
    <w:p w:rsidR="00CC5EB9" w:rsidRDefault="00D04FBE">
      <w:pPr>
        <w:pStyle w:val="12"/>
        <w:ind w:leftChars="200" w:left="480"/>
        <w:rPr>
          <w:rFonts w:ascii="Kaiti TC" w:eastAsia="Kaiti TC" w:hAnsi="Kaiti TC"/>
          <w:b/>
          <w:sz w:val="32"/>
          <w:lang w:eastAsia="zh-TW"/>
        </w:rPr>
      </w:pPr>
      <w:r w:rsidRPr="00D04FBE">
        <w:rPr>
          <w:rFonts w:ascii="Kaiti TC" w:eastAsia="Kaiti TC" w:hAnsi="Kaiti TC"/>
          <w:b/>
          <w:sz w:val="32"/>
          <w:lang w:eastAsia="zh-TW"/>
        </w:rPr>
        <w:drawing>
          <wp:inline distT="0" distB="0" distL="0" distR="0" wp14:anchorId="0F5065EF" wp14:editId="6D289AD1">
            <wp:extent cx="5486400" cy="89598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B9" w:rsidRDefault="00CC5EB9">
      <w:pPr>
        <w:pStyle w:val="12"/>
        <w:ind w:leftChars="200" w:left="480"/>
        <w:rPr>
          <w:rFonts w:ascii="Kaiti TC" w:eastAsia="Kaiti TC" w:hAnsi="Kaiti TC"/>
          <w:b/>
          <w:sz w:val="32"/>
          <w:lang w:eastAsia="zh-TW"/>
        </w:rPr>
      </w:pPr>
    </w:p>
    <w:p w:rsidR="00CC5EB9" w:rsidRDefault="00C71DE5">
      <w:pPr>
        <w:pStyle w:val="12"/>
        <w:ind w:leftChars="200" w:left="480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 wp14:anchorId="0A0526B4" wp14:editId="02AA7061">
            <wp:extent cx="3371881" cy="1586888"/>
            <wp:effectExtent l="19050" t="19050" r="19050" b="133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5861" cy="1588761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CC5EB9" w:rsidRDefault="00C71DE5" w:rsidP="00C71DE5">
      <w:pPr>
        <w:pStyle w:val="12"/>
        <w:ind w:leftChars="200" w:left="480"/>
        <w:rPr>
          <w:rFonts w:ascii="Kaiti TC" w:eastAsia="Kaiti TC" w:hAnsi="Kaiti TC" w:hint="eastAsia"/>
          <w:lang w:eastAsia="zh-TW"/>
        </w:rPr>
      </w:pPr>
      <w:r>
        <w:rPr>
          <w:rFonts w:ascii="Kaiti TC" w:eastAsia="Kaiti TC" w:hAnsi="Kaiti TC" w:hint="eastAsia"/>
          <w:lang w:eastAsia="zh-TW"/>
        </w:rPr>
        <w:t>和模擬圖長得一模一樣!!!</w:t>
      </w:r>
    </w:p>
    <w:p w:rsidR="00C71DE5" w:rsidRPr="00C71DE5" w:rsidRDefault="00C71DE5" w:rsidP="00C71DE5">
      <w:pPr>
        <w:pStyle w:val="12"/>
        <w:ind w:leftChars="200" w:left="480"/>
        <w:rPr>
          <w:rFonts w:ascii="Kaiti TC" w:eastAsia="Kaiti TC" w:hAnsi="Kaiti TC"/>
          <w:lang w:eastAsia="zh-TW"/>
        </w:rPr>
      </w:pPr>
    </w:p>
    <w:p w:rsidR="00CC5EB9" w:rsidRDefault="00AE00DF">
      <w:pPr>
        <w:pStyle w:val="12"/>
        <w:numPr>
          <w:ilvl w:val="0"/>
          <w:numId w:val="3"/>
        </w:numPr>
        <w:rPr>
          <w:rFonts w:ascii="Kaiti TC" w:eastAsia="Kaiti TC" w:hAnsi="Kaiti TC"/>
          <w:b/>
          <w:sz w:val="32"/>
        </w:rPr>
      </w:pPr>
      <w:r>
        <w:rPr>
          <w:rFonts w:ascii="Kaiti TC" w:eastAsia="Kaiti TC" w:hAnsi="Kaiti TC" w:hint="eastAsia"/>
          <w:b/>
          <w:sz w:val="32"/>
          <w:lang w:eastAsia="zh-TW"/>
        </w:rPr>
        <w:t>結論與心得：</w:t>
      </w:r>
    </w:p>
    <w:p w:rsidR="00C71DE5" w:rsidRPr="00C71DE5" w:rsidRDefault="00C71DE5" w:rsidP="00C71DE5">
      <w:pPr>
        <w:pStyle w:val="12"/>
        <w:ind w:left="480"/>
        <w:rPr>
          <w:rFonts w:ascii="Kaiti TC" w:eastAsia="Kaiti TC" w:hAnsi="Kaiti TC"/>
          <w:lang w:eastAsia="zh-TW"/>
        </w:rPr>
      </w:pPr>
      <w:r>
        <w:rPr>
          <w:rFonts w:ascii="Kaiti TC" w:eastAsia="Kaiti TC" w:hAnsi="Kaiti TC" w:hint="eastAsia"/>
          <w:lang w:eastAsia="zh-TW"/>
        </w:rPr>
        <w:t>寫了紅綠燈後更加了解</w:t>
      </w:r>
      <w:proofErr w:type="spellStart"/>
      <w:r>
        <w:rPr>
          <w:rFonts w:ascii="Kaiti TC" w:eastAsia="Kaiti TC" w:hAnsi="Kaiti TC" w:hint="eastAsia"/>
          <w:lang w:eastAsia="zh-TW"/>
        </w:rPr>
        <w:t>fsm</w:t>
      </w:r>
      <w:proofErr w:type="spellEnd"/>
      <w:r>
        <w:rPr>
          <w:rFonts w:ascii="Kaiti TC" w:eastAsia="Kaiti TC" w:hAnsi="Kaiti TC" w:hint="eastAsia"/>
          <w:lang w:eastAsia="zh-TW"/>
        </w:rPr>
        <w:t>的強大之處，如果沒有用</w:t>
      </w:r>
      <w:proofErr w:type="spellStart"/>
      <w:r>
        <w:rPr>
          <w:rFonts w:ascii="Kaiti TC" w:eastAsia="Kaiti TC" w:hAnsi="Kaiti TC" w:hint="eastAsia"/>
          <w:lang w:eastAsia="zh-TW"/>
        </w:rPr>
        <w:t>fsm</w:t>
      </w:r>
      <w:proofErr w:type="spellEnd"/>
      <w:r>
        <w:rPr>
          <w:rFonts w:ascii="Kaiti TC" w:eastAsia="Kaiti TC" w:hAnsi="Kaiti TC" w:hint="eastAsia"/>
          <w:lang w:eastAsia="zh-TW"/>
        </w:rPr>
        <w:t>，code一定會很複雜</w:t>
      </w:r>
      <w:r>
        <w:rPr>
          <w:rFonts w:ascii="Kaiti TC" w:eastAsia="Kaiti TC" w:hAnsi="Kaiti TC" w:hint="eastAsia"/>
          <w:lang w:eastAsia="zh-TW"/>
        </w:rPr>
        <w:t>。</w:t>
      </w:r>
      <w:proofErr w:type="spellStart"/>
      <w:r>
        <w:rPr>
          <w:rFonts w:ascii="Kaiti TC" w:eastAsia="Kaiti TC" w:hAnsi="Kaiti TC"/>
          <w:lang w:eastAsia="zh-TW"/>
        </w:rPr>
        <w:t>F</w:t>
      </w:r>
      <w:r>
        <w:rPr>
          <w:rFonts w:ascii="Kaiti TC" w:eastAsia="Kaiti TC" w:hAnsi="Kaiti TC" w:hint="eastAsia"/>
          <w:lang w:eastAsia="zh-TW"/>
        </w:rPr>
        <w:t>sm</w:t>
      </w:r>
      <w:proofErr w:type="spellEnd"/>
      <w:r>
        <w:rPr>
          <w:rFonts w:ascii="Kaiti TC" w:eastAsia="Kaiti TC" w:hAnsi="Kaiti TC" w:hint="eastAsia"/>
          <w:lang w:eastAsia="zh-TW"/>
        </w:rPr>
        <w:t>很單純的就是把狀態寫出來，然後照著</w:t>
      </w:r>
      <w:proofErr w:type="gramStart"/>
      <w:r>
        <w:rPr>
          <w:rFonts w:ascii="Kaiti TC" w:eastAsia="Kaiti TC" w:hAnsi="Kaiti TC" w:hint="eastAsia"/>
          <w:lang w:eastAsia="zh-TW"/>
        </w:rPr>
        <w:t>狀態給值</w:t>
      </w:r>
      <w:proofErr w:type="gramEnd"/>
      <w:r>
        <w:rPr>
          <w:rFonts w:ascii="Kaiti TC" w:eastAsia="Kaiti TC" w:hAnsi="Kaiti TC" w:hint="eastAsia"/>
          <w:lang w:eastAsia="zh-TW"/>
        </w:rPr>
        <w:t>，就成功了!這個單元也是我最喜歡的單元，我覺得很好玩!!</w:t>
      </w:r>
      <w:r>
        <w:rPr>
          <w:rFonts w:ascii="Kaiti TC" w:eastAsia="Kaiti TC" w:hAnsi="Kaiti TC"/>
          <w:lang w:eastAsia="zh-TW"/>
        </w:rPr>
        <w:softHyphen/>
      </w:r>
      <w:r>
        <w:rPr>
          <w:rFonts w:ascii="Kaiti TC" w:eastAsia="Kaiti TC" w:hAnsi="Kaiti TC" w:hint="eastAsia"/>
          <w:lang w:eastAsia="zh-TW"/>
        </w:rPr>
        <w:softHyphen/>
      </w:r>
      <w:r>
        <w:rPr>
          <w:rFonts w:ascii="Kaiti TC" w:eastAsia="Kaiti TC" w:hAnsi="Kaiti TC" w:hint="eastAsia"/>
          <w:lang w:eastAsia="zh-TW"/>
        </w:rPr>
        <w:softHyphen/>
      </w:r>
      <w:r>
        <w:rPr>
          <w:rFonts w:ascii="Kaiti TC" w:eastAsia="Kaiti TC" w:hAnsi="Kaiti TC" w:hint="eastAsia"/>
          <w:lang w:eastAsia="zh-TW"/>
        </w:rPr>
        <w:softHyphen/>
      </w:r>
    </w:p>
    <w:p w:rsidR="00CC5EB9" w:rsidRPr="00C71DE5" w:rsidRDefault="00CC5EB9">
      <w:pPr>
        <w:pStyle w:val="12"/>
        <w:ind w:left="960"/>
        <w:rPr>
          <w:rFonts w:ascii="Microsoft JhengHei UI" w:eastAsia="Microsoft JhengHei UI" w:hAnsi="Microsoft JhengHei UI"/>
          <w:lang w:eastAsia="zh-TW"/>
        </w:rPr>
      </w:pPr>
    </w:p>
    <w:sectPr w:rsidR="00CC5EB9" w:rsidRPr="00C71DE5">
      <w:pgSz w:w="11906" w:h="16838"/>
      <w:pgMar w:top="720" w:right="567" w:bottom="35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Kaiti TC">
    <w:altName w:val="微軟正黑體"/>
    <w:charset w:val="88"/>
    <w:family w:val="auto"/>
    <w:pitch w:val="default"/>
    <w:sig w:usb0="00000000" w:usb1="00000000" w:usb2="00000016" w:usb3="00000000" w:csb0="0014001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E829B0"/>
    <w:multiLevelType w:val="multilevel"/>
    <w:tmpl w:val="14E829B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23741BA"/>
    <w:multiLevelType w:val="multilevel"/>
    <w:tmpl w:val="523741BA"/>
    <w:lvl w:ilvl="0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hint="default"/>
        <w:b w:val="0"/>
        <w:sz w:val="24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33AB294"/>
    <w:multiLevelType w:val="singleLevel"/>
    <w:tmpl w:val="633AB29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690D71DB"/>
    <w:multiLevelType w:val="multilevel"/>
    <w:tmpl w:val="690D71DB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auto"/>
        <w:sz w:val="52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72101D52"/>
    <w:multiLevelType w:val="hybridMultilevel"/>
    <w:tmpl w:val="662C4720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77845C50"/>
    <w:multiLevelType w:val="multilevel"/>
    <w:tmpl w:val="77845C50"/>
    <w:lvl w:ilvl="0">
      <w:start w:val="1"/>
      <w:numFmt w:val="taiwaneseCountingThousand"/>
      <w:lvlText w:val="%1、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attachedTemplate r:id="rId1"/>
  <w:defaultTabStop w:val="7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2C0"/>
    <w:rsid w:val="00074193"/>
    <w:rsid w:val="00080F4A"/>
    <w:rsid w:val="000917C5"/>
    <w:rsid w:val="000A36D6"/>
    <w:rsid w:val="000A3776"/>
    <w:rsid w:val="000B7C9A"/>
    <w:rsid w:val="000C4095"/>
    <w:rsid w:val="000D3E50"/>
    <w:rsid w:val="00117FD7"/>
    <w:rsid w:val="00121B6A"/>
    <w:rsid w:val="001358B8"/>
    <w:rsid w:val="00136A05"/>
    <w:rsid w:val="001C3020"/>
    <w:rsid w:val="001D1843"/>
    <w:rsid w:val="001E51EE"/>
    <w:rsid w:val="002925A5"/>
    <w:rsid w:val="002A1E11"/>
    <w:rsid w:val="00304FA5"/>
    <w:rsid w:val="00331BD7"/>
    <w:rsid w:val="003460B9"/>
    <w:rsid w:val="003472C0"/>
    <w:rsid w:val="00373A01"/>
    <w:rsid w:val="003B29C5"/>
    <w:rsid w:val="003C7026"/>
    <w:rsid w:val="0045763B"/>
    <w:rsid w:val="004A4C9A"/>
    <w:rsid w:val="004F36D6"/>
    <w:rsid w:val="004F7B9F"/>
    <w:rsid w:val="00532305"/>
    <w:rsid w:val="0054765D"/>
    <w:rsid w:val="005A3F44"/>
    <w:rsid w:val="005B59DF"/>
    <w:rsid w:val="005D3F17"/>
    <w:rsid w:val="005E7443"/>
    <w:rsid w:val="005F6F64"/>
    <w:rsid w:val="0067275C"/>
    <w:rsid w:val="0068652A"/>
    <w:rsid w:val="006C7C2B"/>
    <w:rsid w:val="006D31DB"/>
    <w:rsid w:val="007036E6"/>
    <w:rsid w:val="007369FF"/>
    <w:rsid w:val="00754585"/>
    <w:rsid w:val="0078473A"/>
    <w:rsid w:val="007C14EA"/>
    <w:rsid w:val="007C27B5"/>
    <w:rsid w:val="008010F2"/>
    <w:rsid w:val="008062AF"/>
    <w:rsid w:val="008244FD"/>
    <w:rsid w:val="00835F30"/>
    <w:rsid w:val="0085172D"/>
    <w:rsid w:val="008B1EC4"/>
    <w:rsid w:val="008E2B55"/>
    <w:rsid w:val="00922665"/>
    <w:rsid w:val="00925C53"/>
    <w:rsid w:val="00927A77"/>
    <w:rsid w:val="00933A55"/>
    <w:rsid w:val="00937A81"/>
    <w:rsid w:val="00946B90"/>
    <w:rsid w:val="009B2B14"/>
    <w:rsid w:val="009B48C4"/>
    <w:rsid w:val="009B70A7"/>
    <w:rsid w:val="009C5DF6"/>
    <w:rsid w:val="009D278D"/>
    <w:rsid w:val="009E7768"/>
    <w:rsid w:val="00A05773"/>
    <w:rsid w:val="00A1376E"/>
    <w:rsid w:val="00A605D2"/>
    <w:rsid w:val="00AB5CBF"/>
    <w:rsid w:val="00AE00DF"/>
    <w:rsid w:val="00AF038E"/>
    <w:rsid w:val="00AF12E0"/>
    <w:rsid w:val="00B20063"/>
    <w:rsid w:val="00B33401"/>
    <w:rsid w:val="00B44EFD"/>
    <w:rsid w:val="00B84661"/>
    <w:rsid w:val="00B93AA0"/>
    <w:rsid w:val="00BE1451"/>
    <w:rsid w:val="00C17AF7"/>
    <w:rsid w:val="00C17FC6"/>
    <w:rsid w:val="00C40F0E"/>
    <w:rsid w:val="00C458EE"/>
    <w:rsid w:val="00C71DE5"/>
    <w:rsid w:val="00C74806"/>
    <w:rsid w:val="00C83F67"/>
    <w:rsid w:val="00CC5EB9"/>
    <w:rsid w:val="00D04FBE"/>
    <w:rsid w:val="00D210AB"/>
    <w:rsid w:val="00D62123"/>
    <w:rsid w:val="00D65C89"/>
    <w:rsid w:val="00D864C3"/>
    <w:rsid w:val="00D95D30"/>
    <w:rsid w:val="00DB7789"/>
    <w:rsid w:val="00DC573E"/>
    <w:rsid w:val="00DD1B82"/>
    <w:rsid w:val="00E3156D"/>
    <w:rsid w:val="00E37FC9"/>
    <w:rsid w:val="00E62EE8"/>
    <w:rsid w:val="00E711A0"/>
    <w:rsid w:val="00E96EB9"/>
    <w:rsid w:val="00EB33E8"/>
    <w:rsid w:val="00EB54D7"/>
    <w:rsid w:val="00F0121A"/>
    <w:rsid w:val="00F05F07"/>
    <w:rsid w:val="00F33F2F"/>
    <w:rsid w:val="00F54A00"/>
    <w:rsid w:val="00F825B7"/>
    <w:rsid w:val="00FF13E1"/>
    <w:rsid w:val="00FF4CB6"/>
    <w:rsid w:val="1A3A7D2F"/>
    <w:rsid w:val="2E3D44C5"/>
    <w:rsid w:val="34361950"/>
    <w:rsid w:val="462E454F"/>
    <w:rsid w:val="4AA459A2"/>
    <w:rsid w:val="543E77C6"/>
    <w:rsid w:val="73930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3" w:unhideWhenUsed="0" w:qFormat="1"/>
    <w:lsdException w:name="heading 2" w:semiHidden="0" w:uiPriority="3" w:qFormat="1"/>
    <w:lsdException w:name="heading 3" w:semiHidden="0" w:uiPriority="4" w:qFormat="1"/>
    <w:lsdException w:name="heading 4" w:semiHidden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" w:unhideWhenUsed="0" w:qFormat="1"/>
    <w:lsdException w:name="Default Paragraph Font" w:semiHidden="0" w:uiPriority="1"/>
    <w:lsdException w:name="Body Text" w:qFormat="1"/>
    <w:lsdException w:name="Subtitle" w:semiHidden="0" w:uiPriority="2" w:unhideWhenUsed="0" w:qFormat="1"/>
    <w:lsdException w:name="Date" w:semiHidden="0" w:uiPriority="5" w:qFormat="1"/>
    <w:lsdException w:name="Block Text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Balloon Text" w:semiHidden="0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312" w:lineRule="auto"/>
    </w:pPr>
    <w:rPr>
      <w:rFonts w:asciiTheme="minorHAnsi" w:eastAsiaTheme="minorEastAsia" w:hAnsiTheme="minorHAnsi" w:cstheme="minorBidi"/>
      <w:color w:val="333333" w:themeColor="text2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3"/>
    <w:qFormat/>
    <w:pPr>
      <w:keepNext/>
      <w:keepLines/>
      <w:spacing w:before="280" w:after="120" w:line="240" w:lineRule="auto"/>
      <w:contextualSpacing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0"/>
    <w:link w:val="20"/>
    <w:uiPriority w:val="3"/>
    <w:unhideWhenUsed/>
    <w:qFormat/>
    <w:pPr>
      <w:keepNext/>
      <w:keepLines/>
      <w:spacing w:after="0" w:line="264" w:lineRule="auto"/>
      <w:jc w:val="center"/>
      <w:outlineLvl w:val="1"/>
    </w:pPr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styleId="3">
    <w:name w:val="heading 3"/>
    <w:basedOn w:val="a"/>
    <w:next w:val="a"/>
    <w:link w:val="30"/>
    <w:uiPriority w:val="4"/>
    <w:unhideWhenUsed/>
    <w:qFormat/>
    <w:pPr>
      <w:keepNext/>
      <w:keepLines/>
      <w:spacing w:after="60" w:line="240" w:lineRule="auto"/>
      <w:jc w:val="center"/>
      <w:outlineLvl w:val="2"/>
    </w:pPr>
    <w:rPr>
      <w:rFonts w:asciiTheme="majorHAnsi" w:eastAsiaTheme="majorEastAsia" w:hAnsiTheme="majorHAnsi" w:cstheme="majorBidi"/>
      <w:caps/>
      <w:color w:val="FFFFFF" w:themeColor="background1"/>
    </w:rPr>
  </w:style>
  <w:style w:type="paragraph" w:styleId="4">
    <w:name w:val="heading 4"/>
    <w:basedOn w:val="a"/>
    <w:next w:val="a"/>
    <w:link w:val="40"/>
    <w:uiPriority w:val="9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E03177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線條"/>
    <w:basedOn w:val="a"/>
    <w:next w:val="2"/>
    <w:uiPriority w:val="3"/>
    <w:qFormat/>
    <w:pPr>
      <w:pBdr>
        <w:top w:val="single" w:sz="12" w:space="1" w:color="FFFFFF" w:themeColor="background1"/>
      </w:pBdr>
      <w:spacing w:before="400" w:after="400" w:line="240" w:lineRule="auto"/>
      <w:ind w:left="1080" w:right="1080"/>
      <w:jc w:val="center"/>
    </w:pPr>
    <w:rPr>
      <w:sz w:val="2"/>
      <w:szCs w:val="2"/>
    </w:rPr>
  </w:style>
  <w:style w:type="paragraph" w:styleId="a4">
    <w:name w:val="head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Subtitle"/>
    <w:basedOn w:val="a7"/>
    <w:link w:val="a8"/>
    <w:uiPriority w:val="2"/>
    <w:qFormat/>
    <w:pPr>
      <w:spacing w:before="480"/>
    </w:pPr>
    <w:rPr>
      <w:color w:val="E03177" w:themeColor="accent1"/>
    </w:rPr>
  </w:style>
  <w:style w:type="paragraph" w:styleId="a7">
    <w:name w:val="Title"/>
    <w:basedOn w:val="a"/>
    <w:next w:val="a"/>
    <w:link w:val="a9"/>
    <w:uiPriority w:val="1"/>
    <w:qFormat/>
    <w:pPr>
      <w:spacing w:after="0" w:line="204" w:lineRule="auto"/>
    </w:pPr>
    <w:rPr>
      <w:rFonts w:asciiTheme="majorHAnsi" w:eastAsiaTheme="majorEastAsia" w:hAnsiTheme="majorHAnsi" w:cstheme="majorBidi"/>
      <w:caps/>
      <w:kern w:val="28"/>
      <w:sz w:val="80"/>
      <w:szCs w:val="80"/>
    </w:rPr>
  </w:style>
  <w:style w:type="paragraph" w:styleId="aa">
    <w:name w:val="Date"/>
    <w:basedOn w:val="a"/>
    <w:next w:val="a"/>
    <w:link w:val="ab"/>
    <w:uiPriority w:val="5"/>
    <w:unhideWhenUsed/>
    <w:qFormat/>
    <w:pPr>
      <w:spacing w:after="0"/>
      <w:jc w:val="center"/>
    </w:pPr>
    <w:rPr>
      <w:color w:val="FFFFFF" w:themeColor="background1"/>
    </w:rPr>
  </w:style>
  <w:style w:type="paragraph" w:styleId="ac">
    <w:name w:val="footer"/>
    <w:basedOn w:val="a"/>
    <w:link w:val="ad"/>
    <w:uiPriority w:val="99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e">
    <w:name w:val="Balloon Text"/>
    <w:basedOn w:val="a"/>
    <w:link w:val="af"/>
    <w:uiPriority w:val="99"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af0">
    <w:name w:val="Hyperlink"/>
    <w:basedOn w:val="a1"/>
    <w:uiPriority w:val="99"/>
    <w:unhideWhenUsed/>
    <w:rPr>
      <w:color w:val="24A5CD" w:themeColor="hyperlink"/>
      <w:u w:val="single"/>
    </w:rPr>
  </w:style>
  <w:style w:type="table" w:styleId="af1">
    <w:name w:val="Table Grid"/>
    <w:basedOn w:val="a2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副標題 字元"/>
    <w:basedOn w:val="a1"/>
    <w:link w:val="a6"/>
    <w:uiPriority w:val="2"/>
    <w:qFormat/>
    <w:rPr>
      <w:rFonts w:asciiTheme="majorHAnsi" w:eastAsiaTheme="majorEastAsia" w:hAnsiTheme="majorHAnsi" w:cstheme="majorBidi"/>
      <w:caps/>
      <w:color w:val="E03177" w:themeColor="accent1"/>
      <w:kern w:val="28"/>
      <w:sz w:val="80"/>
      <w:szCs w:val="80"/>
    </w:rPr>
  </w:style>
  <w:style w:type="character" w:customStyle="1" w:styleId="a9">
    <w:name w:val="標題 字元"/>
    <w:basedOn w:val="a1"/>
    <w:link w:val="a7"/>
    <w:uiPriority w:val="1"/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10">
    <w:name w:val="標題 1 字元"/>
    <w:basedOn w:val="a1"/>
    <w:link w:val="1"/>
    <w:uiPriority w:val="3"/>
    <w:rPr>
      <w:b/>
      <w:bCs/>
      <w:sz w:val="28"/>
      <w:szCs w:val="28"/>
    </w:rPr>
  </w:style>
  <w:style w:type="character" w:customStyle="1" w:styleId="11">
    <w:name w:val="預留位置文字1"/>
    <w:basedOn w:val="a1"/>
    <w:uiPriority w:val="99"/>
    <w:semiHidden/>
    <w:qFormat/>
    <w:rPr>
      <w:color w:val="808080"/>
    </w:rPr>
  </w:style>
  <w:style w:type="paragraph" w:customStyle="1" w:styleId="12">
    <w:name w:val="無間距1"/>
    <w:uiPriority w:val="19"/>
    <w:qFormat/>
    <w:rPr>
      <w:rFonts w:asciiTheme="minorHAnsi" w:eastAsiaTheme="minorEastAsia" w:hAnsiTheme="minorHAnsi" w:cstheme="minorBidi"/>
      <w:color w:val="333333" w:themeColor="text2"/>
      <w:sz w:val="24"/>
      <w:szCs w:val="24"/>
      <w:lang w:eastAsia="zh-CN"/>
    </w:rPr>
  </w:style>
  <w:style w:type="character" w:customStyle="1" w:styleId="20">
    <w:name w:val="標題 2 字元"/>
    <w:basedOn w:val="a1"/>
    <w:link w:val="2"/>
    <w:uiPriority w:val="3"/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character" w:customStyle="1" w:styleId="30">
    <w:name w:val="標題 3 字元"/>
    <w:basedOn w:val="a1"/>
    <w:link w:val="3"/>
    <w:uiPriority w:val="4"/>
    <w:rPr>
      <w:rFonts w:asciiTheme="majorHAnsi" w:eastAsiaTheme="majorEastAsia" w:hAnsiTheme="majorHAnsi" w:cstheme="majorBidi"/>
      <w:caps/>
      <w:color w:val="FFFFFF" w:themeColor="background1"/>
    </w:rPr>
  </w:style>
  <w:style w:type="paragraph" w:customStyle="1" w:styleId="af2">
    <w:name w:val="連絡資訊"/>
    <w:basedOn w:val="a"/>
    <w:uiPriority w:val="5"/>
    <w:qFormat/>
    <w:pPr>
      <w:spacing w:after="280" w:line="240" w:lineRule="auto"/>
      <w:jc w:val="center"/>
    </w:pPr>
    <w:rPr>
      <w:color w:val="FFFFFF" w:themeColor="background1"/>
    </w:rPr>
  </w:style>
  <w:style w:type="character" w:customStyle="1" w:styleId="ab">
    <w:name w:val="日期 字元"/>
    <w:basedOn w:val="a1"/>
    <w:link w:val="aa"/>
    <w:uiPriority w:val="5"/>
    <w:rPr>
      <w:color w:val="FFFFFF" w:themeColor="background1"/>
    </w:rPr>
  </w:style>
  <w:style w:type="character" w:customStyle="1" w:styleId="af">
    <w:name w:val="註解方塊文字 字元"/>
    <w:basedOn w:val="a1"/>
    <w:link w:val="ae"/>
    <w:uiPriority w:val="99"/>
    <w:semiHidden/>
    <w:rPr>
      <w:rFonts w:ascii="Segoe UI" w:hAnsi="Segoe UI" w:cs="Segoe UI"/>
      <w:sz w:val="18"/>
      <w:szCs w:val="18"/>
    </w:rPr>
  </w:style>
  <w:style w:type="character" w:customStyle="1" w:styleId="40">
    <w:name w:val="標題 4 字元"/>
    <w:basedOn w:val="a1"/>
    <w:link w:val="4"/>
    <w:uiPriority w:val="99"/>
    <w:semiHidden/>
    <w:rPr>
      <w:rFonts w:asciiTheme="majorHAnsi" w:eastAsiaTheme="majorEastAsia" w:hAnsiTheme="majorHAnsi" w:cstheme="majorBidi"/>
      <w:color w:val="E03177" w:themeColor="accent1"/>
    </w:rPr>
  </w:style>
  <w:style w:type="paragraph" w:customStyle="1" w:styleId="13">
    <w:name w:val="清單段落1"/>
    <w:basedOn w:val="a"/>
    <w:uiPriority w:val="34"/>
    <w:unhideWhenUsed/>
    <w:qFormat/>
    <w:pPr>
      <w:ind w:leftChars="200" w:left="480"/>
    </w:pPr>
  </w:style>
  <w:style w:type="character" w:customStyle="1" w:styleId="a5">
    <w:name w:val="頁首 字元"/>
    <w:basedOn w:val="a1"/>
    <w:link w:val="a4"/>
    <w:uiPriority w:val="99"/>
    <w:rPr>
      <w:sz w:val="20"/>
      <w:szCs w:val="20"/>
    </w:rPr>
  </w:style>
  <w:style w:type="character" w:customStyle="1" w:styleId="ad">
    <w:name w:val="頁尾 字元"/>
    <w:basedOn w:val="a1"/>
    <w:link w:val="ac"/>
    <w:uiPriority w:val="99"/>
    <w:rPr>
      <w:sz w:val="20"/>
      <w:szCs w:val="20"/>
    </w:rPr>
  </w:style>
  <w:style w:type="paragraph" w:styleId="af3">
    <w:name w:val="List Paragraph"/>
    <w:basedOn w:val="a"/>
    <w:uiPriority w:val="99"/>
    <w:semiHidden/>
    <w:unhideWhenUsed/>
    <w:rsid w:val="00D04FBE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3" w:unhideWhenUsed="0" w:qFormat="1"/>
    <w:lsdException w:name="heading 2" w:semiHidden="0" w:uiPriority="3" w:qFormat="1"/>
    <w:lsdException w:name="heading 3" w:semiHidden="0" w:uiPriority="4" w:qFormat="1"/>
    <w:lsdException w:name="heading 4" w:semiHidden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" w:unhideWhenUsed="0" w:qFormat="1"/>
    <w:lsdException w:name="Default Paragraph Font" w:semiHidden="0" w:uiPriority="1"/>
    <w:lsdException w:name="Body Text" w:qFormat="1"/>
    <w:lsdException w:name="Subtitle" w:semiHidden="0" w:uiPriority="2" w:unhideWhenUsed="0" w:qFormat="1"/>
    <w:lsdException w:name="Date" w:semiHidden="0" w:uiPriority="5" w:qFormat="1"/>
    <w:lsdException w:name="Block Text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Balloon Text" w:semiHidden="0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312" w:lineRule="auto"/>
    </w:pPr>
    <w:rPr>
      <w:rFonts w:asciiTheme="minorHAnsi" w:eastAsiaTheme="minorEastAsia" w:hAnsiTheme="minorHAnsi" w:cstheme="minorBidi"/>
      <w:color w:val="333333" w:themeColor="text2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3"/>
    <w:qFormat/>
    <w:pPr>
      <w:keepNext/>
      <w:keepLines/>
      <w:spacing w:before="280" w:after="120" w:line="240" w:lineRule="auto"/>
      <w:contextualSpacing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0"/>
    <w:link w:val="20"/>
    <w:uiPriority w:val="3"/>
    <w:unhideWhenUsed/>
    <w:qFormat/>
    <w:pPr>
      <w:keepNext/>
      <w:keepLines/>
      <w:spacing w:after="0" w:line="264" w:lineRule="auto"/>
      <w:jc w:val="center"/>
      <w:outlineLvl w:val="1"/>
    </w:pPr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styleId="3">
    <w:name w:val="heading 3"/>
    <w:basedOn w:val="a"/>
    <w:next w:val="a"/>
    <w:link w:val="30"/>
    <w:uiPriority w:val="4"/>
    <w:unhideWhenUsed/>
    <w:qFormat/>
    <w:pPr>
      <w:keepNext/>
      <w:keepLines/>
      <w:spacing w:after="60" w:line="240" w:lineRule="auto"/>
      <w:jc w:val="center"/>
      <w:outlineLvl w:val="2"/>
    </w:pPr>
    <w:rPr>
      <w:rFonts w:asciiTheme="majorHAnsi" w:eastAsiaTheme="majorEastAsia" w:hAnsiTheme="majorHAnsi" w:cstheme="majorBidi"/>
      <w:caps/>
      <w:color w:val="FFFFFF" w:themeColor="background1"/>
    </w:rPr>
  </w:style>
  <w:style w:type="paragraph" w:styleId="4">
    <w:name w:val="heading 4"/>
    <w:basedOn w:val="a"/>
    <w:next w:val="a"/>
    <w:link w:val="40"/>
    <w:uiPriority w:val="9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E03177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線條"/>
    <w:basedOn w:val="a"/>
    <w:next w:val="2"/>
    <w:uiPriority w:val="3"/>
    <w:qFormat/>
    <w:pPr>
      <w:pBdr>
        <w:top w:val="single" w:sz="12" w:space="1" w:color="FFFFFF" w:themeColor="background1"/>
      </w:pBdr>
      <w:spacing w:before="400" w:after="400" w:line="240" w:lineRule="auto"/>
      <w:ind w:left="1080" w:right="1080"/>
      <w:jc w:val="center"/>
    </w:pPr>
    <w:rPr>
      <w:sz w:val="2"/>
      <w:szCs w:val="2"/>
    </w:rPr>
  </w:style>
  <w:style w:type="paragraph" w:styleId="a4">
    <w:name w:val="head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Subtitle"/>
    <w:basedOn w:val="a7"/>
    <w:link w:val="a8"/>
    <w:uiPriority w:val="2"/>
    <w:qFormat/>
    <w:pPr>
      <w:spacing w:before="480"/>
    </w:pPr>
    <w:rPr>
      <w:color w:val="E03177" w:themeColor="accent1"/>
    </w:rPr>
  </w:style>
  <w:style w:type="paragraph" w:styleId="a7">
    <w:name w:val="Title"/>
    <w:basedOn w:val="a"/>
    <w:next w:val="a"/>
    <w:link w:val="a9"/>
    <w:uiPriority w:val="1"/>
    <w:qFormat/>
    <w:pPr>
      <w:spacing w:after="0" w:line="204" w:lineRule="auto"/>
    </w:pPr>
    <w:rPr>
      <w:rFonts w:asciiTheme="majorHAnsi" w:eastAsiaTheme="majorEastAsia" w:hAnsiTheme="majorHAnsi" w:cstheme="majorBidi"/>
      <w:caps/>
      <w:kern w:val="28"/>
      <w:sz w:val="80"/>
      <w:szCs w:val="80"/>
    </w:rPr>
  </w:style>
  <w:style w:type="paragraph" w:styleId="aa">
    <w:name w:val="Date"/>
    <w:basedOn w:val="a"/>
    <w:next w:val="a"/>
    <w:link w:val="ab"/>
    <w:uiPriority w:val="5"/>
    <w:unhideWhenUsed/>
    <w:qFormat/>
    <w:pPr>
      <w:spacing w:after="0"/>
      <w:jc w:val="center"/>
    </w:pPr>
    <w:rPr>
      <w:color w:val="FFFFFF" w:themeColor="background1"/>
    </w:rPr>
  </w:style>
  <w:style w:type="paragraph" w:styleId="ac">
    <w:name w:val="footer"/>
    <w:basedOn w:val="a"/>
    <w:link w:val="ad"/>
    <w:uiPriority w:val="99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e">
    <w:name w:val="Balloon Text"/>
    <w:basedOn w:val="a"/>
    <w:link w:val="af"/>
    <w:uiPriority w:val="99"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af0">
    <w:name w:val="Hyperlink"/>
    <w:basedOn w:val="a1"/>
    <w:uiPriority w:val="99"/>
    <w:unhideWhenUsed/>
    <w:rPr>
      <w:color w:val="24A5CD" w:themeColor="hyperlink"/>
      <w:u w:val="single"/>
    </w:rPr>
  </w:style>
  <w:style w:type="table" w:styleId="af1">
    <w:name w:val="Table Grid"/>
    <w:basedOn w:val="a2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副標題 字元"/>
    <w:basedOn w:val="a1"/>
    <w:link w:val="a6"/>
    <w:uiPriority w:val="2"/>
    <w:qFormat/>
    <w:rPr>
      <w:rFonts w:asciiTheme="majorHAnsi" w:eastAsiaTheme="majorEastAsia" w:hAnsiTheme="majorHAnsi" w:cstheme="majorBidi"/>
      <w:caps/>
      <w:color w:val="E03177" w:themeColor="accent1"/>
      <w:kern w:val="28"/>
      <w:sz w:val="80"/>
      <w:szCs w:val="80"/>
    </w:rPr>
  </w:style>
  <w:style w:type="character" w:customStyle="1" w:styleId="a9">
    <w:name w:val="標題 字元"/>
    <w:basedOn w:val="a1"/>
    <w:link w:val="a7"/>
    <w:uiPriority w:val="1"/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10">
    <w:name w:val="標題 1 字元"/>
    <w:basedOn w:val="a1"/>
    <w:link w:val="1"/>
    <w:uiPriority w:val="3"/>
    <w:rPr>
      <w:b/>
      <w:bCs/>
      <w:sz w:val="28"/>
      <w:szCs w:val="28"/>
    </w:rPr>
  </w:style>
  <w:style w:type="character" w:customStyle="1" w:styleId="11">
    <w:name w:val="預留位置文字1"/>
    <w:basedOn w:val="a1"/>
    <w:uiPriority w:val="99"/>
    <w:semiHidden/>
    <w:qFormat/>
    <w:rPr>
      <w:color w:val="808080"/>
    </w:rPr>
  </w:style>
  <w:style w:type="paragraph" w:customStyle="1" w:styleId="12">
    <w:name w:val="無間距1"/>
    <w:uiPriority w:val="19"/>
    <w:qFormat/>
    <w:rPr>
      <w:rFonts w:asciiTheme="minorHAnsi" w:eastAsiaTheme="minorEastAsia" w:hAnsiTheme="minorHAnsi" w:cstheme="minorBidi"/>
      <w:color w:val="333333" w:themeColor="text2"/>
      <w:sz w:val="24"/>
      <w:szCs w:val="24"/>
      <w:lang w:eastAsia="zh-CN"/>
    </w:rPr>
  </w:style>
  <w:style w:type="character" w:customStyle="1" w:styleId="20">
    <w:name w:val="標題 2 字元"/>
    <w:basedOn w:val="a1"/>
    <w:link w:val="2"/>
    <w:uiPriority w:val="3"/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character" w:customStyle="1" w:styleId="30">
    <w:name w:val="標題 3 字元"/>
    <w:basedOn w:val="a1"/>
    <w:link w:val="3"/>
    <w:uiPriority w:val="4"/>
    <w:rPr>
      <w:rFonts w:asciiTheme="majorHAnsi" w:eastAsiaTheme="majorEastAsia" w:hAnsiTheme="majorHAnsi" w:cstheme="majorBidi"/>
      <w:caps/>
      <w:color w:val="FFFFFF" w:themeColor="background1"/>
    </w:rPr>
  </w:style>
  <w:style w:type="paragraph" w:customStyle="1" w:styleId="af2">
    <w:name w:val="連絡資訊"/>
    <w:basedOn w:val="a"/>
    <w:uiPriority w:val="5"/>
    <w:qFormat/>
    <w:pPr>
      <w:spacing w:after="280" w:line="240" w:lineRule="auto"/>
      <w:jc w:val="center"/>
    </w:pPr>
    <w:rPr>
      <w:color w:val="FFFFFF" w:themeColor="background1"/>
    </w:rPr>
  </w:style>
  <w:style w:type="character" w:customStyle="1" w:styleId="ab">
    <w:name w:val="日期 字元"/>
    <w:basedOn w:val="a1"/>
    <w:link w:val="aa"/>
    <w:uiPriority w:val="5"/>
    <w:rPr>
      <w:color w:val="FFFFFF" w:themeColor="background1"/>
    </w:rPr>
  </w:style>
  <w:style w:type="character" w:customStyle="1" w:styleId="af">
    <w:name w:val="註解方塊文字 字元"/>
    <w:basedOn w:val="a1"/>
    <w:link w:val="ae"/>
    <w:uiPriority w:val="99"/>
    <w:semiHidden/>
    <w:rPr>
      <w:rFonts w:ascii="Segoe UI" w:hAnsi="Segoe UI" w:cs="Segoe UI"/>
      <w:sz w:val="18"/>
      <w:szCs w:val="18"/>
    </w:rPr>
  </w:style>
  <w:style w:type="character" w:customStyle="1" w:styleId="40">
    <w:name w:val="標題 4 字元"/>
    <w:basedOn w:val="a1"/>
    <w:link w:val="4"/>
    <w:uiPriority w:val="99"/>
    <w:semiHidden/>
    <w:rPr>
      <w:rFonts w:asciiTheme="majorHAnsi" w:eastAsiaTheme="majorEastAsia" w:hAnsiTheme="majorHAnsi" w:cstheme="majorBidi"/>
      <w:color w:val="E03177" w:themeColor="accent1"/>
    </w:rPr>
  </w:style>
  <w:style w:type="paragraph" w:customStyle="1" w:styleId="13">
    <w:name w:val="清單段落1"/>
    <w:basedOn w:val="a"/>
    <w:uiPriority w:val="34"/>
    <w:unhideWhenUsed/>
    <w:qFormat/>
    <w:pPr>
      <w:ind w:leftChars="200" w:left="480"/>
    </w:pPr>
  </w:style>
  <w:style w:type="character" w:customStyle="1" w:styleId="a5">
    <w:name w:val="頁首 字元"/>
    <w:basedOn w:val="a1"/>
    <w:link w:val="a4"/>
    <w:uiPriority w:val="99"/>
    <w:rPr>
      <w:sz w:val="20"/>
      <w:szCs w:val="20"/>
    </w:rPr>
  </w:style>
  <w:style w:type="character" w:customStyle="1" w:styleId="ad">
    <w:name w:val="頁尾 字元"/>
    <w:basedOn w:val="a1"/>
    <w:link w:val="ac"/>
    <w:uiPriority w:val="99"/>
    <w:rPr>
      <w:sz w:val="20"/>
      <w:szCs w:val="20"/>
    </w:rPr>
  </w:style>
  <w:style w:type="paragraph" w:styleId="af3">
    <w:name w:val="List Paragraph"/>
    <w:basedOn w:val="a"/>
    <w:uiPriority w:val="99"/>
    <w:semiHidden/>
    <w:unhideWhenUsed/>
    <w:rsid w:val="00D04FB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webSettings" Target="webSetting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microsoft.com/office/2007/relationships/stylesWithEffects" Target="stylesWithEffec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nny\AppData\Roaming\Microsoft\Templates\&#23395;&#31680;&#24615;&#27963;&#21205;&#20659;&#21934;.dotx" TargetMode="External"/></Relationships>
</file>

<file path=word/theme/theme1.xml><?xml version="1.0" encoding="utf-8"?>
<a:theme xmlns:a="http://schemas.openxmlformats.org/drawingml/2006/main" name="Office Theme">
  <a:themeElements>
    <a:clrScheme name="Summer Business">
      <a:dk1>
        <a:sysClr val="windowText" lastClr="000000"/>
      </a:dk1>
      <a:lt1>
        <a:sysClr val="window" lastClr="FFFFFF"/>
      </a:lt1>
      <a:dk2>
        <a:srgbClr val="333333"/>
      </a:dk2>
      <a:lt2>
        <a:srgbClr val="E6E6E6"/>
      </a:lt2>
      <a:accent1>
        <a:srgbClr val="E03177"/>
      </a:accent1>
      <a:accent2>
        <a:srgbClr val="97C83C"/>
      </a:accent2>
      <a:accent3>
        <a:srgbClr val="EEAE1F"/>
      </a:accent3>
      <a:accent4>
        <a:srgbClr val="EC6814"/>
      </a:accent4>
      <a:accent5>
        <a:srgbClr val="7458AB"/>
      </a:accent5>
      <a:accent6>
        <a:srgbClr val="24A5CD"/>
      </a:accent6>
      <a:hlink>
        <a:srgbClr val="24A5CD"/>
      </a:hlink>
      <a:folHlink>
        <a:srgbClr val="7458AB"/>
      </a:folHlink>
    </a:clrScheme>
    <a:fontScheme name="Summer Business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874112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2012-12-28T17:25:00+00:00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1667140</Value>
    </PublishStatusLookup>
    <APAuthor xmlns="4873beb7-5857-4685-be1f-d57550cc96cc">
      <UserInfo>
        <DisplayName>REDMOND\ncrowell</DisplayName>
        <AccountId>81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TP103988552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5D4FA3A-F622-4F28-A87C-A1CB61383206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1424E78C-8A49-4037-80E8-15290F91551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52C5BC1-0F2F-444E-A42E-BD232B7198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F3A2B0CE-1A74-47DC-A158-E37A75DF5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季節性活動傳單</Template>
  <TotalTime>143</TotalTime>
  <Pages>1</Pages>
  <Words>149</Words>
  <Characters>852</Characters>
  <Application>Microsoft Office Word</Application>
  <DocSecurity>0</DocSecurity>
  <Lines>7</Lines>
  <Paragraphs>1</Paragraphs>
  <ScaleCrop>false</ScaleCrop>
  <Company/>
  <LinksUpToDate>false</LinksUpToDate>
  <CharactersWithSpaces>1000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使用者</dc:creator>
  <cp:lastModifiedBy>WANG</cp:lastModifiedBy>
  <cp:revision>9</cp:revision>
  <cp:lastPrinted>2022-10-04T16:13:00Z</cp:lastPrinted>
  <dcterms:created xsi:type="dcterms:W3CDTF">2022-09-30T07:38:00Z</dcterms:created>
  <dcterms:modified xsi:type="dcterms:W3CDTF">2022-10-04T16:40:00Z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KSOProductBuildVer">
    <vt:lpwstr>1028-10.8.0.6003</vt:lpwstr>
  </property>
</Properties>
</file>