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23E64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723" w:firstLineChars="200"/>
        <w:jc w:val="center"/>
        <w:textAlignment w:val="auto"/>
        <w:outlineLvl w:val="1"/>
        <w:rPr>
          <w:rFonts w:hint="eastAsia"/>
          <w:b/>
          <w:bCs/>
          <w:sz w:val="36"/>
          <w:szCs w:val="36"/>
          <w:lang w:val="en-US" w:eastAsia="zh-CN"/>
        </w:rPr>
      </w:pPr>
      <w:bookmarkStart w:id="0" w:name="电脑环境部署"/>
      <w:r>
        <w:rPr>
          <w:rFonts w:hint="eastAsia"/>
          <w:b/>
          <w:bCs/>
          <w:sz w:val="36"/>
          <w:szCs w:val="36"/>
          <w:lang w:val="en-US" w:eastAsia="zh-CN"/>
        </w:rPr>
        <w:t>电脑环境部署</w:t>
      </w:r>
    </w:p>
    <w:p w14:paraId="5DFBCF7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723" w:firstLineChars="200"/>
        <w:jc w:val="center"/>
        <w:textAlignment w:val="auto"/>
        <w:outlineLvl w:val="1"/>
        <w:rPr>
          <w:rFonts w:hint="eastAsia"/>
          <w:b/>
          <w:bCs/>
          <w:sz w:val="36"/>
          <w:szCs w:val="36"/>
          <w:lang w:val="en-US" w:eastAsia="zh-CN"/>
        </w:rPr>
      </w:pPr>
    </w:p>
    <w:p w14:paraId="0B6A49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3132" w:firstLineChars="600"/>
        <w:jc w:val="both"/>
        <w:textAlignment w:val="auto"/>
        <w:rPr>
          <w:rFonts w:hint="default" w:ascii="黑体" w:hAnsi="黑体" w:eastAsia="黑体" w:cs="黑体"/>
          <w:b/>
          <w:bCs/>
          <w:color w:val="FF0000"/>
          <w:sz w:val="52"/>
          <w:szCs w:val="52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FF0000"/>
          <w:sz w:val="52"/>
          <w:szCs w:val="52"/>
          <w:lang w:val="en-US" w:eastAsia="zh-CN"/>
        </w:rPr>
        <w:t>免责声明</w:t>
      </w:r>
    </w:p>
    <w:p w14:paraId="31235282">
      <w:pPr>
        <w:pStyle w:val="2"/>
        <w:keepNext w:val="0"/>
        <w:keepLines w:val="0"/>
        <w:widowControl/>
        <w:suppressLineNumbers w:val="0"/>
        <w:jc w:val="left"/>
        <w:rPr>
          <w:color w:val="C81D31" w:themeColor="accent6" w:themeShade="BF"/>
          <w:sz w:val="44"/>
          <w:szCs w:val="44"/>
        </w:rPr>
      </w:pPr>
      <w:r>
        <w:rPr>
          <w:color w:val="C81D31" w:themeColor="accent6" w:themeShade="BF"/>
          <w:sz w:val="44"/>
          <w:szCs w:val="44"/>
        </w:rPr>
        <w:t>该功能仅供合法和合规的用途。任何利用该功能进行非法活动的行为，均不在本</w:t>
      </w:r>
      <w:r>
        <w:rPr>
          <w:rFonts w:hint="eastAsia"/>
          <w:color w:val="C81D31" w:themeColor="accent6" w:themeShade="BF"/>
          <w:sz w:val="44"/>
          <w:szCs w:val="44"/>
          <w:lang w:val="en-US" w:eastAsia="zh-CN"/>
        </w:rPr>
        <w:t>司</w:t>
      </w:r>
      <w:r>
        <w:rPr>
          <w:color w:val="C81D31" w:themeColor="accent6" w:themeShade="BF"/>
          <w:sz w:val="44"/>
          <w:szCs w:val="44"/>
        </w:rPr>
        <w:t>的责任范围内。请确保您在使用本功能时遵循相关法律法规，合法合规地进行操作。如因违反法律法规或其他相关规定而产生的任何法律责任或后果，与本</w:t>
      </w:r>
      <w:r>
        <w:rPr>
          <w:rFonts w:hint="eastAsia"/>
          <w:color w:val="C81D31" w:themeColor="accent6" w:themeShade="BF"/>
          <w:sz w:val="44"/>
          <w:szCs w:val="44"/>
          <w:lang w:val="en-US" w:eastAsia="zh-CN"/>
        </w:rPr>
        <w:t>司</w:t>
      </w:r>
      <w:r>
        <w:rPr>
          <w:color w:val="C81D31" w:themeColor="accent6" w:themeShade="BF"/>
          <w:sz w:val="44"/>
          <w:szCs w:val="44"/>
        </w:rPr>
        <w:t>无关。</w:t>
      </w:r>
    </w:p>
    <w:p w14:paraId="38C8EB8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723" w:firstLineChars="20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i w:val="0"/>
          <w:iCs w:val="0"/>
          <w:color w:val="C81D31" w:themeColor="accent6" w:themeShade="BF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i w:val="0"/>
          <w:iCs w:val="0"/>
          <w:color w:val="C81D31" w:themeColor="accent6" w:themeShade="BF"/>
          <w:sz w:val="36"/>
          <w:szCs w:val="36"/>
          <w:lang w:val="en-US" w:eastAsia="zh-CN"/>
        </w:rPr>
        <w:t>所有图片均可双击查看</w:t>
      </w:r>
    </w:p>
    <w:p w14:paraId="6EA4CE2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723" w:firstLineChars="20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i w:val="0"/>
          <w:iCs w:val="0"/>
          <w:color w:val="C81D31" w:themeColor="accent6" w:themeShade="BF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i w:val="0"/>
          <w:iCs w:val="0"/>
          <w:color w:val="C81D31" w:themeColor="accent6" w:themeShade="BF"/>
          <w:sz w:val="36"/>
          <w:szCs w:val="36"/>
          <w:lang w:val="en-US" w:eastAsia="zh-CN"/>
        </w:rPr>
        <w:t>建议安装win10 专业版安装地址：</w:t>
      </w:r>
    </w:p>
    <w:p w14:paraId="442301B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723" w:firstLineChars="200"/>
        <w:jc w:val="both"/>
        <w:textAlignment w:val="auto"/>
        <w:outlineLvl w:val="1"/>
        <w:rPr>
          <w:rFonts w:hint="default" w:ascii="黑体" w:hAnsi="黑体" w:eastAsia="黑体" w:cs="黑体"/>
          <w:b/>
          <w:bCs/>
          <w:i w:val="0"/>
          <w:iCs w:val="0"/>
          <w:color w:val="C71C31" w:themeColor="accent6" w:themeShade="BF"/>
          <w:sz w:val="36"/>
          <w:szCs w:val="36"/>
          <w:lang w:val="en-US" w:eastAsia="zh-CN"/>
          <w14:textFill>
            <w14:gradFill>
              <w14:gsLst>
                <w14:gs w14:pos="50000">
                  <w14:schemeClr w14:val="accent6"/>
                </w14:gs>
                <w14:gs w14:pos="0">
                  <w14:schemeClr w14:val="accent6">
                    <w14:lumMod w14:val="25000"/>
                    <w14:lumOff w14:val="75000"/>
                  </w14:schemeClr>
                </w14:gs>
                <w14:gs w14:pos="100000">
                  <w14:schemeClr w14:val="accent6">
                    <w14:lumMod w14:val="85000"/>
                  </w14:schemeClr>
                </w14:gs>
              </w14:gsLst>
              <w14:lin w14:ang="5400000" w14:scaled="1"/>
            </w14:gradFill>
          </w14:textFill>
        </w:rPr>
      </w:pPr>
      <w:r>
        <w:rPr>
          <w:rFonts w:hint="default" w:ascii="黑体" w:hAnsi="黑体" w:eastAsia="黑体" w:cs="黑体"/>
          <w:b/>
          <w:bCs/>
          <w:i w:val="0"/>
          <w:iCs w:val="0"/>
          <w:color w:val="C71C31" w:themeColor="accent6" w:themeShade="BF"/>
          <w:sz w:val="36"/>
          <w:szCs w:val="36"/>
          <w:lang w:val="en-US" w:eastAsia="zh-CN"/>
          <w14:textFill>
            <w14:gradFill>
              <w14:gsLst>
                <w14:gs w14:pos="50000">
                  <w14:schemeClr w14:val="accent6"/>
                </w14:gs>
                <w14:gs w14:pos="0">
                  <w14:schemeClr w14:val="accent6">
                    <w14:lumMod w14:val="25000"/>
                    <w14:lumOff w14:val="75000"/>
                  </w14:schemeClr>
                </w14:gs>
                <w14:gs w14:pos="100000">
                  <w14:schemeClr w14:val="accent6">
                    <w14:lumMod w14:val="85000"/>
                  </w14:schemeClr>
                </w14:gs>
              </w14:gsLst>
              <w14:lin w14:ang="5400000" w14:scaled="1"/>
            </w14:gradFill>
          </w14:textFill>
        </w:rPr>
        <w:t>https://www.microsoft.com/zh-cn/software-</w:t>
      </w:r>
      <w:bookmarkStart w:id="1" w:name="_GoBack"/>
      <w:bookmarkEnd w:id="1"/>
      <w:r>
        <w:rPr>
          <w:rFonts w:hint="default" w:ascii="黑体" w:hAnsi="黑体" w:eastAsia="黑体" w:cs="黑体"/>
          <w:b/>
          <w:bCs/>
          <w:i w:val="0"/>
          <w:iCs w:val="0"/>
          <w:color w:val="C71C31" w:themeColor="accent6" w:themeShade="BF"/>
          <w:sz w:val="36"/>
          <w:szCs w:val="36"/>
          <w:lang w:val="en-US" w:eastAsia="zh-CN"/>
          <w14:textFill>
            <w14:gradFill>
              <w14:gsLst>
                <w14:gs w14:pos="50000">
                  <w14:schemeClr w14:val="accent6"/>
                </w14:gs>
                <w14:gs w14:pos="0">
                  <w14:schemeClr w14:val="accent6">
                    <w14:lumMod w14:val="25000"/>
                    <w14:lumOff w14:val="75000"/>
                  </w14:schemeClr>
                </w14:gs>
                <w14:gs w14:pos="100000">
                  <w14:schemeClr w14:val="accent6">
                    <w14:lumMod w14:val="85000"/>
                  </w14:schemeClr>
                </w14:gs>
              </w14:gsLst>
              <w14:lin w14:ang="5400000" w14:scaled="1"/>
            </w14:gradFill>
          </w14:textFill>
        </w:rPr>
        <w:t>download/windows10</w:t>
      </w:r>
    </w:p>
    <w:p w14:paraId="3BA6416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723" w:firstLineChars="200"/>
        <w:jc w:val="both"/>
        <w:textAlignment w:val="auto"/>
        <w:outlineLvl w:val="1"/>
        <w:rPr>
          <w:rFonts w:hint="default"/>
          <w:b/>
          <w:bCs/>
          <w:sz w:val="36"/>
          <w:szCs w:val="36"/>
          <w:lang w:val="en-US" w:eastAsia="zh-CN"/>
        </w:rPr>
      </w:pPr>
    </w:p>
    <w:bookmarkEnd w:id="0"/>
    <w:p w14:paraId="027F2937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723" w:firstLineChars="200"/>
        <w:jc w:val="left"/>
        <w:textAlignment w:val="auto"/>
        <w:outlineLvl w:val="9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 xml:space="preserve">启动拉起代码  </w:t>
      </w:r>
    </w:p>
    <w:p w14:paraId="4987D493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420" w:leftChars="0" w:firstLine="420" w:firstLineChars="0"/>
        <w:jc w:val="left"/>
        <w:textAlignment w:val="auto"/>
        <w:outlineLvl w:val="9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 xml:space="preserve"> 点击setPath.bat右键以管理员权限运行</w:t>
      </w:r>
    </w:p>
    <w:p w14:paraId="14E89E5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840" w:leftChars="0"/>
        <w:jc w:val="left"/>
        <w:textAlignment w:val="auto"/>
        <w:outlineLvl w:val="9"/>
        <w:rPr>
          <w:rFonts w:hint="eastAsia"/>
          <w:b/>
          <w:bCs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71135" cy="1815465"/>
            <wp:effectExtent l="0" t="0" r="5715" b="133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4D775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420" w:leftChars="0" w:firstLine="420" w:firstLineChars="0"/>
        <w:jc w:val="left"/>
        <w:textAlignment w:val="auto"/>
        <w:outlineLvl w:val="9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安装Git-2.42.0-64-bit.exe 按默认路径安装</w:t>
      </w:r>
    </w:p>
    <w:p w14:paraId="4BF1340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840" w:leftChars="0"/>
        <w:jc w:val="left"/>
        <w:textAlignment w:val="auto"/>
        <w:outlineLvl w:val="9"/>
        <w:rPr>
          <w:rFonts w:hint="eastAsia"/>
          <w:b/>
          <w:bCs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70500" cy="1045210"/>
            <wp:effectExtent l="0" t="0" r="6350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A39B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420" w:leftChars="0" w:firstLine="420" w:firstLineChars="0"/>
        <w:jc w:val="left"/>
        <w:textAlignment w:val="auto"/>
        <w:outlineLvl w:val="9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 xml:space="preserve">点击 </w:t>
      </w:r>
      <w:r>
        <w:rPr>
          <w:rFonts w:hint="eastAsia"/>
          <w:b/>
          <w:bCs/>
          <w:color w:val="C81D31" w:themeColor="accent6" w:themeShade="BF"/>
          <w:sz w:val="36"/>
          <w:szCs w:val="36"/>
          <w:lang w:val="en-US" w:eastAsia="zh-CN"/>
        </w:rPr>
        <w:t>fb-install.bat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 右键以管理员权限运行 或者 点击 </w:t>
      </w:r>
      <w:r>
        <w:rPr>
          <w:rFonts w:hint="eastAsia"/>
          <w:b/>
          <w:bCs/>
          <w:color w:val="C81D31" w:themeColor="accent6" w:themeShade="BF"/>
          <w:sz w:val="36"/>
          <w:szCs w:val="36"/>
          <w:lang w:val="en-US" w:eastAsia="zh-CN"/>
        </w:rPr>
        <w:t>fb-install.exe</w:t>
      </w:r>
      <w:r>
        <w:rPr>
          <w:rFonts w:hint="eastAsia"/>
          <w:b/>
          <w:bCs/>
          <w:sz w:val="36"/>
          <w:szCs w:val="36"/>
          <w:lang w:val="en-US" w:eastAsia="zh-CN"/>
        </w:rPr>
        <w:t>右键以管理员权限运行（如果不行其中一个不行两个都试试，一定要管理员权限跑）</w:t>
      </w:r>
    </w:p>
    <w:p w14:paraId="1CEAC00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840" w:leftChars="0"/>
        <w:jc w:val="left"/>
        <w:textAlignment w:val="auto"/>
        <w:outlineLvl w:val="9"/>
      </w:pPr>
      <w:r>
        <w:drawing>
          <wp:inline distT="0" distB="0" distL="114300" distR="114300">
            <wp:extent cx="5267325" cy="1223645"/>
            <wp:effectExtent l="0" t="0" r="9525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F878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840" w:leftChars="0"/>
        <w:jc w:val="left"/>
        <w:textAlignment w:val="auto"/>
        <w:outlineLvl w:val="9"/>
      </w:pPr>
      <w:r>
        <w:drawing>
          <wp:inline distT="0" distB="0" distL="114300" distR="114300">
            <wp:extent cx="5270500" cy="1431290"/>
            <wp:effectExtent l="0" t="0" r="6350" b="165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4EC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840" w:leftChars="0"/>
        <w:jc w:val="left"/>
        <w:textAlignment w:val="auto"/>
        <w:outlineLvl w:val="9"/>
      </w:pPr>
    </w:p>
    <w:p w14:paraId="13A468E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840" w:leftChars="0"/>
        <w:jc w:val="left"/>
        <w:textAlignment w:val="auto"/>
        <w:outlineLvl w:val="9"/>
        <w:rPr>
          <w:rFonts w:hint="eastAsia"/>
          <w:lang w:val="en-US" w:eastAsia="zh-CN"/>
        </w:rPr>
      </w:pPr>
    </w:p>
    <w:p w14:paraId="1DBEBB7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840" w:leftChars="0"/>
        <w:jc w:val="left"/>
        <w:textAlignment w:val="auto"/>
        <w:outlineLvl w:val="9"/>
        <w:rPr>
          <w:rFonts w:hint="default"/>
          <w:lang w:val="en-US" w:eastAsia="zh-CN"/>
        </w:rPr>
      </w:pPr>
    </w:p>
    <w:p w14:paraId="339BC1D8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420" w:leftChars="0" w:firstLine="420" w:firstLineChars="0"/>
        <w:jc w:val="left"/>
        <w:textAlignment w:val="auto"/>
        <w:outlineLvl w:val="9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运行脚本，出现的安装界面 全部点击下一步 按默认的路径安装 安装成功后</w:t>
      </w:r>
      <w:r>
        <w:rPr>
          <w:rFonts w:hint="eastAsia"/>
          <w:b/>
          <w:bCs/>
          <w:color w:val="C81D31" w:themeColor="accent6" w:themeShade="BF"/>
          <w:sz w:val="32"/>
          <w:szCs w:val="32"/>
          <w:lang w:val="en-US" w:eastAsia="zh-CN"/>
        </w:rPr>
        <w:t>不要运行软件，全部点击关闭按钮</w:t>
      </w:r>
    </w:p>
    <w:p w14:paraId="54547ED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jc w:val="left"/>
        <w:textAlignment w:val="auto"/>
        <w:outlineLvl w:val="9"/>
        <w:rPr>
          <w:rFonts w:hint="default"/>
          <w:b/>
          <w:bCs/>
          <w:sz w:val="36"/>
          <w:szCs w:val="36"/>
          <w:lang w:val="en-US" w:eastAsia="zh-CN"/>
        </w:rPr>
      </w:pPr>
    </w:p>
    <w:p w14:paraId="117ABD5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jc w:val="left"/>
        <w:textAlignment w:val="auto"/>
        <w:outlineLvl w:val="9"/>
        <w:rPr>
          <w:rFonts w:hint="default"/>
          <w:b/>
          <w:bCs/>
          <w:sz w:val="36"/>
          <w:szCs w:val="36"/>
          <w:lang w:val="en-US" w:eastAsia="zh-CN"/>
        </w:rPr>
      </w:pPr>
    </w:p>
    <w:p w14:paraId="1B3B68F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420" w:leftChars="0" w:firstLine="420" w:firstLineChars="200"/>
        <w:jc w:val="left"/>
        <w:textAlignment w:val="auto"/>
        <w:outlineLvl w:val="9"/>
        <w:rPr>
          <w:rFonts w:hint="default" w:eastAsiaTheme="minorEastAsia"/>
          <w:lang w:val="en-US" w:eastAsia="zh-CN"/>
        </w:rPr>
      </w:pPr>
    </w:p>
    <w:p w14:paraId="679D3D9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jc w:val="left"/>
        <w:textAlignment w:val="auto"/>
        <w:outlineLvl w:val="9"/>
        <w:rPr>
          <w:rFonts w:hint="default" w:eastAsiaTheme="minorEastAsia"/>
          <w:lang w:val="en-US" w:eastAsia="zh-CN"/>
        </w:rPr>
      </w:pPr>
    </w:p>
    <w:p w14:paraId="49C370E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jc w:val="left"/>
        <w:textAlignment w:val="auto"/>
        <w:outlineLvl w:val="9"/>
      </w:pPr>
    </w:p>
    <w:p w14:paraId="37A62B54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720" w:firstLineChars="200"/>
        <w:jc w:val="left"/>
        <w:textAlignment w:val="auto"/>
        <w:outlineLvl w:val="9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等待安装完成（没安装成功多跑几次，一定要用管理员权限） 跳出这个代表环境安装完成，需要重启电脑</w:t>
      </w:r>
    </w:p>
    <w:p w14:paraId="664F2F2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 w:firstLine="420" w:firstLineChars="200"/>
        <w:jc w:val="left"/>
        <w:textAlignment w:val="auto"/>
        <w:outlineLvl w:val="9"/>
      </w:pPr>
      <w:r>
        <w:drawing>
          <wp:inline distT="0" distB="0" distL="114300" distR="114300">
            <wp:extent cx="5271770" cy="3112135"/>
            <wp:effectExtent l="0" t="0" r="508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9E8D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 w:firstLine="420" w:firstLineChars="200"/>
        <w:jc w:val="left"/>
        <w:textAlignment w:val="auto"/>
        <w:outlineLvl w:val="9"/>
      </w:pPr>
      <w:r>
        <w:drawing>
          <wp:inline distT="0" distB="0" distL="114300" distR="114300">
            <wp:extent cx="5271135" cy="3168015"/>
            <wp:effectExtent l="0" t="0" r="5715" b="13335"/>
            <wp:docPr id="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094E6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60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如果有安全中心 一定要关闭安全扫描</w:t>
      </w:r>
    </w:p>
    <w:p w14:paraId="443A900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5034280"/>
            <wp:effectExtent l="0" t="0" r="8890" b="13970"/>
            <wp:docPr id="3" name="图片 3" descr="Snipaste_2024-08-15_17-26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nipaste_2024-08-15_17-26-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4150" cy="3959225"/>
            <wp:effectExtent l="0" t="0" r="12700" b="3175"/>
            <wp:docPr id="2" name="图片 2" descr="Snipaste_2024-08-15_17-26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nipaste_2024-08-15_17-26-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8595" cy="4012565"/>
            <wp:effectExtent l="0" t="0" r="8255" b="6985"/>
            <wp:docPr id="4" name="图片 4" descr="Snipaste_2024-08-15_17-27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nipaste_2024-08-15_17-27-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4061460"/>
            <wp:effectExtent l="0" t="0" r="7620" b="15240"/>
            <wp:docPr id="5" name="图片 5" descr="Snipaste_2024-08-15_17-27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nipaste_2024-08-15_17-27-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7960" cy="2822575"/>
            <wp:effectExtent l="0" t="0" r="8890" b="15875"/>
            <wp:docPr id="7" name="图片 7" descr="Snipaste_2024-08-15_17-28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nipaste_2024-08-15_17-28-5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874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200"/>
        <w:jc w:val="left"/>
        <w:textAlignment w:val="auto"/>
        <w:outlineLvl w:val="9"/>
        <w:rPr>
          <w:rFonts w:hint="eastAsia"/>
          <w:lang w:val="en-US" w:eastAsia="zh-CN"/>
        </w:rPr>
      </w:pPr>
    </w:p>
    <w:p w14:paraId="6CD799E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200"/>
        <w:jc w:val="left"/>
        <w:textAlignment w:val="auto"/>
        <w:outlineLvl w:val="9"/>
        <w:rPr>
          <w:rFonts w:hint="eastAsia"/>
          <w:lang w:val="en-US" w:eastAsia="zh-CN"/>
        </w:rPr>
      </w:pPr>
    </w:p>
    <w:p w14:paraId="645B82D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手动检查环境部署</w:t>
      </w:r>
      <w:r>
        <w:rPr>
          <w:rFonts w:hint="eastAsia"/>
          <w:lang w:val="en-US" w:eastAsia="zh-CN"/>
        </w:rPr>
        <w:t>：</w:t>
      </w:r>
    </w:p>
    <w:p w14:paraId="17FEA41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200"/>
        <w:jc w:val="left"/>
        <w:textAlignment w:val="auto"/>
        <w:outlineLvl w:val="9"/>
        <w:rPr>
          <w:rFonts w:hint="eastAsia"/>
          <w:lang w:val="en-US" w:eastAsia="zh-CN"/>
        </w:rPr>
      </w:pPr>
    </w:p>
    <w:p w14:paraId="4E83B36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20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1.使用快捷键方式打开 终端 win + r 输入 cmd 按住 shift键和 ctrl键 点击enter键 弹出的窗口点击确定 下图为成功</w:t>
      </w:r>
    </w:p>
    <w:p w14:paraId="089DBAB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200"/>
        <w:jc w:val="left"/>
        <w:textAlignment w:val="auto"/>
        <w:outlineLvl w:val="9"/>
      </w:pPr>
      <w:r>
        <w:drawing>
          <wp:inline distT="0" distB="0" distL="114300" distR="114300">
            <wp:extent cx="5268595" cy="2744470"/>
            <wp:effectExtent l="0" t="0" r="8255" b="1778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681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200"/>
        <w:jc w:val="left"/>
        <w:textAlignment w:val="auto"/>
        <w:outlineLvl w:val="9"/>
      </w:pPr>
    </w:p>
    <w:p w14:paraId="4288F905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200"/>
        <w:jc w:val="left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查看nvm是否安装成功   在这个框内输入 nvm --version 成功如下图</w:t>
      </w:r>
    </w:p>
    <w:p w14:paraId="3F1C72F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jc w:val="left"/>
        <w:textAlignment w:val="auto"/>
        <w:outlineLvl w:val="9"/>
      </w:pPr>
      <w:r>
        <w:drawing>
          <wp:inline distT="0" distB="0" distL="114300" distR="114300">
            <wp:extent cx="5269230" cy="2710815"/>
            <wp:effectExtent l="0" t="0" r="7620" b="1333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8A9E3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200"/>
        <w:jc w:val="left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查看node是否安装成功   在这个框内输入 node --version 成功如下图</w:t>
      </w:r>
    </w:p>
    <w:p w14:paraId="7ACE7DE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jc w:val="left"/>
        <w:textAlignment w:val="auto"/>
        <w:outlineLvl w:val="9"/>
      </w:pPr>
      <w:r>
        <w:drawing>
          <wp:inline distT="0" distB="0" distL="114300" distR="114300">
            <wp:extent cx="5266690" cy="2633345"/>
            <wp:effectExtent l="0" t="0" r="10160" b="1460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E954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200"/>
        <w:jc w:val="left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查看npm是否安装成功   在这个框内输入 npm --version 成功如下图</w:t>
      </w:r>
    </w:p>
    <w:p w14:paraId="52F163D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jc w:val="left"/>
        <w:textAlignment w:val="auto"/>
        <w:outlineLvl w:val="9"/>
      </w:pPr>
      <w:r>
        <w:drawing>
          <wp:inline distT="0" distB="0" distL="114300" distR="114300">
            <wp:extent cx="5266690" cy="2633345"/>
            <wp:effectExtent l="0" t="0" r="10160" b="1460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65E4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200"/>
        <w:jc w:val="left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查看appium是否安装成功   在这个框内输入 appium --version 成功如下图</w:t>
      </w:r>
    </w:p>
    <w:p w14:paraId="37ADA4B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jc w:val="left"/>
        <w:textAlignment w:val="auto"/>
        <w:outlineLvl w:val="9"/>
      </w:pPr>
      <w:r>
        <w:drawing>
          <wp:inline distT="0" distB="0" distL="114300" distR="114300">
            <wp:extent cx="5266690" cy="2633345"/>
            <wp:effectExtent l="0" t="0" r="10160" b="1460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736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210" w:firstLineChars="10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6.查看pm2是否安装成功   在这个框内输入 pm2 --version 成功如下图</w:t>
      </w:r>
    </w:p>
    <w:p w14:paraId="72956C5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420" w:firstLineChars="0"/>
        <w:jc w:val="left"/>
        <w:textAlignment w:val="auto"/>
        <w:outlineLvl w:val="9"/>
      </w:pPr>
      <w:r>
        <w:drawing>
          <wp:inline distT="0" distB="0" distL="114300" distR="114300">
            <wp:extent cx="5266690" cy="2633345"/>
            <wp:effectExtent l="0" t="0" r="10160" b="1460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FC1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210" w:firstLineChars="10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7.查看appium插件是否安装成功   在这个框内输入 </w:t>
      </w:r>
      <w:r>
        <w:rPr>
          <w:rFonts w:ascii="宋体" w:hAnsi="宋体" w:eastAsia="宋体" w:cs="宋体"/>
          <w:sz w:val="24"/>
          <w:szCs w:val="24"/>
        </w:rPr>
        <w:t xml:space="preserve">appium driver list --installed </w:t>
      </w:r>
      <w:r>
        <w:rPr>
          <w:rFonts w:hint="eastAsia"/>
          <w:lang w:val="en-US" w:eastAsia="zh-CN"/>
        </w:rPr>
        <w:t xml:space="preserve"> 成功如下图</w:t>
      </w:r>
    </w:p>
    <w:p w14:paraId="131CD7D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420" w:firstLineChars="0"/>
        <w:jc w:val="left"/>
        <w:textAlignment w:val="auto"/>
        <w:outlineLvl w:val="9"/>
      </w:pPr>
    </w:p>
    <w:p w14:paraId="04C122E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jc w:val="left"/>
        <w:textAlignment w:val="auto"/>
        <w:outlineLvl w:val="9"/>
      </w:pPr>
      <w:r>
        <w:drawing>
          <wp:inline distT="0" distB="0" distL="114300" distR="114300">
            <wp:extent cx="5266690" cy="2633345"/>
            <wp:effectExtent l="0" t="0" r="10160" b="1460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D54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jc w:val="left"/>
        <w:textAlignment w:val="auto"/>
        <w:outlineLvl w:val="9"/>
        <w:rPr>
          <w:rFonts w:hint="default" w:eastAsiaTheme="minorEastAsia"/>
          <w:lang w:val="en-US" w:eastAsia="zh-CN"/>
        </w:rPr>
      </w:pPr>
    </w:p>
    <w:p w14:paraId="271A3DA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200"/>
        <w:jc w:val="left"/>
        <w:textAlignment w:val="auto"/>
        <w:outlineLvl w:val="9"/>
        <w:rPr>
          <w:rFonts w:hint="default"/>
          <w:lang w:val="en-US" w:eastAsia="zh-CN"/>
        </w:rPr>
      </w:pPr>
    </w:p>
    <w:p w14:paraId="0540B87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200"/>
        <w:jc w:val="left"/>
        <w:textAlignment w:val="auto"/>
        <w:outlineLvl w:val="9"/>
        <w:rPr>
          <w:rFonts w:hint="eastAsia"/>
          <w:lang w:val="en-US" w:eastAsia="zh-CN"/>
        </w:rPr>
      </w:pPr>
    </w:p>
    <w:p w14:paraId="4EA7026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疑难杂症</w:t>
      </w:r>
      <w:r>
        <w:rPr>
          <w:rFonts w:hint="eastAsia"/>
          <w:lang w:val="en-US" w:eastAsia="zh-CN"/>
        </w:rPr>
        <w:t>：</w:t>
      </w:r>
    </w:p>
    <w:p w14:paraId="3EAACC7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200"/>
        <w:jc w:val="left"/>
        <w:textAlignment w:val="auto"/>
        <w:outlineLvl w:val="9"/>
        <w:rPr>
          <w:rFonts w:hint="default"/>
          <w:lang w:val="en-US" w:eastAsia="zh-CN"/>
        </w:rPr>
      </w:pPr>
    </w:p>
    <w:p w14:paraId="2E45FA40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1.内存不足 解决方案 关闭终端窗口 重新启动</w:t>
      </w:r>
      <w:r>
        <w:rPr>
          <w:rFonts w:hint="eastAsia"/>
          <w:b/>
          <w:bCs/>
          <w:sz w:val="24"/>
          <w:szCs w:val="24"/>
          <w:lang w:val="en-US" w:eastAsia="zh-CN"/>
        </w:rPr>
        <w:t>fb-install.bat  下图是出现问题的图</w:t>
      </w:r>
    </w:p>
    <w:p w14:paraId="7B6DF0D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200"/>
        <w:jc w:val="left"/>
        <w:textAlignment w:val="auto"/>
        <w:outlineLvl w:val="9"/>
        <w:rPr>
          <w:rFonts w:hint="default" w:eastAsiaTheme="minorEastAsia"/>
          <w:sz w:val="24"/>
          <w:szCs w:val="24"/>
          <w:lang w:val="en-US" w:eastAsia="zh-CN"/>
        </w:rPr>
      </w:pPr>
    </w:p>
    <w:p w14:paraId="32358D5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200"/>
        <w:jc w:val="left"/>
        <w:textAlignment w:val="auto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301240"/>
            <wp:effectExtent l="0" t="0" r="4445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256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 w:firstLine="420" w:firstLineChars="200"/>
        <w:jc w:val="left"/>
        <w:textAlignment w:val="auto"/>
        <w:outlineLvl w:val="9"/>
      </w:pPr>
    </w:p>
    <w:p w14:paraId="59438696">
      <w:pPr>
        <w:keepNext w:val="0"/>
        <w:keepLines w:val="0"/>
        <w:widowControl/>
        <w:suppressLineNumbers w:val="0"/>
        <w:jc w:val="left"/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.</w:t>
      </w:r>
      <w:r>
        <w:rPr>
          <w:rFonts w:hint="eastAsia"/>
          <w:lang w:val="en-US" w:eastAsia="zh-CN"/>
        </w:rPr>
        <w:t xml:space="preserve">mp2 不是内部指令，以管理员权限打开终端 输入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npm install -g appium pm2</w:t>
      </w:r>
    </w:p>
    <w:p w14:paraId="14DA3A7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等待安装成功后 在输入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appium driver install uiautomator2</w:t>
      </w:r>
      <w:r>
        <w:rPr>
          <w:rFonts w:hint="eastAsia"/>
          <w:lang w:val="en-US" w:eastAsia="zh-CN"/>
        </w:rPr>
        <w:t xml:space="preserve">，在启动脚本 </w:t>
      </w:r>
      <w:r>
        <w:rPr>
          <w:rFonts w:hint="eastAsia"/>
          <w:b/>
          <w:bCs/>
          <w:sz w:val="24"/>
          <w:szCs w:val="24"/>
          <w:lang w:val="en-US" w:eastAsia="zh-CN"/>
        </w:rPr>
        <w:t>fb-install.bat  下图是出现问题的图</w:t>
      </w:r>
    </w:p>
    <w:p w14:paraId="0B601A3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200"/>
        <w:jc w:val="left"/>
        <w:textAlignment w:val="auto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358515"/>
            <wp:effectExtent l="0" t="0" r="7620" b="133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1B1FF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72289C"/>
    <w:multiLevelType w:val="multilevel"/>
    <w:tmpl w:val="E672289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00D962C9"/>
    <w:multiLevelType w:val="singleLevel"/>
    <w:tmpl w:val="00D962C9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IzNTA0YjAyNmRlYmE3MjUyZDQ5YTQ3YzJhMTc3N2YifQ=="/>
  </w:docVars>
  <w:rsids>
    <w:rsidRoot w:val="00000000"/>
    <w:rsid w:val="066E57BB"/>
    <w:rsid w:val="09516728"/>
    <w:rsid w:val="098032F7"/>
    <w:rsid w:val="0EBC29DA"/>
    <w:rsid w:val="0FF52AA9"/>
    <w:rsid w:val="10795489"/>
    <w:rsid w:val="120F6A04"/>
    <w:rsid w:val="12E0359D"/>
    <w:rsid w:val="15D1541F"/>
    <w:rsid w:val="1635775C"/>
    <w:rsid w:val="17442401"/>
    <w:rsid w:val="174A7237"/>
    <w:rsid w:val="18695DE3"/>
    <w:rsid w:val="1AEB4937"/>
    <w:rsid w:val="1ED24F52"/>
    <w:rsid w:val="247D584F"/>
    <w:rsid w:val="255641C8"/>
    <w:rsid w:val="270430C7"/>
    <w:rsid w:val="28C71024"/>
    <w:rsid w:val="299D58EC"/>
    <w:rsid w:val="2B053749"/>
    <w:rsid w:val="2D157E8F"/>
    <w:rsid w:val="2F57478F"/>
    <w:rsid w:val="30F54260"/>
    <w:rsid w:val="348F22D5"/>
    <w:rsid w:val="38B95B73"/>
    <w:rsid w:val="3B141786"/>
    <w:rsid w:val="3BB55933"/>
    <w:rsid w:val="45BA3F42"/>
    <w:rsid w:val="471A5A3F"/>
    <w:rsid w:val="474417D8"/>
    <w:rsid w:val="4E7445BE"/>
    <w:rsid w:val="5118580B"/>
    <w:rsid w:val="51D43361"/>
    <w:rsid w:val="535B5D4C"/>
    <w:rsid w:val="536A5F90"/>
    <w:rsid w:val="540B1521"/>
    <w:rsid w:val="54136627"/>
    <w:rsid w:val="57713D91"/>
    <w:rsid w:val="5C207B33"/>
    <w:rsid w:val="5D07484F"/>
    <w:rsid w:val="5DF11787"/>
    <w:rsid w:val="60A96349"/>
    <w:rsid w:val="61024634"/>
    <w:rsid w:val="639147C0"/>
    <w:rsid w:val="66246472"/>
    <w:rsid w:val="66C31D86"/>
    <w:rsid w:val="68250A8C"/>
    <w:rsid w:val="6C702411"/>
    <w:rsid w:val="6EBA74B5"/>
    <w:rsid w:val="78A23952"/>
    <w:rsid w:val="78E8332F"/>
    <w:rsid w:val="7C086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606</Words>
  <Characters>850</Characters>
  <Lines>0</Lines>
  <Paragraphs>0</Paragraphs>
  <TotalTime>2</TotalTime>
  <ScaleCrop>false</ScaleCrop>
  <LinksUpToDate>false</LinksUpToDate>
  <CharactersWithSpaces>935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2024-08-21T17:54:00Z</dcterms:created>
  <dc:creator>ad</dc:creator>
  <cp:lastModifiedBy>小风郑</cp:lastModifiedBy>
  <dcterms:modified xsi:type="dcterms:W3CDTF">2024-08-22T09:18:40Z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4EB5D8921EC840F4BB63EBF9A1237010_12</vt:lpwstr>
  </property>
</Properties>
</file>