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78C93" w14:textId="73E5ED83" w:rsidR="00F92F48" w:rsidRDefault="00F92F48">
      <w:pPr>
        <w:rPr>
          <w:lang w:val="ru-RU"/>
        </w:rPr>
      </w:pPr>
      <w:r>
        <w:rPr>
          <w:lang w:val="ru-RU"/>
        </w:rPr>
        <w:t>Титульнгый</w:t>
      </w:r>
    </w:p>
    <w:p w14:paraId="4B3CE3E9" w14:textId="77777777" w:rsidR="00F92F48" w:rsidRDefault="00F92F48">
      <w:pPr>
        <w:rPr>
          <w:lang w:val="ru-RU"/>
        </w:rPr>
      </w:pPr>
      <w:r>
        <w:rPr>
          <w:lang w:val="ru-RU"/>
        </w:rPr>
        <w:br w:type="page"/>
      </w:r>
    </w:p>
    <w:p w14:paraId="1B51A5D5" w14:textId="2A50E18D" w:rsidR="009D3C81" w:rsidRPr="00821DB2" w:rsidRDefault="009D3C81" w:rsidP="009D3C81">
      <w:pPr>
        <w:pStyle w:val="1"/>
        <w:rPr>
          <w:lang w:val="ru-RU"/>
        </w:rPr>
      </w:pPr>
      <w:r>
        <w:rPr>
          <w:lang w:val="uk-UA"/>
        </w:rPr>
        <w:lastRenderedPageBreak/>
        <w:t>Завдання</w:t>
      </w:r>
    </w:p>
    <w:p w14:paraId="2653AFED" w14:textId="77777777" w:rsidR="009D3C81" w:rsidRPr="005512EC" w:rsidRDefault="009D3C81" w:rsidP="009D3C81">
      <w:pPr>
        <w:pStyle w:val="a7"/>
        <w:spacing w:before="120"/>
        <w:rPr>
          <w:szCs w:val="28"/>
          <w:lang w:val="uk-UA"/>
        </w:rPr>
      </w:pPr>
      <w:r w:rsidRPr="005512EC">
        <w:rPr>
          <w:szCs w:val="28"/>
          <w:lang w:val="uk-UA"/>
        </w:rPr>
        <w:t xml:space="preserve"> Потрібно розробити об'єктну модель програмного забезпечення web-конференції.</w:t>
      </w:r>
    </w:p>
    <w:p w14:paraId="7390DEE0" w14:textId="77777777" w:rsidR="009D3C81" w:rsidRPr="005512EC" w:rsidRDefault="009D3C81" w:rsidP="009D3C81">
      <w:pPr>
        <w:pStyle w:val="a7"/>
        <w:rPr>
          <w:szCs w:val="28"/>
          <w:lang w:val="uk-UA"/>
        </w:rPr>
      </w:pPr>
      <w:r w:rsidRPr="005512EC">
        <w:rPr>
          <w:szCs w:val="28"/>
          <w:lang w:val="uk-UA"/>
        </w:rPr>
        <w:t>Web-конференція являє собою сховище повідомлень у мережі Інтернет, доступ до якого здійснюється за допомогою браузера. Для кожного повідомлення конференції зберігаються значення наступних полів: номер повідомлення, автор, тема, текст повідомлення, дата додавання повідомлення, посилання на батьківське повідомлення. Початковою сторінкою конференції є ієрархічний список повідомлень. Верхній рівень ієрархії становлять повідомлення, що відкривають нові теми, а підрівні становлять повідомлення, отримані у відповідь на повідомлення верхнього рівня. Повідомлення-відповідь завжди має посилання на вихідне повідомлення. У списку відображаються тільки теми повідомлень, їх автори й дати додавання. Переглядаючи список, користувач вибирає повідомлення й по гіперпосиланню відкриває сторінку з текстом повідомлення. Крім тексту на цій сторінці відображається список (ієрархічний) повідомлень, що є відповідями, відповідями на відповіді і т.д. Для зручності користувачів необхідно передбачити пошук повідомлень по автору або по ключових словах у темі або тексті повідомлення.</w:t>
      </w:r>
    </w:p>
    <w:p w14:paraId="17C33808" w14:textId="77777777" w:rsidR="009D3C81" w:rsidRPr="005512EC" w:rsidRDefault="009D3C81" w:rsidP="009D3C81">
      <w:pPr>
        <w:pStyle w:val="a7"/>
        <w:rPr>
          <w:szCs w:val="28"/>
          <w:lang w:val="uk-UA"/>
        </w:rPr>
      </w:pPr>
      <w:r w:rsidRPr="005512EC">
        <w:rPr>
          <w:szCs w:val="28"/>
          <w:lang w:val="uk-UA"/>
        </w:rPr>
        <w:t>Повідомлення додаються в конференцію зареєстрованими користувачами, які при відправленні повідомлення повинні вказати своє ім'я й пароль. Реєструє нових користувачів модератор конференції - її ведучий. При реєстрації користувач заповнює спеціальну форму, уміст якої потім пересилається модератору й запам'ятовується в базі користувачів. Модератор вирішує, реєструвати користувача чи ні, і відправляє свою відповідь.</w:t>
      </w:r>
    </w:p>
    <w:p w14:paraId="374939BD" w14:textId="77777777" w:rsidR="009D3C81" w:rsidRPr="005512EC" w:rsidRDefault="009D3C81" w:rsidP="009D3C81">
      <w:pPr>
        <w:pStyle w:val="a7"/>
        <w:rPr>
          <w:szCs w:val="28"/>
          <w:lang w:val="uk-UA"/>
        </w:rPr>
      </w:pPr>
      <w:r w:rsidRPr="005512EC">
        <w:rPr>
          <w:szCs w:val="28"/>
          <w:lang w:val="uk-UA"/>
        </w:rPr>
        <w:t>При додаванні повідомлень користувач має можливість почати нову тему або відповісти на раніше додані повідомлення. Після додавання повідомлення воно доступно для читання всім користувачам (навіть незареєстрованним), і список повідомлень оновлюється.</w:t>
      </w:r>
    </w:p>
    <w:p w14:paraId="0F38CF4B" w14:textId="77777777" w:rsidR="009D3C81" w:rsidRPr="005512EC" w:rsidRDefault="009D3C81" w:rsidP="009D3C81">
      <w:pPr>
        <w:pStyle w:val="a7"/>
        <w:rPr>
          <w:szCs w:val="28"/>
          <w:lang w:val="uk-UA"/>
        </w:rPr>
      </w:pPr>
      <w:r w:rsidRPr="005512EC">
        <w:rPr>
          <w:szCs w:val="28"/>
          <w:lang w:val="uk-UA"/>
        </w:rPr>
        <w:t>Модератор має право по тим або іншим причинам видаляти повідомлення будь-яких авторів. Він також може карати користувачів, що порушують правила поведінки в конференції, позбавляючи на якийсь час користувача можливості додавати й редагувати повідомлення.</w:t>
      </w:r>
    </w:p>
    <w:p w14:paraId="52D487AE" w14:textId="3948076D" w:rsidR="00F92F48" w:rsidRPr="009D3C81" w:rsidRDefault="00F92F48">
      <w:pPr>
        <w:rPr>
          <w:lang w:val="uk-UA"/>
        </w:rPr>
      </w:pPr>
    </w:p>
    <w:p w14:paraId="6C763386" w14:textId="77777777" w:rsidR="00F92F48" w:rsidRDefault="00F92F48">
      <w:pPr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2002381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23B2F3" w14:textId="2E3AAD09" w:rsidR="00C30A39" w:rsidRPr="00C30A39" w:rsidRDefault="00C30A39">
          <w:pPr>
            <w:pStyle w:val="a3"/>
            <w:rPr>
              <w:color w:val="auto"/>
              <w:lang w:val="ru-RU"/>
            </w:rPr>
          </w:pPr>
          <w:r w:rsidRPr="00C30A39">
            <w:rPr>
              <w:color w:val="auto"/>
              <w:lang w:val="ru-RU"/>
            </w:rPr>
            <w:t>Зміст</w:t>
          </w:r>
        </w:p>
        <w:p w14:paraId="3F67E32B" w14:textId="2CBB324A" w:rsidR="009D3C81" w:rsidRDefault="00C30A39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0136050" w:history="1">
            <w:r w:rsidR="009D3C81" w:rsidRPr="00A91705">
              <w:rPr>
                <w:rStyle w:val="a4"/>
                <w:rFonts w:ascii="Times New Roman" w:hAnsi="Times New Roman" w:cs="Times New Roman"/>
                <w:noProof/>
                <w:lang w:val="ru-RU"/>
              </w:rPr>
              <w:t>Вступ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_Toc90136050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4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0F82C190" w14:textId="21F1516B" w:rsidR="009D3C81" w:rsidRDefault="00EA3E1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1" w:history="1">
            <w:r w:rsidR="009D3C81" w:rsidRPr="00A91705">
              <w:rPr>
                <w:rStyle w:val="a4"/>
                <w:noProof/>
                <w:lang w:val="uk-UA"/>
              </w:rPr>
              <w:t>Історія виникнення засобів для веб-конференцій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_Toc90136051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4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26487C18" w14:textId="65D6D0AA" w:rsidR="009D3C81" w:rsidRDefault="00EA3E1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2" w:history="1">
            <w:r w:rsidR="009D3C81" w:rsidRPr="00A91705">
              <w:rPr>
                <w:rStyle w:val="a4"/>
                <w:noProof/>
                <w:lang w:val="uk-UA" w:eastAsia="uk-UA"/>
              </w:rPr>
              <w:t>актуальність  роботи та  підстави для її виконання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_Toc90136052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5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45CD62D6" w14:textId="02CB54DE" w:rsidR="009D3C81" w:rsidRDefault="00EA3E13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3" w:history="1">
            <w:r w:rsidR="009D3C81" w:rsidRPr="00A91705">
              <w:rPr>
                <w:rStyle w:val="a4"/>
                <w:noProof/>
                <w:lang w:val="uk-UA" w:eastAsia="uk-UA"/>
              </w:rPr>
              <w:t>ціль та задачі роботи  й  можливі  сфери  застосування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_Toc90136053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5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73557578" w14:textId="384DE1BC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4" w:history="1">
            <w:r w:rsidR="009D3C81" w:rsidRPr="00A91705">
              <w:rPr>
                <w:rStyle w:val="a4"/>
                <w:noProof/>
                <w:lang w:val="uk-UA" w:eastAsia="uk-UA"/>
              </w:rPr>
              <w:t>Аналіз специфікації вимог технічного завдання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_Toc90136054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3088729B" w14:textId="4A93E421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5" w:history="1">
            <w:r w:rsidR="009D3C81" w:rsidRPr="00A91705">
              <w:rPr>
                <w:rStyle w:val="a4"/>
                <w:noProof/>
                <w:lang w:val="uk-UA" w:eastAsia="uk-UA"/>
              </w:rPr>
              <w:t>Об'єктно-орієнтований аналіз досліджуваної проблеми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_Toc90136055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7DA18171" w14:textId="6EAB902C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6" w:history="1">
            <w:r w:rsidR="009D3C81" w:rsidRPr="00A91705">
              <w:rPr>
                <w:rStyle w:val="a4"/>
                <w:noProof/>
                <w:lang w:val="uk-UA" w:eastAsia="uk-UA"/>
              </w:rPr>
              <w:t>Об'єктно-орієнтоване проектування програмної системи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_Toc90136056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37EFC3C9" w14:textId="22D134E2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7" w:history="1">
            <w:r w:rsidR="009D3C81" w:rsidRPr="00A91705">
              <w:rPr>
                <w:rStyle w:val="a4"/>
                <w:noProof/>
                <w:lang w:val="uk-UA" w:eastAsia="uk-UA"/>
              </w:rPr>
              <w:t>Розробка програмної системи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_Toc90136057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0436DA0E" w14:textId="7B0A5B71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8" w:history="1">
            <w:r w:rsidR="009D3C81" w:rsidRPr="00A91705">
              <w:rPr>
                <w:rStyle w:val="a4"/>
                <w:noProof/>
                <w:lang w:val="uk-UA" w:eastAsia="uk-UA"/>
              </w:rPr>
              <w:t>Тестування і результати виконання програми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_Toc90136058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4757EB01" w14:textId="539CCA24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59" w:history="1">
            <w:r w:rsidR="009D3C81" w:rsidRPr="00A91705">
              <w:rPr>
                <w:rStyle w:val="a4"/>
                <w:noProof/>
                <w:lang w:val="uk-UA" w:eastAsia="uk-UA"/>
              </w:rPr>
              <w:t>Висновки.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_Toc90136059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12DF6DBE" w14:textId="4A5BA5BD" w:rsidR="009D3C81" w:rsidRDefault="00EA3E1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UA"/>
            </w:rPr>
          </w:pPr>
          <w:hyperlink w:anchor="_Toc90136060" w:history="1">
            <w:r w:rsidR="009D3C81" w:rsidRPr="00A91705">
              <w:rPr>
                <w:rStyle w:val="a4"/>
                <w:noProof/>
                <w:lang w:val="uk-UA" w:eastAsia="uk-UA"/>
              </w:rPr>
              <w:t>Перелік джерел посилання</w:t>
            </w:r>
            <w:r w:rsidR="009D3C81">
              <w:rPr>
                <w:noProof/>
                <w:webHidden/>
              </w:rPr>
              <w:tab/>
            </w:r>
            <w:r w:rsidR="009D3C81">
              <w:rPr>
                <w:noProof/>
                <w:webHidden/>
              </w:rPr>
              <w:fldChar w:fldCharType="begin"/>
            </w:r>
            <w:r w:rsidR="009D3C81">
              <w:rPr>
                <w:noProof/>
                <w:webHidden/>
              </w:rPr>
              <w:instrText xml:space="preserve"> PAGEREF _Toc90136060 \h </w:instrText>
            </w:r>
            <w:r w:rsidR="009D3C81">
              <w:rPr>
                <w:noProof/>
                <w:webHidden/>
              </w:rPr>
            </w:r>
            <w:r w:rsidR="009D3C81">
              <w:rPr>
                <w:noProof/>
                <w:webHidden/>
              </w:rPr>
              <w:fldChar w:fldCharType="separate"/>
            </w:r>
            <w:r w:rsidR="009D3C81">
              <w:rPr>
                <w:noProof/>
                <w:webHidden/>
              </w:rPr>
              <w:t>6</w:t>
            </w:r>
            <w:r w:rsidR="009D3C81">
              <w:rPr>
                <w:noProof/>
                <w:webHidden/>
              </w:rPr>
              <w:fldChar w:fldCharType="end"/>
            </w:r>
          </w:hyperlink>
        </w:p>
        <w:p w14:paraId="7994FEF9" w14:textId="2081C67A" w:rsidR="00C30A39" w:rsidRDefault="00C30A39">
          <w:r>
            <w:rPr>
              <w:b/>
              <w:bCs/>
              <w:lang w:val="ru-RU"/>
            </w:rPr>
            <w:fldChar w:fldCharType="end"/>
          </w:r>
        </w:p>
      </w:sdtContent>
    </w:sdt>
    <w:p w14:paraId="413068DC" w14:textId="1B9F4B97" w:rsidR="00F92F48" w:rsidRDefault="00F92F48" w:rsidP="00F92F48">
      <w:pPr>
        <w:ind w:firstLine="720"/>
        <w:rPr>
          <w:lang w:val="ru-RU"/>
        </w:rPr>
      </w:pPr>
    </w:p>
    <w:p w14:paraId="63B3E415" w14:textId="77777777" w:rsidR="00F92F48" w:rsidRDefault="00F92F48">
      <w:pPr>
        <w:rPr>
          <w:lang w:val="ru-RU"/>
        </w:rPr>
      </w:pPr>
      <w:r>
        <w:rPr>
          <w:lang w:val="ru-RU"/>
        </w:rPr>
        <w:br w:type="page"/>
      </w:r>
    </w:p>
    <w:p w14:paraId="484765D3" w14:textId="7D117429" w:rsidR="00331484" w:rsidRDefault="00F92F48" w:rsidP="00F92F48">
      <w:pPr>
        <w:pStyle w:val="1"/>
        <w:jc w:val="center"/>
        <w:rPr>
          <w:rFonts w:ascii="Times New Roman" w:hAnsi="Times New Roman" w:cs="Times New Roman"/>
          <w:color w:val="auto"/>
          <w:sz w:val="44"/>
          <w:szCs w:val="44"/>
          <w:lang w:val="ru-RU"/>
        </w:rPr>
      </w:pPr>
      <w:bookmarkStart w:id="0" w:name="_Toc90136050"/>
      <w:r w:rsidRPr="00F92F48">
        <w:rPr>
          <w:rFonts w:ascii="Times New Roman" w:hAnsi="Times New Roman" w:cs="Times New Roman"/>
          <w:color w:val="auto"/>
          <w:sz w:val="44"/>
          <w:szCs w:val="44"/>
          <w:lang w:val="ru-RU"/>
        </w:rPr>
        <w:lastRenderedPageBreak/>
        <w:t>Вступ</w:t>
      </w:r>
      <w:bookmarkEnd w:id="0"/>
    </w:p>
    <w:p w14:paraId="21A25503" w14:textId="6699B530" w:rsidR="00F92F48" w:rsidRDefault="00F92F48" w:rsidP="00F92F48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Курсова робота виконувалася за допомогою програмних засобів платформи </w:t>
      </w:r>
      <w:r>
        <w:rPr>
          <w:sz w:val="32"/>
          <w:szCs w:val="32"/>
          <w:lang w:val="en-US"/>
        </w:rPr>
        <w:t>WPF</w:t>
      </w:r>
      <w:r w:rsidRPr="00F92F48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 xml:space="preserve">та мови програмування </w:t>
      </w:r>
      <w:r>
        <w:rPr>
          <w:sz w:val="32"/>
          <w:szCs w:val="32"/>
          <w:lang w:val="en-US"/>
        </w:rPr>
        <w:t>C</w:t>
      </w:r>
      <w:r w:rsidRPr="00F92F48">
        <w:rPr>
          <w:sz w:val="32"/>
          <w:szCs w:val="32"/>
          <w:lang w:val="ru-RU"/>
        </w:rPr>
        <w:t>#</w:t>
      </w:r>
      <w:r>
        <w:rPr>
          <w:sz w:val="32"/>
          <w:szCs w:val="32"/>
          <w:lang w:val="ru-RU"/>
        </w:rPr>
        <w:t>.</w:t>
      </w:r>
    </w:p>
    <w:p w14:paraId="0896CB59" w14:textId="2765E508" w:rsidR="00F92F48" w:rsidRDefault="00F92F48" w:rsidP="00F92F48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…. Водичка</w:t>
      </w:r>
    </w:p>
    <w:p w14:paraId="0B101E34" w14:textId="5DC98F6B" w:rsidR="00827941" w:rsidRDefault="00827941" w:rsidP="009D3C81">
      <w:pPr>
        <w:pStyle w:val="3"/>
        <w:rPr>
          <w:lang w:val="uk-UA"/>
        </w:rPr>
      </w:pPr>
      <w:bookmarkStart w:id="1" w:name="_Toc90136051"/>
      <w:r>
        <w:rPr>
          <w:lang w:val="uk-UA"/>
        </w:rPr>
        <w:t>Історія виникнення засобів для веб-конференцій</w:t>
      </w:r>
      <w:bookmarkEnd w:id="1"/>
    </w:p>
    <w:p w14:paraId="78890CED" w14:textId="77777777" w:rsidR="00827941" w:rsidRPr="00827941" w:rsidRDefault="00827941" w:rsidP="00827941">
      <w:pPr>
        <w:pStyle w:val="a5"/>
        <w:rPr>
          <w:sz w:val="32"/>
          <w:szCs w:val="32"/>
        </w:rPr>
      </w:pPr>
      <w:r w:rsidRPr="00827941">
        <w:rPr>
          <w:sz w:val="32"/>
          <w:szCs w:val="32"/>
        </w:rPr>
        <w:t>У перші роки після виникнення Інтернету поняття </w:t>
      </w:r>
      <w:r w:rsidRPr="00827941">
        <w:rPr>
          <w:rStyle w:val="a6"/>
          <w:rFonts w:eastAsiaTheme="majorEastAsia"/>
          <w:sz w:val="32"/>
          <w:szCs w:val="32"/>
        </w:rPr>
        <w:t>"веб-конференція"</w:t>
      </w:r>
      <w:r w:rsidRPr="00827941">
        <w:rPr>
          <w:sz w:val="32"/>
          <w:szCs w:val="32"/>
        </w:rPr>
        <w:t> (англ. </w:t>
      </w:r>
      <w:r w:rsidRPr="00827941">
        <w:rPr>
          <w:rStyle w:val="a6"/>
          <w:rFonts w:eastAsiaTheme="majorEastAsia"/>
          <w:sz w:val="32"/>
          <w:szCs w:val="32"/>
        </w:rPr>
        <w:t>Web</w:t>
      </w:r>
      <w:r w:rsidRPr="00827941">
        <w:rPr>
          <w:sz w:val="32"/>
          <w:szCs w:val="32"/>
        </w:rPr>
        <w:t> conferencing) означало спілкування на </w:t>
      </w:r>
      <w:r w:rsidRPr="00827941">
        <w:rPr>
          <w:rStyle w:val="a6"/>
          <w:rFonts w:eastAsiaTheme="majorEastAsia"/>
          <w:sz w:val="32"/>
          <w:szCs w:val="32"/>
        </w:rPr>
        <w:t>вебфорумах </w:t>
      </w:r>
      <w:bookmarkStart w:id="2" w:name="annot_1"/>
      <w:r w:rsidRPr="00827941">
        <w:rPr>
          <w:sz w:val="32"/>
          <w:szCs w:val="32"/>
          <w:vertAlign w:val="superscript"/>
        </w:rPr>
        <w:fldChar w:fldCharType="begin"/>
      </w:r>
      <w:r w:rsidRPr="00827941">
        <w:rPr>
          <w:sz w:val="32"/>
          <w:szCs w:val="32"/>
          <w:vertAlign w:val="superscript"/>
        </w:rPr>
        <w:instrText xml:space="preserve"> HYPERLINK "https://stud.com.ua/43337/informatika/osnovni_tipi_komunikativnoyi_vzayemodiyi_interneti" \l "srcannot_1" </w:instrText>
      </w:r>
      <w:r w:rsidRPr="00827941">
        <w:rPr>
          <w:sz w:val="32"/>
          <w:szCs w:val="32"/>
          <w:vertAlign w:val="superscript"/>
        </w:rPr>
        <w:fldChar w:fldCharType="separate"/>
      </w:r>
      <w:r w:rsidRPr="00827941">
        <w:rPr>
          <w:rStyle w:val="a4"/>
          <w:color w:val="auto"/>
          <w:sz w:val="32"/>
          <w:szCs w:val="32"/>
          <w:vertAlign w:val="superscript"/>
        </w:rPr>
        <w:t>[1]</w:t>
      </w:r>
      <w:r w:rsidRPr="00827941">
        <w:rPr>
          <w:sz w:val="32"/>
          <w:szCs w:val="32"/>
          <w:vertAlign w:val="superscript"/>
        </w:rPr>
        <w:fldChar w:fldCharType="end"/>
      </w:r>
      <w:bookmarkEnd w:id="2"/>
      <w:r w:rsidRPr="00827941">
        <w:rPr>
          <w:sz w:val="32"/>
          <w:szCs w:val="32"/>
        </w:rPr>
        <w:t> і </w:t>
      </w:r>
      <w:r w:rsidRPr="00827941">
        <w:rPr>
          <w:rStyle w:val="a6"/>
          <w:rFonts w:eastAsiaTheme="majorEastAsia"/>
          <w:sz w:val="32"/>
          <w:szCs w:val="32"/>
        </w:rPr>
        <w:t>в списках розсилки</w:t>
      </w:r>
      <w:r w:rsidRPr="00827941">
        <w:rPr>
          <w:sz w:val="32"/>
          <w:szCs w:val="32"/>
        </w:rPr>
        <w:t> (англ. </w:t>
      </w:r>
      <w:r w:rsidRPr="00827941">
        <w:rPr>
          <w:rStyle w:val="a6"/>
          <w:rFonts w:eastAsiaTheme="majorEastAsia"/>
          <w:sz w:val="32"/>
          <w:szCs w:val="32"/>
        </w:rPr>
        <w:t>Mailing</w:t>
      </w:r>
      <w:r w:rsidRPr="00827941">
        <w:rPr>
          <w:sz w:val="32"/>
          <w:szCs w:val="32"/>
        </w:rPr>
        <w:t> </w:t>
      </w:r>
      <w:r w:rsidRPr="00827941">
        <w:rPr>
          <w:rStyle w:val="a6"/>
          <w:rFonts w:eastAsiaTheme="majorEastAsia"/>
          <w:sz w:val="32"/>
          <w:szCs w:val="32"/>
        </w:rPr>
        <w:t>lists),</w:t>
      </w:r>
      <w:r w:rsidRPr="00827941">
        <w:rPr>
          <w:sz w:val="32"/>
          <w:szCs w:val="32"/>
        </w:rPr>
        <w:t> тобто обмін інформацією в асинхронному </w:t>
      </w:r>
      <w:r w:rsidRPr="00827941">
        <w:rPr>
          <w:rStyle w:val="a6"/>
          <w:rFonts w:eastAsiaTheme="majorEastAsia"/>
          <w:sz w:val="32"/>
          <w:szCs w:val="32"/>
        </w:rPr>
        <w:t>(офлайновом)</w:t>
      </w:r>
      <w:r w:rsidRPr="00827941">
        <w:rPr>
          <w:sz w:val="32"/>
          <w:szCs w:val="32"/>
        </w:rPr>
        <w:t> режимі. Асинхронні веб-конференції досить довго активно використовувалися в Інтернеті для проведення семінарів, конференцій, симпозіумів та інших наукових заходів, оскільки дозволяли їх учасникам, залишаючись на своєму робочому місці, брати участь у презентації доповідей і повідомлень, їх обговоренні, задавати питання авторам доповідей і відповідати на питання інших учасників конференції.</w:t>
      </w:r>
    </w:p>
    <w:p w14:paraId="3CC1C6FA" w14:textId="77777777" w:rsidR="00827941" w:rsidRPr="00827941" w:rsidRDefault="00827941" w:rsidP="00827941">
      <w:pPr>
        <w:pStyle w:val="a5"/>
        <w:rPr>
          <w:sz w:val="32"/>
          <w:szCs w:val="32"/>
        </w:rPr>
      </w:pPr>
      <w:r w:rsidRPr="00827941">
        <w:rPr>
          <w:sz w:val="32"/>
          <w:szCs w:val="32"/>
        </w:rPr>
        <w:t>Оскільки цей вид інтернет-комунікації виявився дуже затребуваний як в діловому спілкуванні, так і в якості засобу підтримки дистанційного навчання, дуже скоро були розроблені досить ефективні програмні засоби проведення текстових синхронних інтернет-конференцій - обмін повідомленнями в режимі онлайн (тобто в практично миттєвий обмін в реальному масштабі часу). Перші системи текстового спілкування в режимі реального часу, такі як </w:t>
      </w:r>
      <w:r w:rsidRPr="00827941">
        <w:rPr>
          <w:rStyle w:val="a6"/>
          <w:rFonts w:eastAsiaTheme="majorEastAsia"/>
          <w:sz w:val="32"/>
          <w:szCs w:val="32"/>
        </w:rPr>
        <w:t>чат</w:t>
      </w:r>
      <w:r w:rsidRPr="00827941">
        <w:rPr>
          <w:sz w:val="32"/>
          <w:szCs w:val="32"/>
        </w:rPr>
        <w:t> (англ. IRC - </w:t>
      </w:r>
      <w:r w:rsidRPr="00827941">
        <w:rPr>
          <w:rStyle w:val="a6"/>
          <w:rFonts w:eastAsiaTheme="majorEastAsia"/>
          <w:sz w:val="32"/>
          <w:szCs w:val="32"/>
        </w:rPr>
        <w:t>Internet</w:t>
      </w:r>
      <w:r w:rsidRPr="00827941">
        <w:rPr>
          <w:sz w:val="32"/>
          <w:szCs w:val="32"/>
        </w:rPr>
        <w:t> Relay </w:t>
      </w:r>
      <w:r w:rsidRPr="00827941">
        <w:rPr>
          <w:rStyle w:val="a6"/>
          <w:rFonts w:eastAsiaTheme="majorEastAsia"/>
          <w:sz w:val="32"/>
          <w:szCs w:val="32"/>
        </w:rPr>
        <w:t>Chat),</w:t>
      </w:r>
      <w:r w:rsidRPr="00827941">
        <w:rPr>
          <w:sz w:val="32"/>
          <w:szCs w:val="32"/>
        </w:rPr>
        <w:t> з'явилися на самому початку виникнення Інтернету, за ними пішли аналогічні програми для WWW (Всесвітньої павутини), також забезпечують миттєвий обмін повідомленнями на веб-сайтах , - </w:t>
      </w:r>
      <w:r w:rsidRPr="00827941">
        <w:rPr>
          <w:rStyle w:val="a6"/>
          <w:rFonts w:eastAsiaTheme="majorEastAsia"/>
          <w:sz w:val="32"/>
          <w:szCs w:val="32"/>
        </w:rPr>
        <w:t>веб-чати.</w:t>
      </w:r>
      <w:r w:rsidRPr="00827941">
        <w:rPr>
          <w:sz w:val="32"/>
          <w:szCs w:val="32"/>
        </w:rPr>
        <w:t> Однак перша повноцінна (тобто забезпечує не тільки текстову, але і аудіо- і відеокомунікацій в синхронному режимі) система конференц-зв'язку в Інтернеті з'явилася тільки наприкінці 1990-х рр., після чого протягом десяти років було розроблено безліч інших аналогічних засобів спілкування в режимі реального часу. До теперішнього часу оформилися основні функціональні сфери використання різних видів веб-конференцій - веб-форумів, відеоконференцій, вебінарів.</w:t>
      </w:r>
    </w:p>
    <w:p w14:paraId="188FE78C" w14:textId="746F5B73" w:rsidR="00827941" w:rsidRDefault="001B12C9" w:rsidP="009D3C81">
      <w:pPr>
        <w:pStyle w:val="3"/>
        <w:rPr>
          <w:lang w:val="uk-UA" w:eastAsia="uk-UA"/>
        </w:rPr>
      </w:pPr>
      <w:bookmarkStart w:id="3" w:name="_Toc90136052"/>
      <w:r w:rsidRPr="00D95D13">
        <w:rPr>
          <w:lang w:val="uk-UA" w:eastAsia="uk-UA"/>
        </w:rPr>
        <w:lastRenderedPageBreak/>
        <w:t>актуальність  роботи та  підстави для її виконання</w:t>
      </w:r>
      <w:bookmarkEnd w:id="3"/>
    </w:p>
    <w:p w14:paraId="6F143207" w14:textId="7F51E025" w:rsidR="00D95D13" w:rsidRPr="00523499" w:rsidRDefault="00523499" w:rsidP="00D95D13">
      <w:pPr>
        <w:rPr>
          <w:lang w:val="uk-UA" w:eastAsia="uk-UA"/>
        </w:rPr>
      </w:pPr>
      <w:r>
        <w:rPr>
          <w:lang w:val="ru-RU" w:eastAsia="uk-UA"/>
        </w:rPr>
        <w:t>Засоби для веб конференцій в сучасному світі є дуже затребуваними. Ла ла ла</w:t>
      </w:r>
    </w:p>
    <w:p w14:paraId="1305B94E" w14:textId="5C6E5A2E" w:rsidR="00C30A39" w:rsidRDefault="00523499" w:rsidP="009D3C81">
      <w:pPr>
        <w:pStyle w:val="3"/>
        <w:rPr>
          <w:lang w:val="uk-UA" w:eastAsia="uk-UA"/>
        </w:rPr>
      </w:pPr>
      <w:bookmarkStart w:id="4" w:name="_Toc90136053"/>
      <w:r w:rsidRPr="00FE187D">
        <w:rPr>
          <w:lang w:val="uk-UA" w:eastAsia="uk-UA"/>
        </w:rPr>
        <w:t xml:space="preserve">ціль </w:t>
      </w:r>
      <w:r>
        <w:rPr>
          <w:lang w:val="uk-UA" w:eastAsia="uk-UA"/>
        </w:rPr>
        <w:t>та задачі</w:t>
      </w:r>
      <w:r w:rsidRPr="00FE187D">
        <w:rPr>
          <w:lang w:val="uk-UA" w:eastAsia="uk-UA"/>
        </w:rPr>
        <w:t xml:space="preserve"> роботи  </w:t>
      </w:r>
      <w:r>
        <w:rPr>
          <w:lang w:val="uk-UA" w:eastAsia="uk-UA"/>
        </w:rPr>
        <w:t>й  можливі  сфери  застосування</w:t>
      </w:r>
      <w:bookmarkEnd w:id="4"/>
    </w:p>
    <w:p w14:paraId="1086854F" w14:textId="508571BD" w:rsidR="00523499" w:rsidRPr="00523499" w:rsidRDefault="00523499" w:rsidP="00523499">
      <w:pPr>
        <w:rPr>
          <w:lang w:val="uk-UA" w:eastAsia="uk-UA"/>
        </w:rPr>
      </w:pPr>
      <w:r>
        <w:rPr>
          <w:lang w:val="uk-UA" w:eastAsia="uk-UA"/>
        </w:rPr>
        <w:t>чето тут</w:t>
      </w:r>
    </w:p>
    <w:p w14:paraId="09BBCA05" w14:textId="0441D18D" w:rsidR="00F92F48" w:rsidRDefault="00F92F48" w:rsidP="00F92F48">
      <w:pPr>
        <w:rPr>
          <w:sz w:val="32"/>
          <w:szCs w:val="32"/>
          <w:lang w:val="ru-RU"/>
        </w:rPr>
      </w:pPr>
    </w:p>
    <w:p w14:paraId="6C10B662" w14:textId="5831B53A" w:rsidR="00F92F48" w:rsidRDefault="00F92F48">
      <w:pPr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br w:type="page"/>
      </w:r>
    </w:p>
    <w:p w14:paraId="52539A7F" w14:textId="2F189461" w:rsidR="00F92F48" w:rsidRDefault="00C30A39" w:rsidP="009D3C81">
      <w:pPr>
        <w:pStyle w:val="1"/>
        <w:rPr>
          <w:lang w:val="uk-UA" w:eastAsia="uk-UA"/>
        </w:rPr>
      </w:pPr>
      <w:bookmarkStart w:id="5" w:name="_Toc90136054"/>
      <w:r w:rsidRPr="00C30A39">
        <w:rPr>
          <w:lang w:val="uk-UA" w:eastAsia="uk-UA"/>
        </w:rPr>
        <w:lastRenderedPageBreak/>
        <w:t>Аналіз специфікації вимог технічного завдання</w:t>
      </w:r>
      <w:bookmarkEnd w:id="5"/>
    </w:p>
    <w:p w14:paraId="5D01261A" w14:textId="63CAFBAD" w:rsidR="009D3C81" w:rsidRPr="00B06991" w:rsidRDefault="00B06991" w:rsidP="009D3C81">
      <w:pPr>
        <w:rPr>
          <w:lang w:val="uk-UA" w:eastAsia="uk-UA"/>
        </w:rPr>
      </w:pPr>
      <w:r>
        <w:rPr>
          <w:lang w:val="ru-RU" w:eastAsia="uk-UA"/>
        </w:rPr>
        <w:t xml:space="preserve">За завданям необхідно розробити додаток </w:t>
      </w:r>
      <w:r>
        <w:rPr>
          <w:lang w:val="en-US" w:eastAsia="uk-UA"/>
        </w:rPr>
        <w:t>Web</w:t>
      </w:r>
      <w:r>
        <w:rPr>
          <w:lang w:val="ru-RU" w:eastAsia="uk-UA"/>
        </w:rPr>
        <w:t>конференц</w:t>
      </w:r>
      <w:r>
        <w:rPr>
          <w:lang w:val="uk-UA" w:eastAsia="uk-UA"/>
        </w:rPr>
        <w:t>ії, який надаватиме користувачам можливість спілкуватись один з одним створюючи та відоповідаючи на повідомлення. Всі користувачі мають бути авторизовані. Користувач має можливість редагувати власне повідомлення.</w:t>
      </w:r>
    </w:p>
    <w:p w14:paraId="118483D9" w14:textId="672EC5A2" w:rsidR="00C30A39" w:rsidRPr="00C30A39" w:rsidRDefault="00C30A39" w:rsidP="009D3C81">
      <w:pPr>
        <w:pStyle w:val="1"/>
        <w:rPr>
          <w:lang w:val="uk-UA" w:eastAsia="uk-UA"/>
        </w:rPr>
      </w:pPr>
      <w:bookmarkStart w:id="6" w:name="_Toc90136055"/>
      <w:r w:rsidRPr="00C30A39">
        <w:rPr>
          <w:lang w:val="uk-UA" w:eastAsia="uk-UA"/>
        </w:rPr>
        <w:t>Об'єктно-орієнтований аналіз досліджуваної проблеми</w:t>
      </w:r>
      <w:bookmarkEnd w:id="6"/>
    </w:p>
    <w:p w14:paraId="0860BF55" w14:textId="7D26057E" w:rsidR="00C30A39" w:rsidRDefault="00C30A39" w:rsidP="009D3C81">
      <w:pPr>
        <w:pStyle w:val="1"/>
        <w:rPr>
          <w:lang w:val="uk-UA" w:eastAsia="uk-UA"/>
        </w:rPr>
      </w:pPr>
      <w:bookmarkStart w:id="7" w:name="_Toc90136056"/>
      <w:r w:rsidRPr="00C30A39">
        <w:rPr>
          <w:lang w:val="uk-UA" w:eastAsia="uk-UA"/>
        </w:rPr>
        <w:t>Об'єктно-орієнтоване проектування програмної системи</w:t>
      </w:r>
      <w:bookmarkEnd w:id="7"/>
    </w:p>
    <w:p w14:paraId="36ADB753" w14:textId="59134B88" w:rsidR="00B06991" w:rsidRPr="00B06991" w:rsidRDefault="00B06991" w:rsidP="00B06991">
      <w:pPr>
        <w:rPr>
          <w:lang w:val="uk-UA" w:eastAsia="uk-UA"/>
        </w:rPr>
      </w:pPr>
      <w:r>
        <w:rPr>
          <w:lang w:val="uk-UA" w:eastAsia="uk-UA"/>
        </w:rPr>
        <w:t>Система має клас</w:t>
      </w:r>
      <w:r w:rsidRPr="00B06991">
        <w:rPr>
          <w:lang w:val="uk-UA" w:eastAsia="uk-UA"/>
        </w:rPr>
        <w:t xml:space="preserve"> </w:t>
      </w:r>
      <w:r>
        <w:rPr>
          <w:lang w:val="en-US" w:eastAsia="uk-UA"/>
        </w:rPr>
        <w:t>WebConferenceModel</w:t>
      </w:r>
      <w:r w:rsidRPr="00B06991">
        <w:rPr>
          <w:lang w:val="uk-UA" w:eastAsia="uk-UA"/>
        </w:rPr>
        <w:t xml:space="preserve">, </w:t>
      </w:r>
      <w:r>
        <w:rPr>
          <w:lang w:val="uk-UA" w:eastAsia="uk-UA"/>
        </w:rPr>
        <w:t xml:space="preserve">що </w:t>
      </w:r>
      <w:r w:rsidR="002F7E0C">
        <w:rPr>
          <w:lang w:val="uk-UA" w:eastAsia="uk-UA"/>
        </w:rPr>
        <w:t>відповідає за обробку дій, що були зроблені за допомогою інтерфейс</w:t>
      </w:r>
      <w:r w:rsidR="002D5F5C">
        <w:rPr>
          <w:lang w:val="uk-UA" w:eastAsia="uk-UA"/>
        </w:rPr>
        <w:t>у</w:t>
      </w:r>
      <w:r w:rsidR="002F7E0C">
        <w:rPr>
          <w:lang w:val="uk-UA" w:eastAsia="uk-UA"/>
        </w:rPr>
        <w:t xml:space="preserve"> клієнту. Виклики методів цього класу відповідають надсиланню пакетів на сервер для подальшої обробки, редагування бази даних та повернення відповіді.</w:t>
      </w:r>
    </w:p>
    <w:p w14:paraId="54D27B23" w14:textId="430DED6F" w:rsidR="00C30A39" w:rsidRDefault="00C30A39" w:rsidP="009D3C81">
      <w:pPr>
        <w:pStyle w:val="1"/>
        <w:rPr>
          <w:lang w:val="uk-UA" w:eastAsia="uk-UA"/>
        </w:rPr>
      </w:pPr>
      <w:bookmarkStart w:id="8" w:name="_Toc90136057"/>
      <w:r w:rsidRPr="00C30A39">
        <w:rPr>
          <w:lang w:val="uk-UA" w:eastAsia="uk-UA"/>
        </w:rPr>
        <w:t>Розробка програмної системи</w:t>
      </w:r>
      <w:bookmarkEnd w:id="8"/>
    </w:p>
    <w:p w14:paraId="085A8941" w14:textId="27A2C595" w:rsidR="002F7E0C" w:rsidRDefault="002F7E0C" w:rsidP="002F7E0C">
      <w:pPr>
        <w:pStyle w:val="3"/>
        <w:rPr>
          <w:lang w:val="uk-UA" w:eastAsia="uk-UA"/>
        </w:rPr>
      </w:pPr>
      <w:r>
        <w:rPr>
          <w:lang w:val="uk-UA" w:eastAsia="uk-UA"/>
        </w:rPr>
        <w:t>Комунікація клієнта та сервера</w:t>
      </w:r>
    </w:p>
    <w:p w14:paraId="2A829D2D" w14:textId="0C100ACA" w:rsidR="002F7E0C" w:rsidRDefault="002F7E0C" w:rsidP="002F7E0C">
      <w:pPr>
        <w:rPr>
          <w:rFonts w:ascii="Consolas" w:hAnsi="Consolas" w:cs="Consolas"/>
          <w:color w:val="000000"/>
          <w:sz w:val="19"/>
          <w:szCs w:val="19"/>
          <w:lang w:val="uk-UA"/>
        </w:rPr>
      </w:pPr>
      <w:r>
        <w:rPr>
          <w:lang w:val="uk-UA" w:eastAsia="uk-UA"/>
        </w:rPr>
        <w:t xml:space="preserve">Комунікація між клієнтом та сервером здійснюється за допомогою надсилання пакетів. Будь-який пакет має реалізовувати </w:t>
      </w:r>
      <w:r w:rsidR="009F0E39">
        <w:rPr>
          <w:lang w:val="uk-UA" w:eastAsia="uk-UA"/>
        </w:rPr>
        <w:t xml:space="preserve">клас </w:t>
      </w:r>
      <w:r w:rsidR="009F0E39">
        <w:rPr>
          <w:rFonts w:ascii="Consolas" w:hAnsi="Consolas" w:cs="Consolas"/>
          <w:color w:val="2B91AF"/>
          <w:sz w:val="19"/>
          <w:szCs w:val="19"/>
        </w:rPr>
        <w:t>Packet</w:t>
      </w:r>
      <w:r w:rsidR="009F0E39">
        <w:rPr>
          <w:rFonts w:ascii="Consolas" w:hAnsi="Consolas" w:cs="Consolas"/>
          <w:color w:val="2B91AF"/>
          <w:sz w:val="19"/>
          <w:szCs w:val="19"/>
          <w:lang w:val="uk-UA"/>
        </w:rPr>
        <w:t xml:space="preserve">, що має методи </w:t>
      </w:r>
      <w:r w:rsidR="009F0E39">
        <w:rPr>
          <w:rFonts w:ascii="Consolas" w:hAnsi="Consolas" w:cs="Consolas"/>
          <w:color w:val="2B91AF"/>
          <w:sz w:val="19"/>
          <w:szCs w:val="19"/>
          <w:lang w:val="en-US"/>
        </w:rPr>
        <w:t>byte</w:t>
      </w:r>
      <w:r w:rsidR="009F0E39" w:rsidRPr="009F0E39">
        <w:rPr>
          <w:rFonts w:ascii="Consolas" w:hAnsi="Consolas" w:cs="Consolas"/>
          <w:color w:val="2B91AF"/>
          <w:sz w:val="19"/>
          <w:szCs w:val="19"/>
          <w:lang w:val="uk-UA"/>
        </w:rPr>
        <w:t xml:space="preserve">[] </w:t>
      </w:r>
      <w:r w:rsidR="009F0E39">
        <w:rPr>
          <w:rFonts w:ascii="Consolas" w:hAnsi="Consolas" w:cs="Consolas"/>
          <w:color w:val="2B91AF"/>
          <w:sz w:val="19"/>
          <w:szCs w:val="19"/>
          <w:lang w:val="en-US"/>
        </w:rPr>
        <w:t>serialize</w:t>
      </w:r>
      <w:r w:rsidR="009F0E39" w:rsidRPr="009F0E39">
        <w:rPr>
          <w:rFonts w:ascii="Consolas" w:hAnsi="Consolas" w:cs="Consolas"/>
          <w:color w:val="2B91AF"/>
          <w:sz w:val="19"/>
          <w:szCs w:val="19"/>
          <w:lang w:val="uk-UA"/>
        </w:rPr>
        <w:t xml:space="preserve">() </w:t>
      </w:r>
      <w:r w:rsidR="009F0E39">
        <w:rPr>
          <w:rFonts w:ascii="Consolas" w:hAnsi="Consolas" w:cs="Consolas"/>
          <w:color w:val="2B91AF"/>
          <w:sz w:val="19"/>
          <w:szCs w:val="19"/>
          <w:lang w:val="en-US"/>
        </w:rPr>
        <w:t>static</w:t>
      </w:r>
      <w:r w:rsidR="009F0E39" w:rsidRPr="009F0E39">
        <w:rPr>
          <w:rFonts w:ascii="Consolas" w:hAnsi="Consolas" w:cs="Consolas"/>
          <w:color w:val="2B91AF"/>
          <w:sz w:val="19"/>
          <w:szCs w:val="19"/>
          <w:lang w:val="uk-UA"/>
        </w:rPr>
        <w:t xml:space="preserve"> </w:t>
      </w:r>
      <w:r w:rsidR="009F0E39">
        <w:rPr>
          <w:rFonts w:ascii="Consolas" w:hAnsi="Consolas" w:cs="Consolas"/>
          <w:color w:val="2B91AF"/>
          <w:sz w:val="19"/>
          <w:szCs w:val="19"/>
          <w:lang w:val="en-US"/>
        </w:rPr>
        <w:t>Packet</w:t>
      </w:r>
      <w:r w:rsidR="009F0E39" w:rsidRPr="009F0E39">
        <w:rPr>
          <w:rFonts w:ascii="Consolas" w:hAnsi="Consolas" w:cs="Consolas"/>
          <w:color w:val="2B91AF"/>
          <w:sz w:val="19"/>
          <w:szCs w:val="19"/>
          <w:lang w:val="uk-UA"/>
        </w:rPr>
        <w:t xml:space="preserve"> </w:t>
      </w:r>
      <w:r w:rsidR="009F0E39">
        <w:rPr>
          <w:rFonts w:ascii="Consolas" w:hAnsi="Consolas" w:cs="Consolas"/>
          <w:color w:val="2B91AF"/>
          <w:sz w:val="19"/>
          <w:szCs w:val="19"/>
          <w:lang w:val="en-US"/>
        </w:rPr>
        <w:t>deserialize</w:t>
      </w:r>
      <w:r w:rsidR="009F0E39" w:rsidRPr="009F0E39">
        <w:rPr>
          <w:rFonts w:ascii="Consolas" w:hAnsi="Consolas" w:cs="Consolas"/>
          <w:color w:val="2B91AF"/>
          <w:sz w:val="19"/>
          <w:szCs w:val="19"/>
          <w:lang w:val="uk-UA"/>
        </w:rPr>
        <w:t>(</w:t>
      </w:r>
      <w:r w:rsidR="009F0E39">
        <w:rPr>
          <w:rFonts w:ascii="Consolas" w:hAnsi="Consolas" w:cs="Consolas"/>
          <w:color w:val="2B91AF"/>
          <w:sz w:val="19"/>
          <w:szCs w:val="19"/>
          <w:lang w:val="en-US"/>
        </w:rPr>
        <w:t>byte</w:t>
      </w:r>
      <w:r w:rsidR="009F0E39" w:rsidRPr="009F0E39">
        <w:rPr>
          <w:rFonts w:ascii="Consolas" w:hAnsi="Consolas" w:cs="Consolas"/>
          <w:color w:val="2B91AF"/>
          <w:sz w:val="19"/>
          <w:szCs w:val="19"/>
          <w:lang w:val="uk-UA"/>
        </w:rPr>
        <w:t>[])</w:t>
      </w:r>
      <w:r w:rsidR="009F0E39">
        <w:rPr>
          <w:rFonts w:ascii="Consolas" w:hAnsi="Consolas" w:cs="Consolas"/>
          <w:color w:val="2B91AF"/>
          <w:sz w:val="19"/>
          <w:szCs w:val="19"/>
          <w:lang w:val="uk-UA"/>
        </w:rPr>
        <w:t xml:space="preserve">. Цей клас також містить в собі поле </w:t>
      </w:r>
      <w:r w:rsidR="009F0E39">
        <w:rPr>
          <w:rFonts w:ascii="Consolas" w:hAnsi="Consolas" w:cs="Consolas"/>
          <w:color w:val="000000"/>
          <w:sz w:val="19"/>
          <w:szCs w:val="19"/>
        </w:rPr>
        <w:t>packetID_field</w:t>
      </w:r>
      <w:r w:rsidR="009F0E39">
        <w:rPr>
          <w:rFonts w:ascii="Consolas" w:hAnsi="Consolas" w:cs="Consolas"/>
          <w:color w:val="000000"/>
          <w:sz w:val="19"/>
          <w:szCs w:val="19"/>
          <w:lang w:val="uk-UA"/>
        </w:rPr>
        <w:t xml:space="preserve">, що є ідентифікатором цього пакету. При надсиланні пакета відбувається збереження ідентифікатора 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>пакета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 та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 об’єкт </w:t>
      </w:r>
      <w:r w:rsidR="00E47362">
        <w:rPr>
          <w:rFonts w:ascii="Consolas" w:hAnsi="Consolas" w:cs="Consolas"/>
          <w:color w:val="000000"/>
          <w:sz w:val="19"/>
          <w:szCs w:val="19"/>
        </w:rPr>
        <w:t>TaskCompletionSource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, що містить майбутню відповідь на цей пакет, що може бути отримана через очікування 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Task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&lt;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Packet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&gt;,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 що буде повернений методом 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PacketManager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#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send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(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Packet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). Потім відбувається </w:t>
      </w:r>
      <w:r w:rsidR="009F0E39">
        <w:rPr>
          <w:rFonts w:ascii="Consolas" w:hAnsi="Consolas" w:cs="Consolas"/>
          <w:color w:val="000000"/>
          <w:sz w:val="19"/>
          <w:szCs w:val="19"/>
          <w:lang w:val="uk-UA"/>
        </w:rPr>
        <w:t>його серіалізація в байти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 та запис у сокет.</w:t>
      </w:r>
      <w:r w:rsidR="009F0E39">
        <w:rPr>
          <w:rFonts w:ascii="Consolas" w:hAnsi="Consolas" w:cs="Consolas"/>
          <w:color w:val="000000"/>
          <w:sz w:val="19"/>
          <w:szCs w:val="19"/>
          <w:lang w:val="uk-UA"/>
        </w:rPr>
        <w:t xml:space="preserve"> При отриманні пакета зчитані байти передаються спочатку в статичний метод</w:t>
      </w:r>
      <w:r w:rsidR="009F0E39" w:rsidRPr="009F0E39">
        <w:rPr>
          <w:rFonts w:ascii="Consolas" w:hAnsi="Consolas" w:cs="Consolas"/>
          <w:color w:val="000000"/>
          <w:sz w:val="19"/>
          <w:szCs w:val="19"/>
          <w:lang w:val="uk-UA"/>
        </w:rPr>
        <w:t xml:space="preserve"> </w:t>
      </w:r>
      <w:r w:rsidR="009F0E39">
        <w:rPr>
          <w:rFonts w:ascii="Consolas" w:hAnsi="Consolas" w:cs="Consolas"/>
          <w:color w:val="000000"/>
          <w:sz w:val="19"/>
          <w:szCs w:val="19"/>
          <w:lang w:val="en-US"/>
        </w:rPr>
        <w:t>Packet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::</w:t>
      </w:r>
      <w:r w:rsidR="009F0E39">
        <w:rPr>
          <w:rFonts w:ascii="Consolas" w:hAnsi="Consolas" w:cs="Consolas"/>
          <w:color w:val="000000"/>
          <w:sz w:val="19"/>
          <w:szCs w:val="19"/>
          <w:lang w:val="en-US"/>
        </w:rPr>
        <w:t>deserialize</w:t>
      </w:r>
      <w:r w:rsidR="009F0E39" w:rsidRPr="009F0E39">
        <w:rPr>
          <w:rFonts w:ascii="Consolas" w:hAnsi="Consolas" w:cs="Consolas"/>
          <w:color w:val="000000"/>
          <w:sz w:val="19"/>
          <w:szCs w:val="19"/>
          <w:lang w:val="uk-UA"/>
        </w:rPr>
        <w:t xml:space="preserve"> для створення об'єкта пакета, після чого 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Task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&lt;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Packet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&gt;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 створений при надсиланні відповідного пакету буде помічений як виконаний, і 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await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 xml:space="preserve"> 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PacketManager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#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send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(</w:t>
      </w:r>
      <w:r w:rsidR="00E47362">
        <w:rPr>
          <w:rFonts w:ascii="Consolas" w:hAnsi="Consolas" w:cs="Consolas"/>
          <w:color w:val="000000"/>
          <w:sz w:val="19"/>
          <w:szCs w:val="19"/>
          <w:lang w:val="en-US"/>
        </w:rPr>
        <w:t>Packet</w:t>
      </w:r>
      <w:r w:rsidR="00E47362" w:rsidRPr="00E47362">
        <w:rPr>
          <w:rFonts w:ascii="Consolas" w:hAnsi="Consolas" w:cs="Consolas"/>
          <w:color w:val="000000"/>
          <w:sz w:val="19"/>
          <w:szCs w:val="19"/>
          <w:lang w:val="uk-UA"/>
        </w:rPr>
        <w:t>)</w:t>
      </w:r>
      <w:r w:rsidR="00E47362" w:rsidRPr="00405546">
        <w:rPr>
          <w:rFonts w:ascii="Consolas" w:hAnsi="Consolas" w:cs="Consolas"/>
          <w:color w:val="000000"/>
          <w:sz w:val="19"/>
          <w:szCs w:val="19"/>
          <w:lang w:val="uk-UA"/>
        </w:rPr>
        <w:t xml:space="preserve"> </w:t>
      </w:r>
      <w:r w:rsidR="00E47362">
        <w:rPr>
          <w:rFonts w:ascii="Consolas" w:hAnsi="Consolas" w:cs="Consolas"/>
          <w:color w:val="000000"/>
          <w:sz w:val="19"/>
          <w:szCs w:val="19"/>
          <w:lang w:val="uk-UA"/>
        </w:rPr>
        <w:t>поверне відповідь.</w:t>
      </w:r>
    </w:p>
    <w:p w14:paraId="779C46F8" w14:textId="2CE5E54F" w:rsidR="00405546" w:rsidRDefault="00405546" w:rsidP="00405546">
      <w:pPr>
        <w:pStyle w:val="3"/>
        <w:rPr>
          <w:lang w:val="uk-UA"/>
        </w:rPr>
      </w:pPr>
      <w:r>
        <w:rPr>
          <w:lang w:val="uk-UA"/>
        </w:rPr>
        <w:t>Обробка подій графічного інтерфейсу</w:t>
      </w:r>
    </w:p>
    <w:p w14:paraId="0A9AC6B8" w14:textId="6F872502" w:rsidR="00405546" w:rsidRDefault="00405546" w:rsidP="00405546">
      <w:pPr>
        <w:rPr>
          <w:lang w:val="uk-UA"/>
        </w:rPr>
      </w:pPr>
      <w:r>
        <w:rPr>
          <w:lang w:val="uk-UA"/>
        </w:rPr>
        <w:t>При виникненні події, спричиненою активністю користувача в графічному інтерфейсі від</w:t>
      </w:r>
      <w:r w:rsidR="002D5F5C">
        <w:rPr>
          <w:lang w:val="uk-UA"/>
        </w:rPr>
        <w:t>б</w:t>
      </w:r>
      <w:r>
        <w:rPr>
          <w:lang w:val="uk-UA"/>
        </w:rPr>
        <w:t xml:space="preserve">увається виклик відповідного обробника класу об’єктної моделі </w:t>
      </w:r>
      <w:r>
        <w:rPr>
          <w:lang w:val="en-US"/>
        </w:rPr>
        <w:t>WebConferenceModel</w:t>
      </w:r>
      <w:r>
        <w:rPr>
          <w:lang w:val="uk-UA"/>
        </w:rPr>
        <w:t>. Після завершення обробки події зміст графічного інтерфейсу на екрані оновлюється щоб відповідати всім змінам, що відбулись.</w:t>
      </w:r>
    </w:p>
    <w:p w14:paraId="2EA3C220" w14:textId="16F2B675" w:rsidR="007917C5" w:rsidRDefault="007917C5" w:rsidP="007917C5">
      <w:pPr>
        <w:pStyle w:val="3"/>
        <w:rPr>
          <w:lang w:val="uk-UA"/>
        </w:rPr>
      </w:pPr>
      <w:r>
        <w:rPr>
          <w:lang w:val="uk-UA"/>
        </w:rPr>
        <w:t>Об’єктна модель</w:t>
      </w:r>
    </w:p>
    <w:p w14:paraId="784E685D" w14:textId="165A9311" w:rsidR="007917C5" w:rsidRDefault="007917C5" w:rsidP="007917C5">
      <w:pPr>
        <w:rPr>
          <w:lang w:val="uk-UA"/>
        </w:rPr>
      </w:pPr>
      <w:r>
        <w:rPr>
          <w:lang w:val="uk-UA"/>
        </w:rPr>
        <w:t>Програма включає в себе такі класи</w:t>
      </w:r>
      <w:r w:rsidR="00EA3E13">
        <w:rPr>
          <w:lang w:val="uk-UA"/>
        </w:rPr>
        <w:t xml:space="preserve"> для роботи з данними</w:t>
      </w:r>
      <w:r>
        <w:rPr>
          <w:lang w:val="uk-UA"/>
        </w:rPr>
        <w:t>:</w:t>
      </w:r>
    </w:p>
    <w:p w14:paraId="20FE5A88" w14:textId="64B222D4" w:rsidR="007917C5" w:rsidRPr="007917C5" w:rsidRDefault="007917C5" w:rsidP="007917C5">
      <w:pPr>
        <w:pStyle w:val="a9"/>
        <w:numPr>
          <w:ilvl w:val="0"/>
          <w:numId w:val="3"/>
        </w:numPr>
        <w:rPr>
          <w:lang w:val="uk-UA"/>
        </w:rPr>
      </w:pPr>
      <w:r>
        <w:rPr>
          <w:lang w:val="en-US"/>
        </w:rPr>
        <w:t>common</w:t>
      </w:r>
      <w:r w:rsidRPr="007917C5">
        <w:rPr>
          <w:lang w:val="uk-UA"/>
        </w:rPr>
        <w:t>.</w:t>
      </w:r>
      <w:r>
        <w:rPr>
          <w:lang w:val="en-US"/>
        </w:rPr>
        <w:t>Message</w:t>
      </w:r>
      <w:r w:rsidRPr="007917C5">
        <w:rPr>
          <w:lang w:val="uk-UA"/>
        </w:rPr>
        <w:t xml:space="preserve"> (</w:t>
      </w:r>
      <w:r>
        <w:rPr>
          <w:lang w:val="uk-UA"/>
        </w:rPr>
        <w:t xml:space="preserve">репрезентує повідомлення, має поля </w:t>
      </w:r>
      <w:r w:rsidR="006E6617">
        <w:rPr>
          <w:lang w:val="uk-UA"/>
        </w:rPr>
        <w:t>ідентифікатор</w:t>
      </w:r>
      <w:r w:rsidR="006E6617">
        <w:rPr>
          <w:lang w:val="uk-UA"/>
        </w:rPr>
        <w:t xml:space="preserve">, </w:t>
      </w:r>
      <w:r>
        <w:rPr>
          <w:lang w:val="uk-UA"/>
        </w:rPr>
        <w:t>автор, текст, дата, ідентифікатор попереднього повідомлення</w:t>
      </w:r>
      <w:r w:rsidRPr="007917C5">
        <w:rPr>
          <w:lang w:val="uk-UA"/>
        </w:rPr>
        <w:t>)</w:t>
      </w:r>
    </w:p>
    <w:p w14:paraId="37D10962" w14:textId="20EF0C6A" w:rsidR="007917C5" w:rsidRPr="007917C5" w:rsidRDefault="007917C5" w:rsidP="007917C5">
      <w:pPr>
        <w:pStyle w:val="a9"/>
        <w:numPr>
          <w:ilvl w:val="0"/>
          <w:numId w:val="3"/>
        </w:numPr>
        <w:rPr>
          <w:lang w:val="uk-UA"/>
        </w:rPr>
      </w:pPr>
      <w:r>
        <w:rPr>
          <w:lang w:val="en-US"/>
        </w:rPr>
        <w:t>common</w:t>
      </w:r>
      <w:r w:rsidRPr="006E6617">
        <w:rPr>
          <w:lang w:val="uk-UA"/>
        </w:rPr>
        <w:t>.</w:t>
      </w:r>
      <w:r>
        <w:rPr>
          <w:lang w:val="en-US"/>
        </w:rPr>
        <w:t>Room</w:t>
      </w:r>
      <w:r>
        <w:rPr>
          <w:lang w:val="uk-UA"/>
        </w:rPr>
        <w:t xml:space="preserve"> (репрезентує чат, має поля</w:t>
      </w:r>
      <w:r w:rsidR="006E6617">
        <w:rPr>
          <w:lang w:val="uk-UA"/>
        </w:rPr>
        <w:t xml:space="preserve"> ідентифікатор,</w:t>
      </w:r>
      <w:r>
        <w:rPr>
          <w:lang w:val="uk-UA"/>
        </w:rPr>
        <w:t xml:space="preserve"> ім’я та </w:t>
      </w:r>
      <w:r w:rsidR="006E6617">
        <w:rPr>
          <w:lang w:val="uk-UA"/>
        </w:rPr>
        <w:t>власник</w:t>
      </w:r>
      <w:r>
        <w:rPr>
          <w:lang w:val="uk-UA"/>
        </w:rPr>
        <w:t>)</w:t>
      </w:r>
    </w:p>
    <w:p w14:paraId="0320DDBB" w14:textId="0669B0DA" w:rsidR="007917C5" w:rsidRDefault="007917C5" w:rsidP="007917C5">
      <w:pPr>
        <w:pStyle w:val="a9"/>
        <w:numPr>
          <w:ilvl w:val="0"/>
          <w:numId w:val="3"/>
        </w:numPr>
        <w:rPr>
          <w:lang w:val="uk-UA"/>
        </w:rPr>
      </w:pPr>
      <w:r>
        <w:rPr>
          <w:lang w:val="en-US"/>
        </w:rPr>
        <w:t>common</w:t>
      </w:r>
      <w:r w:rsidRPr="006E6617">
        <w:rPr>
          <w:lang w:val="uk-UA"/>
        </w:rPr>
        <w:t>.</w:t>
      </w:r>
      <w:r>
        <w:rPr>
          <w:lang w:val="en-US"/>
        </w:rPr>
        <w:t>User</w:t>
      </w:r>
      <w:r w:rsidR="006E6617">
        <w:rPr>
          <w:lang w:val="uk-UA"/>
        </w:rPr>
        <w:t xml:space="preserve"> (репрезентує користувача, має поля </w:t>
      </w:r>
      <w:r w:rsidR="006E6617">
        <w:rPr>
          <w:lang w:val="uk-UA"/>
        </w:rPr>
        <w:t>ідентифікатор</w:t>
      </w:r>
      <w:r w:rsidR="006E6617">
        <w:rPr>
          <w:lang w:val="uk-UA"/>
        </w:rPr>
        <w:t>, ім’я користувача)</w:t>
      </w:r>
    </w:p>
    <w:p w14:paraId="15D4D75A" w14:textId="7E99F23A" w:rsidR="001B6975" w:rsidRPr="001B6975" w:rsidRDefault="001B6975" w:rsidP="001B6975">
      <w:pPr>
        <w:pStyle w:val="a9"/>
        <w:numPr>
          <w:ilvl w:val="0"/>
          <w:numId w:val="3"/>
        </w:numPr>
        <w:rPr>
          <w:lang w:val="uk-UA"/>
        </w:rPr>
      </w:pPr>
      <w:r>
        <w:rPr>
          <w:rFonts w:ascii="Consolas" w:hAnsi="Consolas" w:cs="Consolas"/>
          <w:color w:val="000000"/>
          <w:sz w:val="19"/>
          <w:szCs w:val="19"/>
          <w:lang w:val="ru-UA"/>
        </w:rPr>
        <w:t>We</w:t>
      </w:r>
      <w:r w:rsidRPr="001B6975">
        <w:rPr>
          <w:rFonts w:ascii="Consolas" w:hAnsi="Consolas" w:cs="Consolas"/>
          <w:sz w:val="19"/>
          <w:szCs w:val="19"/>
          <w:lang w:val="ru-UA"/>
        </w:rPr>
        <w:t>bConfServer.database</w:t>
      </w:r>
      <w:r w:rsidRPr="001B6975">
        <w:rPr>
          <w:rFonts w:ascii="Consolas" w:hAnsi="Consolas" w:cs="Consolas"/>
          <w:sz w:val="19"/>
          <w:szCs w:val="19"/>
          <w:lang w:val="uk-UA"/>
        </w:rPr>
        <w:t>.</w:t>
      </w:r>
      <w:r w:rsidRPr="001B6975">
        <w:rPr>
          <w:rFonts w:ascii="Consolas" w:hAnsi="Consolas" w:cs="Consolas"/>
          <w:sz w:val="19"/>
          <w:szCs w:val="19"/>
          <w:lang w:val="ru-UA"/>
        </w:rPr>
        <w:t>LoadedMesage:Message, LoadedObject</w:t>
      </w:r>
      <w:r>
        <w:rPr>
          <w:rFonts w:ascii="Consolas" w:hAnsi="Consolas" w:cs="Consolas"/>
          <w:sz w:val="19"/>
          <w:szCs w:val="19"/>
          <w:lang w:val="uk-UA"/>
        </w:rPr>
        <w:t xml:space="preserve"> (Репрезентує об’єкт повідомлення на сервері)</w:t>
      </w:r>
    </w:p>
    <w:p w14:paraId="583EFA15" w14:textId="7D8D0895" w:rsidR="001B6975" w:rsidRPr="001B6975" w:rsidRDefault="001B6975" w:rsidP="001B6975">
      <w:pPr>
        <w:pStyle w:val="a9"/>
        <w:numPr>
          <w:ilvl w:val="0"/>
          <w:numId w:val="3"/>
        </w:numPr>
        <w:rPr>
          <w:lang w:val="uk-UA"/>
        </w:rPr>
      </w:pPr>
      <w:r>
        <w:rPr>
          <w:rFonts w:ascii="Consolas" w:hAnsi="Consolas" w:cs="Consolas"/>
          <w:color w:val="000000"/>
          <w:sz w:val="19"/>
          <w:szCs w:val="19"/>
          <w:lang w:val="ru-UA"/>
        </w:rPr>
        <w:t>WebConfServer.database</w:t>
      </w:r>
      <w:r>
        <w:rPr>
          <w:rFonts w:ascii="Consolas" w:hAnsi="Consolas" w:cs="Consolas"/>
          <w:color w:val="000000"/>
          <w:sz w:val="19"/>
          <w:szCs w:val="19"/>
          <w:lang w:val="uk-UA"/>
        </w:rPr>
        <w:t>.</w:t>
      </w:r>
      <w:r>
        <w:rPr>
          <w:rFonts w:ascii="Consolas" w:hAnsi="Consolas" w:cs="Consolas"/>
          <w:color w:val="2B91AF"/>
          <w:sz w:val="19"/>
          <w:szCs w:val="19"/>
          <w:lang w:val="ru-UA"/>
        </w:rPr>
        <w:t>LoadedRoom</w:t>
      </w:r>
      <w:r>
        <w:rPr>
          <w:rFonts w:ascii="Consolas" w:hAnsi="Consolas" w:cs="Consolas"/>
          <w:color w:val="000000"/>
          <w:sz w:val="19"/>
          <w:szCs w:val="19"/>
          <w:lang w:val="ru-UA"/>
        </w:rPr>
        <w:t>:Room, LoadedObject</w:t>
      </w:r>
      <w:r>
        <w:rPr>
          <w:rFonts w:ascii="Consolas" w:hAnsi="Consolas" w:cs="Consolas"/>
          <w:sz w:val="19"/>
          <w:szCs w:val="19"/>
          <w:lang w:val="uk-UA"/>
        </w:rPr>
        <w:t xml:space="preserve">(Репрезентує об’єкт </w:t>
      </w:r>
      <w:r>
        <w:rPr>
          <w:rFonts w:ascii="Consolas" w:hAnsi="Consolas" w:cs="Consolas"/>
          <w:sz w:val="19"/>
          <w:szCs w:val="19"/>
          <w:lang w:val="uk-UA"/>
        </w:rPr>
        <w:t>чату</w:t>
      </w:r>
      <w:r>
        <w:rPr>
          <w:rFonts w:ascii="Consolas" w:hAnsi="Consolas" w:cs="Consolas"/>
          <w:sz w:val="19"/>
          <w:szCs w:val="19"/>
          <w:lang w:val="uk-UA"/>
        </w:rPr>
        <w:t xml:space="preserve"> на сервері</w:t>
      </w:r>
      <w:r>
        <w:rPr>
          <w:rFonts w:ascii="Consolas" w:hAnsi="Consolas" w:cs="Consolas"/>
          <w:sz w:val="19"/>
          <w:szCs w:val="19"/>
          <w:lang w:val="uk-UA"/>
        </w:rPr>
        <w:t>, має додаткове поле список членів</w:t>
      </w:r>
      <w:r>
        <w:rPr>
          <w:rFonts w:ascii="Consolas" w:hAnsi="Consolas" w:cs="Consolas"/>
          <w:sz w:val="19"/>
          <w:szCs w:val="19"/>
          <w:lang w:val="uk-UA"/>
        </w:rPr>
        <w:t>)</w:t>
      </w:r>
    </w:p>
    <w:p w14:paraId="0BECCE74" w14:textId="59A92C64" w:rsidR="00EA3E13" w:rsidRPr="001B6975" w:rsidRDefault="00EA3E13" w:rsidP="00EA3E13">
      <w:pPr>
        <w:pStyle w:val="a9"/>
        <w:numPr>
          <w:ilvl w:val="0"/>
          <w:numId w:val="3"/>
        </w:numPr>
        <w:rPr>
          <w:lang w:val="uk-UA"/>
        </w:rPr>
      </w:pPr>
      <w:r>
        <w:rPr>
          <w:rFonts w:ascii="Consolas" w:hAnsi="Consolas" w:cs="Consolas"/>
          <w:color w:val="000000"/>
          <w:sz w:val="19"/>
          <w:szCs w:val="19"/>
          <w:lang w:val="ru-UA"/>
        </w:rPr>
        <w:t>WebConfServer.database</w:t>
      </w:r>
      <w:r>
        <w:rPr>
          <w:rFonts w:ascii="Consolas" w:hAnsi="Consolas" w:cs="Consolas"/>
          <w:color w:val="000000"/>
          <w:sz w:val="19"/>
          <w:szCs w:val="19"/>
          <w:lang w:val="uk-UA"/>
        </w:rPr>
        <w:t>.</w:t>
      </w:r>
      <w:r>
        <w:rPr>
          <w:rFonts w:ascii="Consolas" w:hAnsi="Consolas" w:cs="Consolas"/>
          <w:color w:val="2B91AF"/>
          <w:sz w:val="19"/>
          <w:szCs w:val="19"/>
          <w:lang w:val="ru-UA"/>
        </w:rPr>
        <w:t>LoadedUser</w:t>
      </w:r>
      <w:r>
        <w:rPr>
          <w:rFonts w:ascii="Consolas" w:hAnsi="Consolas" w:cs="Consolas"/>
          <w:color w:val="000000"/>
          <w:sz w:val="19"/>
          <w:szCs w:val="19"/>
          <w:lang w:val="ru-UA"/>
        </w:rPr>
        <w:t xml:space="preserve"> : User, LoadedObject</w:t>
      </w:r>
      <w:r>
        <w:rPr>
          <w:rFonts w:ascii="Consolas" w:hAnsi="Consolas" w:cs="Consolas"/>
          <w:sz w:val="19"/>
          <w:szCs w:val="19"/>
          <w:lang w:val="uk-UA"/>
        </w:rPr>
        <w:t xml:space="preserve">(Репрезентує об’єкт </w:t>
      </w:r>
      <w:r>
        <w:rPr>
          <w:rFonts w:ascii="Consolas" w:hAnsi="Consolas" w:cs="Consolas"/>
          <w:sz w:val="19"/>
          <w:szCs w:val="19"/>
          <w:lang w:val="uk-UA"/>
        </w:rPr>
        <w:t>користувача</w:t>
      </w:r>
      <w:r>
        <w:rPr>
          <w:rFonts w:ascii="Consolas" w:hAnsi="Consolas" w:cs="Consolas"/>
          <w:sz w:val="19"/>
          <w:szCs w:val="19"/>
          <w:lang w:val="uk-UA"/>
        </w:rPr>
        <w:t xml:space="preserve"> на сервері, має додатков</w:t>
      </w:r>
      <w:r>
        <w:rPr>
          <w:rFonts w:ascii="Consolas" w:hAnsi="Consolas" w:cs="Consolas"/>
          <w:sz w:val="19"/>
          <w:szCs w:val="19"/>
          <w:lang w:val="uk-UA"/>
        </w:rPr>
        <w:t>і</w:t>
      </w:r>
      <w:r>
        <w:rPr>
          <w:rFonts w:ascii="Consolas" w:hAnsi="Consolas" w:cs="Consolas"/>
          <w:sz w:val="19"/>
          <w:szCs w:val="19"/>
          <w:lang w:val="uk-UA"/>
        </w:rPr>
        <w:t xml:space="preserve"> пол</w:t>
      </w:r>
      <w:r>
        <w:rPr>
          <w:rFonts w:ascii="Consolas" w:hAnsi="Consolas" w:cs="Consolas"/>
          <w:sz w:val="19"/>
          <w:szCs w:val="19"/>
          <w:lang w:val="uk-UA"/>
        </w:rPr>
        <w:t>я</w:t>
      </w:r>
      <w:r>
        <w:rPr>
          <w:rFonts w:ascii="Consolas" w:hAnsi="Consolas" w:cs="Consolas"/>
          <w:sz w:val="19"/>
          <w:szCs w:val="19"/>
          <w:lang w:val="uk-UA"/>
        </w:rPr>
        <w:t xml:space="preserve"> </w:t>
      </w:r>
      <w:r>
        <w:rPr>
          <w:rFonts w:ascii="Consolas" w:hAnsi="Consolas" w:cs="Consolas"/>
          <w:sz w:val="19"/>
          <w:szCs w:val="19"/>
          <w:lang w:val="uk-UA"/>
        </w:rPr>
        <w:t>хеш пароля та токен сессії</w:t>
      </w:r>
      <w:r>
        <w:rPr>
          <w:rFonts w:ascii="Consolas" w:hAnsi="Consolas" w:cs="Consolas"/>
          <w:sz w:val="19"/>
          <w:szCs w:val="19"/>
          <w:lang w:val="uk-UA"/>
        </w:rPr>
        <w:t>)</w:t>
      </w:r>
    </w:p>
    <w:p w14:paraId="72EEA66F" w14:textId="16B8F044" w:rsidR="001B6975" w:rsidRPr="001B6975" w:rsidRDefault="001B6975" w:rsidP="00EA3E13">
      <w:pPr>
        <w:pStyle w:val="a9"/>
        <w:rPr>
          <w:lang w:val="uk-UA"/>
        </w:rPr>
      </w:pPr>
    </w:p>
    <w:p w14:paraId="1139932A" w14:textId="6C6EA2B7" w:rsidR="007B1FE3" w:rsidRDefault="007B1FE3" w:rsidP="007B1FE3">
      <w:pPr>
        <w:pStyle w:val="3"/>
        <w:rPr>
          <w:lang w:val="uk-UA"/>
        </w:rPr>
      </w:pPr>
      <w:r>
        <w:rPr>
          <w:lang w:val="uk-UA"/>
        </w:rPr>
        <w:t>Аутентифікація користувача</w:t>
      </w:r>
    </w:p>
    <w:p w14:paraId="536F0088" w14:textId="6BA33723" w:rsidR="007917C5" w:rsidRPr="007917C5" w:rsidRDefault="007B1FE3" w:rsidP="007917C5">
      <w:pPr>
        <w:rPr>
          <w:rFonts w:ascii="Consolas" w:hAnsi="Consolas" w:cs="Consolas"/>
          <w:color w:val="000000"/>
          <w:sz w:val="19"/>
          <w:szCs w:val="19"/>
          <w:lang w:val="uk-UA"/>
        </w:rPr>
      </w:pPr>
      <w:r>
        <w:rPr>
          <w:lang w:val="uk-UA"/>
        </w:rPr>
        <w:t>Для аутентифікації користувач має ввести логін та пароль на відповідному екрані входу в систему. Після надсилання даних сервер застосовує хеш-функцію</w:t>
      </w:r>
      <w:r w:rsidRPr="007B1FE3">
        <w:rPr>
          <w:lang w:val="ru-RU"/>
        </w:rPr>
        <w:t xml:space="preserve"> </w:t>
      </w:r>
      <w:r>
        <w:rPr>
          <w:lang w:val="uk-UA"/>
        </w:rPr>
        <w:t>до пароля та перевіряє наявність користувача з такими даними в базі даних.</w:t>
      </w:r>
      <w:r w:rsidR="00F747FB">
        <w:rPr>
          <w:lang w:val="uk-UA"/>
        </w:rPr>
        <w:t xml:space="preserve"> Якщо користувача знайдено, да пакета відповіді буде </w:t>
      </w:r>
      <w:r w:rsidR="00F747FB">
        <w:rPr>
          <w:lang w:val="uk-UA"/>
        </w:rPr>
        <w:lastRenderedPageBreak/>
        <w:t xml:space="preserve">додано поле </w:t>
      </w:r>
      <w:r w:rsidR="00F747FB">
        <w:rPr>
          <w:rFonts w:ascii="Consolas" w:hAnsi="Consolas" w:cs="Consolas"/>
          <w:color w:val="000000"/>
          <w:sz w:val="19"/>
          <w:szCs w:val="19"/>
        </w:rPr>
        <w:t>auth_token_field</w:t>
      </w:r>
      <w:r w:rsidR="00F747FB">
        <w:rPr>
          <w:rFonts w:ascii="Consolas" w:hAnsi="Consolas" w:cs="Consolas"/>
          <w:color w:val="000000"/>
          <w:sz w:val="19"/>
          <w:szCs w:val="19"/>
          <w:lang w:val="uk-UA"/>
        </w:rPr>
        <w:t>, що містить токен, що збережений на сервері і відповідає цьому користувачу. Таким чином, наступні запити користувача будуть авторизовані.</w:t>
      </w:r>
    </w:p>
    <w:p w14:paraId="1572E5F9" w14:textId="7B0B2A25" w:rsidR="00C30A39" w:rsidRDefault="00C30A39" w:rsidP="009D3C81">
      <w:pPr>
        <w:pStyle w:val="1"/>
        <w:rPr>
          <w:lang w:val="uk-UA" w:eastAsia="uk-UA"/>
        </w:rPr>
      </w:pPr>
      <w:bookmarkStart w:id="9" w:name="_Toc90136058"/>
      <w:r w:rsidRPr="00C30A39">
        <w:rPr>
          <w:lang w:val="uk-UA" w:eastAsia="uk-UA"/>
        </w:rPr>
        <w:t>Тестування і результати виконання програми</w:t>
      </w:r>
      <w:bookmarkEnd w:id="9"/>
    </w:p>
    <w:p w14:paraId="765CD3A3" w14:textId="0C210340" w:rsidR="00E76EF2" w:rsidRDefault="00E76EF2" w:rsidP="00E76EF2">
      <w:pPr>
        <w:rPr>
          <w:lang w:val="uk-UA" w:eastAsia="uk-UA"/>
        </w:rPr>
      </w:pPr>
      <w:r w:rsidRPr="00E76EF2">
        <w:rPr>
          <w:noProof/>
          <w:lang w:val="uk-UA" w:eastAsia="uk-UA"/>
        </w:rPr>
        <w:drawing>
          <wp:inline distT="0" distB="0" distL="0" distR="0" wp14:anchorId="0C70157C" wp14:editId="58A6A551">
            <wp:extent cx="5940425" cy="2088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5429" w14:textId="2CE3A7D6" w:rsidR="00E76EF2" w:rsidRDefault="00E76EF2" w:rsidP="00E76EF2">
      <w:pPr>
        <w:rPr>
          <w:lang w:val="uk-UA" w:eastAsia="uk-UA"/>
        </w:rPr>
      </w:pPr>
    </w:p>
    <w:p w14:paraId="34AA9802" w14:textId="406E9C4A" w:rsidR="00E76EF2" w:rsidRDefault="00E76EF2" w:rsidP="00E76EF2">
      <w:pPr>
        <w:rPr>
          <w:lang w:val="uk-UA" w:eastAsia="uk-UA"/>
        </w:rPr>
      </w:pPr>
      <w:r w:rsidRPr="00E76EF2">
        <w:rPr>
          <w:noProof/>
          <w:lang w:val="uk-UA" w:eastAsia="uk-UA"/>
        </w:rPr>
        <w:drawing>
          <wp:inline distT="0" distB="0" distL="0" distR="0" wp14:anchorId="3784AF3C" wp14:editId="19828D2C">
            <wp:extent cx="5940425" cy="206311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E8B69" w14:textId="6B8DB775" w:rsidR="00E76EF2" w:rsidRDefault="00E76EF2" w:rsidP="00E76EF2">
      <w:pPr>
        <w:rPr>
          <w:lang w:val="uk-UA" w:eastAsia="uk-UA"/>
        </w:rPr>
      </w:pPr>
      <w:r w:rsidRPr="00E76EF2">
        <w:rPr>
          <w:noProof/>
          <w:lang w:val="uk-UA" w:eastAsia="uk-UA"/>
        </w:rPr>
        <w:drawing>
          <wp:inline distT="0" distB="0" distL="0" distR="0" wp14:anchorId="7F8C9809" wp14:editId="641A99DE">
            <wp:extent cx="5940425" cy="29616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ED3B" w14:textId="780E4CEF" w:rsidR="00E76EF2" w:rsidRDefault="00E76EF2" w:rsidP="00E76EF2">
      <w:pPr>
        <w:rPr>
          <w:lang w:val="uk-UA" w:eastAsia="uk-UA"/>
        </w:rPr>
      </w:pPr>
      <w:r w:rsidRPr="00E76EF2">
        <w:rPr>
          <w:noProof/>
          <w:lang w:val="uk-UA" w:eastAsia="uk-UA"/>
        </w:rPr>
        <w:lastRenderedPageBreak/>
        <w:drawing>
          <wp:inline distT="0" distB="0" distL="0" distR="0" wp14:anchorId="52CC9221" wp14:editId="36B926B2">
            <wp:extent cx="5940425" cy="59055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5799" w14:textId="33A9FE36" w:rsidR="00E76EF2" w:rsidRDefault="00E76EF2" w:rsidP="00E76EF2">
      <w:pPr>
        <w:rPr>
          <w:lang w:val="uk-UA" w:eastAsia="uk-UA"/>
        </w:rPr>
      </w:pPr>
      <w:r w:rsidRPr="00E76EF2">
        <w:rPr>
          <w:noProof/>
          <w:lang w:val="uk-UA" w:eastAsia="uk-UA"/>
        </w:rPr>
        <w:lastRenderedPageBreak/>
        <w:drawing>
          <wp:inline distT="0" distB="0" distL="0" distR="0" wp14:anchorId="39424551" wp14:editId="72B20D02">
            <wp:extent cx="5940425" cy="59055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3A75" w14:textId="477B8B47" w:rsidR="00E76EF2" w:rsidRDefault="00821DB2" w:rsidP="00E76EF2">
      <w:pPr>
        <w:rPr>
          <w:lang w:val="uk-UA" w:eastAsia="uk-UA"/>
        </w:rPr>
      </w:pPr>
      <w:r w:rsidRPr="00821DB2">
        <w:rPr>
          <w:lang w:val="uk-UA" w:eastAsia="uk-UA"/>
        </w:rPr>
        <w:lastRenderedPageBreak/>
        <w:drawing>
          <wp:inline distT="0" distB="0" distL="0" distR="0" wp14:anchorId="1CBC6E5B" wp14:editId="3A1011B9">
            <wp:extent cx="5940425" cy="58585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F2D0" w14:textId="485D82F6" w:rsidR="003F52F2" w:rsidRDefault="003F52F2" w:rsidP="00E76EF2">
      <w:pPr>
        <w:rPr>
          <w:lang w:val="uk-UA" w:eastAsia="uk-UA"/>
        </w:rPr>
      </w:pPr>
      <w:r w:rsidRPr="003F52F2">
        <w:rPr>
          <w:lang w:val="uk-UA" w:eastAsia="uk-UA"/>
        </w:rPr>
        <w:lastRenderedPageBreak/>
        <w:drawing>
          <wp:inline distT="0" distB="0" distL="0" distR="0" wp14:anchorId="1A72985D" wp14:editId="16AEBB8B">
            <wp:extent cx="5940425" cy="58115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EB70" w14:textId="7E03BA7F" w:rsidR="003F52F2" w:rsidRPr="00E76EF2" w:rsidRDefault="003F52F2" w:rsidP="00E76EF2">
      <w:pPr>
        <w:rPr>
          <w:lang w:val="uk-UA" w:eastAsia="uk-UA"/>
        </w:rPr>
      </w:pPr>
      <w:r w:rsidRPr="003F52F2">
        <w:rPr>
          <w:lang w:val="uk-UA" w:eastAsia="uk-UA"/>
        </w:rPr>
        <w:lastRenderedPageBreak/>
        <w:drawing>
          <wp:inline distT="0" distB="0" distL="0" distR="0" wp14:anchorId="7016A487" wp14:editId="50467527">
            <wp:extent cx="5940425" cy="583501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3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12009" w14:textId="67A52725" w:rsidR="00C30A39" w:rsidRDefault="00C30A39" w:rsidP="00C30A39">
      <w:pPr>
        <w:pStyle w:val="1"/>
        <w:rPr>
          <w:color w:val="auto"/>
          <w:sz w:val="36"/>
          <w:szCs w:val="36"/>
          <w:lang w:val="uk-UA" w:eastAsia="uk-UA"/>
        </w:rPr>
      </w:pPr>
      <w:bookmarkStart w:id="10" w:name="_Toc90136059"/>
      <w:r w:rsidRPr="00C30A39">
        <w:rPr>
          <w:color w:val="auto"/>
          <w:sz w:val="36"/>
          <w:szCs w:val="36"/>
          <w:lang w:val="uk-UA" w:eastAsia="uk-UA"/>
        </w:rPr>
        <w:t>Висновки.</w:t>
      </w:r>
      <w:bookmarkEnd w:id="10"/>
    </w:p>
    <w:p w14:paraId="45DB93A7" w14:textId="3A092E23" w:rsidR="002D5F5C" w:rsidRPr="00821DB2" w:rsidRDefault="002D5F5C" w:rsidP="002D5F5C">
      <w:pPr>
        <w:rPr>
          <w:lang w:val="ru-RU" w:eastAsia="uk-UA"/>
        </w:rPr>
      </w:pPr>
      <w:r>
        <w:rPr>
          <w:lang w:val="ru-RU" w:eastAsia="uk-UA"/>
        </w:rPr>
        <w:t>В ход</w:t>
      </w:r>
      <w:r>
        <w:rPr>
          <w:lang w:val="uk-UA" w:eastAsia="uk-UA"/>
        </w:rPr>
        <w:t xml:space="preserve">і роботи було створено застосунок для обміну повідомленнями між користувачами по мережі на основі платформи </w:t>
      </w:r>
      <w:r>
        <w:rPr>
          <w:lang w:val="en-US" w:eastAsia="uk-UA"/>
        </w:rPr>
        <w:t>WPF</w:t>
      </w:r>
      <w:r w:rsidRPr="002D5F5C">
        <w:rPr>
          <w:lang w:val="ru-RU" w:eastAsia="uk-UA"/>
        </w:rPr>
        <w:t xml:space="preserve"> </w:t>
      </w:r>
      <w:r>
        <w:rPr>
          <w:lang w:val="ru-RU" w:eastAsia="uk-UA"/>
        </w:rPr>
        <w:t>та мови програмування</w:t>
      </w:r>
      <w:r w:rsidR="003F52F2" w:rsidRPr="003F52F2">
        <w:rPr>
          <w:lang w:val="ru-RU" w:eastAsia="uk-UA"/>
        </w:rPr>
        <w:t xml:space="preserve"> </w:t>
      </w:r>
      <w:r>
        <w:rPr>
          <w:lang w:val="en-US" w:eastAsia="uk-UA"/>
        </w:rPr>
        <w:t>C</w:t>
      </w:r>
      <w:r w:rsidRPr="002D5F5C">
        <w:rPr>
          <w:lang w:val="ru-RU" w:eastAsia="uk-UA"/>
        </w:rPr>
        <w:t>#</w:t>
      </w:r>
      <w:r>
        <w:rPr>
          <w:lang w:val="ru-RU" w:eastAsia="uk-UA"/>
        </w:rPr>
        <w:t>.</w:t>
      </w:r>
    </w:p>
    <w:p w14:paraId="23F2137D" w14:textId="0D8C3152" w:rsidR="00C30A39" w:rsidRDefault="00C30A39" w:rsidP="00C30A39">
      <w:pPr>
        <w:pStyle w:val="1"/>
        <w:rPr>
          <w:color w:val="auto"/>
          <w:sz w:val="36"/>
          <w:szCs w:val="36"/>
          <w:lang w:val="uk-UA" w:eastAsia="uk-UA"/>
        </w:rPr>
      </w:pPr>
      <w:bookmarkStart w:id="11" w:name="_Toc90136060"/>
      <w:r w:rsidRPr="00C30A39">
        <w:rPr>
          <w:color w:val="auto"/>
          <w:sz w:val="36"/>
          <w:szCs w:val="36"/>
          <w:lang w:val="uk-UA" w:eastAsia="uk-UA"/>
        </w:rPr>
        <w:t>Перелік джерел посилання</w:t>
      </w:r>
      <w:bookmarkEnd w:id="11"/>
    </w:p>
    <w:p w14:paraId="564CD01C" w14:textId="76749E3C" w:rsidR="002D5F5C" w:rsidRDefault="00EA3E13" w:rsidP="002D5F5C">
      <w:pPr>
        <w:pStyle w:val="a9"/>
        <w:numPr>
          <w:ilvl w:val="0"/>
          <w:numId w:val="2"/>
        </w:numPr>
        <w:rPr>
          <w:lang w:val="uk-UA" w:eastAsia="uk-UA"/>
        </w:rPr>
      </w:pPr>
      <w:hyperlink r:id="rId14" w:history="1">
        <w:r w:rsidR="002D5F5C" w:rsidRPr="00DB4804">
          <w:rPr>
            <w:rStyle w:val="a4"/>
            <w:lang w:val="uk-UA" w:eastAsia="uk-UA"/>
          </w:rPr>
          <w:t>https://www.geeksforgeeks.org/</w:t>
        </w:r>
      </w:hyperlink>
    </w:p>
    <w:p w14:paraId="0965F101" w14:textId="1CD97AEB" w:rsidR="002D5F5C" w:rsidRDefault="00EA3E13" w:rsidP="002D5F5C">
      <w:pPr>
        <w:pStyle w:val="a9"/>
        <w:numPr>
          <w:ilvl w:val="0"/>
          <w:numId w:val="2"/>
        </w:numPr>
        <w:rPr>
          <w:lang w:val="uk-UA" w:eastAsia="uk-UA"/>
        </w:rPr>
      </w:pPr>
      <w:hyperlink r:id="rId15" w:history="1">
        <w:r w:rsidR="002D5F5C" w:rsidRPr="00DB4804">
          <w:rPr>
            <w:rStyle w:val="a4"/>
            <w:lang w:val="uk-UA" w:eastAsia="uk-UA"/>
          </w:rPr>
          <w:t>https://docs.microsoft.com/</w:t>
        </w:r>
      </w:hyperlink>
    </w:p>
    <w:p w14:paraId="5BC65606" w14:textId="0CBCF910" w:rsidR="002D5F5C" w:rsidRPr="002D5F5C" w:rsidRDefault="002D5F5C" w:rsidP="002D5F5C">
      <w:pPr>
        <w:pStyle w:val="a9"/>
        <w:numPr>
          <w:ilvl w:val="0"/>
          <w:numId w:val="2"/>
        </w:numPr>
        <w:rPr>
          <w:lang w:val="uk-UA" w:eastAsia="uk-UA"/>
        </w:rPr>
      </w:pPr>
      <w:r w:rsidRPr="002D5F5C">
        <w:rPr>
          <w:lang w:val="uk-UA" w:eastAsia="uk-UA"/>
        </w:rPr>
        <w:t>https://stackoverflow.com/</w:t>
      </w:r>
    </w:p>
    <w:sectPr w:rsidR="002D5F5C" w:rsidRPr="002D5F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D942B7"/>
    <w:multiLevelType w:val="hybridMultilevel"/>
    <w:tmpl w:val="A00695EA"/>
    <w:lvl w:ilvl="0" w:tplc="BE7AF87C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58E334FA"/>
    <w:multiLevelType w:val="hybridMultilevel"/>
    <w:tmpl w:val="904052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71FA3"/>
    <w:multiLevelType w:val="hybridMultilevel"/>
    <w:tmpl w:val="D5FA93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48"/>
    <w:rsid w:val="000F2ACC"/>
    <w:rsid w:val="001B12C9"/>
    <w:rsid w:val="001B6975"/>
    <w:rsid w:val="002D5F5C"/>
    <w:rsid w:val="002F7E0C"/>
    <w:rsid w:val="003F52F2"/>
    <w:rsid w:val="00405546"/>
    <w:rsid w:val="00523499"/>
    <w:rsid w:val="00594156"/>
    <w:rsid w:val="006E6617"/>
    <w:rsid w:val="007917C5"/>
    <w:rsid w:val="007B1FE3"/>
    <w:rsid w:val="00821DB2"/>
    <w:rsid w:val="00827941"/>
    <w:rsid w:val="008666FD"/>
    <w:rsid w:val="009D3C81"/>
    <w:rsid w:val="009F0E39"/>
    <w:rsid w:val="00B06991"/>
    <w:rsid w:val="00C30A39"/>
    <w:rsid w:val="00D95D13"/>
    <w:rsid w:val="00E47362"/>
    <w:rsid w:val="00E76EF2"/>
    <w:rsid w:val="00EA3E13"/>
    <w:rsid w:val="00F747FB"/>
    <w:rsid w:val="00F9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43C67"/>
  <w15:chartTrackingRefBased/>
  <w15:docId w15:val="{CDB275E3-18EE-4C58-B6DB-8FD66AB13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92F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30A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D3C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92F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1">
    <w:name w:val="Абзац списка1"/>
    <w:basedOn w:val="a"/>
    <w:rsid w:val="00C30A39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C30A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TOC Heading"/>
    <w:basedOn w:val="1"/>
    <w:next w:val="a"/>
    <w:uiPriority w:val="39"/>
    <w:unhideWhenUsed/>
    <w:qFormat/>
    <w:rsid w:val="00C30A39"/>
    <w:pPr>
      <w:outlineLvl w:val="9"/>
    </w:pPr>
    <w:rPr>
      <w:lang w:eastAsia="ru-UA"/>
    </w:rPr>
  </w:style>
  <w:style w:type="paragraph" w:styleId="12">
    <w:name w:val="toc 1"/>
    <w:basedOn w:val="a"/>
    <w:next w:val="a"/>
    <w:autoRedefine/>
    <w:uiPriority w:val="39"/>
    <w:unhideWhenUsed/>
    <w:rsid w:val="00C30A3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30A39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C30A39"/>
    <w:rPr>
      <w:color w:val="0563C1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827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UA"/>
    </w:rPr>
  </w:style>
  <w:style w:type="character" w:styleId="a6">
    <w:name w:val="Strong"/>
    <w:basedOn w:val="a0"/>
    <w:uiPriority w:val="22"/>
    <w:qFormat/>
    <w:rsid w:val="00827941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9D3C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9D3C81"/>
    <w:pPr>
      <w:spacing w:after="100"/>
      <w:ind w:left="440"/>
    </w:pPr>
  </w:style>
  <w:style w:type="paragraph" w:styleId="a7">
    <w:name w:val="Plain Text"/>
    <w:basedOn w:val="a"/>
    <w:link w:val="a8"/>
    <w:rsid w:val="009D3C81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a8">
    <w:name w:val="Текст Знак"/>
    <w:basedOn w:val="a0"/>
    <w:link w:val="a7"/>
    <w:rsid w:val="009D3C81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styleId="a9">
    <w:name w:val="List Paragraph"/>
    <w:basedOn w:val="a"/>
    <w:uiPriority w:val="34"/>
    <w:qFormat/>
    <w:rsid w:val="002D5F5C"/>
    <w:pPr>
      <w:ind w:left="720"/>
      <w:contextualSpacing/>
    </w:pPr>
  </w:style>
  <w:style w:type="character" w:styleId="aa">
    <w:name w:val="Unresolved Mention"/>
    <w:basedOn w:val="a0"/>
    <w:uiPriority w:val="99"/>
    <w:semiHidden/>
    <w:unhideWhenUsed/>
    <w:rsid w:val="002D5F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8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docs.microsoft.com/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geeksforgeek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0DBA4-AF0C-4244-9DA5-BFC9DFB395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Pages>12</Pages>
  <Words>1343</Words>
  <Characters>7660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Одайський Володимир Вячеславович</dc:creator>
  <cp:keywords/>
  <dc:description/>
  <cp:lastModifiedBy>Одайський Володимир Вячеславович</cp:lastModifiedBy>
  <cp:revision>7</cp:revision>
  <dcterms:created xsi:type="dcterms:W3CDTF">2021-12-11T13:52:00Z</dcterms:created>
  <dcterms:modified xsi:type="dcterms:W3CDTF">2021-12-19T10:11:00Z</dcterms:modified>
</cp:coreProperties>
</file>