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881F" w14:textId="77777777" w:rsidR="004B3C55" w:rsidRPr="00644241" w:rsidRDefault="00000000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36"/>
          <w:szCs w:val="36"/>
        </w:rPr>
      </w:pPr>
      <w:r w:rsidRPr="00644241">
        <w:rPr>
          <w:rFonts w:eastAsia="Calibri" w:cstheme="minorHAnsi"/>
          <w:b/>
          <w:bCs/>
          <w:color w:val="000000" w:themeColor="text1"/>
          <w:sz w:val="36"/>
          <w:szCs w:val="36"/>
        </w:rPr>
        <w:t>12. Jazyk SQL – SELECT, VIEW (spojování tabulek, agregační funkce, seskupování záznamů)</w:t>
      </w:r>
    </w:p>
    <w:p w14:paraId="4B0AD8B7" w14:textId="77777777" w:rsidR="004B3C55" w:rsidRPr="00644241" w:rsidRDefault="00000000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b/>
          <w:bCs/>
          <w:color w:val="000000" w:themeColor="text1"/>
          <w:sz w:val="28"/>
          <w:szCs w:val="28"/>
        </w:rPr>
        <w:t>Základní pojmy</w:t>
      </w:r>
    </w:p>
    <w:p w14:paraId="7A28BAF2" w14:textId="77777777" w:rsidR="004B3C55" w:rsidRPr="00644241" w:rsidRDefault="00000000">
      <w:pPr>
        <w:pStyle w:val="ListParagraph"/>
        <w:widowControl w:val="0"/>
        <w:numPr>
          <w:ilvl w:val="0"/>
          <w:numId w:val="3"/>
        </w:numPr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color w:val="000000" w:themeColor="text1"/>
          <w:sz w:val="28"/>
          <w:szCs w:val="28"/>
        </w:rPr>
        <w:t xml:space="preserve">Nějakým způsobem musíme </w:t>
      </w:r>
      <w:r w:rsidRPr="007023A3">
        <w:rPr>
          <w:rFonts w:eastAsia="Calibri" w:cstheme="minorHAnsi"/>
          <w:b/>
          <w:bCs/>
          <w:color w:val="FF0000"/>
          <w:sz w:val="28"/>
          <w:szCs w:val="28"/>
        </w:rPr>
        <w:t>získávat data z databáze</w:t>
      </w:r>
    </w:p>
    <w:p w14:paraId="0798C749" w14:textId="77777777" w:rsidR="004B3C55" w:rsidRPr="00FF034A" w:rsidRDefault="00000000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color w:val="000000" w:themeColor="text1"/>
          <w:sz w:val="28"/>
          <w:szCs w:val="28"/>
        </w:rPr>
        <w:t>Právě proto existují SQL příkaz SELECT a objekt VIEW</w:t>
      </w:r>
    </w:p>
    <w:p w14:paraId="2230385C" w14:textId="77777777" w:rsidR="00FF034A" w:rsidRPr="00FF034A" w:rsidRDefault="00FF034A" w:rsidP="00FF034A">
      <w:pPr>
        <w:widowControl w:val="0"/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0B21E841" w14:textId="5F75FEF9" w:rsidR="004B3C55" w:rsidRPr="00FF034A" w:rsidRDefault="00E25855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FF0000"/>
          <w:sz w:val="36"/>
          <w:szCs w:val="36"/>
        </w:rPr>
      </w:pPr>
      <w:r w:rsidRPr="00E25855">
        <w:rPr>
          <w:rFonts w:eastAsia="Calibri" w:cstheme="minorHAnsi"/>
          <w:b/>
          <w:bCs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9D7397A" wp14:editId="72DB958D">
            <wp:simplePos x="0" y="0"/>
            <wp:positionH relativeFrom="column">
              <wp:posOffset>3798570</wp:posOffset>
            </wp:positionH>
            <wp:positionV relativeFrom="paragraph">
              <wp:posOffset>368300</wp:posOffset>
            </wp:positionV>
            <wp:extent cx="2057400" cy="2095500"/>
            <wp:effectExtent l="0" t="0" r="0" b="0"/>
            <wp:wrapTight wrapText="bothSides">
              <wp:wrapPolygon edited="0">
                <wp:start x="0" y="0"/>
                <wp:lineTo x="0" y="21469"/>
                <wp:lineTo x="21467" y="21469"/>
                <wp:lineTo x="21467" y="0"/>
                <wp:lineTo x="0" y="0"/>
              </wp:wrapPolygon>
            </wp:wrapTight>
            <wp:docPr id="1963206228" name="Picture 1" descr="A picture containing rectangle, screenshot, font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06228" name="Picture 1" descr="A picture containing rectangle, screenshot, font, squar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FF034A">
        <w:rPr>
          <w:rFonts w:eastAsia="Calibri" w:cstheme="minorHAnsi"/>
          <w:b/>
          <w:bCs/>
          <w:color w:val="FF0000"/>
          <w:sz w:val="36"/>
          <w:szCs w:val="36"/>
        </w:rPr>
        <w:t>SELECT</w:t>
      </w:r>
    </w:p>
    <w:p w14:paraId="2ED7C9F3" w14:textId="40823D49" w:rsidR="004B3C55" w:rsidRPr="00644241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color w:val="000000" w:themeColor="text1"/>
          <w:sz w:val="28"/>
          <w:szCs w:val="28"/>
        </w:rPr>
        <w:t xml:space="preserve">Spadá buďto do DML, či do samotné skupiny </w:t>
      </w:r>
      <w:r w:rsidRPr="007A5A91">
        <w:rPr>
          <w:rFonts w:eastAsia="Calibri" w:cstheme="minorHAnsi"/>
          <w:b/>
          <w:bCs/>
          <w:color w:val="4472C4" w:themeColor="accent1"/>
          <w:sz w:val="28"/>
          <w:szCs w:val="28"/>
        </w:rPr>
        <w:t xml:space="preserve">DQL </w:t>
      </w:r>
      <w:r w:rsidR="00FF034A" w:rsidRPr="007A5A91">
        <w:rPr>
          <w:rFonts w:eastAsia="Calibri" w:cstheme="minorHAnsi"/>
          <w:b/>
          <w:bCs/>
          <w:color w:val="4472C4" w:themeColor="accent1"/>
          <w:sz w:val="28"/>
          <w:szCs w:val="28"/>
        </w:rPr>
        <w:t xml:space="preserve">– Data </w:t>
      </w:r>
      <w:proofErr w:type="spellStart"/>
      <w:r w:rsidR="00FF034A" w:rsidRPr="007A5A91">
        <w:rPr>
          <w:rFonts w:eastAsia="Calibri" w:cstheme="minorHAnsi"/>
          <w:b/>
          <w:bCs/>
          <w:color w:val="4472C4" w:themeColor="accent1"/>
          <w:sz w:val="28"/>
          <w:szCs w:val="28"/>
        </w:rPr>
        <w:t>Query</w:t>
      </w:r>
      <w:proofErr w:type="spellEnd"/>
      <w:r w:rsidR="00FF034A" w:rsidRPr="007A5A91">
        <w:rPr>
          <w:rFonts w:eastAsia="Calibr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F034A" w:rsidRPr="007A5A91">
        <w:rPr>
          <w:rFonts w:eastAsia="Calibri" w:cstheme="minorHAnsi"/>
          <w:b/>
          <w:bCs/>
          <w:color w:val="4472C4" w:themeColor="accent1"/>
          <w:sz w:val="28"/>
          <w:szCs w:val="28"/>
        </w:rPr>
        <w:t>Language</w:t>
      </w:r>
      <w:proofErr w:type="spellEnd"/>
      <w:r w:rsidR="00FF034A" w:rsidRPr="007A5A91">
        <w:rPr>
          <w:rFonts w:eastAsia="Calibri" w:cstheme="minorHAnsi"/>
          <w:color w:val="4472C4" w:themeColor="accent1"/>
          <w:sz w:val="28"/>
          <w:szCs w:val="28"/>
        </w:rPr>
        <w:t xml:space="preserve"> </w:t>
      </w:r>
      <w:r w:rsidRPr="00644241">
        <w:rPr>
          <w:rFonts w:eastAsia="Calibri" w:cstheme="minorHAnsi"/>
          <w:i/>
          <w:iCs/>
          <w:color w:val="000000" w:themeColor="text1"/>
          <w:sz w:val="28"/>
          <w:szCs w:val="28"/>
        </w:rPr>
        <w:t>(Záleží na názoru a úhlu pohledu)</w:t>
      </w:r>
    </w:p>
    <w:p w14:paraId="276B3BEE" w14:textId="77777777" w:rsidR="004B3C55" w:rsidRPr="00E25855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color w:val="000000" w:themeColor="text1"/>
          <w:sz w:val="28"/>
          <w:szCs w:val="28"/>
        </w:rPr>
        <w:t xml:space="preserve">SELECT “tahá” data ze čitelných objektů (Tabulka, </w:t>
      </w:r>
      <w:proofErr w:type="spellStart"/>
      <w:r w:rsidRPr="00644241">
        <w:rPr>
          <w:rFonts w:eastAsia="Calibri" w:cstheme="minorHAnsi"/>
          <w:color w:val="000000" w:themeColor="text1"/>
          <w:sz w:val="28"/>
          <w:szCs w:val="28"/>
        </w:rPr>
        <w:t>View</w:t>
      </w:r>
      <w:proofErr w:type="spellEnd"/>
      <w:r w:rsidRPr="00644241">
        <w:rPr>
          <w:rFonts w:eastAsia="Calibri" w:cstheme="minorHAnsi"/>
          <w:color w:val="000000" w:themeColor="text1"/>
          <w:sz w:val="28"/>
          <w:szCs w:val="28"/>
        </w:rPr>
        <w:t>), všelijak čitelné objekty spojuje a manipuluje s daty, abychom z nich získali INFORMACE, které jsou požadovány</w:t>
      </w:r>
    </w:p>
    <w:p w14:paraId="4EBA8C2C" w14:textId="77777777" w:rsidR="00E25855" w:rsidRDefault="00E25855" w:rsidP="00E25855">
      <w:pPr>
        <w:widowControl w:val="0"/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7F8AE546" w14:textId="77777777" w:rsidR="00EA216A" w:rsidRPr="00E25855" w:rsidRDefault="00EA216A" w:rsidP="00E25855">
      <w:pPr>
        <w:widowControl w:val="0"/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57E6EC55" w14:textId="77777777" w:rsidR="004B3C55" w:rsidRPr="00644241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b/>
          <w:bCs/>
          <w:color w:val="000000" w:themeColor="text1"/>
          <w:sz w:val="28"/>
          <w:szCs w:val="28"/>
        </w:rPr>
        <w:t>Základní SELECT</w:t>
      </w:r>
    </w:p>
    <w:p w14:paraId="51054EAC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0CA9C008" wp14:editId="6738A209">
            <wp:extent cx="3171825" cy="14097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F580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02AD16C7" wp14:editId="454F8C29">
            <wp:extent cx="3352800" cy="4953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013F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17C0DFC2" wp14:editId="5D54DE4E">
            <wp:extent cx="2714625" cy="43815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1BE14575" wp14:editId="2C325B4B">
            <wp:extent cx="1247775" cy="73342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31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AE3F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E011C3">
        <w:rPr>
          <w:rFonts w:eastAsia="Calibri" w:cstheme="minorHAnsi"/>
          <w:b/>
          <w:bCs/>
          <w:color w:val="00B050"/>
          <w:sz w:val="28"/>
          <w:szCs w:val="28"/>
        </w:rPr>
        <w:t xml:space="preserve">Můžeme používat </w:t>
      </w:r>
      <w:proofErr w:type="spellStart"/>
      <w:r w:rsidRPr="00B714CF">
        <w:rPr>
          <w:rFonts w:eastAsia="Calibri" w:cstheme="minorHAnsi"/>
          <w:b/>
          <w:bCs/>
          <w:color w:val="0070C0"/>
          <w:sz w:val="28"/>
          <w:szCs w:val="28"/>
        </w:rPr>
        <w:t>aliasy</w:t>
      </w:r>
      <w:proofErr w:type="spellEnd"/>
      <w:r w:rsidRPr="00B714CF">
        <w:rPr>
          <w:rFonts w:eastAsia="Calibri" w:cstheme="minorHAnsi"/>
          <w:b/>
          <w:bCs/>
          <w:color w:val="0070C0"/>
          <w:sz w:val="28"/>
          <w:szCs w:val="28"/>
        </w:rPr>
        <w:t xml:space="preserve"> </w:t>
      </w:r>
      <w:r w:rsidRPr="00B714CF">
        <w:rPr>
          <w:rFonts w:eastAsia="Calibri" w:cstheme="minorHAnsi"/>
          <w:b/>
          <w:bCs/>
          <w:i/>
          <w:iCs/>
          <w:color w:val="0070C0"/>
          <w:sz w:val="28"/>
          <w:szCs w:val="28"/>
        </w:rPr>
        <w:t>[AS]</w:t>
      </w:r>
      <w:r w:rsidRPr="00B714CF">
        <w:rPr>
          <w:rFonts w:eastAsia="Calibri" w:cstheme="minorHAnsi"/>
          <w:b/>
          <w:bCs/>
          <w:color w:val="0070C0"/>
          <w:sz w:val="28"/>
          <w:szCs w:val="28"/>
        </w:rPr>
        <w:t xml:space="preserve"> </w:t>
      </w:r>
      <w:r w:rsidRPr="00E011C3">
        <w:rPr>
          <w:rFonts w:eastAsia="Calibri" w:cstheme="minorHAnsi"/>
          <w:b/>
          <w:bCs/>
          <w:color w:val="00B050"/>
          <w:sz w:val="28"/>
          <w:szCs w:val="28"/>
        </w:rPr>
        <w:t>jak ke sloupcům, tak k TABULKÁM!</w:t>
      </w:r>
      <w:r w:rsidRPr="00B714CF">
        <w:rPr>
          <w:rFonts w:cstheme="minorHAnsi"/>
          <w:noProof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2E51228" wp14:editId="48F64E11">
            <wp:extent cx="2667000" cy="58102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2C1DAB3B" wp14:editId="093ED419">
            <wp:extent cx="771525" cy="60960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7123" w14:textId="77777777" w:rsidR="004B3C55" w:rsidRPr="003B5838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color w:val="000000" w:themeColor="text1"/>
          <w:sz w:val="28"/>
          <w:szCs w:val="28"/>
        </w:rPr>
        <w:t xml:space="preserve">Tyto </w:t>
      </w:r>
      <w:proofErr w:type="spellStart"/>
      <w:r w:rsidRPr="00644241">
        <w:rPr>
          <w:rFonts w:eastAsia="Calibri" w:cstheme="minorHAnsi"/>
          <w:color w:val="000000" w:themeColor="text1"/>
          <w:sz w:val="28"/>
          <w:szCs w:val="28"/>
        </w:rPr>
        <w:t>aliasy</w:t>
      </w:r>
      <w:proofErr w:type="spellEnd"/>
      <w:r w:rsidRPr="00644241">
        <w:rPr>
          <w:rFonts w:eastAsia="Calibri" w:cstheme="minorHAnsi"/>
          <w:color w:val="000000" w:themeColor="text1"/>
          <w:sz w:val="28"/>
          <w:szCs w:val="28"/>
        </w:rPr>
        <w:t xml:space="preserve"> se nejen zobrazí ve výsledku SELECTU, ale také se poté používají dále v SELECTU </w:t>
      </w:r>
      <w:r w:rsidRPr="00644241">
        <w:rPr>
          <w:rFonts w:eastAsia="Calibri" w:cstheme="minorHAnsi"/>
          <w:i/>
          <w:iCs/>
          <w:color w:val="000000" w:themeColor="text1"/>
          <w:sz w:val="28"/>
          <w:szCs w:val="28"/>
        </w:rPr>
        <w:t>(Jako například ve WHERE klauzule apod.)</w:t>
      </w:r>
    </w:p>
    <w:p w14:paraId="3014F73E" w14:textId="77777777" w:rsidR="003B5838" w:rsidRPr="003B5838" w:rsidRDefault="003B5838" w:rsidP="003B5838">
      <w:pPr>
        <w:widowControl w:val="0"/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</w:p>
    <w:p w14:paraId="738C4C24" w14:textId="77777777" w:rsidR="004B3C55" w:rsidRPr="00ED6326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i/>
          <w:iCs/>
          <w:color w:val="FF0000"/>
          <w:sz w:val="36"/>
          <w:szCs w:val="36"/>
        </w:rPr>
      </w:pPr>
      <w:r w:rsidRPr="00ED6326">
        <w:rPr>
          <w:rFonts w:eastAsia="Calibri" w:cstheme="minorHAnsi"/>
          <w:b/>
          <w:bCs/>
          <w:color w:val="FF0000"/>
          <w:sz w:val="36"/>
          <w:szCs w:val="36"/>
        </w:rPr>
        <w:t>Spojování objektů v SELECTU</w:t>
      </w:r>
    </w:p>
    <w:p w14:paraId="6851E7CD" w14:textId="00D9976C" w:rsidR="004B3C55" w:rsidRPr="00644241" w:rsidRDefault="00E71FCD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A5B7881" wp14:editId="647154A9">
            <wp:simplePos x="0" y="0"/>
            <wp:positionH relativeFrom="column">
              <wp:posOffset>-452755</wp:posOffset>
            </wp:positionH>
            <wp:positionV relativeFrom="paragraph">
              <wp:posOffset>251460</wp:posOffset>
            </wp:positionV>
            <wp:extent cx="6884670" cy="5421630"/>
            <wp:effectExtent l="0" t="0" r="0" b="127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67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644241">
        <w:rPr>
          <w:rFonts w:eastAsia="Calibri" w:cstheme="minorHAnsi"/>
          <w:color w:val="000000" w:themeColor="text1"/>
          <w:sz w:val="28"/>
          <w:szCs w:val="28"/>
        </w:rPr>
        <w:t>Typy spojení:</w:t>
      </w:r>
      <w:r w:rsidR="00000000" w:rsidRPr="00644241">
        <w:rPr>
          <w:rFonts w:cstheme="minorHAnsi"/>
          <w:sz w:val="28"/>
          <w:szCs w:val="28"/>
        </w:rPr>
        <w:br/>
      </w:r>
    </w:p>
    <w:p w14:paraId="2936A4E0" w14:textId="77777777" w:rsidR="004B3C55" w:rsidRPr="00644241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71FCD">
        <w:rPr>
          <w:rFonts w:eastAsia="Calibri" w:cstheme="minorHAnsi"/>
          <w:b/>
          <w:bCs/>
          <w:color w:val="FF0000"/>
          <w:sz w:val="28"/>
          <w:szCs w:val="28"/>
        </w:rPr>
        <w:t>INNER JOIN</w:t>
      </w:r>
      <w:r w:rsidRPr="00E71FCD">
        <w:rPr>
          <w:rFonts w:eastAsia="Calibri" w:cstheme="minorHAnsi"/>
          <w:color w:val="FF0000"/>
          <w:sz w:val="28"/>
          <w:szCs w:val="28"/>
        </w:rPr>
        <w:t xml:space="preserve"> </w:t>
      </w:r>
      <w:r w:rsidRPr="00644241">
        <w:rPr>
          <w:rFonts w:eastAsia="Calibri" w:cstheme="minorHAnsi"/>
          <w:color w:val="000000" w:themeColor="text1"/>
          <w:sz w:val="28"/>
          <w:szCs w:val="28"/>
        </w:rPr>
        <w:t xml:space="preserve">– Objekty spojíme mezi sebou a vrátíme pouze </w:t>
      </w:r>
      <w:r w:rsidRPr="00644241">
        <w:rPr>
          <w:rFonts w:eastAsia="Calibri" w:cstheme="minorHAnsi"/>
          <w:color w:val="000000" w:themeColor="text1"/>
          <w:sz w:val="28"/>
          <w:szCs w:val="28"/>
        </w:rPr>
        <w:lastRenderedPageBreak/>
        <w:t>ty výsledky, které mají spojení</w:t>
      </w:r>
    </w:p>
    <w:p w14:paraId="305FF374" w14:textId="77777777" w:rsidR="004B3C55" w:rsidRPr="00644241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E71FCD">
        <w:rPr>
          <w:rFonts w:eastAsia="Calibri" w:cstheme="minorHAnsi"/>
          <w:b/>
          <w:bCs/>
          <w:color w:val="4472C4" w:themeColor="accent1"/>
          <w:sz w:val="28"/>
          <w:szCs w:val="28"/>
        </w:rPr>
        <w:t>LEFT JOIN</w:t>
      </w:r>
      <w:r w:rsidRPr="00E71FCD">
        <w:rPr>
          <w:rFonts w:eastAsia="Calibri" w:cstheme="minorHAnsi"/>
          <w:color w:val="4472C4" w:themeColor="accent1"/>
          <w:sz w:val="28"/>
          <w:szCs w:val="28"/>
        </w:rPr>
        <w:t xml:space="preserve"> </w:t>
      </w:r>
      <w:r w:rsidRPr="00644241">
        <w:rPr>
          <w:rFonts w:eastAsia="Calibri" w:cstheme="minorHAnsi"/>
          <w:color w:val="000000" w:themeColor="text1"/>
          <w:sz w:val="28"/>
          <w:szCs w:val="28"/>
        </w:rPr>
        <w:t>– Objekty spojíme mezi sebou a vrátíme výsledky, které mají spojení, i s výsledky které spojení nemají z levého objektu</w:t>
      </w:r>
    </w:p>
    <w:p w14:paraId="6C0B66F4" w14:textId="77777777" w:rsidR="004B3C55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E71FCD">
        <w:rPr>
          <w:rFonts w:eastAsia="Calibri" w:cstheme="minorHAnsi"/>
          <w:b/>
          <w:bCs/>
          <w:color w:val="4472C4" w:themeColor="accent1"/>
          <w:sz w:val="28"/>
          <w:szCs w:val="28"/>
        </w:rPr>
        <w:t>RIGHT JOIN</w:t>
      </w:r>
      <w:r w:rsidRPr="00E71FCD">
        <w:rPr>
          <w:rFonts w:eastAsia="Calibri" w:cstheme="minorHAnsi"/>
          <w:color w:val="4472C4" w:themeColor="accent1"/>
          <w:sz w:val="28"/>
          <w:szCs w:val="28"/>
        </w:rPr>
        <w:t xml:space="preserve"> </w:t>
      </w:r>
      <w:r w:rsidRPr="00644241">
        <w:rPr>
          <w:rFonts w:eastAsia="Calibri" w:cstheme="minorHAnsi"/>
          <w:color w:val="000000" w:themeColor="text1"/>
          <w:sz w:val="28"/>
          <w:szCs w:val="28"/>
        </w:rPr>
        <w:t>– Objekty spojíme mezi sebou a vrátíme výsledky, které mají spojení, i s výsledky které spojení nemají z pravého objektu</w:t>
      </w:r>
    </w:p>
    <w:p w14:paraId="35DDF3C5" w14:textId="77777777" w:rsidR="00E71FCD" w:rsidRPr="00E71FCD" w:rsidRDefault="00E71FCD" w:rsidP="00E71FCD">
      <w:pPr>
        <w:widowControl w:val="0"/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</w:p>
    <w:p w14:paraId="0C79993A" w14:textId="20C92E7B" w:rsidR="004B3C55" w:rsidRPr="00644241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E71FCD">
        <w:rPr>
          <w:rFonts w:eastAsia="Calibri" w:cstheme="minorHAnsi"/>
          <w:b/>
          <w:bCs/>
          <w:color w:val="00B050"/>
          <w:sz w:val="28"/>
          <w:szCs w:val="28"/>
        </w:rPr>
        <w:t xml:space="preserve">FULL OUTER </w:t>
      </w:r>
      <w:r w:rsidR="006B0D3E" w:rsidRPr="00E71FCD">
        <w:rPr>
          <w:rFonts w:eastAsia="Calibri" w:cstheme="minorHAnsi"/>
          <w:b/>
          <w:bCs/>
          <w:color w:val="00B050"/>
          <w:sz w:val="28"/>
          <w:szCs w:val="28"/>
        </w:rPr>
        <w:t xml:space="preserve">JOIN </w:t>
      </w:r>
      <w:r w:rsidR="006B0D3E" w:rsidRPr="00644241">
        <w:rPr>
          <w:rFonts w:eastAsia="Calibri" w:cstheme="minorHAnsi"/>
          <w:color w:val="000000" w:themeColor="text1"/>
          <w:sz w:val="28"/>
          <w:szCs w:val="28"/>
        </w:rPr>
        <w:t>– Vrátí</w:t>
      </w:r>
      <w:r w:rsidRPr="00644241">
        <w:rPr>
          <w:rFonts w:eastAsia="Calibri" w:cstheme="minorHAnsi"/>
          <w:color w:val="000000" w:themeColor="text1"/>
          <w:sz w:val="28"/>
          <w:szCs w:val="28"/>
        </w:rPr>
        <w:t xml:space="preserve"> jak spojené výsledky, tak i nespojené výsledky </w:t>
      </w:r>
      <w:r w:rsidRPr="006B0D3E">
        <w:rPr>
          <w:rFonts w:eastAsia="Calibri" w:cstheme="minorHAnsi"/>
          <w:i/>
          <w:iCs/>
          <w:color w:val="00B050"/>
          <w:sz w:val="28"/>
          <w:szCs w:val="28"/>
        </w:rPr>
        <w:t xml:space="preserve">(V </w:t>
      </w:r>
      <w:proofErr w:type="spellStart"/>
      <w:r w:rsidRPr="006B0D3E">
        <w:rPr>
          <w:rFonts w:eastAsia="Calibri" w:cstheme="minorHAnsi"/>
          <w:i/>
          <w:iCs/>
          <w:color w:val="00B050"/>
          <w:sz w:val="28"/>
          <w:szCs w:val="28"/>
        </w:rPr>
        <w:t>MySQL</w:t>
      </w:r>
      <w:proofErr w:type="spellEnd"/>
      <w:r w:rsidRPr="006B0D3E">
        <w:rPr>
          <w:rFonts w:eastAsia="Calibri" w:cstheme="minorHAnsi"/>
          <w:i/>
          <w:iCs/>
          <w:color w:val="00B050"/>
          <w:sz w:val="28"/>
          <w:szCs w:val="28"/>
        </w:rPr>
        <w:t xml:space="preserve"> není)</w:t>
      </w:r>
    </w:p>
    <w:p w14:paraId="2FF7FFD7" w14:textId="77777777" w:rsidR="004B3C55" w:rsidRPr="006B0D3E" w:rsidRDefault="00000000">
      <w:pPr>
        <w:pStyle w:val="ListParagraph"/>
        <w:widowControl w:val="0"/>
        <w:numPr>
          <w:ilvl w:val="3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i/>
          <w:iCs/>
          <w:color w:val="000000" w:themeColor="text1"/>
          <w:sz w:val="28"/>
          <w:szCs w:val="28"/>
        </w:rPr>
        <w:t>(OUTER JOINU můžeme v MYSQL dosáhnout LEFT JOINU a RIGHT JOINU objektů + jejich UNION)</w:t>
      </w:r>
    </w:p>
    <w:p w14:paraId="2453C8C7" w14:textId="77777777" w:rsidR="006B0D3E" w:rsidRPr="006B0D3E" w:rsidRDefault="006B0D3E" w:rsidP="006B0D3E">
      <w:pPr>
        <w:widowControl w:val="0"/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</w:p>
    <w:p w14:paraId="581EB6AB" w14:textId="73241DC7" w:rsidR="004B3C55" w:rsidRPr="006B0D3E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6B0D3E">
        <w:rPr>
          <w:rFonts w:eastAsia="Calibri" w:cstheme="minorHAnsi"/>
          <w:b/>
          <w:bCs/>
          <w:color w:val="FF0000"/>
          <w:sz w:val="28"/>
          <w:szCs w:val="28"/>
        </w:rPr>
        <w:t xml:space="preserve">CROSS </w:t>
      </w:r>
      <w:r w:rsidR="006B0D3E" w:rsidRPr="006B0D3E">
        <w:rPr>
          <w:rFonts w:eastAsia="Calibri" w:cstheme="minorHAnsi"/>
          <w:b/>
          <w:bCs/>
          <w:color w:val="FF0000"/>
          <w:sz w:val="28"/>
          <w:szCs w:val="28"/>
        </w:rPr>
        <w:t>JOIN</w:t>
      </w:r>
      <w:r w:rsidR="006B0D3E" w:rsidRPr="006B0D3E">
        <w:rPr>
          <w:rFonts w:eastAsia="Calibri" w:cstheme="minorHAnsi"/>
          <w:color w:val="FF0000"/>
          <w:sz w:val="28"/>
          <w:szCs w:val="28"/>
        </w:rPr>
        <w:t xml:space="preserve"> </w:t>
      </w:r>
      <w:r w:rsidR="006B0D3E" w:rsidRPr="00644241">
        <w:rPr>
          <w:rFonts w:eastAsia="Calibri" w:cstheme="minorHAnsi"/>
          <w:color w:val="000000" w:themeColor="text1"/>
          <w:sz w:val="28"/>
          <w:szCs w:val="28"/>
        </w:rPr>
        <w:t>– Spojí</w:t>
      </w:r>
      <w:r w:rsidRPr="00644241">
        <w:rPr>
          <w:rFonts w:eastAsia="Calibri" w:cstheme="minorHAnsi"/>
          <w:color w:val="000000" w:themeColor="text1"/>
          <w:sz w:val="28"/>
          <w:szCs w:val="28"/>
        </w:rPr>
        <w:t xml:space="preserve"> všechny výsledky z prvního objektu s každým výsledkem druhého objektu</w:t>
      </w:r>
    </w:p>
    <w:p w14:paraId="31E7A08C" w14:textId="77777777" w:rsidR="006B0D3E" w:rsidRPr="006B0D3E" w:rsidRDefault="006B0D3E" w:rsidP="006B0D3E">
      <w:pPr>
        <w:widowControl w:val="0"/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2D52969D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color w:val="000000" w:themeColor="text1"/>
          <w:sz w:val="28"/>
          <w:szCs w:val="28"/>
        </w:rPr>
        <w:t>Asi teď víme, že mezi sebou mají tabulky vztahy pomocí svých klíčů</w:t>
      </w:r>
    </w:p>
    <w:p w14:paraId="5468CC5E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color w:val="000000" w:themeColor="text1"/>
          <w:sz w:val="28"/>
          <w:szCs w:val="28"/>
        </w:rPr>
        <w:t>To nám ale moc neřekne, když vidíme například pouze FK ID žánru, ve kterém se Knížka nachází, nikoliv jeho název...</w:t>
      </w:r>
    </w:p>
    <w:p w14:paraId="537508FD" w14:textId="3A08C615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color w:val="000000" w:themeColor="text1"/>
          <w:sz w:val="28"/>
          <w:szCs w:val="28"/>
        </w:rPr>
        <w:t xml:space="preserve">To je jeden z důvodů, proč můžeme objekty “seskupit”, a zobrazit tak člověkem </w:t>
      </w:r>
      <w:r w:rsidR="00662F30" w:rsidRPr="00644241">
        <w:rPr>
          <w:rFonts w:eastAsia="Calibri" w:cstheme="minorHAnsi"/>
          <w:color w:val="000000" w:themeColor="text1"/>
          <w:sz w:val="28"/>
          <w:szCs w:val="28"/>
        </w:rPr>
        <w:t>čitelná data</w:t>
      </w:r>
      <w:r w:rsidRPr="00644241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644241">
        <w:rPr>
          <w:rFonts w:eastAsia="Calibri" w:cstheme="minorHAnsi"/>
          <w:i/>
          <w:iCs/>
          <w:color w:val="000000" w:themeColor="text1"/>
          <w:sz w:val="28"/>
          <w:szCs w:val="28"/>
        </w:rPr>
        <w:t>(Či díky seskupení získat data pro další potřebné operace)</w:t>
      </w:r>
    </w:p>
    <w:p w14:paraId="4BE6BFC1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3103F74F" wp14:editId="003369AB">
            <wp:extent cx="2981325" cy="148590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33E4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4F69820A" wp14:editId="1DAE86F6">
            <wp:extent cx="4543425" cy="790575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976F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B7C5E9D" wp14:editId="7D467F4E">
            <wp:extent cx="3352800" cy="1323975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3C7E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i/>
          <w:iCs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148EBE1D" wp14:editId="43200BDE">
            <wp:extent cx="2724150" cy="676275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3F74195E" wp14:editId="63FDFD31">
            <wp:extent cx="2305050" cy="1019175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  <w:t xml:space="preserve">- </w:t>
      </w:r>
      <w:r w:rsidRPr="00644241">
        <w:rPr>
          <w:rFonts w:cstheme="minorHAnsi"/>
          <w:i/>
          <w:iCs/>
          <w:sz w:val="28"/>
          <w:szCs w:val="28"/>
        </w:rPr>
        <w:t xml:space="preserve">To, že má kniha nějaký </w:t>
      </w:r>
      <w:r w:rsidRPr="00644241">
        <w:rPr>
          <w:rFonts w:cstheme="minorHAnsi"/>
          <w:i/>
          <w:iCs/>
          <w:sz w:val="28"/>
          <w:szCs w:val="28"/>
          <w:u w:val="single"/>
        </w:rPr>
        <w:t>ŽÁNR 1</w:t>
      </w:r>
      <w:r w:rsidRPr="00644241">
        <w:rPr>
          <w:rFonts w:cstheme="minorHAnsi"/>
          <w:i/>
          <w:iCs/>
          <w:sz w:val="28"/>
          <w:szCs w:val="28"/>
        </w:rPr>
        <w:t xml:space="preserve">, nám moc neřekne, </w:t>
      </w:r>
      <w:proofErr w:type="gramStart"/>
      <w:r w:rsidRPr="00644241">
        <w:rPr>
          <w:rFonts w:cstheme="minorHAnsi"/>
          <w:i/>
          <w:iCs/>
          <w:sz w:val="28"/>
          <w:szCs w:val="28"/>
        </w:rPr>
        <w:t>co?..</w:t>
      </w:r>
      <w:proofErr w:type="gramEnd"/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21E73D09" wp14:editId="3F1D3BE4">
            <wp:extent cx="1571625" cy="847725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65F9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5F8F6774" wp14:editId="1B80ADE0">
            <wp:extent cx="3933825" cy="981075"/>
            <wp:effectExtent l="0" t="0" r="0" b="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329B30F5" wp14:editId="06B204E5">
            <wp:extent cx="1895475" cy="752475"/>
            <wp:effectExtent l="0" t="0" r="0" b="0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BDC7" w14:textId="77777777" w:rsidR="004B3C55" w:rsidRPr="00644241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 xml:space="preserve">Super! Máme správně seskupené knížky a žánry. </w:t>
      </w:r>
    </w:p>
    <w:p w14:paraId="1A4A373D" w14:textId="77777777" w:rsidR="004B3C55" w:rsidRPr="00644241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 xml:space="preserve">Chybí nám tam každopádně naše knížka “Tajemná kniha,” jelikož jsme použili </w:t>
      </w:r>
      <w:r w:rsidRPr="00644241">
        <w:rPr>
          <w:rFonts w:cstheme="minorHAnsi"/>
          <w:b/>
          <w:bCs/>
          <w:sz w:val="28"/>
          <w:szCs w:val="28"/>
        </w:rPr>
        <w:t>INNER JOIN</w:t>
      </w:r>
      <w:r w:rsidRPr="00644241">
        <w:rPr>
          <w:rFonts w:cstheme="minorHAnsi"/>
          <w:sz w:val="28"/>
          <w:szCs w:val="28"/>
        </w:rPr>
        <w:t xml:space="preserve">, který vrací pouze spojené </w:t>
      </w:r>
      <w:proofErr w:type="gramStart"/>
      <w:r w:rsidRPr="00644241">
        <w:rPr>
          <w:rFonts w:cstheme="minorHAnsi"/>
          <w:sz w:val="28"/>
          <w:szCs w:val="28"/>
        </w:rPr>
        <w:t>instance..</w:t>
      </w:r>
      <w:proofErr w:type="gramEnd"/>
      <w:r w:rsidRPr="00644241">
        <w:rPr>
          <w:rFonts w:cstheme="minorHAnsi"/>
          <w:sz w:val="28"/>
          <w:szCs w:val="28"/>
        </w:rPr>
        <w:t xml:space="preserve"> Ale “Tajemná kniha” nemá žádný žánr, tak s čím chceme spojovat?!</w:t>
      </w:r>
    </w:p>
    <w:p w14:paraId="2C35DEA0" w14:textId="77777777" w:rsidR="004B3C55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76726927" wp14:editId="1E390491">
            <wp:extent cx="4505325" cy="1038225"/>
            <wp:effectExtent l="0" t="0" r="0" b="0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C70EAD9" wp14:editId="62EE34D6">
            <wp:extent cx="1933575" cy="876300"/>
            <wp:effectExtent l="0" t="0" r="0" b="0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EE8C" w14:textId="77777777" w:rsidR="00662F30" w:rsidRPr="00662F30" w:rsidRDefault="00662F30" w:rsidP="00662F30">
      <w:pPr>
        <w:widowControl w:val="0"/>
        <w:spacing w:after="0" w:line="276" w:lineRule="auto"/>
        <w:rPr>
          <w:rFonts w:cstheme="minorHAnsi"/>
          <w:sz w:val="28"/>
          <w:szCs w:val="28"/>
        </w:rPr>
      </w:pPr>
    </w:p>
    <w:p w14:paraId="29AA7432" w14:textId="77777777" w:rsidR="004B3C55" w:rsidRPr="00662F30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cstheme="minorHAnsi"/>
          <w:b/>
          <w:bCs/>
          <w:color w:val="FF0000"/>
          <w:sz w:val="36"/>
          <w:szCs w:val="36"/>
        </w:rPr>
      </w:pPr>
      <w:r w:rsidRPr="00662F30">
        <w:rPr>
          <w:rFonts w:cstheme="minorHAnsi"/>
          <w:b/>
          <w:bCs/>
          <w:color w:val="FF0000"/>
          <w:sz w:val="36"/>
          <w:szCs w:val="36"/>
        </w:rPr>
        <w:t>Agregační funkce</w:t>
      </w:r>
    </w:p>
    <w:p w14:paraId="0B38745D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 xml:space="preserve">Dají výsledky do SKUPINY, ze které poté získá data, a vrátí jeden výsledek za jednu skupinu </w:t>
      </w:r>
      <w:r w:rsidRPr="00644241">
        <w:rPr>
          <w:rFonts w:cstheme="minorHAnsi"/>
          <w:i/>
          <w:iCs/>
          <w:sz w:val="28"/>
          <w:szCs w:val="28"/>
        </w:rPr>
        <w:t>(BEZ GROUP BY (skupení) vrátí vždy pouze jeden výsledek)</w:t>
      </w:r>
    </w:p>
    <w:p w14:paraId="0FD4D13B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i/>
          <w:iCs/>
          <w:sz w:val="28"/>
          <w:szCs w:val="28"/>
        </w:rPr>
      </w:pPr>
      <w:r w:rsidRPr="00644241">
        <w:rPr>
          <w:rFonts w:cstheme="minorHAnsi"/>
          <w:sz w:val="28"/>
          <w:szCs w:val="28"/>
        </w:rPr>
        <w:t>Jelikož se s agregačními funkcemi většinou počítá/nachází největší a nejmenší, většina funguje převážně jen na číslech a datumech</w:t>
      </w:r>
    </w:p>
    <w:p w14:paraId="726B75CF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>Typy Agregačních funkcí:</w:t>
      </w:r>
    </w:p>
    <w:p w14:paraId="1F937AF1" w14:textId="77777777" w:rsidR="004B3C55" w:rsidRPr="00F72758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color w:val="00B050"/>
          <w:sz w:val="28"/>
          <w:szCs w:val="28"/>
        </w:rPr>
      </w:pPr>
      <w:proofErr w:type="gramStart"/>
      <w:r w:rsidRPr="00F72758">
        <w:rPr>
          <w:rFonts w:cstheme="minorHAnsi"/>
          <w:b/>
          <w:bCs/>
          <w:color w:val="00B050"/>
          <w:sz w:val="28"/>
          <w:szCs w:val="28"/>
        </w:rPr>
        <w:t>AVG(</w:t>
      </w:r>
      <w:proofErr w:type="gramEnd"/>
      <w:r w:rsidRPr="00F72758">
        <w:rPr>
          <w:rFonts w:cstheme="minorHAnsi"/>
          <w:b/>
          <w:bCs/>
          <w:color w:val="00B050"/>
          <w:sz w:val="28"/>
          <w:szCs w:val="28"/>
        </w:rPr>
        <w:t>)</w:t>
      </w:r>
      <w:r w:rsidRPr="00F72758">
        <w:rPr>
          <w:rFonts w:cstheme="minorHAnsi"/>
          <w:color w:val="00B050"/>
          <w:sz w:val="28"/>
          <w:szCs w:val="28"/>
        </w:rPr>
        <w:t xml:space="preserve"> - Vrátí průměrnou hodnotu vybraného sloupce</w:t>
      </w:r>
    </w:p>
    <w:p w14:paraId="77E02306" w14:textId="77777777" w:rsidR="004B3C55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color w:val="00B050"/>
          <w:sz w:val="28"/>
          <w:szCs w:val="28"/>
        </w:rPr>
      </w:pPr>
      <w:proofErr w:type="gramStart"/>
      <w:r w:rsidRPr="00F72758">
        <w:rPr>
          <w:rFonts w:cstheme="minorHAnsi"/>
          <w:b/>
          <w:bCs/>
          <w:color w:val="00B050"/>
          <w:sz w:val="28"/>
          <w:szCs w:val="28"/>
        </w:rPr>
        <w:t>COUNT(</w:t>
      </w:r>
      <w:proofErr w:type="gramEnd"/>
      <w:r w:rsidRPr="00F72758">
        <w:rPr>
          <w:rFonts w:cstheme="minorHAnsi"/>
          <w:b/>
          <w:bCs/>
          <w:color w:val="00B050"/>
          <w:sz w:val="28"/>
          <w:szCs w:val="28"/>
        </w:rPr>
        <w:t>)</w:t>
      </w:r>
      <w:r w:rsidRPr="00F72758">
        <w:rPr>
          <w:rFonts w:cstheme="minorHAnsi"/>
          <w:color w:val="00B050"/>
          <w:sz w:val="28"/>
          <w:szCs w:val="28"/>
        </w:rPr>
        <w:t xml:space="preserve"> - Vrátí počet vyskytujících se hodnot vybraného sloupce (BEZ NULL)</w:t>
      </w:r>
    </w:p>
    <w:p w14:paraId="252A1653" w14:textId="77777777" w:rsidR="009F7184" w:rsidRPr="009F7184" w:rsidRDefault="009F7184" w:rsidP="009F7184">
      <w:pPr>
        <w:widowControl w:val="0"/>
        <w:spacing w:after="0" w:line="276" w:lineRule="auto"/>
        <w:rPr>
          <w:rFonts w:cstheme="minorHAnsi"/>
          <w:color w:val="00B050"/>
          <w:sz w:val="28"/>
          <w:szCs w:val="28"/>
        </w:rPr>
      </w:pPr>
    </w:p>
    <w:p w14:paraId="6CAC9536" w14:textId="77777777" w:rsidR="004B3C55" w:rsidRPr="00F72758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color w:val="00B050"/>
          <w:sz w:val="28"/>
          <w:szCs w:val="28"/>
        </w:rPr>
      </w:pPr>
      <w:proofErr w:type="gramStart"/>
      <w:r w:rsidRPr="00F72758">
        <w:rPr>
          <w:rFonts w:cstheme="minorHAnsi"/>
          <w:b/>
          <w:bCs/>
          <w:color w:val="00B050"/>
          <w:sz w:val="28"/>
          <w:szCs w:val="28"/>
        </w:rPr>
        <w:t>MAX(</w:t>
      </w:r>
      <w:proofErr w:type="gramEnd"/>
      <w:r w:rsidRPr="00F72758">
        <w:rPr>
          <w:rFonts w:cstheme="minorHAnsi"/>
          <w:b/>
          <w:bCs/>
          <w:color w:val="00B050"/>
          <w:sz w:val="28"/>
          <w:szCs w:val="28"/>
        </w:rPr>
        <w:t xml:space="preserve">) </w:t>
      </w:r>
      <w:r w:rsidRPr="00F72758">
        <w:rPr>
          <w:rFonts w:cstheme="minorHAnsi"/>
          <w:color w:val="00B050"/>
          <w:sz w:val="28"/>
          <w:szCs w:val="28"/>
        </w:rPr>
        <w:t>- Vrátí maximální nalezenou hodnotu vybraného sloupce</w:t>
      </w:r>
    </w:p>
    <w:p w14:paraId="33E53885" w14:textId="77777777" w:rsidR="004B3C55" w:rsidRPr="00F72758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color w:val="00B050"/>
          <w:sz w:val="28"/>
          <w:szCs w:val="28"/>
        </w:rPr>
      </w:pPr>
      <w:proofErr w:type="gramStart"/>
      <w:r w:rsidRPr="00F72758">
        <w:rPr>
          <w:rFonts w:cstheme="minorHAnsi"/>
          <w:b/>
          <w:bCs/>
          <w:color w:val="00B050"/>
          <w:sz w:val="28"/>
          <w:szCs w:val="28"/>
        </w:rPr>
        <w:t>MIN(</w:t>
      </w:r>
      <w:proofErr w:type="gramEnd"/>
      <w:r w:rsidRPr="00F72758">
        <w:rPr>
          <w:rFonts w:cstheme="minorHAnsi"/>
          <w:b/>
          <w:bCs/>
          <w:color w:val="00B050"/>
          <w:sz w:val="28"/>
          <w:szCs w:val="28"/>
        </w:rPr>
        <w:t>)</w:t>
      </w:r>
      <w:r w:rsidRPr="00F72758">
        <w:rPr>
          <w:rFonts w:cstheme="minorHAnsi"/>
          <w:color w:val="00B050"/>
          <w:sz w:val="28"/>
          <w:szCs w:val="28"/>
        </w:rPr>
        <w:t xml:space="preserve"> - Vrátí minimální hodnotu vybraného sloupce</w:t>
      </w:r>
    </w:p>
    <w:p w14:paraId="7BB6228D" w14:textId="77777777" w:rsidR="004B3C55" w:rsidRPr="00F72758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color w:val="00B050"/>
          <w:sz w:val="28"/>
          <w:szCs w:val="28"/>
        </w:rPr>
      </w:pPr>
      <w:proofErr w:type="gramStart"/>
      <w:r w:rsidRPr="00F72758">
        <w:rPr>
          <w:rFonts w:cstheme="minorHAnsi"/>
          <w:b/>
          <w:bCs/>
          <w:color w:val="00B050"/>
          <w:sz w:val="28"/>
          <w:szCs w:val="28"/>
        </w:rPr>
        <w:t>SUM(</w:t>
      </w:r>
      <w:proofErr w:type="gramEnd"/>
      <w:r w:rsidRPr="00F72758">
        <w:rPr>
          <w:rFonts w:cstheme="minorHAnsi"/>
          <w:b/>
          <w:bCs/>
          <w:color w:val="00B050"/>
          <w:sz w:val="28"/>
          <w:szCs w:val="28"/>
        </w:rPr>
        <w:t>)</w:t>
      </w:r>
      <w:r w:rsidRPr="00F72758">
        <w:rPr>
          <w:rFonts w:cstheme="minorHAnsi"/>
          <w:color w:val="00B050"/>
          <w:sz w:val="28"/>
          <w:szCs w:val="28"/>
        </w:rPr>
        <w:t xml:space="preserve"> - Vrátí sumu (součet) celého vybraného sloupce</w:t>
      </w:r>
    </w:p>
    <w:p w14:paraId="15586C11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676DE3CF" wp14:editId="7DC975E1">
            <wp:extent cx="2933700" cy="866775"/>
            <wp:effectExtent l="0" t="0" r="0" b="0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90EE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34BC3858" wp14:editId="33CA4855">
            <wp:extent cx="3648075" cy="666750"/>
            <wp:effectExtent l="0" t="0" r="0" b="0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7245BFD7" wp14:editId="78DD8893">
            <wp:extent cx="2686050" cy="1047750"/>
            <wp:effectExtent l="0" t="0" r="0" b="0"/>
            <wp:docPr id="2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E29C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65CD57C7" wp14:editId="11AD482F">
            <wp:extent cx="2809875" cy="447675"/>
            <wp:effectExtent l="0" t="0" r="0" b="0"/>
            <wp:docPr id="2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3FB6F337" wp14:editId="689D4B09">
            <wp:extent cx="1019175" cy="485775"/>
            <wp:effectExtent l="0" t="0" r="0" b="0"/>
            <wp:docPr id="22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6717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554921A" wp14:editId="4875D69F">
            <wp:extent cx="2743200" cy="447675"/>
            <wp:effectExtent l="0" t="0" r="0" b="0"/>
            <wp:docPr id="23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6BB7703E" wp14:editId="7759FC99">
            <wp:extent cx="952500" cy="390525"/>
            <wp:effectExtent l="0" t="0" r="0" b="0"/>
            <wp:docPr id="24" name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D731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523C6002" wp14:editId="713C1240">
            <wp:extent cx="3381375" cy="619125"/>
            <wp:effectExtent l="0" t="0" r="0" b="0"/>
            <wp:docPr id="25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2895262D" wp14:editId="7CE648D0">
            <wp:extent cx="981075" cy="400050"/>
            <wp:effectExtent l="0" t="0" r="0" b="0"/>
            <wp:docPr id="26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33C4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298443CF" wp14:editId="522A1392">
            <wp:extent cx="2819400" cy="581025"/>
            <wp:effectExtent l="0" t="0" r="0" b="0"/>
            <wp:docPr id="27" name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333DAACC" wp14:editId="5FCE1705">
            <wp:extent cx="933450" cy="419100"/>
            <wp:effectExtent l="0" t="0" r="0" b="0"/>
            <wp:docPr id="28" name="Imag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AC30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>Všimněme si, že agregační funkce kompletně ignorují NULL hodnoty.</w:t>
      </w:r>
    </w:p>
    <w:p w14:paraId="583379F0" w14:textId="77777777" w:rsidR="004B3C55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  <w:highlight w:val="red"/>
        </w:rPr>
      </w:pPr>
      <w:r w:rsidRPr="00534B8A">
        <w:rPr>
          <w:rFonts w:cstheme="minorHAnsi"/>
          <w:sz w:val="28"/>
          <w:szCs w:val="28"/>
          <w:highlight w:val="red"/>
        </w:rPr>
        <w:t>AVG, MAX a MIN pracují pouze s reálnými hodnotami</w:t>
      </w:r>
    </w:p>
    <w:p w14:paraId="36EF7BBB" w14:textId="77777777" w:rsidR="000C1B38" w:rsidRPr="000C1B38" w:rsidRDefault="000C1B38" w:rsidP="000C1B38">
      <w:pPr>
        <w:widowControl w:val="0"/>
        <w:spacing w:after="0" w:line="276" w:lineRule="auto"/>
        <w:rPr>
          <w:rFonts w:cstheme="minorHAnsi"/>
          <w:sz w:val="28"/>
          <w:szCs w:val="28"/>
          <w:highlight w:val="red"/>
        </w:rPr>
      </w:pPr>
    </w:p>
    <w:p w14:paraId="49D9D77C" w14:textId="77777777" w:rsidR="004B3C55" w:rsidRPr="000C1B38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cstheme="minorHAnsi"/>
          <w:b/>
          <w:bCs/>
          <w:color w:val="FF0000"/>
          <w:sz w:val="36"/>
          <w:szCs w:val="36"/>
        </w:rPr>
      </w:pPr>
      <w:r w:rsidRPr="000C1B38">
        <w:rPr>
          <w:rFonts w:cstheme="minorHAnsi"/>
          <w:b/>
          <w:bCs/>
          <w:color w:val="FF0000"/>
          <w:sz w:val="36"/>
          <w:szCs w:val="36"/>
        </w:rPr>
        <w:t>Seskupování záznamů</w:t>
      </w:r>
    </w:p>
    <w:p w14:paraId="452C8E15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>Někdy jsou třeba data agregačních funkcí, ale rozděleně ve více skupinách.</w:t>
      </w:r>
    </w:p>
    <w:p w14:paraId="595393E5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 xml:space="preserve">Proto používáme seskupení </w:t>
      </w:r>
      <w:r w:rsidRPr="00644241">
        <w:rPr>
          <w:rFonts w:cstheme="minorHAnsi"/>
          <w:b/>
          <w:bCs/>
          <w:sz w:val="28"/>
          <w:szCs w:val="28"/>
        </w:rPr>
        <w:t>GROUP BY</w:t>
      </w:r>
      <w:r w:rsidRPr="00644241">
        <w:rPr>
          <w:rFonts w:cstheme="minorHAnsi"/>
          <w:sz w:val="28"/>
          <w:szCs w:val="28"/>
        </w:rPr>
        <w:t>, kde seskupíme výsledky agregačních funkcí</w:t>
      </w:r>
    </w:p>
    <w:p w14:paraId="765D90FA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0055FC87" wp14:editId="7DC5751F">
            <wp:extent cx="3390900" cy="1247775"/>
            <wp:effectExtent l="0" t="0" r="0" b="0"/>
            <wp:docPr id="29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1B2B1B4E" wp14:editId="5FC3368E">
            <wp:extent cx="1685925" cy="628650"/>
            <wp:effectExtent l="0" t="0" r="0" b="0"/>
            <wp:docPr id="30" name="Imag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D063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5F10E0C4" wp14:editId="258BB0B9">
            <wp:extent cx="4572000" cy="1409700"/>
            <wp:effectExtent l="0" t="0" r="0" b="0"/>
            <wp:docPr id="31" name="Imag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52AF" w14:textId="77777777" w:rsidR="004B3C55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B0763CC" wp14:editId="658C8AF5">
            <wp:extent cx="1838325" cy="771525"/>
            <wp:effectExtent l="0" t="0" r="0" b="0"/>
            <wp:docPr id="32" name="Imag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D297" w14:textId="77777777" w:rsidR="0059017C" w:rsidRPr="0059017C" w:rsidRDefault="0059017C" w:rsidP="0059017C">
      <w:pPr>
        <w:widowControl w:val="0"/>
        <w:spacing w:after="0" w:line="276" w:lineRule="auto"/>
        <w:rPr>
          <w:rFonts w:cstheme="minorHAnsi"/>
          <w:sz w:val="28"/>
          <w:szCs w:val="28"/>
        </w:rPr>
      </w:pPr>
    </w:p>
    <w:p w14:paraId="4E82F2FE" w14:textId="77777777" w:rsidR="004B3C55" w:rsidRPr="0059017C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cstheme="minorHAnsi"/>
          <w:b/>
          <w:bCs/>
          <w:color w:val="FF0000"/>
          <w:sz w:val="36"/>
          <w:szCs w:val="36"/>
        </w:rPr>
      </w:pPr>
      <w:r w:rsidRPr="0059017C">
        <w:rPr>
          <w:rFonts w:cstheme="minorHAnsi"/>
          <w:b/>
          <w:bCs/>
          <w:color w:val="FF0000"/>
          <w:sz w:val="36"/>
          <w:szCs w:val="36"/>
        </w:rPr>
        <w:t>Řazení</w:t>
      </w:r>
    </w:p>
    <w:p w14:paraId="10B0D803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 xml:space="preserve">Můžeme výsledek také seřadit dle sloupců pomocí klauzule </w:t>
      </w:r>
      <w:r w:rsidRPr="00644241">
        <w:rPr>
          <w:rFonts w:cstheme="minorHAnsi"/>
          <w:b/>
          <w:bCs/>
          <w:sz w:val="28"/>
          <w:szCs w:val="28"/>
        </w:rPr>
        <w:t>ORDER BY</w:t>
      </w:r>
    </w:p>
    <w:p w14:paraId="6B5BA77B" w14:textId="77777777" w:rsidR="004B3C55" w:rsidRPr="00644241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b/>
          <w:bCs/>
          <w:sz w:val="28"/>
          <w:szCs w:val="28"/>
        </w:rPr>
        <w:t>ASC</w:t>
      </w:r>
      <w:r w:rsidRPr="00644241">
        <w:rPr>
          <w:rFonts w:cstheme="minorHAnsi"/>
          <w:sz w:val="28"/>
          <w:szCs w:val="28"/>
        </w:rPr>
        <w:t xml:space="preserve"> – Hodnoty budou od nejmenšího po největší</w:t>
      </w:r>
    </w:p>
    <w:p w14:paraId="363502F5" w14:textId="77777777" w:rsidR="004B3C55" w:rsidRPr="00644241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b/>
          <w:bCs/>
          <w:sz w:val="28"/>
          <w:szCs w:val="28"/>
        </w:rPr>
        <w:t>DESC</w:t>
      </w:r>
      <w:r w:rsidRPr="00644241">
        <w:rPr>
          <w:rFonts w:cstheme="minorHAnsi"/>
          <w:sz w:val="28"/>
          <w:szCs w:val="28"/>
        </w:rPr>
        <w:t xml:space="preserve"> – Hodnoty budou od největšího po nejmenší</w:t>
      </w:r>
    </w:p>
    <w:p w14:paraId="2ABF52C9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5BBBD0F6" wp14:editId="4F4C6627">
            <wp:extent cx="4000500" cy="542925"/>
            <wp:effectExtent l="0" t="0" r="0" b="0"/>
            <wp:docPr id="33" name="Imag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40F7B884" wp14:editId="7A6E6B54">
            <wp:extent cx="1543050" cy="981075"/>
            <wp:effectExtent l="0" t="0" r="0" b="0"/>
            <wp:docPr id="34" name="Imag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C470" w14:textId="77777777" w:rsidR="004B3C55" w:rsidRPr="00644241" w:rsidRDefault="004B3C55">
      <w:pPr>
        <w:widowControl w:val="0"/>
        <w:spacing w:after="200" w:line="276" w:lineRule="auto"/>
        <w:rPr>
          <w:rFonts w:cstheme="minorHAnsi"/>
          <w:sz w:val="28"/>
          <w:szCs w:val="28"/>
        </w:rPr>
      </w:pPr>
    </w:p>
    <w:p w14:paraId="5897A0E0" w14:textId="77777777" w:rsidR="004B3C55" w:rsidRPr="0059017C" w:rsidRDefault="00000000">
      <w:pPr>
        <w:widowControl w:val="0"/>
        <w:spacing w:after="200" w:line="276" w:lineRule="auto"/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59017C">
        <w:rPr>
          <w:rFonts w:cstheme="minorHAnsi"/>
          <w:b/>
          <w:bCs/>
          <w:color w:val="FF0000"/>
          <w:sz w:val="36"/>
          <w:szCs w:val="36"/>
        </w:rPr>
        <w:t>VIEW</w:t>
      </w:r>
    </w:p>
    <w:p w14:paraId="4C03A750" w14:textId="77777777" w:rsidR="004B3C55" w:rsidRPr="00644241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 xml:space="preserve">Objekt, který v sobě </w:t>
      </w:r>
      <w:r w:rsidRPr="005B2A32">
        <w:rPr>
          <w:rFonts w:cstheme="minorHAnsi"/>
          <w:b/>
          <w:bCs/>
          <w:color w:val="FF0000"/>
          <w:sz w:val="28"/>
          <w:szCs w:val="28"/>
        </w:rPr>
        <w:t xml:space="preserve">uchovává </w:t>
      </w:r>
      <w:r w:rsidRPr="005B2A32">
        <w:rPr>
          <w:rFonts w:cstheme="minorHAnsi"/>
          <w:b/>
          <w:bCs/>
          <w:i/>
          <w:iCs/>
          <w:color w:val="FF0000"/>
          <w:sz w:val="28"/>
          <w:szCs w:val="28"/>
        </w:rPr>
        <w:t>(většinou)</w:t>
      </w:r>
      <w:r w:rsidRPr="005B2A32">
        <w:rPr>
          <w:rFonts w:cstheme="minorHAnsi"/>
          <w:b/>
          <w:bCs/>
          <w:color w:val="FF0000"/>
          <w:sz w:val="28"/>
          <w:szCs w:val="28"/>
        </w:rPr>
        <w:t xml:space="preserve"> složité SELECTY</w:t>
      </w:r>
      <w:r w:rsidRPr="005B2A32">
        <w:rPr>
          <w:rFonts w:cstheme="minorHAnsi"/>
          <w:color w:val="FF0000"/>
          <w:sz w:val="28"/>
          <w:szCs w:val="28"/>
        </w:rPr>
        <w:t xml:space="preserve"> </w:t>
      </w:r>
      <w:r w:rsidRPr="005B2A32">
        <w:rPr>
          <w:rFonts w:cstheme="minorHAnsi"/>
          <w:color w:val="4472C4" w:themeColor="accent1"/>
          <w:sz w:val="28"/>
          <w:szCs w:val="28"/>
        </w:rPr>
        <w:t xml:space="preserve">pod nějakým </w:t>
      </w:r>
      <w:r w:rsidRPr="00C7085E">
        <w:rPr>
          <w:rFonts w:cstheme="minorHAnsi"/>
          <w:b/>
          <w:bCs/>
          <w:color w:val="4472C4" w:themeColor="accent1"/>
          <w:sz w:val="28"/>
          <w:szCs w:val="28"/>
        </w:rPr>
        <w:t>názvem</w:t>
      </w:r>
      <w:r w:rsidRPr="005B2A32">
        <w:rPr>
          <w:rFonts w:cstheme="minorHAnsi"/>
          <w:color w:val="4472C4" w:themeColor="accent1"/>
          <w:sz w:val="28"/>
          <w:szCs w:val="28"/>
        </w:rPr>
        <w:t xml:space="preserve"> </w:t>
      </w:r>
      <w:r w:rsidRPr="00644241">
        <w:rPr>
          <w:rFonts w:cstheme="minorHAnsi"/>
          <w:sz w:val="28"/>
          <w:szCs w:val="28"/>
        </w:rPr>
        <w:t xml:space="preserve">za účelem </w:t>
      </w:r>
      <w:r w:rsidRPr="005B2A32">
        <w:rPr>
          <w:rFonts w:cstheme="minorHAnsi"/>
          <w:b/>
          <w:bCs/>
          <w:color w:val="00B050"/>
          <w:sz w:val="28"/>
          <w:szCs w:val="28"/>
        </w:rPr>
        <w:t>jednoduchého spuštění SELECTU</w:t>
      </w:r>
      <w:r w:rsidRPr="005B2A32">
        <w:rPr>
          <w:rFonts w:cstheme="minorHAnsi"/>
          <w:color w:val="00B050"/>
          <w:sz w:val="28"/>
          <w:szCs w:val="28"/>
        </w:rPr>
        <w:t xml:space="preserve"> </w:t>
      </w:r>
      <w:r w:rsidRPr="00644241">
        <w:rPr>
          <w:rFonts w:cstheme="minorHAnsi"/>
          <w:sz w:val="28"/>
          <w:szCs w:val="28"/>
        </w:rPr>
        <w:t>a získání tak požadovaných dat</w:t>
      </w:r>
    </w:p>
    <w:p w14:paraId="43367E28" w14:textId="77777777" w:rsidR="004B3C55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 xml:space="preserve">Do pohledu </w:t>
      </w:r>
      <w:r w:rsidRPr="00CD0E01">
        <w:rPr>
          <w:rFonts w:cstheme="minorHAnsi"/>
          <w:b/>
          <w:bCs/>
          <w:color w:val="FF0000"/>
          <w:sz w:val="28"/>
          <w:szCs w:val="28"/>
        </w:rPr>
        <w:t>můžeme i INSERTOVAT data</w:t>
      </w:r>
      <w:r w:rsidRPr="00CD0E01">
        <w:rPr>
          <w:rFonts w:cstheme="minorHAnsi"/>
          <w:color w:val="FF0000"/>
          <w:sz w:val="28"/>
          <w:szCs w:val="28"/>
        </w:rPr>
        <w:t xml:space="preserve"> </w:t>
      </w:r>
      <w:r w:rsidRPr="00644241">
        <w:rPr>
          <w:rFonts w:cstheme="minorHAnsi"/>
          <w:i/>
          <w:iCs/>
          <w:sz w:val="28"/>
          <w:szCs w:val="28"/>
        </w:rPr>
        <w:t>(přidají se pak do tabulky)</w:t>
      </w:r>
      <w:r w:rsidRPr="00644241">
        <w:rPr>
          <w:rFonts w:cstheme="minorHAnsi"/>
          <w:sz w:val="28"/>
          <w:szCs w:val="28"/>
        </w:rPr>
        <w:t>, když neobsahují agregační funkce</w:t>
      </w:r>
    </w:p>
    <w:p w14:paraId="582CD359" w14:textId="77777777" w:rsidR="00452324" w:rsidRPr="00452324" w:rsidRDefault="00452324" w:rsidP="00452324">
      <w:pPr>
        <w:widowControl w:val="0"/>
        <w:spacing w:after="0" w:line="276" w:lineRule="auto"/>
        <w:rPr>
          <w:rFonts w:cstheme="minorHAnsi"/>
          <w:sz w:val="28"/>
          <w:szCs w:val="28"/>
        </w:rPr>
      </w:pPr>
    </w:p>
    <w:p w14:paraId="1C92930F" w14:textId="77777777" w:rsidR="004B3C55" w:rsidRPr="00644241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>SELECT pro zjištění počtu knih pro každý žánr byl docela veliký... Představme si tento SELECT psát pokaždé, kdy tuto informaci budete potřebovat. Pojďme ho dát do VIEW a podívat se, jak jednoduché je jeho spuštění:</w:t>
      </w:r>
    </w:p>
    <w:p w14:paraId="3E2067B6" w14:textId="77777777" w:rsidR="004B3C55" w:rsidRPr="00644241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79186B60" wp14:editId="38DC3770">
            <wp:extent cx="3343275" cy="1171575"/>
            <wp:effectExtent l="0" t="0" r="0" b="0"/>
            <wp:docPr id="35" name="Imag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92F8" w14:textId="77777777" w:rsidR="004B3C55" w:rsidRPr="00644241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3479D60" wp14:editId="1D6D55FA">
            <wp:extent cx="3038475" cy="638175"/>
            <wp:effectExtent l="0" t="0" r="0" b="0"/>
            <wp:docPr id="36" name="Imag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06881318" wp14:editId="2D5126D5">
            <wp:extent cx="1685925" cy="638175"/>
            <wp:effectExtent l="0" t="0" r="0" b="0"/>
            <wp:docPr id="37" name="Imag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3CD6" w14:textId="77777777" w:rsidR="004B3C55" w:rsidRPr="00644241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1D4B8C2D" wp14:editId="764D692B">
            <wp:extent cx="3609975" cy="1019175"/>
            <wp:effectExtent l="0" t="0" r="0" b="0"/>
            <wp:docPr id="38" name="Imag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12C89A20" wp14:editId="34CD68B6">
            <wp:extent cx="1657350" cy="590550"/>
            <wp:effectExtent l="0" t="0" r="0" b="0"/>
            <wp:docPr id="39" name="Imag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CA9C" w14:textId="77777777" w:rsidR="004B3C55" w:rsidRPr="00644241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4736D29A" wp14:editId="1D3A3889">
            <wp:extent cx="2686050" cy="771525"/>
            <wp:effectExtent l="0" t="0" r="0" b="0"/>
            <wp:docPr id="40" name="Imag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5D97AA66" wp14:editId="1E70E199">
            <wp:extent cx="1000125" cy="438150"/>
            <wp:effectExtent l="0" t="0" r="0" b="0"/>
            <wp:docPr id="41" name="Imag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C55" w:rsidRPr="0064424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B7AF9"/>
    <w:multiLevelType w:val="multilevel"/>
    <w:tmpl w:val="DC9C03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076547B"/>
    <w:multiLevelType w:val="multilevel"/>
    <w:tmpl w:val="9670F1E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6320C6"/>
    <w:multiLevelType w:val="multilevel"/>
    <w:tmpl w:val="08A648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70A7CA3"/>
    <w:multiLevelType w:val="multilevel"/>
    <w:tmpl w:val="8886224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97546480">
    <w:abstractNumId w:val="3"/>
  </w:num>
  <w:num w:numId="2" w16cid:durableId="1987124058">
    <w:abstractNumId w:val="2"/>
  </w:num>
  <w:num w:numId="3" w16cid:durableId="1984235714">
    <w:abstractNumId w:val="1"/>
  </w:num>
  <w:num w:numId="4" w16cid:durableId="183791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C55"/>
    <w:rsid w:val="000C1B38"/>
    <w:rsid w:val="00187E20"/>
    <w:rsid w:val="003B5838"/>
    <w:rsid w:val="00452324"/>
    <w:rsid w:val="004B3C55"/>
    <w:rsid w:val="00534B8A"/>
    <w:rsid w:val="0059017C"/>
    <w:rsid w:val="005B2A32"/>
    <w:rsid w:val="00644241"/>
    <w:rsid w:val="00655D43"/>
    <w:rsid w:val="00662F30"/>
    <w:rsid w:val="006B0D3E"/>
    <w:rsid w:val="007023A3"/>
    <w:rsid w:val="007A5A91"/>
    <w:rsid w:val="009F7184"/>
    <w:rsid w:val="00B714CF"/>
    <w:rsid w:val="00C7085E"/>
    <w:rsid w:val="00CD0E01"/>
    <w:rsid w:val="00E011C3"/>
    <w:rsid w:val="00E25855"/>
    <w:rsid w:val="00E71FCD"/>
    <w:rsid w:val="00EA216A"/>
    <w:rsid w:val="00ED6326"/>
    <w:rsid w:val="00F72758"/>
    <w:rsid w:val="00FF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6227C"/>
  <w15:docId w15:val="{332EA241-7917-B542-904F-13675F15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dc:description/>
  <cp:lastModifiedBy>Alexander Vedernikov</cp:lastModifiedBy>
  <cp:revision>42</cp:revision>
  <dcterms:created xsi:type="dcterms:W3CDTF">2023-03-15T12:24:00Z</dcterms:created>
  <dcterms:modified xsi:type="dcterms:W3CDTF">2023-05-13T13:56:00Z</dcterms:modified>
  <dc:language>en-US</dc:language>
</cp:coreProperties>
</file>