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6A" w:rsidRPr="00FF236A" w:rsidRDefault="00FF236A" w:rsidP="00AA2F80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FF236A">
        <w:rPr>
          <w:rFonts w:ascii="Palatino Linotype" w:hAnsi="Palatino Linotype"/>
          <w:b/>
          <w:iCs/>
          <w:u w:val="single"/>
        </w:rPr>
        <w:t>R</w:t>
      </w:r>
      <w:r w:rsidR="00C65253">
        <w:rPr>
          <w:rFonts w:ascii="Palatino Linotype" w:hAnsi="Palatino Linotype"/>
          <w:b/>
          <w:iCs/>
          <w:u w:val="single"/>
        </w:rPr>
        <w:t>, I</w:t>
      </w:r>
      <w:r w:rsidRPr="00FF236A">
        <w:rPr>
          <w:rFonts w:ascii="Palatino Linotype" w:hAnsi="Palatino Linotype"/>
          <w:b/>
          <w:iCs/>
          <w:u w:val="single"/>
        </w:rPr>
        <w:t xml:space="preserve"> 14</w:t>
      </w:r>
    </w:p>
    <w:p w:rsidR="00FF236A" w:rsidRPr="00FF236A" w:rsidRDefault="00FF236A" w:rsidP="00AA2F80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FF236A">
        <w:rPr>
          <w:rFonts w:ascii="Palatino Linotype" w:hAnsi="Palatino Linotype"/>
          <w:iCs/>
        </w:rPr>
        <w:t xml:space="preserve">Della città di </w:t>
      </w:r>
      <w:r w:rsidRPr="00FF236A">
        <w:rPr>
          <w:rFonts w:ascii="Palatino Linotype" w:hAnsi="Palatino Linotype"/>
          <w:i/>
          <w:iCs/>
          <w:u w:val="single"/>
        </w:rPr>
        <w:t>Camandu</w:t>
      </w:r>
      <w:r w:rsidRPr="00FF236A">
        <w:rPr>
          <w:rFonts w:ascii="Palatino Linotype" w:hAnsi="Palatino Linotype"/>
          <w:iCs/>
        </w:rPr>
        <w:t xml:space="preserve">, che si trova doppo una discesa, et della region di </w:t>
      </w:r>
      <w:r w:rsidRPr="00FF236A">
        <w:rPr>
          <w:rFonts w:ascii="Palatino Linotype" w:hAnsi="Palatino Linotype"/>
          <w:i/>
          <w:iCs/>
          <w:u w:val="single"/>
        </w:rPr>
        <w:t>Reobarle</w:t>
      </w:r>
      <w:r w:rsidRPr="00FF236A">
        <w:rPr>
          <w:rFonts w:ascii="Palatino Linotype" w:hAnsi="Palatino Linotype"/>
          <w:iCs/>
        </w:rPr>
        <w:t xml:space="preserve">, et delli uccelli </w:t>
      </w:r>
      <w:r w:rsidRPr="00FF236A">
        <w:rPr>
          <w:rFonts w:ascii="Palatino Linotype" w:hAnsi="Palatino Linotype"/>
          <w:iCs/>
          <w:smallCaps/>
        </w:rPr>
        <w:t>francholini</w:t>
      </w:r>
      <w:r w:rsidRPr="00FF236A">
        <w:rPr>
          <w:rFonts w:ascii="Palatino Linotype" w:hAnsi="Palatino Linotype"/>
          <w:iCs/>
        </w:rPr>
        <w:t xml:space="preserve"> et </w:t>
      </w:r>
      <w:r w:rsidRPr="00FF236A">
        <w:rPr>
          <w:rFonts w:ascii="Palatino Linotype" w:hAnsi="Palatino Linotype"/>
          <w:iCs/>
          <w:smallCaps/>
        </w:rPr>
        <w:t>buoi</w:t>
      </w:r>
      <w:r w:rsidRPr="00FF236A">
        <w:rPr>
          <w:rFonts w:ascii="Palatino Linotype" w:hAnsi="Palatino Linotype"/>
          <w:iCs/>
        </w:rPr>
        <w:t xml:space="preserve"> bianchi con una gobba; et della origine delli </w:t>
      </w:r>
      <w:r w:rsidRPr="00FF236A">
        <w:rPr>
          <w:rFonts w:ascii="Palatino Linotype" w:hAnsi="Palatino Linotype"/>
          <w:i/>
          <w:iCs/>
        </w:rPr>
        <w:t>Caraunas</w:t>
      </w:r>
      <w:r w:rsidRPr="00FF236A">
        <w:rPr>
          <w:rFonts w:ascii="Palatino Linotype" w:hAnsi="Palatino Linotype"/>
          <w:iCs/>
        </w:rPr>
        <w:t>, che vanno depredando. Cap. 14.</w:t>
      </w:r>
    </w:p>
    <w:p w:rsidR="00FF236A" w:rsidRPr="00FF236A" w:rsidRDefault="00FF236A" w:rsidP="00AA2F80">
      <w:pPr>
        <w:spacing w:after="0" w:line="240" w:lineRule="auto"/>
        <w:jc w:val="both"/>
        <w:rPr>
          <w:rFonts w:ascii="Palatino Linotype" w:hAnsi="Palatino Linotype"/>
        </w:rPr>
      </w:pPr>
    </w:p>
    <w:p w:rsidR="00EC4C8D" w:rsidRDefault="00FF236A" w:rsidP="00AA2F80">
      <w:pPr>
        <w:tabs>
          <w:tab w:val="left" w:pos="4962"/>
        </w:tabs>
        <w:spacing w:after="0" w:line="240" w:lineRule="auto"/>
        <w:jc w:val="both"/>
      </w:pPr>
      <w:r w:rsidRPr="00FF236A">
        <w:rPr>
          <w:rFonts w:ascii="Palatino Linotype" w:hAnsi="Palatino Linotype"/>
          <w:b/>
        </w:rPr>
        <w:t>[1]</w:t>
      </w:r>
      <w:r w:rsidRPr="00FF236A">
        <w:rPr>
          <w:rFonts w:ascii="Palatino Linotype" w:hAnsi="Palatino Linotype"/>
        </w:rPr>
        <w:t xml:space="preserve"> Dapoi la discesa di questo luogo per le dette due giornate si trova una gran pianura, la qual verso </w:t>
      </w:r>
      <w:r w:rsidRPr="00FF236A">
        <w:rPr>
          <w:rFonts w:ascii="Palatino Linotype" w:hAnsi="Palatino Linotype"/>
          <w:smallCaps/>
        </w:rPr>
        <w:t>mezzodí</w:t>
      </w:r>
      <w:r w:rsidRPr="00FF236A">
        <w:rPr>
          <w:rFonts w:ascii="Palatino Linotype" w:hAnsi="Palatino Linotype"/>
        </w:rPr>
        <w:t xml:space="preserve"> dura per cinque giornate, nel principio della qual è una città chiamata </w:t>
      </w:r>
      <w:r w:rsidRPr="00FF236A">
        <w:rPr>
          <w:rFonts w:ascii="Palatino Linotype" w:hAnsi="Palatino Linotype"/>
          <w:i/>
          <w:u w:val="single"/>
        </w:rPr>
        <w:t>Camandu</w:t>
      </w:r>
      <w:r w:rsidRPr="00FF236A">
        <w:rPr>
          <w:rFonts w:ascii="Palatino Linotype" w:hAnsi="Palatino Linotype"/>
        </w:rPr>
        <w:t xml:space="preserve">, che già fu nobile et grande, ma non è cosí al presente, perché i </w:t>
      </w:r>
      <w:r w:rsidRPr="00FF236A">
        <w:rPr>
          <w:rFonts w:ascii="Palatino Linotype" w:hAnsi="Palatino Linotype"/>
          <w:i/>
        </w:rPr>
        <w:t>Tartari</w:t>
      </w:r>
      <w:r w:rsidRPr="00FF236A">
        <w:rPr>
          <w:rFonts w:ascii="Palatino Linotype" w:hAnsi="Palatino Linotype"/>
        </w:rPr>
        <w:t xml:space="preserve"> piú volte |7v| l’hanno destrutta. </w:t>
      </w:r>
      <w:r w:rsidRPr="00FF236A">
        <w:rPr>
          <w:rFonts w:ascii="Palatino Linotype" w:hAnsi="Palatino Linotype"/>
          <w:b/>
        </w:rPr>
        <w:t>[2]</w:t>
      </w:r>
      <w:r w:rsidRPr="00FF236A">
        <w:rPr>
          <w:rFonts w:ascii="Palatino Linotype" w:hAnsi="Palatino Linotype"/>
        </w:rPr>
        <w:t xml:space="preserve"> Et la region si chiama </w:t>
      </w:r>
      <w:r w:rsidRPr="00FF236A">
        <w:rPr>
          <w:rFonts w:ascii="Palatino Linotype" w:hAnsi="Palatino Linotype"/>
          <w:i/>
          <w:u w:val="single"/>
        </w:rPr>
        <w:t>Reobarle</w:t>
      </w:r>
      <w:r w:rsidRPr="00FF236A">
        <w:rPr>
          <w:rFonts w:ascii="Palatino Linotype" w:hAnsi="Palatino Linotype"/>
        </w:rPr>
        <w:t xml:space="preserve">, et quella pianura è calidissima et produce formento, orzo et altre biade. </w:t>
      </w:r>
      <w:r w:rsidRPr="00FF236A">
        <w:rPr>
          <w:rFonts w:ascii="Palatino Linotype" w:hAnsi="Palatino Linotype"/>
          <w:b/>
        </w:rPr>
        <w:t>[3]</w:t>
      </w:r>
      <w:r w:rsidRPr="00FF236A">
        <w:rPr>
          <w:rFonts w:ascii="Palatino Linotype" w:hAnsi="Palatino Linotype"/>
        </w:rPr>
        <w:t xml:space="preserve"> Per le coste delli monti di detta pianura nascono </w:t>
      </w:r>
      <w:r w:rsidRPr="00FF236A">
        <w:rPr>
          <w:rFonts w:ascii="Palatino Linotype" w:hAnsi="Palatino Linotype"/>
          <w:smallCaps/>
        </w:rPr>
        <w:t>pomi granati</w:t>
      </w:r>
      <w:r w:rsidRPr="00FF236A">
        <w:rPr>
          <w:rFonts w:ascii="Palatino Linotype" w:hAnsi="Palatino Linotype"/>
        </w:rPr>
        <w:t xml:space="preserve">, </w:t>
      </w:r>
      <w:r w:rsidRPr="00FF236A">
        <w:rPr>
          <w:rFonts w:ascii="Palatino Linotype" w:hAnsi="Palatino Linotype"/>
          <w:smallCaps/>
        </w:rPr>
        <w:t>codogni</w:t>
      </w:r>
      <w:r w:rsidRPr="00FF236A">
        <w:rPr>
          <w:rFonts w:ascii="Palatino Linotype" w:hAnsi="Palatino Linotype"/>
        </w:rPr>
        <w:t xml:space="preserve"> et molti altri frutti, et </w:t>
      </w:r>
      <w:r w:rsidRPr="00FF236A">
        <w:rPr>
          <w:rFonts w:ascii="Palatino Linotype" w:hAnsi="Palatino Linotype"/>
          <w:smallCaps/>
        </w:rPr>
        <w:t>pomi di Adamo</w:t>
      </w:r>
      <w:r w:rsidRPr="00FF236A">
        <w:rPr>
          <w:rFonts w:ascii="Palatino Linotype" w:hAnsi="Palatino Linotype"/>
        </w:rPr>
        <w:t xml:space="preserve">, i quali nelle nostre parti fredde non nascono. </w:t>
      </w:r>
      <w:r w:rsidRPr="00FF236A">
        <w:rPr>
          <w:rFonts w:ascii="Palatino Linotype" w:hAnsi="Palatino Linotype"/>
          <w:b/>
        </w:rPr>
        <w:t xml:space="preserve">[4] </w:t>
      </w:r>
      <w:r w:rsidRPr="00FF236A">
        <w:rPr>
          <w:rFonts w:ascii="Palatino Linotype" w:hAnsi="Palatino Linotype"/>
        </w:rPr>
        <w:t xml:space="preserve">Ivi sono infinite </w:t>
      </w:r>
      <w:r w:rsidRPr="00FF236A">
        <w:rPr>
          <w:rFonts w:ascii="Palatino Linotype" w:hAnsi="Palatino Linotype"/>
          <w:smallCaps/>
        </w:rPr>
        <w:t>tortore</w:t>
      </w:r>
      <w:r w:rsidRPr="00FF236A">
        <w:rPr>
          <w:rFonts w:ascii="Palatino Linotype" w:hAnsi="Palatino Linotype"/>
        </w:rPr>
        <w:t xml:space="preserve">, per le molte </w:t>
      </w:r>
      <w:r w:rsidRPr="00AA2F80">
        <w:rPr>
          <w:rFonts w:ascii="Palatino Linotype" w:hAnsi="Palatino Linotype"/>
        </w:rPr>
        <w:t>pomelle</w:t>
      </w:r>
      <w:r w:rsidRPr="00FF236A">
        <w:rPr>
          <w:rFonts w:ascii="Palatino Linotype" w:hAnsi="Palatino Linotype"/>
        </w:rPr>
        <w:t xml:space="preserve"> che vi trovano da mangiare, né li </w:t>
      </w:r>
      <w:r w:rsidRPr="00FF236A">
        <w:rPr>
          <w:rFonts w:ascii="Palatino Linotype" w:hAnsi="Palatino Linotype"/>
          <w:i/>
        </w:rPr>
        <w:t>Saraceni</w:t>
      </w:r>
      <w:r w:rsidRPr="00FF236A">
        <w:rPr>
          <w:rFonts w:ascii="Palatino Linotype" w:hAnsi="Palatino Linotype"/>
        </w:rPr>
        <w:t xml:space="preserve"> mai le pigliano, perché le hanno in abominatione. </w:t>
      </w:r>
      <w:r w:rsidRPr="00FF236A">
        <w:rPr>
          <w:rFonts w:ascii="Palatino Linotype" w:hAnsi="Palatino Linotype"/>
          <w:b/>
        </w:rPr>
        <w:t>[5]</w:t>
      </w:r>
      <w:r w:rsidRPr="00FF236A">
        <w:rPr>
          <w:rFonts w:ascii="Palatino Linotype" w:hAnsi="Palatino Linotype"/>
        </w:rPr>
        <w:t xml:space="preserve"> Vi si trovano anchora molti </w:t>
      </w:r>
      <w:r w:rsidRPr="00FF236A">
        <w:rPr>
          <w:rFonts w:ascii="Palatino Linotype" w:hAnsi="Palatino Linotype"/>
          <w:smallCaps/>
        </w:rPr>
        <w:t>fagiani</w:t>
      </w:r>
      <w:r w:rsidRPr="00FF236A">
        <w:rPr>
          <w:rFonts w:ascii="Palatino Linotype" w:hAnsi="Palatino Linotype"/>
        </w:rPr>
        <w:t xml:space="preserve"> et </w:t>
      </w:r>
      <w:r w:rsidRPr="00FF236A">
        <w:rPr>
          <w:rFonts w:ascii="Palatino Linotype" w:hAnsi="Palatino Linotype"/>
          <w:smallCaps/>
        </w:rPr>
        <w:t>francholini</w:t>
      </w:r>
      <w:r w:rsidRPr="00FF236A">
        <w:rPr>
          <w:rFonts w:ascii="Palatino Linotype" w:hAnsi="Palatino Linotype"/>
        </w:rPr>
        <w:t xml:space="preserve">, li quali non si assimigliano alli </w:t>
      </w:r>
      <w:r w:rsidRPr="00FF236A">
        <w:rPr>
          <w:rFonts w:ascii="Palatino Linotype" w:hAnsi="Palatino Linotype"/>
          <w:smallCaps/>
        </w:rPr>
        <w:t>francholini</w:t>
      </w:r>
      <w:r w:rsidRPr="00FF236A">
        <w:rPr>
          <w:rFonts w:ascii="Palatino Linotype" w:hAnsi="Palatino Linotype"/>
        </w:rPr>
        <w:t xml:space="preserve"> delle altre contrade, perché sono mescolati di color bianco et negro et hanno li piedi et becco rossi. </w:t>
      </w:r>
      <w:r w:rsidRPr="00FF236A">
        <w:rPr>
          <w:rFonts w:ascii="Palatino Linotype" w:hAnsi="Palatino Linotype"/>
          <w:b/>
        </w:rPr>
        <w:t>[6]</w:t>
      </w:r>
      <w:r w:rsidRPr="00FF236A">
        <w:rPr>
          <w:rFonts w:ascii="Palatino Linotype" w:hAnsi="Palatino Linotype"/>
        </w:rPr>
        <w:t xml:space="preserve"> Vi sono etiandio bestie dissimili dalle altre parti, cioè </w:t>
      </w:r>
      <w:r w:rsidRPr="00FF236A">
        <w:rPr>
          <w:rFonts w:ascii="Palatino Linotype" w:hAnsi="Palatino Linotype"/>
          <w:smallCaps/>
        </w:rPr>
        <w:t>buoi</w:t>
      </w:r>
      <w:r w:rsidRPr="00FF236A">
        <w:rPr>
          <w:rFonts w:ascii="Palatino Linotype" w:hAnsi="Palatino Linotype"/>
        </w:rPr>
        <w:t xml:space="preserve"> grandi tutti bianchi che hanno il pelo picciolo et piano, il che avviene per il caldo del luogo, le corna corte et grosse et non acute; hanno sopra le spalle una gobba rotonda alta duoi </w:t>
      </w:r>
      <w:r w:rsidRPr="00FF236A">
        <w:rPr>
          <w:rFonts w:ascii="Palatino Linotype" w:hAnsi="Palatino Linotype"/>
          <w:smallCaps/>
        </w:rPr>
        <w:t>palmi</w:t>
      </w:r>
      <w:r w:rsidRPr="00FF236A">
        <w:rPr>
          <w:rFonts w:ascii="Palatino Linotype" w:hAnsi="Palatino Linotype"/>
        </w:rPr>
        <w:t xml:space="preserve">, sono bellissimi da vedere, portano gran peso perché sono fortissimi, et quando si dieno cargare si piegano a guisa de’ </w:t>
      </w:r>
      <w:r w:rsidRPr="00FF236A">
        <w:rPr>
          <w:rFonts w:ascii="Palatino Linotype" w:hAnsi="Palatino Linotype"/>
          <w:smallCaps/>
        </w:rPr>
        <w:t>camelli</w:t>
      </w:r>
      <w:r w:rsidRPr="00FF236A">
        <w:rPr>
          <w:rFonts w:ascii="Palatino Linotype" w:hAnsi="Palatino Linotype"/>
        </w:rPr>
        <w:t xml:space="preserve"> et poi si levano su. </w:t>
      </w:r>
      <w:r w:rsidRPr="00FF236A">
        <w:rPr>
          <w:rFonts w:ascii="Palatino Linotype" w:hAnsi="Palatino Linotype"/>
          <w:b/>
        </w:rPr>
        <w:t xml:space="preserve">[7] </w:t>
      </w:r>
      <w:r w:rsidRPr="00FF236A">
        <w:rPr>
          <w:rFonts w:ascii="Palatino Linotype" w:hAnsi="Palatino Linotype"/>
        </w:rPr>
        <w:t xml:space="preserve">Vi sono anchora </w:t>
      </w:r>
      <w:r w:rsidRPr="00FF236A">
        <w:rPr>
          <w:rFonts w:ascii="Palatino Linotype" w:hAnsi="Palatino Linotype"/>
          <w:smallCaps/>
        </w:rPr>
        <w:t>castroni</w:t>
      </w:r>
      <w:r w:rsidRPr="00FF236A">
        <w:rPr>
          <w:rFonts w:ascii="Palatino Linotype" w:hAnsi="Palatino Linotype"/>
        </w:rPr>
        <w:t xml:space="preserve"> di grandezza de </w:t>
      </w:r>
      <w:r w:rsidRPr="00FF236A">
        <w:rPr>
          <w:rFonts w:ascii="Palatino Linotype" w:hAnsi="Palatino Linotype"/>
          <w:smallCaps/>
        </w:rPr>
        <w:t>asini</w:t>
      </w:r>
      <w:r w:rsidRPr="00FF236A">
        <w:rPr>
          <w:rFonts w:ascii="Palatino Linotype" w:hAnsi="Palatino Linotype"/>
        </w:rPr>
        <w:t xml:space="preserve">, che hanno le code grosse et larghe, di sorte che una pesarà </w:t>
      </w:r>
      <w:r w:rsidRPr="00AA2F80">
        <w:rPr>
          <w:rFonts w:ascii="Palatino Linotype" w:hAnsi="Palatino Linotype"/>
          <w:smallCaps/>
        </w:rPr>
        <w:t>libbre</w:t>
      </w:r>
      <w:r w:rsidRPr="00FF236A">
        <w:rPr>
          <w:rFonts w:ascii="Palatino Linotype" w:hAnsi="Palatino Linotype"/>
        </w:rPr>
        <w:t xml:space="preserve"> trenta et piú, et sono grassi et buoni da mangiare. </w:t>
      </w:r>
      <w:r w:rsidRPr="00FF236A">
        <w:rPr>
          <w:rFonts w:ascii="Palatino Linotype" w:hAnsi="Palatino Linotype"/>
          <w:b/>
        </w:rPr>
        <w:t>[8]</w:t>
      </w:r>
      <w:r w:rsidRPr="00FF236A">
        <w:rPr>
          <w:rFonts w:ascii="Palatino Linotype" w:hAnsi="Palatino Linotype"/>
        </w:rPr>
        <w:t xml:space="preserve"> In questa provincia vi sono molti castelli et città che hanno le mura di terra alte et grosse, et questo per potersi difendere dalli </w:t>
      </w:r>
      <w:r w:rsidRPr="00FF236A">
        <w:rPr>
          <w:rFonts w:ascii="Palatino Linotype" w:hAnsi="Palatino Linotype"/>
          <w:i/>
        </w:rPr>
        <w:t>Caraunas</w:t>
      </w:r>
      <w:r w:rsidRPr="00FF236A">
        <w:rPr>
          <w:rFonts w:ascii="Palatino Linotype" w:hAnsi="Palatino Linotype"/>
        </w:rPr>
        <w:t xml:space="preserve">, che vanno scorrendo per tutti quelli luoghi depredando il tutto. </w:t>
      </w:r>
      <w:r w:rsidRPr="00FF236A">
        <w:rPr>
          <w:rFonts w:ascii="Palatino Linotype" w:hAnsi="Palatino Linotype"/>
          <w:b/>
        </w:rPr>
        <w:t>[9]</w:t>
      </w:r>
      <w:r w:rsidRPr="00FF236A">
        <w:rPr>
          <w:rFonts w:ascii="Palatino Linotype" w:hAnsi="Palatino Linotype"/>
        </w:rPr>
        <w:t xml:space="preserve"> Et acciò che si sappi quello che vuol dire questo nome di </w:t>
      </w:r>
      <w:r w:rsidRPr="00FF236A">
        <w:rPr>
          <w:rFonts w:ascii="Palatino Linotype" w:hAnsi="Palatino Linotype"/>
          <w:i/>
        </w:rPr>
        <w:t>Caraunas</w:t>
      </w:r>
      <w:r w:rsidRPr="00FF236A">
        <w:rPr>
          <w:rFonts w:ascii="Palatino Linotype" w:hAnsi="Palatino Linotype"/>
        </w:rPr>
        <w:t xml:space="preserve">, dico che fu uno </w:t>
      </w:r>
      <w:r w:rsidRPr="00FF236A">
        <w:rPr>
          <w:rFonts w:ascii="Palatino Linotype" w:hAnsi="Palatino Linotype"/>
          <w:i/>
        </w:rPr>
        <w:t>Nugodar</w:t>
      </w:r>
      <w:r w:rsidRPr="00FF236A">
        <w:rPr>
          <w:rFonts w:ascii="Palatino Linotype" w:hAnsi="Palatino Linotype"/>
        </w:rPr>
        <w:t xml:space="preserve">, nepote di </w:t>
      </w:r>
      <w:r w:rsidRPr="00FF236A">
        <w:rPr>
          <w:rFonts w:ascii="Palatino Linotype" w:hAnsi="Palatino Linotype"/>
          <w:i/>
        </w:rPr>
        <w:t>Zagathai</w:t>
      </w:r>
      <w:r w:rsidRPr="00FF236A">
        <w:rPr>
          <w:rFonts w:ascii="Palatino Linotype" w:hAnsi="Palatino Linotype"/>
        </w:rPr>
        <w:t xml:space="preserve">, fratello del </w:t>
      </w:r>
      <w:r w:rsidRPr="00FF236A">
        <w:rPr>
          <w:rFonts w:ascii="Palatino Linotype" w:hAnsi="Palatino Linotype"/>
          <w:i/>
        </w:rPr>
        <w:t>Gran Can</w:t>
      </w:r>
      <w:r w:rsidRPr="00FF236A">
        <w:rPr>
          <w:rFonts w:ascii="Palatino Linotype" w:hAnsi="Palatino Linotype"/>
        </w:rPr>
        <w:t xml:space="preserve">, qual </w:t>
      </w:r>
      <w:r w:rsidRPr="00FF236A">
        <w:rPr>
          <w:rFonts w:ascii="Palatino Linotype" w:hAnsi="Palatino Linotype"/>
          <w:i/>
        </w:rPr>
        <w:t>Zagathai</w:t>
      </w:r>
      <w:r w:rsidRPr="00FF236A">
        <w:rPr>
          <w:rFonts w:ascii="Palatino Linotype" w:hAnsi="Palatino Linotype"/>
        </w:rPr>
        <w:t xml:space="preserve"> signoreggiava la </w:t>
      </w:r>
      <w:r w:rsidRPr="00FF236A">
        <w:rPr>
          <w:rFonts w:ascii="Palatino Linotype" w:hAnsi="Palatino Linotype"/>
          <w:i/>
          <w:u w:val="single"/>
        </w:rPr>
        <w:t>Turchia Maggiore</w:t>
      </w:r>
      <w:r w:rsidRPr="00FF236A">
        <w:rPr>
          <w:rFonts w:ascii="Palatino Linotype" w:hAnsi="Palatino Linotype"/>
        </w:rPr>
        <w:t xml:space="preserve">. </w:t>
      </w:r>
      <w:r w:rsidRPr="00FF236A">
        <w:rPr>
          <w:rFonts w:ascii="Palatino Linotype" w:hAnsi="Palatino Linotype"/>
          <w:b/>
        </w:rPr>
        <w:t>[10]</w:t>
      </w:r>
      <w:r w:rsidRPr="00FF236A">
        <w:rPr>
          <w:rFonts w:ascii="Palatino Linotype" w:hAnsi="Palatino Linotype"/>
        </w:rPr>
        <w:t xml:space="preserve"> Questo </w:t>
      </w:r>
      <w:r w:rsidRPr="00FF236A">
        <w:rPr>
          <w:rFonts w:ascii="Palatino Linotype" w:hAnsi="Palatino Linotype"/>
          <w:i/>
        </w:rPr>
        <w:t>Nugodar</w:t>
      </w:r>
      <w:r w:rsidRPr="00FF236A">
        <w:rPr>
          <w:rFonts w:ascii="Palatino Linotype" w:hAnsi="Palatino Linotype"/>
        </w:rPr>
        <w:t>, stando nella sua corte, si pensò di voler anchor lui signoreggiar, et però, sentendo che nell’</w:t>
      </w:r>
      <w:r w:rsidRPr="00FF236A">
        <w:rPr>
          <w:rFonts w:ascii="Palatino Linotype" w:hAnsi="Palatino Linotype"/>
          <w:i/>
          <w:u w:val="single"/>
        </w:rPr>
        <w:t>India</w:t>
      </w:r>
      <w:r w:rsidRPr="00FF236A">
        <w:rPr>
          <w:rFonts w:ascii="Palatino Linotype" w:hAnsi="Palatino Linotype"/>
        </w:rPr>
        <w:t xml:space="preserve"> vi era una provincia chiamata </w:t>
      </w:r>
      <w:r w:rsidRPr="00FF236A">
        <w:rPr>
          <w:rFonts w:ascii="Palatino Linotype" w:hAnsi="Palatino Linotype"/>
          <w:i/>
          <w:u w:val="single"/>
        </w:rPr>
        <w:t>Malabar</w:t>
      </w:r>
      <w:r w:rsidRPr="00FF236A">
        <w:rPr>
          <w:rFonts w:ascii="Palatino Linotype" w:hAnsi="Palatino Linotype"/>
        </w:rPr>
        <w:t xml:space="preserve">, sotto ad un re nominato </w:t>
      </w:r>
      <w:r w:rsidRPr="00FF236A">
        <w:rPr>
          <w:rFonts w:ascii="Palatino Linotype" w:hAnsi="Palatino Linotype"/>
          <w:i/>
        </w:rPr>
        <w:t>Asidin</w:t>
      </w:r>
      <w:r w:rsidRPr="00FF236A">
        <w:rPr>
          <w:rFonts w:ascii="Palatino Linotype" w:hAnsi="Palatino Linotype"/>
        </w:rPr>
        <w:t xml:space="preserve"> </w:t>
      </w:r>
      <w:r w:rsidRPr="00FF236A">
        <w:rPr>
          <w:rFonts w:ascii="Palatino Linotype" w:hAnsi="Palatino Linotype"/>
          <w:i/>
        </w:rPr>
        <w:t>soldano</w:t>
      </w:r>
      <w:r w:rsidRPr="00FF236A">
        <w:rPr>
          <w:rFonts w:ascii="Palatino Linotype" w:hAnsi="Palatino Linotype"/>
        </w:rPr>
        <w:t xml:space="preserve">, la qual non era soggiogata al dominio de’ </w:t>
      </w:r>
      <w:r w:rsidRPr="00FF236A">
        <w:rPr>
          <w:rFonts w:ascii="Palatino Linotype" w:hAnsi="Palatino Linotype"/>
          <w:i/>
        </w:rPr>
        <w:t>Tartari</w:t>
      </w:r>
      <w:r w:rsidRPr="00FF236A">
        <w:rPr>
          <w:rFonts w:ascii="Palatino Linotype" w:hAnsi="Palatino Linotype"/>
        </w:rPr>
        <w:t xml:space="preserve">, sottrasse circa diecimila huomini, di quelli ch’egli pensava esser peggiori et piú crudeli, et con questi partendosi da suo barba </w:t>
      </w:r>
      <w:r w:rsidRPr="00FF236A">
        <w:rPr>
          <w:rFonts w:ascii="Palatino Linotype" w:hAnsi="Palatino Linotype"/>
          <w:i/>
        </w:rPr>
        <w:t>Zagathai</w:t>
      </w:r>
      <w:r w:rsidRPr="00FF236A">
        <w:rPr>
          <w:rFonts w:ascii="Palatino Linotype" w:hAnsi="Palatino Linotype"/>
        </w:rPr>
        <w:t xml:space="preserve"> senza fargli intender cosa alcuna, passò per </w:t>
      </w:r>
      <w:r w:rsidRPr="00FF236A">
        <w:rPr>
          <w:rFonts w:ascii="Palatino Linotype" w:hAnsi="Palatino Linotype"/>
          <w:i/>
          <w:u w:val="single"/>
        </w:rPr>
        <w:t>Balaxan</w:t>
      </w:r>
      <w:r w:rsidRPr="00FF236A">
        <w:rPr>
          <w:rFonts w:ascii="Palatino Linotype" w:hAnsi="Palatino Linotype"/>
        </w:rPr>
        <w:t xml:space="preserve"> et per certa provincia chiamata </w:t>
      </w:r>
      <w:r w:rsidRPr="00FF236A">
        <w:rPr>
          <w:rFonts w:ascii="Palatino Linotype" w:hAnsi="Palatino Linotype"/>
          <w:i/>
          <w:u w:val="single"/>
        </w:rPr>
        <w:t>Chesmur</w:t>
      </w:r>
      <w:r w:rsidRPr="00FF236A">
        <w:rPr>
          <w:rFonts w:ascii="Palatino Linotype" w:hAnsi="Palatino Linotype"/>
        </w:rPr>
        <w:t xml:space="preserve">, dove perse molte delle sue genti et bestie per le vie strette et cattive; et finalmente entrò nella provincia di </w:t>
      </w:r>
      <w:r w:rsidRPr="00FF236A">
        <w:rPr>
          <w:rFonts w:ascii="Palatino Linotype" w:hAnsi="Palatino Linotype"/>
          <w:i/>
          <w:u w:val="single"/>
        </w:rPr>
        <w:t>Malabar</w:t>
      </w:r>
      <w:r w:rsidRPr="00FF236A">
        <w:rPr>
          <w:rFonts w:ascii="Palatino Linotype" w:hAnsi="Palatino Linotype"/>
        </w:rPr>
        <w:t xml:space="preserve"> et prese per forza una città detta </w:t>
      </w:r>
      <w:r w:rsidRPr="00FF236A">
        <w:rPr>
          <w:rFonts w:ascii="Palatino Linotype" w:hAnsi="Palatino Linotype"/>
          <w:i/>
          <w:u w:val="single"/>
        </w:rPr>
        <w:t>Dely</w:t>
      </w:r>
      <w:r w:rsidRPr="00FF236A">
        <w:rPr>
          <w:rFonts w:ascii="Palatino Linotype" w:hAnsi="Palatino Linotype"/>
        </w:rPr>
        <w:t xml:space="preserve">, et tolse molte altre città circonstanti al detto </w:t>
      </w:r>
      <w:r w:rsidRPr="00FF236A">
        <w:rPr>
          <w:rFonts w:ascii="Palatino Linotype" w:hAnsi="Palatino Linotype"/>
          <w:i/>
        </w:rPr>
        <w:t>Asidin</w:t>
      </w:r>
      <w:r w:rsidRPr="00FF236A">
        <w:rPr>
          <w:rFonts w:ascii="Palatino Linotype" w:hAnsi="Palatino Linotype"/>
        </w:rPr>
        <w:t xml:space="preserve">, perché li sopravenne alla sprovista. </w:t>
      </w:r>
      <w:r w:rsidRPr="00FF236A">
        <w:rPr>
          <w:rFonts w:ascii="Palatino Linotype" w:hAnsi="Palatino Linotype"/>
          <w:b/>
        </w:rPr>
        <w:t>[11]</w:t>
      </w:r>
      <w:r w:rsidRPr="00FF236A">
        <w:rPr>
          <w:rFonts w:ascii="Palatino Linotype" w:hAnsi="Palatino Linotype"/>
        </w:rPr>
        <w:t xml:space="preserve"> Et qui cominciò a regnare, et li </w:t>
      </w:r>
      <w:r w:rsidRPr="00FF236A">
        <w:rPr>
          <w:rFonts w:ascii="Palatino Linotype" w:hAnsi="Palatino Linotype"/>
          <w:i/>
        </w:rPr>
        <w:t>Tartari</w:t>
      </w:r>
      <w:r w:rsidRPr="00FF236A">
        <w:rPr>
          <w:rFonts w:ascii="Palatino Linotype" w:hAnsi="Palatino Linotype"/>
        </w:rPr>
        <w:t xml:space="preserve"> bianchi cominciorono a mescolarsi con le donne Indiane, quali erano negre, et di quelle procreorno figliuoli che furon chiamati </w:t>
      </w:r>
      <w:r>
        <w:rPr>
          <w:rFonts w:ascii="Palatino Linotype" w:hAnsi="Palatino Linotype"/>
        </w:rPr>
        <w:t>‘</w:t>
      </w:r>
      <w:r w:rsidRPr="00FF236A">
        <w:rPr>
          <w:rFonts w:ascii="Palatino Linotype" w:hAnsi="Palatino Linotype"/>
          <w:i/>
        </w:rPr>
        <w:t>Caraunas</w:t>
      </w:r>
      <w:r>
        <w:rPr>
          <w:rFonts w:ascii="Palatino Linotype" w:hAnsi="Palatino Linotype"/>
        </w:rPr>
        <w:t>’</w:t>
      </w:r>
      <w:r w:rsidRPr="00FF236A">
        <w:rPr>
          <w:rFonts w:ascii="Palatino Linotype" w:hAnsi="Palatino Linotype"/>
        </w:rPr>
        <w:t xml:space="preserve">, cioè </w:t>
      </w:r>
      <w:r>
        <w:rPr>
          <w:rFonts w:ascii="Palatino Linotype" w:hAnsi="Palatino Linotype"/>
        </w:rPr>
        <w:t>‘</w:t>
      </w:r>
      <w:r w:rsidRPr="00FF236A">
        <w:rPr>
          <w:rFonts w:ascii="Palatino Linotype" w:hAnsi="Palatino Linotype"/>
        </w:rPr>
        <w:t>meschiati</w:t>
      </w:r>
      <w:r>
        <w:rPr>
          <w:rFonts w:ascii="Palatino Linotype" w:hAnsi="Palatino Linotype"/>
        </w:rPr>
        <w:t>’</w:t>
      </w:r>
      <w:r w:rsidRPr="00FF236A">
        <w:rPr>
          <w:rFonts w:ascii="Palatino Linotype" w:hAnsi="Palatino Linotype"/>
        </w:rPr>
        <w:t xml:space="preserve"> nella lingua loro: et questi son quelli che vanno scorrendo per le contrade di </w:t>
      </w:r>
      <w:r w:rsidRPr="00FF236A">
        <w:rPr>
          <w:rFonts w:ascii="Palatino Linotype" w:hAnsi="Palatino Linotype"/>
          <w:i/>
          <w:u w:val="single"/>
        </w:rPr>
        <w:t>Reobarle</w:t>
      </w:r>
      <w:r w:rsidRPr="00FF236A">
        <w:rPr>
          <w:rFonts w:ascii="Palatino Linotype" w:hAnsi="Palatino Linotype"/>
        </w:rPr>
        <w:t xml:space="preserve"> et per cadauna altra come meglio possono. </w:t>
      </w:r>
      <w:r w:rsidRPr="00FF236A">
        <w:rPr>
          <w:rFonts w:ascii="Palatino Linotype" w:hAnsi="Palatino Linotype"/>
          <w:b/>
        </w:rPr>
        <w:t>[12]</w:t>
      </w:r>
      <w:r w:rsidRPr="00FF236A">
        <w:rPr>
          <w:rFonts w:ascii="Palatino Linotype" w:hAnsi="Palatino Linotype"/>
        </w:rPr>
        <w:t xml:space="preserve"> Et come vennero in </w:t>
      </w:r>
      <w:r w:rsidRPr="00FF236A">
        <w:rPr>
          <w:rFonts w:ascii="Palatino Linotype" w:hAnsi="Palatino Linotype"/>
          <w:i/>
          <w:u w:val="single"/>
        </w:rPr>
        <w:t>Malabar</w:t>
      </w:r>
      <w:r w:rsidRPr="00FF236A">
        <w:rPr>
          <w:rFonts w:ascii="Palatino Linotype" w:hAnsi="Palatino Linotype"/>
        </w:rPr>
        <w:t xml:space="preserve"> imparorono l’arti magice et diabolice, con le quali sanno far venir tenebre et oscurar il giorno, di modo che, se uno non è appresso a l’altro, non si veggono; et ogni volta che vogliono far correrie fanno simil arti, acciò le genti non si avvedino di loro. </w:t>
      </w:r>
      <w:r w:rsidRPr="00FF236A">
        <w:rPr>
          <w:rFonts w:ascii="Palatino Linotype" w:hAnsi="Palatino Linotype"/>
          <w:b/>
        </w:rPr>
        <w:t xml:space="preserve">[13] </w:t>
      </w:r>
      <w:r w:rsidRPr="00FF236A">
        <w:rPr>
          <w:rFonts w:ascii="Palatino Linotype" w:hAnsi="Palatino Linotype"/>
        </w:rPr>
        <w:t xml:space="preserve">Et cavalcano il piú delle volte verso le parti di </w:t>
      </w:r>
      <w:r w:rsidRPr="00FF236A">
        <w:rPr>
          <w:rFonts w:ascii="Palatino Linotype" w:hAnsi="Palatino Linotype"/>
          <w:i/>
          <w:u w:val="single"/>
        </w:rPr>
        <w:t>Reobarle</w:t>
      </w:r>
      <w:r w:rsidRPr="00FF236A">
        <w:rPr>
          <w:rFonts w:ascii="Palatino Linotype" w:hAnsi="Palatino Linotype"/>
        </w:rPr>
        <w:t xml:space="preserve">, perciò che tutti i mercatanti che vengono a negociar in </w:t>
      </w:r>
      <w:r w:rsidRPr="00FF236A">
        <w:rPr>
          <w:rFonts w:ascii="Palatino Linotype" w:hAnsi="Palatino Linotype"/>
          <w:i/>
          <w:u w:val="single"/>
        </w:rPr>
        <w:t>Ormus</w:t>
      </w:r>
      <w:r w:rsidRPr="00FF236A">
        <w:rPr>
          <w:rFonts w:ascii="Palatino Linotype" w:hAnsi="Palatino Linotype"/>
        </w:rPr>
        <w:t>, fin che si avisano che venghino i mercatanti dalle parti d’</w:t>
      </w:r>
      <w:r w:rsidRPr="00FF236A">
        <w:rPr>
          <w:rFonts w:ascii="Palatino Linotype" w:hAnsi="Palatino Linotype"/>
          <w:i/>
          <w:u w:val="single"/>
        </w:rPr>
        <w:t>India</w:t>
      </w:r>
      <w:r w:rsidRPr="00FF236A">
        <w:rPr>
          <w:rFonts w:ascii="Palatino Linotype" w:hAnsi="Palatino Linotype"/>
        </w:rPr>
        <w:t xml:space="preserve">, mandano al tempo del verno i </w:t>
      </w:r>
      <w:r w:rsidRPr="00FF236A">
        <w:rPr>
          <w:rFonts w:ascii="Palatino Linotype" w:hAnsi="Palatino Linotype"/>
          <w:smallCaps/>
        </w:rPr>
        <w:t>muli</w:t>
      </w:r>
      <w:r w:rsidRPr="00FF236A">
        <w:rPr>
          <w:rFonts w:ascii="Palatino Linotype" w:hAnsi="Palatino Linotype"/>
        </w:rPr>
        <w:t xml:space="preserve"> et </w:t>
      </w:r>
      <w:r w:rsidRPr="00FF236A">
        <w:rPr>
          <w:rFonts w:ascii="Palatino Linotype" w:hAnsi="Palatino Linotype"/>
          <w:smallCaps/>
        </w:rPr>
        <w:t>camelli</w:t>
      </w:r>
      <w:r w:rsidRPr="00FF236A">
        <w:rPr>
          <w:rFonts w:ascii="Palatino Linotype" w:hAnsi="Palatino Linotype"/>
        </w:rPr>
        <w:t xml:space="preserve">, che si son smagrati per la lunghezza del cammino, alla pianura di </w:t>
      </w:r>
      <w:r w:rsidRPr="00FF236A">
        <w:rPr>
          <w:rFonts w:ascii="Palatino Linotype" w:hAnsi="Palatino Linotype"/>
          <w:i/>
          <w:u w:val="single"/>
        </w:rPr>
        <w:t>Reobarle</w:t>
      </w:r>
      <w:r w:rsidRPr="00FF236A">
        <w:rPr>
          <w:rFonts w:ascii="Palatino Linotype" w:hAnsi="Palatino Linotype"/>
        </w:rPr>
        <w:t xml:space="preserve">, dove per l’abondanza dell’herbe debbano ingrassarsi: et questi </w:t>
      </w:r>
      <w:r w:rsidRPr="00FF236A">
        <w:rPr>
          <w:rFonts w:ascii="Palatino Linotype" w:hAnsi="Palatino Linotype"/>
          <w:i/>
        </w:rPr>
        <w:t>Caraunas</w:t>
      </w:r>
      <w:r w:rsidRPr="00FF236A">
        <w:rPr>
          <w:rFonts w:ascii="Palatino Linotype" w:hAnsi="Palatino Linotype"/>
        </w:rPr>
        <w:t xml:space="preserve">, che attendono a questo, vanno depredando ogni cosa, et prendono gl’huomini et vendongli; nondimeno se </w:t>
      </w:r>
      <w:r w:rsidRPr="00FF236A">
        <w:rPr>
          <w:rFonts w:ascii="Palatino Linotype" w:hAnsi="Palatino Linotype"/>
        </w:rPr>
        <w:lastRenderedPageBreak/>
        <w:t xml:space="preserve">possono riscattarsi li lasciano andar. </w:t>
      </w:r>
      <w:r w:rsidRPr="00FF236A">
        <w:rPr>
          <w:rFonts w:ascii="Palatino Linotype" w:hAnsi="Palatino Linotype"/>
          <w:b/>
        </w:rPr>
        <w:t>[14]</w:t>
      </w:r>
      <w:r w:rsidRPr="00FF236A">
        <w:rPr>
          <w:rFonts w:ascii="Palatino Linotype" w:hAnsi="Palatino Linotype"/>
        </w:rPr>
        <w:t xml:space="preserve"> Et messer </w:t>
      </w:r>
      <w:r w:rsidRPr="00FF236A">
        <w:rPr>
          <w:rFonts w:ascii="Palatino Linotype" w:hAnsi="Palatino Linotype"/>
          <w:i/>
        </w:rPr>
        <w:t>Marco</w:t>
      </w:r>
      <w:r w:rsidRPr="00FF236A">
        <w:rPr>
          <w:rFonts w:ascii="Palatino Linotype" w:hAnsi="Palatino Linotype"/>
        </w:rPr>
        <w:t xml:space="preserve"> quasi fu preso una fiata da loro per quella oscurità, ma egli se ne fuggí ad un castello di </w:t>
      </w:r>
      <w:r w:rsidRPr="00FF236A">
        <w:rPr>
          <w:rFonts w:ascii="Palatino Linotype" w:hAnsi="Palatino Linotype"/>
          <w:i/>
          <w:u w:val="single"/>
        </w:rPr>
        <w:t>Consalmi</w:t>
      </w:r>
      <w:r w:rsidRPr="00FF236A">
        <w:rPr>
          <w:rFonts w:ascii="Palatino Linotype" w:hAnsi="Palatino Linotype"/>
        </w:rPr>
        <w:t>; delli suoi compagni alcuni furono presi et venduti, altri furono morti.</w:t>
      </w:r>
    </w:p>
    <w:sectPr w:rsidR="00EC4C8D" w:rsidSect="00FF236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26A2F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F236A"/>
    <w:rsid w:val="003D381E"/>
    <w:rsid w:val="003F1BB3"/>
    <w:rsid w:val="00AA2F80"/>
    <w:rsid w:val="00C65253"/>
    <w:rsid w:val="00EC4C8D"/>
    <w:rsid w:val="00FF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38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9"/>
    <w:unhideWhenUsed/>
    <w:rsid w:val="00AA2F80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2020-03-27T12:15:00Z</dcterms:created>
  <dcterms:modified xsi:type="dcterms:W3CDTF">2020-03-27T12:15:00Z</dcterms:modified>
</cp:coreProperties>
</file>