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AE55EC6" w:rsidR="005B2106" w:rsidRPr="00AB20AC" w:rsidRDefault="00A564F8" w:rsidP="005C23C7">
            <w:pPr>
              <w:rPr>
                <w:rFonts w:cstheme="minorHAnsi"/>
              </w:rPr>
            </w:pPr>
            <w:r>
              <w:rPr>
                <w:rFonts w:cstheme="minorHAnsi"/>
              </w:rPr>
              <w:t>2</w:t>
            </w:r>
            <w:r w:rsidR="00C76D0E">
              <w:rPr>
                <w:rFonts w:cstheme="minorHAnsi"/>
              </w:rPr>
              <w:t>2</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BD0FF74" w:rsidR="000708AF" w:rsidRPr="00AB20AC" w:rsidRDefault="000708AF" w:rsidP="000708AF">
            <w:pPr>
              <w:rPr>
                <w:rFonts w:cstheme="minorHAnsi"/>
              </w:rPr>
            </w:pPr>
            <w:r w:rsidRPr="00AB20AC">
              <w:rPr>
                <w:rFonts w:cstheme="minorHAnsi"/>
              </w:rPr>
              <w:t>PNT2022TMID</w:t>
            </w:r>
            <w:r w:rsidR="00A41947">
              <w:rPr>
                <w:rFonts w:ascii="Verdana" w:hAnsi="Verdana"/>
                <w:color w:val="222222"/>
                <w:sz w:val="20"/>
                <w:szCs w:val="20"/>
                <w:shd w:val="clear" w:color="auto" w:fill="FFFFFF"/>
              </w:rPr>
              <w:t>15139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0D7B002" w:rsidR="000708AF" w:rsidRPr="00AB20AC" w:rsidRDefault="000708AF" w:rsidP="000708AF">
            <w:pPr>
              <w:rPr>
                <w:rFonts w:cstheme="minorHAnsi"/>
              </w:rPr>
            </w:pPr>
            <w:r w:rsidRPr="00AB20AC">
              <w:rPr>
                <w:rFonts w:cstheme="minorHAnsi"/>
              </w:rPr>
              <w:t xml:space="preserve">Project </w:t>
            </w:r>
            <w:r w:rsidR="00E373A1">
              <w:rPr>
                <w:rFonts w:cstheme="minorHAnsi"/>
              </w:rPr>
              <w:t>–</w:t>
            </w:r>
            <w:r w:rsidRPr="00AB20AC">
              <w:rPr>
                <w:rFonts w:cstheme="minorHAnsi"/>
              </w:rPr>
              <w:t xml:space="preserve"> </w:t>
            </w:r>
            <w:r w:rsidR="00E373A1">
              <w:rPr>
                <w:rFonts w:cstheme="minorHAnsi"/>
              </w:rPr>
              <w:t>Smart Farmer- IoT Enabled Smart Farming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6AF60B6A" w:rsidR="003E3A16" w:rsidRPr="002A1FD0"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854"/>
        <w:gridCol w:w="3101"/>
        <w:gridCol w:w="5112"/>
      </w:tblGrid>
      <w:tr w:rsidR="00E071A7"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E071A7"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20698EF" w14:textId="4B6243C3" w:rsidR="00F46D7E" w:rsidRDefault="00F46D7E" w:rsidP="00F46D7E">
            <w:pPr>
              <w:jc w:val="both"/>
              <w:rPr>
                <w:color w:val="000000" w:themeColor="text1"/>
                <w:sz w:val="24"/>
                <w:szCs w:val="24"/>
              </w:rPr>
            </w:pPr>
            <w:r>
              <w:rPr>
                <w:rFonts w:cstheme="minorHAnsi"/>
              </w:rPr>
              <w:t xml:space="preserve">             </w:t>
            </w:r>
            <w:r w:rsidRPr="006F19A6">
              <w:rPr>
                <w:color w:val="000000" w:themeColor="text1"/>
                <w:sz w:val="24"/>
                <w:szCs w:val="24"/>
              </w:rPr>
              <w:t>For the increasing population growth and for the demanding food supply needs, the normal provisioning systems with existing methodologies seems to be unworthy and requires and advanced facilitations with optimal usage of water resources (irrigational resources). Hence a smart monitoring system of the farmland conditions and other subsidies may help us for a better productivity.</w:t>
            </w:r>
          </w:p>
          <w:p w14:paraId="17B10564" w14:textId="5225AB97" w:rsidR="00E373A1" w:rsidRPr="00F46D7E" w:rsidRDefault="00E373A1" w:rsidP="00F46D7E">
            <w:pPr>
              <w:rPr>
                <w:rFonts w:cstheme="minorHAnsi"/>
              </w:rPr>
            </w:pPr>
          </w:p>
        </w:tc>
      </w:tr>
      <w:tr w:rsidR="00E071A7" w:rsidRPr="00AB20AC" w14:paraId="3C3A95E7" w14:textId="77777777" w:rsidTr="00B76D2E">
        <w:trPr>
          <w:trHeight w:val="817"/>
        </w:trPr>
        <w:tc>
          <w:tcPr>
            <w:tcW w:w="901" w:type="dxa"/>
          </w:tcPr>
          <w:p w14:paraId="15669612" w14:textId="20405D73"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0F84709" w14:textId="1C8360A0" w:rsidR="00F46D7E" w:rsidRDefault="00F46D7E" w:rsidP="00F46D7E">
            <w:pPr>
              <w:jc w:val="both"/>
              <w:rPr>
                <w:color w:val="000000" w:themeColor="text1"/>
                <w:sz w:val="24"/>
                <w:szCs w:val="24"/>
              </w:rPr>
            </w:pPr>
            <w:r>
              <w:rPr>
                <w:color w:val="000000" w:themeColor="text1"/>
                <w:sz w:val="24"/>
                <w:szCs w:val="24"/>
              </w:rPr>
              <w:t xml:space="preserve">            By sensing the physical parameters such as temperature, moisture and other soil parameters periodically and transferring over a user interface application could help us to analyse the better situations of crop conditions.</w:t>
            </w:r>
          </w:p>
          <w:p w14:paraId="771EA3B4" w14:textId="51884C78" w:rsidR="00F46D7E" w:rsidRDefault="00F46D7E" w:rsidP="00F46D7E">
            <w:pPr>
              <w:jc w:val="both"/>
              <w:rPr>
                <w:color w:val="000000" w:themeColor="text1"/>
                <w:sz w:val="24"/>
                <w:szCs w:val="24"/>
              </w:rPr>
            </w:pPr>
            <w:r>
              <w:rPr>
                <w:color w:val="000000" w:themeColor="text1"/>
                <w:sz w:val="24"/>
                <w:szCs w:val="24"/>
              </w:rPr>
              <w:t xml:space="preserve">             </w:t>
            </w:r>
            <w:r w:rsidRPr="00EF526E">
              <w:rPr>
                <w:sz w:val="24"/>
                <w:szCs w:val="24"/>
              </w:rPr>
              <w:t>IoT gadget focusing on Live Monitoring of Environmental data in terms of Temperature, Moisture and other types depending on the sensors integrated with it.</w:t>
            </w:r>
          </w:p>
          <w:p w14:paraId="309416C7" w14:textId="19116527" w:rsidR="006A737C" w:rsidRPr="00F46D7E" w:rsidRDefault="006A737C" w:rsidP="00F46D7E">
            <w:pPr>
              <w:pStyle w:val="ListParagraph"/>
              <w:rPr>
                <w:rFonts w:cstheme="minorHAnsi"/>
              </w:rPr>
            </w:pPr>
          </w:p>
        </w:tc>
      </w:tr>
      <w:tr w:rsidR="00E071A7"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854B85E" w14:textId="171CC241" w:rsidR="00F46D7E" w:rsidRDefault="00F46D7E" w:rsidP="00F46D7E">
            <w:pPr>
              <w:jc w:val="both"/>
              <w:rPr>
                <w:sz w:val="24"/>
                <w:szCs w:val="24"/>
              </w:rPr>
            </w:pPr>
            <w:r>
              <w:rPr>
                <w:rFonts w:cstheme="minorHAnsi"/>
              </w:rPr>
              <w:t xml:space="preserve">              </w:t>
            </w:r>
            <w:r w:rsidRPr="004A26A8">
              <w:rPr>
                <w:sz w:val="24"/>
                <w:szCs w:val="24"/>
              </w:rPr>
              <w:t>Due to the usage of this system, adequate water is pumped and rain is also utilized efficiently.</w:t>
            </w:r>
            <w:r>
              <w:rPr>
                <w:sz w:val="24"/>
                <w:szCs w:val="24"/>
              </w:rPr>
              <w:t xml:space="preserve"> </w:t>
            </w:r>
            <w:r w:rsidRPr="004A26A8">
              <w:rPr>
                <w:sz w:val="24"/>
                <w:szCs w:val="24"/>
              </w:rPr>
              <w:t xml:space="preserve">From anywhere in the world, farmers can know the values of humidity, temperature and soil moisture and various other physical parameters. </w:t>
            </w:r>
          </w:p>
          <w:p w14:paraId="1322BEB0" w14:textId="36FA25DA" w:rsidR="00F46D7E" w:rsidRDefault="00F46D7E" w:rsidP="00F46D7E">
            <w:pPr>
              <w:jc w:val="both"/>
              <w:rPr>
                <w:sz w:val="24"/>
                <w:szCs w:val="24"/>
              </w:rPr>
            </w:pPr>
          </w:p>
          <w:p w14:paraId="1828ADAC" w14:textId="77777777" w:rsidR="00F46D7E" w:rsidRPr="004A26A8" w:rsidRDefault="00F46D7E" w:rsidP="00F46D7E">
            <w:pPr>
              <w:jc w:val="both"/>
              <w:rPr>
                <w:sz w:val="24"/>
                <w:szCs w:val="24"/>
              </w:rPr>
            </w:pPr>
            <w:r>
              <w:rPr>
                <w:sz w:val="24"/>
                <w:szCs w:val="24"/>
              </w:rPr>
              <w:t xml:space="preserve">            </w:t>
            </w:r>
            <w:r w:rsidRPr="004A26A8">
              <w:rPr>
                <w:sz w:val="24"/>
                <w:szCs w:val="24"/>
              </w:rPr>
              <w:t>The internet of things based smart farming System being proposed via this report will assist farmers in increasing the agriculture yield and take efficient care of food production as the System will always provide helping hand to farmers for getting</w:t>
            </w:r>
            <w:r>
              <w:rPr>
                <w:sz w:val="24"/>
                <w:szCs w:val="24"/>
              </w:rPr>
              <w:t xml:space="preserve"> </w:t>
            </w:r>
            <w:r w:rsidRPr="004A26A8">
              <w:rPr>
                <w:sz w:val="24"/>
                <w:szCs w:val="24"/>
              </w:rPr>
              <w:t>accurate live feed of environmental temperature and soil moisture with more than 99% accurate results.</w:t>
            </w:r>
          </w:p>
          <w:p w14:paraId="358AF3B6" w14:textId="6B9B6AEF" w:rsidR="00F46D7E" w:rsidRPr="004A26A8" w:rsidRDefault="00F46D7E" w:rsidP="00F46D7E">
            <w:pPr>
              <w:jc w:val="both"/>
              <w:rPr>
                <w:sz w:val="24"/>
                <w:szCs w:val="24"/>
              </w:rPr>
            </w:pPr>
          </w:p>
          <w:p w14:paraId="2FC68785" w14:textId="7531BB66" w:rsidR="00236D4D" w:rsidRPr="00F46D7E" w:rsidRDefault="00236D4D" w:rsidP="00F46D7E">
            <w:pPr>
              <w:rPr>
                <w:rFonts w:cstheme="minorHAnsi"/>
              </w:rPr>
            </w:pPr>
          </w:p>
        </w:tc>
      </w:tr>
      <w:tr w:rsidR="00E071A7"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84CE90D" w14:textId="77777777" w:rsidR="00AB20AC" w:rsidRPr="00F46D7E" w:rsidRDefault="00236D4D" w:rsidP="00236D4D">
            <w:pPr>
              <w:pStyle w:val="ListParagraph"/>
              <w:numPr>
                <w:ilvl w:val="0"/>
                <w:numId w:val="5"/>
              </w:numPr>
              <w:rPr>
                <w:rFonts w:cstheme="minorHAnsi"/>
                <w:sz w:val="24"/>
                <w:szCs w:val="24"/>
              </w:rPr>
            </w:pPr>
            <w:r w:rsidRPr="00F46D7E">
              <w:rPr>
                <w:rFonts w:cstheme="minorHAnsi"/>
                <w:sz w:val="24"/>
                <w:szCs w:val="24"/>
              </w:rPr>
              <w:t>Reduces man power requi</w:t>
            </w:r>
            <w:r w:rsidR="009C765F" w:rsidRPr="00F46D7E">
              <w:rPr>
                <w:rFonts w:cstheme="minorHAnsi"/>
                <w:sz w:val="24"/>
                <w:szCs w:val="24"/>
              </w:rPr>
              <w:t>rement</w:t>
            </w:r>
          </w:p>
          <w:p w14:paraId="7BE425AC" w14:textId="77777777" w:rsidR="009C765F" w:rsidRPr="00F46D7E" w:rsidRDefault="009C765F" w:rsidP="00236D4D">
            <w:pPr>
              <w:pStyle w:val="ListParagraph"/>
              <w:numPr>
                <w:ilvl w:val="0"/>
                <w:numId w:val="5"/>
              </w:numPr>
              <w:rPr>
                <w:rFonts w:cstheme="minorHAnsi"/>
                <w:sz w:val="24"/>
                <w:szCs w:val="24"/>
              </w:rPr>
            </w:pPr>
            <w:r w:rsidRPr="00F46D7E">
              <w:rPr>
                <w:rFonts w:cstheme="minorHAnsi"/>
                <w:sz w:val="24"/>
                <w:szCs w:val="24"/>
              </w:rPr>
              <w:t xml:space="preserve">Easy maintenance </w:t>
            </w:r>
          </w:p>
          <w:p w14:paraId="70DB3A24" w14:textId="77777777" w:rsidR="009C765F" w:rsidRPr="00F46D7E" w:rsidRDefault="009C765F" w:rsidP="00236D4D">
            <w:pPr>
              <w:pStyle w:val="ListParagraph"/>
              <w:numPr>
                <w:ilvl w:val="0"/>
                <w:numId w:val="5"/>
              </w:numPr>
              <w:rPr>
                <w:rFonts w:cstheme="minorHAnsi"/>
                <w:sz w:val="24"/>
                <w:szCs w:val="24"/>
              </w:rPr>
            </w:pPr>
            <w:r w:rsidRPr="00F46D7E">
              <w:rPr>
                <w:rFonts w:cstheme="minorHAnsi"/>
                <w:sz w:val="24"/>
                <w:szCs w:val="24"/>
              </w:rPr>
              <w:t>Cost reduction</w:t>
            </w:r>
          </w:p>
          <w:p w14:paraId="6A355033" w14:textId="77777777" w:rsidR="009C765F" w:rsidRPr="00F46D7E" w:rsidRDefault="009C765F" w:rsidP="00236D4D">
            <w:pPr>
              <w:pStyle w:val="ListParagraph"/>
              <w:numPr>
                <w:ilvl w:val="0"/>
                <w:numId w:val="5"/>
              </w:numPr>
              <w:rPr>
                <w:rFonts w:cstheme="minorHAnsi"/>
                <w:sz w:val="24"/>
                <w:szCs w:val="24"/>
              </w:rPr>
            </w:pPr>
            <w:r w:rsidRPr="00F46D7E">
              <w:rPr>
                <w:rFonts w:cstheme="minorHAnsi"/>
                <w:sz w:val="24"/>
                <w:szCs w:val="24"/>
              </w:rPr>
              <w:t>High productivity</w:t>
            </w:r>
          </w:p>
          <w:p w14:paraId="3DB83EF5" w14:textId="515A1801" w:rsidR="00F46D7E" w:rsidRPr="00236D4D" w:rsidRDefault="00F46D7E" w:rsidP="00236D4D">
            <w:pPr>
              <w:pStyle w:val="ListParagraph"/>
              <w:numPr>
                <w:ilvl w:val="0"/>
                <w:numId w:val="5"/>
              </w:numPr>
              <w:rPr>
                <w:rFonts w:cstheme="minorHAnsi"/>
              </w:rPr>
            </w:pPr>
            <w:r w:rsidRPr="00F46D7E">
              <w:rPr>
                <w:rFonts w:cstheme="minorHAnsi"/>
                <w:sz w:val="24"/>
                <w:szCs w:val="24"/>
              </w:rPr>
              <w:t>Enhanced supply chain improvement</w:t>
            </w:r>
          </w:p>
        </w:tc>
      </w:tr>
      <w:tr w:rsidR="00E071A7"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180B934" w:rsidR="00AB20AC" w:rsidRPr="00AB20AC" w:rsidRDefault="00F127F2" w:rsidP="00AB20AC">
            <w:pPr>
              <w:rPr>
                <w:rFonts w:cstheme="minorHAnsi"/>
              </w:rPr>
            </w:pPr>
            <w:r>
              <w:rPr>
                <w:noProof/>
              </w:rPr>
              <w:t xml:space="preserve">        </w:t>
            </w:r>
            <w:r w:rsidR="00E071A7">
              <w:rPr>
                <w:noProof/>
              </w:rPr>
              <w:drawing>
                <wp:inline distT="0" distB="0" distL="0" distR="0" wp14:anchorId="27374628" wp14:editId="4F63FDF3">
                  <wp:extent cx="3108960" cy="222698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850" cy="2248396"/>
                          </a:xfrm>
                          <a:prstGeom prst="rect">
                            <a:avLst/>
                          </a:prstGeom>
                          <a:noFill/>
                        </pic:spPr>
                      </pic:pic>
                    </a:graphicData>
                  </a:graphic>
                </wp:inline>
              </w:drawing>
            </w:r>
          </w:p>
        </w:tc>
      </w:tr>
      <w:tr w:rsidR="00E071A7"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3E3C2259" w14:textId="1EF1C6AC" w:rsidR="00F46D7E" w:rsidRDefault="00F46D7E" w:rsidP="00AB20AC">
            <w:pPr>
              <w:rPr>
                <w:rFonts w:cstheme="minorHAnsi"/>
                <w:sz w:val="24"/>
                <w:szCs w:val="24"/>
              </w:rPr>
            </w:pPr>
            <w:r>
              <w:rPr>
                <w:rFonts w:cstheme="minorHAnsi"/>
              </w:rPr>
              <w:t xml:space="preserve">          </w:t>
            </w:r>
            <w:r w:rsidR="002A1FD0" w:rsidRPr="00F46D7E">
              <w:rPr>
                <w:rFonts w:cstheme="minorHAnsi"/>
                <w:sz w:val="24"/>
                <w:szCs w:val="24"/>
              </w:rPr>
              <w:t>The proposed model is scalable as it is adaptive to</w:t>
            </w:r>
            <w:r w:rsidR="00F127F2">
              <w:rPr>
                <w:rFonts w:cstheme="minorHAnsi"/>
                <w:sz w:val="24"/>
                <w:szCs w:val="24"/>
              </w:rPr>
              <w:t xml:space="preserve"> every</w:t>
            </w:r>
            <w:r w:rsidR="002A1FD0" w:rsidRPr="00F46D7E">
              <w:rPr>
                <w:rFonts w:cstheme="minorHAnsi"/>
                <w:sz w:val="24"/>
                <w:szCs w:val="24"/>
              </w:rPr>
              <w:t xml:space="preserve"> situation</w:t>
            </w:r>
            <w:r w:rsidR="00976549" w:rsidRPr="00F46D7E">
              <w:rPr>
                <w:rFonts w:cstheme="minorHAnsi"/>
                <w:sz w:val="24"/>
                <w:szCs w:val="24"/>
              </w:rPr>
              <w:t xml:space="preserve"> by detecting the problems</w:t>
            </w:r>
            <w:r w:rsidR="00F127F2">
              <w:rPr>
                <w:rFonts w:cstheme="minorHAnsi"/>
                <w:sz w:val="24"/>
                <w:szCs w:val="24"/>
              </w:rPr>
              <w:t xml:space="preserve"> over environmental changes</w:t>
            </w:r>
            <w:r w:rsidR="00B87CF3" w:rsidRPr="00F46D7E">
              <w:rPr>
                <w:rFonts w:cstheme="minorHAnsi"/>
                <w:sz w:val="24"/>
                <w:szCs w:val="24"/>
              </w:rPr>
              <w:t xml:space="preserve"> and acts automatically according to that.</w:t>
            </w:r>
          </w:p>
          <w:p w14:paraId="635B364B" w14:textId="02245D2A" w:rsidR="00604AAA" w:rsidRPr="00F46D7E" w:rsidRDefault="00F46D7E" w:rsidP="00AB20AC">
            <w:pPr>
              <w:rPr>
                <w:rFonts w:cstheme="minorHAnsi"/>
                <w:sz w:val="24"/>
                <w:szCs w:val="24"/>
              </w:rPr>
            </w:pPr>
            <w:r>
              <w:rPr>
                <w:rFonts w:cstheme="minorHAnsi"/>
                <w:sz w:val="24"/>
                <w:szCs w:val="24"/>
              </w:rPr>
              <w:t xml:space="preserve">          </w:t>
            </w:r>
            <w:r w:rsidR="00F127F2">
              <w:rPr>
                <w:rFonts w:cstheme="minorHAnsi"/>
                <w:sz w:val="24"/>
                <w:szCs w:val="24"/>
              </w:rPr>
              <w:t>The scalable integrity of the product also varies as per the farmland location and on conditional requirement basis.</w:t>
            </w:r>
          </w:p>
          <w:p w14:paraId="2BD80618" w14:textId="77777777" w:rsidR="00F46D7E" w:rsidRDefault="00F46D7E" w:rsidP="00AB20AC">
            <w:pPr>
              <w:rPr>
                <w:rFonts w:cstheme="minorHAnsi"/>
              </w:rPr>
            </w:pPr>
          </w:p>
          <w:p w14:paraId="1DDCCBAE" w14:textId="3D3EC352" w:rsidR="00F46D7E" w:rsidRPr="00AB20AC" w:rsidRDefault="00F46D7E"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57B"/>
    <w:multiLevelType w:val="hybridMultilevel"/>
    <w:tmpl w:val="AA645D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31B4F"/>
    <w:multiLevelType w:val="hybridMultilevel"/>
    <w:tmpl w:val="D44CED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A5DE4"/>
    <w:multiLevelType w:val="hybridMultilevel"/>
    <w:tmpl w:val="6DCA61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BC17F26"/>
    <w:multiLevelType w:val="hybridMultilevel"/>
    <w:tmpl w:val="5E4ABB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3"/>
  </w:num>
  <w:num w:numId="2" w16cid:durableId="258951185">
    <w:abstractNumId w:val="0"/>
  </w:num>
  <w:num w:numId="3" w16cid:durableId="87386052">
    <w:abstractNumId w:val="1"/>
  </w:num>
  <w:num w:numId="4" w16cid:durableId="1101098730">
    <w:abstractNumId w:val="4"/>
  </w:num>
  <w:num w:numId="5" w16cid:durableId="576940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0D64"/>
    <w:rsid w:val="001D65F5"/>
    <w:rsid w:val="00213958"/>
    <w:rsid w:val="00236D4D"/>
    <w:rsid w:val="002A1FD0"/>
    <w:rsid w:val="003C4A8E"/>
    <w:rsid w:val="003E3A16"/>
    <w:rsid w:val="005B2106"/>
    <w:rsid w:val="00604389"/>
    <w:rsid w:val="00604AAA"/>
    <w:rsid w:val="0063533A"/>
    <w:rsid w:val="006A737C"/>
    <w:rsid w:val="007A3AE5"/>
    <w:rsid w:val="007D3B4C"/>
    <w:rsid w:val="007F10D2"/>
    <w:rsid w:val="00976549"/>
    <w:rsid w:val="009C765F"/>
    <w:rsid w:val="009D3AA0"/>
    <w:rsid w:val="00A41947"/>
    <w:rsid w:val="00A564F8"/>
    <w:rsid w:val="00AB20AC"/>
    <w:rsid w:val="00AC6D16"/>
    <w:rsid w:val="00AC7F0A"/>
    <w:rsid w:val="00B76D2E"/>
    <w:rsid w:val="00B87CF3"/>
    <w:rsid w:val="00BA325A"/>
    <w:rsid w:val="00C76D0E"/>
    <w:rsid w:val="00DB6A25"/>
    <w:rsid w:val="00E071A7"/>
    <w:rsid w:val="00E22F9E"/>
    <w:rsid w:val="00E373A1"/>
    <w:rsid w:val="00F127F2"/>
    <w:rsid w:val="00F4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755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B056-9B06-4EF3-87DB-04B8D85B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Dilip Kumar</cp:lastModifiedBy>
  <cp:revision>66</cp:revision>
  <dcterms:created xsi:type="dcterms:W3CDTF">2022-09-18T16:51:00Z</dcterms:created>
  <dcterms:modified xsi:type="dcterms:W3CDTF">2022-10-24T15:12:00Z</dcterms:modified>
</cp:coreProperties>
</file>