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9BA" w:rsidRPr="00106CCC" w:rsidRDefault="00106CC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∙…∙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4"/>
                    </w:rPr>
                    <m:t>,  n mod 2 ≠0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deg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∙…∙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4"/>
                    </w:rPr>
                    <m:t>,  n mod 2=0</m:t>
                  </m:r>
                </m:e>
              </m:eqArr>
            </m:e>
          </m:d>
        </m:oMath>
      </m:oMathPara>
    </w:p>
    <w:p w:rsidR="00106CCC" w:rsidRDefault="00106CCC">
      <w:pPr>
        <w:rPr>
          <w:rFonts w:eastAsiaTheme="minorEastAsia"/>
          <w:sz w:val="40"/>
          <w:szCs w:val="44"/>
        </w:rPr>
      </w:pPr>
    </w:p>
    <w:p w:rsidR="00106CCC" w:rsidRPr="00106CCC" w:rsidRDefault="00106CC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4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AB</m:t>
                  </m:r>
                </m:e>
              </m:rad>
              <m:r>
                <w:rPr>
                  <w:rFonts w:ascii="Cambria Math" w:hAnsi="Cambria Math"/>
                  <w:sz w:val="36"/>
                  <w:szCs w:val="44"/>
                </w:rPr>
                <m:t>+B</m:t>
              </m:r>
            </m:e>
          </m:d>
          <m:r>
            <w:rPr>
              <w:rFonts w:ascii="Cambria Math" w:hAnsi="Cambria Math"/>
              <w:sz w:val="36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6"/>
              <w:szCs w:val="4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AB</m:t>
              </m:r>
            </m:e>
          </m:rad>
          <m:r>
            <w:rPr>
              <w:rFonts w:ascii="Cambria Math" w:eastAsiaTheme="minorEastAsia" w:hAnsi="Cambria Math"/>
              <w:sz w:val="36"/>
              <w:szCs w:val="44"/>
            </w:rPr>
            <m:t>;   A,B 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6"/>
                  <w:szCs w:val="4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44"/>
                </w:rPr>
                <m:t>+</m:t>
              </m:r>
            </m:sup>
          </m:sSup>
        </m:oMath>
      </m:oMathPara>
    </w:p>
    <w:p w:rsidR="00106CCC" w:rsidRDefault="00106CCC">
      <w:pPr>
        <w:rPr>
          <w:sz w:val="40"/>
          <w:szCs w:val="44"/>
        </w:rPr>
      </w:pPr>
    </w:p>
    <w:p w:rsidR="00D96964" w:rsidRPr="00D96964" w:rsidRDefault="00D96964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40"/>
                  <w:szCs w:val="4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D96964" w:rsidRDefault="00D96964">
      <w:pPr>
        <w:rPr>
          <w:rFonts w:eastAsiaTheme="minorEastAsia"/>
          <w:sz w:val="40"/>
          <w:szCs w:val="44"/>
        </w:rPr>
      </w:pPr>
    </w:p>
    <w:p w:rsidR="00D96964" w:rsidRPr="00D96964" w:rsidRDefault="00D96964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-1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0"/>
                  <w:szCs w:val="4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n∙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∙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den>
          </m:f>
        </m:oMath>
      </m:oMathPara>
    </w:p>
    <w:p w:rsidR="00D96964" w:rsidRDefault="00D96964">
      <w:pPr>
        <w:rPr>
          <w:rFonts w:eastAsiaTheme="minorEastAsia"/>
          <w:sz w:val="40"/>
          <w:szCs w:val="44"/>
        </w:rPr>
      </w:pPr>
    </w:p>
    <w:p w:rsidR="00D96964" w:rsidRPr="00814183" w:rsidRDefault="008873D7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0"/>
              <w:szCs w:val="44"/>
            </w:rPr>
            <m:t>,     k</m:t>
          </m:r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>∈R</m:t>
          </m:r>
        </m:oMath>
      </m:oMathPara>
    </w:p>
    <w:p w:rsidR="00814183" w:rsidRDefault="00814183">
      <w:pPr>
        <w:rPr>
          <w:rFonts w:eastAsiaTheme="minorEastAsia"/>
          <w:sz w:val="40"/>
          <w:szCs w:val="44"/>
        </w:rPr>
      </w:pPr>
    </w:p>
    <w:p w:rsidR="00814183" w:rsidRPr="00814183" w:rsidRDefault="00814183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2</m:t>
              </m:r>
            </m:den>
          </m:f>
        </m:oMath>
      </m:oMathPara>
    </w:p>
    <w:p w:rsidR="00C97ACD" w:rsidRDefault="00C97ACD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814183" w:rsidRPr="00C97ACD" w:rsidRDefault="00C97ACD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w:lastRenderedPageBreak/>
            <m:t>RMS=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</m:oMath>
      </m:oMathPara>
    </w:p>
    <w:p w:rsidR="00C97ACD" w:rsidRDefault="00C97ACD">
      <w:pPr>
        <w:rPr>
          <w:rFonts w:eastAsiaTheme="minorEastAsia"/>
          <w:sz w:val="40"/>
          <w:szCs w:val="44"/>
        </w:rPr>
      </w:pPr>
    </w:p>
    <w:p w:rsidR="00C97ACD" w:rsidRPr="00814183" w:rsidRDefault="008873D7" w:rsidP="00C97ACD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0"/>
              <w:szCs w:val="44"/>
            </w:rPr>
            <m:t>,     k</m:t>
          </m:r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 xml:space="preserve">∈R  ∧  </m:t>
          </m:r>
          <m:r>
            <w:rPr>
              <w:rFonts w:ascii="Cambria Math" w:eastAsiaTheme="minorEastAsia" w:hAnsi="Cambria Math"/>
              <w:sz w:val="40"/>
              <w:szCs w:val="44"/>
            </w:rPr>
            <m:t>k=2</m:t>
          </m:r>
        </m:oMath>
      </m:oMathPara>
    </w:p>
    <w:p w:rsidR="00C97ACD" w:rsidRDefault="00C97ACD">
      <w:pPr>
        <w:rPr>
          <w:sz w:val="40"/>
          <w:szCs w:val="44"/>
        </w:rPr>
      </w:pPr>
    </w:p>
    <w:p w:rsidR="00C97ACD" w:rsidRPr="004A1390" w:rsidRDefault="004A1390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m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-ln∆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den>
          </m:f>
        </m:oMath>
      </m:oMathPara>
    </w:p>
    <w:p w:rsidR="004A1390" w:rsidRDefault="004A1390">
      <w:pPr>
        <w:rPr>
          <w:rFonts w:eastAsiaTheme="minorEastAsia"/>
          <w:sz w:val="40"/>
          <w:szCs w:val="44"/>
        </w:rPr>
      </w:pPr>
    </w:p>
    <w:p w:rsidR="004A1390" w:rsidRPr="004A1390" w:rsidRDefault="004A1390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  <w:szCs w:val="44"/>
                </w:rPr>
                <m:t>- . . . 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  <w:szCs w:val="44"/>
                </w:rPr>
                <m:t>- . . . -ln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4A1390" w:rsidRDefault="004A1390">
      <w:pPr>
        <w:rPr>
          <w:rFonts w:eastAsiaTheme="minorEastAsia"/>
          <w:sz w:val="40"/>
          <w:szCs w:val="44"/>
        </w:rPr>
      </w:pPr>
    </w:p>
    <w:p w:rsidR="004A1390" w:rsidRPr="003C73B0" w:rsidRDefault="008873D7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=α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4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t-1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,    α=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n+1</m:t>
              </m:r>
            </m:den>
          </m:f>
        </m:oMath>
      </m:oMathPara>
    </w:p>
    <w:p w:rsidR="003C73B0" w:rsidRDefault="003C73B0">
      <w:pPr>
        <w:rPr>
          <w:rFonts w:eastAsiaTheme="minorEastAsia"/>
          <w:sz w:val="40"/>
          <w:szCs w:val="44"/>
        </w:rPr>
      </w:pPr>
    </w:p>
    <w:p w:rsidR="003C73B0" w:rsidRPr="00194CB0" w:rsidRDefault="008873D7">
      <w:pPr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4"/>
                  <w:szCs w:val="34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4"/>
                  <w:szCs w:val="3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n+1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 xml:space="preserve">,    n=1,2 ..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max</m:t>
              </m:r>
            </m:sub>
          </m:sSub>
        </m:oMath>
      </m:oMathPara>
    </w:p>
    <w:p w:rsidR="001800F0" w:rsidRDefault="001800F0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20465E" w:rsidRPr="00E127CB" w:rsidRDefault="008873D7">
      <w:pPr>
        <w:rPr>
          <w:rFonts w:eastAsiaTheme="minorEastAsia"/>
          <w:sz w:val="40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E127CB" w:rsidRDefault="00E127CB">
      <w:pPr>
        <w:rPr>
          <w:rFonts w:eastAsiaTheme="minorEastAsia"/>
          <w:sz w:val="40"/>
          <w:szCs w:val="44"/>
        </w:rPr>
      </w:pPr>
    </w:p>
    <w:p w:rsidR="00E127CB" w:rsidRPr="001800F0" w:rsidRDefault="008873D7">
      <w:pPr>
        <w:rPr>
          <w:rFonts w:eastAsiaTheme="minorEastAsia"/>
          <w:sz w:val="40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∙y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1800F0" w:rsidRDefault="001800F0">
      <w:pPr>
        <w:rPr>
          <w:rFonts w:eastAsiaTheme="minorEastAsia"/>
          <w:sz w:val="40"/>
          <w:szCs w:val="44"/>
        </w:rPr>
      </w:pPr>
    </w:p>
    <w:p w:rsidR="001800F0" w:rsidRPr="00C76A4F" w:rsidRDefault="00A12C22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ae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bx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ce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-dx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+i</m:t>
          </m:r>
        </m:oMath>
      </m:oMathPara>
    </w:p>
    <w:p w:rsidR="00A12C22" w:rsidRDefault="00A12C22">
      <w:pPr>
        <w:rPr>
          <w:rFonts w:eastAsiaTheme="minorEastAsia"/>
          <w:sz w:val="40"/>
          <w:szCs w:val="44"/>
        </w:rPr>
      </w:pPr>
    </w:p>
    <w:p w:rsidR="00A12C22" w:rsidRPr="005060C5" w:rsidRDefault="005060C5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ax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dx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+i</m:t>
          </m:r>
        </m:oMath>
      </m:oMathPara>
    </w:p>
    <w:p w:rsidR="005060C5" w:rsidRDefault="005060C5">
      <w:pPr>
        <w:rPr>
          <w:rFonts w:eastAsiaTheme="minorEastAsia"/>
          <w:sz w:val="40"/>
          <w:szCs w:val="44"/>
        </w:rPr>
      </w:pPr>
    </w:p>
    <w:p w:rsidR="005060C5" w:rsidRPr="002542DF" w:rsidRDefault="002542DF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=m sin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nx+o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2542DF" w:rsidRDefault="002542DF">
      <w:pPr>
        <w:rPr>
          <w:rFonts w:eastAsiaTheme="minorEastAsia"/>
          <w:sz w:val="40"/>
          <w:szCs w:val="44"/>
        </w:rPr>
      </w:pPr>
    </w:p>
    <w:p w:rsidR="002542DF" w:rsidRPr="00AC57FD" w:rsidRDefault="00AD2747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=m csc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AC57FD" w:rsidRDefault="00AC57FD">
      <w:pPr>
        <w:rPr>
          <w:rFonts w:eastAsiaTheme="minorEastAsia"/>
          <w:sz w:val="40"/>
          <w:szCs w:val="44"/>
        </w:rPr>
      </w:pPr>
    </w:p>
    <w:p w:rsidR="00AC57FD" w:rsidRPr="00571C18" w:rsidRDefault="00571C18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 xml:space="preserve"> arc sin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571C18" w:rsidRDefault="00571C18">
      <w:pPr>
        <w:rPr>
          <w:rFonts w:eastAsiaTheme="minorEastAsia"/>
          <w:sz w:val="40"/>
          <w:szCs w:val="44"/>
        </w:rPr>
      </w:pPr>
    </w:p>
    <w:p w:rsidR="00571C18" w:rsidRPr="0078527C" w:rsidRDefault="0078527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eastAsiaTheme="minorEastAsia" w:hAnsi="Cambria Math"/>
              <w:sz w:val="40"/>
              <w:szCs w:val="4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 xml:space="preserve"> arc tan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4"/>
            </w:rPr>
            <m:t>+k</m:t>
          </m:r>
        </m:oMath>
      </m:oMathPara>
    </w:p>
    <w:p w:rsidR="0078527C" w:rsidRPr="003C73B0" w:rsidRDefault="0078527C">
      <w:pPr>
        <w:rPr>
          <w:rFonts w:eastAsiaTheme="minorEastAsia"/>
          <w:sz w:val="40"/>
          <w:szCs w:val="44"/>
        </w:rPr>
      </w:pPr>
      <w:bookmarkStart w:id="0" w:name="_GoBack"/>
      <w:bookmarkEnd w:id="0"/>
    </w:p>
    <w:sectPr w:rsidR="0078527C" w:rsidRPr="003C73B0" w:rsidSect="00204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CC"/>
    <w:rsid w:val="00106CCC"/>
    <w:rsid w:val="00112A9B"/>
    <w:rsid w:val="001800F0"/>
    <w:rsid w:val="00194CB0"/>
    <w:rsid w:val="0020465E"/>
    <w:rsid w:val="002542DF"/>
    <w:rsid w:val="003C73B0"/>
    <w:rsid w:val="004A1390"/>
    <w:rsid w:val="005060C5"/>
    <w:rsid w:val="00571C18"/>
    <w:rsid w:val="0060501D"/>
    <w:rsid w:val="0078527C"/>
    <w:rsid w:val="00814183"/>
    <w:rsid w:val="008873D7"/>
    <w:rsid w:val="008B19BA"/>
    <w:rsid w:val="00A12C22"/>
    <w:rsid w:val="00AC57FD"/>
    <w:rsid w:val="00AD2747"/>
    <w:rsid w:val="00C76A4F"/>
    <w:rsid w:val="00C97ACD"/>
    <w:rsid w:val="00D96964"/>
    <w:rsid w:val="00DA7C3E"/>
    <w:rsid w:val="00E1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E0EC"/>
  <w15:chartTrackingRefBased/>
  <w15:docId w15:val="{3E7A8B47-35E5-4356-8969-10D8DE4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06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Aurelius</dc:creator>
  <cp:keywords/>
  <dc:description/>
  <cp:lastModifiedBy>Aurelius</cp:lastModifiedBy>
  <cp:revision>19</cp:revision>
  <dcterms:created xsi:type="dcterms:W3CDTF">2017-06-30T10:04:00Z</dcterms:created>
  <dcterms:modified xsi:type="dcterms:W3CDTF">2017-07-05T16:41:00Z</dcterms:modified>
</cp:coreProperties>
</file>