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F1B8" w14:textId="6CB1BFC6" w:rsidR="007B5DDB" w:rsidRDefault="007B5DDB" w:rsidP="007B5DDB">
      <w:pPr>
        <w:jc w:val="center"/>
      </w:pPr>
      <w:r>
        <w:rPr>
          <w:rStyle w:val="Heading1Char"/>
        </w:rPr>
        <w:t>Working</w:t>
      </w:r>
      <w:r w:rsidRPr="007B5DDB">
        <w:rPr>
          <w:rStyle w:val="Heading1Char"/>
        </w:rPr>
        <w:t xml:space="preserve"> of accelerometer sensors</w:t>
      </w:r>
      <w:r w:rsidRPr="007B5DDB">
        <w:rPr>
          <w:rStyle w:val="Heading1Char"/>
        </w:rPr>
        <w:t xml:space="preserve"> and </w:t>
      </w:r>
      <w:r w:rsidRPr="007B5DDB">
        <w:rPr>
          <w:rStyle w:val="Heading1Char"/>
        </w:rPr>
        <w:t>the</w:t>
      </w:r>
      <w:r w:rsidRPr="007B5DDB">
        <w:rPr>
          <w:rStyle w:val="Heading1Char"/>
        </w:rPr>
        <w:t>ir</w:t>
      </w:r>
      <w:r w:rsidRPr="007B5DDB">
        <w:rPr>
          <w:rStyle w:val="Heading1Char"/>
        </w:rPr>
        <w:t xml:space="preserve"> important</w:t>
      </w:r>
      <w:r w:rsidRPr="007B5DDB">
        <w:rPr>
          <w:rStyle w:val="Heading1Char"/>
        </w:rPr>
        <w:t xml:space="preserve"> </w:t>
      </w:r>
      <w:r w:rsidRPr="007B5DDB">
        <w:rPr>
          <w:rStyle w:val="Heading1Char"/>
        </w:rPr>
        <w:t>aspects</w:t>
      </w:r>
      <w:r>
        <w:t>.</w:t>
      </w:r>
    </w:p>
    <w:p w14:paraId="365C596C" w14:textId="77777777" w:rsidR="007B5DDB" w:rsidRDefault="007B5DDB" w:rsidP="007B5DDB"/>
    <w:p w14:paraId="5B4DE24A" w14:textId="77777777" w:rsidR="007B5DDB" w:rsidRDefault="007B5DDB" w:rsidP="007B5DDB">
      <w:r>
        <w:t>Accelerometer sensors work based on the principle of measuring acceleration or changes in velocity. They detect linear acceleration along one or more axes. The most common working principles used in accelerometer sensors are:</w:t>
      </w:r>
    </w:p>
    <w:p w14:paraId="55EF26E5" w14:textId="77777777" w:rsidR="007B5DDB" w:rsidRDefault="007B5DDB" w:rsidP="007B5DDB"/>
    <w:p w14:paraId="52B3FC40" w14:textId="77777777" w:rsidR="007B5DDB" w:rsidRDefault="007B5DDB" w:rsidP="007B5DDB">
      <w:r>
        <w:t xml:space="preserve">1. Piezoelectric Effect: </w:t>
      </w:r>
    </w:p>
    <w:p w14:paraId="5DE11404" w14:textId="77777777" w:rsidR="007B5DDB" w:rsidRDefault="007B5DDB" w:rsidP="007B5DDB">
      <w:r>
        <w:t>Some accelerometers use the piezoelectric effect, where a piezoelectric material generates an electric charge when subjected to mechanical stress or acceleration. The sensor consists of a mass attached to the piezoelectric material. When the sensor experiences acceleration, the mass presses against the piezoelectric material, causing it to deform and generate an electrical charge proportional to the applied acceleration.</w:t>
      </w:r>
    </w:p>
    <w:p w14:paraId="1EC9C575" w14:textId="77777777" w:rsidR="007B5DDB" w:rsidRDefault="007B5DDB" w:rsidP="007B5DDB"/>
    <w:p w14:paraId="3DA8D17A" w14:textId="77777777" w:rsidR="007B5DDB" w:rsidRDefault="007B5DDB" w:rsidP="007B5DDB">
      <w:r>
        <w:t xml:space="preserve">2. Capacitive Effect: </w:t>
      </w:r>
    </w:p>
    <w:p w14:paraId="10790319" w14:textId="77777777" w:rsidR="007B5DDB" w:rsidRDefault="007B5DDB" w:rsidP="007B5DDB">
      <w:r>
        <w:t>Capacitive accelerometers use the principle of variable capacitance. They consist of two parallel plates, with one fixed and the other movable. The movable plate is attached to a proof mass. Acceleration causes the proof mass to move, resulting in a change in the capacitance between the plates. By measuring the capacitance change, the acceleration can be determined.</w:t>
      </w:r>
    </w:p>
    <w:p w14:paraId="0D789E64" w14:textId="77777777" w:rsidR="007B5DDB" w:rsidRDefault="007B5DDB" w:rsidP="007B5DDB"/>
    <w:p w14:paraId="676120AB" w14:textId="77777777" w:rsidR="007B5DDB" w:rsidRDefault="007B5DDB" w:rsidP="007B5DDB">
      <w:r>
        <w:t xml:space="preserve">3. Piezoresistive Effect: </w:t>
      </w:r>
    </w:p>
    <w:p w14:paraId="142F1EC2" w14:textId="77777777" w:rsidR="007B5DDB" w:rsidRDefault="007B5DDB" w:rsidP="007B5DDB">
      <w:r>
        <w:t xml:space="preserve">Piezoresistive accelerometers utilize the piezoresistive effect, where the resistance of certain materials changes with mechanical stress. The sensor consists of a silicon or semiconductor structure with </w:t>
      </w:r>
      <w:proofErr w:type="spellStart"/>
      <w:r>
        <w:t>piezoresistors</w:t>
      </w:r>
      <w:proofErr w:type="spellEnd"/>
      <w:r>
        <w:t xml:space="preserve"> embedded in it. When subjected to acceleration, the stress on the structure causes a change in resistance in the </w:t>
      </w:r>
      <w:proofErr w:type="spellStart"/>
      <w:r>
        <w:t>piezoresistors</w:t>
      </w:r>
      <w:proofErr w:type="spellEnd"/>
      <w:r>
        <w:t>. This resistance change is measured to determine the acceleration.</w:t>
      </w:r>
    </w:p>
    <w:p w14:paraId="6EBBBBC2" w14:textId="77777777" w:rsidR="007B5DDB" w:rsidRDefault="007B5DDB" w:rsidP="007B5DDB"/>
    <w:p w14:paraId="331F0607" w14:textId="77777777" w:rsidR="007B5DDB" w:rsidRDefault="007B5DDB" w:rsidP="007B5DDB">
      <w:r>
        <w:t>4. Microelectromechanical Systems (MEMS):</w:t>
      </w:r>
    </w:p>
    <w:p w14:paraId="4836FA75" w14:textId="77777777" w:rsidR="007B5DDB" w:rsidRDefault="007B5DDB" w:rsidP="007B5DDB">
      <w:r>
        <w:t>MEMS accelerometers are based on microfabrication techniques and use miniaturized structures, such as springs, beams, or cantilevers, to sense acceleration. These structures deflect or bend under acceleration, causing a change in capacitance, resistance, or other measurable properties. MEMS accelerometers are commonly found in consumer electronics due to their small size, low cost, and low power consumption.</w:t>
      </w:r>
    </w:p>
    <w:p w14:paraId="00333206" w14:textId="77777777" w:rsidR="007B5DDB" w:rsidRDefault="007B5DDB" w:rsidP="007B5DDB"/>
    <w:p w14:paraId="6EFC3581" w14:textId="2ECB86FC" w:rsidR="007B5DDB" w:rsidRDefault="007B5DDB" w:rsidP="007B5DDB">
      <w:r>
        <w:t xml:space="preserve">The output of an accelerometer sensor is an electrical signal that corresponds to the measured acceleration. This signal can be </w:t>
      </w:r>
      <w:r>
        <w:t>analogue</w:t>
      </w:r>
      <w:r>
        <w:t xml:space="preserve"> or digital depending on the sensor and the interface used. It is then processed by electronic circuits or microcontrollers to convert it into meaningful acceleration values that can be used for various applications like motion sensing, vibration analysis, inertial navigation, and more.</w:t>
      </w:r>
    </w:p>
    <w:p w14:paraId="39D239C7" w14:textId="77777777" w:rsidR="007B5DDB" w:rsidRDefault="007B5DDB" w:rsidP="007B5DDB">
      <w:r>
        <w:lastRenderedPageBreak/>
        <w:t xml:space="preserve">Accelerometer sensors are commonly used in various applications to measure acceleration or tilt in three dimensions. They provide valuable data for motion sensing, orientation detection, vibration analysis, and inertial navigation systems. </w:t>
      </w:r>
    </w:p>
    <w:p w14:paraId="1EFDA6BE" w14:textId="6BFF3CF3" w:rsidR="007B5DDB" w:rsidRDefault="007B5DDB" w:rsidP="007B5DDB">
      <w:r>
        <w:t>Some</w:t>
      </w:r>
      <w:r>
        <w:t xml:space="preserve"> important aspects typically associated with </w:t>
      </w:r>
      <w:r>
        <w:t>Accelerometer sensor are:</w:t>
      </w:r>
    </w:p>
    <w:p w14:paraId="03F28CAC" w14:textId="77777777" w:rsidR="007B5DDB" w:rsidRDefault="007B5DDB" w:rsidP="007B5DDB"/>
    <w:p w14:paraId="0B0B62D0" w14:textId="77777777" w:rsidR="007B5DDB" w:rsidRDefault="007B5DDB" w:rsidP="007B5DDB">
      <w:r>
        <w:t>1. Measurement Principle: Accelerometer sensors operate based on different measurement principles such as piezoelectric, piezoresistive, capacitive, or thermal. Each principle has its own advantages and limitations, affecting factors like sensitivity, noise, and frequency response.</w:t>
      </w:r>
    </w:p>
    <w:p w14:paraId="4EDA89DC" w14:textId="77777777" w:rsidR="007B5DDB" w:rsidRDefault="007B5DDB" w:rsidP="007B5DDB"/>
    <w:p w14:paraId="30E79946" w14:textId="77777777" w:rsidR="007B5DDB" w:rsidRDefault="007B5DDB" w:rsidP="007B5DDB">
      <w:r>
        <w:t>2. Sensitivity: Sensitivity refers to the change in sensor output per unit acceleration. It is usually specified in terms of volts per g (g = acceleration due to gravity). Higher sensitivity values indicate a more responsive sensor.</w:t>
      </w:r>
    </w:p>
    <w:p w14:paraId="3FEFD438" w14:textId="77777777" w:rsidR="007B5DDB" w:rsidRDefault="007B5DDB" w:rsidP="007B5DDB"/>
    <w:p w14:paraId="6EAD2E40" w14:textId="77777777" w:rsidR="007B5DDB" w:rsidRDefault="007B5DDB" w:rsidP="007B5DDB">
      <w:r>
        <w:t>3. Dynamic Range: The dynamic range represents the range of acceleration values that can be measured by the sensor without saturation. It is typically specified in g or m/s^2 and determines the sensor's ability to accurately capture both low and high acceleration levels.</w:t>
      </w:r>
    </w:p>
    <w:p w14:paraId="04D43927" w14:textId="77777777" w:rsidR="007B5DDB" w:rsidRDefault="007B5DDB" w:rsidP="007B5DDB"/>
    <w:p w14:paraId="5CA12FDC" w14:textId="77777777" w:rsidR="007B5DDB" w:rsidRDefault="007B5DDB" w:rsidP="007B5DDB">
      <w:r>
        <w:t>4. Resolution: Resolution refers to the smallest change in acceleration that the sensor can detect. It is usually given in terms of g or m/s^2 and determines the sensor's precision in measuring small changes.</w:t>
      </w:r>
    </w:p>
    <w:p w14:paraId="2EB5E895" w14:textId="77777777" w:rsidR="007B5DDB" w:rsidRDefault="007B5DDB" w:rsidP="007B5DDB"/>
    <w:p w14:paraId="13A877EB" w14:textId="77777777" w:rsidR="007B5DDB" w:rsidRDefault="007B5DDB" w:rsidP="007B5DDB">
      <w:r>
        <w:t>5. Bandwidth: The bandwidth indicates the frequency range over which the sensor can accurately measure acceleration. It represents the upper limit at which the sensor's output starts to attenuate. Higher bandwidth values are desirable for capturing fast and dynamic motions.</w:t>
      </w:r>
    </w:p>
    <w:p w14:paraId="410D3967" w14:textId="77777777" w:rsidR="007B5DDB" w:rsidRDefault="007B5DDB" w:rsidP="007B5DDB"/>
    <w:p w14:paraId="336005C0" w14:textId="77777777" w:rsidR="007B5DDB" w:rsidRDefault="007B5DDB" w:rsidP="007B5DDB">
      <w:r>
        <w:t>6. Noise: Noise levels in accelerometers can impact the accuracy and reliability of the measured data. Lower noise values are preferable for more precise measurements.</w:t>
      </w:r>
    </w:p>
    <w:p w14:paraId="05C96EB8" w14:textId="77777777" w:rsidR="007B5DDB" w:rsidRDefault="007B5DDB" w:rsidP="007B5DDB"/>
    <w:p w14:paraId="1BA945C3" w14:textId="77777777" w:rsidR="007B5DDB" w:rsidRDefault="007B5DDB" w:rsidP="007B5DDB">
      <w:r>
        <w:t>7. Power Consumption: Accelerometer sensors may have different power consumption levels, which is an important consideration for battery-powered or energy-efficient applications.</w:t>
      </w:r>
    </w:p>
    <w:p w14:paraId="47E6172A" w14:textId="77777777" w:rsidR="007B5DDB" w:rsidRDefault="007B5DDB" w:rsidP="007B5DDB"/>
    <w:p w14:paraId="6113917A" w14:textId="1FE90F3B" w:rsidR="007B5DDB" w:rsidRDefault="007B5DDB" w:rsidP="007B5DDB">
      <w:r>
        <w:t xml:space="preserve">8. Output Interface: Accelerometer sensors provide </w:t>
      </w:r>
      <w:r>
        <w:t>analogue</w:t>
      </w:r>
      <w:r>
        <w:t xml:space="preserve"> or digital output signals. Analog sensors generate continuous voltage signals proportional to the measured acceleration, while digital sensors convert the acceleration values into digital data using internal </w:t>
      </w:r>
      <w:r>
        <w:t>analogue</w:t>
      </w:r>
      <w:r>
        <w:t>-to-digital converters (ADCs). Digital sensors often include communication interfaces like I2C or SPI.</w:t>
      </w:r>
    </w:p>
    <w:p w14:paraId="46C0F2C0" w14:textId="77777777" w:rsidR="007B5DDB" w:rsidRDefault="007B5DDB" w:rsidP="007B5DDB"/>
    <w:p w14:paraId="732D8C22" w14:textId="77777777" w:rsidR="007B5DDB" w:rsidRDefault="007B5DDB" w:rsidP="007B5DDB">
      <w:r>
        <w:lastRenderedPageBreak/>
        <w:t>9. Calibration: Calibration ensures the accuracy of accelerometer measurements. The datasheet may provide information on calibration procedures or recommended calibration intervals.</w:t>
      </w:r>
    </w:p>
    <w:p w14:paraId="3565F322" w14:textId="77777777" w:rsidR="007B5DDB" w:rsidRDefault="007B5DDB" w:rsidP="007B5DDB"/>
    <w:p w14:paraId="232D1FB8" w14:textId="77777777" w:rsidR="007B5DDB" w:rsidRDefault="007B5DDB" w:rsidP="007B5DDB">
      <w:r>
        <w:t>10. Mounting and Mechanical Considerations: The datasheet might contain specifications regarding sensor package, dimensions, mounting options, and sensitivity to external mechanical factors like shock, vibration, or temperature.</w:t>
      </w:r>
    </w:p>
    <w:p w14:paraId="15268A72" w14:textId="77777777" w:rsidR="007B5DDB" w:rsidRDefault="007B5DDB" w:rsidP="007B5DDB"/>
    <w:p w14:paraId="53637056" w14:textId="4AFA0E3E" w:rsidR="007B5DDB" w:rsidRDefault="007B5DDB" w:rsidP="007B5DDB"/>
    <w:sectPr w:rsidR="007B5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DB"/>
    <w:rsid w:val="007B5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7DAE"/>
  <w15:chartTrackingRefBased/>
  <w15:docId w15:val="{54B91AE9-F9DD-46B2-80A8-558C4E6F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Veluvolu</dc:creator>
  <cp:keywords/>
  <dc:description/>
  <cp:lastModifiedBy>Venkat Veluvolu</cp:lastModifiedBy>
  <cp:revision>1</cp:revision>
  <dcterms:created xsi:type="dcterms:W3CDTF">2023-05-30T23:42:00Z</dcterms:created>
  <dcterms:modified xsi:type="dcterms:W3CDTF">2023-05-30T23:51:00Z</dcterms:modified>
</cp:coreProperties>
</file>