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FF71" w14:textId="77777777" w:rsidR="00B35795" w:rsidRPr="00B35795" w:rsidRDefault="00B35795" w:rsidP="00B35795">
      <w:r w:rsidRPr="00B35795">
        <w:t xml:space="preserve">Lead Architect-ul trebuie să poată transforma o arhitectură într-un </w:t>
      </w:r>
      <w:r w:rsidRPr="00B35795">
        <w:rPr>
          <w:b/>
          <w:bCs/>
        </w:rPr>
        <w:t>security threat model</w:t>
      </w:r>
      <w:r w:rsidRPr="00B35795">
        <w:t>.</w:t>
      </w:r>
    </w:p>
    <w:p w14:paraId="45D76EE3" w14:textId="77777777" w:rsidR="00B35795" w:rsidRPr="00B35795" w:rsidRDefault="00B35795" w:rsidP="00B35795">
      <w:r w:rsidRPr="00B35795">
        <w:t>De exemplu, folosești:</w:t>
      </w:r>
    </w:p>
    <w:p w14:paraId="74C5D653" w14:textId="77777777" w:rsidR="00B35795" w:rsidRPr="00B35795" w:rsidRDefault="00B35795" w:rsidP="00B35795">
      <w:r w:rsidRPr="00B35795">
        <w:rPr>
          <w:b/>
          <w:bCs/>
        </w:rPr>
        <w:t>STRIDE</w:t>
      </w:r>
    </w:p>
    <w:p w14:paraId="64BC2284" w14:textId="77777777" w:rsidR="00B35795" w:rsidRPr="00B35795" w:rsidRDefault="00B35795" w:rsidP="00B35795">
      <w:r w:rsidRPr="00B35795">
        <w:t>Spoofing</w:t>
      </w:r>
    </w:p>
    <w:p w14:paraId="2084FF3E" w14:textId="77777777" w:rsidR="00B35795" w:rsidRPr="00B35795" w:rsidRDefault="00B35795" w:rsidP="00B35795">
      <w:r w:rsidRPr="00B35795">
        <w:t>Tampering</w:t>
      </w:r>
    </w:p>
    <w:p w14:paraId="2940A678" w14:textId="77777777" w:rsidR="00B35795" w:rsidRPr="00B35795" w:rsidRDefault="00B35795" w:rsidP="00B35795">
      <w:r w:rsidRPr="00B35795">
        <w:t>Repudiation</w:t>
      </w:r>
    </w:p>
    <w:p w14:paraId="303F253B" w14:textId="77777777" w:rsidR="00B35795" w:rsidRPr="00B35795" w:rsidRDefault="00B35795" w:rsidP="00B35795">
      <w:r w:rsidRPr="00B35795">
        <w:t>Information Disclosure</w:t>
      </w:r>
    </w:p>
    <w:p w14:paraId="018427E5" w14:textId="77777777" w:rsidR="00B35795" w:rsidRPr="00B35795" w:rsidRDefault="00B35795" w:rsidP="00B35795">
      <w:r w:rsidRPr="00B35795">
        <w:t>Denial of Service</w:t>
      </w:r>
    </w:p>
    <w:p w14:paraId="45FB3F67" w14:textId="77777777" w:rsidR="00B35795" w:rsidRPr="00B35795" w:rsidRDefault="00B35795" w:rsidP="00B35795">
      <w:r w:rsidRPr="00B35795">
        <w:t>Elevation of Privilege</w:t>
      </w:r>
    </w:p>
    <w:p w14:paraId="52BC29A3" w14:textId="77777777" w:rsidR="00B35795" w:rsidRPr="00B35795" w:rsidRDefault="00B35795" w:rsidP="00B35795">
      <w:r w:rsidRPr="00B35795">
        <w:t>Pentru fiecare componentă întrebi:</w:t>
      </w:r>
    </w:p>
    <w:p w14:paraId="179621A4" w14:textId="77777777" w:rsidR="00B35795" w:rsidRPr="00B35795" w:rsidRDefault="00B35795" w:rsidP="00B35795">
      <w:r w:rsidRPr="00B35795">
        <w:t>„Cum poate fi atacată?”</w:t>
      </w:r>
    </w:p>
    <w:p w14:paraId="759558BB" w14:textId="77777777" w:rsidR="00B35795" w:rsidRPr="00B35795" w:rsidRDefault="00B35795" w:rsidP="00B35795">
      <w:r w:rsidRPr="00B35795">
        <w:t>Exemplu:</w:t>
      </w:r>
    </w:p>
    <w:p w14:paraId="7D79FB0F" w14:textId="77777777" w:rsidR="00B35795" w:rsidRPr="00B35795" w:rsidRDefault="00B35795" w:rsidP="00B35795">
      <w:r w:rsidRPr="00B35795">
        <w:t>Internet</w:t>
      </w:r>
    </w:p>
    <w:p w14:paraId="4BA17BD7" w14:textId="77777777" w:rsidR="00B35795" w:rsidRPr="00B35795" w:rsidRDefault="00B35795" w:rsidP="00B35795">
      <w:r w:rsidRPr="00B35795">
        <w:t xml:space="preserve">   |</w:t>
      </w:r>
    </w:p>
    <w:p w14:paraId="0D18B7A8" w14:textId="77777777" w:rsidR="00B35795" w:rsidRPr="00B35795" w:rsidRDefault="00B35795" w:rsidP="00B35795">
      <w:r w:rsidRPr="00B35795">
        <w:t xml:space="preserve">   v</w:t>
      </w:r>
    </w:p>
    <w:p w14:paraId="084A65A0" w14:textId="77777777" w:rsidR="00B35795" w:rsidRPr="00B35795" w:rsidRDefault="00B35795" w:rsidP="00B35795">
      <w:r w:rsidRPr="00B35795">
        <w:t>WAF</w:t>
      </w:r>
    </w:p>
    <w:p w14:paraId="29296A71" w14:textId="77777777" w:rsidR="00B35795" w:rsidRPr="00B35795" w:rsidRDefault="00B35795" w:rsidP="00B35795">
      <w:r w:rsidRPr="00B35795">
        <w:t xml:space="preserve">   |</w:t>
      </w:r>
    </w:p>
    <w:p w14:paraId="34E5372F" w14:textId="77777777" w:rsidR="00B35795" w:rsidRPr="00B35795" w:rsidRDefault="00B35795" w:rsidP="00B35795">
      <w:r w:rsidRPr="00B35795">
        <w:t xml:space="preserve">   v</w:t>
      </w:r>
    </w:p>
    <w:p w14:paraId="5882E083" w14:textId="77777777" w:rsidR="00B35795" w:rsidRPr="00B35795" w:rsidRDefault="00B35795" w:rsidP="00B35795">
      <w:r w:rsidRPr="00B35795">
        <w:t>API</w:t>
      </w:r>
    </w:p>
    <w:p w14:paraId="2FEBE4A5" w14:textId="77777777" w:rsidR="00B35795" w:rsidRPr="00B35795" w:rsidRDefault="00B35795" w:rsidP="00B35795">
      <w:r w:rsidRPr="00B35795">
        <w:t xml:space="preserve">   |</w:t>
      </w:r>
    </w:p>
    <w:p w14:paraId="07AF6CBB" w14:textId="77777777" w:rsidR="00B35795" w:rsidRPr="00B35795" w:rsidRDefault="00B35795" w:rsidP="00B35795">
      <w:r w:rsidRPr="00B35795">
        <w:t xml:space="preserve">   v</w:t>
      </w:r>
    </w:p>
    <w:p w14:paraId="6FEAECCA" w14:textId="77777777" w:rsidR="00B35795" w:rsidRPr="00B35795" w:rsidRDefault="00B35795" w:rsidP="00B35795">
      <w:r w:rsidRPr="00B35795">
        <w:t>Database</w:t>
      </w:r>
    </w:p>
    <w:p w14:paraId="228AFDB1" w14:textId="77777777" w:rsidR="00B35795" w:rsidRPr="00B35795" w:rsidRDefault="00B35795" w:rsidP="00B35795">
      <w:r w:rsidRPr="00B35795">
        <w:t>Posibil:</w:t>
      </w:r>
    </w:p>
    <w:p w14:paraId="49332FF7" w14:textId="77777777" w:rsidR="00B35795" w:rsidRPr="00B35795" w:rsidRDefault="00B35795" w:rsidP="00B35795">
      <w:r w:rsidRPr="00B35795">
        <w:rPr>
          <w:b/>
          <w:bCs/>
        </w:rPr>
        <w:t>Internet → API</w:t>
      </w:r>
    </w:p>
    <w:p w14:paraId="4BC3E734" w14:textId="77777777" w:rsidR="00B35795" w:rsidRPr="00B35795" w:rsidRDefault="00B35795" w:rsidP="00B35795">
      <w:pPr>
        <w:numPr>
          <w:ilvl w:val="0"/>
          <w:numId w:val="1"/>
        </w:numPr>
      </w:pPr>
      <w:r w:rsidRPr="00B35795">
        <w:t xml:space="preserve">authentication bypass </w:t>
      </w:r>
    </w:p>
    <w:p w14:paraId="358992E1" w14:textId="77777777" w:rsidR="00B35795" w:rsidRPr="00B35795" w:rsidRDefault="00B35795" w:rsidP="00B35795">
      <w:pPr>
        <w:numPr>
          <w:ilvl w:val="0"/>
          <w:numId w:val="1"/>
        </w:numPr>
      </w:pPr>
      <w:r w:rsidRPr="00B35795">
        <w:t xml:space="preserve">injection </w:t>
      </w:r>
    </w:p>
    <w:p w14:paraId="79D4852C" w14:textId="77777777" w:rsidR="00B35795" w:rsidRPr="00B35795" w:rsidRDefault="00B35795" w:rsidP="00B35795">
      <w:pPr>
        <w:numPr>
          <w:ilvl w:val="0"/>
          <w:numId w:val="1"/>
        </w:numPr>
      </w:pPr>
      <w:r w:rsidRPr="00B35795">
        <w:lastRenderedPageBreak/>
        <w:t xml:space="preserve">API abuse </w:t>
      </w:r>
    </w:p>
    <w:p w14:paraId="6905D51B" w14:textId="77777777" w:rsidR="00B35795" w:rsidRPr="00B35795" w:rsidRDefault="00B35795" w:rsidP="00B35795">
      <w:pPr>
        <w:numPr>
          <w:ilvl w:val="0"/>
          <w:numId w:val="1"/>
        </w:numPr>
      </w:pPr>
      <w:r w:rsidRPr="00B35795">
        <w:t xml:space="preserve">DDoS </w:t>
      </w:r>
    </w:p>
    <w:p w14:paraId="1FCD4AD9" w14:textId="77777777" w:rsidR="00B35795" w:rsidRPr="00B35795" w:rsidRDefault="00B35795" w:rsidP="00B35795">
      <w:pPr>
        <w:numPr>
          <w:ilvl w:val="0"/>
          <w:numId w:val="1"/>
        </w:numPr>
      </w:pPr>
      <w:r w:rsidRPr="00B35795">
        <w:t xml:space="preserve">credential attack </w:t>
      </w:r>
    </w:p>
    <w:p w14:paraId="21BD18BD" w14:textId="77777777" w:rsidR="00B35795" w:rsidRPr="00B35795" w:rsidRDefault="00B35795" w:rsidP="00B35795">
      <w:r w:rsidRPr="00B35795">
        <w:rPr>
          <w:b/>
          <w:bCs/>
        </w:rPr>
        <w:t>API → Database</w:t>
      </w:r>
    </w:p>
    <w:p w14:paraId="6E6ABD16" w14:textId="77777777" w:rsidR="00B35795" w:rsidRPr="00B35795" w:rsidRDefault="00B35795" w:rsidP="00B35795">
      <w:pPr>
        <w:numPr>
          <w:ilvl w:val="0"/>
          <w:numId w:val="2"/>
        </w:numPr>
      </w:pPr>
      <w:r w:rsidRPr="00B35795">
        <w:t xml:space="preserve">excessive permissions </w:t>
      </w:r>
    </w:p>
    <w:p w14:paraId="0FE4D833" w14:textId="77777777" w:rsidR="00B35795" w:rsidRPr="00B35795" w:rsidRDefault="00B35795" w:rsidP="00B35795">
      <w:pPr>
        <w:numPr>
          <w:ilvl w:val="0"/>
          <w:numId w:val="2"/>
        </w:numPr>
      </w:pPr>
      <w:r w:rsidRPr="00B35795">
        <w:t xml:space="preserve">SQL injection </w:t>
      </w:r>
    </w:p>
    <w:p w14:paraId="5946E2E2" w14:textId="77777777" w:rsidR="00B35795" w:rsidRPr="00B35795" w:rsidRDefault="00B35795" w:rsidP="00B35795">
      <w:pPr>
        <w:numPr>
          <w:ilvl w:val="0"/>
          <w:numId w:val="2"/>
        </w:numPr>
      </w:pPr>
      <w:r w:rsidRPr="00B35795">
        <w:t xml:space="preserve">stolen credentials </w:t>
      </w:r>
    </w:p>
    <w:p w14:paraId="0F7AE773" w14:textId="77777777" w:rsidR="00B35795" w:rsidRPr="00B35795" w:rsidRDefault="00B35795" w:rsidP="00B35795">
      <w:pPr>
        <w:numPr>
          <w:ilvl w:val="0"/>
          <w:numId w:val="2"/>
        </w:numPr>
      </w:pPr>
      <w:r w:rsidRPr="00B35795">
        <w:t xml:space="preserve">lateral movement </w:t>
      </w:r>
    </w:p>
    <w:p w14:paraId="790DD71A" w14:textId="77777777" w:rsidR="00B35795" w:rsidRPr="00B35795" w:rsidRDefault="00B35795" w:rsidP="00B35795">
      <w:r w:rsidRPr="00B35795">
        <w:t>După aceea:</w:t>
      </w:r>
    </w:p>
    <w:p w14:paraId="230206B8" w14:textId="77777777" w:rsidR="00B35795" w:rsidRPr="00B35795" w:rsidRDefault="00B35795" w:rsidP="00B35795">
      <w:r w:rsidRPr="00B35795">
        <w:t>Threat</w:t>
      </w:r>
    </w:p>
    <w:p w14:paraId="1FC88781" w14:textId="77777777" w:rsidR="00B35795" w:rsidRPr="00B35795" w:rsidRDefault="00B35795" w:rsidP="00B35795">
      <w:r w:rsidRPr="00B35795">
        <w:t xml:space="preserve">   ↓</w:t>
      </w:r>
    </w:p>
    <w:p w14:paraId="6B031E5A" w14:textId="77777777" w:rsidR="00B35795" w:rsidRPr="00B35795" w:rsidRDefault="00B35795" w:rsidP="00B35795">
      <w:r w:rsidRPr="00B35795">
        <w:t>Risk</w:t>
      </w:r>
    </w:p>
    <w:p w14:paraId="71B04F44" w14:textId="77777777" w:rsidR="00B35795" w:rsidRPr="00B35795" w:rsidRDefault="00B35795" w:rsidP="00B35795">
      <w:r w:rsidRPr="00B35795">
        <w:t xml:space="preserve">   ↓</w:t>
      </w:r>
    </w:p>
    <w:p w14:paraId="13DDC530" w14:textId="77777777" w:rsidR="00B35795" w:rsidRPr="00B35795" w:rsidRDefault="00B35795" w:rsidP="00B35795">
      <w:r w:rsidRPr="00B35795">
        <w:t>Security Control</w:t>
      </w:r>
    </w:p>
    <w:p w14:paraId="3DE2820D" w14:textId="77777777" w:rsidR="00B35795" w:rsidRPr="00B35795" w:rsidRDefault="00B35795" w:rsidP="00B35795">
      <w:r w:rsidRPr="00B35795">
        <w:t xml:space="preserve">   ↓</w:t>
      </w:r>
    </w:p>
    <w:p w14:paraId="35A40EBB" w14:textId="77777777" w:rsidR="00B35795" w:rsidRPr="00B35795" w:rsidRDefault="00B35795" w:rsidP="00B35795">
      <w:r w:rsidRPr="00B35795">
        <w:t>Residual Risk</w:t>
      </w:r>
    </w:p>
    <w:p w14:paraId="7ED83783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9443D"/>
    <w:multiLevelType w:val="multilevel"/>
    <w:tmpl w:val="5404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B623A9"/>
    <w:multiLevelType w:val="multilevel"/>
    <w:tmpl w:val="8EB0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762578">
    <w:abstractNumId w:val="0"/>
  </w:num>
  <w:num w:numId="2" w16cid:durableId="162584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55"/>
    <w:rsid w:val="00271BB0"/>
    <w:rsid w:val="002D6425"/>
    <w:rsid w:val="004E0B9E"/>
    <w:rsid w:val="00B35795"/>
    <w:rsid w:val="00D6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EB6D"/>
  <w15:chartTrackingRefBased/>
  <w15:docId w15:val="{B665C6C9-0C81-401F-9718-9BE796184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2026-09-01T14:23:00Z</dcterms:created>
  <dcterms:modified xsi:type="dcterms:W3CDTF">2026-09-01T14:23:00Z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2026-09-01T14:23:30Z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00cbcc5c-ccb3-47fa-8438-b58ed01b0716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