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F573E" w14:textId="77777777" w:rsidR="00E25F04" w:rsidRDefault="00E25F04" w:rsidP="00E25F04">
      <w:r>
        <w:t>Evo Resort</w:t>
      </w:r>
    </w:p>
    <w:p w14:paraId="3282C3A2" w14:textId="77777777" w:rsidR="00E25F04" w:rsidRDefault="00E25F04" w:rsidP="00E25F04">
      <w:r>
        <w:t>Offering rooms overlooking the Mediterranean Sea and the Royal Montazah Gardens, the resort is located 900 meters from Alexandria Zoo. It features two restaurants and an outdoor swimming pool.</w:t>
      </w:r>
    </w:p>
    <w:p w14:paraId="5D97FD15" w14:textId="77777777" w:rsidR="00E25F04" w:rsidRDefault="00E25F04" w:rsidP="00E25F04">
      <w:r>
        <w:t>The air-conditioned rooms at the resort are decorated in a contemporary style, with each room featuring a private bathroom.</w:t>
      </w:r>
    </w:p>
    <w:p w14:paraId="2AD509AA" w14:textId="77777777" w:rsidR="00E25F04" w:rsidRDefault="00E25F04" w:rsidP="00E25F04">
      <w:r>
        <w:t>After a refreshing swim, guests can enjoy a workout in the fitness center at the health club. A sauna and hot tub are also available for a relaxing afternoon.</w:t>
      </w:r>
    </w:p>
    <w:p w14:paraId="49E07BF9" w14:textId="77777777" w:rsidR="00E25F04" w:rsidRDefault="00E25F04" w:rsidP="00E25F04">
      <w:r>
        <w:t>Guests can enjoy drinks at the rooftop bar next to the pool. The Tandoori Restaurant serves innovative cuisine combining elements of various Indian cuisines. The Jasmine Restaurant serves unique international dishes.</w:t>
      </w:r>
    </w:p>
    <w:p w14:paraId="795A58C7" w14:textId="4400E8A8" w:rsidR="00636611" w:rsidRDefault="00E25F04" w:rsidP="00E25F04">
      <w:r>
        <w:t>The 24-hour reception provides shuttle services to Borg El Arab Airport, which is an hour's drive away. The Bibliotheca Alexandrina is a 10-minute drive from the hotel.</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4A"/>
    <w:rsid w:val="000C754A"/>
    <w:rsid w:val="00636611"/>
    <w:rsid w:val="00836116"/>
    <w:rsid w:val="009D673A"/>
    <w:rsid w:val="00E25F04"/>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3B63"/>
  <w15:chartTrackingRefBased/>
  <w15:docId w15:val="{8D0FDBF3-AE63-4274-BE71-F055B176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54A"/>
    <w:rPr>
      <w:rFonts w:eastAsiaTheme="majorEastAsia" w:cstheme="majorBidi"/>
      <w:color w:val="272727" w:themeColor="text1" w:themeTint="D8"/>
    </w:rPr>
  </w:style>
  <w:style w:type="paragraph" w:styleId="Title">
    <w:name w:val="Title"/>
    <w:basedOn w:val="Normal"/>
    <w:next w:val="Normal"/>
    <w:link w:val="TitleChar"/>
    <w:uiPriority w:val="10"/>
    <w:qFormat/>
    <w:rsid w:val="000C7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54A"/>
    <w:pPr>
      <w:spacing w:before="160"/>
      <w:jc w:val="center"/>
    </w:pPr>
    <w:rPr>
      <w:i/>
      <w:iCs/>
      <w:color w:val="404040" w:themeColor="text1" w:themeTint="BF"/>
    </w:rPr>
  </w:style>
  <w:style w:type="character" w:customStyle="1" w:styleId="QuoteChar">
    <w:name w:val="Quote Char"/>
    <w:basedOn w:val="DefaultParagraphFont"/>
    <w:link w:val="Quote"/>
    <w:uiPriority w:val="29"/>
    <w:rsid w:val="000C754A"/>
    <w:rPr>
      <w:i/>
      <w:iCs/>
      <w:color w:val="404040" w:themeColor="text1" w:themeTint="BF"/>
    </w:rPr>
  </w:style>
  <w:style w:type="paragraph" w:styleId="ListParagraph">
    <w:name w:val="List Paragraph"/>
    <w:basedOn w:val="Normal"/>
    <w:uiPriority w:val="34"/>
    <w:qFormat/>
    <w:rsid w:val="000C754A"/>
    <w:pPr>
      <w:ind w:left="720"/>
      <w:contextualSpacing/>
    </w:pPr>
  </w:style>
  <w:style w:type="character" w:styleId="IntenseEmphasis">
    <w:name w:val="Intense Emphasis"/>
    <w:basedOn w:val="DefaultParagraphFont"/>
    <w:uiPriority w:val="21"/>
    <w:qFormat/>
    <w:rsid w:val="000C754A"/>
    <w:rPr>
      <w:i/>
      <w:iCs/>
      <w:color w:val="0F4761" w:themeColor="accent1" w:themeShade="BF"/>
    </w:rPr>
  </w:style>
  <w:style w:type="paragraph" w:styleId="IntenseQuote">
    <w:name w:val="Intense Quote"/>
    <w:basedOn w:val="Normal"/>
    <w:next w:val="Normal"/>
    <w:link w:val="IntenseQuoteChar"/>
    <w:uiPriority w:val="30"/>
    <w:qFormat/>
    <w:rsid w:val="000C7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54A"/>
    <w:rPr>
      <w:i/>
      <w:iCs/>
      <w:color w:val="0F4761" w:themeColor="accent1" w:themeShade="BF"/>
    </w:rPr>
  </w:style>
  <w:style w:type="character" w:styleId="IntenseReference">
    <w:name w:val="Intense Reference"/>
    <w:basedOn w:val="DefaultParagraphFont"/>
    <w:uiPriority w:val="32"/>
    <w:qFormat/>
    <w:rsid w:val="000C7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2025-04-06T11:29:00Z</dcterms:created>
  <dcterms:modified xsi:type="dcterms:W3CDTF">2025-04-06T11:29:00Z</dcterms:modified>
</cp:coreProperties>
</file>