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CellMar>
          <w:top w:w="0" w:type="dxa"/>
          <w:bottom w:w="360" w:type="dxa"/>
        </w:tblCellMar>
        <w:tblLook w:val="0600" w:firstRow="0" w:lastRow="0" w:firstColumn="0" w:lastColumn="0" w:noHBand="1" w:noVBand="1"/>
      </w:tblPr>
      <w:tblGrid>
        <w:gridCol w:w="9360"/>
      </w:tblGrid>
      <w:tr w:rsidR="00376ADD" w:rsidRPr="00376ADD" w14:paraId="56BD8559" w14:textId="77777777" w:rsidTr="000409BA">
        <w:trPr>
          <w:trHeight w:hRule="exact" w:val="3240"/>
        </w:trPr>
        <w:tc>
          <w:tcPr>
            <w:tcW w:w="9360" w:type="dxa"/>
          </w:tcPr>
          <w:p w14:paraId="2D5CA89E" w14:textId="77777777" w:rsidR="00376ADD" w:rsidRPr="00376ADD" w:rsidRDefault="00376ADD" w:rsidP="00376ADD"/>
        </w:tc>
      </w:tr>
      <w:tr w:rsidR="00376ADD" w:rsidRPr="00565B74" w14:paraId="169E7334" w14:textId="77777777" w:rsidTr="000409BA">
        <w:tc>
          <w:tcPr>
            <w:tcW w:w="9360" w:type="dxa"/>
            <w:vAlign w:val="bottom"/>
          </w:tcPr>
          <w:p w14:paraId="34E73A32" w14:textId="66F4D267" w:rsidR="00652773" w:rsidRPr="00E037BA" w:rsidRDefault="00204D6E" w:rsidP="00652773">
            <w:pPr>
              <w:pStyle w:val="Title"/>
              <w:rPr>
                <w:sz w:val="56"/>
                <w:szCs w:val="56"/>
              </w:rPr>
            </w:pPr>
            <w:r w:rsidRPr="00E037BA">
              <w:rPr>
                <w:sz w:val="56"/>
                <w:szCs w:val="56"/>
              </w:rPr>
              <w:t>V</w:t>
            </w:r>
            <w:r w:rsidR="005217F7" w:rsidRPr="00E037BA">
              <w:rPr>
                <w:sz w:val="56"/>
                <w:szCs w:val="56"/>
              </w:rPr>
              <w:t xml:space="preserve">erizon </w:t>
            </w:r>
            <w:r w:rsidR="00282D27">
              <w:rPr>
                <w:sz w:val="56"/>
                <w:szCs w:val="56"/>
              </w:rPr>
              <w:t xml:space="preserve">Thingspace </w:t>
            </w:r>
            <w:r w:rsidR="001C1AF9">
              <w:rPr>
                <w:sz w:val="56"/>
                <w:szCs w:val="56"/>
              </w:rPr>
              <w:t xml:space="preserve">AWS </w:t>
            </w:r>
            <w:r w:rsidR="00391009" w:rsidRPr="00E037BA">
              <w:rPr>
                <w:sz w:val="56"/>
                <w:szCs w:val="56"/>
              </w:rPr>
              <w:t>IoT</w:t>
            </w:r>
            <w:r w:rsidR="008135DB" w:rsidRPr="00E037BA">
              <w:rPr>
                <w:sz w:val="56"/>
                <w:szCs w:val="56"/>
              </w:rPr>
              <w:t xml:space="preserve"> SDK</w:t>
            </w:r>
            <w:r w:rsidR="005217F7" w:rsidRPr="00E037BA">
              <w:rPr>
                <w:sz w:val="56"/>
                <w:szCs w:val="56"/>
              </w:rPr>
              <w:t xml:space="preserve"> </w:t>
            </w:r>
            <w:r w:rsidR="000E135A">
              <w:rPr>
                <w:sz w:val="56"/>
                <w:szCs w:val="56"/>
              </w:rPr>
              <w:t>Release Notes</w:t>
            </w:r>
          </w:p>
          <w:p w14:paraId="454E17AD" w14:textId="77777777" w:rsidR="00B426F1" w:rsidRDefault="00B426F1" w:rsidP="00652773">
            <w:pPr>
              <w:pStyle w:val="Title"/>
            </w:pPr>
          </w:p>
          <w:p w14:paraId="302EB733" w14:textId="3607B5CB" w:rsidR="00652773" w:rsidRPr="00E037BA" w:rsidRDefault="00391009" w:rsidP="00652773">
            <w:pPr>
              <w:pStyle w:val="Title"/>
              <w:rPr>
                <w:sz w:val="40"/>
                <w:szCs w:val="40"/>
              </w:rPr>
            </w:pPr>
            <w:r w:rsidRPr="00E037BA">
              <w:rPr>
                <w:sz w:val="40"/>
                <w:szCs w:val="40"/>
              </w:rPr>
              <w:t>STM32L4</w:t>
            </w:r>
            <w:r w:rsidR="00003F8B" w:rsidRPr="00E037BA">
              <w:rPr>
                <w:sz w:val="40"/>
                <w:szCs w:val="40"/>
              </w:rPr>
              <w:t xml:space="preserve"> Discovery Kit</w:t>
            </w:r>
          </w:p>
          <w:p w14:paraId="6F7CE0B9" w14:textId="10687BCA" w:rsidR="002E1ED1" w:rsidRPr="00E037BA" w:rsidRDefault="002E1ED1" w:rsidP="002E1ED1">
            <w:pPr>
              <w:rPr>
                <w:sz w:val="40"/>
                <w:szCs w:val="40"/>
                <w:lang w:eastAsia="ja-JP"/>
              </w:rPr>
            </w:pPr>
          </w:p>
          <w:p w14:paraId="3FB179E7" w14:textId="38F2DD21" w:rsidR="00376ADD" w:rsidRPr="00565B74" w:rsidRDefault="00376ADD" w:rsidP="000A3F65">
            <w:pPr>
              <w:rPr>
                <w:rFonts w:asciiTheme="majorHAnsi" w:hAnsiTheme="majorHAnsi"/>
                <w:b/>
                <w:color w:val="CD040B" w:themeColor="accent1"/>
                <w:sz w:val="48"/>
                <w:szCs w:val="48"/>
              </w:rPr>
            </w:pPr>
          </w:p>
        </w:tc>
      </w:tr>
      <w:tr w:rsidR="00376ADD" w14:paraId="08E8BDCB" w14:textId="77777777" w:rsidTr="00E175D3">
        <w:trPr>
          <w:trHeight w:val="639"/>
        </w:trPr>
        <w:tc>
          <w:tcPr>
            <w:tcW w:w="9360" w:type="dxa"/>
          </w:tcPr>
          <w:p w14:paraId="57B65506" w14:textId="0023BE6A" w:rsidR="00376ADD" w:rsidRDefault="005217F7" w:rsidP="005217F7">
            <w:pPr>
              <w:spacing w:after="180"/>
            </w:pPr>
            <w:r>
              <w:t xml:space="preserve">Version </w:t>
            </w:r>
            <w:r w:rsidR="008135DB">
              <w:t>1</w:t>
            </w:r>
            <w:r>
              <w:t>.</w:t>
            </w:r>
            <w:r w:rsidR="00776EF5">
              <w:t>1.0</w:t>
            </w:r>
          </w:p>
        </w:tc>
      </w:tr>
    </w:tbl>
    <w:p w14:paraId="63C5DCD3" w14:textId="77777777" w:rsidR="00376ADD" w:rsidRDefault="00376ADD" w:rsidP="00B72045"/>
    <w:p w14:paraId="38B580D1" w14:textId="77777777" w:rsidR="00100F1B" w:rsidRDefault="00376ADD" w:rsidP="00376ADD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aps w:val="0"/>
          <w:color w:val="auto"/>
          <w:sz w:val="20"/>
          <w:szCs w:val="20"/>
          <w:lang w:eastAsia="en-US"/>
        </w:rPr>
        <w:id w:val="5589075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  <w:sz w:val="24"/>
          <w:szCs w:val="24"/>
        </w:rPr>
      </w:sdtEndPr>
      <w:sdtContent>
        <w:p w14:paraId="261B9690" w14:textId="77777777" w:rsidR="00251A31" w:rsidRPr="00DB13D2" w:rsidRDefault="00251A31">
          <w:pPr>
            <w:pStyle w:val="TOCHeading"/>
            <w:rPr>
              <w:color w:val="002060"/>
            </w:rPr>
          </w:pPr>
          <w:r w:rsidRPr="00DB13D2">
            <w:rPr>
              <w:color w:val="002060"/>
            </w:rPr>
            <w:t>Table of Contents</w:t>
          </w:r>
        </w:p>
        <w:p w14:paraId="63605E28" w14:textId="77777777" w:rsidR="003F61E4" w:rsidRDefault="00251A31">
          <w:pPr>
            <w:pStyle w:val="TOC1"/>
            <w:rPr>
              <w:rFonts w:asciiTheme="minorHAnsi" w:hAnsiTheme="minorHAns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199603" w:history="1">
            <w:r w:rsidR="003F61E4" w:rsidRPr="004D4AED">
              <w:rPr>
                <w:rStyle w:val="Hyperlink"/>
              </w:rPr>
              <w:t>1</w:t>
            </w:r>
            <w:r w:rsidR="003F61E4">
              <w:rPr>
                <w:rFonts w:asciiTheme="minorHAnsi" w:hAnsiTheme="minorHAnsi"/>
                <w:b w:val="0"/>
                <w:bCs w:val="0"/>
              </w:rPr>
              <w:tab/>
            </w:r>
            <w:r w:rsidR="003F61E4" w:rsidRPr="004D4AED">
              <w:rPr>
                <w:rStyle w:val="Hyperlink"/>
              </w:rPr>
              <w:t>Introduction</w:t>
            </w:r>
            <w:r w:rsidR="003F61E4">
              <w:rPr>
                <w:webHidden/>
              </w:rPr>
              <w:tab/>
            </w:r>
            <w:r w:rsidR="003F61E4">
              <w:rPr>
                <w:webHidden/>
              </w:rPr>
              <w:fldChar w:fldCharType="begin"/>
            </w:r>
            <w:r w:rsidR="003F61E4">
              <w:rPr>
                <w:webHidden/>
              </w:rPr>
              <w:instrText xml:space="preserve"> PAGEREF _Toc522199603 \h </w:instrText>
            </w:r>
            <w:r w:rsidR="003F61E4">
              <w:rPr>
                <w:webHidden/>
              </w:rPr>
            </w:r>
            <w:r w:rsidR="003F61E4">
              <w:rPr>
                <w:webHidden/>
              </w:rPr>
              <w:fldChar w:fldCharType="separate"/>
            </w:r>
            <w:r w:rsidR="003F61E4">
              <w:rPr>
                <w:webHidden/>
              </w:rPr>
              <w:t>3</w:t>
            </w:r>
            <w:r w:rsidR="003F61E4">
              <w:rPr>
                <w:webHidden/>
              </w:rPr>
              <w:fldChar w:fldCharType="end"/>
            </w:r>
          </w:hyperlink>
        </w:p>
        <w:p w14:paraId="030909C3" w14:textId="77777777" w:rsidR="003F61E4" w:rsidRDefault="00777FB6">
          <w:pPr>
            <w:pStyle w:val="TOC1"/>
            <w:rPr>
              <w:rFonts w:asciiTheme="minorHAnsi" w:hAnsiTheme="minorHAnsi"/>
              <w:b w:val="0"/>
              <w:bCs w:val="0"/>
            </w:rPr>
          </w:pPr>
          <w:hyperlink w:anchor="_Toc522199604" w:history="1">
            <w:r w:rsidR="003F61E4" w:rsidRPr="004D4AED">
              <w:rPr>
                <w:rStyle w:val="Hyperlink"/>
              </w:rPr>
              <w:t>2</w:t>
            </w:r>
            <w:r w:rsidR="003F61E4">
              <w:rPr>
                <w:rFonts w:asciiTheme="minorHAnsi" w:hAnsiTheme="minorHAnsi"/>
                <w:b w:val="0"/>
                <w:bCs w:val="0"/>
              </w:rPr>
              <w:tab/>
            </w:r>
            <w:r w:rsidR="003F61E4" w:rsidRPr="004D4AED">
              <w:rPr>
                <w:rStyle w:val="Hyperlink"/>
              </w:rPr>
              <w:t>Features</w:t>
            </w:r>
            <w:r w:rsidR="003F61E4">
              <w:rPr>
                <w:webHidden/>
              </w:rPr>
              <w:tab/>
            </w:r>
            <w:r w:rsidR="003F61E4">
              <w:rPr>
                <w:webHidden/>
              </w:rPr>
              <w:fldChar w:fldCharType="begin"/>
            </w:r>
            <w:r w:rsidR="003F61E4">
              <w:rPr>
                <w:webHidden/>
              </w:rPr>
              <w:instrText xml:space="preserve"> PAGEREF _Toc522199604 \h </w:instrText>
            </w:r>
            <w:r w:rsidR="003F61E4">
              <w:rPr>
                <w:webHidden/>
              </w:rPr>
            </w:r>
            <w:r w:rsidR="003F61E4">
              <w:rPr>
                <w:webHidden/>
              </w:rPr>
              <w:fldChar w:fldCharType="separate"/>
            </w:r>
            <w:r w:rsidR="003F61E4">
              <w:rPr>
                <w:webHidden/>
              </w:rPr>
              <w:t>3</w:t>
            </w:r>
            <w:r w:rsidR="003F61E4">
              <w:rPr>
                <w:webHidden/>
              </w:rPr>
              <w:fldChar w:fldCharType="end"/>
            </w:r>
          </w:hyperlink>
        </w:p>
        <w:p w14:paraId="0CC84088" w14:textId="77777777" w:rsidR="003F61E4" w:rsidRDefault="00777FB6">
          <w:pPr>
            <w:pStyle w:val="TOC1"/>
            <w:rPr>
              <w:rFonts w:asciiTheme="minorHAnsi" w:hAnsiTheme="minorHAnsi"/>
              <w:b w:val="0"/>
              <w:bCs w:val="0"/>
            </w:rPr>
          </w:pPr>
          <w:hyperlink w:anchor="_Toc522199605" w:history="1">
            <w:r w:rsidR="003F61E4" w:rsidRPr="004D4AED">
              <w:rPr>
                <w:rStyle w:val="Hyperlink"/>
              </w:rPr>
              <w:t>3</w:t>
            </w:r>
            <w:r w:rsidR="003F61E4">
              <w:rPr>
                <w:rFonts w:asciiTheme="minorHAnsi" w:hAnsiTheme="minorHAnsi"/>
                <w:b w:val="0"/>
                <w:bCs w:val="0"/>
              </w:rPr>
              <w:tab/>
            </w:r>
            <w:r w:rsidR="003F61E4" w:rsidRPr="004D4AED">
              <w:rPr>
                <w:rStyle w:val="Hyperlink"/>
              </w:rPr>
              <w:t>Release update</w:t>
            </w:r>
            <w:r w:rsidR="003F61E4">
              <w:rPr>
                <w:webHidden/>
              </w:rPr>
              <w:tab/>
            </w:r>
            <w:r w:rsidR="003F61E4">
              <w:rPr>
                <w:webHidden/>
              </w:rPr>
              <w:fldChar w:fldCharType="begin"/>
            </w:r>
            <w:r w:rsidR="003F61E4">
              <w:rPr>
                <w:webHidden/>
              </w:rPr>
              <w:instrText xml:space="preserve"> PAGEREF _Toc522199605 \h </w:instrText>
            </w:r>
            <w:r w:rsidR="003F61E4">
              <w:rPr>
                <w:webHidden/>
              </w:rPr>
            </w:r>
            <w:r w:rsidR="003F61E4">
              <w:rPr>
                <w:webHidden/>
              </w:rPr>
              <w:fldChar w:fldCharType="separate"/>
            </w:r>
            <w:r w:rsidR="003F61E4">
              <w:rPr>
                <w:webHidden/>
              </w:rPr>
              <w:t>3</w:t>
            </w:r>
            <w:r w:rsidR="003F61E4">
              <w:rPr>
                <w:webHidden/>
              </w:rPr>
              <w:fldChar w:fldCharType="end"/>
            </w:r>
          </w:hyperlink>
        </w:p>
        <w:p w14:paraId="796047D8" w14:textId="77777777" w:rsidR="003F61E4" w:rsidRDefault="00777FB6">
          <w:pPr>
            <w:pStyle w:val="TOC1"/>
            <w:rPr>
              <w:rFonts w:asciiTheme="minorHAnsi" w:hAnsiTheme="minorHAnsi"/>
              <w:b w:val="0"/>
              <w:bCs w:val="0"/>
            </w:rPr>
          </w:pPr>
          <w:hyperlink w:anchor="_Toc522199606" w:history="1">
            <w:r w:rsidR="003F61E4" w:rsidRPr="004D4AED">
              <w:rPr>
                <w:rStyle w:val="Hyperlink"/>
              </w:rPr>
              <w:t>4</w:t>
            </w:r>
            <w:r w:rsidR="003F61E4">
              <w:rPr>
                <w:rFonts w:asciiTheme="minorHAnsi" w:hAnsiTheme="minorHAnsi"/>
                <w:b w:val="0"/>
                <w:bCs w:val="0"/>
              </w:rPr>
              <w:tab/>
            </w:r>
            <w:r w:rsidR="003F61E4" w:rsidRPr="004D4AED">
              <w:rPr>
                <w:rStyle w:val="Hyperlink"/>
              </w:rPr>
              <w:t>Hardware and Software components</w:t>
            </w:r>
            <w:r w:rsidR="003F61E4">
              <w:rPr>
                <w:webHidden/>
              </w:rPr>
              <w:tab/>
            </w:r>
            <w:r w:rsidR="003F61E4">
              <w:rPr>
                <w:webHidden/>
              </w:rPr>
              <w:fldChar w:fldCharType="begin"/>
            </w:r>
            <w:r w:rsidR="003F61E4">
              <w:rPr>
                <w:webHidden/>
              </w:rPr>
              <w:instrText xml:space="preserve"> PAGEREF _Toc522199606 \h </w:instrText>
            </w:r>
            <w:r w:rsidR="003F61E4">
              <w:rPr>
                <w:webHidden/>
              </w:rPr>
            </w:r>
            <w:r w:rsidR="003F61E4">
              <w:rPr>
                <w:webHidden/>
              </w:rPr>
              <w:fldChar w:fldCharType="separate"/>
            </w:r>
            <w:r w:rsidR="003F61E4">
              <w:rPr>
                <w:webHidden/>
              </w:rPr>
              <w:t>3</w:t>
            </w:r>
            <w:r w:rsidR="003F61E4">
              <w:rPr>
                <w:webHidden/>
              </w:rPr>
              <w:fldChar w:fldCharType="end"/>
            </w:r>
          </w:hyperlink>
        </w:p>
        <w:p w14:paraId="7DB12144" w14:textId="77777777" w:rsidR="003F61E4" w:rsidRDefault="00777FB6">
          <w:pPr>
            <w:pStyle w:val="TOC1"/>
            <w:rPr>
              <w:rFonts w:asciiTheme="minorHAnsi" w:hAnsiTheme="minorHAnsi"/>
              <w:b w:val="0"/>
              <w:bCs w:val="0"/>
            </w:rPr>
          </w:pPr>
          <w:hyperlink w:anchor="_Toc522199607" w:history="1">
            <w:r w:rsidR="003F61E4" w:rsidRPr="004D4AED">
              <w:rPr>
                <w:rStyle w:val="Hyperlink"/>
              </w:rPr>
              <w:t>5</w:t>
            </w:r>
            <w:r w:rsidR="003F61E4">
              <w:rPr>
                <w:rFonts w:asciiTheme="minorHAnsi" w:hAnsiTheme="minorHAnsi"/>
                <w:b w:val="0"/>
                <w:bCs w:val="0"/>
              </w:rPr>
              <w:tab/>
            </w:r>
            <w:r w:rsidR="003F61E4" w:rsidRPr="004D4AED">
              <w:rPr>
                <w:rStyle w:val="Hyperlink"/>
              </w:rPr>
              <w:t>Observations</w:t>
            </w:r>
            <w:r w:rsidR="003F61E4">
              <w:rPr>
                <w:webHidden/>
              </w:rPr>
              <w:tab/>
            </w:r>
            <w:r w:rsidR="003F61E4">
              <w:rPr>
                <w:webHidden/>
              </w:rPr>
              <w:fldChar w:fldCharType="begin"/>
            </w:r>
            <w:r w:rsidR="003F61E4">
              <w:rPr>
                <w:webHidden/>
              </w:rPr>
              <w:instrText xml:space="preserve"> PAGEREF _Toc522199607 \h </w:instrText>
            </w:r>
            <w:r w:rsidR="003F61E4">
              <w:rPr>
                <w:webHidden/>
              </w:rPr>
            </w:r>
            <w:r w:rsidR="003F61E4">
              <w:rPr>
                <w:webHidden/>
              </w:rPr>
              <w:fldChar w:fldCharType="separate"/>
            </w:r>
            <w:r w:rsidR="003F61E4">
              <w:rPr>
                <w:webHidden/>
              </w:rPr>
              <w:t>4</w:t>
            </w:r>
            <w:r w:rsidR="003F61E4">
              <w:rPr>
                <w:webHidden/>
              </w:rPr>
              <w:fldChar w:fldCharType="end"/>
            </w:r>
          </w:hyperlink>
        </w:p>
        <w:p w14:paraId="4357042E" w14:textId="77777777" w:rsidR="00251A31" w:rsidRDefault="00251A31">
          <w:r>
            <w:rPr>
              <w:b/>
              <w:bCs/>
              <w:noProof/>
            </w:rPr>
            <w:fldChar w:fldCharType="end"/>
          </w:r>
        </w:p>
      </w:sdtContent>
    </w:sdt>
    <w:p w14:paraId="7C483FA9" w14:textId="77777777" w:rsidR="00251A31" w:rsidRPr="00DB13D2" w:rsidRDefault="00251A31">
      <w:pPr>
        <w:rPr>
          <w:rFonts w:asciiTheme="majorHAnsi" w:eastAsia="Times New Roman" w:hAnsiTheme="majorHAnsi" w:cs="Tahoma"/>
          <w:b/>
          <w:bCs/>
          <w:color w:val="002060"/>
        </w:rPr>
      </w:pPr>
      <w:r>
        <w:br w:type="page"/>
      </w:r>
    </w:p>
    <w:p w14:paraId="7ABF2642" w14:textId="0A972DD9" w:rsidR="00E0175D" w:rsidRPr="00DB13D2" w:rsidRDefault="008135DB">
      <w:pPr>
        <w:pStyle w:val="VZSectionL1Numbered"/>
        <w:rPr>
          <w:color w:val="002060"/>
        </w:rPr>
      </w:pPr>
      <w:bookmarkStart w:id="0" w:name="_Toc522199603"/>
      <w:r w:rsidRPr="00DB13D2">
        <w:rPr>
          <w:color w:val="002060"/>
        </w:rPr>
        <w:lastRenderedPageBreak/>
        <w:t>Introduction</w:t>
      </w:r>
      <w:bookmarkEnd w:id="0"/>
    </w:p>
    <w:p w14:paraId="32D09EC2" w14:textId="1CDFBEAD" w:rsidR="00522011" w:rsidRPr="00935925" w:rsidRDefault="00274FD0" w:rsidP="00CE4548">
      <w:pPr>
        <w:pStyle w:val="p1"/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eastAsia="en-US"/>
        </w:rPr>
      </w:pPr>
      <w:r w:rsidRPr="00274FD0">
        <w:rPr>
          <w:rFonts w:asciiTheme="minorHAnsi" w:hAnsiTheme="minorHAnsi" w:cstheme="minorHAnsi"/>
          <w:color w:val="000000" w:themeColor="text1"/>
          <w:sz w:val="20"/>
          <w:szCs w:val="20"/>
        </w:rPr>
        <w:t>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>erizon Things</w:t>
      </w:r>
      <w:r w:rsidRPr="00274FD0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>pace AWS SDK</w:t>
      </w:r>
      <w:r w:rsidR="004033DC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 will </w:t>
      </w:r>
      <w:r w:rsidR="00E74DC0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>help the</w:t>
      </w:r>
      <w:r w:rsidR="007726AB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 u</w:t>
      </w:r>
      <w:r w:rsidR="00E74DC0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sers to </w:t>
      </w:r>
      <w:r w:rsidR="00316EC2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build IoT solutions using </w:t>
      </w:r>
      <w:r w:rsidR="00E74DC0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>Verizon Cat-M cellular network</w:t>
      </w:r>
      <w:r w:rsidR="00316EC2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 on the AWS Cloud</w:t>
      </w:r>
      <w:r w:rsidR="00E74DC0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. The SDK is based on STM32L475E Discovery </w:t>
      </w:r>
      <w:r w:rsidR="00316EC2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MCU </w:t>
      </w:r>
      <w:r w:rsidR="00E74DC0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board connected with Quectel BG96 </w:t>
      </w:r>
      <w:r w:rsidR="00316EC2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cat-M </w:t>
      </w:r>
      <w:r w:rsidR="00E74DC0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modem with an adapter. User can publish the MCU sensor data </w:t>
      </w:r>
      <w:r w:rsidR="00987048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>on a</w:t>
      </w:r>
      <w:r w:rsidR="00E74DC0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 particular </w:t>
      </w:r>
      <w:r w:rsidR="00316EC2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MQTT </w:t>
      </w:r>
      <w:r w:rsidR="00987048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topic </w:t>
      </w:r>
      <w:r w:rsidR="00316EC2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and that </w:t>
      </w:r>
      <w:r w:rsidR="0074378A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>data can</w:t>
      </w:r>
      <w:r w:rsidR="00316EC2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 be </w:t>
      </w:r>
      <w:r w:rsidR="0074378A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>observed</w:t>
      </w:r>
      <w:r w:rsidR="00316EC2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 on AWS IoT console account.</w:t>
      </w:r>
      <w:r w:rsidR="00E74DC0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 xml:space="preserve"> </w:t>
      </w:r>
    </w:p>
    <w:p w14:paraId="0410AF89" w14:textId="2B4A8747" w:rsidR="00A46E60" w:rsidRPr="00DB13D2" w:rsidRDefault="00CF3AD7" w:rsidP="000409BA">
      <w:pPr>
        <w:pStyle w:val="Heading1"/>
        <w:rPr>
          <w:color w:val="002060"/>
        </w:rPr>
      </w:pPr>
      <w:bookmarkStart w:id="1" w:name="_Toc522199604"/>
      <w:bookmarkStart w:id="2" w:name="_Toc460335625"/>
      <w:r w:rsidRPr="00DB13D2">
        <w:rPr>
          <w:color w:val="002060"/>
        </w:rPr>
        <w:t>Features</w:t>
      </w:r>
      <w:bookmarkEnd w:id="1"/>
      <w:r w:rsidRPr="00DB13D2">
        <w:rPr>
          <w:color w:val="002060"/>
        </w:rPr>
        <w:t xml:space="preserve"> </w:t>
      </w:r>
    </w:p>
    <w:p w14:paraId="1C3B9875" w14:textId="40405EF3" w:rsidR="00CE4548" w:rsidRPr="002F4577" w:rsidRDefault="001657DD" w:rsidP="002F4577">
      <w:pPr>
        <w:pStyle w:val="p1"/>
        <w:numPr>
          <w:ilvl w:val="0"/>
          <w:numId w:val="31"/>
        </w:numPr>
        <w:spacing w:line="36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>Adding cellular interface support for</w:t>
      </w:r>
      <w:r w:rsidR="002E62BB"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 xml:space="preserve"> the AWS FreeRTOS IoT SDK</w:t>
      </w:r>
      <w:r w:rsidR="00B736BA"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>.</w:t>
      </w:r>
    </w:p>
    <w:p w14:paraId="7B408A9B" w14:textId="77777777" w:rsidR="00C66357" w:rsidRPr="002F4577" w:rsidRDefault="00841330" w:rsidP="002F4577">
      <w:pPr>
        <w:pStyle w:val="p1"/>
        <w:numPr>
          <w:ilvl w:val="0"/>
          <w:numId w:val="31"/>
        </w:numPr>
        <w:spacing w:line="36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F4577">
        <w:rPr>
          <w:rFonts w:asciiTheme="minorHAnsi" w:hAnsiTheme="minorHAnsi" w:cstheme="minorHAnsi"/>
          <w:sz w:val="20"/>
          <w:szCs w:val="20"/>
        </w:rPr>
        <w:t xml:space="preserve">Cellular support is implemented </w:t>
      </w:r>
      <w:r w:rsidR="00AF23E5" w:rsidRPr="002F4577">
        <w:rPr>
          <w:rFonts w:asciiTheme="minorHAnsi" w:hAnsiTheme="minorHAnsi" w:cstheme="minorHAnsi"/>
          <w:sz w:val="20"/>
          <w:szCs w:val="20"/>
        </w:rPr>
        <w:t>on</w:t>
      </w:r>
      <w:r w:rsidRPr="002F4577">
        <w:rPr>
          <w:rFonts w:asciiTheme="minorHAnsi" w:hAnsiTheme="minorHAnsi" w:cstheme="minorHAnsi"/>
          <w:sz w:val="20"/>
          <w:szCs w:val="20"/>
        </w:rPr>
        <w:t xml:space="preserve"> Quectel BG96 cat-M modem.</w:t>
      </w:r>
    </w:p>
    <w:p w14:paraId="00876015" w14:textId="76124F3F" w:rsidR="00B736BA" w:rsidRPr="00C66357" w:rsidRDefault="00B736BA" w:rsidP="002F4577">
      <w:pPr>
        <w:pStyle w:val="BodyText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66357">
        <w:rPr>
          <w:rFonts w:asciiTheme="minorHAnsi" w:hAnsiTheme="minorHAnsi" w:cstheme="minorHAnsi"/>
          <w:sz w:val="20"/>
          <w:szCs w:val="20"/>
        </w:rPr>
        <w:t>Sample application to send MCU sensor data to the AWS IoT cloud.</w:t>
      </w:r>
    </w:p>
    <w:p w14:paraId="10679C60" w14:textId="63D067A1" w:rsidR="00DB13D2" w:rsidRPr="00CE4548" w:rsidRDefault="005A47EE" w:rsidP="00CE4548">
      <w:pPr>
        <w:pStyle w:val="Heading1"/>
        <w:rPr>
          <w:color w:val="002060"/>
        </w:rPr>
      </w:pPr>
      <w:bookmarkStart w:id="3" w:name="_Toc522199605"/>
      <w:r>
        <w:rPr>
          <w:color w:val="002060"/>
        </w:rPr>
        <w:t xml:space="preserve">Software </w:t>
      </w:r>
      <w:r w:rsidR="00482456">
        <w:rPr>
          <w:color w:val="002060"/>
        </w:rPr>
        <w:t xml:space="preserve">Release </w:t>
      </w:r>
      <w:bookmarkEnd w:id="2"/>
      <w:bookmarkEnd w:id="3"/>
      <w:r w:rsidR="00C329F5">
        <w:rPr>
          <w:color w:val="002060"/>
        </w:rPr>
        <w:t>information</w:t>
      </w:r>
    </w:p>
    <w:p w14:paraId="6EE125DD" w14:textId="764C87D3" w:rsidR="00482456" w:rsidRPr="00300836" w:rsidRDefault="00F561D5" w:rsidP="00482456">
      <w:pPr>
        <w:pStyle w:val="ListParagraph"/>
        <w:numPr>
          <w:ilvl w:val="0"/>
          <w:numId w:val="31"/>
        </w:numPr>
        <w:spacing w:line="360" w:lineRule="auto"/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</w:pPr>
      <w:r w:rsidRPr="00300836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>AWSSDK_</w:t>
      </w:r>
      <w:r w:rsidR="00482456" w:rsidRPr="00300836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>V1.1.0</w:t>
      </w:r>
      <w:r w:rsidR="00905054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>-ST</w:t>
      </w:r>
      <w:bookmarkStart w:id="4" w:name="_GoBack"/>
      <w:bookmarkEnd w:id="4"/>
    </w:p>
    <w:p w14:paraId="34328222" w14:textId="61BEBBA7" w:rsidR="00F561D5" w:rsidRPr="00F561D5" w:rsidRDefault="00482456" w:rsidP="00482456">
      <w:pPr>
        <w:pStyle w:val="ListParagraph"/>
        <w:numPr>
          <w:ilvl w:val="1"/>
          <w:numId w:val="31"/>
        </w:numPr>
        <w:spacing w:line="36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>Integrated the</w:t>
      </w:r>
      <w:r w:rsidR="005A47EE"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 xml:space="preserve"> following software components</w:t>
      </w:r>
      <w:r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 xml:space="preserve"> </w:t>
      </w:r>
    </w:p>
    <w:p w14:paraId="59A04D65" w14:textId="77777777" w:rsidR="005A47EE" w:rsidRPr="00273BC1" w:rsidRDefault="005A47EE" w:rsidP="005A47EE">
      <w:pPr>
        <w:pStyle w:val="ListParagraph"/>
        <w:numPr>
          <w:ilvl w:val="2"/>
          <w:numId w:val="31"/>
        </w:numPr>
        <w:spacing w:line="36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73BC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AWS FreeRTOS v1.2.3</w:t>
      </w:r>
    </w:p>
    <w:p w14:paraId="20A51FF5" w14:textId="77777777" w:rsidR="005A47EE" w:rsidRPr="005A47EE" w:rsidRDefault="005A47EE" w:rsidP="005A47EE">
      <w:pPr>
        <w:pStyle w:val="ListParagraph"/>
        <w:numPr>
          <w:ilvl w:val="2"/>
          <w:numId w:val="31"/>
        </w:numPr>
        <w:spacing w:line="36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5A47EE"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 xml:space="preserve">ST </w:t>
      </w:r>
      <w:r w:rsidRPr="00F561D5"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>X-CUBE-CELLULAR-v1.0.0_IoT-DK</w:t>
      </w:r>
      <w:r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 xml:space="preserve"> </w:t>
      </w:r>
    </w:p>
    <w:p w14:paraId="0F8953AF" w14:textId="731FE558" w:rsidR="005C04C0" w:rsidRPr="00516A3E" w:rsidRDefault="005A47EE" w:rsidP="00516A3E">
      <w:pPr>
        <w:pStyle w:val="ListParagraph"/>
        <w:numPr>
          <w:ilvl w:val="2"/>
          <w:numId w:val="31"/>
        </w:numPr>
        <w:spacing w:line="36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5A47EE"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 xml:space="preserve">Quectel BG96 Modem Firmware </w:t>
      </w:r>
      <w:r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 xml:space="preserve">version </w:t>
      </w:r>
      <w:r w:rsidRPr="005A47EE">
        <w:rPr>
          <w:rFonts w:asciiTheme="minorHAnsi" w:eastAsia="Times New Roman" w:hAnsiTheme="minorHAnsi" w:cstheme="minorHAnsi"/>
          <w:bCs/>
          <w:color w:val="000000" w:themeColor="text1"/>
          <w:sz w:val="20"/>
          <w:szCs w:val="20"/>
        </w:rPr>
        <w:t>- BG96MAR02A07M1G</w:t>
      </w:r>
    </w:p>
    <w:p w14:paraId="315083FC" w14:textId="0E066FC4" w:rsidR="00935925" w:rsidRPr="00CE4548" w:rsidRDefault="00935925" w:rsidP="00935925">
      <w:pPr>
        <w:pStyle w:val="Heading1"/>
        <w:rPr>
          <w:color w:val="002060"/>
        </w:rPr>
      </w:pPr>
      <w:bookmarkStart w:id="5" w:name="_Toc522199606"/>
      <w:r w:rsidRPr="00DB13D2">
        <w:rPr>
          <w:color w:val="002060"/>
        </w:rPr>
        <w:t xml:space="preserve">Hardware </w:t>
      </w:r>
      <w:bookmarkEnd w:id="5"/>
      <w:r w:rsidR="00877679">
        <w:rPr>
          <w:color w:val="002060"/>
        </w:rPr>
        <w:t>supported</w:t>
      </w:r>
    </w:p>
    <w:p w14:paraId="4E3D0EC9" w14:textId="77777777" w:rsidR="00273BC1" w:rsidRPr="00273BC1" w:rsidRDefault="00273BC1" w:rsidP="00273BC1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73BC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Hardware</w:t>
      </w:r>
    </w:p>
    <w:p w14:paraId="31825FDD" w14:textId="176D1442" w:rsidR="00273BC1" w:rsidRPr="00273BC1" w:rsidRDefault="00273BC1" w:rsidP="00273BC1">
      <w:pPr>
        <w:pStyle w:val="ListParagraph"/>
        <w:numPr>
          <w:ilvl w:val="1"/>
          <w:numId w:val="31"/>
        </w:numPr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73BC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STM32L4 Discovery kit IoT node (B-L475E-IOT01A )</w:t>
      </w:r>
    </w:p>
    <w:p w14:paraId="76871803" w14:textId="63D6DD21" w:rsidR="00273BC1" w:rsidRPr="00273BC1" w:rsidRDefault="00273BC1" w:rsidP="00273BC1">
      <w:pPr>
        <w:pStyle w:val="ListParagraph"/>
        <w:numPr>
          <w:ilvl w:val="1"/>
          <w:numId w:val="31"/>
        </w:numPr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73BC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Quectel BG96 </w:t>
      </w:r>
      <w:r w:rsidR="00B66FC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cat-M </w:t>
      </w:r>
      <w:r w:rsidRPr="00273BC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Modem</w:t>
      </w:r>
    </w:p>
    <w:p w14:paraId="37B126B9" w14:textId="1CA4637B" w:rsidR="00273BC1" w:rsidRPr="00273BC1" w:rsidRDefault="00273BC1" w:rsidP="00273BC1">
      <w:pPr>
        <w:pStyle w:val="ListParagraph"/>
        <w:numPr>
          <w:ilvl w:val="1"/>
          <w:numId w:val="31"/>
        </w:numPr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73BC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Adapter</w:t>
      </w:r>
    </w:p>
    <w:p w14:paraId="5A196E2C" w14:textId="5E9594A9" w:rsidR="00273BC1" w:rsidRPr="00273BC1" w:rsidRDefault="00D10DD6" w:rsidP="00273BC1">
      <w:pPr>
        <w:pStyle w:val="ListParagraph"/>
        <w:numPr>
          <w:ilvl w:val="1"/>
          <w:numId w:val="31"/>
        </w:numPr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Verizon </w:t>
      </w:r>
      <w:r w:rsidR="00273BC1" w:rsidRPr="00273BC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Cat-M SIM card</w:t>
      </w:r>
    </w:p>
    <w:p w14:paraId="63BED007" w14:textId="77777777" w:rsidR="005C04C0" w:rsidRPr="00273BC1" w:rsidRDefault="005C04C0" w:rsidP="005C04C0">
      <w:pPr>
        <w:pStyle w:val="ListParagraph"/>
        <w:spacing w:line="360" w:lineRule="auto"/>
        <w:ind w:left="1440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2FE4DC8C" w14:textId="62F8454F" w:rsidR="00E32827" w:rsidRPr="00DB13D2" w:rsidRDefault="00D60E80" w:rsidP="00E32827">
      <w:pPr>
        <w:pStyle w:val="Heading1"/>
        <w:rPr>
          <w:color w:val="002060"/>
        </w:rPr>
      </w:pPr>
      <w:bookmarkStart w:id="6" w:name="_Toc522199607"/>
      <w:r>
        <w:rPr>
          <w:color w:val="002060"/>
        </w:rPr>
        <w:t>Observations</w:t>
      </w:r>
      <w:bookmarkEnd w:id="6"/>
      <w:r w:rsidR="004033DC" w:rsidRPr="00DB13D2">
        <w:rPr>
          <w:color w:val="002060"/>
        </w:rPr>
        <w:t xml:space="preserve"> </w:t>
      </w:r>
    </w:p>
    <w:p w14:paraId="203A5B29" w14:textId="39AB8320" w:rsidR="00CF3AD7" w:rsidRPr="00CE4548" w:rsidRDefault="005C698F" w:rsidP="00CE4548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color w:val="222222"/>
          <w:sz w:val="20"/>
          <w:szCs w:val="20"/>
        </w:rPr>
      </w:pPr>
      <w:r w:rsidRPr="00CF3AD7">
        <w:rPr>
          <w:rFonts w:asciiTheme="minorHAnsi" w:eastAsia="Times New Roman" w:hAnsiTheme="minorHAnsi" w:cstheme="minorHAnsi"/>
          <w:color w:val="222222"/>
          <w:sz w:val="20"/>
          <w:szCs w:val="20"/>
        </w:rPr>
        <w:t>Application tak</w:t>
      </w:r>
      <w:r w:rsidR="000A6139">
        <w:rPr>
          <w:rFonts w:asciiTheme="minorHAnsi" w:eastAsia="Times New Roman" w:hAnsiTheme="minorHAnsi" w:cstheme="minorHAnsi"/>
          <w:color w:val="222222"/>
          <w:sz w:val="20"/>
          <w:szCs w:val="20"/>
        </w:rPr>
        <w:t>es around 54 seconds</w:t>
      </w:r>
      <w:r w:rsidRPr="00CF3AD7">
        <w:rPr>
          <w:rFonts w:asciiTheme="minorHAnsi" w:eastAsia="Times New Roman" w:hAnsiTheme="minorHAnsi" w:cstheme="minorHAnsi"/>
          <w:color w:val="222222"/>
          <w:sz w:val="20"/>
          <w:szCs w:val="20"/>
        </w:rPr>
        <w:t xml:space="preserve"> to boot up with Cat-M. </w:t>
      </w:r>
    </w:p>
    <w:p w14:paraId="70FD12CF" w14:textId="5C0CFE0A" w:rsidR="00CF3AD7" w:rsidRPr="00CF3AD7" w:rsidRDefault="005C698F" w:rsidP="00CE4548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color w:val="222222"/>
          <w:sz w:val="20"/>
          <w:szCs w:val="20"/>
        </w:rPr>
      </w:pPr>
      <w:r w:rsidRPr="00CF3AD7">
        <w:rPr>
          <w:rFonts w:asciiTheme="minorHAnsi" w:eastAsia="Times New Roman" w:hAnsiTheme="minorHAnsi" w:cstheme="minorHAnsi"/>
          <w:color w:val="222222"/>
          <w:sz w:val="20"/>
          <w:szCs w:val="20"/>
        </w:rPr>
        <w:t>Memory limitations</w:t>
      </w:r>
    </w:p>
    <w:p w14:paraId="7A31DE10" w14:textId="17815F29" w:rsidR="00CF3AD7" w:rsidRPr="00CF3AD7" w:rsidRDefault="005C698F" w:rsidP="00CE4548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color w:val="222222"/>
          <w:sz w:val="20"/>
          <w:szCs w:val="20"/>
        </w:rPr>
      </w:pPr>
      <w:r w:rsidRPr="00CF3AD7">
        <w:rPr>
          <w:rFonts w:asciiTheme="minorHAnsi" w:eastAsia="Times New Roman" w:hAnsiTheme="minorHAnsi" w:cstheme="minorHAnsi"/>
          <w:color w:val="222222"/>
          <w:sz w:val="20"/>
          <w:szCs w:val="20"/>
        </w:rPr>
        <w:lastRenderedPageBreak/>
        <w:t>SDRAM </w:t>
      </w:r>
      <w:r w:rsidR="00CF3AD7" w:rsidRPr="00CF3AD7">
        <w:rPr>
          <w:rFonts w:asciiTheme="minorHAnsi" w:eastAsia="Times New Roman" w:hAnsiTheme="minorHAnsi" w:cstheme="minorHAnsi"/>
          <w:color w:val="222222"/>
          <w:sz w:val="20"/>
          <w:szCs w:val="20"/>
        </w:rPr>
        <w:t>used</w:t>
      </w:r>
      <w:r w:rsidR="00913F14">
        <w:rPr>
          <w:rFonts w:asciiTheme="minorHAnsi" w:eastAsia="Times New Roman" w:hAnsiTheme="minorHAnsi" w:cstheme="minorHAnsi"/>
          <w:color w:val="222222"/>
          <w:sz w:val="20"/>
          <w:szCs w:val="20"/>
        </w:rPr>
        <w:t xml:space="preserve"> </w:t>
      </w:r>
      <w:r w:rsidR="00CF3AD7" w:rsidRPr="00CF3AD7">
        <w:rPr>
          <w:rFonts w:asciiTheme="minorHAnsi" w:eastAsia="Times New Roman" w:hAnsiTheme="minorHAnsi" w:cstheme="minorHAnsi"/>
          <w:color w:val="222222"/>
          <w:sz w:val="20"/>
          <w:szCs w:val="20"/>
        </w:rPr>
        <w:t xml:space="preserve">- </w:t>
      </w:r>
      <w:r w:rsidRPr="00CF3AD7">
        <w:rPr>
          <w:rFonts w:asciiTheme="minorHAnsi" w:eastAsia="Times New Roman" w:hAnsiTheme="minorHAnsi" w:cstheme="minorHAnsi"/>
          <w:color w:val="333333"/>
          <w:sz w:val="20"/>
          <w:szCs w:val="20"/>
        </w:rPr>
        <w:t>94.5%</w:t>
      </w:r>
    </w:p>
    <w:p w14:paraId="7B648C92" w14:textId="0DC2616B" w:rsidR="005C698F" w:rsidRPr="00CF3AD7" w:rsidRDefault="005C698F" w:rsidP="00CE4548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color w:val="222222"/>
          <w:sz w:val="20"/>
          <w:szCs w:val="20"/>
        </w:rPr>
      </w:pPr>
      <w:r w:rsidRPr="00CF3AD7">
        <w:rPr>
          <w:rFonts w:asciiTheme="minorHAnsi" w:eastAsia="Times New Roman" w:hAnsiTheme="minorHAnsi" w:cstheme="minorHAnsi"/>
          <w:color w:val="333333"/>
          <w:sz w:val="20"/>
          <w:szCs w:val="20"/>
        </w:rPr>
        <w:t>FLASH </w:t>
      </w:r>
      <w:r w:rsidR="00CF3AD7" w:rsidRPr="00CF3AD7">
        <w:rPr>
          <w:rFonts w:asciiTheme="minorHAnsi" w:eastAsia="Times New Roman" w:hAnsiTheme="minorHAnsi" w:cstheme="minorHAnsi"/>
          <w:color w:val="333333"/>
          <w:sz w:val="20"/>
          <w:szCs w:val="20"/>
        </w:rPr>
        <w:t xml:space="preserve">used - </w:t>
      </w:r>
      <w:r w:rsidRPr="00CF3AD7">
        <w:rPr>
          <w:rFonts w:asciiTheme="minorHAnsi" w:eastAsia="Times New Roman" w:hAnsiTheme="minorHAnsi" w:cstheme="minorHAnsi"/>
          <w:color w:val="333333"/>
          <w:sz w:val="20"/>
          <w:szCs w:val="20"/>
        </w:rPr>
        <w:t xml:space="preserve">78.4% </w:t>
      </w:r>
    </w:p>
    <w:p w14:paraId="0A036C1C" w14:textId="77777777" w:rsidR="005C698F" w:rsidRPr="00CF3AD7" w:rsidRDefault="005C698F" w:rsidP="00CE4548">
      <w:pPr>
        <w:pStyle w:val="BodyText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59A2FB68" w14:textId="77777777" w:rsidR="00C257CE" w:rsidRPr="0005699A" w:rsidRDefault="00C257CE" w:rsidP="00CE4548">
      <w:pPr>
        <w:pStyle w:val="BodyText"/>
        <w:spacing w:line="360" w:lineRule="auto"/>
      </w:pPr>
    </w:p>
    <w:p w14:paraId="6C1799F7" w14:textId="659D2028" w:rsidR="00750295" w:rsidRPr="001A03ED" w:rsidRDefault="00750295" w:rsidP="00750295">
      <w:pPr>
        <w:pStyle w:val="BodyText"/>
        <w:ind w:left="720"/>
      </w:pPr>
    </w:p>
    <w:p w14:paraId="2AC2BE04" w14:textId="77777777" w:rsidR="00141FFF" w:rsidRPr="00141FFF" w:rsidRDefault="00141FFF" w:rsidP="00141FFF">
      <w:pPr>
        <w:pStyle w:val="BodyText"/>
      </w:pPr>
    </w:p>
    <w:p w14:paraId="0EB5F58D" w14:textId="77777777" w:rsidR="00141FFF" w:rsidRPr="00141FFF" w:rsidRDefault="00141FFF" w:rsidP="00141FFF">
      <w:pPr>
        <w:pStyle w:val="BodyText"/>
      </w:pPr>
    </w:p>
    <w:p w14:paraId="6A995941" w14:textId="38719F81" w:rsidR="00945DFB" w:rsidRDefault="00945DFB" w:rsidP="00945DFB">
      <w:pPr>
        <w:pStyle w:val="NormalIndent"/>
        <w:ind w:left="0"/>
      </w:pPr>
    </w:p>
    <w:sectPr w:rsidR="00945DFB" w:rsidSect="00E0175D">
      <w:headerReference w:type="default" r:id="rId8"/>
      <w:footerReference w:type="default" r:id="rId9"/>
      <w:pgSz w:w="12240" w:h="15840"/>
      <w:pgMar w:top="2160" w:right="1440" w:bottom="1440" w:left="1440" w:header="12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7ACFE" w14:textId="77777777" w:rsidR="00777FB6" w:rsidRDefault="00777FB6" w:rsidP="00ED22A9">
      <w:r>
        <w:separator/>
      </w:r>
    </w:p>
  </w:endnote>
  <w:endnote w:type="continuationSeparator" w:id="0">
    <w:p w14:paraId="76F566EE" w14:textId="77777777" w:rsidR="00777FB6" w:rsidRDefault="00777FB6" w:rsidP="00ED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713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54A16" w14:textId="77777777" w:rsidR="00B84BE9" w:rsidRDefault="00B84B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0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58194A" w14:textId="77777777" w:rsidR="00B84BE9" w:rsidRDefault="00B84B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C513A" w14:textId="77777777" w:rsidR="00777FB6" w:rsidRDefault="00777FB6" w:rsidP="00ED22A9">
      <w:r>
        <w:separator/>
      </w:r>
    </w:p>
  </w:footnote>
  <w:footnote w:type="continuationSeparator" w:id="0">
    <w:p w14:paraId="7B7814CD" w14:textId="77777777" w:rsidR="00777FB6" w:rsidRDefault="00777FB6" w:rsidP="00ED22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BACCA" w14:textId="088A57B0" w:rsidR="00B84BE9" w:rsidRPr="00DB13D2" w:rsidRDefault="00B84BE9" w:rsidP="00842FA8">
    <w:pPr>
      <w:pStyle w:val="Header"/>
      <w:rPr>
        <w:sz w:val="16"/>
        <w:szCs w:val="16"/>
      </w:rPr>
    </w:pPr>
    <w:r w:rsidRPr="00DB13D2">
      <w:rPr>
        <w:sz w:val="16"/>
        <w:szCs w:val="16"/>
      </w:rPr>
      <w:drawing>
        <wp:anchor distT="0" distB="0" distL="114300" distR="114300" simplePos="0" relativeHeight="251658240" behindDoc="1" locked="0" layoutInCell="1" allowOverlap="1" wp14:anchorId="7C07CA00" wp14:editId="51DD6B91">
          <wp:simplePos x="0" y="0"/>
          <wp:positionH relativeFrom="column">
            <wp:posOffset>-433705</wp:posOffset>
          </wp:positionH>
          <wp:positionV relativeFrom="paragraph">
            <wp:posOffset>-197485</wp:posOffset>
          </wp:positionV>
          <wp:extent cx="1457325" cy="511810"/>
          <wp:effectExtent l="0" t="0" r="0" b="0"/>
          <wp:wrapTight wrapText="bothSides">
            <wp:wrapPolygon edited="0">
              <wp:start x="18635" y="2412"/>
              <wp:lineTo x="4800" y="5628"/>
              <wp:lineTo x="1694" y="7236"/>
              <wp:lineTo x="2259" y="16883"/>
              <wp:lineTo x="18071" y="16883"/>
              <wp:lineTo x="20047" y="2412"/>
              <wp:lineTo x="18635" y="2412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13D2">
      <w:rPr>
        <w:sz w:val="16"/>
        <w:szCs w:val="16"/>
      </w:rPr>
      <w:t xml:space="preserve">Verizon </w:t>
    </w:r>
    <w:r w:rsidR="00A8029A" w:rsidRPr="00DB13D2">
      <w:rPr>
        <w:sz w:val="16"/>
        <w:szCs w:val="16"/>
      </w:rPr>
      <w:t>T</w:t>
    </w:r>
    <w:r w:rsidR="00641631" w:rsidRPr="00DB13D2">
      <w:rPr>
        <w:sz w:val="16"/>
        <w:szCs w:val="16"/>
      </w:rPr>
      <w:t>hings</w:t>
    </w:r>
    <w:r w:rsidR="00842FA8" w:rsidRPr="00DB13D2">
      <w:rPr>
        <w:sz w:val="16"/>
        <w:szCs w:val="16"/>
      </w:rPr>
      <w:t>p</w:t>
    </w:r>
    <w:r w:rsidR="00641631" w:rsidRPr="00DB13D2">
      <w:rPr>
        <w:sz w:val="16"/>
        <w:szCs w:val="16"/>
      </w:rPr>
      <w:t>a</w:t>
    </w:r>
    <w:r w:rsidR="00842FA8" w:rsidRPr="00DB13D2">
      <w:rPr>
        <w:sz w:val="16"/>
        <w:szCs w:val="16"/>
      </w:rPr>
      <w:t>ce AWS</w:t>
    </w:r>
    <w:r w:rsidRPr="00DB13D2">
      <w:rPr>
        <w:sz w:val="16"/>
        <w:szCs w:val="16"/>
      </w:rPr>
      <w:t xml:space="preserve"> SDK</w:t>
    </w:r>
    <w:r w:rsidR="00DB13D2" w:rsidRPr="00DB13D2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482D"/>
    <w:multiLevelType w:val="hybridMultilevel"/>
    <w:tmpl w:val="3972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414E2"/>
    <w:multiLevelType w:val="hybridMultilevel"/>
    <w:tmpl w:val="CFEC1C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D955BD"/>
    <w:multiLevelType w:val="hybridMultilevel"/>
    <w:tmpl w:val="D06081DC"/>
    <w:lvl w:ilvl="0" w:tplc="6A0E1486">
      <w:start w:val="1"/>
      <w:numFmt w:val="decimal"/>
      <w:pStyle w:val="Heading2"/>
      <w:lvlText w:val="4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8164BBE"/>
    <w:multiLevelType w:val="multilevel"/>
    <w:tmpl w:val="4624477A"/>
    <w:lvl w:ilvl="0">
      <w:start w:val="1"/>
      <w:numFmt w:val="bullet"/>
      <w:pStyle w:val="VZBodyBullets"/>
      <w:lvlText w:val="•"/>
      <w:lvlJc w:val="left"/>
      <w:pPr>
        <w:ind w:left="216" w:hanging="216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–"/>
      <w:lvlJc w:val="left"/>
      <w:pPr>
        <w:ind w:left="648" w:hanging="216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–"/>
      <w:lvlJc w:val="left"/>
      <w:pPr>
        <w:ind w:left="1080" w:hanging="216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–"/>
      <w:lvlJc w:val="left"/>
      <w:pPr>
        <w:ind w:left="1296" w:hanging="216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–"/>
      <w:lvlJc w:val="left"/>
      <w:pPr>
        <w:ind w:left="1512" w:hanging="216"/>
      </w:pPr>
      <w:rPr>
        <w:rFonts w:ascii="Arial" w:hAnsi="Arial" w:hint="default"/>
        <w:color w:val="000000" w:themeColor="text1"/>
      </w:rPr>
    </w:lvl>
    <w:lvl w:ilvl="7">
      <w:start w:val="1"/>
      <w:numFmt w:val="bullet"/>
      <w:lvlText w:val="–"/>
      <w:lvlJc w:val="left"/>
      <w:pPr>
        <w:ind w:left="1728" w:hanging="216"/>
      </w:pPr>
      <w:rPr>
        <w:rFonts w:ascii="Arial" w:hAnsi="Arial" w:hint="default"/>
        <w:color w:val="000000" w:themeColor="text1"/>
      </w:rPr>
    </w:lvl>
    <w:lvl w:ilvl="8">
      <w:start w:val="1"/>
      <w:numFmt w:val="bullet"/>
      <w:lvlText w:val="–"/>
      <w:lvlJc w:val="left"/>
      <w:pPr>
        <w:ind w:left="1944" w:hanging="216"/>
      </w:pPr>
      <w:rPr>
        <w:rFonts w:ascii="Arial" w:hAnsi="Arial" w:hint="default"/>
        <w:color w:val="000000" w:themeColor="text1"/>
      </w:rPr>
    </w:lvl>
  </w:abstractNum>
  <w:abstractNum w:abstractNumId="4">
    <w:nsid w:val="1FB63167"/>
    <w:multiLevelType w:val="hybridMultilevel"/>
    <w:tmpl w:val="E23A8A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C2441A"/>
    <w:multiLevelType w:val="multilevel"/>
    <w:tmpl w:val="D216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7F0BA1"/>
    <w:multiLevelType w:val="multilevel"/>
    <w:tmpl w:val="C656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FF0A2A"/>
    <w:multiLevelType w:val="multilevel"/>
    <w:tmpl w:val="1A7C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0E1CA7"/>
    <w:multiLevelType w:val="multilevel"/>
    <w:tmpl w:val="896A26D6"/>
    <w:lvl w:ilvl="0">
      <w:start w:val="1"/>
      <w:numFmt w:val="decimal"/>
      <w:pStyle w:val="VZSectionL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ZSectionL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ZSectionL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F0F7FE6"/>
    <w:multiLevelType w:val="hybridMultilevel"/>
    <w:tmpl w:val="C944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C5238"/>
    <w:multiLevelType w:val="hybridMultilevel"/>
    <w:tmpl w:val="DED4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141C48"/>
    <w:multiLevelType w:val="multilevel"/>
    <w:tmpl w:val="3B302F8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12">
    <w:nsid w:val="323B3F7D"/>
    <w:multiLevelType w:val="multilevel"/>
    <w:tmpl w:val="A05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840A3E"/>
    <w:multiLevelType w:val="multilevel"/>
    <w:tmpl w:val="16D8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F23C0D"/>
    <w:multiLevelType w:val="hybridMultilevel"/>
    <w:tmpl w:val="C950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C1A58"/>
    <w:multiLevelType w:val="multilevel"/>
    <w:tmpl w:val="B3BEEE9A"/>
    <w:lvl w:ilvl="0">
      <w:start w:val="6"/>
      <w:numFmt w:val="decimal"/>
      <w:lvlText w:val="%1."/>
      <w:lvlJc w:val="left"/>
      <w:pPr>
        <w:ind w:left="600" w:hanging="600"/>
      </w:pPr>
      <w:rPr>
        <w:rFonts w:eastAsia="Times New Roman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b/>
        <w:color w:val="000000"/>
      </w:rPr>
    </w:lvl>
  </w:abstractNum>
  <w:abstractNum w:abstractNumId="16">
    <w:nsid w:val="37685B19"/>
    <w:multiLevelType w:val="hybridMultilevel"/>
    <w:tmpl w:val="7A26A61E"/>
    <w:lvl w:ilvl="0" w:tplc="0E64670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556182"/>
    <w:multiLevelType w:val="hybridMultilevel"/>
    <w:tmpl w:val="DFBE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A78D5"/>
    <w:multiLevelType w:val="hybridMultilevel"/>
    <w:tmpl w:val="C62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783F86"/>
    <w:multiLevelType w:val="multilevel"/>
    <w:tmpl w:val="8A3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5C96D93"/>
    <w:multiLevelType w:val="hybridMultilevel"/>
    <w:tmpl w:val="F0DA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20188D"/>
    <w:multiLevelType w:val="hybridMultilevel"/>
    <w:tmpl w:val="10DC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3C263E"/>
    <w:multiLevelType w:val="hybridMultilevel"/>
    <w:tmpl w:val="D5C4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861AD"/>
    <w:multiLevelType w:val="hybridMultilevel"/>
    <w:tmpl w:val="23A2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301D63"/>
    <w:multiLevelType w:val="hybridMultilevel"/>
    <w:tmpl w:val="0D26C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97E4592"/>
    <w:multiLevelType w:val="hybridMultilevel"/>
    <w:tmpl w:val="445E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02094"/>
    <w:multiLevelType w:val="multilevel"/>
    <w:tmpl w:val="EDC2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C037C9"/>
    <w:multiLevelType w:val="multilevel"/>
    <w:tmpl w:val="AB9638EA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1391"/>
        </w:tabs>
        <w:ind w:left="139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301"/>
        </w:tabs>
        <w:ind w:left="1030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</w:lvl>
  </w:abstractNum>
  <w:abstractNum w:abstractNumId="28">
    <w:nsid w:val="72270DC3"/>
    <w:multiLevelType w:val="hybridMultilevel"/>
    <w:tmpl w:val="32CC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77524A"/>
    <w:multiLevelType w:val="hybridMultilevel"/>
    <w:tmpl w:val="CFEC1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771FF9"/>
    <w:multiLevelType w:val="multilevel"/>
    <w:tmpl w:val="880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E571E79"/>
    <w:multiLevelType w:val="multilevel"/>
    <w:tmpl w:val="68C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7"/>
  </w:num>
  <w:num w:numId="4">
    <w:abstractNumId w:val="25"/>
  </w:num>
  <w:num w:numId="5">
    <w:abstractNumId w:val="2"/>
  </w:num>
  <w:num w:numId="6">
    <w:abstractNumId w:val="28"/>
  </w:num>
  <w:num w:numId="7">
    <w:abstractNumId w:val="14"/>
  </w:num>
  <w:num w:numId="8">
    <w:abstractNumId w:val="1"/>
  </w:num>
  <w:num w:numId="9">
    <w:abstractNumId w:val="10"/>
  </w:num>
  <w:num w:numId="10">
    <w:abstractNumId w:val="23"/>
  </w:num>
  <w:num w:numId="11">
    <w:abstractNumId w:val="22"/>
  </w:num>
  <w:num w:numId="12">
    <w:abstractNumId w:val="9"/>
  </w:num>
  <w:num w:numId="13">
    <w:abstractNumId w:val="29"/>
  </w:num>
  <w:num w:numId="14">
    <w:abstractNumId w:val="0"/>
  </w:num>
  <w:num w:numId="15">
    <w:abstractNumId w:val="24"/>
  </w:num>
  <w:num w:numId="16">
    <w:abstractNumId w:val="17"/>
  </w:num>
  <w:num w:numId="17">
    <w:abstractNumId w:val="16"/>
  </w:num>
  <w:num w:numId="18">
    <w:abstractNumId w:val="11"/>
  </w:num>
  <w:num w:numId="19">
    <w:abstractNumId w:val="12"/>
  </w:num>
  <w:num w:numId="20">
    <w:abstractNumId w:val="4"/>
  </w:num>
  <w:num w:numId="21">
    <w:abstractNumId w:val="30"/>
  </w:num>
  <w:num w:numId="22">
    <w:abstractNumId w:val="19"/>
  </w:num>
  <w:num w:numId="23">
    <w:abstractNumId w:val="5"/>
  </w:num>
  <w:num w:numId="24">
    <w:abstractNumId w:val="13"/>
  </w:num>
  <w:num w:numId="25">
    <w:abstractNumId w:val="21"/>
  </w:num>
  <w:num w:numId="26">
    <w:abstractNumId w:val="15"/>
  </w:num>
  <w:num w:numId="27">
    <w:abstractNumId w:val="31"/>
  </w:num>
  <w:num w:numId="28">
    <w:abstractNumId w:val="26"/>
  </w:num>
  <w:num w:numId="29">
    <w:abstractNumId w:val="6"/>
  </w:num>
  <w:num w:numId="30">
    <w:abstractNumId w:val="18"/>
  </w:num>
  <w:num w:numId="31">
    <w:abstractNumId w:val="20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76"/>
    <w:rsid w:val="00003750"/>
    <w:rsid w:val="00003F8B"/>
    <w:rsid w:val="00004100"/>
    <w:rsid w:val="0001383F"/>
    <w:rsid w:val="00025E7E"/>
    <w:rsid w:val="000263D9"/>
    <w:rsid w:val="00026E22"/>
    <w:rsid w:val="00033022"/>
    <w:rsid w:val="000369E5"/>
    <w:rsid w:val="0003740A"/>
    <w:rsid w:val="000409BA"/>
    <w:rsid w:val="00042863"/>
    <w:rsid w:val="00043D3C"/>
    <w:rsid w:val="000455D0"/>
    <w:rsid w:val="00051312"/>
    <w:rsid w:val="00051580"/>
    <w:rsid w:val="00051ADB"/>
    <w:rsid w:val="0005451A"/>
    <w:rsid w:val="0005699A"/>
    <w:rsid w:val="000610A7"/>
    <w:rsid w:val="00061401"/>
    <w:rsid w:val="00062FA8"/>
    <w:rsid w:val="0006366A"/>
    <w:rsid w:val="00067E39"/>
    <w:rsid w:val="00070422"/>
    <w:rsid w:val="00070542"/>
    <w:rsid w:val="00071B01"/>
    <w:rsid w:val="000727A4"/>
    <w:rsid w:val="00073CB4"/>
    <w:rsid w:val="00074AD6"/>
    <w:rsid w:val="0008183F"/>
    <w:rsid w:val="00086246"/>
    <w:rsid w:val="00086A10"/>
    <w:rsid w:val="00094EA4"/>
    <w:rsid w:val="000965F0"/>
    <w:rsid w:val="00097323"/>
    <w:rsid w:val="00097ADB"/>
    <w:rsid w:val="000A161B"/>
    <w:rsid w:val="000A3F65"/>
    <w:rsid w:val="000A6139"/>
    <w:rsid w:val="000B790E"/>
    <w:rsid w:val="000C2E9B"/>
    <w:rsid w:val="000C56C3"/>
    <w:rsid w:val="000D15C0"/>
    <w:rsid w:val="000D25DA"/>
    <w:rsid w:val="000D35FB"/>
    <w:rsid w:val="000E135A"/>
    <w:rsid w:val="000E2587"/>
    <w:rsid w:val="000E2E15"/>
    <w:rsid w:val="000E3285"/>
    <w:rsid w:val="000E48E3"/>
    <w:rsid w:val="000E5271"/>
    <w:rsid w:val="000F43AE"/>
    <w:rsid w:val="000F78B7"/>
    <w:rsid w:val="00100DA1"/>
    <w:rsid w:val="00100F1B"/>
    <w:rsid w:val="00106062"/>
    <w:rsid w:val="001066CA"/>
    <w:rsid w:val="001109DC"/>
    <w:rsid w:val="001114EB"/>
    <w:rsid w:val="0011415C"/>
    <w:rsid w:val="00114B76"/>
    <w:rsid w:val="0011600F"/>
    <w:rsid w:val="001208D8"/>
    <w:rsid w:val="00120D21"/>
    <w:rsid w:val="00120E3E"/>
    <w:rsid w:val="0012687E"/>
    <w:rsid w:val="00127AB0"/>
    <w:rsid w:val="00127E63"/>
    <w:rsid w:val="001363A9"/>
    <w:rsid w:val="00136567"/>
    <w:rsid w:val="00137574"/>
    <w:rsid w:val="00141FFF"/>
    <w:rsid w:val="0014297C"/>
    <w:rsid w:val="001444F8"/>
    <w:rsid w:val="00144A49"/>
    <w:rsid w:val="001608EB"/>
    <w:rsid w:val="001619E2"/>
    <w:rsid w:val="001624E8"/>
    <w:rsid w:val="00165187"/>
    <w:rsid w:val="001657DD"/>
    <w:rsid w:val="00171590"/>
    <w:rsid w:val="001729B8"/>
    <w:rsid w:val="00175F1B"/>
    <w:rsid w:val="001777C6"/>
    <w:rsid w:val="00184BCC"/>
    <w:rsid w:val="0018606F"/>
    <w:rsid w:val="00186D65"/>
    <w:rsid w:val="00191B24"/>
    <w:rsid w:val="00197D04"/>
    <w:rsid w:val="001A03ED"/>
    <w:rsid w:val="001A0E47"/>
    <w:rsid w:val="001A2622"/>
    <w:rsid w:val="001A7800"/>
    <w:rsid w:val="001B0965"/>
    <w:rsid w:val="001B0AE5"/>
    <w:rsid w:val="001B1FE8"/>
    <w:rsid w:val="001B4EAE"/>
    <w:rsid w:val="001B5586"/>
    <w:rsid w:val="001B6035"/>
    <w:rsid w:val="001B715D"/>
    <w:rsid w:val="001C1AF9"/>
    <w:rsid w:val="001C603F"/>
    <w:rsid w:val="001D0753"/>
    <w:rsid w:val="001D45BC"/>
    <w:rsid w:val="001D7732"/>
    <w:rsid w:val="001E1324"/>
    <w:rsid w:val="001E2DF3"/>
    <w:rsid w:val="001E4778"/>
    <w:rsid w:val="001E51C4"/>
    <w:rsid w:val="001E51C6"/>
    <w:rsid w:val="001E7086"/>
    <w:rsid w:val="001F0D4C"/>
    <w:rsid w:val="001F6F38"/>
    <w:rsid w:val="00204D6E"/>
    <w:rsid w:val="00207154"/>
    <w:rsid w:val="00207A0F"/>
    <w:rsid w:val="002136DA"/>
    <w:rsid w:val="00214C34"/>
    <w:rsid w:val="00215F49"/>
    <w:rsid w:val="00220423"/>
    <w:rsid w:val="0022297B"/>
    <w:rsid w:val="00225D03"/>
    <w:rsid w:val="00231CD5"/>
    <w:rsid w:val="0023318F"/>
    <w:rsid w:val="00233391"/>
    <w:rsid w:val="00234A57"/>
    <w:rsid w:val="00237B11"/>
    <w:rsid w:val="00241117"/>
    <w:rsid w:val="00241CEB"/>
    <w:rsid w:val="002460A8"/>
    <w:rsid w:val="00247CCA"/>
    <w:rsid w:val="00250504"/>
    <w:rsid w:val="00251A31"/>
    <w:rsid w:val="002526E3"/>
    <w:rsid w:val="00255361"/>
    <w:rsid w:val="00255700"/>
    <w:rsid w:val="00257180"/>
    <w:rsid w:val="00262476"/>
    <w:rsid w:val="00263CAA"/>
    <w:rsid w:val="00266F4E"/>
    <w:rsid w:val="00270129"/>
    <w:rsid w:val="0027082B"/>
    <w:rsid w:val="002724A4"/>
    <w:rsid w:val="002727C8"/>
    <w:rsid w:val="00272FF9"/>
    <w:rsid w:val="00273066"/>
    <w:rsid w:val="00273BC1"/>
    <w:rsid w:val="00274FD0"/>
    <w:rsid w:val="00282D27"/>
    <w:rsid w:val="002841B3"/>
    <w:rsid w:val="00291B95"/>
    <w:rsid w:val="002A4696"/>
    <w:rsid w:val="002A4945"/>
    <w:rsid w:val="002A4EBD"/>
    <w:rsid w:val="002A5802"/>
    <w:rsid w:val="002A6CB5"/>
    <w:rsid w:val="002B15A1"/>
    <w:rsid w:val="002B3C9E"/>
    <w:rsid w:val="002B4E53"/>
    <w:rsid w:val="002C1651"/>
    <w:rsid w:val="002C1E39"/>
    <w:rsid w:val="002C5DB9"/>
    <w:rsid w:val="002D0C1A"/>
    <w:rsid w:val="002D0C5A"/>
    <w:rsid w:val="002D1A8B"/>
    <w:rsid w:val="002D38DE"/>
    <w:rsid w:val="002D54B1"/>
    <w:rsid w:val="002D59CB"/>
    <w:rsid w:val="002E1ED1"/>
    <w:rsid w:val="002E3D97"/>
    <w:rsid w:val="002E62BB"/>
    <w:rsid w:val="002E717F"/>
    <w:rsid w:val="002F20BA"/>
    <w:rsid w:val="002F4577"/>
    <w:rsid w:val="002F5698"/>
    <w:rsid w:val="002F67BB"/>
    <w:rsid w:val="00300836"/>
    <w:rsid w:val="0030497A"/>
    <w:rsid w:val="00304E58"/>
    <w:rsid w:val="00312252"/>
    <w:rsid w:val="003124C4"/>
    <w:rsid w:val="003128C8"/>
    <w:rsid w:val="00313502"/>
    <w:rsid w:val="00314238"/>
    <w:rsid w:val="0031499A"/>
    <w:rsid w:val="00316EC2"/>
    <w:rsid w:val="00327150"/>
    <w:rsid w:val="00331B81"/>
    <w:rsid w:val="00331C92"/>
    <w:rsid w:val="00332233"/>
    <w:rsid w:val="0033226B"/>
    <w:rsid w:val="00332926"/>
    <w:rsid w:val="00337B8B"/>
    <w:rsid w:val="00340038"/>
    <w:rsid w:val="003608B1"/>
    <w:rsid w:val="00362BCF"/>
    <w:rsid w:val="003632F1"/>
    <w:rsid w:val="0036613D"/>
    <w:rsid w:val="0036631B"/>
    <w:rsid w:val="00370D7E"/>
    <w:rsid w:val="00371380"/>
    <w:rsid w:val="00374DDF"/>
    <w:rsid w:val="00375DB2"/>
    <w:rsid w:val="00376ADD"/>
    <w:rsid w:val="00380C13"/>
    <w:rsid w:val="0038511E"/>
    <w:rsid w:val="00386D72"/>
    <w:rsid w:val="00387B5B"/>
    <w:rsid w:val="00391009"/>
    <w:rsid w:val="003A7B82"/>
    <w:rsid w:val="003B26AD"/>
    <w:rsid w:val="003B3FEC"/>
    <w:rsid w:val="003B421E"/>
    <w:rsid w:val="003B720D"/>
    <w:rsid w:val="003C25F9"/>
    <w:rsid w:val="003C5FED"/>
    <w:rsid w:val="003C6015"/>
    <w:rsid w:val="003D2A10"/>
    <w:rsid w:val="003D7C2E"/>
    <w:rsid w:val="003E05C4"/>
    <w:rsid w:val="003F3DC4"/>
    <w:rsid w:val="003F61E4"/>
    <w:rsid w:val="003F631D"/>
    <w:rsid w:val="003F71E2"/>
    <w:rsid w:val="004008D3"/>
    <w:rsid w:val="0040292A"/>
    <w:rsid w:val="004033DC"/>
    <w:rsid w:val="0040524C"/>
    <w:rsid w:val="004058DB"/>
    <w:rsid w:val="00407BD4"/>
    <w:rsid w:val="00410175"/>
    <w:rsid w:val="00413190"/>
    <w:rsid w:val="00414CDD"/>
    <w:rsid w:val="00420D52"/>
    <w:rsid w:val="004226B4"/>
    <w:rsid w:val="00423A7E"/>
    <w:rsid w:val="004244F4"/>
    <w:rsid w:val="004313FA"/>
    <w:rsid w:val="00434FD0"/>
    <w:rsid w:val="00436E26"/>
    <w:rsid w:val="004415EE"/>
    <w:rsid w:val="004469C8"/>
    <w:rsid w:val="0045165B"/>
    <w:rsid w:val="00453EDC"/>
    <w:rsid w:val="00456FA0"/>
    <w:rsid w:val="004639B1"/>
    <w:rsid w:val="00464601"/>
    <w:rsid w:val="00474592"/>
    <w:rsid w:val="00477414"/>
    <w:rsid w:val="00482456"/>
    <w:rsid w:val="00483462"/>
    <w:rsid w:val="004851F9"/>
    <w:rsid w:val="00486601"/>
    <w:rsid w:val="00486B03"/>
    <w:rsid w:val="00487062"/>
    <w:rsid w:val="00492EE8"/>
    <w:rsid w:val="00496881"/>
    <w:rsid w:val="004973B6"/>
    <w:rsid w:val="004A13F7"/>
    <w:rsid w:val="004A431B"/>
    <w:rsid w:val="004A55E3"/>
    <w:rsid w:val="004A7A87"/>
    <w:rsid w:val="004B1D6A"/>
    <w:rsid w:val="004B444D"/>
    <w:rsid w:val="004C67E3"/>
    <w:rsid w:val="004C6A66"/>
    <w:rsid w:val="004D7DEA"/>
    <w:rsid w:val="004E08AF"/>
    <w:rsid w:val="004E0A0D"/>
    <w:rsid w:val="004E1ABF"/>
    <w:rsid w:val="004F14E0"/>
    <w:rsid w:val="004F4AAE"/>
    <w:rsid w:val="005011FC"/>
    <w:rsid w:val="00502C1B"/>
    <w:rsid w:val="00505D69"/>
    <w:rsid w:val="0050652C"/>
    <w:rsid w:val="00512D2C"/>
    <w:rsid w:val="00513F2A"/>
    <w:rsid w:val="005153AE"/>
    <w:rsid w:val="005169B7"/>
    <w:rsid w:val="00516A3E"/>
    <w:rsid w:val="00521490"/>
    <w:rsid w:val="005217F7"/>
    <w:rsid w:val="00521853"/>
    <w:rsid w:val="00522011"/>
    <w:rsid w:val="00524B34"/>
    <w:rsid w:val="00525832"/>
    <w:rsid w:val="00527E74"/>
    <w:rsid w:val="00533792"/>
    <w:rsid w:val="00534D8A"/>
    <w:rsid w:val="005365E6"/>
    <w:rsid w:val="0054399B"/>
    <w:rsid w:val="00545979"/>
    <w:rsid w:val="0055272B"/>
    <w:rsid w:val="00552D22"/>
    <w:rsid w:val="00555A2C"/>
    <w:rsid w:val="00560E4A"/>
    <w:rsid w:val="0056235D"/>
    <w:rsid w:val="00562805"/>
    <w:rsid w:val="00563051"/>
    <w:rsid w:val="00565510"/>
    <w:rsid w:val="00565B74"/>
    <w:rsid w:val="00567786"/>
    <w:rsid w:val="00567DC9"/>
    <w:rsid w:val="00570B15"/>
    <w:rsid w:val="005716DC"/>
    <w:rsid w:val="00571913"/>
    <w:rsid w:val="00573CD9"/>
    <w:rsid w:val="005747A4"/>
    <w:rsid w:val="00575CD8"/>
    <w:rsid w:val="005817CB"/>
    <w:rsid w:val="00582F0B"/>
    <w:rsid w:val="00585B65"/>
    <w:rsid w:val="005900FD"/>
    <w:rsid w:val="005917BB"/>
    <w:rsid w:val="00597247"/>
    <w:rsid w:val="005A055C"/>
    <w:rsid w:val="005A47EE"/>
    <w:rsid w:val="005A6CAE"/>
    <w:rsid w:val="005A73A2"/>
    <w:rsid w:val="005B34FD"/>
    <w:rsid w:val="005B37E6"/>
    <w:rsid w:val="005B5650"/>
    <w:rsid w:val="005B5AD5"/>
    <w:rsid w:val="005C0125"/>
    <w:rsid w:val="005C01D6"/>
    <w:rsid w:val="005C04C0"/>
    <w:rsid w:val="005C36D8"/>
    <w:rsid w:val="005C5D8E"/>
    <w:rsid w:val="005C5E74"/>
    <w:rsid w:val="005C698F"/>
    <w:rsid w:val="005D236C"/>
    <w:rsid w:val="005D24E8"/>
    <w:rsid w:val="005D6306"/>
    <w:rsid w:val="005D779E"/>
    <w:rsid w:val="005E246C"/>
    <w:rsid w:val="005E377F"/>
    <w:rsid w:val="005E4B9D"/>
    <w:rsid w:val="005E7BEB"/>
    <w:rsid w:val="005F4B5E"/>
    <w:rsid w:val="005F6193"/>
    <w:rsid w:val="005F62DD"/>
    <w:rsid w:val="0060003A"/>
    <w:rsid w:val="00600796"/>
    <w:rsid w:val="00601457"/>
    <w:rsid w:val="00602592"/>
    <w:rsid w:val="00604988"/>
    <w:rsid w:val="006120FA"/>
    <w:rsid w:val="006130F3"/>
    <w:rsid w:val="00615CA0"/>
    <w:rsid w:val="00620F3E"/>
    <w:rsid w:val="00625617"/>
    <w:rsid w:val="00633361"/>
    <w:rsid w:val="006336E1"/>
    <w:rsid w:val="00635EBC"/>
    <w:rsid w:val="00637265"/>
    <w:rsid w:val="00641631"/>
    <w:rsid w:val="006479D4"/>
    <w:rsid w:val="006512F1"/>
    <w:rsid w:val="00652773"/>
    <w:rsid w:val="00653B0F"/>
    <w:rsid w:val="00653ECD"/>
    <w:rsid w:val="0065528C"/>
    <w:rsid w:val="0065641F"/>
    <w:rsid w:val="00657AC8"/>
    <w:rsid w:val="0066108C"/>
    <w:rsid w:val="00665534"/>
    <w:rsid w:val="00675C62"/>
    <w:rsid w:val="0068069E"/>
    <w:rsid w:val="00680726"/>
    <w:rsid w:val="0068364C"/>
    <w:rsid w:val="00687FF5"/>
    <w:rsid w:val="006918D8"/>
    <w:rsid w:val="00692276"/>
    <w:rsid w:val="0069744E"/>
    <w:rsid w:val="006A248D"/>
    <w:rsid w:val="006B6B2D"/>
    <w:rsid w:val="006B7B37"/>
    <w:rsid w:val="006C74BF"/>
    <w:rsid w:val="006D0384"/>
    <w:rsid w:val="006D115A"/>
    <w:rsid w:val="006D6C53"/>
    <w:rsid w:val="006D7123"/>
    <w:rsid w:val="006E30FF"/>
    <w:rsid w:val="006E672E"/>
    <w:rsid w:val="006E6B50"/>
    <w:rsid w:val="006E74BD"/>
    <w:rsid w:val="006F15A6"/>
    <w:rsid w:val="006F25BD"/>
    <w:rsid w:val="006F3808"/>
    <w:rsid w:val="006F4BF2"/>
    <w:rsid w:val="006F779B"/>
    <w:rsid w:val="007002F9"/>
    <w:rsid w:val="007049AF"/>
    <w:rsid w:val="007051C0"/>
    <w:rsid w:val="007118EE"/>
    <w:rsid w:val="00711E82"/>
    <w:rsid w:val="00712272"/>
    <w:rsid w:val="00717716"/>
    <w:rsid w:val="0072256D"/>
    <w:rsid w:val="0072488D"/>
    <w:rsid w:val="00724E22"/>
    <w:rsid w:val="0074099E"/>
    <w:rsid w:val="0074378A"/>
    <w:rsid w:val="00750295"/>
    <w:rsid w:val="00751E5C"/>
    <w:rsid w:val="00753DB6"/>
    <w:rsid w:val="00756776"/>
    <w:rsid w:val="00761071"/>
    <w:rsid w:val="00761C5A"/>
    <w:rsid w:val="0076470D"/>
    <w:rsid w:val="00767632"/>
    <w:rsid w:val="007679E6"/>
    <w:rsid w:val="00771DE4"/>
    <w:rsid w:val="007723E5"/>
    <w:rsid w:val="007726AB"/>
    <w:rsid w:val="0077563F"/>
    <w:rsid w:val="007756C7"/>
    <w:rsid w:val="00776EF5"/>
    <w:rsid w:val="00777FB6"/>
    <w:rsid w:val="00781E28"/>
    <w:rsid w:val="007828B8"/>
    <w:rsid w:val="007841B4"/>
    <w:rsid w:val="00784C1F"/>
    <w:rsid w:val="0079070D"/>
    <w:rsid w:val="007932C0"/>
    <w:rsid w:val="00795415"/>
    <w:rsid w:val="007A3DF9"/>
    <w:rsid w:val="007A6014"/>
    <w:rsid w:val="007A6BF1"/>
    <w:rsid w:val="007B1C7E"/>
    <w:rsid w:val="007B1F59"/>
    <w:rsid w:val="007B1FC0"/>
    <w:rsid w:val="007B5F47"/>
    <w:rsid w:val="007C1CC1"/>
    <w:rsid w:val="007C21DB"/>
    <w:rsid w:val="007C2AF3"/>
    <w:rsid w:val="007D60ED"/>
    <w:rsid w:val="007D7431"/>
    <w:rsid w:val="007E040A"/>
    <w:rsid w:val="007E127E"/>
    <w:rsid w:val="007E149D"/>
    <w:rsid w:val="007E1A80"/>
    <w:rsid w:val="007E3636"/>
    <w:rsid w:val="007E5FCA"/>
    <w:rsid w:val="007E67C1"/>
    <w:rsid w:val="007F64B6"/>
    <w:rsid w:val="007F7ACD"/>
    <w:rsid w:val="007F7CE3"/>
    <w:rsid w:val="0080117D"/>
    <w:rsid w:val="00802F2D"/>
    <w:rsid w:val="0080380C"/>
    <w:rsid w:val="008135DB"/>
    <w:rsid w:val="00816D3F"/>
    <w:rsid w:val="00817DD3"/>
    <w:rsid w:val="008203CA"/>
    <w:rsid w:val="00820A9E"/>
    <w:rsid w:val="008234CB"/>
    <w:rsid w:val="008321FA"/>
    <w:rsid w:val="008322F2"/>
    <w:rsid w:val="00833B8C"/>
    <w:rsid w:val="00835590"/>
    <w:rsid w:val="00837553"/>
    <w:rsid w:val="00841330"/>
    <w:rsid w:val="00841772"/>
    <w:rsid w:val="00841D2D"/>
    <w:rsid w:val="00842FA8"/>
    <w:rsid w:val="008465A0"/>
    <w:rsid w:val="008471CE"/>
    <w:rsid w:val="0085298C"/>
    <w:rsid w:val="00853239"/>
    <w:rsid w:val="00855602"/>
    <w:rsid w:val="0085731B"/>
    <w:rsid w:val="0085741C"/>
    <w:rsid w:val="00857BB8"/>
    <w:rsid w:val="008627B9"/>
    <w:rsid w:val="00863F65"/>
    <w:rsid w:val="00866206"/>
    <w:rsid w:val="00866DB8"/>
    <w:rsid w:val="0086739C"/>
    <w:rsid w:val="008703A7"/>
    <w:rsid w:val="00877679"/>
    <w:rsid w:val="00880378"/>
    <w:rsid w:val="0088040C"/>
    <w:rsid w:val="00881FCD"/>
    <w:rsid w:val="0089196D"/>
    <w:rsid w:val="00891EE3"/>
    <w:rsid w:val="00893A87"/>
    <w:rsid w:val="00894762"/>
    <w:rsid w:val="008A03E7"/>
    <w:rsid w:val="008A0A0F"/>
    <w:rsid w:val="008A2CDD"/>
    <w:rsid w:val="008A3B6F"/>
    <w:rsid w:val="008A512F"/>
    <w:rsid w:val="008B24DE"/>
    <w:rsid w:val="008B2576"/>
    <w:rsid w:val="008B4F98"/>
    <w:rsid w:val="008B530E"/>
    <w:rsid w:val="008B5B18"/>
    <w:rsid w:val="008B6261"/>
    <w:rsid w:val="008B70DA"/>
    <w:rsid w:val="008B7358"/>
    <w:rsid w:val="008C0319"/>
    <w:rsid w:val="008C1DDB"/>
    <w:rsid w:val="008C33AC"/>
    <w:rsid w:val="008C5770"/>
    <w:rsid w:val="008C7975"/>
    <w:rsid w:val="008D1449"/>
    <w:rsid w:val="008D224E"/>
    <w:rsid w:val="008D2D1B"/>
    <w:rsid w:val="008D4390"/>
    <w:rsid w:val="008D7D2A"/>
    <w:rsid w:val="008E2AD1"/>
    <w:rsid w:val="008E35BB"/>
    <w:rsid w:val="008F4AD7"/>
    <w:rsid w:val="008F4F55"/>
    <w:rsid w:val="008F7B73"/>
    <w:rsid w:val="0090347A"/>
    <w:rsid w:val="00905054"/>
    <w:rsid w:val="00906F55"/>
    <w:rsid w:val="00910F49"/>
    <w:rsid w:val="00913D42"/>
    <w:rsid w:val="00913F14"/>
    <w:rsid w:val="00915EDA"/>
    <w:rsid w:val="009161DF"/>
    <w:rsid w:val="009201F5"/>
    <w:rsid w:val="00922758"/>
    <w:rsid w:val="00925BAC"/>
    <w:rsid w:val="009301BD"/>
    <w:rsid w:val="009309A4"/>
    <w:rsid w:val="00932125"/>
    <w:rsid w:val="00933706"/>
    <w:rsid w:val="0093381B"/>
    <w:rsid w:val="00935925"/>
    <w:rsid w:val="00935A50"/>
    <w:rsid w:val="0094044F"/>
    <w:rsid w:val="00945DFB"/>
    <w:rsid w:val="00950FAE"/>
    <w:rsid w:val="00951A86"/>
    <w:rsid w:val="00952B14"/>
    <w:rsid w:val="00955530"/>
    <w:rsid w:val="009567E3"/>
    <w:rsid w:val="00957D7A"/>
    <w:rsid w:val="00963254"/>
    <w:rsid w:val="00963CF0"/>
    <w:rsid w:val="00964634"/>
    <w:rsid w:val="00965FDB"/>
    <w:rsid w:val="00966105"/>
    <w:rsid w:val="00974F45"/>
    <w:rsid w:val="00976B13"/>
    <w:rsid w:val="00982F3F"/>
    <w:rsid w:val="00987048"/>
    <w:rsid w:val="00991652"/>
    <w:rsid w:val="00993FB7"/>
    <w:rsid w:val="00995739"/>
    <w:rsid w:val="0099714C"/>
    <w:rsid w:val="00997364"/>
    <w:rsid w:val="009973EA"/>
    <w:rsid w:val="009A585F"/>
    <w:rsid w:val="009B32FE"/>
    <w:rsid w:val="009B5E72"/>
    <w:rsid w:val="009B6F70"/>
    <w:rsid w:val="009C0C4A"/>
    <w:rsid w:val="009C2FA8"/>
    <w:rsid w:val="009C4981"/>
    <w:rsid w:val="009C7DB8"/>
    <w:rsid w:val="009D23F6"/>
    <w:rsid w:val="009D6715"/>
    <w:rsid w:val="009D6FD0"/>
    <w:rsid w:val="009E28BE"/>
    <w:rsid w:val="009E578F"/>
    <w:rsid w:val="009F0465"/>
    <w:rsid w:val="009F0E38"/>
    <w:rsid w:val="00A16182"/>
    <w:rsid w:val="00A2444A"/>
    <w:rsid w:val="00A30B99"/>
    <w:rsid w:val="00A3431C"/>
    <w:rsid w:val="00A37CAE"/>
    <w:rsid w:val="00A40EDD"/>
    <w:rsid w:val="00A43634"/>
    <w:rsid w:val="00A44B44"/>
    <w:rsid w:val="00A45F53"/>
    <w:rsid w:val="00A46E60"/>
    <w:rsid w:val="00A5348D"/>
    <w:rsid w:val="00A5428A"/>
    <w:rsid w:val="00A54D6B"/>
    <w:rsid w:val="00A578B2"/>
    <w:rsid w:val="00A57BF0"/>
    <w:rsid w:val="00A62A91"/>
    <w:rsid w:val="00A67A1C"/>
    <w:rsid w:val="00A67D36"/>
    <w:rsid w:val="00A7132A"/>
    <w:rsid w:val="00A7692A"/>
    <w:rsid w:val="00A8029A"/>
    <w:rsid w:val="00A8046C"/>
    <w:rsid w:val="00A8619C"/>
    <w:rsid w:val="00A86F96"/>
    <w:rsid w:val="00A920E3"/>
    <w:rsid w:val="00A92383"/>
    <w:rsid w:val="00A9275A"/>
    <w:rsid w:val="00A943F2"/>
    <w:rsid w:val="00AA33F1"/>
    <w:rsid w:val="00AA726A"/>
    <w:rsid w:val="00AB18CC"/>
    <w:rsid w:val="00AB2CE6"/>
    <w:rsid w:val="00AC3DEE"/>
    <w:rsid w:val="00AC5A93"/>
    <w:rsid w:val="00AC7108"/>
    <w:rsid w:val="00AD0405"/>
    <w:rsid w:val="00AD067B"/>
    <w:rsid w:val="00AD462D"/>
    <w:rsid w:val="00AD7C7E"/>
    <w:rsid w:val="00AE34A3"/>
    <w:rsid w:val="00AF23E5"/>
    <w:rsid w:val="00AF33FE"/>
    <w:rsid w:val="00AF7B6A"/>
    <w:rsid w:val="00B037AC"/>
    <w:rsid w:val="00B049BA"/>
    <w:rsid w:val="00B05C71"/>
    <w:rsid w:val="00B110E4"/>
    <w:rsid w:val="00B1216C"/>
    <w:rsid w:val="00B1439D"/>
    <w:rsid w:val="00B16BCC"/>
    <w:rsid w:val="00B22D84"/>
    <w:rsid w:val="00B22E69"/>
    <w:rsid w:val="00B244C0"/>
    <w:rsid w:val="00B24A36"/>
    <w:rsid w:val="00B2538F"/>
    <w:rsid w:val="00B25DA4"/>
    <w:rsid w:val="00B30A1B"/>
    <w:rsid w:val="00B34A0A"/>
    <w:rsid w:val="00B36AB6"/>
    <w:rsid w:val="00B36C78"/>
    <w:rsid w:val="00B36CDC"/>
    <w:rsid w:val="00B421B6"/>
    <w:rsid w:val="00B426F1"/>
    <w:rsid w:val="00B43F6E"/>
    <w:rsid w:val="00B448D1"/>
    <w:rsid w:val="00B45336"/>
    <w:rsid w:val="00B56A48"/>
    <w:rsid w:val="00B6062E"/>
    <w:rsid w:val="00B60B74"/>
    <w:rsid w:val="00B63681"/>
    <w:rsid w:val="00B66FCE"/>
    <w:rsid w:val="00B66FF2"/>
    <w:rsid w:val="00B67527"/>
    <w:rsid w:val="00B700F5"/>
    <w:rsid w:val="00B71E41"/>
    <w:rsid w:val="00B72045"/>
    <w:rsid w:val="00B72D24"/>
    <w:rsid w:val="00B736BA"/>
    <w:rsid w:val="00B74C2F"/>
    <w:rsid w:val="00B773A5"/>
    <w:rsid w:val="00B83326"/>
    <w:rsid w:val="00B83E51"/>
    <w:rsid w:val="00B84BE9"/>
    <w:rsid w:val="00B9412F"/>
    <w:rsid w:val="00B952A6"/>
    <w:rsid w:val="00B96A39"/>
    <w:rsid w:val="00B96D06"/>
    <w:rsid w:val="00BA0575"/>
    <w:rsid w:val="00BA3379"/>
    <w:rsid w:val="00BA5961"/>
    <w:rsid w:val="00BB1ED7"/>
    <w:rsid w:val="00BB282E"/>
    <w:rsid w:val="00BB3639"/>
    <w:rsid w:val="00BC05D9"/>
    <w:rsid w:val="00BC0E3B"/>
    <w:rsid w:val="00BC4DC7"/>
    <w:rsid w:val="00BC6ADA"/>
    <w:rsid w:val="00BC78BF"/>
    <w:rsid w:val="00BD1801"/>
    <w:rsid w:val="00BD2E5A"/>
    <w:rsid w:val="00BD474E"/>
    <w:rsid w:val="00BD4CF7"/>
    <w:rsid w:val="00BE033A"/>
    <w:rsid w:val="00BE05CD"/>
    <w:rsid w:val="00BE31FE"/>
    <w:rsid w:val="00BE7084"/>
    <w:rsid w:val="00BF2954"/>
    <w:rsid w:val="00BF5054"/>
    <w:rsid w:val="00C118AA"/>
    <w:rsid w:val="00C12E17"/>
    <w:rsid w:val="00C148EF"/>
    <w:rsid w:val="00C175E5"/>
    <w:rsid w:val="00C20A66"/>
    <w:rsid w:val="00C23C6B"/>
    <w:rsid w:val="00C257CE"/>
    <w:rsid w:val="00C27B65"/>
    <w:rsid w:val="00C30940"/>
    <w:rsid w:val="00C31D72"/>
    <w:rsid w:val="00C329F5"/>
    <w:rsid w:val="00C33783"/>
    <w:rsid w:val="00C36B23"/>
    <w:rsid w:val="00C464DD"/>
    <w:rsid w:val="00C47952"/>
    <w:rsid w:val="00C47A4E"/>
    <w:rsid w:val="00C50F47"/>
    <w:rsid w:val="00C5132A"/>
    <w:rsid w:val="00C53F4B"/>
    <w:rsid w:val="00C55C4A"/>
    <w:rsid w:val="00C57603"/>
    <w:rsid w:val="00C607CC"/>
    <w:rsid w:val="00C62588"/>
    <w:rsid w:val="00C64A68"/>
    <w:rsid w:val="00C64F48"/>
    <w:rsid w:val="00C66357"/>
    <w:rsid w:val="00C66E1A"/>
    <w:rsid w:val="00C66E5C"/>
    <w:rsid w:val="00C73988"/>
    <w:rsid w:val="00C7421A"/>
    <w:rsid w:val="00C7435F"/>
    <w:rsid w:val="00C7799C"/>
    <w:rsid w:val="00C83966"/>
    <w:rsid w:val="00C84967"/>
    <w:rsid w:val="00C921C7"/>
    <w:rsid w:val="00C94370"/>
    <w:rsid w:val="00C946DD"/>
    <w:rsid w:val="00CA0F53"/>
    <w:rsid w:val="00CA347A"/>
    <w:rsid w:val="00CA4F4D"/>
    <w:rsid w:val="00CA797E"/>
    <w:rsid w:val="00CB3178"/>
    <w:rsid w:val="00CB493F"/>
    <w:rsid w:val="00CC373E"/>
    <w:rsid w:val="00CC5174"/>
    <w:rsid w:val="00CC7461"/>
    <w:rsid w:val="00CC795B"/>
    <w:rsid w:val="00CD00B6"/>
    <w:rsid w:val="00CD23F0"/>
    <w:rsid w:val="00CD2956"/>
    <w:rsid w:val="00CD3201"/>
    <w:rsid w:val="00CD3D39"/>
    <w:rsid w:val="00CD3DD9"/>
    <w:rsid w:val="00CD41C9"/>
    <w:rsid w:val="00CE381A"/>
    <w:rsid w:val="00CE4548"/>
    <w:rsid w:val="00CF3AD7"/>
    <w:rsid w:val="00CF6058"/>
    <w:rsid w:val="00D10DD6"/>
    <w:rsid w:val="00D14C16"/>
    <w:rsid w:val="00D22E75"/>
    <w:rsid w:val="00D2348E"/>
    <w:rsid w:val="00D279ED"/>
    <w:rsid w:val="00D330EF"/>
    <w:rsid w:val="00D336EB"/>
    <w:rsid w:val="00D4023A"/>
    <w:rsid w:val="00D435A9"/>
    <w:rsid w:val="00D4371E"/>
    <w:rsid w:val="00D4430B"/>
    <w:rsid w:val="00D46052"/>
    <w:rsid w:val="00D47BF2"/>
    <w:rsid w:val="00D554DD"/>
    <w:rsid w:val="00D60D7B"/>
    <w:rsid w:val="00D60E80"/>
    <w:rsid w:val="00D6176E"/>
    <w:rsid w:val="00D63450"/>
    <w:rsid w:val="00D63D5E"/>
    <w:rsid w:val="00D64ED3"/>
    <w:rsid w:val="00D654A7"/>
    <w:rsid w:val="00D70498"/>
    <w:rsid w:val="00D70749"/>
    <w:rsid w:val="00D71725"/>
    <w:rsid w:val="00D71F4F"/>
    <w:rsid w:val="00D75D1D"/>
    <w:rsid w:val="00D808F6"/>
    <w:rsid w:val="00D82F8B"/>
    <w:rsid w:val="00D836BD"/>
    <w:rsid w:val="00D846B2"/>
    <w:rsid w:val="00D854B4"/>
    <w:rsid w:val="00D8578B"/>
    <w:rsid w:val="00D938B9"/>
    <w:rsid w:val="00DB0660"/>
    <w:rsid w:val="00DB13D2"/>
    <w:rsid w:val="00DB35D3"/>
    <w:rsid w:val="00DB47C9"/>
    <w:rsid w:val="00DC0ADE"/>
    <w:rsid w:val="00DC2668"/>
    <w:rsid w:val="00DC76FA"/>
    <w:rsid w:val="00DC7F21"/>
    <w:rsid w:val="00DD077A"/>
    <w:rsid w:val="00DD216F"/>
    <w:rsid w:val="00DD4274"/>
    <w:rsid w:val="00DD464F"/>
    <w:rsid w:val="00DD59BF"/>
    <w:rsid w:val="00DD69AD"/>
    <w:rsid w:val="00DD6D09"/>
    <w:rsid w:val="00DE32D6"/>
    <w:rsid w:val="00DE5439"/>
    <w:rsid w:val="00DE6103"/>
    <w:rsid w:val="00DE72F9"/>
    <w:rsid w:val="00DF257B"/>
    <w:rsid w:val="00DF4470"/>
    <w:rsid w:val="00DF63C5"/>
    <w:rsid w:val="00E005DB"/>
    <w:rsid w:val="00E0175D"/>
    <w:rsid w:val="00E037BA"/>
    <w:rsid w:val="00E05C79"/>
    <w:rsid w:val="00E05D5B"/>
    <w:rsid w:val="00E06FA2"/>
    <w:rsid w:val="00E0753F"/>
    <w:rsid w:val="00E1363F"/>
    <w:rsid w:val="00E13E9A"/>
    <w:rsid w:val="00E175D3"/>
    <w:rsid w:val="00E20C72"/>
    <w:rsid w:val="00E216FD"/>
    <w:rsid w:val="00E23E76"/>
    <w:rsid w:val="00E24BBD"/>
    <w:rsid w:val="00E26C98"/>
    <w:rsid w:val="00E26EB0"/>
    <w:rsid w:val="00E31D10"/>
    <w:rsid w:val="00E32827"/>
    <w:rsid w:val="00E35F4B"/>
    <w:rsid w:val="00E40678"/>
    <w:rsid w:val="00E411C2"/>
    <w:rsid w:val="00E45EA7"/>
    <w:rsid w:val="00E4689B"/>
    <w:rsid w:val="00E479B5"/>
    <w:rsid w:val="00E5033C"/>
    <w:rsid w:val="00E51D8D"/>
    <w:rsid w:val="00E5255F"/>
    <w:rsid w:val="00E53D85"/>
    <w:rsid w:val="00E55D15"/>
    <w:rsid w:val="00E66919"/>
    <w:rsid w:val="00E70E6A"/>
    <w:rsid w:val="00E7348F"/>
    <w:rsid w:val="00E74DC0"/>
    <w:rsid w:val="00E76EF3"/>
    <w:rsid w:val="00E84B94"/>
    <w:rsid w:val="00E96278"/>
    <w:rsid w:val="00E964B6"/>
    <w:rsid w:val="00EA6194"/>
    <w:rsid w:val="00EA76D8"/>
    <w:rsid w:val="00EA7EBC"/>
    <w:rsid w:val="00EB08EB"/>
    <w:rsid w:val="00EB126E"/>
    <w:rsid w:val="00EB5228"/>
    <w:rsid w:val="00EB60FA"/>
    <w:rsid w:val="00EB6C49"/>
    <w:rsid w:val="00EB7704"/>
    <w:rsid w:val="00EC00EC"/>
    <w:rsid w:val="00EC1957"/>
    <w:rsid w:val="00EC392E"/>
    <w:rsid w:val="00ED22A9"/>
    <w:rsid w:val="00ED31B3"/>
    <w:rsid w:val="00ED38F2"/>
    <w:rsid w:val="00ED52DB"/>
    <w:rsid w:val="00ED6F8E"/>
    <w:rsid w:val="00EE5C8C"/>
    <w:rsid w:val="00EE5EA6"/>
    <w:rsid w:val="00EE6FDC"/>
    <w:rsid w:val="00EE70DD"/>
    <w:rsid w:val="00EF3956"/>
    <w:rsid w:val="00F027F0"/>
    <w:rsid w:val="00F0579E"/>
    <w:rsid w:val="00F149E9"/>
    <w:rsid w:val="00F159DE"/>
    <w:rsid w:val="00F20D1E"/>
    <w:rsid w:val="00F236F6"/>
    <w:rsid w:val="00F24865"/>
    <w:rsid w:val="00F26D45"/>
    <w:rsid w:val="00F320AC"/>
    <w:rsid w:val="00F35B78"/>
    <w:rsid w:val="00F365AD"/>
    <w:rsid w:val="00F40DAE"/>
    <w:rsid w:val="00F41AFA"/>
    <w:rsid w:val="00F422AF"/>
    <w:rsid w:val="00F47C11"/>
    <w:rsid w:val="00F5485F"/>
    <w:rsid w:val="00F561D5"/>
    <w:rsid w:val="00F570DC"/>
    <w:rsid w:val="00F60120"/>
    <w:rsid w:val="00F66068"/>
    <w:rsid w:val="00F741D4"/>
    <w:rsid w:val="00F76FFA"/>
    <w:rsid w:val="00F82D77"/>
    <w:rsid w:val="00F84ABE"/>
    <w:rsid w:val="00F87CC4"/>
    <w:rsid w:val="00F87F8C"/>
    <w:rsid w:val="00F904B7"/>
    <w:rsid w:val="00F91270"/>
    <w:rsid w:val="00F93D4C"/>
    <w:rsid w:val="00F941C2"/>
    <w:rsid w:val="00F95941"/>
    <w:rsid w:val="00FA0A57"/>
    <w:rsid w:val="00FA1071"/>
    <w:rsid w:val="00FA27A9"/>
    <w:rsid w:val="00FA2D7C"/>
    <w:rsid w:val="00FA384B"/>
    <w:rsid w:val="00FA4BA9"/>
    <w:rsid w:val="00FB1176"/>
    <w:rsid w:val="00FB203D"/>
    <w:rsid w:val="00FB6AD5"/>
    <w:rsid w:val="00FC2D90"/>
    <w:rsid w:val="00FC38D6"/>
    <w:rsid w:val="00FC57F3"/>
    <w:rsid w:val="00FC583E"/>
    <w:rsid w:val="00FD1979"/>
    <w:rsid w:val="00FD2565"/>
    <w:rsid w:val="00FD31B4"/>
    <w:rsid w:val="00FD631A"/>
    <w:rsid w:val="00FD6A9D"/>
    <w:rsid w:val="00FD7FE0"/>
    <w:rsid w:val="00FE529D"/>
    <w:rsid w:val="00FE706A"/>
    <w:rsid w:val="00FE77C3"/>
    <w:rsid w:val="00FF0EC7"/>
    <w:rsid w:val="00FF30A0"/>
    <w:rsid w:val="00FF4B9C"/>
    <w:rsid w:val="00FF4E09"/>
    <w:rsid w:val="00FF5825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61B2A2"/>
  <w14:defaultImageDpi w14:val="300"/>
  <w15:docId w15:val="{B43D203B-FC7B-47C6-B308-CCFCE12B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632"/>
    <w:rPr>
      <w:rFonts w:ascii="Times New Roman" w:hAnsi="Times New Roman"/>
    </w:rPr>
  </w:style>
  <w:style w:type="paragraph" w:styleId="Heading1">
    <w:name w:val="heading 1"/>
    <w:aliases w:val="SAHeading 1"/>
    <w:basedOn w:val="VZSectionL1Numbered"/>
    <w:next w:val="Normal"/>
    <w:link w:val="Heading1Char"/>
    <w:uiPriority w:val="9"/>
    <w:qFormat/>
    <w:rsid w:val="00C30940"/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5C0125"/>
    <w:pPr>
      <w:numPr>
        <w:ilvl w:val="0"/>
        <w:numId w:val="5"/>
      </w:numPr>
      <w:outlineLvl w:val="1"/>
    </w:pPr>
  </w:style>
  <w:style w:type="paragraph" w:styleId="Heading3">
    <w:name w:val="heading 3"/>
    <w:aliases w:val="Heading 3 (no number),Heading 3 (no number)1"/>
    <w:basedOn w:val="Normal"/>
    <w:next w:val="NormalIndent"/>
    <w:link w:val="Heading3Char"/>
    <w:autoRedefine/>
    <w:uiPriority w:val="9"/>
    <w:unhideWhenUsed/>
    <w:qFormat/>
    <w:rsid w:val="00582F0B"/>
    <w:pPr>
      <w:keepNext/>
      <w:numPr>
        <w:ilvl w:val="2"/>
        <w:numId w:val="3"/>
      </w:numPr>
      <w:spacing w:before="240" w:after="120"/>
      <w:outlineLvl w:val="2"/>
    </w:pPr>
    <w:rPr>
      <w:rFonts w:ascii="Arial" w:eastAsia="Times New Roman" w:hAnsi="Arial" w:cs="Arial"/>
      <w:b/>
      <w:iCs/>
      <w:sz w:val="22"/>
      <w:szCs w:val="26"/>
    </w:rPr>
  </w:style>
  <w:style w:type="paragraph" w:styleId="Heading4">
    <w:name w:val="heading 4"/>
    <w:basedOn w:val="Normal"/>
    <w:next w:val="NormalIndent"/>
    <w:link w:val="Heading4Char"/>
    <w:autoRedefine/>
    <w:uiPriority w:val="9"/>
    <w:unhideWhenUsed/>
    <w:qFormat/>
    <w:rsid w:val="00E0175D"/>
    <w:pPr>
      <w:keepNext/>
      <w:numPr>
        <w:ilvl w:val="3"/>
        <w:numId w:val="3"/>
      </w:numPr>
      <w:spacing w:before="240" w:after="60"/>
      <w:outlineLvl w:val="3"/>
    </w:pPr>
    <w:rPr>
      <w:rFonts w:ascii="Arial" w:eastAsia="Times New Roman" w:hAnsi="Arial" w:cs="Times New Roman"/>
      <w:b/>
      <w:bCs/>
      <w:i/>
      <w:iCs/>
      <w:sz w:val="22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04D6E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204D6E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lang w:eastAsia="ja-JP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204D6E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lang w:eastAsia="ja-JP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204D6E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  <w:lang w:eastAsia="ja-JP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204D6E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F1B"/>
    <w:pPr>
      <w:jc w:val="right"/>
    </w:pPr>
    <w:rPr>
      <w:rFonts w:asciiTheme="majorHAnsi" w:hAnsiTheme="majorHAnsi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100F1B"/>
    <w:rPr>
      <w:rFonts w:asciiTheme="majorHAnsi" w:hAnsiTheme="majorHAnsi"/>
      <w:b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7BF2"/>
    <w:pPr>
      <w:spacing w:line="160" w:lineRule="atLeast"/>
    </w:pPr>
    <w:rPr>
      <w:rFonts w:ascii="Arial Narrow" w:hAnsi="Arial Narrow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D47BF2"/>
    <w:rPr>
      <w:rFonts w:ascii="Arial Narrow" w:hAnsi="Arial Narrow"/>
      <w:sz w:val="14"/>
      <w:szCs w:val="14"/>
    </w:rPr>
  </w:style>
  <w:style w:type="table" w:styleId="TableGrid">
    <w:name w:val="Table Grid"/>
    <w:aliases w:val="VZ Basic Table"/>
    <w:basedOn w:val="TableNormal"/>
    <w:uiPriority w:val="39"/>
    <w:rsid w:val="00EE5EA6"/>
    <w:tblPr>
      <w:tblStyleRowBandSize w:val="1"/>
      <w:tblStyleColBandSize w:val="1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9" w:type="dxa"/>
        <w:left w:w="0" w:type="dxa"/>
        <w:bottom w:w="58" w:type="dxa"/>
        <w:right w:w="0" w:type="dxa"/>
      </w:tblCellMar>
    </w:tblPr>
    <w:tblStylePr w:type="firstRow">
      <w:rPr>
        <w:rFonts w:asciiTheme="majorHAnsi" w:hAnsiTheme="majorHAnsi"/>
        <w:b/>
        <w:bCs/>
        <w:i w:val="0"/>
        <w:iCs w:val="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bCs/>
        <w:i w:val="0"/>
        <w:iCs w:val="0"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Theme="majorHAnsi" w:hAnsiTheme="majorHAnsi"/>
        <w:b/>
        <w:bCs/>
        <w:i w:val="0"/>
        <w:iCs w:val="0"/>
      </w:rPr>
    </w:tblStylePr>
    <w:tblStylePr w:type="lastCol">
      <w:rPr>
        <w:rFonts w:asciiTheme="majorHAnsi" w:hAnsiTheme="majorHAnsi"/>
        <w:b/>
        <w:bCs/>
        <w:i w:val="0"/>
        <w:iCs w:val="0"/>
      </w:rPr>
    </w:tblStylePr>
    <w:tblStylePr w:type="band1Vert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6F6F6"/>
      </w:tc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6F6F6"/>
      </w:tcPr>
    </w:tblStylePr>
  </w:style>
  <w:style w:type="character" w:styleId="Hyperlink">
    <w:name w:val="Hyperlink"/>
    <w:basedOn w:val="DefaultParagraphFont"/>
    <w:uiPriority w:val="99"/>
    <w:unhideWhenUsed/>
    <w:rsid w:val="00FD31B4"/>
    <w:rPr>
      <w:color w:val="000000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D31B4"/>
    <w:rPr>
      <w:color w:val="000000" w:themeColor="followedHyperlink"/>
      <w:u w:val="none"/>
    </w:rPr>
  </w:style>
  <w:style w:type="paragraph" w:styleId="ListParagraph">
    <w:name w:val="List Paragraph"/>
    <w:basedOn w:val="Normal"/>
    <w:uiPriority w:val="34"/>
    <w:qFormat/>
    <w:rsid w:val="00FA27A9"/>
    <w:pPr>
      <w:ind w:left="720"/>
      <w:contextualSpacing/>
    </w:pPr>
  </w:style>
  <w:style w:type="paragraph" w:customStyle="1" w:styleId="VZBodyBullets">
    <w:name w:val="VZ Body Bullets"/>
    <w:basedOn w:val="ListParagraph"/>
    <w:uiPriority w:val="9"/>
    <w:qFormat/>
    <w:rsid w:val="00332233"/>
    <w:pPr>
      <w:numPr>
        <w:numId w:val="1"/>
      </w:numPr>
      <w:spacing w:after="180"/>
    </w:pPr>
  </w:style>
  <w:style w:type="paragraph" w:customStyle="1" w:styleId="VZSectionL2Numbered">
    <w:name w:val="VZ Section L2 Numbered"/>
    <w:basedOn w:val="Normal"/>
    <w:next w:val="BodyText"/>
    <w:link w:val="VZSectionL2NumberedChar"/>
    <w:uiPriority w:val="9"/>
    <w:qFormat/>
    <w:rsid w:val="007E149D"/>
    <w:pPr>
      <w:keepNext/>
      <w:numPr>
        <w:ilvl w:val="1"/>
        <w:numId w:val="2"/>
      </w:numPr>
      <w:spacing w:before="360" w:after="180"/>
      <w:outlineLvl w:val="1"/>
    </w:pPr>
    <w:rPr>
      <w:rFonts w:asciiTheme="majorHAnsi" w:eastAsia="Times New Roman" w:hAnsiTheme="majorHAnsi" w:cs="Tahoma"/>
      <w:b/>
      <w:bCs/>
      <w:color w:val="000000"/>
    </w:rPr>
  </w:style>
  <w:style w:type="character" w:customStyle="1" w:styleId="VZSectionL2NumberedChar">
    <w:name w:val="VZ Section L2 Numbered Char"/>
    <w:link w:val="VZSectionL2Numbered"/>
    <w:uiPriority w:val="9"/>
    <w:rsid w:val="00A44B44"/>
    <w:rPr>
      <w:rFonts w:asciiTheme="majorHAnsi" w:eastAsia="Times New Roman" w:hAnsiTheme="majorHAnsi" w:cs="Tahoma"/>
      <w:b/>
      <w:bCs/>
      <w:color w:val="000000"/>
      <w:sz w:val="20"/>
      <w:szCs w:val="20"/>
    </w:rPr>
  </w:style>
  <w:style w:type="paragraph" w:customStyle="1" w:styleId="VZSectionL3Numbered">
    <w:name w:val="VZ Section L3 Numbered"/>
    <w:basedOn w:val="Normal"/>
    <w:next w:val="BodyText"/>
    <w:link w:val="VZSectionL3NumberedChar"/>
    <w:uiPriority w:val="9"/>
    <w:qFormat/>
    <w:rsid w:val="007E149D"/>
    <w:pPr>
      <w:keepNext/>
      <w:numPr>
        <w:ilvl w:val="2"/>
        <w:numId w:val="2"/>
      </w:numPr>
      <w:spacing w:before="360"/>
      <w:outlineLvl w:val="2"/>
    </w:pPr>
    <w:rPr>
      <w:rFonts w:asciiTheme="majorHAnsi" w:eastAsia="Times New Roman" w:hAnsiTheme="majorHAnsi" w:cs="Tahoma"/>
      <w:b/>
      <w:bCs/>
      <w:color w:val="000000"/>
    </w:rPr>
  </w:style>
  <w:style w:type="character" w:customStyle="1" w:styleId="VZSectionL3NumberedChar">
    <w:name w:val="VZ Section L3 Numbered Char"/>
    <w:link w:val="VZSectionL3Numbered"/>
    <w:uiPriority w:val="9"/>
    <w:rsid w:val="00A44B44"/>
    <w:rPr>
      <w:rFonts w:asciiTheme="majorHAnsi" w:eastAsia="Times New Roman" w:hAnsiTheme="majorHAnsi" w:cs="Tahoma"/>
      <w:b/>
      <w:bCs/>
      <w:color w:val="000000"/>
      <w:sz w:val="20"/>
      <w:szCs w:val="20"/>
    </w:rPr>
  </w:style>
  <w:style w:type="paragraph" w:customStyle="1" w:styleId="VZSectionL1Numbered">
    <w:name w:val="VZ Section L1 Numbered"/>
    <w:basedOn w:val="Normal"/>
    <w:next w:val="BodyText"/>
    <w:link w:val="VZSectionL1NumberedChar"/>
    <w:uiPriority w:val="9"/>
    <w:qFormat/>
    <w:rsid w:val="007E149D"/>
    <w:pPr>
      <w:keepNext/>
      <w:numPr>
        <w:numId w:val="2"/>
      </w:numPr>
      <w:pBdr>
        <w:bottom w:val="single" w:sz="8" w:space="3" w:color="CD040B" w:themeColor="accent1"/>
      </w:pBdr>
      <w:spacing w:before="540" w:after="240"/>
      <w:outlineLvl w:val="0"/>
    </w:pPr>
    <w:rPr>
      <w:rFonts w:asciiTheme="majorHAnsi" w:eastAsia="Times New Roman" w:hAnsiTheme="majorHAnsi" w:cs="Tahoma"/>
      <w:b/>
      <w:bCs/>
      <w:color w:val="CD040B" w:themeColor="accent1"/>
    </w:rPr>
  </w:style>
  <w:style w:type="character" w:customStyle="1" w:styleId="VZSectionL1NumberedChar">
    <w:name w:val="VZ Section L1 Numbered Char"/>
    <w:link w:val="VZSectionL1Numbered"/>
    <w:uiPriority w:val="9"/>
    <w:rsid w:val="00A44B44"/>
    <w:rPr>
      <w:rFonts w:asciiTheme="majorHAnsi" w:eastAsia="Times New Roman" w:hAnsiTheme="majorHAnsi" w:cs="Tahoma"/>
      <w:b/>
      <w:bCs/>
      <w:color w:val="CD040B" w:themeColor="accent1"/>
    </w:rPr>
  </w:style>
  <w:style w:type="paragraph" w:styleId="BodyText">
    <w:name w:val="Body Text"/>
    <w:aliases w:val="VZ Body Text"/>
    <w:basedOn w:val="Normal"/>
    <w:link w:val="BodyTextChar"/>
    <w:unhideWhenUsed/>
    <w:qFormat/>
    <w:rsid w:val="00273066"/>
    <w:pPr>
      <w:spacing w:after="180"/>
    </w:pPr>
  </w:style>
  <w:style w:type="character" w:customStyle="1" w:styleId="BodyTextChar">
    <w:name w:val="Body Text Char"/>
    <w:aliases w:val="VZ Body Text Char"/>
    <w:basedOn w:val="DefaultParagraphFont"/>
    <w:link w:val="BodyText"/>
    <w:rsid w:val="00273066"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rsid w:val="007C2AF3"/>
    <w:pPr>
      <w:tabs>
        <w:tab w:val="left" w:pos="810"/>
        <w:tab w:val="right" w:leader="dot" w:pos="9350"/>
      </w:tabs>
      <w:spacing w:before="180" w:after="60"/>
      <w:ind w:left="360" w:hanging="360"/>
    </w:pPr>
    <w:rPr>
      <w:rFonts w:asciiTheme="majorHAnsi" w:hAnsiTheme="majorHAnsi"/>
      <w:b/>
      <w:bCs/>
      <w:noProof/>
    </w:rPr>
  </w:style>
  <w:style w:type="paragraph" w:styleId="TOC2">
    <w:name w:val="toc 2"/>
    <w:basedOn w:val="Normal"/>
    <w:next w:val="Normal"/>
    <w:uiPriority w:val="39"/>
    <w:unhideWhenUsed/>
    <w:rsid w:val="00880378"/>
    <w:pPr>
      <w:tabs>
        <w:tab w:val="right" w:leader="dot" w:pos="9350"/>
      </w:tabs>
      <w:spacing w:after="60"/>
      <w:ind w:left="792" w:hanging="432"/>
    </w:pPr>
    <w:rPr>
      <w:noProof/>
    </w:rPr>
  </w:style>
  <w:style w:type="paragraph" w:styleId="TOC3">
    <w:name w:val="toc 3"/>
    <w:basedOn w:val="Normal"/>
    <w:next w:val="Normal"/>
    <w:uiPriority w:val="39"/>
    <w:unhideWhenUsed/>
    <w:rsid w:val="00880378"/>
    <w:pPr>
      <w:tabs>
        <w:tab w:val="right" w:leader="dot" w:pos="9350"/>
      </w:tabs>
      <w:spacing w:after="60"/>
      <w:ind w:left="1368" w:hanging="576"/>
    </w:pPr>
    <w:rPr>
      <w:noProof/>
    </w:rPr>
  </w:style>
  <w:style w:type="paragraph" w:customStyle="1" w:styleId="VZBodyHeading">
    <w:name w:val="VZ Body Heading"/>
    <w:basedOn w:val="BodyText"/>
    <w:next w:val="BodyText"/>
    <w:link w:val="VZBodyHeadingChar"/>
    <w:uiPriority w:val="9"/>
    <w:rsid w:val="002D1A8B"/>
    <w:pPr>
      <w:pBdr>
        <w:bottom w:val="single" w:sz="8" w:space="3" w:color="auto"/>
      </w:pBdr>
      <w:spacing w:before="540" w:after="240"/>
    </w:pPr>
    <w:rPr>
      <w:b/>
    </w:rPr>
  </w:style>
  <w:style w:type="character" w:customStyle="1" w:styleId="VZBodyHeadingChar">
    <w:name w:val="VZ Body Heading Char"/>
    <w:basedOn w:val="BodyTextChar"/>
    <w:link w:val="VZBodyHeading"/>
    <w:uiPriority w:val="9"/>
    <w:rsid w:val="00A44B44"/>
    <w:rPr>
      <w:b/>
      <w:sz w:val="20"/>
      <w:szCs w:val="20"/>
    </w:rPr>
  </w:style>
  <w:style w:type="paragraph" w:customStyle="1" w:styleId="VZFigureCaption">
    <w:name w:val="VZ Figure Caption"/>
    <w:basedOn w:val="BodyText"/>
    <w:link w:val="VZFigureCaptionChar"/>
    <w:uiPriority w:val="9"/>
    <w:qFormat/>
    <w:rsid w:val="007D7431"/>
    <w:pPr>
      <w:spacing w:before="180"/>
    </w:pPr>
    <w:rPr>
      <w:rFonts w:asciiTheme="majorHAnsi" w:hAnsiTheme="majorHAnsi"/>
      <w:bCs/>
      <w:color w:val="CD040B" w:themeColor="accent1"/>
    </w:rPr>
  </w:style>
  <w:style w:type="character" w:customStyle="1" w:styleId="VZFigureCaptionChar">
    <w:name w:val="VZ Figure Caption Char"/>
    <w:basedOn w:val="BodyTextChar"/>
    <w:link w:val="VZFigureCaption"/>
    <w:uiPriority w:val="9"/>
    <w:rsid w:val="007D7431"/>
    <w:rPr>
      <w:rFonts w:asciiTheme="majorHAnsi" w:hAnsiTheme="majorHAnsi"/>
      <w:bCs/>
      <w:color w:val="CD040B" w:themeColor="accent1"/>
      <w:sz w:val="20"/>
      <w:szCs w:val="20"/>
    </w:rPr>
  </w:style>
  <w:style w:type="paragraph" w:customStyle="1" w:styleId="VZTableText">
    <w:name w:val="VZ Table Text"/>
    <w:basedOn w:val="Normal"/>
    <w:uiPriority w:val="9"/>
    <w:qFormat/>
    <w:rsid w:val="00DB47C9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EB5228"/>
    <w:pPr>
      <w:spacing w:after="60"/>
    </w:pPr>
  </w:style>
  <w:style w:type="paragraph" w:customStyle="1" w:styleId="VZTableCaption">
    <w:name w:val="VZ Table Caption"/>
    <w:basedOn w:val="BodyText"/>
    <w:link w:val="VZTableCaptionChar"/>
    <w:uiPriority w:val="9"/>
    <w:qFormat/>
    <w:rsid w:val="007D7431"/>
    <w:pPr>
      <w:spacing w:before="180"/>
    </w:pPr>
    <w:rPr>
      <w:rFonts w:asciiTheme="majorHAnsi" w:hAnsiTheme="majorHAnsi"/>
      <w:bCs/>
      <w:color w:val="CD040B" w:themeColor="accent1"/>
    </w:rPr>
  </w:style>
  <w:style w:type="character" w:customStyle="1" w:styleId="VZTableCaptionChar">
    <w:name w:val="VZ Table Caption Char"/>
    <w:basedOn w:val="BodyTextChar"/>
    <w:link w:val="VZTableCaption"/>
    <w:uiPriority w:val="9"/>
    <w:rsid w:val="007D7431"/>
    <w:rPr>
      <w:rFonts w:asciiTheme="majorHAnsi" w:hAnsiTheme="majorHAnsi"/>
      <w:bCs/>
      <w:color w:val="CD040B" w:themeColor="accent1"/>
      <w:sz w:val="20"/>
      <w:szCs w:val="20"/>
    </w:rPr>
  </w:style>
  <w:style w:type="paragraph" w:customStyle="1" w:styleId="VZSectionL1">
    <w:name w:val="VZ Section L1"/>
    <w:basedOn w:val="VZSectionL1Numbered"/>
    <w:link w:val="VZSectionL1Char"/>
    <w:uiPriority w:val="9"/>
    <w:qFormat/>
    <w:rsid w:val="00771DE4"/>
    <w:pPr>
      <w:numPr>
        <w:numId w:val="0"/>
      </w:numPr>
    </w:pPr>
  </w:style>
  <w:style w:type="character" w:customStyle="1" w:styleId="VZSectionL1Char">
    <w:name w:val="VZ Section L1 Char"/>
    <w:basedOn w:val="VZSectionL1NumberedChar"/>
    <w:link w:val="VZSectionL1"/>
    <w:uiPriority w:val="9"/>
    <w:rsid w:val="007A6014"/>
    <w:rPr>
      <w:rFonts w:asciiTheme="majorHAnsi" w:eastAsia="Times New Roman" w:hAnsiTheme="majorHAnsi" w:cs="Tahoma"/>
      <w:b/>
      <w:bCs/>
      <w:color w:val="CD040B" w:themeColor="accent1"/>
    </w:rPr>
  </w:style>
  <w:style w:type="paragraph" w:customStyle="1" w:styleId="VZSectionL2">
    <w:name w:val="VZ Section L2"/>
    <w:basedOn w:val="VZSectionL2Numbered"/>
    <w:next w:val="BodyText"/>
    <w:link w:val="VZSectionL2Char"/>
    <w:uiPriority w:val="9"/>
    <w:qFormat/>
    <w:rsid w:val="007A6014"/>
    <w:pPr>
      <w:numPr>
        <w:ilvl w:val="0"/>
        <w:numId w:val="0"/>
      </w:numPr>
    </w:pPr>
  </w:style>
  <w:style w:type="character" w:customStyle="1" w:styleId="VZSectionL2Char">
    <w:name w:val="VZ Section L2 Char"/>
    <w:basedOn w:val="VZSectionL2NumberedChar"/>
    <w:link w:val="VZSectionL2"/>
    <w:uiPriority w:val="9"/>
    <w:rsid w:val="007A6014"/>
    <w:rPr>
      <w:rFonts w:asciiTheme="majorHAnsi" w:eastAsia="Times New Roman" w:hAnsiTheme="majorHAnsi" w:cs="Tahoma"/>
      <w:b/>
      <w:bCs/>
      <w:color w:val="000000"/>
      <w:sz w:val="20"/>
      <w:szCs w:val="20"/>
    </w:rPr>
  </w:style>
  <w:style w:type="paragraph" w:customStyle="1" w:styleId="VZSectionL3">
    <w:name w:val="VZ Section L3"/>
    <w:basedOn w:val="VZSectionL3Numbered"/>
    <w:next w:val="BodyText"/>
    <w:link w:val="VZSectionL3Char"/>
    <w:uiPriority w:val="9"/>
    <w:qFormat/>
    <w:rsid w:val="007A6014"/>
    <w:pPr>
      <w:numPr>
        <w:ilvl w:val="0"/>
        <w:numId w:val="0"/>
      </w:numPr>
    </w:pPr>
  </w:style>
  <w:style w:type="character" w:customStyle="1" w:styleId="VZSectionL3Char">
    <w:name w:val="VZ Section L3 Char"/>
    <w:basedOn w:val="VZSectionL3NumberedChar"/>
    <w:link w:val="VZSectionL3"/>
    <w:uiPriority w:val="9"/>
    <w:rsid w:val="007A6014"/>
    <w:rPr>
      <w:rFonts w:asciiTheme="majorHAnsi" w:eastAsia="Times New Roman" w:hAnsiTheme="majorHAnsi" w:cs="Tahom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sid w:val="00C30940"/>
    <w:rPr>
      <w:rFonts w:asciiTheme="majorHAnsi" w:eastAsia="Times New Roman" w:hAnsiTheme="majorHAnsi" w:cs="Tahoma"/>
      <w:b/>
      <w:bCs/>
      <w:color w:val="CD040B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0125"/>
    <w:rPr>
      <w:rFonts w:ascii="Arial" w:eastAsia="Times New Roman" w:hAnsi="Arial" w:cs="Arial"/>
      <w:b/>
      <w:iCs/>
      <w:sz w:val="22"/>
      <w:szCs w:val="26"/>
    </w:rPr>
  </w:style>
  <w:style w:type="character" w:customStyle="1" w:styleId="Heading3Char">
    <w:name w:val="Heading 3 Char"/>
    <w:aliases w:val="Heading 3 (no number) Char,Heading 3 (no number)1 Char"/>
    <w:basedOn w:val="DefaultParagraphFont"/>
    <w:link w:val="Heading3"/>
    <w:uiPriority w:val="9"/>
    <w:rsid w:val="00582F0B"/>
    <w:rPr>
      <w:rFonts w:ascii="Arial" w:eastAsia="Times New Roman" w:hAnsi="Arial" w:cs="Arial"/>
      <w:b/>
      <w:i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5D"/>
    <w:rPr>
      <w:rFonts w:ascii="Arial" w:eastAsia="Times New Roman" w:hAnsi="Arial" w:cs="Times New Roman"/>
      <w:b/>
      <w:bCs/>
      <w:i/>
      <w:iCs/>
      <w:sz w:val="22"/>
      <w:szCs w:val="28"/>
    </w:rPr>
  </w:style>
  <w:style w:type="paragraph" w:styleId="NormalIndent">
    <w:name w:val="Normal Indent"/>
    <w:basedOn w:val="Normal"/>
    <w:uiPriority w:val="99"/>
    <w:unhideWhenUsed/>
    <w:rsid w:val="00E0175D"/>
    <w:pPr>
      <w:spacing w:after="120"/>
      <w:ind w:left="720"/>
    </w:pPr>
    <w:rPr>
      <w:rFonts w:eastAsia="Times New Roman" w:cs="Times New Roman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175D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175D"/>
    <w:rPr>
      <w:rFonts w:ascii="Times New Roman" w:eastAsiaTheme="minorHAnsi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0175D"/>
    <w:pPr>
      <w:spacing w:after="200"/>
      <w:jc w:val="center"/>
    </w:pPr>
    <w:rPr>
      <w:rFonts w:eastAsia="Times New Roman" w:cs="Times New Roman"/>
      <w:b/>
      <w:bCs/>
      <w:i/>
      <w:color w:val="CD040B" w:themeColor="accent1"/>
      <w:sz w:val="22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0175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51A31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 w:val="0"/>
      <w:bCs w:val="0"/>
      <w:caps/>
      <w:color w:val="990307" w:themeColor="accent1" w:themeShade="BF"/>
      <w:sz w:val="28"/>
      <w:szCs w:val="2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515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3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3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3AE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04D6E"/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204D6E"/>
    <w:rPr>
      <w:rFonts w:asciiTheme="majorHAnsi" w:eastAsiaTheme="majorEastAsia" w:hAnsiTheme="majorHAnsi" w:cstheme="majorBidi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6E"/>
    <w:rPr>
      <w:rFonts w:asciiTheme="majorHAnsi" w:eastAsiaTheme="majorEastAsia" w:hAnsiTheme="majorHAnsi" w:cstheme="majorBidi"/>
      <w:i/>
      <w:iCs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204D6E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6E"/>
    <w:rPr>
      <w:rFonts w:asciiTheme="majorHAnsi" w:eastAsiaTheme="majorEastAsia" w:hAnsiTheme="majorHAnsi" w:cstheme="majorBidi"/>
      <w:i/>
      <w:iCs/>
      <w:caps/>
      <w:sz w:val="18"/>
      <w:szCs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04D6E"/>
    <w:pPr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04D6E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A10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A76D8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675C62"/>
    <w:pPr>
      <w:spacing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75C62"/>
    <w:pPr>
      <w:spacing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75C62"/>
    <w:pPr>
      <w:spacing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75C62"/>
    <w:pPr>
      <w:spacing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75C62"/>
    <w:pPr>
      <w:spacing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75C62"/>
    <w:pPr>
      <w:spacing w:after="100" w:line="259" w:lineRule="auto"/>
      <w:ind w:left="1760"/>
    </w:pPr>
    <w:rPr>
      <w:sz w:val="22"/>
      <w:szCs w:val="22"/>
    </w:rPr>
  </w:style>
  <w:style w:type="table" w:styleId="TableTheme">
    <w:name w:val="Table Theme"/>
    <w:basedOn w:val="TableNormal"/>
    <w:uiPriority w:val="99"/>
    <w:rsid w:val="00070422"/>
    <w:pPr>
      <w:suppressAutoHyphens/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7ADB"/>
  </w:style>
  <w:style w:type="character" w:customStyle="1" w:styleId="DateChar">
    <w:name w:val="Date Char"/>
    <w:basedOn w:val="DefaultParagraphFont"/>
    <w:link w:val="Date"/>
    <w:uiPriority w:val="99"/>
    <w:semiHidden/>
    <w:rsid w:val="00097ADB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6B6B2D"/>
    <w:pPr>
      <w:spacing w:before="100" w:beforeAutospacing="1" w:after="100" w:afterAutospacing="1"/>
    </w:pPr>
    <w:rPr>
      <w:rFonts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4044F"/>
    <w:rPr>
      <w:rFonts w:ascii="Courier New" w:eastAsiaTheme="minorEastAsia" w:hAnsi="Courier New" w:cs="Courier New"/>
      <w:sz w:val="20"/>
      <w:szCs w:val="20"/>
    </w:rPr>
  </w:style>
  <w:style w:type="paragraph" w:customStyle="1" w:styleId="p1">
    <w:name w:val="p1"/>
    <w:basedOn w:val="Normal"/>
    <w:rsid w:val="00712272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712272"/>
  </w:style>
  <w:style w:type="character" w:customStyle="1" w:styleId="apple-converted-space">
    <w:name w:val="apple-converted-space"/>
    <w:basedOn w:val="DefaultParagraphFont"/>
    <w:rsid w:val="008A2CDD"/>
  </w:style>
  <w:style w:type="character" w:customStyle="1" w:styleId="s2">
    <w:name w:val="s2"/>
    <w:basedOn w:val="DefaultParagraphFont"/>
    <w:rsid w:val="00AC3DEE"/>
  </w:style>
  <w:style w:type="character" w:styleId="Strong">
    <w:name w:val="Strong"/>
    <w:basedOn w:val="DefaultParagraphFont"/>
    <w:uiPriority w:val="22"/>
    <w:qFormat/>
    <w:rsid w:val="007051C0"/>
    <w:rPr>
      <w:b/>
      <w:bCs/>
    </w:rPr>
  </w:style>
  <w:style w:type="character" w:styleId="Emphasis">
    <w:name w:val="Emphasis"/>
    <w:basedOn w:val="DefaultParagraphFont"/>
    <w:uiPriority w:val="20"/>
    <w:qFormat/>
    <w:rsid w:val="00915EDA"/>
    <w:rPr>
      <w:i/>
      <w:iCs/>
    </w:rPr>
  </w:style>
  <w:style w:type="paragraph" w:customStyle="1" w:styleId="p2">
    <w:name w:val="p2"/>
    <w:basedOn w:val="Normal"/>
    <w:rsid w:val="00767632"/>
    <w:rPr>
      <w:rFonts w:ascii="Helvetica Neue" w:hAnsi="Helvetica Neue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obinqu\AppData\Local\Temp\Rar$DIa0.782\VZ_ExpandedWordReport_Arial_v02-03_021616.dotx" TargetMode="External"/></Relationships>
</file>

<file path=word/theme/theme1.xml><?xml version="1.0" encoding="utf-8"?>
<a:theme xmlns:a="http://schemas.openxmlformats.org/drawingml/2006/main" name="Verizon Word 2015">
  <a:themeElements>
    <a:clrScheme name="Verizon Word 2015">
      <a:dk1>
        <a:srgbClr val="000000"/>
      </a:dk1>
      <a:lt1>
        <a:srgbClr val="FFFFFF"/>
      </a:lt1>
      <a:dk2>
        <a:srgbClr val="333333"/>
      </a:dk2>
      <a:lt2>
        <a:srgbClr val="F6F6F6"/>
      </a:lt2>
      <a:accent1>
        <a:srgbClr val="CD040B"/>
      </a:accent1>
      <a:accent2>
        <a:srgbClr val="E4E5E3"/>
      </a:accent2>
      <a:accent3>
        <a:srgbClr val="82CEAC"/>
      </a:accent3>
      <a:accent4>
        <a:srgbClr val="ABE0F9"/>
      </a:accent4>
      <a:accent5>
        <a:srgbClr val="FBD362"/>
      </a:accent5>
      <a:accent6>
        <a:srgbClr val="F9B295"/>
      </a:accent6>
      <a:hlink>
        <a:srgbClr val="000000"/>
      </a:hlink>
      <a:folHlink>
        <a:srgbClr val="000000"/>
      </a:folHlink>
    </a:clrScheme>
    <a:fontScheme name="Verizon Word 201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Verizon Word 2015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9FAAB-0990-B14B-B3AF-E011AB8E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C:\Users\robinqu\AppData\Local\Temp\Rar$DIa0.782\VZ_ExpandedWordReport_Arial_v02-03_021616.dotx</Template>
  <TotalTime>273</TotalTime>
  <Pages>4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Verizon</vt:lpstr>
    </vt:vector>
  </TitlesOfParts>
  <Manager/>
  <Company>Verizon</Company>
  <LinksUpToDate>false</LinksUpToDate>
  <CharactersWithSpaces>1596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Verizon</dc:title>
  <dc:subject/>
  <dc:creator>Dongxu Shan</dc:creator>
  <cp:keywords/>
  <dc:description/>
  <cp:lastModifiedBy>Microsoft Office User</cp:lastModifiedBy>
  <cp:revision>249</cp:revision>
  <cp:lastPrinted>2018-08-15T22:29:00Z</cp:lastPrinted>
  <dcterms:created xsi:type="dcterms:W3CDTF">2018-02-16T20:29:00Z</dcterms:created>
  <dcterms:modified xsi:type="dcterms:W3CDTF">2018-08-16T21:23:00Z</dcterms:modified>
  <cp:category/>
</cp:coreProperties>
</file>