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A8BE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2871838D" w14:textId="77777777" w:rsidR="00CD773D" w:rsidRDefault="00CD773D" w:rsidP="00CD773D">
      <w:pPr>
        <w:pStyle w:val="NoSpacing"/>
        <w:rPr>
          <w:b/>
        </w:rPr>
      </w:pPr>
    </w:p>
    <w:p w14:paraId="25D07BE3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4A2D67C4" w14:textId="77777777" w:rsidR="006340B3" w:rsidRDefault="006340B3" w:rsidP="00CD773D">
      <w:pPr>
        <w:pStyle w:val="NoSpacing"/>
      </w:pPr>
      <w:r>
        <w:t>(10)-The product architecture and design model includes a deployment diagram for each environment which identifies each hardware instance in the environment and their specifications.</w:t>
      </w:r>
    </w:p>
    <w:p w14:paraId="4AF29BCD" w14:textId="77777777" w:rsidR="006340B3" w:rsidRDefault="006340B3" w:rsidP="00CD773D">
      <w:pPr>
        <w:pStyle w:val="NoSpacing"/>
        <w:rPr>
          <w:b/>
        </w:rPr>
      </w:pPr>
    </w:p>
    <w:p w14:paraId="584FD9E5" w14:textId="77777777" w:rsidR="00CD773D" w:rsidRDefault="00CD773D" w:rsidP="00CD773D">
      <w:pPr>
        <w:pStyle w:val="NoSpacing"/>
        <w:rPr>
          <w:b/>
        </w:rPr>
      </w:pPr>
    </w:p>
    <w:p w14:paraId="0A66F88B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2B599183" w14:textId="77777777" w:rsidR="006340B3" w:rsidRDefault="006340B3" w:rsidP="006340B3">
      <w:pPr>
        <w:spacing w:line="240" w:lineRule="auto"/>
      </w:pPr>
      <w:r>
        <w:t xml:space="preserve">SDD Section </w:t>
      </w:r>
      <w:r w:rsidRPr="00985336">
        <w:t>4.2.1.2. MCCF DEV Packages</w:t>
      </w:r>
    </w:p>
    <w:p w14:paraId="26301E17" w14:textId="77777777" w:rsidR="006340B3" w:rsidRDefault="006340B3" w:rsidP="006340B3">
      <w:pPr>
        <w:pStyle w:val="NoSpacing"/>
      </w:pPr>
      <w:r>
        <w:t xml:space="preserve">SDD </w:t>
      </w:r>
      <w:r w:rsidRPr="0043024A">
        <w:t>3.3.4. Conceptual Infrastructure Diagram</w:t>
      </w:r>
    </w:p>
    <w:p w14:paraId="1EFF277B" w14:textId="77777777" w:rsidR="006340B3" w:rsidRDefault="006340B3" w:rsidP="006340B3">
      <w:pPr>
        <w:pStyle w:val="NoSpacing"/>
        <w:rPr>
          <w:b/>
        </w:rPr>
      </w:pPr>
    </w:p>
    <w:p w14:paraId="3D9A6C54" w14:textId="77777777" w:rsidR="00CD773D" w:rsidRDefault="00CD773D" w:rsidP="00CD773D">
      <w:pPr>
        <w:pStyle w:val="NoSpacing"/>
        <w:rPr>
          <w:b/>
        </w:rPr>
      </w:pPr>
    </w:p>
    <w:p w14:paraId="683AB9C4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2FF57995" w14:textId="77777777" w:rsidR="006340B3" w:rsidRDefault="006340B3" w:rsidP="00CD773D">
      <w:pPr>
        <w:pStyle w:val="NoSpacing"/>
      </w:pPr>
      <w:r>
        <w:t>Yes</w:t>
      </w:r>
    </w:p>
    <w:p w14:paraId="774619C0" w14:textId="77777777" w:rsidR="006340B3" w:rsidRDefault="006340B3" w:rsidP="00CD773D">
      <w:pPr>
        <w:pStyle w:val="NoSpacing"/>
        <w:rPr>
          <w:b/>
        </w:rPr>
      </w:pPr>
    </w:p>
    <w:p w14:paraId="5756C5AC" w14:textId="77777777" w:rsidR="00AE4956" w:rsidRDefault="00AE4956" w:rsidP="00CD773D">
      <w:pPr>
        <w:pStyle w:val="NoSpacing"/>
        <w:rPr>
          <w:b/>
        </w:rPr>
      </w:pPr>
    </w:p>
    <w:p w14:paraId="36EA391E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529E0160" w14:textId="77777777" w:rsidR="006340B3" w:rsidRDefault="006340B3" w:rsidP="00CD773D">
      <w:pPr>
        <w:pStyle w:val="NoSpacing"/>
      </w:pPr>
      <w:r>
        <w:t>Software Deployment</w:t>
      </w:r>
    </w:p>
    <w:p w14:paraId="12A792AD" w14:textId="77777777" w:rsidR="006340B3" w:rsidRDefault="006340B3" w:rsidP="00CD773D">
      <w:pPr>
        <w:pStyle w:val="NoSpacing"/>
        <w:rPr>
          <w:b/>
        </w:rPr>
      </w:pPr>
    </w:p>
    <w:p w14:paraId="41B29F4F" w14:textId="77777777" w:rsidR="00CD773D" w:rsidRDefault="00CD773D" w:rsidP="00CD773D">
      <w:pPr>
        <w:pStyle w:val="NoSpacing"/>
      </w:pPr>
    </w:p>
    <w:p w14:paraId="7C9676D5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14:paraId="3359C11E" w14:textId="38CCD6F7" w:rsidR="006340B3" w:rsidRDefault="006340B3" w:rsidP="006340B3">
      <w:r w:rsidRPr="006340B3">
        <w:t>MCCF EDI TAS Package Management Process</w:t>
      </w:r>
      <w:r>
        <w:t xml:space="preserve"> </w:t>
      </w:r>
      <w:r w:rsidR="0024288D">
        <w:t xml:space="preserve">replaced by </w:t>
      </w:r>
      <w:r w:rsidR="0024288D" w:rsidRPr="0024288D">
        <w:t xml:space="preserve">CPA_MCCFEDITAS_04182018 </w:t>
      </w:r>
      <w:r>
        <w:t>(next page)</w:t>
      </w:r>
    </w:p>
    <w:p w14:paraId="255F85C4" w14:textId="55A41E53" w:rsidR="0024288D" w:rsidRDefault="0024288D" w:rsidP="006340B3">
      <w:bookmarkStart w:id="0" w:name="_GoBack"/>
      <w:r>
        <w:rPr>
          <w:noProof/>
        </w:rPr>
        <w:lastRenderedPageBreak/>
        <w:drawing>
          <wp:inline distT="0" distB="0" distL="0" distR="0" wp14:anchorId="142C2A73" wp14:editId="42D36CA2">
            <wp:extent cx="5943600" cy="486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A_MCCFEDITAS_0418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76640D" w14:textId="77777777" w:rsidR="006340B3" w:rsidRDefault="006340B3" w:rsidP="006340B3"/>
    <w:p w14:paraId="47E92642" w14:textId="4BA46886" w:rsidR="006340B3" w:rsidRDefault="006340B3" w:rsidP="006340B3"/>
    <w:p w14:paraId="566D7C28" w14:textId="0DECAC8D" w:rsidR="006340B3" w:rsidRDefault="006340B3" w:rsidP="006340B3"/>
    <w:p w14:paraId="4140DDA1" w14:textId="3024C6D5" w:rsidR="006340B3" w:rsidRDefault="006340B3" w:rsidP="006340B3"/>
    <w:p w14:paraId="70832DD2" w14:textId="3C01E7C2" w:rsidR="006340B3" w:rsidRPr="006340B3" w:rsidRDefault="006340B3" w:rsidP="006340B3"/>
    <w:sectPr w:rsidR="006340B3" w:rsidRPr="0063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24288D"/>
    <w:rsid w:val="00290352"/>
    <w:rsid w:val="003474DD"/>
    <w:rsid w:val="006340B3"/>
    <w:rsid w:val="007C2161"/>
    <w:rsid w:val="007C4140"/>
    <w:rsid w:val="009B49CB"/>
    <w:rsid w:val="00AE4956"/>
    <w:rsid w:val="00B163C2"/>
    <w:rsid w:val="00B2247D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6E53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0B3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2018-02-28T19:40:00Z</dcterms:created>
  <dcterms:modified xsi:type="dcterms:W3CDTF">2018-05-22T18:14:00Z</dcterms:modified>
</cp:coreProperties>
</file>