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/>
      <w:bookmarkStart w:id="0" w:name="_Hlk91079079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молодежной политики Свердловской области государственное автономное профессиональное образовательное учреждение Свердловской области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«Уральский радиотехнический колледж им. А.С. Попова»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АИС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ПРОИЗВОДСТВО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ПОЛИЭТИЛЕНОВЫХ ПАКЕТОВ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МДК.01.02. Методы и средства проектирования информационных систем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курсовому проекту </w:t>
      </w:r>
      <w:r/>
    </w:p>
    <w:p>
      <w:pPr>
        <w:pStyle w:val="3053"/>
        <w:ind w:left="0"/>
        <w:jc w:val="center"/>
        <w:spacing w:line="360" w:lineRule="auto"/>
        <w:tabs>
          <w:tab w:val="left" w:pos="284" w:leader="none"/>
          <w:tab w:val="left" w:pos="540" w:leader="none"/>
          <w:tab w:val="left" w:pos="709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РК 09.02.05.</w:t>
      </w:r>
      <w:r>
        <w:rPr>
          <w:rFonts w:ascii="Times New Roman" w:hAnsi="Times New Roman"/>
          <w:sz w:val="28"/>
          <w:szCs w:val="28"/>
        </w:rPr>
        <w:t xml:space="preserve">309 </w:t>
      </w:r>
      <w:r>
        <w:rPr>
          <w:rFonts w:ascii="Times New Roman" w:hAnsi="Times New Roman"/>
          <w:sz w:val="28"/>
          <w:szCs w:val="28"/>
        </w:rPr>
        <w:t xml:space="preserve">21</w:t>
      </w:r>
      <w:r>
        <w:rPr>
          <w:rFonts w:ascii="Times New Roman" w:hAnsi="Times New Roman"/>
          <w:sz w:val="28"/>
          <w:szCs w:val="28"/>
        </w:rPr>
        <w:t xml:space="preserve"> ПЗ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  <w:sectPr>
          <w:headerReference w:type="default" r:id="rId9"/>
          <w:footnotePr/>
          <w:endnotePr/>
          <w:type w:val="continuous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Нормоконтролер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____________Н.Н. Шутова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«___»________________2021 г.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______________Н. Н. Шутова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 _______________2021 г.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</w:t>
      </w:r>
      <w:r>
        <w:rPr>
          <w:rFonts w:ascii="Times New Roman" w:hAnsi="Times New Roman" w:cs="Times New Roman"/>
          <w:sz w:val="28"/>
          <w:szCs w:val="28"/>
        </w:rPr>
        <w:t xml:space="preserve">К. Э. Чураков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 _</w:t>
      </w:r>
      <w:r>
        <w:rPr>
          <w:rFonts w:ascii="Times New Roman" w:hAnsi="Times New Roman" w:cs="Times New Roman"/>
          <w:sz w:val="28"/>
          <w:szCs w:val="28"/>
        </w:rPr>
        <w:t xml:space="preserve">______________2021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/>
    </w:p>
    <w:p>
      <w:pPr>
        <w:rPr>
          <w:rFonts w:ascii="Times New Roman" w:hAnsi="Times New Roman" w:cs="Times New Roman"/>
          <w:sz w:val="28"/>
          <w:szCs w:val="28"/>
        </w:rPr>
        <w:sectPr>
          <w:footnotePr/>
          <w:endnotePr/>
          <w:type w:val="continuous"/>
          <w:pgSz w:w="11906" w:h="16838" w:orient="portrait"/>
          <w:pgMar w:top="1134" w:right="850" w:bottom="1134" w:left="1701" w:header="510" w:footer="624" w:gutter="0"/>
          <w:cols w:num="2" w:sep="0" w:space="708" w:equalWidth="1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before="150" w:after="150" w:line="600" w:lineRule="atLeast"/>
        <w:shd w:val="clear" w:color="auto" w:fill="ffffff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1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</w:p>
    <w:p>
      <w:pPr>
        <w:jc w:val="center"/>
        <w:spacing w:before="150" w:after="150" w:line="600" w:lineRule="atLeast"/>
        <w:shd w:val="clear" w:color="auto" w:fill="ffffff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1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</w:p>
    <w:p>
      <w:pPr>
        <w:jc w:val="center"/>
        <w:spacing w:before="150" w:after="150" w:line="600" w:lineRule="atLeast"/>
        <w:shd w:val="clear" w:color="auto" w:fill="ffffff"/>
        <w:rPr>
          <w:rFonts w:ascii="Times New Roman" w:hAnsi="Times New Roman" w:eastAsia="Times New Roman" w:cs="Times New Roman"/>
          <w:b/>
          <w:bCs/>
          <w:sz w:val="28"/>
          <w:szCs w:val="28"/>
        </w:rPr>
        <w:outlineLvl w:val="1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</w:p>
    <w:p>
      <w:pPr>
        <w:jc w:val="center"/>
        <w:spacing w:before="150" w:after="150" w:line="600" w:lineRule="atLeast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  <w:outlineLvl w:val="1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2021</w:t>
      </w:r>
      <w:bookmarkStart w:id="1" w:name="_Hlk91077997"/>
      <w:r/>
      <w:bookmarkStart w:id="2" w:name="_Hlk91078075"/>
      <w:r/>
      <w:r/>
    </w:p>
    <w:p>
      <w:pPr>
        <w:jc w:val="right"/>
        <w:rPr>
          <w:rFonts w:ascii="Times New Roman" w:hAnsi="Times New Roman" w:cs="Times New Roman"/>
          <w:sz w:val="28"/>
          <w:szCs w:val="28"/>
        </w:rPr>
        <w:sectPr>
          <w:headerReference w:type="default" r:id="rId10"/>
          <w:footerReference w:type="default" r:id="rId15"/>
          <w:footnotePr/>
          <w:endnotePr/>
          <w:type w:val="continuous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</w:sectPr>
      </w:pPr>
      <w:r/>
      <w:bookmarkStart w:id="3" w:name="_Hlk91095476"/>
      <w:r/>
      <w:bookmarkStart w:id="4" w:name="_Hlk91095458"/>
      <w:r/>
      <w:r/>
    </w:p>
    <w:p>
      <w:pPr>
        <w:jc w:val="center"/>
        <w:spacing w:before="150" w:after="150" w:line="600" w:lineRule="atLeast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  <w:outlineLvl w:val="1"/>
      </w:pPr>
      <w:r>
        <w:rPr>
          <w:rFonts w:ascii="Times New Roman" w:hAnsi="Times New Roman" w:cs="Times New Roman"/>
          <w:sz w:val="28"/>
          <w:szCs w:val="28"/>
        </w:rPr>
        <w:t xml:space="preserve">УТВЕРЖДЕНО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Цикловой методической комиссией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Информационных технологий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«12» октября 2021г.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Председатель___________/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</w:t>
      </w:r>
      <w:r/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курсового проектирования по дисциплине «Методы и средства проектирования информационных систем»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Студенту</w:t>
      </w:r>
      <w:r>
        <w:rPr>
          <w:rFonts w:ascii="Times New Roman" w:hAnsi="Times New Roman" w:cs="Times New Roman"/>
          <w:sz w:val="28"/>
          <w:szCs w:val="28"/>
        </w:rPr>
        <w:t xml:space="preserve"> Чуракову Константину Эдуардовичу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III</w:t>
      </w:r>
      <w:r>
        <w:rPr>
          <w:rFonts w:ascii="Times New Roman" w:hAnsi="Times New Roman" w:cs="Times New Roman"/>
          <w:sz w:val="28"/>
          <w:szCs w:val="28"/>
        </w:rPr>
        <w:t xml:space="preserve">» курса группы «Ис-309» Уральского радиотехнического колледжа им </w:t>
      </w:r>
      <w:r>
        <w:rPr>
          <w:rFonts w:ascii="Times New Roman" w:hAnsi="Times New Roman" w:cs="Times New Roman"/>
          <w:sz w:val="28"/>
          <w:szCs w:val="28"/>
        </w:rPr>
        <w:t xml:space="preserve">А.С.Попова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задания – Проектирование АИС «</w:t>
      </w:r>
      <w:r>
        <w:rPr>
          <w:rFonts w:ascii="Times New Roman" w:hAnsi="Times New Roman" w:cs="Times New Roman"/>
          <w:sz w:val="28"/>
          <w:szCs w:val="28"/>
        </w:rPr>
        <w:t xml:space="preserve">Парикмахерская Афродита-Лаванда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на указанную тему выполняется студентом в следующем объеме:</w:t>
      </w:r>
      <w:r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/>
    </w:p>
    <w:p>
      <w:pPr>
        <w:pStyle w:val="3045"/>
        <w:ind w:left="0" w:right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  <w:r/>
    </w:p>
    <w:p>
      <w:pPr>
        <w:pStyle w:val="304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</w:t>
      </w:r>
      <w:r/>
    </w:p>
    <w:p>
      <w:pPr>
        <w:pStyle w:val="304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проект </w:t>
      </w:r>
      <w:r/>
    </w:p>
    <w:p>
      <w:pPr>
        <w:pStyle w:val="3045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предметной области</w:t>
      </w:r>
      <w:r/>
    </w:p>
    <w:p>
      <w:pPr>
        <w:pStyle w:val="3045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потоков данных </w:t>
      </w:r>
      <w:r/>
    </w:p>
    <w:p>
      <w:pPr>
        <w:pStyle w:val="3045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данных</w:t>
      </w:r>
      <w:r/>
    </w:p>
    <w:p>
      <w:pPr>
        <w:pStyle w:val="3045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системы</w:t>
      </w:r>
      <w:r/>
    </w:p>
    <w:p>
      <w:pPr>
        <w:pStyle w:val="3045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структура базы данных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«» октября 2021 г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окончания «» декабря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</w:t>
      </w:r>
      <w:r>
        <w:rPr>
          <w:rFonts w:ascii="Times New Roman" w:hAnsi="Times New Roman" w:cs="Times New Roman"/>
          <w:sz w:val="28"/>
          <w:szCs w:val="28"/>
        </w:rPr>
        <w:t xml:space="preserve">21г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  <w:sectPr>
          <w:headerReference w:type="default" r:id="rId11"/>
          <w:footerReference w:type="default" r:id="rId16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Преподаватель________________Н.Н</w:t>
      </w:r>
      <w:r>
        <w:rPr>
          <w:rFonts w:ascii="Times New Roman" w:hAnsi="Times New Roman" w:cs="Times New Roman"/>
          <w:sz w:val="28"/>
          <w:szCs w:val="28"/>
        </w:rPr>
        <w:t xml:space="preserve">. Шутова</w:t>
      </w:r>
      <w:r/>
    </w:p>
    <w:p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End w:id="1"/>
      <w:r/>
      <w:bookmarkEnd w:id="3"/>
      <w:r/>
      <w:r/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/>
      <w:bookmarkStart w:id="5" w:name="_Hlk91095522"/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Содержание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Введение……………………………………………………………………………4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1. Постановка задачи………………………………………………………………5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2. Системный проект………………………………………………………………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7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2.1 Описание предметной области…………………………………………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…….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7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2.2 Диаграммы потоков данных…………………………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…….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………………...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10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2.3 Описание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данных.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…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………………………………..…………..……………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15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2.4 Спецификация системы………………………………………………………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2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2.5 Логическая структура базы данных…………………………………………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8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Заключение …………………………………………………………………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…….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39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Список использованных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источников.…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………………………………………...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41</w:t>
      </w:r>
      <w:bookmarkEnd w:id="2"/>
      <w:r/>
      <w:bookmarkEnd w:id="5"/>
      <w:r/>
      <w:r/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>
          <w:headerReference w:type="default" r:id="rId12"/>
          <w:footerReference w:type="default" r:id="rId17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bookmarkEnd w:id="4"/>
      <w:r/>
      <w:r/>
    </w:p>
    <w:p>
      <w:pPr>
        <w:ind w:firstLine="851"/>
        <w:jc w:val="center"/>
        <w:spacing w:after="0" w:line="72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</w:t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ногие люди на сегодняшний день хотят быть красивыми и для современного общества одной из основополагающих основ красоты являются красивые волосы. Именно для этого существуют премиальные парикмахерские: чтобы превращать неухоженные волосы в полноценную част</w:t>
      </w:r>
      <w:r>
        <w:rPr>
          <w:rFonts w:ascii="Times New Roman" w:hAnsi="Times New Roman" w:cs="Times New Roman"/>
          <w:sz w:val="28"/>
          <w:szCs w:val="28"/>
        </w:rPr>
        <w:t xml:space="preserve">ь образа красоты человека. И работа парикмахера – помочь найти людям найти имидж и создать на основе желаний клиента новый стиль, выразив их в причёске.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проектирование автоматизированной информационной системы для парикмахер</w:t>
      </w:r>
      <w:r>
        <w:rPr>
          <w:rFonts w:ascii="Times New Roman" w:hAnsi="Times New Roman" w:cs="Times New Roman"/>
          <w:sz w:val="28"/>
          <w:szCs w:val="28"/>
        </w:rPr>
        <w:t xml:space="preserve">ской. Проектируемая АИС позволит вести учёт выполненных услуг,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учёт материалов для услуг</w:t>
      </w:r>
      <w:r>
        <w:rPr>
          <w:rFonts w:ascii="Times New Roman" w:hAnsi="Times New Roman" w:cs="Times New Roman"/>
          <w:sz w:val="28"/>
          <w:szCs w:val="28"/>
        </w:rPr>
        <w:t xml:space="preserve">, учёт полученной прибыли и расходов, а также позволит исключить ошибки, допускаемые при ручной обработке данных. Всё это повысит эффективность работы парикмахерской,что положительно скажется на скорос</w:t>
      </w:r>
      <w:r>
        <w:rPr>
          <w:rFonts w:ascii="Times New Roman" w:hAnsi="Times New Roman" w:cs="Times New Roman"/>
          <w:sz w:val="28"/>
          <w:szCs w:val="28"/>
        </w:rPr>
        <w:t xml:space="preserve">ти изготовления заказов для покупателей.</w:t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достижения поставленной цели нужно решить следующие задачи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</w:t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Обследовать предметную область</w:t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 Построить диаграммы бизнес-процессов</w:t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Проанализировать входные и выходные данные </w:t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4)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Написать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спецификацию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системы</w:t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  <w:sectPr>
          <w:headerReference w:type="default" r:id="rId13"/>
          <w:footerReference w:type="default" r:id="rId18"/>
          <w:footnotePr/>
          <w:endnotePr/>
          <w:type w:val="continuous"/>
          <w:pgSz w:w="11906" w:h="16838" w:orient="portrait"/>
          <w:pgMar w:top="1134" w:right="850" w:bottom="1134" w:left="1701" w:header="708" w:footer="709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5) Спроектировать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логическую модель базы данных</w:t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</w:r>
      <w:r/>
    </w:p>
    <w:p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 Постановка задачи</w:t>
      </w:r>
      <w:r/>
    </w:p>
    <w:p>
      <w:pPr>
        <w:ind w:firstLine="851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проектируемой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АИС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будут предусмотрены следующие роли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</w:t>
      </w:r>
      <w:r/>
    </w:p>
    <w:p>
      <w:pPr>
        <w:ind w:firstLine="851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 Парикмахер</w:t>
      </w:r>
      <w:r/>
    </w:p>
    <w:p>
      <w:pPr>
        <w:ind w:firstLine="851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 Менеджер</w:t>
      </w:r>
      <w:r/>
    </w:p>
    <w:p>
      <w:pPr>
        <w:ind w:firstLine="851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Основной ц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елью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проектирования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автоматизированной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информационной системы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Парикмахерская Афродита-Лаванда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 является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 учёт выполненных услуг, учёт материалов для услуг и учёт </w:t>
      </w:r>
      <w:r>
        <w:rPr>
          <w:rFonts w:ascii="Times New Roman" w:hAnsi="Times New Roman" w:cs="Times New Roman"/>
          <w:sz w:val="28"/>
          <w:szCs w:val="28"/>
        </w:rPr>
        <w:t xml:space="preserve">полученной прибыли и расходов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/>
    </w:p>
    <w:p>
      <w:pPr>
        <w:ind w:firstLine="851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Данная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автоматизированная информационная система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сможет обеспечить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такой перечень функций как: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</w:t>
      </w:r>
      <w:r>
        <w:rPr>
          <w:rFonts w:ascii="Times New Roman" w:hAnsi="Times New Roman" w:cs="Times New Roman"/>
          <w:sz w:val="28"/>
          <w:szCs w:val="28"/>
        </w:rPr>
        <w:t xml:space="preserve">ыстрый поиск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едение учёта поступивших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</w:t>
      </w:r>
      <w:r>
        <w:rPr>
          <w:rFonts w:ascii="Times New Roman" w:hAnsi="Times New Roman" w:cs="Times New Roman"/>
          <w:sz w:val="28"/>
          <w:szCs w:val="28"/>
        </w:rPr>
        <w:t xml:space="preserve">ормирование и обработка запросов </w:t>
      </w:r>
      <w:r>
        <w:rPr>
          <w:rFonts w:ascii="Times New Roman" w:hAnsi="Times New Roman" w:cs="Times New Roman"/>
          <w:sz w:val="28"/>
          <w:szCs w:val="28"/>
        </w:rPr>
        <w:t xml:space="preserve">клиентов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асчёт материала, необходимых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оказания услуг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т</w:t>
      </w:r>
      <w:r>
        <w:rPr>
          <w:rFonts w:ascii="Times New Roman" w:hAnsi="Times New Roman" w:cs="Times New Roman"/>
          <w:sz w:val="28"/>
          <w:szCs w:val="28"/>
        </w:rPr>
        <w:t xml:space="preserve">екуще</w:t>
      </w:r>
      <w:r>
        <w:rPr>
          <w:rFonts w:ascii="Times New Roman" w:hAnsi="Times New Roman" w:cs="Times New Roman"/>
          <w:sz w:val="28"/>
          <w:szCs w:val="28"/>
        </w:rPr>
        <w:t xml:space="preserve">го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выполненных услуг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оплаты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выполнения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и печать чеков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/>
    </w:p>
    <w:p>
      <w:pPr>
        <w:ind w:firstLine="851"/>
        <w:spacing w:after="0" w:line="72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t xml:space="preserve">2 Системный проект</w:t>
      </w:r>
      <w:r/>
    </w:p>
    <w:p>
      <w:pPr>
        <w:ind w:firstLine="851"/>
        <w:spacing w:after="0" w:line="720" w:lineRule="auto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Оп</w:t>
      </w:r>
      <w:r>
        <w:rPr>
          <w:rFonts w:ascii="Times New Roman" w:hAnsi="Times New Roman" w:cs="Times New Roman"/>
          <w:sz w:val="28"/>
          <w:szCs w:val="28"/>
        </w:rPr>
        <w:t xml:space="preserve">исание</w:t>
      </w:r>
      <w:r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/>
    </w:p>
    <w:p>
      <w:pPr>
        <w:ind w:left="284" w:right="284" w:firstLine="851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Парикмахерские всё чаще пользуются спросом в самых разнообразных людей. Они востребованы в городах с большим количеством молодых людей, желающих выглядеть привлекательно для других.</w:t>
      </w:r>
      <w:r/>
    </w:p>
    <w:p>
      <w:pPr>
        <w:ind w:left="284" w:right="284" w:firstLine="424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 внедрения АИС парикмахерская работала следующим образом:</w:t>
      </w:r>
      <w:r/>
    </w:p>
    <w:p>
      <w:pPr>
        <w:ind w:firstLine="708"/>
        <w:jc w:val="both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Заказ</w:t>
      </w:r>
      <w:r/>
    </w:p>
    <w:p>
      <w:pPr>
        <w:ind w:firstLine="708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Заказ оформляется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Менеджером на бумажном носителе, затем он самостоятельно ищет стрижку, которую хотел себе клиент.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ind w:firstLine="708"/>
        <w:jc w:val="both"/>
        <w:spacing w:after="0" w:line="360" w:lineRule="auto"/>
        <w:shd w:val="clear" w:color="auto" w:fill="ffffff"/>
        <w:tabs>
          <w:tab w:val="left" w:pos="2139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2)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Реализация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/>
    </w:p>
    <w:p>
      <w:pPr>
        <w:ind w:firstLine="708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Парикмахер получает лично или через бумажный носитель, какую причёску хотел клиент и приступает к реализации. Учёт используемых материалов не ведётся.</w:t>
      </w:r>
      <w:r/>
    </w:p>
    <w:p>
      <w:pPr>
        <w:ind w:firstLine="708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3)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Вывод</w:t>
      </w:r>
      <w:r/>
    </w:p>
    <w:p>
      <w:pPr>
        <w:ind w:firstLine="708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После выполнения заказа, менеджер самостоятельно делает чек и выдаёт его клиенту</w:t>
      </w:r>
      <w:r/>
    </w:p>
    <w:p>
      <w:pPr>
        <w:ind w:firstLine="708"/>
        <w:jc w:val="both"/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u w:val="none"/>
          <w:lang w:eastAsia="ru-RU"/>
        </w:rPr>
      </w:r>
      <w:r/>
    </w:p>
    <w:p>
      <w:pPr>
        <w:ind w:firstLine="708"/>
        <w:spacing w:after="160" w:line="259" w:lineRule="auto"/>
        <w:rPr>
          <w:rStyle w:val="305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</w:pPr>
      <w:r>
        <w:rPr>
          <w:rStyle w:val="305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После внедрения АИС планируется</w:t>
      </w:r>
      <w:r>
        <w:rPr>
          <w:rStyle w:val="305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:</w:t>
      </w:r>
      <w:r/>
    </w:p>
    <w:p>
      <w:pPr>
        <w:pStyle w:val="3045"/>
        <w:numPr>
          <w:ilvl w:val="0"/>
          <w:numId w:val="29"/>
        </w:numPr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Запрос</w:t>
      </w:r>
      <w:r/>
    </w:p>
    <w:p>
      <w:pPr>
        <w:ind w:firstLine="708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Запрос оформляется Менеджером и данные запроса вводятся в АИС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где каждому запросу автоматически присваивается уникальный номер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Запрос отправляется парикмахеру, где в зависимости от выбранной стрижки у него формируется слот с заранее отведённым временем на стрижку.</w:t>
      </w:r>
      <w:r/>
    </w:p>
    <w:p>
      <w:pPr>
        <w:pStyle w:val="3045"/>
        <w:numPr>
          <w:ilvl w:val="0"/>
          <w:numId w:val="29"/>
        </w:numPr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Реализация </w:t>
      </w:r>
      <w:r/>
    </w:p>
    <w:p>
      <w:pPr>
        <w:ind w:firstLine="708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Парикмахер получает запрос от клиента и начинает работу в заранее отведённое время. В случае если материалы для стрижки кончаются, АИС автоматически формирует заявку поставщику.</w:t>
      </w:r>
      <w:r/>
    </w:p>
    <w:p>
      <w:pPr>
        <w:pStyle w:val="3045"/>
        <w:numPr>
          <w:ilvl w:val="0"/>
          <w:numId w:val="29"/>
        </w:numPr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Вывод</w:t>
      </w:r>
      <w:r/>
    </w:p>
    <w:p>
      <w:pPr>
        <w:ind w:firstLine="708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После реализации АИС автоматически формирует чек на выполненную услугу и добавляет все данные в учёт.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ind w:firstLine="851"/>
        <w:jc w:val="both"/>
        <w:spacing w:after="0" w:line="72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2.2 Диаграммы потоков данных</w:t>
      </w:r>
      <w:r/>
    </w:p>
    <w:p>
      <w:pPr>
        <w:ind w:firstLine="708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На контекстной диаграмме (рисунок 1)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представлены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основные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входные и выходные данные, механизмы и управления, необходимые для работы АИС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</w:t>
      </w:r>
      <w:r/>
    </w:p>
    <w:p>
      <w:pPr>
        <w:jc w:val="both"/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75340" cy="3150870"/>
                <wp:effectExtent l="0" t="0" r="0" b="0"/>
                <wp:docPr id="82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782581" cy="3154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7" o:spid="_x0000_s137" type="#_x0000_t75" style="width:454.8pt;height:248.1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1 - Контекстная диаграмма</w:t>
      </w:r>
      <w:r/>
    </w:p>
    <w:p>
      <w:pPr>
        <w:ind w:firstLine="851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  <w:t xml:space="preserve">На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рисунке ниже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представлена декомпозиция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онтекстной диаграммы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, на которой изображены основные процессы работы предприятия.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/>
    </w:p>
    <w:p>
      <w:pPr>
        <w:jc w:val="both"/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51200"/>
                <wp:effectExtent l="0" t="0" r="3175" b="6350"/>
                <wp:docPr id="83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325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8" o:spid="_x0000_s138" type="#_x0000_t75" style="width:467.8pt;height:256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Рисунок 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- Декомпозиция Контекстной диаграмм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firstLine="708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На диаграмме (рисунок 3) представлена декомпозиция «Авторизация пользователя» </w:t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4860"/>
                <wp:effectExtent l="0" t="0" r="3175" b="8890"/>
                <wp:docPr id="84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5" cy="332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9" o:spid="_x0000_s139" type="#_x0000_t75" style="width:467.8pt;height:261.8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Рисунок 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– Декомпозиция блока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«Авторизация пользователя»</w:t>
      </w:r>
      <w:r/>
    </w:p>
    <w:p>
      <w:pPr>
        <w:ind w:firstLine="708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На диаграмме (рисунок 4) представлена декомпозиция блока «Обработка запроса»</w:t>
      </w:r>
      <w:r/>
    </w:p>
    <w:p>
      <w:pPr>
        <w:jc w:val="center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4690"/>
                <wp:effectExtent l="0" t="0" r="3175" b="3810"/>
                <wp:docPr id="85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5" cy="3234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0" o:spid="_x0000_s140" type="#_x0000_t75" style="width:467.8pt;height:254.7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Рисунок 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– Декомпозиция блока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«Обработка запроса»</w:t>
      </w:r>
      <w:r/>
    </w:p>
    <w:p>
      <w:pPr>
        <w:spacing w:after="160" w:line="259" w:lineRule="auto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160" w:line="259" w:lineRule="auto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/>
    </w:p>
    <w:p>
      <w:pPr>
        <w:ind w:firstLine="708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На диаграмме (рисунок 5) представлена декомпозиция блока «Учёт произведённых пакетов»</w:t>
      </w:r>
      <w:r/>
    </w:p>
    <w:p>
      <w:pPr>
        <w:spacing w:after="160" w:line="259" w:lineRule="auto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57550"/>
                <wp:effectExtent l="0" t="0" r="3175" b="0"/>
                <wp:docPr id="86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5" cy="3257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1" o:spid="_x0000_s141" type="#_x0000_t75" style="width:467.8pt;height:256.5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Рисунок 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– Декомпозиция блока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«Учёт произведённых пакетов»</w:t>
      </w:r>
      <w:r/>
    </w:p>
    <w:p>
      <w:pPr>
        <w:ind w:firstLine="708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На диаграмме (рисунок 6) представлена декомпозиция блока «Учёт реализованных партий пакетов»</w:t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spacing w:after="160" w:line="259" w:lineRule="auto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57550"/>
                <wp:effectExtent l="0" t="0" r="3175" b="0"/>
                <wp:docPr id="87" name="Рисунок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5" cy="3257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2" o:spid="_x0000_s142" type="#_x0000_t75" style="width:467.8pt;height:256.5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Рисунок 6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– Декомпозиция блока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«Учёт реализованных партий пакетов»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page" w:clear="all"/>
      </w:r>
      <w:r/>
    </w:p>
    <w:p>
      <w:pPr>
        <w:ind w:firstLine="851"/>
        <w:spacing w:after="0" w:line="72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2.3 Описание данных</w:t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Логин пользователя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@ИМЯ = Логин пользователя</w:t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@БНФ = Логин пользователя</w:t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@ИМЯ = Логин пользователя</w:t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Z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||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z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||0..9||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/>
      <w:bookmarkStart w:id="6" w:name="_Hlk91019537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Пароль пользователя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bookmarkEnd w:id="6"/>
      <w:r/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Пароль пользователя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Пароль пользователя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Пароль пользователя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A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Z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a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z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||0..9||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Запрос на поиск идентификатора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Запрос на поиск идентификатора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Поиск идентификатора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Поиск идентификатора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A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Z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a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z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160" w:line="259" w:lineRule="auto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Идентификатор пользователя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Идентификатор пользователя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Идентификатор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Идентификатор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A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Z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a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z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Запрос на поиск пароля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Запрос на поиск пароля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Поиск пароля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Поиск пароля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A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Z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a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z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Информация о роли пользователя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Информация о роли пользователя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Роль пользователя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Роль пользователя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A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Z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a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z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160" w:line="259" w:lineRule="auto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Запрос клиента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Запрос клиента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Дата + ФИО + Номер телефона + Адрес + Необходимая продукция + Количество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@ИМЯ=Дата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@ИМЯ=ФИО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@ИМЯ=Номер телефона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-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@ИМЯ=Адрес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||0..9||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Необходимоя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 продукция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@ИМЯ=Количество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9]</w:t>
      </w:r>
      <w:r/>
    </w:p>
    <w:p>
      <w:pPr>
        <w:spacing w:after="160" w:line="259" w:lineRule="auto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Запрос на добавление заявки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Запрос на добавление заявки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Дата + ФИО + Номер телефона + Адрес + Необходимая продукция + Количество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@ИМЯ=Дата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@ИМЯ=ФИО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@ИМЯ=Номер телефона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-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@ИМЯ=Адрес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||0..9||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Необходимоя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 продукция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@ИМЯ=Количество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9]</w:t>
      </w:r>
      <w:r/>
    </w:p>
    <w:p>
      <w:pPr>
        <w:spacing w:after="160" w:line="259" w:lineRule="auto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Данные о заявке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Данные о заявке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Дата + ФИО + Номер телефона + Адрес + Необходимая продукция + Количество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@ИМЯ=Дата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@ИМЯ=ФИО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@ИМЯ=Номер телефона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-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@ИМЯ=Адрес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||0..9||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Необходимоя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 продукция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@ИМЯ=Количество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9]</w:t>
      </w:r>
      <w:r/>
    </w:p>
    <w:p>
      <w:pPr>
        <w:spacing w:after="160" w:line="259" w:lineRule="auto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Запрос на добавление договора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Запрос на добавление договора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Дата + ФИО + Номер телефона + Адрес + Необходимая продукция + Количество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@ИМЯ=Дата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@ИМЯ=ФИО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@ИМЯ=Номер телефона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-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@ИМЯ=Адрес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||0..9||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@ИМЯ=Необходима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 продукция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@ИМЯ=Количество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9]</w:t>
      </w:r>
      <w:r/>
    </w:p>
    <w:p>
      <w:pPr>
        <w:spacing w:after="160" w:line="259" w:lineRule="auto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Договор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Договор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Дата + ФИО + Номер телефона + Адрес + Необходимая продукция + Количество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@ИМЯ=Дата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@ИМЯ=ФИО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@ИМЯ=Номер телефона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-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@ИМЯ=Адрес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||0..9||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@ИМЯ=Необходима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 продукция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@ИМЯ=Количество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9]</w:t>
      </w:r>
      <w:r/>
    </w:p>
    <w:p>
      <w:pPr>
        <w:spacing w:after="160" w:line="259" w:lineRule="auto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Запрос на наличие сырья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Запрос на наличие сырья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Номер договора + Наименование сырья + Количество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Номер договора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||0..9]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Наименование сырья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@ИМЯ=Количество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Информация о наличии сырья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Информация о наличии сырья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Номер договора + Наименование сырья + Количество + Цена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Номер договора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||0..9]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Наименование сырья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160" w:line="259" w:lineRule="auto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@ИМЯ=Количество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@ИМЯ=Цена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@ТИП=Дискретный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@БНФ=[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Информация об отсутствии сырья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Информация об отсутствии сырья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Наименование сырья + Количество + Вид сырья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Наименование сырья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Количество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Вид сырья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160" w:line="259" w:lineRule="auto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План производства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План производства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Наименование сырья + Количество сырья + Вид сырья + Сроки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Наименование сырья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Количество сырья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Вид сырья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Сроки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Информация о готовности товара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Информация о готовности товара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Наименование товара + Количество товара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Наименование товара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160" w:line="259" w:lineRule="auto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Количество товара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Отчёт о прибыли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Отчёт о прибыли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Наименование пакетов + Номер партии + Произведенные работы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@ИМЯ=Наименование пакетов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@ТИП=Дискретный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@БНФ=[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||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@ИМЯ=Номер партии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@ТИП=Дискретный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@БНФ=[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@ИМЯ=Произведенные работы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@ТИП=Дискретный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@БНФ=[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9]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 w:clear="all"/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Информация о поступившем сырье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Информация о поступившем сырье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Наименование сырья + Количество сырья + Вид сырья + Цена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Наименование сырья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Количество сырья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Вид сырья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«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||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а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я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»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]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@ИМЯ = Цена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@ТИП = Дискретный поток</w:t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@БНФ = [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0..</w:t>
      </w:r>
      <w:r>
        <w:rPr>
          <w:rStyle w:val="3054"/>
          <w:rFonts w:ascii="Times New Roman" w:hAnsi="Times New Roman" w:eastAsia="Times New Roman" w:cs="Times New Roman"/>
          <w:color w:val="000000"/>
          <w:sz w:val="28"/>
          <w:szCs w:val="28"/>
          <w:u w:val="none"/>
          <w:lang w:eastAsia="ru-RU"/>
        </w:rPr>
        <w:t xml:space="preserve">9]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spacing w:after="0" w:line="360" w:lineRule="auto"/>
        <w:shd w:val="clear" w:color="auto" w:fill="ffffff"/>
        <w:rPr>
          <w:rStyle w:val="3054"/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Запрос на добавление сырья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Запрос на добавление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Название + Количество + Единицы измерения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Название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z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||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Z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|| 0..9]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Количество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Единицы измерения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Запрос на списание сырья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Запрос на списание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Наименование сырья + Количество сырья + Вид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Наименование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||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Количество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Вид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||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Информация об отсутствии сырья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Информация об отсутствии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Наименование сырья + Количество + Вид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Наименование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||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Количество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Вид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||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 w:clear="all"/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Заявка на поставку сырья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Заявка на поставку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Наименование сырья + Количество сырья + Вид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Наименование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||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Количество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Вид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||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Информация о готовности товара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Информация о готовности товара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Наименование товара + Количество товара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Наименование товара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||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Количество товара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Информация о готовых партий пакетов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Информация о готовых партий пакетов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Партии пакетов + Количество готовых партий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Партии пакетов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||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||0..9]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Количество готовых партий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 w:clear="all"/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Данные об оплате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Данные об оплате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Номер договора + Дата + Продукция + Количество пакетов + Размер оплаты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Нормер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договора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Дата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9||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Продукция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9||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||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Количество пакетов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=Размер оплаты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9||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]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 w:clear="all"/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Данные об оплате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Информация об отгруженных партиях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Описание данных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Данные об оплате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 = Отчёт о прибыли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 = 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 = Наименование пакетов + Номер партии + Произведенные работы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@ИМЯ=Наименование пакетов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@ТИП=Дискретный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@БНФ=[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||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@ИМЯ=Номер партии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@ТИП=Дискретный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@БНФ=[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9]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@ИМЯ=Произведенные работы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@ТИП=Дискретный поток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@БНФ=[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9]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 w:clear="all"/>
      </w:r>
      <w:r/>
    </w:p>
    <w:p>
      <w:pPr>
        <w:ind w:firstLine="851"/>
        <w:jc w:val="both"/>
        <w:spacing w:after="0" w:line="72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2.4 Спецификация систем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процесса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Идентификация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@ВХОД=Логин пользователя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@ВЫХОД=Запрос на поиск идентификатора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@СПЕЦПРОЦ=Идентификация пользователя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ЕСЛИ Логин пользователя = логину в базе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данных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 запросить пароль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@КОНЕЦСПЕЦПРОЦ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процесса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Аутенфикация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@ВХОД=Пароль пользователя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дентификатор пользователя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@ВЫХОД=Запрос на поиск пароля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@СПЕЦПРОЦ=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Аутенфикация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пользователя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ЕСЛИ Пароль пользователя = паролю в базе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данных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 пользователю присвоить роль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@КОНЕЦСПЕЦПРОЦ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 w:clear="all"/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процесса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Предоставление прав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@ВХОД=Информация о роли пользователя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@ВЫХОД=Права доступа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@СПЕЦПРОЦ=Предоставление прав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ЕСЛИ Информация о роли пользователя = роли в базе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данных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 предоставить права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@КОНЕЦСПЕЦПРОЦ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процесса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Формирование заявки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@ВХОД=Запрос клиента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@ВЫХОД=Запрос на добавление заявки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@СПЕЦПРОЦ=Формирование заявки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Дата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ФИО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Номер телефона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Адрес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Необходимая продукция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Количество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ЕСЛИ Дата И ФИО И Номер телефона И Адрес И Необходимая продукция 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Количество !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пусто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 отправить запрос на добавление заявки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КОНЕЦВЫПОЛНИТЬ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@КОНЕЦСПЕЦПРОЦ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 w:clear="all"/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процесса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Формирование договора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@ВХОД=Данные о заявке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@ВЫХОД=Запрос на доб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ление договора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@СПЕЦПРОЦ=Формирование договора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Дата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ФИО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Номер телефона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Адрес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Необходимая продукция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Количество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ЕСЛИ Дата И ФИО 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Номер телефона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Адрес И Необходимая продукция И Количество 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пусто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 сформировать запрос на добавление договора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КОНЕЦВЫПОЛНИТЬ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@КОНЕЦСПЕЦПРОЦ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процесса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Расчёт необходимого сырья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@ВХОД=Договор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@ВХОД=Данные о заявке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@ВЫХОД=Запрос на наличие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@СПЕЦПРОЦ=Расчёт необходимого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Дата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ФИО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Номер телефона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Адрес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Необходимая продукция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Количество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ЕСЛИ Дата И ФИО И Номер телефона И Адрес И Необходимая продукция И Количество 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пусто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 ЕСЛИ необходимая продукция = пищевые ТО сырьё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 количество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сырья / 164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дата окончания 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текущая + 1 день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КОНЕЦВЫПОЛНИТЬ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@КОНЕЦСПЕЦПРОЦ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процесса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Создание плана производства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@ВХОД=Информация о наличии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@ВЫХОД=План производства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@СПЕЦПРОЦ=Создание плана производства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Номер договора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Наименование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Количество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Цена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ЕСЛИ Номер договора И Наименование сырья И Количество И Цена 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пусто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 ЕСЛИ необходимая продукция = пищевые ТО    количество товара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 количество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сырья / 164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количество упаковок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 количество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товара / 100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количество партий = количество упаковок / 10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дата окончания 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текущая + количество партий / 10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КОНЕЦВЫПОЛНИТЬ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@КОНЕЦСПЕЦПРОЦ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процесса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Информация о поступившем сырье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@ВХОД=Информация о поступившем сырье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@ВЫХОД=Запрос на добавление сырья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@СПЕЦПРОЦ=Учёт поступившего сырья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ВЫПОЛНИТЬ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Наименование сырья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Количество сырья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Вид сырья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Цена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ЕСЛИ Наименование сырья И Цена И Количество сырья И Вид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сырья !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пусто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 сформировать запрос на добавление сырья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имеющееся сырьё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 имеющееся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сырьё + поступившее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КОНЕЦВЫПОЛНИТЬ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@КОНЕЦСПЕЦПРОЦ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процесса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Подсчёт количества произведённых пакетов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@ВХОД=План производства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@ВЫХОД=Информация о готовности товара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@ВЫХОД=Запрос на списание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@СПЕЦПРОЦ=Подсчёт количества произведённых пакетов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Наименование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Количество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Вид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Сроки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ЕСЛИ Наименование сырья И Количество сырья 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Вид сырья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Сроки 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пусто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 сформировать запрос на добавление товара И запрос на списание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количество сырья = количество сырья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1000/164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количество товара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 количество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сырья / 164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количество упаковок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 количество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товара / 100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количество партий = количество упаковок / 10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КОНЕЦВЫПОЛНИТЬ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@КОНЕЦСПЕЦПРОЦ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процесса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Формирование заявки на поставку сырья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@ВХОД=Информация об отсутствии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@ВЫХОД=Заявка на поставку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@СПЕЦПРОЦ=Формирование заявки на поставку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Наименование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Количество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Вид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ЕСЛИ Наименование сырья И Количество сырья И Вид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сырья !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пусто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 сформировать заявку на поставку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КОНЕЦВЫПОЛНИТЬ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@КОНЕЦСПЕЦПРОЦ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 w:clear="all"/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процесса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Формирование отчёта о выполненных работах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@ВХОД=Информация о готовности товара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@ВХОД=Заявка на поставку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@ВЫХОД=Отчёт о прибыли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@СПЕЦПРОЦ=Формирование отчёта о выполненных работах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Наименование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Количество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Вид сырья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Цена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ЕСЛИ Наименование сырья И Цена И Количество сырья И Вид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сырья !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пусто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 сформировать отчёт о прибыли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расходы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 количество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сырья * цена + количество товара * 0.06 + оклад работника * количество работников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прибыль = количество товара * цена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расходы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КОНЕЦВЫПОЛНИТЬ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@КОНЕЦСПЕЦПРОЦ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процесса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Учёт сформированных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партий пакетов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@ВХОД=Информация о готовности товара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@ВЫХОД=Информация о готовых партий пакетов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@СПЕЦПРОЦ=Учёт сформированных партий пакетов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Наименование товара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Количество товара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ЕСЛИ Наименование товара И Количество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товара !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пусто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 сформировать информацию о готовых партиях пакетов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количество товара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 количество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сырья / 164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количество упаковок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 количество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товара / 100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количество партий = количество упаковок / 10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 количество партий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 количество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партий +1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КОНЕЦВЫПОЛНИТЬ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@КОНЕЦСПЕЦПРОЦ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процесса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Учёт  оплаты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заказа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@ВХОД=Информация о готовых партий пакетов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@ВЫХОД=Данные об оплате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@ВЫХОД=Чек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@СПЕЦПРОЦ=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Учёт  оплаты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заказа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Дата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ФИО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Номер телефона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Адрес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Необходимая продукция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Количество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Партии пакетов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Количество готовых партий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Размер оплаты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ЕСЛИ Дата И ФИО И Номер телефона И Адрес И Необходимая продукция И Количество И Партии пакетов И Количество готовых партий И Размер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оплаты  !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пусто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 сформировать данные об оплате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 цена = количество упаковок * цена упаковки + количество партий * цена партии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 стоимость = [цена + оклад работника * количество работников + количество энергии * стоимость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электроенергии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] * 0.5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 ЕСЛИ размер оплаты 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стоимость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 сформировать чек ИНАЧЕ вывести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неполная оплата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КОНЕЦВЫПОЛНИТЬ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@КОНЕЦСПЕЦПРОЦ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процесса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чёт отгруженных партий пакетов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@ВХОД=Данные об оплате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@ВЫХОД=Отчёт о прибыли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@ВЫХОД=Информация об отгруженных партиях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@СПЕЦПРОЦ=Учёт отгруженных партий пакетов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Номер договора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Дата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Продукция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ВВЕСТИ Количество пакетов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ЕСЛИ Номер договора И Дата И Продукция И Количество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пакетов !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пусто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 сформировать отчёт об отгруженных партиях И отчёт о прибыли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ЕСЛИ размер оплаты 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стоимость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 количество упаковок = количество упаковок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1 И количество партий = количество партий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1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расходы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=  количество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сырья * цена + количество товара * 0.06 + оклад     работника * количество работников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прибыль = количество товара * цена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расходы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КОНЕЦВЫПОЛНИТЬ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@КОНЕЦСПЕЦПРОЦ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ind w:firstLine="851"/>
        <w:jc w:val="both"/>
        <w:spacing w:after="0" w:line="72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2.5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Логическая структура базы данных</w:t>
      </w:r>
      <w:r/>
    </w:p>
    <w:p>
      <w:pPr>
        <w:ind w:firstLine="708"/>
        <w:jc w:val="both"/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 логической структуре базы данных представлены основные сущности проектируемой АИС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пользователи, роли, договор, клиент, пакеты, сырьё, тип сырья.</w:t>
      </w:r>
      <w:r/>
    </w:p>
    <w:p>
      <w:pPr>
        <w:jc w:val="both"/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65700"/>
                <wp:effectExtent l="0" t="0" r="3175" b="6350"/>
                <wp:docPr id="88" name="Рисунок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5" cy="4965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3" o:spid="_x0000_s143" type="#_x0000_t75" style="width:467.8pt;height:391.0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Рисунок 7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Логическая структура базы данных</w:t>
      </w:r>
      <w:r/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 w:clear="all"/>
      </w:r>
      <w:r/>
    </w:p>
    <w:p>
      <w:pPr>
        <w:jc w:val="both"/>
        <w:spacing w:after="160" w:line="259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ind w:firstLine="851"/>
        <w:jc w:val="center"/>
        <w:spacing w:after="0" w:line="72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Заключение</w:t>
      </w:r>
      <w:r/>
    </w:p>
    <w:p>
      <w:pPr>
        <w:ind w:firstLine="851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проектируемой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АИС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предусмотрены следующие роли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</w:t>
      </w:r>
      <w:r/>
    </w:p>
    <w:p>
      <w:pPr>
        <w:ind w:firstLine="851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 Начальник производства</w:t>
      </w:r>
      <w:r/>
    </w:p>
    <w:p>
      <w:pPr>
        <w:ind w:firstLine="851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Кладовщик</w:t>
      </w:r>
      <w:r/>
    </w:p>
    <w:p>
      <w:pPr>
        <w:ind w:firstLine="851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 Менеджер</w:t>
      </w:r>
      <w:r/>
    </w:p>
    <w:p>
      <w:pPr>
        <w:ind w:firstLine="708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Основной целью проектирования автоматизированной информационной системы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Производство полиэтиленовых пакетов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являлось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 учет заказчиков, ведение документооборота предприятия, учет производства продукции и учет реализации готов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ой продукции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/>
    </w:p>
    <w:p>
      <w:pPr>
        <w:ind w:firstLine="851"/>
        <w:jc w:val="both"/>
        <w:spacing w:after="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Данная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автоматизированная информационная система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обеспечивает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такой перечень функций как:</w:t>
      </w:r>
      <w:bookmarkStart w:id="7" w:name="_GoBack"/>
      <w:r/>
      <w:bookmarkEnd w:id="7"/>
      <w:r/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</w:t>
      </w:r>
      <w:r>
        <w:rPr>
          <w:rFonts w:ascii="Times New Roman" w:hAnsi="Times New Roman" w:cs="Times New Roman"/>
          <w:sz w:val="28"/>
          <w:szCs w:val="28"/>
        </w:rPr>
        <w:t xml:space="preserve">ыстрый поиск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едение учета поступившего сырья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</w:t>
      </w:r>
      <w:r>
        <w:rPr>
          <w:rFonts w:ascii="Times New Roman" w:hAnsi="Times New Roman" w:cs="Times New Roman"/>
          <w:sz w:val="28"/>
          <w:szCs w:val="28"/>
        </w:rPr>
        <w:t xml:space="preserve">ормирование и обработка заказов клиентов;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асчет </w:t>
      </w:r>
      <w:r>
        <w:rPr>
          <w:rFonts w:ascii="Times New Roman" w:hAnsi="Times New Roman" w:cs="Times New Roman"/>
          <w:sz w:val="28"/>
          <w:szCs w:val="28"/>
        </w:rPr>
        <w:t xml:space="preserve">сырья</w:t>
      </w:r>
      <w:r>
        <w:rPr>
          <w:rFonts w:ascii="Times New Roman" w:hAnsi="Times New Roman" w:cs="Times New Roman"/>
          <w:sz w:val="28"/>
          <w:szCs w:val="28"/>
        </w:rPr>
        <w:t xml:space="preserve"> для производства товаров;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т</w:t>
      </w:r>
      <w:r>
        <w:rPr>
          <w:rFonts w:ascii="Times New Roman" w:hAnsi="Times New Roman" w:cs="Times New Roman"/>
          <w:sz w:val="28"/>
          <w:szCs w:val="28"/>
        </w:rPr>
        <w:t xml:space="preserve">екуще</w:t>
      </w:r>
      <w:r>
        <w:rPr>
          <w:rFonts w:ascii="Times New Roman" w:hAnsi="Times New Roman" w:cs="Times New Roman"/>
          <w:sz w:val="28"/>
          <w:szCs w:val="28"/>
        </w:rPr>
        <w:t xml:space="preserve">го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сырья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т</w:t>
      </w:r>
      <w:r>
        <w:rPr>
          <w:rFonts w:ascii="Times New Roman" w:hAnsi="Times New Roman" w:cs="Times New Roman"/>
          <w:sz w:val="28"/>
          <w:szCs w:val="28"/>
        </w:rPr>
        <w:t xml:space="preserve">екуще</w:t>
      </w:r>
      <w:r>
        <w:rPr>
          <w:rFonts w:ascii="Times New Roman" w:hAnsi="Times New Roman" w:cs="Times New Roman"/>
          <w:sz w:val="28"/>
          <w:szCs w:val="28"/>
        </w:rPr>
        <w:t xml:space="preserve">го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готовой продукции;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оплаты заказа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выполнения заказа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отгрузки товаров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и печать чеков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pStyle w:val="3045"/>
        <w:numPr>
          <w:ilvl w:val="0"/>
          <w:numId w:val="14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и печать </w:t>
      </w:r>
      <w:r>
        <w:rPr>
          <w:rFonts w:ascii="Times New Roman" w:hAnsi="Times New Roman" w:cs="Times New Roman"/>
          <w:sz w:val="28"/>
          <w:szCs w:val="28"/>
        </w:rPr>
        <w:t xml:space="preserve">договоров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pStyle w:val="3045"/>
        <w:numPr>
          <w:ilvl w:val="0"/>
          <w:numId w:val="15"/>
        </w:numPr>
        <w:ind w:left="0" w:firstLine="851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даты готовности заказа.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sectPr>
      <w:headerReference w:type="default" r:id="rId14"/>
      <w:footerReference w:type="default" r:id="rId1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Consolas">
    <w:panose1 w:val="020B0606030504020204"/>
  </w:font>
  <w:font w:name="Calibri">
    <w:panose1 w:val="020F0502020204030204"/>
  </w:font>
  <w:font w:name="isocpeur">
    <w:panose1 w:val="05040102010807070707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049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27520" behindDoc="0" locked="0" layoutInCell="1" allowOverlap="1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2" o:spid="_x0000_s22" style="position:absolute;left:0;text-align:left;z-index:25162752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28544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6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3" o:spid="_x0000_s23" style="position:absolute;left:0;text-align:left;z-index:25162854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29568" behindDoc="0" locked="0" layoutInCell="1" allowOverlap="1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7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4" o:spid="_x0000_s24" style="position:absolute;left:0;text-align:left;z-index:25162956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30592" behindDoc="0" locked="0" layoutInCell="1" allowOverlap="1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8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5" o:spid="_x0000_s25" style="position:absolute;left:0;text-align:left;z-index:25163059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31616" behindDoc="0" locked="0" layoutInCell="1" allowOverlap="1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9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6" o:spid="_x0000_s26" style="position:absolute;left:0;text-align:left;z-index:25163161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32640" behindDoc="0" locked="0" layoutInCell="1" allowOverlap="1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10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7" o:spid="_x0000_s27" style="position:absolute;left:0;text-align:left;z-index:25163264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33664" behindDoc="0" locked="0" layoutInCell="1" allowOverlap="1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11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8" o:spid="_x0000_s28" style="position:absolute;left:0;text-align:left;z-index:25163366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34688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12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9" o:spid="_x0000_s29" style="position:absolute;left:0;text-align:left;z-index:25163468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35712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13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30" o:spid="_x0000_s30" style="position:absolute;left:0;text-align:left;z-index:25163571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36736" behindDoc="0" locked="0" layoutInCell="1" allowOverlap="1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14" name="Rectangle 12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Изм</w:t>
                          </w:r>
                          <w:r>
                            <w:rPr>
                              <w:sz w:val="18"/>
                            </w:rPr>
                            <w:t xml:space="preserve">.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1" o:spid="_x0000_s31" o:spt="1" type="#_x0000_t1" style="position:absolute;z-index:251636736;o:allowoverlap:true;o:allowincell:true;mso-position-horizontal-relative:text;margin-left:-26.6pt;mso-position-horizontal:absolute;mso-position-vertical-relative:text;margin-top:-56.8pt;mso-position-vertical:absolute;width:23.1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Изм</w:t>
                    </w:r>
                    <w:r>
                      <w:rPr>
                        <w:sz w:val="18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37760" behindDoc="0" locked="0" layoutInCell="1" allowOverlap="1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15" name="Rectangle 12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Лист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2" o:spid="_x0000_s32" o:spt="1" type="#_x0000_t1" style="position:absolute;z-index:251637760;o:allowoverlap:true;o:allowincell:true;mso-position-horizontal-relative:text;margin-left:-0.6pt;mso-position-horizontal:absolute;mso-position-vertical-relative:text;margin-top:-56.8pt;mso-position-vertical:absolute;width:28.7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38784" behindDoc="0" locked="0" layoutInCell="1" allowOverlap="1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16" name="Rectangle 12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sz w:val="18"/>
                            </w:rPr>
                            <w:t xml:space="preserve">докум</w:t>
                          </w:r>
                          <w:r>
                            <w:rPr>
                              <w:sz w:val="18"/>
                            </w:rPr>
                            <w:t xml:space="preserve">.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3" o:spid="_x0000_s33" o:spt="1" type="#_x0000_t1" style="position:absolute;z-index:251638784;o:allowoverlap:true;o:allowincell:true;mso-position-horizontal-relative:text;margin-left:31.2pt;mso-position-horizontal:absolute;mso-position-vertical-relative:text;margin-top:-56.8pt;mso-position-vertical:absolute;width:67.2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r>
                      <w:rPr>
                        <w:sz w:val="18"/>
                      </w:rPr>
                      <w:t xml:space="preserve">докум</w:t>
                    </w:r>
                    <w:r>
                      <w:rPr>
                        <w:sz w:val="18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39808" behindDoc="0" locked="0" layoutInCell="1" allowOverlap="1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17" name="Rectangle 12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Подпись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4" o:spid="_x0000_s34" o:spt="1" type="#_x0000_t1" style="position:absolute;z-index:251639808;o:allowoverlap:true;o:allowincell:true;mso-position-horizontal-relative:text;margin-left:102.1pt;mso-position-horizontal:absolute;mso-position-vertical-relative:text;margin-top:-56.8pt;mso-position-vertical:absolute;width:40.0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Подпись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40832" behindDoc="0" locked="0" layoutInCell="1" allowOverlap="1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18" name="Rectangle 12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Дата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5" o:spid="_x0000_s35" o:spt="1" type="#_x0000_t1" style="position:absolute;z-index:251640832;o:allowoverlap:true;o:allowincell:true;mso-position-horizontal-relative:text;margin-left:144.4pt;mso-position-horizontal:absolute;mso-position-vertical-relative:text;margin-top:-56.8pt;mso-position-vertical:absolute;width:26.1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Дата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41856" behindDoc="0" locked="0" layoutInCell="1" allowOverlap="1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19" name="Rectangle 1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Лист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6" o:spid="_x0000_s36" o:spt="1" type="#_x0000_t1" style="position:absolute;z-index:251641856;o:allowoverlap:true;o:allowincell:true;mso-position-horizontal-relative:text;margin-left:387.8pt;mso-position-horizontal:absolute;mso-position-vertical-relative:text;margin-top:-42.9pt;mso-position-vertical:absolute;width:38.5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42880" behindDoc="0" locked="0" layoutInCell="1" allowOverlap="1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20" name="Rectangle 1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3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7" o:spid="_x0000_s37" o:spt="1" type="#_x0000_t1" style="position:absolute;z-index:251642880;o:allowoverlap:true;o:allowincell:true;mso-position-horizontal-relative:text;margin-left:387.8pt;mso-position-horizontal:absolute;mso-position-vertical-relative:text;margin-top:-28.2pt;mso-position-vertical:absolute;width:38.5pt;height:12.5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3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43904" behindDoc="0" locked="0" layoutInCell="1" allowOverlap="1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21" name="Rectangle 12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3"/>
                            <w:ind w:left="0"/>
                            <w:jc w:val="center"/>
                            <w:spacing w:line="360" w:lineRule="auto"/>
                            <w:tabs>
                              <w:tab w:val="left" w:pos="284" w:leader="none"/>
                              <w:tab w:val="left" w:pos="540" w:leader="none"/>
                              <w:tab w:val="left" w:pos="709" w:leader="none"/>
                            </w:tabs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РК 09.02.04.309 08</w:t>
                          </w:r>
                          <w:r/>
                        </w:p>
                        <w:p>
                          <w:pPr>
                            <w:jc w:val="center"/>
                            <w:spacing w:line="360" w:lineRule="auto"/>
                            <w:tabs>
                              <w:tab w:val="left" w:pos="284" w:leader="none"/>
                              <w:tab w:val="left" w:pos="540" w:leader="none"/>
                              <w:tab w:val="left" w:pos="709" w:leader="none"/>
                            </w:tabs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ПЗ</w:t>
                          </w:r>
                          <w:r/>
                        </w:p>
                        <w:p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8" o:spid="_x0000_s38" o:spt="1" type="#_x0000_t1" style="position:absolute;z-index:251643904;o:allowoverlap:true;o:allowincell:true;mso-position-horizontal-relative:text;margin-left:174.6pt;mso-position-horizontal:absolute;mso-position-vertical-relative:text;margin-top:-74.1pt;mso-position-vertical:absolute;width:317.4pt;height:19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3"/>
                      <w:ind w:left="0"/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09" w:leader="none"/>
                      </w:tabs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РК 09.02.04.309 08</w:t>
                    </w:r>
                    <w:r/>
                  </w:p>
                  <w:p>
                    <w:pPr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09" w:leader="none"/>
                      </w:tabs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ПЗ</w:t>
                    </w:r>
                    <w:r/>
                  </w:p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  <w:r/>
                  </w:p>
                  <w:p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44928" behindDoc="0" locked="0" layoutInCell="1" allowOverlap="1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22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39" o:spid="_x0000_s39" style="position:absolute;left:0;text-align:left;z-index:25164492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45952" behindDoc="0" locked="0" layoutInCell="1" allowOverlap="1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23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40" o:spid="_x0000_s40" style="position:absolute;left:0;text-align:left;z-index:25164595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46976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24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41" o:spid="_x0000_s41" style="position:absolute;left:0;text-align:left;z-index:25164697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48000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25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42" o:spid="_x0000_s42" style="position:absolute;left:0;text-align:left;z-index:25164800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49024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26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43" o:spid="_x0000_s43" style="position:absolute;left:0;text-align:left;z-index:25164902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0048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27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Разраб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" name="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Исаев Д.П.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4" o:spid="_x0000_s0000" style="position:absolute;z-index:251650048;o:allowoverlap:true;o:allowincell:true;mso-position-horizontal-relative:text;margin-left:-27.0pt;mso-position-horizontal:absolute;mso-position-vertical-relative:text;margin-top:-42.5pt;mso-position-vertical:absolute;width:125.3pt;height:12.5pt;mso-wrap-distance-left:9.0pt;mso-wrap-distance-top:0.0pt;mso-wrap-distance-right:9.0pt;mso-wrap-distance-bottom:0.0pt;" coordorigin="0,0" coordsize="199,200">
              <v:shape id="shape 45" o:spid="_x0000_s45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Разраб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  <v:shape id="shape 46" o:spid="_x0000_s46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Исаев Д.П.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1072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28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Провер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" name="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Шутова Н.Н.</w:t>
                            </w:r>
                            <w:r/>
                          </w:p>
                          <w:p>
                            <w:pPr>
                              <w:pStyle w:val="3052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7" o:spid="_x0000_s0000" style="position:absolute;z-index:251651072;o:allowoverlap:true;o:allowincell:true;mso-position-horizontal-relative:text;margin-left:-27.0pt;mso-position-horizontal:absolute;mso-position-vertical-relative:text;margin-top:-28.5pt;mso-position-vertical:absolute;width:125.3pt;height:12.4pt;mso-wrap-distance-left:9.0pt;mso-wrap-distance-top:0.0pt;mso-wrap-distance-right:9.0pt;mso-wrap-distance-bottom:0.0pt;" coordorigin="0,0" coordsize="199,200">
              <v:shape id="shape 48" o:spid="_x0000_s48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Провер</w:t>
                      </w:r>
                      <w:r>
                        <w:rPr>
                          <w:sz w:val="18"/>
                          <w:lang w:val="ru-RU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  <v:shape id="shape 49" o:spid="_x0000_s49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Шутова Н.Н.</w:t>
                      </w:r>
                      <w:r/>
                    </w:p>
                    <w:p>
                      <w:pPr>
                        <w:pStyle w:val="3052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2096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29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Т.контр</w:t>
                            </w:r>
                            <w:r>
                              <w:rPr>
                                <w:i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" name="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0" o:spid="_x0000_s0000" style="position:absolute;z-index:251652096;o:allowoverlap:true;o:allowincell:true;mso-position-horizontal-relative:text;margin-left:-27.0pt;mso-position-horizontal:absolute;mso-position-vertical-relative:text;margin-top:-14.3pt;mso-position-vertical:absolute;width:125.3pt;height:12.4pt;mso-wrap-distance-left:9.0pt;mso-wrap-distance-top:0.0pt;mso-wrap-distance-right:9.0pt;mso-wrap-distance-bottom:0.0pt;" coordorigin="0,0" coordsize="199,200">
              <v:shape id="shape 51" o:spid="_x0000_s51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Т.контр</w:t>
                      </w:r>
                      <w:r>
                        <w:rPr>
                          <w:i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  <v:shape id="shape 52" o:spid="_x0000_s52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3120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30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Н..контр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.</w:t>
                            </w:r>
                            <w:r/>
                          </w:p>
                          <w:p>
                            <w:pPr>
                              <w:pStyle w:val="3052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" name="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3" o:spid="_x0000_s0000" style="position:absolute;z-index:251653120;o:allowoverlap:true;o:allowincell:true;mso-position-horizontal-relative:text;margin-left:-27.0pt;mso-position-horizontal:absolute;mso-position-vertical-relative:text;margin-top:-0.4pt;mso-position-vertical:absolute;width:125.3pt;height:12.5pt;mso-wrap-distance-left:9.0pt;mso-wrap-distance-top:0.0pt;mso-wrap-distance-right:9.0pt;mso-wrap-distance-bottom:0.0pt;" coordorigin="0,0" coordsize="199,200">
              <v:shape id="shape 54" o:spid="_x0000_s54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Н..контр</w:t>
                      </w:r>
                      <w:r>
                        <w:rPr>
                          <w:sz w:val="18"/>
                          <w:lang w:val="ru-RU"/>
                        </w:rPr>
                        <w:t xml:space="preserve">.</w:t>
                      </w:r>
                      <w:r/>
                    </w:p>
                    <w:p>
                      <w:pPr>
                        <w:pStyle w:val="3052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  <v:shape id="shape 55" o:spid="_x0000_s55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jc w:val="left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Шутова  Н.Н</w:t>
                      </w:r>
                      <w:r>
                        <w:rPr>
                          <w:sz w:val="18"/>
                          <w:lang w:val="ru-RU"/>
                        </w:rPr>
                        <w:t xml:space="preserve">.</w:t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31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Утв.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" name="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6" o:spid="_x0000_s0000" style="position:absolute;z-index:251654144;o:allowoverlap:true;o:allowincell:true;mso-position-horizontal-relative:text;margin-left:-27.0pt;mso-position-horizontal:absolute;mso-position-vertical-relative:text;margin-top:13.5pt;mso-position-vertical:absolute;width:125.3pt;height:12.4pt;mso-wrap-distance-left:9.0pt;mso-wrap-distance-top:0.0pt;mso-wrap-distance-right:9.0pt;mso-wrap-distance-bottom:0.0pt;" coordorigin="0,0" coordsize="199,200">
              <v:shape id="shape 57" o:spid="_x0000_s57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Утв.</w:t>
                      </w:r>
                      <w:r/>
                    </w:p>
                  </w:txbxContent>
                </v:textbox>
              </v:shape>
              <v:shape id="shape 58" o:spid="_x0000_s58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0" locked="0" layoutInCell="1" allowOverlap="1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32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59" o:spid="_x0000_s59" style="position:absolute;left:0;text-align:left;z-index:25165516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0" locked="0" layoutInCell="1" allowOverlap="1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33" name="Rectangle 12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 xml:space="preserve">Проектирование АИС «</w:t>
                          </w: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 xml:space="preserve">Производство одноразовых стаканчиков</w:t>
                          </w: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 xml:space="preserve">»</w:t>
                          </w:r>
                          <w:r/>
                        </w:p>
                        <w:p>
                          <w:pPr>
                            <w:jc w:val="center"/>
                            <w:spacing w:line="360" w:lineRule="auto"/>
                            <w:tabs>
                              <w:tab w:val="left" w:pos="284" w:leader="none"/>
                              <w:tab w:val="left" w:pos="540" w:leader="none"/>
                              <w:tab w:val="left" w:pos="720" w:leader="none"/>
                            </w:tabs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r>
                          <w:r/>
                        </w:p>
                        <w:p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18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0" o:spid="_x0000_s60" o:spt="1" type="#_x0000_t1" style="position:absolute;z-index:251656192;o:allowoverlap:true;o:allowincell:true;mso-position-horizontal-relative:text;margin-left:173.7pt;mso-position-horizontal:absolute;mso-position-vertical-relative:text;margin-top:-33.2pt;mso-position-vertical:absolute;width:162.7pt;height:52.7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 xml:space="preserve">Проектирование АИС «</w:t>
                    </w: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 xml:space="preserve">Производство одноразовых стаканчиков</w:t>
                    </w: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 xml:space="preserve">»</w:t>
                    </w:r>
                    <w:r/>
                  </w:p>
                  <w:p>
                    <w:pPr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20" w:leader="none"/>
                      </w:tabs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r>
                    <w:r/>
                  </w:p>
                  <w:p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34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61" o:spid="_x0000_s61" style="position:absolute;left:0;text-align:left;z-index:25165721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35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62" o:spid="_x0000_s62" style="position:absolute;left:0;text-align:left;z-index:25165824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36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63" o:spid="_x0000_s63" style="position:absolute;left:0;text-align:left;z-index:25165926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37" name="Rectangle 12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Лит</w:t>
                          </w:r>
                          <w:r>
                            <w:rPr>
                              <w:sz w:val="18"/>
                            </w:rPr>
                            <w:t xml:space="preserve">.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4" o:spid="_x0000_s64" o:spt="1" type="#_x0000_t1" style="position:absolute;z-index:251660288;o:allowoverlap:true;o:allowincell:true;mso-position-horizontal-relative:text;margin-left:345.2pt;mso-position-horizontal:absolute;mso-position-vertical-relative:text;margin-top:-42.9pt;mso-position-vertical:absolute;width:38.5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Лит</w:t>
                    </w:r>
                    <w:r>
                      <w:rPr>
                        <w:sz w:val="18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38" name="Rectangle 12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Листов</w:t>
                          </w:r>
                          <w:r/>
                        </w:p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5" o:spid="_x0000_s65" o:spt="1" type="#_x0000_t1" style="position:absolute;z-index:251661312;o:allowoverlap:true;o:allowincell:true;mso-position-horizontal-relative:text;margin-left:430.8pt;mso-position-horizontal:absolute;mso-position-vertical-relative:text;margin-top:-42.9pt;mso-position-vertical:absolute;width:60.7pt;height:28.6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Листов</w:t>
                    </w:r>
                    <w:r/>
                  </w:p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39" name="Rectangle 12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31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6" o:spid="_x0000_s66" o:spt="1" type="#_x0000_t1" style="position:absolute;z-index:251662336;o:allowoverlap:true;o:allowincell:true;mso-position-horizontal-relative:text;margin-left:431.2pt;mso-position-horizontal:absolute;mso-position-vertical-relative:text;margin-top:-28.6pt;mso-position-vertical:absolute;width:60.7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31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40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67" o:spid="_x0000_s67" style="position:absolute;left:0;text-align:left;z-index:25166336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41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68" o:spid="_x0000_s68" style="position:absolute;left:0;text-align:left;z-index:25166438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42" name="Rectangl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им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  <w:r/>
                        </w:p>
                        <w:p>
                          <w:pPr>
                            <w:pStyle w:val="3052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Попова</w:t>
                          </w:r>
                          <w:r/>
                        </w:p>
                        <w:p>
                          <w:pPr>
                            <w:pStyle w:val="3052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9" o:spid="_x0000_s69" o:spt="1" type="#_x0000_t1" style="position:absolute;z-index:251665408;o:allowoverlap:true;o:allowincell:true;mso-position-horizontal-relative:text;margin-left:345.2pt;mso-position-horizontal:absolute;mso-position-vertical-relative:text;margin-top:-14.3pt;mso-position-vertical:absolute;width:146.4pt;height:40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им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 С.</w:t>
                    </w:r>
                    <w:r/>
                  </w:p>
                  <w:p>
                    <w:pPr>
                      <w:pStyle w:val="3052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Попова</w:t>
                    </w:r>
                    <w:r/>
                  </w:p>
                  <w:p>
                    <w:pPr>
                      <w:pStyle w:val="3052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049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049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09440" behindDoc="0" locked="0" layoutInCell="1" allowOverlap="1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43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70" o:spid="_x0000_s70" style="position:absolute;left:0;text-align:left;z-index:25170944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10464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44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71" o:spid="_x0000_s71" style="position:absolute;left:0;text-align:left;z-index:25171046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11488" behindDoc="0" locked="0" layoutInCell="1" allowOverlap="1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45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72" o:spid="_x0000_s72" style="position:absolute;left:0;text-align:left;z-index:25171148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12512" behindDoc="0" locked="0" layoutInCell="1" allowOverlap="1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46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73" o:spid="_x0000_s73" style="position:absolute;left:0;text-align:left;z-index:25171251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13536" behindDoc="0" locked="0" layoutInCell="1" allowOverlap="1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47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74" o:spid="_x0000_s74" style="position:absolute;left:0;text-align:left;z-index:25171353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14560" behindDoc="0" locked="0" layoutInCell="1" allowOverlap="1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48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75" o:spid="_x0000_s75" style="position:absolute;left:0;text-align:left;z-index:25171456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15584" behindDoc="0" locked="0" layoutInCell="1" allowOverlap="1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49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76" o:spid="_x0000_s76" style="position:absolute;left:0;text-align:left;z-index:25171558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16608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50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77" o:spid="_x0000_s77" style="position:absolute;left:0;text-align:left;z-index:25171660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17632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51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78" o:spid="_x0000_s78" style="position:absolute;left:0;text-align:left;z-index:25171763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18656" behindDoc="0" locked="0" layoutInCell="1" allowOverlap="1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52" name="Rectangle 12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Изм</w:t>
                          </w:r>
                          <w:r>
                            <w:rPr>
                              <w:sz w:val="18"/>
                            </w:rPr>
                            <w:t xml:space="preserve">.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79" o:spid="_x0000_s79" o:spt="1" type="#_x0000_t1" style="position:absolute;z-index:251718656;o:allowoverlap:true;o:allowincell:true;mso-position-horizontal-relative:text;margin-left:-26.6pt;mso-position-horizontal:absolute;mso-position-vertical-relative:text;margin-top:-56.8pt;mso-position-vertical:absolute;width:23.1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Изм</w:t>
                    </w:r>
                    <w:r>
                      <w:rPr>
                        <w:sz w:val="18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19680" behindDoc="0" locked="0" layoutInCell="1" allowOverlap="1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53" name="Rectangle 12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Лист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80" o:spid="_x0000_s80" o:spt="1" type="#_x0000_t1" style="position:absolute;z-index:251719680;o:allowoverlap:true;o:allowincell:true;mso-position-horizontal-relative:text;margin-left:-0.6pt;mso-position-horizontal:absolute;mso-position-vertical-relative:text;margin-top:-56.8pt;mso-position-vertical:absolute;width:28.7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20704" behindDoc="0" locked="0" layoutInCell="1" allowOverlap="1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54" name="Rectangle 12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sz w:val="18"/>
                            </w:rPr>
                            <w:t xml:space="preserve">докум</w:t>
                          </w:r>
                          <w:r>
                            <w:rPr>
                              <w:sz w:val="18"/>
                            </w:rPr>
                            <w:t xml:space="preserve">.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81" o:spid="_x0000_s81" o:spt="1" type="#_x0000_t1" style="position:absolute;z-index:251720704;o:allowoverlap:true;o:allowincell:true;mso-position-horizontal-relative:text;margin-left:31.2pt;mso-position-horizontal:absolute;mso-position-vertical-relative:text;margin-top:-56.8pt;mso-position-vertical:absolute;width:67.2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r>
                      <w:rPr>
                        <w:sz w:val="18"/>
                      </w:rPr>
                      <w:t xml:space="preserve">докум</w:t>
                    </w:r>
                    <w:r>
                      <w:rPr>
                        <w:sz w:val="18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21728" behindDoc="0" locked="0" layoutInCell="1" allowOverlap="1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55" name="Rectangle 12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Подпись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82" o:spid="_x0000_s82" o:spt="1" type="#_x0000_t1" style="position:absolute;z-index:251721728;o:allowoverlap:true;o:allowincell:true;mso-position-horizontal-relative:text;margin-left:102.1pt;mso-position-horizontal:absolute;mso-position-vertical-relative:text;margin-top:-56.8pt;mso-position-vertical:absolute;width:40.0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Подпись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22752" behindDoc="0" locked="0" layoutInCell="1" allowOverlap="1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56" name="Rectangle 12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Дата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83" o:spid="_x0000_s83" o:spt="1" type="#_x0000_t1" style="position:absolute;z-index:251722752;o:allowoverlap:true;o:allowincell:true;mso-position-horizontal-relative:text;margin-left:144.4pt;mso-position-horizontal:absolute;mso-position-vertical-relative:text;margin-top:-56.8pt;mso-position-vertical:absolute;width:26.1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Дата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23776" behindDoc="0" locked="0" layoutInCell="1" allowOverlap="1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57" name="Rectangle 1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Лист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84" o:spid="_x0000_s84" o:spt="1" type="#_x0000_t1" style="position:absolute;z-index:251723776;o:allowoverlap:true;o:allowincell:true;mso-position-horizontal-relative:text;margin-left:387.8pt;mso-position-horizontal:absolute;mso-position-vertical-relative:text;margin-top:-42.9pt;mso-position-vertical:absolute;width:38.5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24800" behindDoc="0" locked="0" layoutInCell="1" allowOverlap="1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58" name="Rectangle 1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3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85" o:spid="_x0000_s85" o:spt="1" type="#_x0000_t1" style="position:absolute;z-index:251724800;o:allowoverlap:true;o:allowincell:true;mso-position-horizontal-relative:text;margin-left:387.8pt;mso-position-horizontal:absolute;mso-position-vertical-relative:text;margin-top:-28.2pt;mso-position-vertical:absolute;width:38.5pt;height:12.5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3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25824" behindDoc="0" locked="0" layoutInCell="1" allowOverlap="1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59" name="Rectangle 12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3"/>
                            <w:ind w:left="0"/>
                            <w:jc w:val="center"/>
                            <w:spacing w:line="360" w:lineRule="auto"/>
                            <w:tabs>
                              <w:tab w:val="left" w:pos="284" w:leader="none"/>
                              <w:tab w:val="left" w:pos="540" w:leader="none"/>
                              <w:tab w:val="left" w:pos="709" w:leader="none"/>
                            </w:tabs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РК 09.02.04.309 21</w:t>
                          </w:r>
                          <w:r/>
                        </w:p>
                        <w:p>
                          <w:pPr>
                            <w:jc w:val="center"/>
                            <w:spacing w:line="360" w:lineRule="auto"/>
                            <w:tabs>
                              <w:tab w:val="left" w:pos="284" w:leader="none"/>
                              <w:tab w:val="left" w:pos="540" w:leader="none"/>
                              <w:tab w:val="left" w:pos="709" w:leader="none"/>
                            </w:tabs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ПЗ</w:t>
                          </w:r>
                          <w:r/>
                        </w:p>
                        <w:p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86" o:spid="_x0000_s86" o:spt="1" type="#_x0000_t1" style="position:absolute;z-index:251725824;o:allowoverlap:true;o:allowincell:true;mso-position-horizontal-relative:text;margin-left:174.6pt;mso-position-horizontal:absolute;mso-position-vertical-relative:text;margin-top:-74.1pt;mso-position-vertical:absolute;width:317.4pt;height:19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3"/>
                      <w:ind w:left="0"/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09" w:leader="none"/>
                      </w:tabs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РК 09.02.04.309 21</w:t>
                    </w:r>
                    <w:r/>
                  </w:p>
                  <w:p>
                    <w:pPr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09" w:leader="none"/>
                      </w:tabs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ПЗ</w:t>
                    </w:r>
                    <w:r/>
                  </w:p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  <w:r/>
                  </w:p>
                  <w:p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26848" behindDoc="0" locked="0" layoutInCell="1" allowOverlap="1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60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87" o:spid="_x0000_s87" style="position:absolute;left:0;text-align:left;z-index:25172684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27872" behindDoc="0" locked="0" layoutInCell="1" allowOverlap="1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61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88" o:spid="_x0000_s88" style="position:absolute;left:0;text-align:left;z-index:25172787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28896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62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89" o:spid="_x0000_s89" style="position:absolute;left:0;text-align:left;z-index:25172889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29920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63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90" o:spid="_x0000_s90" style="position:absolute;left:0;text-align:left;z-index:25172992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30944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64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91" o:spid="_x0000_s91" style="position:absolute;left:0;text-align:left;z-index:25173094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31968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65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Разраб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" name="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Чураков К.Э.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2" o:spid="_x0000_s0000" style="position:absolute;z-index:251731968;o:allowoverlap:true;o:allowincell:true;mso-position-horizontal-relative:text;margin-left:-27.0pt;mso-position-horizontal:absolute;mso-position-vertical-relative:text;margin-top:-42.5pt;mso-position-vertical:absolute;width:125.3pt;height:12.5pt;mso-wrap-distance-left:9.0pt;mso-wrap-distance-top:0.0pt;mso-wrap-distance-right:9.0pt;mso-wrap-distance-bottom:0.0pt;" coordorigin="0,0" coordsize="199,200">
              <v:shape id="shape 93" o:spid="_x0000_s93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Разраб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  <v:shape id="shape 94" o:spid="_x0000_s94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Чураков К.Э.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32992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66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Провер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" name="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Шутова Н.Н.</w:t>
                            </w:r>
                            <w:r/>
                          </w:p>
                          <w:p>
                            <w:pPr>
                              <w:pStyle w:val="3052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5" o:spid="_x0000_s0000" style="position:absolute;z-index:251732992;o:allowoverlap:true;o:allowincell:true;mso-position-horizontal-relative:text;margin-left:-27.0pt;mso-position-horizontal:absolute;mso-position-vertical-relative:text;margin-top:-28.5pt;mso-position-vertical:absolute;width:125.3pt;height:12.4pt;mso-wrap-distance-left:9.0pt;mso-wrap-distance-top:0.0pt;mso-wrap-distance-right:9.0pt;mso-wrap-distance-bottom:0.0pt;" coordorigin="0,0" coordsize="199,200">
              <v:shape id="shape 96" o:spid="_x0000_s96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Провер</w:t>
                      </w:r>
                      <w:r>
                        <w:rPr>
                          <w:sz w:val="18"/>
                          <w:lang w:val="ru-RU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  <v:shape id="shape 97" o:spid="_x0000_s97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Шутова Н.Н.</w:t>
                      </w:r>
                      <w:r/>
                    </w:p>
                    <w:p>
                      <w:pPr>
                        <w:pStyle w:val="3052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34016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67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Т.контр</w:t>
                            </w:r>
                            <w:r>
                              <w:rPr>
                                <w:i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" name="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8" o:spid="_x0000_s0000" style="position:absolute;z-index:251734016;o:allowoverlap:true;o:allowincell:true;mso-position-horizontal-relative:text;margin-left:-27.0pt;mso-position-horizontal:absolute;mso-position-vertical-relative:text;margin-top:-14.3pt;mso-position-vertical:absolute;width:125.3pt;height:12.4pt;mso-wrap-distance-left:9.0pt;mso-wrap-distance-top:0.0pt;mso-wrap-distance-right:9.0pt;mso-wrap-distance-bottom:0.0pt;" coordorigin="0,0" coordsize="199,200">
              <v:shape id="shape 99" o:spid="_x0000_s99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Т.контр</w:t>
                      </w:r>
                      <w:r>
                        <w:rPr>
                          <w:i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  <v:shape id="shape 100" o:spid="_x0000_s100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35040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68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Н..контр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.</w:t>
                            </w:r>
                            <w:r/>
                          </w:p>
                          <w:p>
                            <w:pPr>
                              <w:pStyle w:val="3052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" name="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01" o:spid="_x0000_s0000" style="position:absolute;z-index:251735040;o:allowoverlap:true;o:allowincell:true;mso-position-horizontal-relative:text;margin-left:-27.0pt;mso-position-horizontal:absolute;mso-position-vertical-relative:text;margin-top:-0.4pt;mso-position-vertical:absolute;width:125.3pt;height:12.5pt;mso-wrap-distance-left:9.0pt;mso-wrap-distance-top:0.0pt;mso-wrap-distance-right:9.0pt;mso-wrap-distance-bottom:0.0pt;" coordorigin="0,0" coordsize="199,200">
              <v:shape id="shape 102" o:spid="_x0000_s102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Н..контр</w:t>
                      </w:r>
                      <w:r>
                        <w:rPr>
                          <w:sz w:val="18"/>
                          <w:lang w:val="ru-RU"/>
                        </w:rPr>
                        <w:t xml:space="preserve">.</w:t>
                      </w:r>
                      <w:r/>
                    </w:p>
                    <w:p>
                      <w:pPr>
                        <w:pStyle w:val="3052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  <v:shape id="shape 103" o:spid="_x0000_s103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jc w:val="left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Шутова  Н.Н</w:t>
                      </w:r>
                      <w:r>
                        <w:rPr>
                          <w:sz w:val="18"/>
                          <w:lang w:val="ru-RU"/>
                        </w:rPr>
                        <w:t xml:space="preserve">.</w:t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36064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69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Утв.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" name="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04" o:spid="_x0000_s0000" style="position:absolute;z-index:251736064;o:allowoverlap:true;o:allowincell:true;mso-position-horizontal-relative:text;margin-left:-27.0pt;mso-position-horizontal:absolute;mso-position-vertical-relative:text;margin-top:13.5pt;mso-position-vertical:absolute;width:125.3pt;height:12.4pt;mso-wrap-distance-left:9.0pt;mso-wrap-distance-top:0.0pt;mso-wrap-distance-right:9.0pt;mso-wrap-distance-bottom:0.0pt;" coordorigin="0,0" coordsize="199,200">
              <v:shape id="shape 105" o:spid="_x0000_s105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Утв.</w:t>
                      </w:r>
                      <w:r/>
                    </w:p>
                  </w:txbxContent>
                </v:textbox>
              </v:shape>
              <v:shape id="shape 106" o:spid="_x0000_s106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37088" behindDoc="0" locked="0" layoutInCell="1" allowOverlap="1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70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107" o:spid="_x0000_s107" style="position:absolute;left:0;text-align:left;z-index:25173708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38112" behindDoc="0" locked="0" layoutInCell="1" allowOverlap="1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71" name="Rectangle 12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 xml:space="preserve">Проектирование АИС «</w:t>
                          </w: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 xml:space="preserve">Парикмахерская Афродита-Лаванда</w:t>
                          </w: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 xml:space="preserve">»</w:t>
                          </w:r>
                          <w:r/>
                        </w:p>
                        <w:p>
                          <w:pPr>
                            <w:jc w:val="center"/>
                            <w:spacing w:line="360" w:lineRule="auto"/>
                            <w:tabs>
                              <w:tab w:val="left" w:pos="284" w:leader="none"/>
                              <w:tab w:val="left" w:pos="540" w:leader="none"/>
                              <w:tab w:val="left" w:pos="720" w:leader="none"/>
                            </w:tabs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r>
                          <w:r/>
                        </w:p>
                        <w:p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18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08" o:spid="_x0000_s108" o:spt="1" type="#_x0000_t1" style="position:absolute;z-index:251738112;o:allowoverlap:true;o:allowincell:true;mso-position-horizontal-relative:text;margin-left:173.7pt;mso-position-horizontal:absolute;mso-position-vertical-relative:text;margin-top:-33.2pt;mso-position-vertical:absolute;width:162.7pt;height:52.7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 xml:space="preserve">Проектирование АИС «</w:t>
                    </w: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 xml:space="preserve">Парикмахерская Афродита-Лаванда</w:t>
                    </w: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 xml:space="preserve">»</w:t>
                    </w:r>
                    <w:r/>
                  </w:p>
                  <w:p>
                    <w:pPr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20" w:leader="none"/>
                      </w:tabs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r>
                    <w:r/>
                  </w:p>
                  <w:p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39136" behindDoc="0" locked="0" layoutInCell="1" allowOverlap="1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72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109" o:spid="_x0000_s109" style="position:absolute;left:0;text-align:left;z-index:25173913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40160" behindDoc="0" locked="0" layoutInCell="1" allowOverlap="1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73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110" o:spid="_x0000_s110" style="position:absolute;left:0;text-align:left;z-index:25174016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41184" behindDoc="0" locked="0" layoutInCell="1" allowOverlap="1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74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111" o:spid="_x0000_s111" style="position:absolute;left:0;text-align:left;z-index:25174118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42208" behindDoc="0" locked="0" layoutInCell="1" allowOverlap="1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75" name="Rectangle 12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Лит</w:t>
                          </w:r>
                          <w:r>
                            <w:rPr>
                              <w:sz w:val="18"/>
                            </w:rPr>
                            <w:t xml:space="preserve">.</w:t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12" o:spid="_x0000_s112" o:spt="1" type="#_x0000_t1" style="position:absolute;z-index:251742208;o:allowoverlap:true;o:allowincell:true;mso-position-horizontal-relative:text;margin-left:345.2pt;mso-position-horizontal:absolute;mso-position-vertical-relative:text;margin-top:-42.9pt;mso-position-vertical:absolute;width:38.5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Лит</w:t>
                    </w:r>
                    <w:r>
                      <w:rPr>
                        <w:sz w:val="18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43232" behindDoc="0" locked="0" layoutInCell="1" allowOverlap="1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76" name="Rectangle 12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Листов</w:t>
                          </w:r>
                          <w:r/>
                        </w:p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13" o:spid="_x0000_s113" o:spt="1" type="#_x0000_t1" style="position:absolute;z-index:251743232;o:allowoverlap:true;o:allowincell:true;mso-position-horizontal-relative:text;margin-left:430.8pt;mso-position-horizontal:absolute;mso-position-vertical-relative:text;margin-top:-42.9pt;mso-position-vertical:absolute;width:60.7pt;height:28.6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Листов</w:t>
                    </w:r>
                    <w:r/>
                  </w:p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44256" behindDoc="0" locked="0" layoutInCell="1" allowOverlap="1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77" name="Rectangle 12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sz w:val="18"/>
                              <w:lang w:val="en-GB"/>
                            </w:rPr>
                          </w:pPr>
                          <w:r>
                            <w:rPr>
                              <w:sz w:val="18"/>
                              <w:lang w:val="en-GB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14" o:spid="_x0000_s114" o:spt="1" type="#_x0000_t1" style="position:absolute;z-index:251744256;o:allowoverlap:true;o:allowincell:true;mso-position-horizontal-relative:text;margin-left:431.2pt;mso-position-horizontal:absolute;mso-position-vertical-relative:text;margin-top:-28.6pt;mso-position-vertical:absolute;width:60.7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  <w:lang w:val="en-GB"/>
                      </w:rPr>
                    </w:pPr>
                    <w:r>
                      <w:rPr>
                        <w:sz w:val="18"/>
                        <w:lang w:val="en-GB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45280" behindDoc="0" locked="0" layoutInCell="1" allowOverlap="1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78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115" o:spid="_x0000_s115" style="position:absolute;left:0;text-align:left;z-index:25174528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46304" behindDoc="0" locked="0" layoutInCell="1" allowOverlap="1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79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116" o:spid="_x0000_s116" style="position:absolute;left:0;text-align:left;z-index:25174630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sz w:val="20"/>
        <w:szCs w:val="20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47328" behindDoc="0" locked="0" layoutInCell="1" allowOverlap="1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80" name="Rectangl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52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им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  <w:r/>
                        </w:p>
                        <w:p>
                          <w:pPr>
                            <w:pStyle w:val="3052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Попова</w:t>
                          </w:r>
                          <w:r/>
                        </w:p>
                        <w:p>
                          <w:pPr>
                            <w:pStyle w:val="3052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17" o:spid="_x0000_s117" o:spt="1" type="#_x0000_t1" style="position:absolute;z-index:251747328;o:allowoverlap:true;o:allowincell:true;mso-position-horizontal-relative:text;margin-left:345.2pt;mso-position-horizontal:absolute;mso-position-vertical-relative:text;margin-top:-14.3pt;mso-position-vertical:absolute;width:146.4pt;height:40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им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 С.</w:t>
                    </w:r>
                    <w:r/>
                  </w:p>
                  <w:p>
                    <w:pPr>
                      <w:pStyle w:val="3052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Попова</w:t>
                    </w:r>
                    <w:r/>
                  </w:p>
                  <w:p>
                    <w:pPr>
                      <w:pStyle w:val="3052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049"/>
      <w:jc w:val="right"/>
    </w:pPr>
    <w:r/>
    <w:r/>
  </w:p>
  <w:p>
    <w:pPr>
      <w:pStyle w:val="3049"/>
      <w:jc w:val="right"/>
    </w:pPr>
    <w:r>
      <w:t xml:space="preserve">      </w:t>
    </w:r>
    <w:r>
      <w:tab/>
    </w:r>
    <w:r>
      <w:tab/>
    </w:r>
    <w:r>
      <w:tab/>
      <w:t xml:space="preserve">       </w:t>
    </w:r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049"/>
      <w:jc w:val="right"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749376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8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Изм.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jc w:val="left"/>
                              <w:spacing w:before="4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 xml:space="preserve">Лист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№ Документа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Подпись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Дата</w:t>
                            </w:r>
                            <w:r>
                              <w:t xml:space="preserve">_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39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3"/>
                              <w:ind w:left="0"/>
                              <w:jc w:val="center"/>
                              <w:spacing w:line="360" w:lineRule="auto"/>
                              <w:tabs>
                                <w:tab w:val="left" w:pos="284" w:leader="none"/>
                                <w:tab w:val="left" w:pos="540" w:leader="none"/>
                                <w:tab w:val="left" w:pos="709" w:leader="none"/>
                              </w:tabs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РК 09.02.05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309 21</w:t>
                            </w:r>
                            <w:r/>
                          </w:p>
                          <w:p>
                            <w:pPr>
                              <w:pStyle w:val="3053"/>
                              <w:ind w:left="0"/>
                              <w:jc w:val="center"/>
                              <w:spacing w:line="360" w:lineRule="auto"/>
                              <w:tabs>
                                <w:tab w:val="left" w:pos="284" w:leader="none"/>
                                <w:tab w:val="left" w:pos="540" w:leader="none"/>
                                <w:tab w:val="left" w:pos="709" w:leader="none"/>
                              </w:tabs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  <w:r/>
                          </w:p>
                          <w:p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8" o:spid="_x0000_s0000" style="position:absolute;z-index:251749376;o:allowoverlap:true;o:allowincell:true;mso-position-horizontal-relative:page;margin-left:57.0pt;mso-position-horizontal:absolute;mso-position-vertical-relative:page;margin-top:18.0pt;mso-position-vertical:absolute;width:524.2pt;height:804.0pt;mso-wrap-distance-left:9.0pt;mso-wrap-distance-top:0.0pt;mso-wrap-distance-right:9.0pt;mso-wrap-distance-bottom:0.0pt;" coordorigin="0,0" coordsize="200,200">
              <v:shape id="shape 119" o:spid="_x0000_s119" o:spt="1" type="#_x0000_t1" style="position:absolute;left:0;top:0;width:200;height:200;visibility:visible;" filled="f" strokecolor="#000000" strokeweight="2.00pt"/>
              <v:line id="shape 120" o:spid="_x0000_s120" style="position:absolute;left:0;text-align:left;z-index:251749376;visibility:visible;" from="0.0pt,0.0pt" to="200.0pt,200.0pt" filled="f" strokecolor="#000000" strokeweight="2.00pt"/>
              <v:line id="shape 121" o:spid="_x0000_s121" style="position:absolute;left:0;text-align:left;z-index:251749376;visibility:visible;" from="0.0pt,0.0pt" to="200.0pt,200.0pt" filled="f" strokecolor="#000000" strokeweight="2.00pt"/>
              <v:line id="shape 122" o:spid="_x0000_s122" style="position:absolute;left:0;text-align:left;z-index:251749376;visibility:visible;" from="0.0pt,0.0pt" to="200.0pt,200.0pt" filled="f" strokecolor="#000000" strokeweight="2.00pt"/>
              <v:line id="shape 123" o:spid="_x0000_s123" style="position:absolute;left:0;text-align:left;z-index:251749376;visibility:visible;" from="0.0pt,0.0pt" to="200.0pt,200.0pt" filled="f" strokecolor="#000000" strokeweight="2.00pt"/>
              <v:line id="shape 124" o:spid="_x0000_s124" style="position:absolute;left:0;text-align:left;z-index:251749376;visibility:visible;" from="0.0pt,0.0pt" to="200.0pt,200.0pt" filled="f" strokecolor="#000000" strokeweight="2.00pt"/>
              <v:line id="shape 125" o:spid="_x0000_s125" style="position:absolute;left:0;text-align:left;z-index:251749376;visibility:visible;" from="0.0pt,0.0pt" to="200.0pt,200.0pt" filled="f" strokecolor="#000000" strokeweight="2.00pt"/>
              <v:line id="shape 126" o:spid="_x0000_s126" style="position:absolute;left:0;text-align:left;z-index:251749376;visibility:visible;" from="0.0pt,0.0pt" to="200.0pt,200.0pt" filled="f" strokecolor="#000000" strokeweight="2.00pt"/>
              <v:line id="shape 127" o:spid="_x0000_s127" style="position:absolute;left:0;text-align:left;z-index:251749376;visibility:visible;" from="0.0pt,0.0pt" to="200.0pt,200.0pt" filled="f" strokecolor="#000000" strokeweight="1.00pt"/>
              <v:line id="shape 128" o:spid="_x0000_s128" style="position:absolute;left:0;text-align:left;z-index:251749376;visibility:visible;" from="0.0pt,0.0pt" to="200.0pt,200.0pt" filled="f" strokecolor="#000000" strokeweight="2.00pt"/>
              <v:line id="shape 129" o:spid="_x0000_s129" style="position:absolute;left:0;text-align:left;z-index:251749376;visibility:visible;" from="0.0pt,0.0pt" to="200.0pt,200.0pt" filled="f" strokecolor="#000000" strokeweight="1.00pt"/>
              <v:shape id="shape 130" o:spid="_x0000_s130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Изм.</w:t>
                      </w:r>
                      <w:r/>
                    </w:p>
                  </w:txbxContent>
                </v:textbox>
              </v:shape>
              <v:shape id="shape 131" o:spid="_x0000_s131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3052"/>
                        <w:jc w:val="left"/>
                        <w:spacing w:before="40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 xml:space="preserve">Лист</w:t>
                      </w:r>
                      <w:r/>
                    </w:p>
                  </w:txbxContent>
                </v:textbox>
              </v:shape>
              <v:shape id="shape 132" o:spid="_x0000_s132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№ Документа</w:t>
                      </w:r>
                      <w:r/>
                    </w:p>
                  </w:txbxContent>
                </v:textbox>
              </v:shape>
              <v:shape id="shape 133" o:spid="_x0000_s133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Подпись</w:t>
                      </w:r>
                      <w:r/>
                    </w:p>
                  </w:txbxContent>
                </v:textbox>
              </v:shape>
              <v:shape id="shape 134" o:spid="_x0000_s134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Дата</w:t>
                      </w:r>
                      <w:r>
                        <w:t xml:space="preserve">_</w:t>
                      </w:r>
                      <w:r/>
                    </w:p>
                  </w:txbxContent>
                </v:textbox>
              </v:shape>
              <v:shape id="shape 135" o:spid="_x0000_s135" o:spt="1" type="#_x0000_t1" style="position:absolute;left:189;top:189;width:10;height:10;v-text-anchor:top;visibility:visible;" filled="f" stroked="f"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39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/>
                    </w:p>
                  </w:txbxContent>
                </v:textbox>
              </v:shape>
              <v:shape id="shape 136" o:spid="_x0000_s136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3053"/>
                        <w:ind w:left="0"/>
                        <w:jc w:val="center"/>
                        <w:spacing w:line="360" w:lineRule="auto"/>
                        <w:tabs>
                          <w:tab w:val="left" w:pos="284" w:leader="none"/>
                          <w:tab w:val="left" w:pos="540" w:leader="none"/>
                          <w:tab w:val="left" w:pos="709" w:leader="none"/>
                        </w:tabs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РК 09.02.05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309 21</w:t>
                      </w:r>
                      <w:r/>
                    </w:p>
                    <w:p>
                      <w:pPr>
                        <w:pStyle w:val="3053"/>
                        <w:ind w:left="0"/>
                        <w:jc w:val="center"/>
                        <w:spacing w:line="360" w:lineRule="auto"/>
                        <w:tabs>
                          <w:tab w:val="left" w:pos="284" w:leader="none"/>
                          <w:tab w:val="left" w:pos="540" w:leader="none"/>
                          <w:tab w:val="left" w:pos="709" w:leader="none"/>
                        </w:tabs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  <w:r/>
                    </w:p>
                    <w:p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047"/>
    </w:pPr>
    <w:r>
      <w:rPr>
        <w:rFonts w:ascii="Times New Roman" w:hAnsi="Times New Roman" w:cs="Times New Roman"/>
        <w:sz w:val="28"/>
        <w:szCs w:val="28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2342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59880" cy="10287000"/>
              <wp:effectExtent l="0" t="0" r="26670" b="19050"/>
              <wp:wrapNone/>
              <wp:docPr id="1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70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/>
                          <w:r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1" type="#_x0000_t1" style="position:absolute;z-index:251623424;o:allowoverlap:true;o:allowincell:true;mso-position-horizontal-relative:margin;mso-position-horizontal:center;mso-position-vertical-relative:margin;mso-position-vertical:center;width:524.4pt;height:810.0pt;mso-wrap-distance-left:9.0pt;mso-wrap-distance-top:0.0pt;mso-wrap-distance-right:9.0pt;mso-wrap-distance-bottom:0.0pt;v-text-anchor:top;visibility:visible;" filled="f" strokecolor="#000000" strokeweight="1.75pt">
              <v:textbox inset="0,0,0,0">
                <w:txbxContent>
                  <w:p>
                    <w:pPr>
                      <w:jc w:val="center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047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sz w:val="16"/>
        <w:szCs w:val="16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26496" behindDoc="0" locked="0" layoutInCell="1" allowOverlap="1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2" name="Rectangle 1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25162649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  <w:r/>
  </w:p>
  <w:p>
    <w:pPr>
      <w:pStyle w:val="3047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047"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047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sz w:val="16"/>
        <w:szCs w:val="16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3" name="Rectangle 1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1" type="#_x0000_t1" style="position:absolute;z-index:25166745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  <w:r/>
  </w:p>
  <w:p>
    <w:pPr>
      <w:pStyle w:val="3047"/>
    </w:pPr>
    <w:r/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047"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20352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4" name="Группа 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Изм.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2"/>
                              <w:jc w:val="left"/>
                              <w:spacing w:before="4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 xml:space="preserve">Лист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№ Документа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Подпись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Дата</w:t>
                            </w:r>
                            <w:r>
                              <w:t xml:space="preserve">_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053"/>
                              <w:ind w:left="0"/>
                              <w:jc w:val="center"/>
                              <w:spacing w:line="360" w:lineRule="auto"/>
                              <w:tabs>
                                <w:tab w:val="left" w:pos="284" w:leader="none"/>
                                <w:tab w:val="left" w:pos="540" w:leader="none"/>
                                <w:tab w:val="left" w:pos="709" w:leader="none"/>
                              </w:tabs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РК 09.02.05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309 21</w:t>
                            </w:r>
                            <w:r/>
                          </w:p>
                          <w:p>
                            <w:pPr>
                              <w:pStyle w:val="3053"/>
                              <w:ind w:left="0"/>
                              <w:jc w:val="center"/>
                              <w:spacing w:line="360" w:lineRule="auto"/>
                              <w:tabs>
                                <w:tab w:val="left" w:pos="284" w:leader="none"/>
                                <w:tab w:val="left" w:pos="540" w:leader="none"/>
                                <w:tab w:val="left" w:pos="709" w:leader="none"/>
                              </w:tabs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  <w:r/>
                          </w:p>
                          <w:p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0000" style="position:absolute;z-index:251620352;o:allowoverlap:true;o:allowincell:true;mso-position-horizontal-relative:page;margin-left:57.0pt;mso-position-horizontal:absolute;mso-position-vertical-relative:page;margin-top:18.0pt;mso-position-vertical:absolute;width:524.2pt;height:804.0pt;mso-wrap-distance-left:9.0pt;mso-wrap-distance-top:0.0pt;mso-wrap-distance-right:9.0pt;mso-wrap-distance-bottom:0.0pt;" coordorigin="0,0" coordsize="200,200">
              <v:shape id="shape 4" o:spid="_x0000_s4" o:spt="1" type="#_x0000_t1" style="position:absolute;left:0;top:0;width:200;height:200;visibility:visible;" filled="f" strokecolor="#000000" strokeweight="2.00pt"/>
              <v:line id="shape 5" o:spid="_x0000_s5" style="position:absolute;left:0;text-align:left;z-index:251620352;visibility:visible;" from="0.0pt,0.0pt" to="200.0pt,200.0pt" filled="f" strokecolor="#000000" strokeweight="2.00pt"/>
              <v:line id="shape 6" o:spid="_x0000_s6" style="position:absolute;left:0;text-align:left;z-index:251620352;visibility:visible;" from="0.0pt,0.0pt" to="200.0pt,200.0pt" filled="f" strokecolor="#000000" strokeweight="2.00pt"/>
              <v:line id="shape 7" o:spid="_x0000_s7" style="position:absolute;left:0;text-align:left;z-index:251620352;visibility:visible;" from="0.0pt,0.0pt" to="200.0pt,200.0pt" filled="f" strokecolor="#000000" strokeweight="2.00pt"/>
              <v:line id="shape 8" o:spid="_x0000_s8" style="position:absolute;left:0;text-align:left;z-index:251620352;visibility:visible;" from="0.0pt,0.0pt" to="200.0pt,200.0pt" filled="f" strokecolor="#000000" strokeweight="2.00pt"/>
              <v:line id="shape 9" o:spid="_x0000_s9" style="position:absolute;left:0;text-align:left;z-index:251620352;visibility:visible;" from="0.0pt,0.0pt" to="200.0pt,200.0pt" filled="f" strokecolor="#000000" strokeweight="2.00pt"/>
              <v:line id="shape 10" o:spid="_x0000_s10" style="position:absolute;left:0;text-align:left;z-index:251620352;visibility:visible;" from="0.0pt,0.0pt" to="200.0pt,200.0pt" filled="f" strokecolor="#000000" strokeweight="2.00pt"/>
              <v:line id="shape 11" o:spid="_x0000_s11" style="position:absolute;left:0;text-align:left;z-index:251620352;visibility:visible;" from="0.0pt,0.0pt" to="200.0pt,200.0pt" filled="f" strokecolor="#000000" strokeweight="2.00pt"/>
              <v:line id="shape 12" o:spid="_x0000_s12" style="position:absolute;left:0;text-align:left;z-index:251620352;visibility:visible;" from="0.0pt,0.0pt" to="200.0pt,200.0pt" filled="f" strokecolor="#000000" strokeweight="1.00pt"/>
              <v:line id="shape 13" o:spid="_x0000_s13" style="position:absolute;left:0;text-align:left;z-index:251620352;visibility:visible;" from="0.0pt,0.0pt" to="200.0pt,200.0pt" filled="f" strokecolor="#000000" strokeweight="2.00pt"/>
              <v:line id="shape 14" o:spid="_x0000_s14" style="position:absolute;left:0;text-align:left;z-index:251620352;visibility:visible;" from="0.0pt,0.0pt" to="200.0pt,200.0pt" filled="f" strokecolor="#000000" strokeweight="1.00pt"/>
              <v:shape id="shape 15" o:spid="_x0000_s15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Изм.</w:t>
                      </w:r>
                      <w:r/>
                    </w:p>
                  </w:txbxContent>
                </v:textbox>
              </v:shape>
              <v:shape id="shape 16" o:spid="_x0000_s16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3052"/>
                        <w:jc w:val="left"/>
                        <w:spacing w:before="40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 xml:space="preserve">Лист</w:t>
                      </w:r>
                      <w:r/>
                    </w:p>
                  </w:txbxContent>
                </v:textbox>
              </v:shape>
              <v:shape id="shape 17" o:spid="_x0000_s17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№ Документа</w:t>
                      </w:r>
                      <w:r/>
                    </w:p>
                  </w:txbxContent>
                </v:textbox>
              </v:shape>
              <v:shape id="shape 18" o:spid="_x0000_s18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Подпись</w:t>
                      </w:r>
                      <w:r/>
                    </w:p>
                  </w:txbxContent>
                </v:textbox>
              </v:shape>
              <v:shape id="shape 19" o:spid="_x0000_s19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Дата</w:t>
                      </w:r>
                      <w:r>
                        <w:t xml:space="preserve">_</w:t>
                      </w:r>
                      <w:r/>
                    </w:p>
                  </w:txbxContent>
                </v:textbox>
              </v:shape>
              <v:shape id="shape 20" o:spid="_x0000_s20" o:spt="1" type="#_x0000_t1" style="position:absolute;left:189;top:189;width:10;height:10;v-text-anchor:top;visibility:visible;" filled="f" stroked="f"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/>
                    </w:p>
                  </w:txbxContent>
                </v:textbox>
              </v:shape>
              <v:shape id="shape 21" o:spid="_x0000_s21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3053"/>
                        <w:ind w:left="0"/>
                        <w:jc w:val="center"/>
                        <w:spacing w:line="360" w:lineRule="auto"/>
                        <w:tabs>
                          <w:tab w:val="left" w:pos="284" w:leader="none"/>
                          <w:tab w:val="left" w:pos="540" w:leader="none"/>
                          <w:tab w:val="left" w:pos="709" w:leader="none"/>
                        </w:tabs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РК 09.02.05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309 21</w:t>
                      </w:r>
                      <w:r/>
                    </w:p>
                    <w:p>
                      <w:pPr>
                        <w:pStyle w:val="3053"/>
                        <w:ind w:left="0"/>
                        <w:jc w:val="center"/>
                        <w:spacing w:line="360" w:lineRule="auto"/>
                        <w:tabs>
                          <w:tab w:val="left" w:pos="284" w:leader="none"/>
                          <w:tab w:val="left" w:pos="540" w:leader="none"/>
                          <w:tab w:val="left" w:pos="709" w:leader="none"/>
                        </w:tabs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  <w:r/>
                    </w:p>
                    <w:p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04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71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43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15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87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59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31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03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75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47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11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-"/>
      <w:lvlJc w:val="left"/>
      <w:pPr>
        <w:ind w:left="1931" w:hanging="360"/>
      </w:pPr>
      <w:rPr>
        <w:rFonts w:hint="default" w:ascii="Times New Roman" w:hAnsi="Times New Roman" w:cs="Times New Roman"/>
      </w:rPr>
    </w:lvl>
    <w:lvl w:ilvl="2">
      <w:start w:val="1"/>
      <w:numFmt w:val="bullet"/>
      <w:isLgl w:val="false"/>
      <w:suff w:val="tab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7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53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571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501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22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66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82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571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2136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29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5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214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8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5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3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90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720" w:leader="none"/>
        </w:tabs>
      </w:pPr>
      <w:rPr>
        <w:rFonts w:hint="default" w:ascii="Times New Roman" w:hAnsi="Times New Roman" w:cs="Times New Roman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11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7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53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23"/>
  </w:num>
  <w:num w:numId="5">
    <w:abstractNumId w:val="26"/>
  </w:num>
  <w:num w:numId="6">
    <w:abstractNumId w:val="24"/>
  </w:num>
  <w:num w:numId="7">
    <w:abstractNumId w:val="4"/>
  </w:num>
  <w:num w:numId="8">
    <w:abstractNumId w:val="3"/>
  </w:num>
  <w:num w:numId="9">
    <w:abstractNumId w:val="19"/>
  </w:num>
  <w:num w:numId="10">
    <w:abstractNumId w:val="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"/>
  </w:num>
  <w:num w:numId="14">
    <w:abstractNumId w:val="7"/>
  </w:num>
  <w:num w:numId="15">
    <w:abstractNumId w:val="13"/>
  </w:num>
  <w:num w:numId="16">
    <w:abstractNumId w:val="10"/>
  </w:num>
  <w:num w:numId="17">
    <w:abstractNumId w:val="17"/>
  </w:num>
  <w:num w:numId="18">
    <w:abstractNumId w:val="21"/>
  </w:num>
  <w:num w:numId="19">
    <w:abstractNumId w:val="18"/>
  </w:num>
  <w:num w:numId="20">
    <w:abstractNumId w:val="25"/>
  </w:num>
  <w:num w:numId="21">
    <w:abstractNumId w:val="20"/>
  </w:num>
  <w:num w:numId="22">
    <w:abstractNumId w:val="6"/>
  </w:num>
  <w:num w:numId="23">
    <w:abstractNumId w:val="5"/>
  </w:num>
  <w:num w:numId="24">
    <w:abstractNumId w:val="11"/>
  </w:num>
  <w:num w:numId="25">
    <w:abstractNumId w:val="12"/>
  </w:num>
  <w:num w:numId="26">
    <w:abstractNumId w:val="2"/>
  </w:num>
  <w:num w:numId="27">
    <w:abstractNumId w:val="14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869">
    <w:name w:val="Heading 1 Char"/>
    <w:basedOn w:val="3041"/>
    <w:link w:val="3038"/>
    <w:uiPriority w:val="9"/>
    <w:rPr>
      <w:rFonts w:ascii="Arial" w:hAnsi="Arial" w:eastAsia="Arial" w:cs="Arial"/>
      <w:sz w:val="40"/>
      <w:szCs w:val="40"/>
    </w:rPr>
  </w:style>
  <w:style w:type="character" w:styleId="2870">
    <w:name w:val="Heading 2 Char"/>
    <w:basedOn w:val="3041"/>
    <w:link w:val="3039"/>
    <w:uiPriority w:val="9"/>
    <w:rPr>
      <w:rFonts w:ascii="Arial" w:hAnsi="Arial" w:eastAsia="Arial" w:cs="Arial"/>
      <w:sz w:val="34"/>
    </w:rPr>
  </w:style>
  <w:style w:type="character" w:styleId="2871">
    <w:name w:val="Heading 3 Char"/>
    <w:basedOn w:val="3041"/>
    <w:link w:val="3040"/>
    <w:uiPriority w:val="9"/>
    <w:rPr>
      <w:rFonts w:ascii="Arial" w:hAnsi="Arial" w:eastAsia="Arial" w:cs="Arial"/>
      <w:sz w:val="30"/>
      <w:szCs w:val="30"/>
    </w:rPr>
  </w:style>
  <w:style w:type="paragraph" w:styleId="2872">
    <w:name w:val="Heading 4"/>
    <w:basedOn w:val="3037"/>
    <w:next w:val="3037"/>
    <w:link w:val="28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873">
    <w:name w:val="Heading 4 Char"/>
    <w:basedOn w:val="3041"/>
    <w:link w:val="2872"/>
    <w:uiPriority w:val="9"/>
    <w:rPr>
      <w:rFonts w:ascii="Arial" w:hAnsi="Arial" w:eastAsia="Arial" w:cs="Arial"/>
      <w:b/>
      <w:bCs/>
      <w:sz w:val="26"/>
      <w:szCs w:val="26"/>
    </w:rPr>
  </w:style>
  <w:style w:type="paragraph" w:styleId="2874">
    <w:name w:val="Heading 5"/>
    <w:basedOn w:val="3037"/>
    <w:next w:val="3037"/>
    <w:link w:val="28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875">
    <w:name w:val="Heading 5 Char"/>
    <w:basedOn w:val="3041"/>
    <w:link w:val="2874"/>
    <w:uiPriority w:val="9"/>
    <w:rPr>
      <w:rFonts w:ascii="Arial" w:hAnsi="Arial" w:eastAsia="Arial" w:cs="Arial"/>
      <w:b/>
      <w:bCs/>
      <w:sz w:val="24"/>
      <w:szCs w:val="24"/>
    </w:rPr>
  </w:style>
  <w:style w:type="paragraph" w:styleId="2876">
    <w:name w:val="Heading 6"/>
    <w:basedOn w:val="3037"/>
    <w:next w:val="3037"/>
    <w:link w:val="28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877">
    <w:name w:val="Heading 6 Char"/>
    <w:basedOn w:val="3041"/>
    <w:link w:val="2876"/>
    <w:uiPriority w:val="9"/>
    <w:rPr>
      <w:rFonts w:ascii="Arial" w:hAnsi="Arial" w:eastAsia="Arial" w:cs="Arial"/>
      <w:b/>
      <w:bCs/>
      <w:sz w:val="22"/>
      <w:szCs w:val="22"/>
    </w:rPr>
  </w:style>
  <w:style w:type="paragraph" w:styleId="2878">
    <w:name w:val="Heading 7"/>
    <w:basedOn w:val="3037"/>
    <w:next w:val="3037"/>
    <w:link w:val="28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79">
    <w:name w:val="Heading 7 Char"/>
    <w:basedOn w:val="3041"/>
    <w:link w:val="28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880">
    <w:name w:val="Heading 8"/>
    <w:basedOn w:val="3037"/>
    <w:next w:val="3037"/>
    <w:link w:val="28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81">
    <w:name w:val="Heading 8 Char"/>
    <w:basedOn w:val="3041"/>
    <w:link w:val="2880"/>
    <w:uiPriority w:val="9"/>
    <w:rPr>
      <w:rFonts w:ascii="Arial" w:hAnsi="Arial" w:eastAsia="Arial" w:cs="Arial"/>
      <w:i/>
      <w:iCs/>
      <w:sz w:val="22"/>
      <w:szCs w:val="22"/>
    </w:rPr>
  </w:style>
  <w:style w:type="paragraph" w:styleId="2882">
    <w:name w:val="Heading 9"/>
    <w:basedOn w:val="3037"/>
    <w:next w:val="3037"/>
    <w:link w:val="28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883">
    <w:name w:val="Heading 9 Char"/>
    <w:basedOn w:val="3041"/>
    <w:link w:val="2882"/>
    <w:uiPriority w:val="9"/>
    <w:rPr>
      <w:rFonts w:ascii="Arial" w:hAnsi="Arial" w:eastAsia="Arial" w:cs="Arial"/>
      <w:i/>
      <w:iCs/>
      <w:sz w:val="21"/>
      <w:szCs w:val="21"/>
    </w:rPr>
  </w:style>
  <w:style w:type="paragraph" w:styleId="2884">
    <w:name w:val="Title"/>
    <w:basedOn w:val="3037"/>
    <w:next w:val="3037"/>
    <w:link w:val="28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885">
    <w:name w:val="Title Char"/>
    <w:basedOn w:val="3041"/>
    <w:link w:val="2884"/>
    <w:uiPriority w:val="10"/>
    <w:rPr>
      <w:sz w:val="48"/>
      <w:szCs w:val="48"/>
    </w:rPr>
  </w:style>
  <w:style w:type="paragraph" w:styleId="2886">
    <w:name w:val="Subtitle"/>
    <w:basedOn w:val="3037"/>
    <w:next w:val="3037"/>
    <w:link w:val="2887"/>
    <w:uiPriority w:val="11"/>
    <w:qFormat/>
    <w:pPr>
      <w:spacing w:before="200" w:after="200"/>
    </w:pPr>
    <w:rPr>
      <w:sz w:val="24"/>
      <w:szCs w:val="24"/>
    </w:rPr>
  </w:style>
  <w:style w:type="character" w:styleId="2887">
    <w:name w:val="Subtitle Char"/>
    <w:basedOn w:val="3041"/>
    <w:link w:val="2886"/>
    <w:uiPriority w:val="11"/>
    <w:rPr>
      <w:sz w:val="24"/>
      <w:szCs w:val="24"/>
    </w:rPr>
  </w:style>
  <w:style w:type="paragraph" w:styleId="2888">
    <w:name w:val="Quote"/>
    <w:basedOn w:val="3037"/>
    <w:next w:val="3037"/>
    <w:link w:val="2889"/>
    <w:uiPriority w:val="29"/>
    <w:qFormat/>
    <w:pPr>
      <w:ind w:left="720" w:right="720"/>
    </w:pPr>
    <w:rPr>
      <w:i/>
    </w:rPr>
  </w:style>
  <w:style w:type="character" w:styleId="2889">
    <w:name w:val="Quote Char"/>
    <w:link w:val="2888"/>
    <w:uiPriority w:val="29"/>
    <w:rPr>
      <w:i/>
    </w:rPr>
  </w:style>
  <w:style w:type="paragraph" w:styleId="2890">
    <w:name w:val="Intense Quote"/>
    <w:basedOn w:val="3037"/>
    <w:next w:val="3037"/>
    <w:link w:val="28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891">
    <w:name w:val="Intense Quote Char"/>
    <w:link w:val="2890"/>
    <w:uiPriority w:val="30"/>
    <w:rPr>
      <w:i/>
    </w:rPr>
  </w:style>
  <w:style w:type="character" w:styleId="2892">
    <w:name w:val="Header Char"/>
    <w:basedOn w:val="3041"/>
    <w:link w:val="3047"/>
    <w:uiPriority w:val="99"/>
  </w:style>
  <w:style w:type="character" w:styleId="2893">
    <w:name w:val="Footer Char"/>
    <w:basedOn w:val="3041"/>
    <w:link w:val="3049"/>
    <w:uiPriority w:val="99"/>
  </w:style>
  <w:style w:type="paragraph" w:styleId="2894">
    <w:name w:val="Caption"/>
    <w:basedOn w:val="3037"/>
    <w:next w:val="30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95">
    <w:name w:val="Caption Char"/>
    <w:basedOn w:val="2894"/>
    <w:link w:val="3049"/>
    <w:uiPriority w:val="99"/>
  </w:style>
  <w:style w:type="table" w:styleId="2896">
    <w:name w:val="Table Grid"/>
    <w:basedOn w:val="30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97">
    <w:name w:val="Table Grid Light"/>
    <w:basedOn w:val="30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98">
    <w:name w:val="Plain Table 1"/>
    <w:basedOn w:val="30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9">
    <w:name w:val="Plain Table 2"/>
    <w:basedOn w:val="30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900">
    <w:name w:val="Plain Table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1">
    <w:name w:val="Plain Table 4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02">
    <w:name w:val="Plain Table 5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03">
    <w:name w:val="Grid Table 1 Light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04">
    <w:name w:val="Grid Table 1 Light - Accent 1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05">
    <w:name w:val="Grid Table 1 Light - Accent 2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06">
    <w:name w:val="Grid Table 1 Light - Accent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07">
    <w:name w:val="Grid Table 1 Light - Accent 4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08">
    <w:name w:val="Grid Table 1 Light - Accent 5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09">
    <w:name w:val="Grid Table 1 Light - Accent 6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0">
    <w:name w:val="Grid Table 2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1">
    <w:name w:val="Grid Table 2 - Accent 1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2">
    <w:name w:val="Grid Table 2 - Accent 2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3">
    <w:name w:val="Grid Table 2 - Accent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4">
    <w:name w:val="Grid Table 2 - Accent 4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5">
    <w:name w:val="Grid Table 2 - Accent 5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6">
    <w:name w:val="Grid Table 2 - Accent 6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7">
    <w:name w:val="Grid Table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8">
    <w:name w:val="Grid Table 3 - Accent 1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9">
    <w:name w:val="Grid Table 3 - Accent 2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0">
    <w:name w:val="Grid Table 3 - Accent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1">
    <w:name w:val="Grid Table 3 - Accent 4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2">
    <w:name w:val="Grid Table 3 - Accent 5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3">
    <w:name w:val="Grid Table 3 - Accent 6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4">
    <w:name w:val="Grid Table 4"/>
    <w:basedOn w:val="30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25">
    <w:name w:val="Grid Table 4 - Accent 1"/>
    <w:basedOn w:val="30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26">
    <w:name w:val="Grid Table 4 - Accent 2"/>
    <w:basedOn w:val="30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27">
    <w:name w:val="Grid Table 4 - Accent 3"/>
    <w:basedOn w:val="30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28">
    <w:name w:val="Grid Table 4 - Accent 4"/>
    <w:basedOn w:val="30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29">
    <w:name w:val="Grid Table 4 - Accent 5"/>
    <w:basedOn w:val="30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930">
    <w:name w:val="Grid Table 4 - Accent 6"/>
    <w:basedOn w:val="30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2931">
    <w:name w:val="Grid Table 5 Dark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2932">
    <w:name w:val="Grid Table 5 Dark- Accent 1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2933">
    <w:name w:val="Grid Table 5 Dark - Accent 2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2934">
    <w:name w:val="Grid Table 5 Dark - Accent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2935">
    <w:name w:val="Grid Table 5 Dark- Accent 4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2936">
    <w:name w:val="Grid Table 5 Dark - Accent 5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2937">
    <w:name w:val="Grid Table 5 Dark - Accent 6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2938">
    <w:name w:val="Grid Table 6 Colorful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2939">
    <w:name w:val="Grid Table 6 Colorful - Accent 1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2940">
    <w:name w:val="Grid Table 6 Colorful - Accent 2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2941">
    <w:name w:val="Grid Table 6 Colorful - Accent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2942">
    <w:name w:val="Grid Table 6 Colorful - Accent 4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2943">
    <w:name w:val="Grid Table 6 Colorful - Accent 5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944">
    <w:name w:val="Grid Table 6 Colorful - Accent 6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945">
    <w:name w:val="Grid Table 7 Colorful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6">
    <w:name w:val="Grid Table 7 Colorful - Accent 1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7">
    <w:name w:val="Grid Table 7 Colorful - Accent 2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8">
    <w:name w:val="Grid Table 7 Colorful - Accent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9">
    <w:name w:val="Grid Table 7 Colorful - Accent 4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0">
    <w:name w:val="Grid Table 7 Colorful - Accent 5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1">
    <w:name w:val="Grid Table 7 Colorful - Accent 6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2">
    <w:name w:val="List Table 1 Light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3">
    <w:name w:val="List Table 1 Light - Accent 1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4">
    <w:name w:val="List Table 1 Light - Accent 2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5">
    <w:name w:val="List Table 1 Light - Accent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6">
    <w:name w:val="List Table 1 Light - Accent 4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7">
    <w:name w:val="List Table 1 Light - Accent 5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8">
    <w:name w:val="List Table 1 Light - Accent 6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9">
    <w:name w:val="List Table 2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2960">
    <w:name w:val="List Table 2 - Accent 1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2961">
    <w:name w:val="List Table 2 - Accent 2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2962">
    <w:name w:val="List Table 2 - Accent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2963">
    <w:name w:val="List Table 2 - Accent 4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2964">
    <w:name w:val="List Table 2 - Accent 5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2965">
    <w:name w:val="List Table 2 - Accent 6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2966">
    <w:name w:val="List Table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7">
    <w:name w:val="List Table 3 - Accent 1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8">
    <w:name w:val="List Table 3 - Accent 2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9">
    <w:name w:val="List Table 3 - Accent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0">
    <w:name w:val="List Table 3 - Accent 4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1">
    <w:name w:val="List Table 3 - Accent 5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2">
    <w:name w:val="List Table 3 - Accent 6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3">
    <w:name w:val="List Table 4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4">
    <w:name w:val="List Table 4 - Accent 1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5">
    <w:name w:val="List Table 4 - Accent 2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6">
    <w:name w:val="List Table 4 - Accent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7">
    <w:name w:val="List Table 4 - Accent 4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8">
    <w:name w:val="List Table 4 - Accent 5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9">
    <w:name w:val="List Table 4 - Accent 6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0">
    <w:name w:val="List Table 5 Dark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981">
    <w:name w:val="List Table 5 Dark - Accent 1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982">
    <w:name w:val="List Table 5 Dark - Accent 2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983">
    <w:name w:val="List Table 5 Dark - Accent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984">
    <w:name w:val="List Table 5 Dark - Accent 4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985">
    <w:name w:val="List Table 5 Dark - Accent 5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986">
    <w:name w:val="List Table 5 Dark - Accent 6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987">
    <w:name w:val="List Table 6 Colorful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2988">
    <w:name w:val="List Table 6 Colorful - Accent 1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2989">
    <w:name w:val="List Table 6 Colorful - Accent 2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2990">
    <w:name w:val="List Table 6 Colorful - Accent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2991">
    <w:name w:val="List Table 6 Colorful - Accent 4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2992">
    <w:name w:val="List Table 6 Colorful - Accent 5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2993">
    <w:name w:val="List Table 6 Colorful - Accent 6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2994">
    <w:name w:val="List Table 7 Colorful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2995">
    <w:name w:val="List Table 7 Colorful - Accent 1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2996">
    <w:name w:val="List Table 7 Colorful - Accent 2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2997">
    <w:name w:val="List Table 7 Colorful - Accent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2998">
    <w:name w:val="List Table 7 Colorful - Accent 4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2999">
    <w:name w:val="List Table 7 Colorful - Accent 5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000">
    <w:name w:val="List Table 7 Colorful - Accent 6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001">
    <w:name w:val="Lined - Accent"/>
    <w:basedOn w:val="30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002">
    <w:name w:val="Lined - Accent 1"/>
    <w:basedOn w:val="30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003">
    <w:name w:val="Lined - Accent 2"/>
    <w:basedOn w:val="30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004">
    <w:name w:val="Lined - Accent 3"/>
    <w:basedOn w:val="30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005">
    <w:name w:val="Lined - Accent 4"/>
    <w:basedOn w:val="30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006">
    <w:name w:val="Lined - Accent 5"/>
    <w:basedOn w:val="30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007">
    <w:name w:val="Lined - Accent 6"/>
    <w:basedOn w:val="30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008">
    <w:name w:val="Bordered &amp; Lined - Accent"/>
    <w:basedOn w:val="30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009">
    <w:name w:val="Bordered &amp; Lined - Accent 1"/>
    <w:basedOn w:val="30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010">
    <w:name w:val="Bordered &amp; Lined - Accent 2"/>
    <w:basedOn w:val="30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011">
    <w:name w:val="Bordered &amp; Lined - Accent 3"/>
    <w:basedOn w:val="30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012">
    <w:name w:val="Bordered &amp; Lined - Accent 4"/>
    <w:basedOn w:val="30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013">
    <w:name w:val="Bordered &amp; Lined - Accent 5"/>
    <w:basedOn w:val="30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014">
    <w:name w:val="Bordered &amp; Lined - Accent 6"/>
    <w:basedOn w:val="30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015">
    <w:name w:val="Bordered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016">
    <w:name w:val="Bordered - Accent 1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017">
    <w:name w:val="Bordered - Accent 2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018">
    <w:name w:val="Bordered - Accent 3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019">
    <w:name w:val="Bordered - Accent 4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020">
    <w:name w:val="Bordered - Accent 5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021">
    <w:name w:val="Bordered - Accent 6"/>
    <w:basedOn w:val="30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3022">
    <w:name w:val="footnote text"/>
    <w:basedOn w:val="3037"/>
    <w:link w:val="3023"/>
    <w:uiPriority w:val="99"/>
    <w:semiHidden/>
    <w:unhideWhenUsed/>
    <w:pPr>
      <w:spacing w:after="40" w:line="240" w:lineRule="auto"/>
    </w:pPr>
    <w:rPr>
      <w:sz w:val="18"/>
    </w:rPr>
  </w:style>
  <w:style w:type="character" w:styleId="3023">
    <w:name w:val="Footnote Text Char"/>
    <w:link w:val="3022"/>
    <w:uiPriority w:val="99"/>
    <w:rPr>
      <w:sz w:val="18"/>
    </w:rPr>
  </w:style>
  <w:style w:type="character" w:styleId="3024">
    <w:name w:val="footnote reference"/>
    <w:basedOn w:val="3041"/>
    <w:uiPriority w:val="99"/>
    <w:unhideWhenUsed/>
    <w:rPr>
      <w:vertAlign w:val="superscript"/>
    </w:rPr>
  </w:style>
  <w:style w:type="paragraph" w:styleId="3025">
    <w:name w:val="endnote text"/>
    <w:basedOn w:val="3037"/>
    <w:link w:val="3026"/>
    <w:uiPriority w:val="99"/>
    <w:semiHidden/>
    <w:unhideWhenUsed/>
    <w:pPr>
      <w:spacing w:after="0" w:line="240" w:lineRule="auto"/>
    </w:pPr>
    <w:rPr>
      <w:sz w:val="20"/>
    </w:rPr>
  </w:style>
  <w:style w:type="character" w:styleId="3026">
    <w:name w:val="Endnote Text Char"/>
    <w:link w:val="3025"/>
    <w:uiPriority w:val="99"/>
    <w:rPr>
      <w:sz w:val="20"/>
    </w:rPr>
  </w:style>
  <w:style w:type="character" w:styleId="3027">
    <w:name w:val="endnote reference"/>
    <w:basedOn w:val="3041"/>
    <w:uiPriority w:val="99"/>
    <w:semiHidden/>
    <w:unhideWhenUsed/>
    <w:rPr>
      <w:vertAlign w:val="superscript"/>
    </w:rPr>
  </w:style>
  <w:style w:type="paragraph" w:styleId="3028">
    <w:name w:val="toc 1"/>
    <w:basedOn w:val="3037"/>
    <w:next w:val="3037"/>
    <w:uiPriority w:val="39"/>
    <w:unhideWhenUsed/>
    <w:pPr>
      <w:ind w:left="0" w:right="0" w:firstLine="0"/>
      <w:spacing w:after="57"/>
    </w:pPr>
  </w:style>
  <w:style w:type="paragraph" w:styleId="3029">
    <w:name w:val="toc 3"/>
    <w:basedOn w:val="3037"/>
    <w:next w:val="3037"/>
    <w:uiPriority w:val="39"/>
    <w:unhideWhenUsed/>
    <w:pPr>
      <w:ind w:left="567" w:right="0" w:firstLine="0"/>
      <w:spacing w:after="57"/>
    </w:pPr>
  </w:style>
  <w:style w:type="paragraph" w:styleId="3030">
    <w:name w:val="toc 4"/>
    <w:basedOn w:val="3037"/>
    <w:next w:val="3037"/>
    <w:uiPriority w:val="39"/>
    <w:unhideWhenUsed/>
    <w:pPr>
      <w:ind w:left="850" w:right="0" w:firstLine="0"/>
      <w:spacing w:after="57"/>
    </w:pPr>
  </w:style>
  <w:style w:type="paragraph" w:styleId="3031">
    <w:name w:val="toc 5"/>
    <w:basedOn w:val="3037"/>
    <w:next w:val="3037"/>
    <w:uiPriority w:val="39"/>
    <w:unhideWhenUsed/>
    <w:pPr>
      <w:ind w:left="1134" w:right="0" w:firstLine="0"/>
      <w:spacing w:after="57"/>
    </w:pPr>
  </w:style>
  <w:style w:type="paragraph" w:styleId="3032">
    <w:name w:val="toc 6"/>
    <w:basedOn w:val="3037"/>
    <w:next w:val="3037"/>
    <w:uiPriority w:val="39"/>
    <w:unhideWhenUsed/>
    <w:pPr>
      <w:ind w:left="1417" w:right="0" w:firstLine="0"/>
      <w:spacing w:after="57"/>
    </w:pPr>
  </w:style>
  <w:style w:type="paragraph" w:styleId="3033">
    <w:name w:val="toc 7"/>
    <w:basedOn w:val="3037"/>
    <w:next w:val="3037"/>
    <w:uiPriority w:val="39"/>
    <w:unhideWhenUsed/>
    <w:pPr>
      <w:ind w:left="1701" w:right="0" w:firstLine="0"/>
      <w:spacing w:after="57"/>
    </w:pPr>
  </w:style>
  <w:style w:type="paragraph" w:styleId="3034">
    <w:name w:val="toc 8"/>
    <w:basedOn w:val="3037"/>
    <w:next w:val="3037"/>
    <w:uiPriority w:val="39"/>
    <w:unhideWhenUsed/>
    <w:pPr>
      <w:ind w:left="1984" w:right="0" w:firstLine="0"/>
      <w:spacing w:after="57"/>
    </w:pPr>
  </w:style>
  <w:style w:type="paragraph" w:styleId="3035">
    <w:name w:val="toc 9"/>
    <w:basedOn w:val="3037"/>
    <w:next w:val="3037"/>
    <w:uiPriority w:val="39"/>
    <w:unhideWhenUsed/>
    <w:pPr>
      <w:ind w:left="2268" w:right="0" w:firstLine="0"/>
      <w:spacing w:after="57"/>
    </w:pPr>
  </w:style>
  <w:style w:type="paragraph" w:styleId="3036">
    <w:name w:val="table of figures"/>
    <w:basedOn w:val="3037"/>
    <w:next w:val="3037"/>
    <w:uiPriority w:val="99"/>
    <w:unhideWhenUsed/>
    <w:pPr>
      <w:spacing w:after="0" w:afterAutospacing="0"/>
    </w:pPr>
  </w:style>
  <w:style w:type="paragraph" w:styleId="3037" w:default="1">
    <w:name w:val="Normal"/>
    <w:qFormat/>
    <w:pPr>
      <w:spacing w:after="200" w:line="276" w:lineRule="auto"/>
    </w:pPr>
  </w:style>
  <w:style w:type="paragraph" w:styleId="3038">
    <w:name w:val="Heading 1"/>
    <w:basedOn w:val="3037"/>
    <w:next w:val="3037"/>
    <w:link w:val="3067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039">
    <w:name w:val="Heading 2"/>
    <w:basedOn w:val="3037"/>
    <w:next w:val="3037"/>
    <w:link w:val="3063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040">
    <w:name w:val="Heading 3"/>
    <w:basedOn w:val="3037"/>
    <w:link w:val="3044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3041" w:default="1">
    <w:name w:val="Default Paragraph Font"/>
    <w:uiPriority w:val="1"/>
    <w:semiHidden/>
    <w:unhideWhenUsed/>
  </w:style>
  <w:style w:type="table" w:styleId="30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043" w:default="1">
    <w:name w:val="No List"/>
    <w:uiPriority w:val="99"/>
    <w:semiHidden/>
    <w:unhideWhenUsed/>
  </w:style>
  <w:style w:type="character" w:styleId="3044" w:customStyle="1">
    <w:name w:val="Заголовок 3 Знак"/>
    <w:basedOn w:val="3041"/>
    <w:link w:val="3040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3045">
    <w:name w:val="List Paragraph"/>
    <w:basedOn w:val="3037"/>
    <w:uiPriority w:val="34"/>
    <w:qFormat/>
    <w:pPr>
      <w:contextualSpacing/>
      <w:ind w:left="720"/>
    </w:pPr>
  </w:style>
  <w:style w:type="paragraph" w:styleId="3046">
    <w:name w:val="Normal (Web)"/>
    <w:basedOn w:val="3037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047">
    <w:name w:val="Header"/>
    <w:basedOn w:val="3037"/>
    <w:link w:val="304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3048" w:customStyle="1">
    <w:name w:val="Верхний колонтитул Знак"/>
    <w:basedOn w:val="3041"/>
    <w:link w:val="3047"/>
    <w:uiPriority w:val="99"/>
  </w:style>
  <w:style w:type="paragraph" w:styleId="3049">
    <w:name w:val="Footer"/>
    <w:basedOn w:val="3037"/>
    <w:link w:val="305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3050" w:customStyle="1">
    <w:name w:val="Нижний колонтитул Знак"/>
    <w:basedOn w:val="3041"/>
    <w:link w:val="3049"/>
    <w:uiPriority w:val="99"/>
  </w:style>
  <w:style w:type="character" w:styleId="3051">
    <w:name w:val="Strong"/>
    <w:basedOn w:val="3041"/>
    <w:uiPriority w:val="22"/>
    <w:qFormat/>
    <w:rPr>
      <w:b/>
      <w:bCs/>
    </w:rPr>
  </w:style>
  <w:style w:type="paragraph" w:styleId="3052" w:customStyle="1">
    <w:name w:val="Чертежный"/>
    <w:uiPriority w:val="99"/>
    <w:pPr>
      <w:jc w:val="both"/>
      <w:spacing w:after="0" w:line="240" w:lineRule="auto"/>
    </w:pPr>
    <w:rPr>
      <w:rFonts w:ascii="ISOCPEUR" w:hAnsi="ISOCPEUR" w:eastAsia="Calibri" w:cs="ISOCPEUR"/>
      <w:i/>
      <w:iCs/>
      <w:sz w:val="28"/>
      <w:szCs w:val="28"/>
      <w:lang w:val="uk-UA" w:eastAsia="ru-RU"/>
    </w:rPr>
  </w:style>
  <w:style w:type="paragraph" w:styleId="3053" w:customStyle="1">
    <w:name w:val="Абзац списка1"/>
    <w:basedOn w:val="3037"/>
    <w:uiPriority w:val="99"/>
    <w:pPr>
      <w:contextualSpacing/>
      <w:ind w:left="720"/>
    </w:pPr>
    <w:rPr>
      <w:rFonts w:ascii="Calibri" w:hAnsi="Calibri" w:eastAsia="Times New Roman" w:cs="Times New Roman"/>
    </w:rPr>
  </w:style>
  <w:style w:type="character" w:styleId="3054">
    <w:name w:val="Hyperlink"/>
    <w:basedOn w:val="3041"/>
    <w:uiPriority w:val="99"/>
    <w:unhideWhenUsed/>
    <w:rPr>
      <w:color w:val="0000ff"/>
      <w:u w:val="single"/>
    </w:rPr>
  </w:style>
  <w:style w:type="character" w:styleId="3055" w:customStyle="1">
    <w:name w:val="Неразрешенное упоминание1"/>
    <w:basedOn w:val="3041"/>
    <w:uiPriority w:val="99"/>
    <w:semiHidden/>
    <w:unhideWhenUsed/>
    <w:rPr>
      <w:color w:val="605e5c"/>
      <w:shd w:val="clear" w:color="auto" w:fill="e1dfdd"/>
    </w:rPr>
  </w:style>
  <w:style w:type="paragraph" w:styleId="3056">
    <w:name w:val="Plain Text"/>
    <w:basedOn w:val="3037"/>
    <w:link w:val="3057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styleId="3057" w:customStyle="1">
    <w:name w:val="Текст Знак"/>
    <w:basedOn w:val="3041"/>
    <w:link w:val="3056"/>
    <w:uiPriority w:val="99"/>
    <w:rPr>
      <w:rFonts w:ascii="Consolas" w:hAnsi="Consolas"/>
      <w:sz w:val="21"/>
      <w:szCs w:val="21"/>
    </w:rPr>
  </w:style>
  <w:style w:type="character" w:styleId="3058">
    <w:name w:val="Placeholder Text"/>
    <w:basedOn w:val="3041"/>
    <w:uiPriority w:val="99"/>
    <w:semiHidden/>
    <w:rPr>
      <w:color w:val="808080"/>
    </w:rPr>
  </w:style>
  <w:style w:type="character" w:styleId="3059">
    <w:name w:val="FollowedHyperlink"/>
    <w:basedOn w:val="3041"/>
    <w:uiPriority w:val="99"/>
    <w:semiHidden/>
    <w:unhideWhenUsed/>
    <w:rPr>
      <w:color w:val="954f72" w:themeColor="followedHyperlink"/>
      <w:u w:val="single"/>
    </w:rPr>
  </w:style>
  <w:style w:type="paragraph" w:styleId="3060">
    <w:name w:val="Balloon Text"/>
    <w:basedOn w:val="3037"/>
    <w:link w:val="306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3061" w:customStyle="1">
    <w:name w:val="Текст выноски Знак"/>
    <w:basedOn w:val="3041"/>
    <w:link w:val="3060"/>
    <w:uiPriority w:val="99"/>
    <w:semiHidden/>
    <w:rPr>
      <w:rFonts w:ascii="Segoe UI" w:hAnsi="Segoe UI" w:cs="Segoe UI"/>
      <w:sz w:val="18"/>
      <w:szCs w:val="18"/>
    </w:rPr>
  </w:style>
  <w:style w:type="paragraph" w:styleId="3062">
    <w:name w:val="No Spacing"/>
    <w:uiPriority w:val="1"/>
    <w:qFormat/>
    <w:pPr>
      <w:spacing w:after="0" w:line="240" w:lineRule="auto"/>
    </w:pPr>
  </w:style>
  <w:style w:type="character" w:styleId="3063" w:customStyle="1">
    <w:name w:val="Заголовок 2 Знак"/>
    <w:basedOn w:val="3041"/>
    <w:link w:val="3039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064">
    <w:name w:val="Body Text"/>
    <w:basedOn w:val="3037"/>
    <w:link w:val="3065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065" w:customStyle="1">
    <w:name w:val="Основной текст Знак"/>
    <w:basedOn w:val="3041"/>
    <w:link w:val="306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066" w:customStyle="1">
    <w:name w:val="Unresolved Mention"/>
    <w:basedOn w:val="3041"/>
    <w:uiPriority w:val="99"/>
    <w:semiHidden/>
    <w:unhideWhenUsed/>
    <w:rPr>
      <w:color w:val="605e5c"/>
      <w:shd w:val="clear" w:color="auto" w:fill="e1dfdd"/>
    </w:rPr>
  </w:style>
  <w:style w:type="character" w:styleId="3067" w:customStyle="1">
    <w:name w:val="Заголовок 1 Знак"/>
    <w:basedOn w:val="3041"/>
    <w:link w:val="3038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068">
    <w:name w:val="TOC Heading"/>
    <w:basedOn w:val="3038"/>
    <w:next w:val="3037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3069">
    <w:name w:val="toc 2"/>
    <w:basedOn w:val="3037"/>
    <w:next w:val="3037"/>
    <w:uiPriority w:val="39"/>
    <w:unhideWhenUsed/>
    <w:pPr>
      <w:ind w:left="220"/>
      <w:spacing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header" Target="header6.xml" /><Relationship Id="rId15" Type="http://schemas.openxmlformats.org/officeDocument/2006/relationships/footer" Target="footer1.xml" /><Relationship Id="rId16" Type="http://schemas.openxmlformats.org/officeDocument/2006/relationships/footer" Target="footer2.xml" /><Relationship Id="rId17" Type="http://schemas.openxmlformats.org/officeDocument/2006/relationships/footer" Target="footer3.xml" /><Relationship Id="rId18" Type="http://schemas.openxmlformats.org/officeDocument/2006/relationships/footer" Target="footer4.xml" /><Relationship Id="rId19" Type="http://schemas.openxmlformats.org/officeDocument/2006/relationships/footer" Target="footer5.xml" /><Relationship Id="rId20" Type="http://schemas.openxmlformats.org/officeDocument/2006/relationships/customXml" Target="../customXml/item1.xml" /><Relationship Id="rId21" Type="http://schemas.openxmlformats.org/officeDocument/2006/relationships/image" Target="media/image1.png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0A646-724E-40A9-ABBF-63A108434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Isaev</dc:creator>
  <cp:keywords/>
  <dc:description/>
  <cp:lastModifiedBy>Константин Чураков</cp:lastModifiedBy>
  <cp:revision>21</cp:revision>
  <dcterms:created xsi:type="dcterms:W3CDTF">2022-10-30T04:37:00Z</dcterms:created>
  <dcterms:modified xsi:type="dcterms:W3CDTF">2022-11-26T17:52:18Z</dcterms:modified>
</cp:coreProperties>
</file>