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354" w:rsidRDefault="002C69BB" w:rsidP="002C69B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ОФОРМЛЕНИЮ ОТЧЁТА</w:t>
      </w:r>
    </w:p>
    <w:p w:rsidR="002C69BB" w:rsidRPr="002C69BB" w:rsidRDefault="002C69BB" w:rsidP="002C69BB">
      <w:pPr>
        <w:pStyle w:val="a3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Разметка страниц:</w:t>
      </w:r>
    </w:p>
    <w:p w:rsidR="002C69BB" w:rsidRPr="002C69BB" w:rsidRDefault="002C69BB" w:rsidP="002C69BB">
      <w:pPr>
        <w:pStyle w:val="a3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С левого края отступ – 2 см.</w:t>
      </w:r>
      <w:r w:rsidR="00544836">
        <w:rPr>
          <w:rFonts w:ascii="Times New Roman" w:hAnsi="Times New Roman" w:cs="Times New Roman"/>
          <w:sz w:val="28"/>
          <w:szCs w:val="28"/>
        </w:rPr>
        <w:t>;</w:t>
      </w:r>
    </w:p>
    <w:p w:rsidR="002C69BB" w:rsidRPr="002C69BB" w:rsidRDefault="002C69BB" w:rsidP="002C69BB">
      <w:pPr>
        <w:pStyle w:val="a3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С верхнего края отступ – 1 см.</w:t>
      </w:r>
      <w:r w:rsidR="00544836" w:rsidRPr="00544836">
        <w:rPr>
          <w:rFonts w:ascii="Times New Roman" w:hAnsi="Times New Roman" w:cs="Times New Roman"/>
          <w:sz w:val="28"/>
          <w:szCs w:val="28"/>
        </w:rPr>
        <w:t>;</w:t>
      </w:r>
    </w:p>
    <w:p w:rsidR="002C69BB" w:rsidRPr="002C69BB" w:rsidRDefault="002C69BB" w:rsidP="002C69BB">
      <w:pPr>
        <w:pStyle w:val="a3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С правого края отступ – 1 см.</w:t>
      </w:r>
      <w:r w:rsidR="00544836" w:rsidRPr="00544836">
        <w:rPr>
          <w:rFonts w:ascii="Times New Roman" w:hAnsi="Times New Roman" w:cs="Times New Roman"/>
          <w:sz w:val="28"/>
          <w:szCs w:val="28"/>
        </w:rPr>
        <w:t>;</w:t>
      </w:r>
    </w:p>
    <w:p w:rsidR="002C69BB" w:rsidRPr="002C69BB" w:rsidRDefault="002C69BB" w:rsidP="002C69BB">
      <w:pPr>
        <w:pStyle w:val="a3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С нижнего края отступ – 1 см.</w:t>
      </w:r>
    </w:p>
    <w:p w:rsidR="002C69BB" w:rsidRPr="002C69BB" w:rsidRDefault="002C69BB" w:rsidP="002C69BB">
      <w:pPr>
        <w:pStyle w:val="a3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 xml:space="preserve">Шрифт: </w:t>
      </w:r>
      <w:r w:rsidRPr="002C69BB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544836">
        <w:rPr>
          <w:rFonts w:ascii="Times New Roman" w:hAnsi="Times New Roman" w:cs="Times New Roman"/>
          <w:sz w:val="28"/>
          <w:szCs w:val="28"/>
        </w:rPr>
        <w:t xml:space="preserve"> </w:t>
      </w:r>
      <w:r w:rsidRPr="002C69BB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44836">
        <w:rPr>
          <w:rFonts w:ascii="Times New Roman" w:hAnsi="Times New Roman" w:cs="Times New Roman"/>
          <w:sz w:val="28"/>
          <w:szCs w:val="28"/>
        </w:rPr>
        <w:t xml:space="preserve"> </w:t>
      </w:r>
      <w:r w:rsidRPr="002C69BB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544836">
        <w:rPr>
          <w:rFonts w:ascii="Times New Roman" w:hAnsi="Times New Roman" w:cs="Times New Roman"/>
          <w:sz w:val="28"/>
          <w:szCs w:val="28"/>
        </w:rPr>
        <w:t>.</w:t>
      </w:r>
    </w:p>
    <w:p w:rsidR="002C69BB" w:rsidRPr="002C69BB" w:rsidRDefault="002C69BB" w:rsidP="002C69BB">
      <w:pPr>
        <w:pStyle w:val="a3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Размер шрифта:</w:t>
      </w:r>
    </w:p>
    <w:p w:rsidR="002C69BB" w:rsidRPr="002C69BB" w:rsidRDefault="002C69BB" w:rsidP="002C69BB">
      <w:pPr>
        <w:pStyle w:val="a3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Пункты 1 уровня: 16 шт., в верхнем регистре</w:t>
      </w:r>
      <w:r w:rsidR="00544836" w:rsidRPr="00544836">
        <w:rPr>
          <w:rFonts w:ascii="Times New Roman" w:hAnsi="Times New Roman" w:cs="Times New Roman"/>
          <w:sz w:val="28"/>
          <w:szCs w:val="28"/>
        </w:rPr>
        <w:t>;</w:t>
      </w:r>
    </w:p>
    <w:p w:rsidR="002C69BB" w:rsidRPr="002C69BB" w:rsidRDefault="002C69BB" w:rsidP="002C69BB">
      <w:pPr>
        <w:pStyle w:val="a3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Пункты 2 уровня: 14 шт.</w:t>
      </w:r>
      <w:r w:rsidR="005448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69BB" w:rsidRPr="002C69BB" w:rsidRDefault="002C69BB" w:rsidP="002C69BB">
      <w:pPr>
        <w:pStyle w:val="a3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Пункты 3 уровня и выше: 12 шт.</w:t>
      </w:r>
      <w:r w:rsidR="00544836" w:rsidRPr="00544836">
        <w:rPr>
          <w:rFonts w:ascii="Times New Roman" w:hAnsi="Times New Roman" w:cs="Times New Roman"/>
          <w:sz w:val="28"/>
          <w:szCs w:val="28"/>
        </w:rPr>
        <w:t>;</w:t>
      </w:r>
    </w:p>
    <w:p w:rsidR="002C69BB" w:rsidRPr="002C69BB" w:rsidRDefault="002C69BB" w:rsidP="002C69BB">
      <w:pPr>
        <w:pStyle w:val="a3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Таблицы и рисунки подписываются 11 шт.</w:t>
      </w:r>
      <w:r w:rsidR="00544836" w:rsidRPr="00544836">
        <w:rPr>
          <w:rFonts w:ascii="Times New Roman" w:hAnsi="Times New Roman" w:cs="Times New Roman"/>
          <w:sz w:val="28"/>
          <w:szCs w:val="28"/>
        </w:rPr>
        <w:t>;</w:t>
      </w:r>
    </w:p>
    <w:p w:rsidR="002C69BB" w:rsidRDefault="002C69BB" w:rsidP="002C69BB">
      <w:pPr>
        <w:pStyle w:val="a3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Текст в таблицах: 11 шт.</w:t>
      </w:r>
      <w:r w:rsidR="005448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836" w:rsidRPr="002C69BB" w:rsidRDefault="00544836" w:rsidP="002C69BB">
      <w:pPr>
        <w:pStyle w:val="a3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: 16 шт., в верхнем регистре</w:t>
      </w:r>
      <w:r w:rsidRPr="00544836">
        <w:rPr>
          <w:rFonts w:ascii="Times New Roman" w:hAnsi="Times New Roman" w:cs="Times New Roman"/>
          <w:sz w:val="28"/>
          <w:szCs w:val="28"/>
        </w:rPr>
        <w:t>.</w:t>
      </w:r>
    </w:p>
    <w:p w:rsidR="002C69BB" w:rsidRPr="002C69BB" w:rsidRDefault="002C69BB" w:rsidP="002C69BB">
      <w:pPr>
        <w:pStyle w:val="a3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Позиционирование текста</w:t>
      </w:r>
    </w:p>
    <w:p w:rsidR="002C69BB" w:rsidRPr="002C69BB" w:rsidRDefault="002C69BB" w:rsidP="002C69BB">
      <w:pPr>
        <w:pStyle w:val="a3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Заголовки</w:t>
      </w:r>
    </w:p>
    <w:p w:rsidR="002C69BB" w:rsidRPr="002C69BB" w:rsidRDefault="002C69BB" w:rsidP="002C69BB">
      <w:pPr>
        <w:pStyle w:val="a3"/>
        <w:numPr>
          <w:ilvl w:val="3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Пункты 1 уровня: по центру печатного листа</w:t>
      </w:r>
      <w:r w:rsidR="00544836">
        <w:rPr>
          <w:rFonts w:ascii="Times New Roman" w:hAnsi="Times New Roman" w:cs="Times New Roman"/>
          <w:sz w:val="28"/>
          <w:szCs w:val="28"/>
        </w:rPr>
        <w:t>;</w:t>
      </w:r>
    </w:p>
    <w:p w:rsidR="002C69BB" w:rsidRPr="002C69BB" w:rsidRDefault="002C69BB" w:rsidP="002C69BB">
      <w:pPr>
        <w:pStyle w:val="a3"/>
        <w:numPr>
          <w:ilvl w:val="3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Пункты 2 у</w:t>
      </w:r>
      <w:r w:rsidR="00544836">
        <w:rPr>
          <w:rFonts w:ascii="Times New Roman" w:hAnsi="Times New Roman" w:cs="Times New Roman"/>
          <w:sz w:val="28"/>
          <w:szCs w:val="28"/>
        </w:rPr>
        <w:t>ровня: по левому краю печатного</w:t>
      </w:r>
      <w:r w:rsidR="00544836" w:rsidRPr="00544836">
        <w:rPr>
          <w:rFonts w:ascii="Times New Roman" w:hAnsi="Times New Roman" w:cs="Times New Roman"/>
          <w:sz w:val="28"/>
          <w:szCs w:val="28"/>
        </w:rPr>
        <w:t xml:space="preserve"> </w:t>
      </w:r>
      <w:r w:rsidRPr="002C69BB">
        <w:rPr>
          <w:rFonts w:ascii="Times New Roman" w:hAnsi="Times New Roman" w:cs="Times New Roman"/>
          <w:sz w:val="28"/>
          <w:szCs w:val="28"/>
        </w:rPr>
        <w:t>листа</w:t>
      </w:r>
      <w:r w:rsidR="00544836" w:rsidRPr="00544836">
        <w:rPr>
          <w:rFonts w:ascii="Times New Roman" w:hAnsi="Times New Roman" w:cs="Times New Roman"/>
          <w:sz w:val="28"/>
          <w:szCs w:val="28"/>
        </w:rPr>
        <w:t>;</w:t>
      </w:r>
    </w:p>
    <w:p w:rsidR="002C69BB" w:rsidRDefault="002C69BB" w:rsidP="002C69BB">
      <w:pPr>
        <w:pStyle w:val="a3"/>
        <w:numPr>
          <w:ilvl w:val="3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Пункты 3 уровня и выше: по левому краю печатного листа</w:t>
      </w:r>
      <w:r w:rsidR="00544836" w:rsidRPr="00544836">
        <w:rPr>
          <w:rFonts w:ascii="Times New Roman" w:hAnsi="Times New Roman" w:cs="Times New Roman"/>
          <w:sz w:val="28"/>
          <w:szCs w:val="28"/>
        </w:rPr>
        <w:t>;</w:t>
      </w:r>
    </w:p>
    <w:p w:rsidR="00544836" w:rsidRPr="002C69BB" w:rsidRDefault="00544836" w:rsidP="002C69BB">
      <w:pPr>
        <w:pStyle w:val="a3"/>
        <w:numPr>
          <w:ilvl w:val="3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44836">
        <w:rPr>
          <w:rFonts w:ascii="Times New Roman" w:hAnsi="Times New Roman" w:cs="Times New Roman"/>
          <w:sz w:val="28"/>
          <w:szCs w:val="28"/>
        </w:rPr>
        <w:t xml:space="preserve">: по правому </w:t>
      </w:r>
      <w:r>
        <w:rPr>
          <w:rFonts w:ascii="Times New Roman" w:hAnsi="Times New Roman" w:cs="Times New Roman"/>
          <w:sz w:val="28"/>
          <w:szCs w:val="28"/>
        </w:rPr>
        <w:t>краю</w:t>
      </w:r>
      <w:r w:rsidRPr="00544836">
        <w:rPr>
          <w:rFonts w:ascii="Times New Roman" w:hAnsi="Times New Roman" w:cs="Times New Roman"/>
          <w:sz w:val="28"/>
          <w:szCs w:val="28"/>
        </w:rPr>
        <w:t>.</w:t>
      </w:r>
    </w:p>
    <w:p w:rsidR="002C69BB" w:rsidRPr="002C69BB" w:rsidRDefault="002C69BB" w:rsidP="002C69BB">
      <w:pPr>
        <w:pStyle w:val="a3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Основной текст</w:t>
      </w:r>
    </w:p>
    <w:p w:rsidR="002C69BB" w:rsidRPr="002C69BB" w:rsidRDefault="002C69BB" w:rsidP="002C69BB">
      <w:pPr>
        <w:pStyle w:val="a3"/>
        <w:numPr>
          <w:ilvl w:val="3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 xml:space="preserve">Выравнивание по ширине печатного </w:t>
      </w:r>
      <w:proofErr w:type="gramStart"/>
      <w:r w:rsidRPr="002C69BB">
        <w:rPr>
          <w:rFonts w:ascii="Times New Roman" w:hAnsi="Times New Roman" w:cs="Times New Roman"/>
          <w:sz w:val="28"/>
          <w:szCs w:val="28"/>
        </w:rPr>
        <w:t>листа.</w:t>
      </w:r>
      <w:r w:rsidR="00544836" w:rsidRPr="00544836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2C69BB" w:rsidRPr="002C69BB" w:rsidRDefault="002C69BB" w:rsidP="002C69BB">
      <w:pPr>
        <w:pStyle w:val="a3"/>
        <w:numPr>
          <w:ilvl w:val="3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 xml:space="preserve">Межстрочный интервал </w:t>
      </w:r>
      <w:proofErr w:type="gramStart"/>
      <w:r w:rsidR="00544836">
        <w:rPr>
          <w:rFonts w:ascii="Times New Roman" w:hAnsi="Times New Roman" w:cs="Times New Roman"/>
          <w:sz w:val="28"/>
          <w:szCs w:val="28"/>
        </w:rPr>
        <w:t>1,</w:t>
      </w:r>
      <w:r w:rsidR="00544836" w:rsidRPr="002C69BB">
        <w:rPr>
          <w:rFonts w:ascii="Times New Roman" w:hAnsi="Times New Roman" w:cs="Times New Roman"/>
          <w:sz w:val="28"/>
          <w:szCs w:val="28"/>
        </w:rPr>
        <w:t>5.;</w:t>
      </w:r>
      <w:proofErr w:type="gramEnd"/>
    </w:p>
    <w:p w:rsidR="002C69BB" w:rsidRPr="002C69BB" w:rsidRDefault="002C69BB" w:rsidP="002C69BB">
      <w:pPr>
        <w:pStyle w:val="a3"/>
        <w:numPr>
          <w:ilvl w:val="3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Отсутствуют интервалы: перед и после абзацев.</w:t>
      </w:r>
    </w:p>
    <w:p w:rsidR="002C69BB" w:rsidRPr="002C69BB" w:rsidRDefault="002C69BB" w:rsidP="002C69BB">
      <w:pPr>
        <w:pStyle w:val="a3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Табличный текст</w:t>
      </w:r>
    </w:p>
    <w:p w:rsidR="002C69BB" w:rsidRPr="002C69BB" w:rsidRDefault="002C69BB" w:rsidP="002C69BB">
      <w:pPr>
        <w:pStyle w:val="a3"/>
        <w:numPr>
          <w:ilvl w:val="3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Выравнивание по середине ячейки таблицы.</w:t>
      </w:r>
    </w:p>
    <w:p w:rsidR="002C69BB" w:rsidRPr="002C69BB" w:rsidRDefault="002C69BB" w:rsidP="002C69BB">
      <w:pPr>
        <w:pStyle w:val="a3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Обозначение таблиц и рисунков</w:t>
      </w:r>
    </w:p>
    <w:p w:rsidR="002C69BB" w:rsidRPr="002C69BB" w:rsidRDefault="002C69BB" w:rsidP="002C69BB">
      <w:pPr>
        <w:pStyle w:val="a3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Таблицы подписываются с выше таблицы с правой стороны</w:t>
      </w:r>
      <w:r w:rsidR="00544836" w:rsidRPr="00544836">
        <w:rPr>
          <w:rFonts w:ascii="Times New Roman" w:hAnsi="Times New Roman" w:cs="Times New Roman"/>
          <w:sz w:val="28"/>
          <w:szCs w:val="28"/>
        </w:rPr>
        <w:t>;</w:t>
      </w:r>
    </w:p>
    <w:p w:rsidR="002C69BB" w:rsidRPr="002C69BB" w:rsidRDefault="002C69BB" w:rsidP="002C69BB">
      <w:pPr>
        <w:pStyle w:val="a3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Рисунки подписываются ниже рисунка по центру</w:t>
      </w:r>
      <w:r w:rsidR="00544836" w:rsidRPr="00544836">
        <w:rPr>
          <w:rFonts w:ascii="Times New Roman" w:hAnsi="Times New Roman" w:cs="Times New Roman"/>
          <w:sz w:val="28"/>
          <w:szCs w:val="28"/>
        </w:rPr>
        <w:t>;</w:t>
      </w:r>
    </w:p>
    <w:p w:rsidR="002C69BB" w:rsidRPr="002C69BB" w:rsidRDefault="002C69BB" w:rsidP="002C69BB">
      <w:pPr>
        <w:pStyle w:val="a3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Каждая таблица и рисунок должна иметь «Ссылку» в тексте</w:t>
      </w:r>
      <w:r w:rsidR="00544836" w:rsidRPr="00544836">
        <w:rPr>
          <w:rFonts w:ascii="Times New Roman" w:hAnsi="Times New Roman" w:cs="Times New Roman"/>
          <w:sz w:val="28"/>
          <w:szCs w:val="28"/>
        </w:rPr>
        <w:t>.</w:t>
      </w:r>
    </w:p>
    <w:p w:rsidR="002C69BB" w:rsidRPr="002C69BB" w:rsidRDefault="002C69BB" w:rsidP="002C69BB">
      <w:pPr>
        <w:pStyle w:val="a3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Название таблиц и рисунков</w:t>
      </w:r>
    </w:p>
    <w:p w:rsidR="002C69BB" w:rsidRPr="002C69BB" w:rsidRDefault="002C69BB" w:rsidP="002C69BB">
      <w:pPr>
        <w:pStyle w:val="a3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C69BB"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r w:rsidRPr="002C69BB">
        <w:rPr>
          <w:rFonts w:ascii="Times New Roman" w:hAnsi="Times New Roman" w:cs="Times New Roman"/>
          <w:sz w:val="28"/>
          <w:szCs w:val="28"/>
        </w:rPr>
        <w:t>Название таблицы</w:t>
      </w:r>
      <w:r w:rsidR="005448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69BB" w:rsidRPr="002C69BB" w:rsidRDefault="002C69BB" w:rsidP="002C69BB">
      <w:pPr>
        <w:pStyle w:val="a3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C69BB"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r w:rsidR="00544836">
        <w:rPr>
          <w:rFonts w:ascii="Times New Roman" w:hAnsi="Times New Roman" w:cs="Times New Roman"/>
          <w:sz w:val="28"/>
          <w:szCs w:val="28"/>
        </w:rPr>
        <w:t>Название рисунка.</w:t>
      </w:r>
    </w:p>
    <w:p w:rsidR="002C69BB" w:rsidRPr="002C69BB" w:rsidRDefault="002C69BB" w:rsidP="002C69BB">
      <w:pPr>
        <w:pStyle w:val="a3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 xml:space="preserve"> Списки</w:t>
      </w:r>
    </w:p>
    <w:p w:rsidR="002C69BB" w:rsidRPr="002C69BB" w:rsidRDefault="002C69BB" w:rsidP="002C69BB">
      <w:pPr>
        <w:pStyle w:val="a3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Допустимы только маркированные списки</w:t>
      </w:r>
      <w:r w:rsidR="005448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69BB" w:rsidRPr="002C69BB" w:rsidRDefault="002C69BB" w:rsidP="002C69BB">
      <w:pPr>
        <w:pStyle w:val="a3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Каждый пункт списка заканчивается «;»</w:t>
      </w:r>
      <w:r w:rsidR="005448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69BB" w:rsidRPr="002C69BB" w:rsidRDefault="002C69BB" w:rsidP="002C69BB">
      <w:pPr>
        <w:pStyle w:val="a3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Последний пункт заканчивается «.»</w:t>
      </w:r>
      <w:r w:rsidR="005448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C69BB" w:rsidRPr="002C69BB" w:rsidRDefault="002C69BB" w:rsidP="002C69BB">
      <w:pPr>
        <w:pStyle w:val="a3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Оформление таблиц</w:t>
      </w:r>
    </w:p>
    <w:p w:rsidR="002C69BB" w:rsidRPr="002C69BB" w:rsidRDefault="002C69BB" w:rsidP="002C69BB">
      <w:pPr>
        <w:pStyle w:val="a3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Таблицы позиционируются по центру печатного листа</w:t>
      </w:r>
      <w:r w:rsidR="00544836" w:rsidRPr="00544836">
        <w:rPr>
          <w:rFonts w:ascii="Times New Roman" w:hAnsi="Times New Roman" w:cs="Times New Roman"/>
          <w:sz w:val="28"/>
          <w:szCs w:val="28"/>
        </w:rPr>
        <w:t>;</w:t>
      </w:r>
    </w:p>
    <w:p w:rsidR="002C69BB" w:rsidRPr="002C69BB" w:rsidRDefault="002C69BB" w:rsidP="002C69BB">
      <w:pPr>
        <w:pStyle w:val="a3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У таблицы имеется «Шапка с названием столбца»</w:t>
      </w:r>
      <w:r w:rsidR="00544836" w:rsidRPr="00544836">
        <w:rPr>
          <w:rFonts w:ascii="Times New Roman" w:hAnsi="Times New Roman" w:cs="Times New Roman"/>
          <w:sz w:val="28"/>
          <w:szCs w:val="28"/>
        </w:rPr>
        <w:t>;</w:t>
      </w:r>
    </w:p>
    <w:p w:rsidR="002C69BB" w:rsidRPr="002C69BB" w:rsidRDefault="002C69BB" w:rsidP="002C69BB">
      <w:pPr>
        <w:pStyle w:val="a3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Под «Шапкой» указывается строка с номером столбца</w:t>
      </w:r>
      <w:r w:rsidR="00544836" w:rsidRPr="00544836">
        <w:rPr>
          <w:rFonts w:ascii="Times New Roman" w:hAnsi="Times New Roman" w:cs="Times New Roman"/>
          <w:sz w:val="28"/>
          <w:szCs w:val="28"/>
        </w:rPr>
        <w:t>;</w:t>
      </w:r>
    </w:p>
    <w:p w:rsidR="002C69BB" w:rsidRPr="002C69BB" w:rsidRDefault="002C69BB" w:rsidP="002C69BB">
      <w:pPr>
        <w:pStyle w:val="a3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При разрыве таблицы на 2-а и более печатных листов, таблица на новом листе начинается с номеров столбцов данной таблицы</w:t>
      </w:r>
      <w:r w:rsidR="00544836" w:rsidRPr="00544836">
        <w:rPr>
          <w:rFonts w:ascii="Times New Roman" w:hAnsi="Times New Roman" w:cs="Times New Roman"/>
          <w:sz w:val="28"/>
          <w:szCs w:val="28"/>
        </w:rPr>
        <w:t>.</w:t>
      </w:r>
    </w:p>
    <w:p w:rsidR="002C69BB" w:rsidRPr="002C69BB" w:rsidRDefault="002C69BB" w:rsidP="002C69BB">
      <w:pPr>
        <w:pStyle w:val="a3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Табуляция</w:t>
      </w:r>
    </w:p>
    <w:p w:rsidR="002C69BB" w:rsidRPr="002C69BB" w:rsidRDefault="002C69BB" w:rsidP="002C69BB">
      <w:pPr>
        <w:pStyle w:val="a3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lastRenderedPageBreak/>
        <w:t>Каждый абзац начинается с «Красной строки»</w:t>
      </w:r>
      <w:r w:rsidR="00544836" w:rsidRPr="00544836">
        <w:rPr>
          <w:rFonts w:ascii="Times New Roman" w:hAnsi="Times New Roman" w:cs="Times New Roman"/>
          <w:sz w:val="28"/>
          <w:szCs w:val="28"/>
        </w:rPr>
        <w:t>;</w:t>
      </w:r>
    </w:p>
    <w:p w:rsidR="002C69BB" w:rsidRPr="002C69BB" w:rsidRDefault="002C69BB" w:rsidP="002C69BB">
      <w:pPr>
        <w:pStyle w:val="a3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Заголовки</w:t>
      </w:r>
      <w:r w:rsidR="005448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C69BB" w:rsidRPr="002C69BB" w:rsidRDefault="002C69BB" w:rsidP="002C69BB">
      <w:pPr>
        <w:pStyle w:val="a3"/>
        <w:numPr>
          <w:ilvl w:val="3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Пункт 2 уровня: 1</w:t>
      </w:r>
      <w:r w:rsidRPr="002C69BB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="005448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69BB" w:rsidRPr="002C69BB" w:rsidRDefault="002C69BB" w:rsidP="002C69BB">
      <w:pPr>
        <w:pStyle w:val="a3"/>
        <w:numPr>
          <w:ilvl w:val="3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 xml:space="preserve">Пункт 3 уровня и выше: 2 </w:t>
      </w:r>
      <w:r w:rsidRPr="002C69BB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="00544836" w:rsidRPr="00544836">
        <w:rPr>
          <w:rFonts w:ascii="Times New Roman" w:hAnsi="Times New Roman" w:cs="Times New Roman"/>
          <w:sz w:val="28"/>
          <w:szCs w:val="28"/>
        </w:rPr>
        <w:t>.</w:t>
      </w:r>
    </w:p>
    <w:p w:rsidR="002C69BB" w:rsidRPr="002C69BB" w:rsidRDefault="002C69BB" w:rsidP="002C69BB">
      <w:pPr>
        <w:pStyle w:val="a3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Каждый раздел начинается с нового листа. Используется разрыв страницы (</w:t>
      </w:r>
      <w:r w:rsidRPr="002C69BB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2C69BB">
        <w:rPr>
          <w:rFonts w:ascii="Times New Roman" w:hAnsi="Times New Roman" w:cs="Times New Roman"/>
          <w:sz w:val="28"/>
          <w:szCs w:val="28"/>
        </w:rPr>
        <w:t>+</w:t>
      </w:r>
      <w:r w:rsidRPr="002C69BB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2C69BB">
        <w:rPr>
          <w:rFonts w:ascii="Times New Roman" w:hAnsi="Times New Roman" w:cs="Times New Roman"/>
          <w:sz w:val="28"/>
          <w:szCs w:val="28"/>
        </w:rPr>
        <w:t>).</w:t>
      </w:r>
    </w:p>
    <w:p w:rsidR="002C69BB" w:rsidRPr="002C69BB" w:rsidRDefault="002C69BB" w:rsidP="002C69BB">
      <w:pPr>
        <w:pStyle w:val="a3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Не допускается в отчёте:</w:t>
      </w:r>
    </w:p>
    <w:p w:rsidR="002C69BB" w:rsidRPr="002C69BB" w:rsidRDefault="002C69BB" w:rsidP="002C69BB">
      <w:pPr>
        <w:pStyle w:val="a3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Жирный шрифт</w:t>
      </w:r>
      <w:r w:rsidR="005448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69BB" w:rsidRPr="002C69BB" w:rsidRDefault="002C69BB" w:rsidP="002C69BB">
      <w:pPr>
        <w:pStyle w:val="a3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Подчёркнутый шрифт</w:t>
      </w:r>
      <w:r w:rsidR="005448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69BB" w:rsidRPr="002C69BB" w:rsidRDefault="002C69BB" w:rsidP="002C69BB">
      <w:pPr>
        <w:pStyle w:val="a3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Курсивный шрифт</w:t>
      </w:r>
      <w:r w:rsidR="005448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69BB" w:rsidRPr="002C69BB" w:rsidRDefault="002C69BB" w:rsidP="002C69BB">
      <w:pPr>
        <w:pStyle w:val="a3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Перечёркнутый шрифт</w:t>
      </w:r>
      <w:r w:rsidR="005448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69BB" w:rsidRPr="002C69BB" w:rsidRDefault="002C69BB" w:rsidP="002C69BB">
      <w:pPr>
        <w:pStyle w:val="a3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9BB">
        <w:rPr>
          <w:rFonts w:ascii="Times New Roman" w:hAnsi="Times New Roman" w:cs="Times New Roman"/>
          <w:sz w:val="28"/>
          <w:szCs w:val="28"/>
        </w:rPr>
        <w:t>Местоимения и имена нарицательные</w:t>
      </w:r>
      <w:r w:rsidR="005448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C16FD" w:rsidRDefault="004C16FD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4C1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3D5D"/>
    <w:multiLevelType w:val="hybridMultilevel"/>
    <w:tmpl w:val="FA24B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52EF9"/>
    <w:multiLevelType w:val="hybridMultilevel"/>
    <w:tmpl w:val="6B08A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46E1C"/>
    <w:multiLevelType w:val="hybridMultilevel"/>
    <w:tmpl w:val="F0C8C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1663E"/>
    <w:multiLevelType w:val="multilevel"/>
    <w:tmpl w:val="CD3026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3F55DD4"/>
    <w:multiLevelType w:val="hybridMultilevel"/>
    <w:tmpl w:val="8EFCD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C3AFB"/>
    <w:multiLevelType w:val="hybridMultilevel"/>
    <w:tmpl w:val="FA24B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DD34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7D6965"/>
    <w:multiLevelType w:val="hybridMultilevel"/>
    <w:tmpl w:val="21144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2E5848"/>
    <w:multiLevelType w:val="hybridMultilevel"/>
    <w:tmpl w:val="6B08A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EF12B9"/>
    <w:multiLevelType w:val="hybridMultilevel"/>
    <w:tmpl w:val="D5F00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237855"/>
    <w:multiLevelType w:val="hybridMultilevel"/>
    <w:tmpl w:val="1CB84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B365D"/>
    <w:multiLevelType w:val="hybridMultilevel"/>
    <w:tmpl w:val="7EFA9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C3F86"/>
    <w:multiLevelType w:val="hybridMultilevel"/>
    <w:tmpl w:val="6B08A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F603A9"/>
    <w:multiLevelType w:val="hybridMultilevel"/>
    <w:tmpl w:val="4DEA8AE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>
    <w:nsid w:val="74DB35DD"/>
    <w:multiLevelType w:val="hybridMultilevel"/>
    <w:tmpl w:val="AAD64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EE2609"/>
    <w:multiLevelType w:val="hybridMultilevel"/>
    <w:tmpl w:val="D3B21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2A029F"/>
    <w:multiLevelType w:val="hybridMultilevel"/>
    <w:tmpl w:val="BC0A4470"/>
    <w:lvl w:ilvl="0" w:tplc="E9F4D1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70427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5"/>
  </w:num>
  <w:num w:numId="5">
    <w:abstractNumId w:val="4"/>
  </w:num>
  <w:num w:numId="6">
    <w:abstractNumId w:val="9"/>
  </w:num>
  <w:num w:numId="7">
    <w:abstractNumId w:val="1"/>
  </w:num>
  <w:num w:numId="8">
    <w:abstractNumId w:val="8"/>
  </w:num>
  <w:num w:numId="9">
    <w:abstractNumId w:val="12"/>
  </w:num>
  <w:num w:numId="10">
    <w:abstractNumId w:val="14"/>
  </w:num>
  <w:num w:numId="11">
    <w:abstractNumId w:val="16"/>
  </w:num>
  <w:num w:numId="12">
    <w:abstractNumId w:val="3"/>
  </w:num>
  <w:num w:numId="13">
    <w:abstractNumId w:val="6"/>
  </w:num>
  <w:num w:numId="14">
    <w:abstractNumId w:val="17"/>
  </w:num>
  <w:num w:numId="15">
    <w:abstractNumId w:val="10"/>
  </w:num>
  <w:num w:numId="16">
    <w:abstractNumId w:val="11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9B"/>
    <w:rsid w:val="00004E0B"/>
    <w:rsid w:val="0004305E"/>
    <w:rsid w:val="000433CF"/>
    <w:rsid w:val="0008607D"/>
    <w:rsid w:val="000A4817"/>
    <w:rsid w:val="000B73FF"/>
    <w:rsid w:val="000C3DF1"/>
    <w:rsid w:val="00102A04"/>
    <w:rsid w:val="00151018"/>
    <w:rsid w:val="001E48A2"/>
    <w:rsid w:val="0021270A"/>
    <w:rsid w:val="00230606"/>
    <w:rsid w:val="00251001"/>
    <w:rsid w:val="002720B4"/>
    <w:rsid w:val="002C69BB"/>
    <w:rsid w:val="0031045E"/>
    <w:rsid w:val="00322302"/>
    <w:rsid w:val="00322C10"/>
    <w:rsid w:val="00347CC9"/>
    <w:rsid w:val="003555E5"/>
    <w:rsid w:val="0036087F"/>
    <w:rsid w:val="0038321B"/>
    <w:rsid w:val="00392809"/>
    <w:rsid w:val="003944DD"/>
    <w:rsid w:val="003B757F"/>
    <w:rsid w:val="004973F7"/>
    <w:rsid w:val="004B64BE"/>
    <w:rsid w:val="004C16FD"/>
    <w:rsid w:val="00544836"/>
    <w:rsid w:val="005C639E"/>
    <w:rsid w:val="006054A4"/>
    <w:rsid w:val="0061315E"/>
    <w:rsid w:val="007624B6"/>
    <w:rsid w:val="007671F0"/>
    <w:rsid w:val="007914CF"/>
    <w:rsid w:val="00794902"/>
    <w:rsid w:val="007D2F5A"/>
    <w:rsid w:val="007E067B"/>
    <w:rsid w:val="007E3405"/>
    <w:rsid w:val="007E5C5F"/>
    <w:rsid w:val="00836385"/>
    <w:rsid w:val="00853CC3"/>
    <w:rsid w:val="00930FE7"/>
    <w:rsid w:val="00962A77"/>
    <w:rsid w:val="009916E8"/>
    <w:rsid w:val="009A4AAE"/>
    <w:rsid w:val="009D1F8F"/>
    <w:rsid w:val="009E037F"/>
    <w:rsid w:val="009E6D01"/>
    <w:rsid w:val="009E7A69"/>
    <w:rsid w:val="00A01B7F"/>
    <w:rsid w:val="00A25CD9"/>
    <w:rsid w:val="00AA51EE"/>
    <w:rsid w:val="00AC6791"/>
    <w:rsid w:val="00AF46F2"/>
    <w:rsid w:val="00B119CA"/>
    <w:rsid w:val="00B15B6A"/>
    <w:rsid w:val="00B2439B"/>
    <w:rsid w:val="00B6571D"/>
    <w:rsid w:val="00B86D08"/>
    <w:rsid w:val="00B9736A"/>
    <w:rsid w:val="00B97A31"/>
    <w:rsid w:val="00BA08F6"/>
    <w:rsid w:val="00BD1276"/>
    <w:rsid w:val="00C514E2"/>
    <w:rsid w:val="00C56F6F"/>
    <w:rsid w:val="00C760C4"/>
    <w:rsid w:val="00C80586"/>
    <w:rsid w:val="00D07FEF"/>
    <w:rsid w:val="00D214B2"/>
    <w:rsid w:val="00D7775A"/>
    <w:rsid w:val="00D83064"/>
    <w:rsid w:val="00DC6DC4"/>
    <w:rsid w:val="00DD379D"/>
    <w:rsid w:val="00E16497"/>
    <w:rsid w:val="00E304E0"/>
    <w:rsid w:val="00E90CA0"/>
    <w:rsid w:val="00E9168D"/>
    <w:rsid w:val="00E93ABE"/>
    <w:rsid w:val="00EA5EDF"/>
    <w:rsid w:val="00EE3305"/>
    <w:rsid w:val="00F00354"/>
    <w:rsid w:val="00F22A8F"/>
    <w:rsid w:val="00F5496E"/>
    <w:rsid w:val="00F607B7"/>
    <w:rsid w:val="00F8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F3771-90CA-4ED5-826E-40A70289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71D"/>
    <w:pPr>
      <w:ind w:left="720"/>
      <w:contextualSpacing/>
    </w:pPr>
  </w:style>
  <w:style w:type="table" w:styleId="a4">
    <w:name w:val="Table Grid"/>
    <w:basedOn w:val="a1"/>
    <w:uiPriority w:val="59"/>
    <w:rsid w:val="009E6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82026-B570-490D-8A25-AB3A426FF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Breezeblocks</dc:creator>
  <cp:keywords/>
  <dc:description/>
  <cp:lastModifiedBy>Breezeblocks</cp:lastModifiedBy>
  <cp:revision>2</cp:revision>
  <dcterms:created xsi:type="dcterms:W3CDTF">2016-03-27T11:52:00Z</dcterms:created>
  <dcterms:modified xsi:type="dcterms:W3CDTF">2016-03-27T11:52:00Z</dcterms:modified>
</cp:coreProperties>
</file>