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9DE426" w14:textId="77777777" w:rsidR="00CA2584" w:rsidRDefault="00CA2584" w:rsidP="00C24ECD">
      <w:pPr>
        <w:spacing w:line="276" w:lineRule="auto"/>
        <w:rPr>
          <w:b/>
          <w:bCs/>
          <w:sz w:val="24"/>
        </w:rPr>
      </w:pPr>
      <w:r>
        <w:rPr>
          <w:rFonts w:hint="eastAsia"/>
        </w:rPr>
        <w:t>Python基础--</w:t>
      </w:r>
      <w:r>
        <w:rPr>
          <w:rFonts w:hint="eastAsia"/>
          <w:b/>
          <w:bCs/>
          <w:sz w:val="24"/>
        </w:rPr>
        <w:t>编程题</w:t>
      </w:r>
    </w:p>
    <w:p w14:paraId="7E4648A3" w14:textId="47CD517C" w:rsidR="00CA2584" w:rsidRDefault="00CA2584" w:rsidP="00CA2584">
      <w:pPr>
        <w:widowControl/>
        <w:numPr>
          <w:ilvl w:val="0"/>
          <w:numId w:val="1"/>
        </w:numPr>
        <w:spacing w:line="276" w:lineRule="auto"/>
        <w:ind w:left="284" w:hanging="284"/>
        <w:jc w:val="left"/>
        <w:rPr>
          <w:rFonts w:cs="宋体"/>
          <w:sz w:val="24"/>
        </w:rPr>
      </w:pPr>
      <w:r>
        <w:rPr>
          <w:rFonts w:cs="宋体" w:hint="eastAsia"/>
          <w:sz w:val="24"/>
        </w:rPr>
        <w:t>编写程序，要求程序能根据用户输入的数据</w:t>
      </w:r>
      <w:r w:rsidRPr="00350E7F">
        <w:rPr>
          <w:rFonts w:cs="宋体" w:hint="eastAsia"/>
          <w:sz w:val="24"/>
        </w:rPr>
        <w:t>计算圆的面积（圆的面积公式：</w:t>
      </w:r>
      <m:oMath>
        <m:r>
          <w:rPr>
            <w:rFonts w:ascii="Cambria Math" w:eastAsia="Cambria Math" w:hAnsi="Cambria Math" w:cs="宋体"/>
            <w:sz w:val="24"/>
          </w:rPr>
          <m:t>S=π</m:t>
        </m:r>
        <m:sSup>
          <m:sSupPr>
            <m:ctrlPr>
              <w:rPr>
                <w:rFonts w:ascii="Cambria Math" w:eastAsia="Cambria Math" w:hAnsi="Cambria Math" w:cs="宋体"/>
                <w:sz w:val="24"/>
              </w:rPr>
            </m:ctrlPr>
          </m:sSupPr>
          <m:e>
            <m:r>
              <w:rPr>
                <w:rFonts w:ascii="Cambria Math" w:eastAsia="Cambria Math" w:hAnsi="Cambria Math" w:cs="宋体"/>
                <w:sz w:val="24"/>
              </w:rPr>
              <m:t>r</m:t>
            </m:r>
          </m:e>
          <m:sup>
            <m:r>
              <w:rPr>
                <w:rFonts w:ascii="Cambria Math" w:eastAsia="Cambria Math" w:hAnsi="Cambria Math" w:cs="宋体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宋体" w:hint="eastAsia"/>
            <w:sz w:val="24"/>
          </w:rPr>
          <m:t>，</m:t>
        </m:r>
        <m:r>
          <w:rPr>
            <w:rFonts w:ascii="Cambria Math" w:eastAsia="Cambria Math" w:hAnsi="Cambria Math" w:cs="宋体"/>
            <w:sz w:val="24"/>
          </w:rPr>
          <m:t>π</m:t>
        </m:r>
        <m:r>
          <m:rPr>
            <m:sty m:val="p"/>
          </m:rPr>
          <w:rPr>
            <w:rFonts w:ascii="Cambria Math" w:hAnsi="Cambria Math" w:cs="宋体" w:hint="eastAsia"/>
            <w:sz w:val="24"/>
          </w:rPr>
          <m:t>取值为</m:t>
        </m:r>
        <m:r>
          <m:rPr>
            <m:sty m:val="p"/>
          </m:rPr>
          <w:rPr>
            <w:rFonts w:ascii="Cambria Math" w:hAnsi="Cambria Math" w:cs="宋体" w:hint="eastAsia"/>
            <w:sz w:val="24"/>
          </w:rPr>
          <m:t>3.14</m:t>
        </m:r>
      </m:oMath>
      <w:r w:rsidRPr="00350E7F">
        <w:rPr>
          <w:rFonts w:cs="宋体" w:hint="eastAsia"/>
          <w:sz w:val="24"/>
        </w:rPr>
        <w:t>）</w:t>
      </w:r>
      <w:r>
        <w:rPr>
          <w:rFonts w:cs="宋体" w:hint="eastAsia"/>
          <w:sz w:val="24"/>
        </w:rPr>
        <w:t>，并分别输出圆的直径和面积</w:t>
      </w:r>
      <w:r w:rsidRPr="00350E7F">
        <w:rPr>
          <w:rFonts w:cs="宋体" w:hint="eastAsia"/>
          <w:sz w:val="24"/>
        </w:rPr>
        <w:t>。</w:t>
      </w:r>
      <w:r w:rsidR="00C26C63">
        <w:rPr>
          <w:noProof/>
        </w:rPr>
        <w:drawing>
          <wp:inline distT="0" distB="0" distL="0" distR="0" wp14:anchorId="2ABBEC86" wp14:editId="0E85EBF1">
            <wp:extent cx="5274310" cy="3121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D9651" w14:textId="32DAE562" w:rsidR="00CA2584" w:rsidRDefault="00CA2584" w:rsidP="00CA2584">
      <w:pPr>
        <w:widowControl/>
        <w:numPr>
          <w:ilvl w:val="0"/>
          <w:numId w:val="1"/>
        </w:numPr>
        <w:spacing w:line="276" w:lineRule="auto"/>
        <w:ind w:left="284" w:hanging="284"/>
        <w:jc w:val="left"/>
        <w:rPr>
          <w:rFonts w:cs="宋体"/>
          <w:sz w:val="24"/>
        </w:rPr>
      </w:pPr>
      <w:r w:rsidRPr="008A14C8">
        <w:rPr>
          <w:rFonts w:cs="宋体" w:hint="eastAsia"/>
          <w:sz w:val="24"/>
        </w:rPr>
        <w:t>已知某煤场有29.5顿煤，先用一辆载重4顿的汽车运3次，剩下的用一辆载重为2.5顿的汽车运送，请计算还需要运送几次才能送完</w:t>
      </w:r>
      <w:r>
        <w:rPr>
          <w:rFonts w:cs="宋体" w:hint="eastAsia"/>
          <w:sz w:val="24"/>
        </w:rPr>
        <w:t>？编写程序，解答此问题</w:t>
      </w:r>
      <w:r w:rsidRPr="008A14C8">
        <w:rPr>
          <w:rFonts w:cs="宋体" w:hint="eastAsia"/>
          <w:sz w:val="24"/>
        </w:rPr>
        <w:t>。</w:t>
      </w:r>
      <w:r w:rsidR="00C26C63">
        <w:rPr>
          <w:noProof/>
        </w:rPr>
        <w:drawing>
          <wp:inline distT="0" distB="0" distL="0" distR="0" wp14:anchorId="129EAD8E" wp14:editId="5B80285B">
            <wp:extent cx="5274310" cy="28797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90FE" w14:textId="69B3BA2B" w:rsidR="00CA2584" w:rsidRPr="008A14C8" w:rsidRDefault="00CA2584" w:rsidP="00CA2584">
      <w:pPr>
        <w:widowControl/>
        <w:numPr>
          <w:ilvl w:val="0"/>
          <w:numId w:val="1"/>
        </w:numPr>
        <w:spacing w:line="276" w:lineRule="auto"/>
        <w:ind w:left="284" w:hanging="284"/>
        <w:jc w:val="left"/>
        <w:rPr>
          <w:rFonts w:cs="宋体"/>
          <w:sz w:val="24"/>
        </w:rPr>
      </w:pPr>
      <w:r>
        <w:rPr>
          <w:rFonts w:cs="宋体" w:hint="eastAsia"/>
          <w:sz w:val="24"/>
        </w:rPr>
        <w:lastRenderedPageBreak/>
        <w:t>商店需要找钱给顾客，现在只有5</w:t>
      </w:r>
      <w:r>
        <w:rPr>
          <w:rFonts w:cs="宋体"/>
          <w:sz w:val="24"/>
        </w:rPr>
        <w:t>0</w:t>
      </w:r>
      <w:r>
        <w:rPr>
          <w:rFonts w:cs="宋体" w:hint="eastAsia"/>
          <w:sz w:val="24"/>
        </w:rPr>
        <w:t>元、5元、1元的人民币若干张。输入一个整数金额值，给出找钱方案，假设人民币足够多，且优先使用面额大的钱币。</w:t>
      </w:r>
      <w:r w:rsidR="00C26C63">
        <w:rPr>
          <w:noProof/>
        </w:rPr>
        <w:drawing>
          <wp:inline distT="0" distB="0" distL="0" distR="0" wp14:anchorId="2EF9FB6F" wp14:editId="577D19A2">
            <wp:extent cx="5274310" cy="3298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3A17" w14:textId="77777777" w:rsidR="00FC5ECF" w:rsidRPr="00FC5ECF" w:rsidRDefault="00FC5ECF" w:rsidP="00344918">
      <w:pPr>
        <w:widowControl/>
        <w:numPr>
          <w:ilvl w:val="0"/>
          <w:numId w:val="1"/>
        </w:numPr>
        <w:spacing w:line="276" w:lineRule="auto"/>
        <w:ind w:left="284" w:hanging="284"/>
        <w:jc w:val="left"/>
        <w:rPr>
          <w:rFonts w:cs="宋体"/>
          <w:sz w:val="24"/>
        </w:rPr>
      </w:pPr>
      <w:r w:rsidRPr="00FC5ECF">
        <w:rPr>
          <w:rFonts w:cs="宋体" w:hint="eastAsia"/>
          <w:sz w:val="24"/>
        </w:rPr>
        <w:t>输入一个</w:t>
      </w:r>
      <w:r w:rsidRPr="00FC5ECF">
        <w:rPr>
          <w:rFonts w:cs="宋体"/>
          <w:sz w:val="24"/>
        </w:rPr>
        <w:t>1～12间的整数，输出对应的月份名称缩写。</w:t>
      </w:r>
    </w:p>
    <w:p w14:paraId="41A1A897" w14:textId="6A6C94E6" w:rsidR="00FC5ECF" w:rsidRPr="00FC5ECF" w:rsidRDefault="00FC5ECF" w:rsidP="00344918">
      <w:pPr>
        <w:widowControl/>
        <w:spacing w:line="276" w:lineRule="auto"/>
        <w:jc w:val="left"/>
        <w:rPr>
          <w:rFonts w:cs="宋体"/>
          <w:sz w:val="24"/>
        </w:rPr>
      </w:pPr>
      <w:r w:rsidRPr="00FC5ECF">
        <w:rPr>
          <w:rFonts w:cs="宋体" w:hint="eastAsia"/>
          <w:sz w:val="24"/>
        </w:rPr>
        <w:t>【分析】</w:t>
      </w:r>
      <w:r w:rsidRPr="00FC5ECF">
        <w:rPr>
          <w:rFonts w:cs="宋体"/>
          <w:sz w:val="24"/>
        </w:rPr>
        <w:t xml:space="preserve">  可以利用字符串的切片操作来巧妙地解决这个问题。基本思想是将所有的月</w:t>
      </w:r>
      <w:r w:rsidRPr="00FC5ECF">
        <w:rPr>
          <w:rFonts w:cs="宋体" w:hint="eastAsia"/>
          <w:sz w:val="24"/>
        </w:rPr>
        <w:t>份名称缩写存储在一个大的字符串中。</w:t>
      </w:r>
    </w:p>
    <w:p w14:paraId="71CD71FC" w14:textId="77777777" w:rsidR="00FC5ECF" w:rsidRPr="00FC5ECF" w:rsidRDefault="00FC5ECF" w:rsidP="00344918">
      <w:pPr>
        <w:widowControl/>
        <w:spacing w:line="276" w:lineRule="auto"/>
        <w:jc w:val="left"/>
        <w:rPr>
          <w:rFonts w:cs="宋体"/>
          <w:sz w:val="24"/>
        </w:rPr>
      </w:pPr>
      <w:r w:rsidRPr="00FC5ECF">
        <w:rPr>
          <w:rFonts w:cs="宋体"/>
          <w:sz w:val="24"/>
        </w:rPr>
        <w:t>months   ="</w:t>
      </w:r>
      <w:proofErr w:type="spellStart"/>
      <w:r w:rsidRPr="00FC5ECF">
        <w:rPr>
          <w:rFonts w:cs="宋体"/>
          <w:sz w:val="24"/>
        </w:rPr>
        <w:t>JanFebMarAprMayJunJulAugSepOctNovDec</w:t>
      </w:r>
      <w:proofErr w:type="spellEnd"/>
      <w:r w:rsidRPr="00FC5ECF">
        <w:rPr>
          <w:rFonts w:cs="宋体"/>
          <w:sz w:val="24"/>
        </w:rPr>
        <w:t>"</w:t>
      </w:r>
    </w:p>
    <w:p w14:paraId="4E8ADBCE" w14:textId="044F15A3" w:rsidR="00FC5ECF" w:rsidRPr="00FC5ECF" w:rsidRDefault="00FC5ECF" w:rsidP="00344918">
      <w:pPr>
        <w:widowControl/>
        <w:spacing w:line="276" w:lineRule="auto"/>
        <w:jc w:val="left"/>
        <w:rPr>
          <w:rFonts w:cs="宋体"/>
          <w:sz w:val="24"/>
        </w:rPr>
      </w:pPr>
      <w:r w:rsidRPr="00FC5ECF">
        <w:rPr>
          <w:rFonts w:cs="宋体" w:hint="eastAsia"/>
          <w:sz w:val="24"/>
        </w:rPr>
        <w:t>这样可以通过切出适当的子字符串来查找特定的月份，关键是应该在哪里切片呢</w:t>
      </w:r>
      <w:r w:rsidRPr="00FC5ECF">
        <w:rPr>
          <w:rFonts w:cs="宋体"/>
          <w:sz w:val="24"/>
        </w:rPr>
        <w:t>?</w:t>
      </w:r>
      <w:r>
        <w:rPr>
          <w:rFonts w:cs="宋体" w:hint="eastAsia"/>
          <w:sz w:val="24"/>
        </w:rPr>
        <w:t>我们规定</w:t>
      </w:r>
      <w:r w:rsidRPr="00FC5ECF">
        <w:rPr>
          <w:rFonts w:cs="宋体"/>
          <w:sz w:val="24"/>
        </w:rPr>
        <w:t>每个月的名称缩写都由3个字母组成，如果知道一个给定月份在字符串中开始的位置</w:t>
      </w:r>
      <w:r w:rsidRPr="00FC5ECF">
        <w:rPr>
          <w:rFonts w:cs="宋体" w:hint="eastAsia"/>
          <w:sz w:val="24"/>
        </w:rPr>
        <w:t>就可以很容易地提取月份名称缩写。</w:t>
      </w:r>
    </w:p>
    <w:p w14:paraId="401F4E7E" w14:textId="77777777" w:rsidR="00FC5ECF" w:rsidRPr="00FC5ECF" w:rsidRDefault="00FC5ECF" w:rsidP="00344918">
      <w:pPr>
        <w:widowControl/>
        <w:spacing w:line="276" w:lineRule="auto"/>
        <w:jc w:val="left"/>
        <w:rPr>
          <w:rFonts w:cs="宋体"/>
          <w:sz w:val="24"/>
        </w:rPr>
      </w:pPr>
      <w:proofErr w:type="spellStart"/>
      <w:proofErr w:type="gramStart"/>
      <w:r w:rsidRPr="00FC5ECF">
        <w:rPr>
          <w:rFonts w:cs="宋体"/>
          <w:sz w:val="24"/>
        </w:rPr>
        <w:t>monthAbbrev</w:t>
      </w:r>
      <w:proofErr w:type="spellEnd"/>
      <w:r w:rsidRPr="00FC5ECF">
        <w:rPr>
          <w:rFonts w:cs="宋体"/>
          <w:sz w:val="24"/>
        </w:rPr>
        <w:t xml:space="preserve">  =</w:t>
      </w:r>
      <w:proofErr w:type="gramEnd"/>
      <w:r w:rsidRPr="00FC5ECF">
        <w:rPr>
          <w:rFonts w:cs="宋体"/>
          <w:sz w:val="24"/>
        </w:rPr>
        <w:t xml:space="preserve">  months  [pos:pos+3]</w:t>
      </w:r>
    </w:p>
    <w:p w14:paraId="546930C1" w14:textId="6713F677" w:rsidR="00FC5ECF" w:rsidRPr="00FC5ECF" w:rsidRDefault="00FC5ECF" w:rsidP="00344918">
      <w:pPr>
        <w:widowControl/>
        <w:spacing w:line="276" w:lineRule="auto"/>
        <w:jc w:val="left"/>
        <w:rPr>
          <w:rFonts w:cs="宋体"/>
          <w:sz w:val="24"/>
        </w:rPr>
      </w:pPr>
      <w:r w:rsidRPr="00FC5ECF">
        <w:rPr>
          <w:rFonts w:cs="宋体" w:hint="eastAsia"/>
          <w:sz w:val="24"/>
        </w:rPr>
        <w:t>这将获得从</w:t>
      </w:r>
      <w:r w:rsidRPr="00FC5ECF">
        <w:rPr>
          <w:rFonts w:cs="宋体"/>
          <w:sz w:val="24"/>
        </w:rPr>
        <w:t xml:space="preserve"> </w:t>
      </w:r>
      <w:proofErr w:type="spellStart"/>
      <w:r w:rsidRPr="00FC5ECF">
        <w:rPr>
          <w:rFonts w:cs="宋体"/>
          <w:sz w:val="24"/>
        </w:rPr>
        <w:t>pos</w:t>
      </w:r>
      <w:proofErr w:type="spellEnd"/>
      <w:r w:rsidRPr="00FC5ECF">
        <w:rPr>
          <w:rFonts w:cs="宋体"/>
          <w:sz w:val="24"/>
        </w:rPr>
        <w:t xml:space="preserve"> 指示位置开始的长度为3的子字符串。那么如何计算这个</w:t>
      </w:r>
      <w:proofErr w:type="spellStart"/>
      <w:r w:rsidRPr="00FC5ECF">
        <w:rPr>
          <w:rFonts w:cs="宋体"/>
          <w:sz w:val="24"/>
        </w:rPr>
        <w:t>pos</w:t>
      </w:r>
      <w:proofErr w:type="spellEnd"/>
      <w:r w:rsidRPr="00FC5ECF">
        <w:rPr>
          <w:rFonts w:cs="宋体"/>
          <w:sz w:val="24"/>
        </w:rPr>
        <w:t xml:space="preserve"> 呢 ? 可</w:t>
      </w:r>
      <w:r w:rsidRPr="00FC5ECF">
        <w:rPr>
          <w:rFonts w:cs="宋体" w:hint="eastAsia"/>
          <w:sz w:val="24"/>
        </w:rPr>
        <w:t>以列表</w:t>
      </w:r>
      <w:r w:rsidRPr="00FC5ECF">
        <w:rPr>
          <w:rFonts w:cs="宋体"/>
          <w:sz w:val="24"/>
        </w:rPr>
        <w:t>进行分析。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00"/>
        <w:gridCol w:w="2609"/>
        <w:gridCol w:w="2607"/>
      </w:tblGrid>
      <w:tr w:rsidR="00FC5ECF" w:rsidRPr="00FC5ECF" w14:paraId="3276EA71" w14:textId="77777777" w:rsidTr="00FC5ECF">
        <w:tc>
          <w:tcPr>
            <w:tcW w:w="2600" w:type="dxa"/>
          </w:tcPr>
          <w:p w14:paraId="2C8B55B9" w14:textId="77777777" w:rsidR="00FC5ECF" w:rsidRPr="00FC5ECF" w:rsidRDefault="00FC5ECF" w:rsidP="00882D51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 w:hint="eastAsia"/>
                <w:sz w:val="24"/>
              </w:rPr>
              <w:t>输入的整数</w:t>
            </w:r>
            <w:r w:rsidRPr="00FC5ECF">
              <w:rPr>
                <w:rFonts w:cs="宋体"/>
                <w:sz w:val="24"/>
              </w:rPr>
              <w:t>m</w:t>
            </w:r>
            <w:r w:rsidRPr="00FC5ECF">
              <w:rPr>
                <w:rFonts w:cs="宋体"/>
                <w:sz w:val="24"/>
              </w:rPr>
              <w:tab/>
            </w:r>
          </w:p>
        </w:tc>
        <w:tc>
          <w:tcPr>
            <w:tcW w:w="2609" w:type="dxa"/>
          </w:tcPr>
          <w:p w14:paraId="78645E04" w14:textId="77777777" w:rsidR="00FC5ECF" w:rsidRPr="00FC5ECF" w:rsidRDefault="00FC5ECF" w:rsidP="00882D51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/>
                <w:sz w:val="24"/>
              </w:rPr>
              <w:t>月份名称缩写</w:t>
            </w:r>
            <w:r w:rsidRPr="00FC5ECF">
              <w:rPr>
                <w:rFonts w:cs="宋体"/>
                <w:sz w:val="24"/>
              </w:rPr>
              <w:tab/>
            </w:r>
          </w:p>
        </w:tc>
        <w:tc>
          <w:tcPr>
            <w:tcW w:w="2607" w:type="dxa"/>
          </w:tcPr>
          <w:p w14:paraId="3D77A80E" w14:textId="77777777" w:rsidR="00FC5ECF" w:rsidRPr="00FC5ECF" w:rsidRDefault="00FC5ECF" w:rsidP="00882D51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/>
                <w:sz w:val="24"/>
              </w:rPr>
              <w:t>切片的起始位置</w:t>
            </w:r>
            <w:proofErr w:type="spellStart"/>
            <w:r w:rsidRPr="00FC5ECF">
              <w:rPr>
                <w:rFonts w:cs="宋体"/>
                <w:sz w:val="24"/>
              </w:rPr>
              <w:t>pos</w:t>
            </w:r>
            <w:proofErr w:type="spellEnd"/>
          </w:p>
        </w:tc>
      </w:tr>
      <w:tr w:rsidR="00FC5ECF" w:rsidRPr="00FC5ECF" w14:paraId="0C537003" w14:textId="77777777" w:rsidTr="00FC5ECF">
        <w:tc>
          <w:tcPr>
            <w:tcW w:w="2600" w:type="dxa"/>
          </w:tcPr>
          <w:p w14:paraId="170CC439" w14:textId="77777777" w:rsidR="00FC5ECF" w:rsidRPr="00FC5ECF" w:rsidRDefault="00FC5ECF" w:rsidP="00882D51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/>
                <w:sz w:val="24"/>
              </w:rPr>
              <w:lastRenderedPageBreak/>
              <w:t>1</w:t>
            </w:r>
            <w:r w:rsidRPr="00FC5ECF">
              <w:rPr>
                <w:rFonts w:cs="宋体"/>
                <w:sz w:val="24"/>
              </w:rPr>
              <w:tab/>
            </w:r>
          </w:p>
        </w:tc>
        <w:tc>
          <w:tcPr>
            <w:tcW w:w="2609" w:type="dxa"/>
          </w:tcPr>
          <w:p w14:paraId="5FD08A02" w14:textId="77777777" w:rsidR="00FC5ECF" w:rsidRPr="00FC5ECF" w:rsidRDefault="00FC5ECF" w:rsidP="00882D51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/>
                <w:sz w:val="24"/>
              </w:rPr>
              <w:t>Jan</w:t>
            </w:r>
          </w:p>
        </w:tc>
        <w:tc>
          <w:tcPr>
            <w:tcW w:w="2607" w:type="dxa"/>
          </w:tcPr>
          <w:p w14:paraId="5E4B5D9E" w14:textId="77777777" w:rsidR="00FC5ECF" w:rsidRPr="00FC5ECF" w:rsidRDefault="00FC5ECF" w:rsidP="00882D51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/>
                <w:sz w:val="24"/>
              </w:rPr>
              <w:t>0</w:t>
            </w:r>
          </w:p>
        </w:tc>
      </w:tr>
      <w:tr w:rsidR="00FC5ECF" w:rsidRPr="00FC5ECF" w14:paraId="0E28EFD4" w14:textId="77777777" w:rsidTr="00FC5ECF">
        <w:tc>
          <w:tcPr>
            <w:tcW w:w="2600" w:type="dxa"/>
          </w:tcPr>
          <w:p w14:paraId="77FCCEFF" w14:textId="77777777" w:rsidR="00FC5ECF" w:rsidRPr="00FC5ECF" w:rsidRDefault="00FC5ECF" w:rsidP="00882D51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/>
                <w:sz w:val="24"/>
              </w:rPr>
              <w:t>2</w:t>
            </w:r>
            <w:r w:rsidRPr="00FC5ECF">
              <w:rPr>
                <w:rFonts w:cs="宋体"/>
                <w:sz w:val="24"/>
              </w:rPr>
              <w:tab/>
            </w:r>
          </w:p>
        </w:tc>
        <w:tc>
          <w:tcPr>
            <w:tcW w:w="2609" w:type="dxa"/>
          </w:tcPr>
          <w:p w14:paraId="389DF769" w14:textId="77777777" w:rsidR="00FC5ECF" w:rsidRPr="00FC5ECF" w:rsidRDefault="00FC5ECF" w:rsidP="00882D51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/>
                <w:sz w:val="24"/>
              </w:rPr>
              <w:t>Feb</w:t>
            </w:r>
            <w:r w:rsidRPr="00FC5ECF">
              <w:rPr>
                <w:rFonts w:cs="宋体"/>
                <w:sz w:val="24"/>
              </w:rPr>
              <w:tab/>
            </w:r>
          </w:p>
        </w:tc>
        <w:tc>
          <w:tcPr>
            <w:tcW w:w="2607" w:type="dxa"/>
          </w:tcPr>
          <w:p w14:paraId="1F294AD7" w14:textId="77777777" w:rsidR="00FC5ECF" w:rsidRPr="00FC5ECF" w:rsidRDefault="00FC5ECF" w:rsidP="00882D51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/>
                <w:sz w:val="24"/>
              </w:rPr>
              <w:t>3</w:t>
            </w:r>
          </w:p>
        </w:tc>
      </w:tr>
      <w:tr w:rsidR="00FC5ECF" w:rsidRPr="00FC5ECF" w14:paraId="649B8FF9" w14:textId="77777777" w:rsidTr="00FC5ECF">
        <w:tc>
          <w:tcPr>
            <w:tcW w:w="2600" w:type="dxa"/>
          </w:tcPr>
          <w:p w14:paraId="538543B3" w14:textId="77777777" w:rsidR="00FC5ECF" w:rsidRPr="00FC5ECF" w:rsidRDefault="00FC5ECF" w:rsidP="00882D51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/>
                <w:sz w:val="24"/>
              </w:rPr>
              <w:t>3</w:t>
            </w:r>
            <w:r w:rsidRPr="00FC5ECF">
              <w:rPr>
                <w:rFonts w:cs="宋体"/>
                <w:sz w:val="24"/>
              </w:rPr>
              <w:tab/>
            </w:r>
          </w:p>
        </w:tc>
        <w:tc>
          <w:tcPr>
            <w:tcW w:w="2609" w:type="dxa"/>
          </w:tcPr>
          <w:p w14:paraId="3A82FFE5" w14:textId="77777777" w:rsidR="00FC5ECF" w:rsidRPr="00FC5ECF" w:rsidRDefault="00FC5ECF" w:rsidP="00882D51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/>
                <w:sz w:val="24"/>
              </w:rPr>
              <w:t>Mar</w:t>
            </w:r>
            <w:r w:rsidRPr="00FC5ECF">
              <w:rPr>
                <w:rFonts w:cs="宋体"/>
                <w:sz w:val="24"/>
              </w:rPr>
              <w:tab/>
            </w:r>
          </w:p>
        </w:tc>
        <w:tc>
          <w:tcPr>
            <w:tcW w:w="2607" w:type="dxa"/>
          </w:tcPr>
          <w:p w14:paraId="4E9FD42D" w14:textId="77777777" w:rsidR="00FC5ECF" w:rsidRPr="00FC5ECF" w:rsidRDefault="00FC5ECF" w:rsidP="00882D51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 w:rsidRPr="00FC5ECF">
              <w:rPr>
                <w:rFonts w:cs="宋体"/>
                <w:sz w:val="24"/>
              </w:rPr>
              <w:t>6</w:t>
            </w:r>
          </w:p>
        </w:tc>
      </w:tr>
      <w:tr w:rsidR="00FC5ECF" w:rsidRPr="00FC5ECF" w14:paraId="44CD00D0" w14:textId="77777777" w:rsidTr="00FC5ECF">
        <w:tc>
          <w:tcPr>
            <w:tcW w:w="2600" w:type="dxa"/>
          </w:tcPr>
          <w:p w14:paraId="3EEF2431" w14:textId="15B7F7E2" w:rsidR="00FC5ECF" w:rsidRPr="00FC5ECF" w:rsidRDefault="00FC5ECF" w:rsidP="00FC5ECF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┆</w:t>
            </w:r>
          </w:p>
        </w:tc>
        <w:tc>
          <w:tcPr>
            <w:tcW w:w="2609" w:type="dxa"/>
          </w:tcPr>
          <w:p w14:paraId="774C3261" w14:textId="38A4E68A" w:rsidR="00FC5ECF" w:rsidRPr="00FC5ECF" w:rsidRDefault="00FC5ECF" w:rsidP="00FC5ECF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┆</w:t>
            </w:r>
          </w:p>
        </w:tc>
        <w:tc>
          <w:tcPr>
            <w:tcW w:w="2607" w:type="dxa"/>
          </w:tcPr>
          <w:p w14:paraId="4135B77D" w14:textId="431AF2D5" w:rsidR="00FC5ECF" w:rsidRPr="00FC5ECF" w:rsidRDefault="00FC5ECF" w:rsidP="00FC5ECF">
            <w:pPr>
              <w:widowControl/>
              <w:spacing w:line="276" w:lineRule="auto"/>
              <w:jc w:val="left"/>
              <w:rPr>
                <w:rFonts w:cs="宋体"/>
                <w:sz w:val="24"/>
              </w:rPr>
            </w:pPr>
            <w:r>
              <w:rPr>
                <w:rFonts w:asciiTheme="minorEastAsia" w:hAnsiTheme="minorEastAsia" w:cs="宋体" w:hint="eastAsia"/>
                <w:sz w:val="24"/>
              </w:rPr>
              <w:t>┆</w:t>
            </w:r>
          </w:p>
        </w:tc>
      </w:tr>
    </w:tbl>
    <w:p w14:paraId="7663A6A2" w14:textId="6F6A601F" w:rsidR="00532F31" w:rsidRPr="00344918" w:rsidRDefault="00FC5ECF" w:rsidP="00344918">
      <w:pPr>
        <w:widowControl/>
        <w:spacing w:line="276" w:lineRule="auto"/>
        <w:jc w:val="left"/>
        <w:rPr>
          <w:rFonts w:cs="宋体"/>
          <w:sz w:val="24"/>
        </w:rPr>
      </w:pPr>
      <w:r w:rsidRPr="00FC5ECF">
        <w:rPr>
          <w:rFonts w:cs="宋体" w:hint="eastAsia"/>
          <w:sz w:val="24"/>
        </w:rPr>
        <w:t>从表中数据可以看出切片的起始位置</w:t>
      </w:r>
      <w:proofErr w:type="spellStart"/>
      <w:r w:rsidRPr="00FC5ECF">
        <w:rPr>
          <w:rFonts w:cs="宋体"/>
          <w:sz w:val="24"/>
        </w:rPr>
        <w:t>pos</w:t>
      </w:r>
      <w:proofErr w:type="spellEnd"/>
      <w:r w:rsidRPr="00FC5ECF">
        <w:rPr>
          <w:rFonts w:cs="宋体"/>
          <w:sz w:val="24"/>
        </w:rPr>
        <w:t>=(m-1)*3,  接下来可以开始编码了。</w:t>
      </w:r>
      <w:r w:rsidR="00C26C63">
        <w:rPr>
          <w:noProof/>
        </w:rPr>
        <w:drawing>
          <wp:inline distT="0" distB="0" distL="0" distR="0" wp14:anchorId="5EF6732E" wp14:editId="1BA93005">
            <wp:extent cx="5274310" cy="2760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108E" w14:textId="4ABB7853" w:rsidR="00532F31" w:rsidRDefault="00532F31" w:rsidP="00532F31">
      <w:pPr>
        <w:widowControl/>
        <w:numPr>
          <w:ilvl w:val="0"/>
          <w:numId w:val="1"/>
        </w:numPr>
        <w:spacing w:line="276" w:lineRule="auto"/>
        <w:ind w:left="284" w:hanging="284"/>
        <w:jc w:val="left"/>
        <w:rPr>
          <w:rFonts w:cs="宋体"/>
          <w:sz w:val="24"/>
        </w:rPr>
      </w:pPr>
      <w:r w:rsidRPr="00532F31">
        <w:rPr>
          <w:rFonts w:cs="宋体"/>
          <w:sz w:val="24"/>
        </w:rPr>
        <w:t>输入直角三角形的两个直角边的长度a、b，求斜边c的长度。</w:t>
      </w:r>
      <w:r w:rsidR="00C26C63">
        <w:rPr>
          <w:noProof/>
        </w:rPr>
        <w:drawing>
          <wp:inline distT="0" distB="0" distL="0" distR="0" wp14:anchorId="1503DABA" wp14:editId="643B6658">
            <wp:extent cx="5274310" cy="3275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C2D1" w14:textId="56243062" w:rsidR="00532F31" w:rsidRPr="00532F31" w:rsidRDefault="00532F31" w:rsidP="00532F31">
      <w:pPr>
        <w:widowControl/>
        <w:numPr>
          <w:ilvl w:val="0"/>
          <w:numId w:val="1"/>
        </w:numPr>
        <w:spacing w:line="276" w:lineRule="auto"/>
        <w:ind w:left="284" w:hanging="284"/>
        <w:jc w:val="left"/>
        <w:rPr>
          <w:rFonts w:cs="宋体"/>
          <w:sz w:val="24"/>
        </w:rPr>
      </w:pPr>
      <w:r w:rsidRPr="00532F31">
        <w:rPr>
          <w:rFonts w:cs="宋体" w:hint="eastAsia"/>
          <w:sz w:val="24"/>
        </w:rPr>
        <w:lastRenderedPageBreak/>
        <w:t>编写一个程序，用于实现两个数的交换。</w:t>
      </w:r>
      <w:bookmarkStart w:id="0" w:name="_GoBack"/>
      <w:bookmarkEnd w:id="0"/>
      <w:r w:rsidR="00C26C63">
        <w:rPr>
          <w:noProof/>
        </w:rPr>
        <w:drawing>
          <wp:inline distT="0" distB="0" distL="0" distR="0" wp14:anchorId="456110AB" wp14:editId="4E413757">
            <wp:extent cx="5274310" cy="37998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F31" w:rsidRPr="00532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F14DE" w14:textId="77777777" w:rsidR="005D1502" w:rsidRDefault="005D1502" w:rsidP="00C24ECD">
      <w:r>
        <w:separator/>
      </w:r>
    </w:p>
  </w:endnote>
  <w:endnote w:type="continuationSeparator" w:id="0">
    <w:p w14:paraId="1A0657B6" w14:textId="77777777" w:rsidR="005D1502" w:rsidRDefault="005D1502" w:rsidP="00C24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中等线简体">
    <w:altName w:val="宋体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3CC72" w14:textId="77777777" w:rsidR="005D1502" w:rsidRDefault="005D1502" w:rsidP="00C24ECD">
      <w:r>
        <w:separator/>
      </w:r>
    </w:p>
  </w:footnote>
  <w:footnote w:type="continuationSeparator" w:id="0">
    <w:p w14:paraId="5F334FFB" w14:textId="77777777" w:rsidR="005D1502" w:rsidRDefault="005D1502" w:rsidP="00C24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B4018"/>
    <w:multiLevelType w:val="hybridMultilevel"/>
    <w:tmpl w:val="48C4DC7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E5529CF"/>
    <w:multiLevelType w:val="singleLevel"/>
    <w:tmpl w:val="CAFECC7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84"/>
    <w:rsid w:val="000C6745"/>
    <w:rsid w:val="001A3B9A"/>
    <w:rsid w:val="00344918"/>
    <w:rsid w:val="00352D27"/>
    <w:rsid w:val="003740EB"/>
    <w:rsid w:val="003E6E8D"/>
    <w:rsid w:val="003F5673"/>
    <w:rsid w:val="00532F31"/>
    <w:rsid w:val="005C16C1"/>
    <w:rsid w:val="005D1502"/>
    <w:rsid w:val="006F4CCC"/>
    <w:rsid w:val="00716DFD"/>
    <w:rsid w:val="007315F7"/>
    <w:rsid w:val="007933A5"/>
    <w:rsid w:val="007B7F44"/>
    <w:rsid w:val="007D152D"/>
    <w:rsid w:val="007D7647"/>
    <w:rsid w:val="00883DA2"/>
    <w:rsid w:val="009806A1"/>
    <w:rsid w:val="009A0019"/>
    <w:rsid w:val="00A305BA"/>
    <w:rsid w:val="00A82070"/>
    <w:rsid w:val="00AC0BF3"/>
    <w:rsid w:val="00AE29E9"/>
    <w:rsid w:val="00C24ECD"/>
    <w:rsid w:val="00C26C63"/>
    <w:rsid w:val="00C94033"/>
    <w:rsid w:val="00CA2584"/>
    <w:rsid w:val="00CB737E"/>
    <w:rsid w:val="00CD5D37"/>
    <w:rsid w:val="00E91986"/>
    <w:rsid w:val="00FC5ECF"/>
    <w:rsid w:val="00FF195A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FC73F"/>
  <w15:chartTrackingRefBased/>
  <w15:docId w15:val="{2A8BFAD2-CA77-4456-9D02-FF17C9EF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25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EC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E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ECD"/>
    <w:rPr>
      <w:sz w:val="18"/>
      <w:szCs w:val="18"/>
    </w:rPr>
  </w:style>
  <w:style w:type="paragraph" w:customStyle="1" w:styleId="1">
    <w:name w:val="1例程代码（无行号）"/>
    <w:basedOn w:val="a"/>
    <w:qFormat/>
    <w:rsid w:val="00C24ECD"/>
    <w:pPr>
      <w:widowControl/>
      <w:shd w:val="clear" w:color="auto" w:fill="E0E0E0"/>
      <w:spacing w:line="276" w:lineRule="auto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C24ECD"/>
    <w:pPr>
      <w:ind w:firstLineChars="200" w:firstLine="420"/>
    </w:pPr>
  </w:style>
  <w:style w:type="table" w:styleId="a8">
    <w:name w:val="Table Grid"/>
    <w:basedOn w:val="a1"/>
    <w:uiPriority w:val="39"/>
    <w:rsid w:val="00FC5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semiHidden/>
    <w:unhideWhenUsed/>
    <w:qFormat/>
    <w:rsid w:val="00FC5ECF"/>
    <w:rPr>
      <w:rFonts w:ascii="Arial" w:hAnsi="Arial" w:cs="Arial"/>
      <w:kern w:val="0"/>
      <w:sz w:val="20"/>
      <w:szCs w:val="2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xx">
    <w:name w:val="正文xx"/>
    <w:basedOn w:val="a"/>
    <w:uiPriority w:val="7"/>
    <w:qFormat/>
    <w:rsid w:val="00532F31"/>
    <w:pPr>
      <w:textAlignment w:val="center"/>
    </w:pPr>
    <w:rPr>
      <w:rFonts w:ascii="方正中等线简体" w:eastAsia="方正中等线简体"/>
      <w:sz w:val="20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shenrunquan@qq.com</dc:creator>
  <cp:keywords/>
  <dc:description/>
  <cp:lastModifiedBy>A318</cp:lastModifiedBy>
  <cp:revision>6</cp:revision>
  <dcterms:created xsi:type="dcterms:W3CDTF">2023-10-07T11:43:00Z</dcterms:created>
  <dcterms:modified xsi:type="dcterms:W3CDTF">2023-10-08T06:40:00Z</dcterms:modified>
</cp:coreProperties>
</file>