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участника конкурса проектных работ имени академика А.А. Бочвара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Образовательная организация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Полное наименование: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(НИТУ МИСИС)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Адрес, телефон (факс), e-mail: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119049, г. Москва, Ленинский проспект, д. 4; тел.: +7 (495) 638-45-03; e-mail: info@misis.ru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Направление подготовки / специальность: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09.03.01 «Информатика и вычислительная техника»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Курс обучения: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Личные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Ф.И.О. (полностью, именительный падеж):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Евдокимов Василий Максимович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Дата рождения (дд.мм.гггг):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21.06.2001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Контактный телефон: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[УТОЧНИТЬ]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vevdokimovm@gmail.com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Адрес регистрации (регион, нас. пункт):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Московская область, г. Подольск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Направление подготовки (для поступления):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Гражданство: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Российская Федерация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Основное образование (уровень, специальность):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Бакалавриат, 09.03.01 «Информатика и вычислительная техника»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Дополнительное образование: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Программирование на Python (Stepik) — с отличием, 100%;Введение в SQL (Stepik) — с отличием, 100%;Алгоритмы: теория и практика. Структуры данных (Stepik) — с отличием, 100%;Основы Git (Stepik) — с отличием, 100%;Свободное погружение в СУБД (Stepik) — с отличием,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Успехи в деятельности: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Разработка выпускной квалификационной работы «Разработка алгоритмического обеспечения системы поддержки принятия решений в сфере персональных финансов» (Python, FastAPI, SQLite, SQLAlchemy); победитель конкурсных просмотров проектных работ кафедры АСУ НИТУ МИСИС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Призёр II степени олимпиады «Физтех» по математике;Призёр регионального этапа Всероссийской олимпиады школьников по информатике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Награды: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Диплом призёра II степени олимпиады «Физтех» по математике;Диплом призёра регионального этапа ВсОШ по информатике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Дополнительные сведения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Знание иностранных языков: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Английский — B2 (читает и может объясниться)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Работа выполнена в соавторстве: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Работа выполнена без соавторов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«___» ____________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_________________________         Евдокимов В.М.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          (подпись)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(И.О.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40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© НИТУ «МИСиС»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