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16645B" w14:textId="77777777" w:rsidR="008F3D4A" w:rsidRDefault="008F3D4A" w:rsidP="008F3D4A">
      <w:pPr>
        <w:keepNext/>
        <w:jc w:val="right"/>
      </w:pPr>
      <w:bookmarkStart w:id="0" w:name="_Toc55382054"/>
      <w:bookmarkStart w:id="1" w:name="_Toc55382089"/>
      <w:bookmarkStart w:id="2" w:name="_Toc55382517"/>
      <w:bookmarkStart w:id="3" w:name="_Toc55382751"/>
      <w:r w:rsidRPr="008F3D4A">
        <w:rPr>
          <w:noProof/>
        </w:rPr>
        <w:drawing>
          <wp:inline distT="0" distB="0" distL="0" distR="0" wp14:anchorId="2966AB9E" wp14:editId="62D2A590">
            <wp:extent cx="1440000" cy="1440000"/>
            <wp:effectExtent l="0" t="0" r="8255" b="8255"/>
            <wp:docPr id="1906702053" name="Imagen 1" descr="Imagen que contiene Logotipo  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6702053" name="Imagen 1" descr="Imagen que contiene Logotipo  El contenido generado por IA puede ser incorrecto."/>
                    <pic:cNvPicPr/>
                  </pic:nvPicPr>
                  <pic:blipFill rotWithShape="1">
                    <a:blip r:embed="rId11"/>
                    <a:srcRect l="2179" r="3195" b="1107"/>
                    <a:stretch>
                      <a:fillRect/>
                    </a:stretch>
                  </pic:blipFill>
                  <pic:spPr bwMode="auto">
                    <a:xfrm>
                      <a:off x="0" y="0"/>
                      <a:ext cx="1440000" cy="1440000"/>
                    </a:xfrm>
                    <a:prstGeom prst="rect">
                      <a:avLst/>
                    </a:prstGeom>
                    <a:ln>
                      <a:noFill/>
                    </a:ln>
                    <a:extLst>
                      <a:ext uri="{53640926-AAD7-44D8-BBD7-CCE9431645EC}">
                        <a14:shadowObscured xmlns:a14="http://schemas.microsoft.com/office/drawing/2010/main"/>
                      </a:ext>
                    </a:extLst>
                  </pic:spPr>
                </pic:pic>
              </a:graphicData>
            </a:graphic>
          </wp:inline>
        </w:drawing>
      </w:r>
    </w:p>
    <w:p w14:paraId="7014C342" w14:textId="77777777" w:rsidR="008F3D4A" w:rsidRDefault="0071603A" w:rsidP="008F3D4A">
      <w:pPr>
        <w:keepNext/>
        <w:jc w:val="right"/>
      </w:pPr>
      <w:r>
        <w:fldChar w:fldCharType="begin"/>
      </w:r>
      <w:r>
        <w:instrText xml:space="preserve"> </w:instrText>
      </w:r>
      <w:r w:rsidRPr="0071603A">
        <w:instrText>DATE \@ "d 'de' MMMM 'de' yyyy"</w:instrText>
      </w:r>
      <w:r>
        <w:instrText xml:space="preserve"> </w:instrText>
      </w:r>
      <w:r>
        <w:fldChar w:fldCharType="separate"/>
      </w:r>
      <w:r w:rsidR="00353965">
        <w:rPr>
          <w:noProof/>
        </w:rPr>
        <w:t>2 de enero de 2026</w:t>
      </w:r>
      <w:r>
        <w:fldChar w:fldCharType="end"/>
      </w:r>
    </w:p>
    <w:p w14:paraId="6793B0C3" w14:textId="77777777" w:rsidR="008F3D4A" w:rsidRDefault="008F3D4A" w:rsidP="008F3D4A">
      <w:pPr>
        <w:keepNext/>
        <w:jc w:val="center"/>
        <w:rPr>
          <w:b/>
          <w:bCs/>
        </w:rPr>
      </w:pPr>
      <w:r>
        <w:rPr>
          <w:b/>
          <w:bCs/>
        </w:rPr>
        <w:t>Primer ejercicio 2ª parte</w:t>
      </w:r>
    </w:p>
    <w:p w14:paraId="27F1175C" w14:textId="77777777" w:rsidR="008F3D4A" w:rsidRDefault="008F3D4A" w:rsidP="008F3D4A">
      <w:pPr>
        <w:pStyle w:val="Prrafodelista"/>
        <w:numPr>
          <w:ilvl w:val="0"/>
          <w:numId w:val="35"/>
        </w:numPr>
        <w:ind w:left="568" w:hanging="284"/>
        <w:contextualSpacing w:val="0"/>
        <w:rPr>
          <w:b/>
          <w:bCs/>
        </w:rPr>
      </w:pPr>
      <w:r w:rsidRPr="008F3D4A">
        <w:t xml:space="preserve">El ejercicio consta de </w:t>
      </w:r>
      <w:r w:rsidRPr="00353965">
        <w:rPr>
          <w:highlight w:val="yellow"/>
        </w:rPr>
        <w:t>6</w:t>
      </w:r>
      <w:r w:rsidRPr="008F3D4A">
        <w:t xml:space="preserve"> preguntas.</w:t>
      </w:r>
      <w:r w:rsidRPr="008F3D4A">
        <w:rPr>
          <w:b/>
          <w:bCs/>
        </w:rPr>
        <w:t xml:space="preserve"> El Tribunal valorará la capacidad de síntesis y la capacidad de repartir adecuadamente el tiempo proporcionado entre las distintas preguntas.</w:t>
      </w:r>
    </w:p>
    <w:p w14:paraId="6719FB30" w14:textId="77777777" w:rsidR="008F3D4A" w:rsidRDefault="008F3D4A" w:rsidP="008F3D4A">
      <w:pPr>
        <w:pStyle w:val="Prrafodelista"/>
        <w:numPr>
          <w:ilvl w:val="0"/>
          <w:numId w:val="35"/>
        </w:numPr>
        <w:ind w:left="568" w:hanging="284"/>
        <w:contextualSpacing w:val="0"/>
        <w:rPr>
          <w:b/>
          <w:bCs/>
        </w:rPr>
      </w:pPr>
      <w:r w:rsidRPr="008F3D4A">
        <w:t xml:space="preserve">Dispone de </w:t>
      </w:r>
      <w:r w:rsidRPr="00353965">
        <w:rPr>
          <w:highlight w:val="yellow"/>
        </w:rPr>
        <w:t>1 hora y 45 minutos</w:t>
      </w:r>
      <w:r w:rsidRPr="008F3D4A">
        <w:t xml:space="preserve"> para responder a las cuestiones planteadas. No se podrá dar la vuelta a los exámenes hasta que así lo indique el tribunal.</w:t>
      </w:r>
      <w:r w:rsidRPr="008F3D4A">
        <w:rPr>
          <w:b/>
          <w:bCs/>
        </w:rPr>
        <w:t xml:space="preserve"> El incumplimiento de este punto, independientemente del motivo, supondrá la eliminación del opositor del proceso selectivo.</w:t>
      </w:r>
    </w:p>
    <w:p w14:paraId="6AC64750" w14:textId="77777777" w:rsidR="008F3D4A" w:rsidRPr="008F3D4A" w:rsidRDefault="008F3D4A" w:rsidP="008F3D4A">
      <w:pPr>
        <w:pStyle w:val="Prrafodelista"/>
        <w:numPr>
          <w:ilvl w:val="0"/>
          <w:numId w:val="35"/>
        </w:numPr>
        <w:ind w:left="568" w:hanging="284"/>
        <w:contextualSpacing w:val="0"/>
      </w:pPr>
      <w:r w:rsidRPr="008F3D4A">
        <w:t>Las respuestas deberán ser redactadas en las hojas autocopiativas depositadas sobre su mesa.</w:t>
      </w:r>
    </w:p>
    <w:p w14:paraId="53AAB0F6" w14:textId="77777777" w:rsidR="008F3D4A" w:rsidRPr="008F3D4A" w:rsidRDefault="008F3D4A" w:rsidP="008F3D4A">
      <w:pPr>
        <w:pStyle w:val="Prrafodelista"/>
        <w:numPr>
          <w:ilvl w:val="0"/>
          <w:numId w:val="35"/>
        </w:numPr>
        <w:ind w:left="568" w:hanging="284"/>
        <w:contextualSpacing w:val="0"/>
      </w:pPr>
      <w:r w:rsidRPr="008F3D4A">
        <w:t>No escriba con abreviaturas personales, ya que la lectura se realizará de forma literal. Con carácter excepcional únicamente se permitirá el uso de las siglas habitualmente empleadas en el ámbito económico (por ejemplo: PM para designar política monetaria deberá leerse literalmente, pues no es una sigla habitualmente utilizada).</w:t>
      </w:r>
    </w:p>
    <w:p w14:paraId="5653B298" w14:textId="77777777" w:rsidR="008F3D4A" w:rsidRPr="008F3D4A" w:rsidRDefault="008F3D4A" w:rsidP="008F3D4A">
      <w:pPr>
        <w:pStyle w:val="Prrafodelista"/>
        <w:numPr>
          <w:ilvl w:val="0"/>
          <w:numId w:val="35"/>
        </w:numPr>
        <w:ind w:left="568" w:hanging="284"/>
        <w:contextualSpacing w:val="0"/>
      </w:pPr>
      <w:r w:rsidRPr="008F3D4A">
        <w:t>En la parte superior de cada hoja deberán consignarse el nombre y los apellidos antes de que finalice la prueba. Las hojas deberán ser numeradas.</w:t>
      </w:r>
    </w:p>
    <w:p w14:paraId="63F75A44" w14:textId="77777777" w:rsidR="008F3D4A" w:rsidRPr="008F3D4A" w:rsidRDefault="008F3D4A" w:rsidP="008F3D4A">
      <w:pPr>
        <w:pStyle w:val="Prrafodelista"/>
        <w:numPr>
          <w:ilvl w:val="0"/>
          <w:numId w:val="35"/>
        </w:numPr>
        <w:ind w:left="568" w:hanging="284"/>
        <w:contextualSpacing w:val="0"/>
      </w:pPr>
      <w:r w:rsidRPr="008F3D4A">
        <w:t>El Tribunal no responderá a preguntas para garantizar la igualdad de oportunidades. En caso de duda, cada aspirante debe interpretar lo que está escrito.</w:t>
      </w:r>
    </w:p>
    <w:p w14:paraId="234ED5DF" w14:textId="77777777" w:rsidR="008F3D4A" w:rsidRPr="008F3D4A" w:rsidRDefault="008F3D4A" w:rsidP="008F3D4A">
      <w:pPr>
        <w:pStyle w:val="Prrafodelista"/>
        <w:numPr>
          <w:ilvl w:val="0"/>
          <w:numId w:val="35"/>
        </w:numPr>
        <w:ind w:left="568" w:hanging="284"/>
        <w:contextualSpacing w:val="0"/>
      </w:pPr>
      <w:r w:rsidRPr="008F3D4A">
        <w:rPr>
          <w:b/>
          <w:bCs/>
        </w:rPr>
        <w:t>No está permitido el uso de la calculadora.</w:t>
      </w:r>
      <w:r w:rsidRPr="008F3D4A">
        <w:t xml:space="preserve"> Está permitido el uso de tapones para los oídos, pero no el de cascos auriculares de ningún tipo.</w:t>
      </w:r>
    </w:p>
    <w:p w14:paraId="226F8675" w14:textId="77777777" w:rsidR="008F3D4A" w:rsidRPr="008F3D4A" w:rsidRDefault="008F3D4A" w:rsidP="008F3D4A">
      <w:pPr>
        <w:pStyle w:val="Prrafodelista"/>
        <w:numPr>
          <w:ilvl w:val="0"/>
          <w:numId w:val="35"/>
        </w:numPr>
        <w:ind w:left="568" w:hanging="284"/>
        <w:contextualSpacing w:val="0"/>
      </w:pPr>
      <w:r w:rsidRPr="008F3D4A">
        <w:t>Todos los dispositivos electrónicos (móviles, relojes inteligentes, etc.) deberán permanecer apagados durante el desarrollo de la prueba y lejos del alcance de los aspirantes.</w:t>
      </w:r>
    </w:p>
    <w:p w14:paraId="2B86040E" w14:textId="77777777" w:rsidR="008F3D4A" w:rsidRPr="008F3D4A" w:rsidRDefault="008F3D4A" w:rsidP="008F3D4A">
      <w:pPr>
        <w:pStyle w:val="Prrafodelista"/>
        <w:numPr>
          <w:ilvl w:val="0"/>
          <w:numId w:val="35"/>
        </w:numPr>
        <w:ind w:left="568" w:hanging="284"/>
        <w:contextualSpacing w:val="0"/>
      </w:pPr>
      <w:r w:rsidRPr="008F3D4A">
        <w:t>Finalizada la prueba cada aspirante deberá introducir las hojas de respuestas en el sobre que se le entregará. El sobre debe ser cerrado. En la parte anterior deben consignarse el nombre los apellidos y el DNI. La parte posterior debe firmarse, abarcando tanto la solapa como la parte principal del sobre. El sobre será abierto delante del aspirante el día que le corresponda realizar la lectura del dictamen de coyuntura.</w:t>
      </w:r>
    </w:p>
    <w:p w14:paraId="4F5666D9" w14:textId="77777777" w:rsidR="008F3D4A" w:rsidRPr="008F3D4A" w:rsidRDefault="008F3D4A" w:rsidP="008F3D4A">
      <w:pPr>
        <w:pStyle w:val="Prrafodelista"/>
        <w:numPr>
          <w:ilvl w:val="0"/>
          <w:numId w:val="35"/>
        </w:numPr>
        <w:ind w:left="568" w:hanging="284"/>
        <w:contextualSpacing w:val="0"/>
      </w:pPr>
      <w:r w:rsidRPr="008F3D4A">
        <w:t>No será posible abandonar la sala del examen durante los primeros 10 minutos ni durante los últimos 10 minutos de cada prueba. Entre esos dos momentos, si algún aspirante deseara abandonar la sala, deberá levantar la mano y esperar sentado a que un miembro del Tribunal recoja sus hojas de respuestas. Los documentos que contienen las preguntas permanecerán en la sala hasta la finalización del ejercicio.</w:t>
      </w:r>
    </w:p>
    <w:p w14:paraId="40B483E6" w14:textId="77777777" w:rsidR="008F3D4A" w:rsidRPr="008F3D4A" w:rsidRDefault="008F3D4A" w:rsidP="008F3D4A">
      <w:pPr>
        <w:pStyle w:val="Prrafodelista"/>
        <w:numPr>
          <w:ilvl w:val="0"/>
          <w:numId w:val="35"/>
        </w:numPr>
        <w:ind w:left="568" w:hanging="284"/>
        <w:contextualSpacing w:val="0"/>
        <w:rPr>
          <w:b/>
          <w:bCs/>
        </w:rPr>
      </w:pPr>
      <w:r w:rsidRPr="008F3D4A">
        <w:rPr>
          <w:b/>
          <w:bCs/>
        </w:rPr>
        <w:t>Cuando se anuncie el final de la prueba, los aspirantes deberán dejar de escribir inmediatamente y esperar sentados a que se recojan sus hojas de respuestas. El incumplimiento de este punto, independientemente del motivo, supondrá la eliminación del opositor del proceso selectivo</w:t>
      </w:r>
      <w:r>
        <w:rPr>
          <w:b/>
          <w:bCs/>
        </w:rPr>
        <w:t>.</w:t>
      </w:r>
    </w:p>
    <w:bookmarkEnd w:id="0"/>
    <w:bookmarkEnd w:id="1"/>
    <w:bookmarkEnd w:id="2"/>
    <w:bookmarkEnd w:id="3"/>
    <w:p w14:paraId="6834EC10" w14:textId="77777777" w:rsidR="00D42B95" w:rsidRDefault="0081544B" w:rsidP="00D42B95">
      <w:pPr>
        <w:spacing w:after="160"/>
        <w:jc w:val="left"/>
        <w:rPr>
          <w:sz w:val="2"/>
          <w:szCs w:val="2"/>
          <w:highlight w:val="lightGray"/>
        </w:rPr>
        <w:sectPr w:rsidR="00D42B95" w:rsidSect="00D42B95">
          <w:headerReference w:type="even" r:id="rId12"/>
          <w:headerReference w:type="default" r:id="rId13"/>
          <w:footerReference w:type="even" r:id="rId14"/>
          <w:footerReference w:type="default" r:id="rId15"/>
          <w:headerReference w:type="first" r:id="rId16"/>
          <w:footerReference w:type="first" r:id="rId17"/>
          <w:pgSz w:w="11906" w:h="16838"/>
          <w:pgMar w:top="567" w:right="1134" w:bottom="567" w:left="1134" w:header="113" w:footer="113" w:gutter="0"/>
          <w:pgNumType w:start="1"/>
          <w:cols w:space="708"/>
          <w:titlePg/>
          <w:docGrid w:linePitch="360"/>
        </w:sectPr>
      </w:pPr>
      <w:r w:rsidRPr="00DD4558">
        <w:rPr>
          <w:sz w:val="2"/>
          <w:szCs w:val="2"/>
          <w:highlight w:val="lightGray"/>
        </w:rPr>
        <w:br w:type="page"/>
      </w:r>
      <w:r w:rsidR="008F3D4A">
        <w:rPr>
          <w:sz w:val="2"/>
          <w:szCs w:val="2"/>
          <w:highlight w:val="lightGray"/>
        </w:rPr>
        <w:lastRenderedPageBreak/>
        <w:br w:type="page"/>
      </w:r>
    </w:p>
    <w:p w14:paraId="51511607" w14:textId="77777777" w:rsidR="00787EA1" w:rsidRDefault="008F3D4A" w:rsidP="008F3D4A">
      <w:pPr>
        <w:pStyle w:val="Ttulo"/>
      </w:pPr>
      <w:bookmarkStart w:id="4" w:name="_Toc127379743"/>
      <w:bookmarkStart w:id="5" w:name="InicioNum"/>
      <w:bookmarkEnd w:id="4"/>
      <w:bookmarkEnd w:id="5"/>
      <w:r>
        <w:lastRenderedPageBreak/>
        <w:t xml:space="preserve">DICTAMEN ECONÓMICO SOBRE </w:t>
      </w:r>
      <w:r w:rsidRPr="00353965">
        <w:rPr>
          <w:highlight w:val="yellow"/>
        </w:rPr>
        <w:t>…</w:t>
      </w:r>
    </w:p>
    <w:p w14:paraId="2EC6D9D2" w14:textId="77777777" w:rsidR="008F3D4A" w:rsidRPr="00D42B95" w:rsidRDefault="008F3D4A" w:rsidP="000F7E81">
      <w:pPr>
        <w:rPr>
          <w:sz w:val="24"/>
          <w:szCs w:val="24"/>
        </w:rPr>
      </w:pPr>
      <w:r w:rsidRPr="00D42B95">
        <w:rPr>
          <w:sz w:val="24"/>
          <w:szCs w:val="24"/>
        </w:rPr>
        <w:t xml:space="preserve">En el cuadro y gráfico adjuntos se facilita información macroeconómica referida al periodo </w:t>
      </w:r>
      <w:proofErr w:type="spellStart"/>
      <w:r w:rsidRPr="00353965">
        <w:rPr>
          <w:sz w:val="24"/>
          <w:szCs w:val="24"/>
          <w:highlight w:val="yellow"/>
        </w:rPr>
        <w:t>xxxx-xxxx</w:t>
      </w:r>
      <w:proofErr w:type="spellEnd"/>
      <w:r w:rsidRPr="00D42B95">
        <w:rPr>
          <w:sz w:val="24"/>
          <w:szCs w:val="24"/>
        </w:rPr>
        <w:t xml:space="preserve"> (los datos de </w:t>
      </w:r>
      <w:proofErr w:type="spellStart"/>
      <w:r w:rsidRPr="00353965">
        <w:rPr>
          <w:sz w:val="24"/>
          <w:szCs w:val="24"/>
          <w:highlight w:val="yellow"/>
        </w:rPr>
        <w:t>xxxx</w:t>
      </w:r>
      <w:proofErr w:type="spellEnd"/>
      <w:r w:rsidRPr="00D42B95">
        <w:rPr>
          <w:sz w:val="24"/>
          <w:szCs w:val="24"/>
        </w:rPr>
        <w:t xml:space="preserve"> y </w:t>
      </w:r>
      <w:proofErr w:type="spellStart"/>
      <w:r w:rsidRPr="00353965">
        <w:rPr>
          <w:sz w:val="24"/>
          <w:szCs w:val="24"/>
          <w:highlight w:val="yellow"/>
        </w:rPr>
        <w:t>xxxx</w:t>
      </w:r>
      <w:proofErr w:type="spellEnd"/>
      <w:r w:rsidRPr="00D42B95">
        <w:rPr>
          <w:sz w:val="24"/>
          <w:szCs w:val="24"/>
        </w:rPr>
        <w:t xml:space="preserve"> son previsiones), sobre un país real al que nos referimos como </w:t>
      </w:r>
      <w:r w:rsidRPr="00353965">
        <w:rPr>
          <w:b/>
          <w:bCs/>
          <w:sz w:val="24"/>
          <w:szCs w:val="24"/>
          <w:highlight w:val="yellow"/>
        </w:rPr>
        <w:t>Nombre</w:t>
      </w:r>
      <w:r w:rsidRPr="00D42B95">
        <w:rPr>
          <w:sz w:val="24"/>
          <w:szCs w:val="24"/>
        </w:rPr>
        <w:t>. Atendiendo a dicha información, responda a las siguientes preguntas:</w:t>
      </w:r>
    </w:p>
    <w:p w14:paraId="1D9F0783" w14:textId="08A118AF"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Analice brevemente el </w:t>
      </w:r>
      <w:r w:rsidRPr="00D42B95">
        <w:rPr>
          <w:b/>
          <w:bCs/>
          <w:sz w:val="24"/>
          <w:szCs w:val="24"/>
        </w:rPr>
        <w:t>perfil cíclico</w:t>
      </w:r>
      <w:r w:rsidRPr="00D42B95">
        <w:rPr>
          <w:sz w:val="24"/>
          <w:szCs w:val="24"/>
        </w:rPr>
        <w:t xml:space="preserve"> de esta economía para el periodo suministrado. Comente, brevemente, el comportamiento de los </w:t>
      </w:r>
      <w:r w:rsidRPr="00D42B95">
        <w:rPr>
          <w:b/>
          <w:bCs/>
          <w:sz w:val="24"/>
          <w:szCs w:val="24"/>
        </w:rPr>
        <w:t>principales componentes del lado de la demanda</w:t>
      </w:r>
      <w:r w:rsidRPr="00D42B95">
        <w:rPr>
          <w:sz w:val="24"/>
          <w:szCs w:val="24"/>
        </w:rPr>
        <w:t xml:space="preserve">. </w:t>
      </w:r>
      <w:r w:rsidRPr="00353965">
        <w:rPr>
          <w:sz w:val="24"/>
          <w:szCs w:val="24"/>
        </w:rPr>
        <w:t>¿Cuáles podrían ser las explicaciones de la pronta recuperación del PIB de esta economía tras el shock exógeno acaecido en 2020? ¿Qué componentes explican la recaída en 2023? ¿Cuál fue el crecimiento del producto potencial en 2024?</w:t>
      </w:r>
    </w:p>
    <w:p w14:paraId="78EFE53C" w14:textId="16C2C6A2"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La evolución del </w:t>
      </w:r>
      <w:r w:rsidRPr="00D42B95">
        <w:rPr>
          <w:b/>
          <w:bCs/>
          <w:sz w:val="24"/>
          <w:szCs w:val="24"/>
        </w:rPr>
        <w:t>mercado laboral</w:t>
      </w:r>
      <w:r w:rsidRPr="00D42B95">
        <w:rPr>
          <w:sz w:val="24"/>
          <w:szCs w:val="24"/>
        </w:rPr>
        <w:t xml:space="preserve"> muestra características particulares. Examine sus principales tendencias, con especial atención a la productividad y los costes laborales. ¿Qué implicaciones tienen estos desarrollos para la competitividad del país? ¿Cuál podría ser el impacto sobre los principales agregados macroeconómicos de los cambios reflejados en la Curva de Beveridge a partir de 2020? ¿En qué nivel se sitúa la NAIRU aproximadamente y qué medidas de política económica podrían adoptarse para reducir este nivel?</w:t>
      </w:r>
    </w:p>
    <w:p w14:paraId="263A14ED"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El </w:t>
      </w:r>
      <w:r w:rsidRPr="00D42B95">
        <w:rPr>
          <w:b/>
          <w:bCs/>
          <w:sz w:val="24"/>
          <w:szCs w:val="24"/>
        </w:rPr>
        <w:t>sector exterior</w:t>
      </w:r>
      <w:r w:rsidRPr="00D42B95">
        <w:rPr>
          <w:sz w:val="24"/>
          <w:szCs w:val="24"/>
        </w:rPr>
        <w:t xml:space="preserve"> ha experimentado cambios significativos en los últimos años. Analice la evolución de la balanza de pagos y evalúe la sostenibilidad de la posición exterior.</w:t>
      </w:r>
    </w:p>
    <w:p w14:paraId="1D4191C1"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Las autoridades monetarias han tenido que enfrentarse a importantes desafíos desde 2020. Evalúe los posibles efectos sobre los principales agregados macroeconómicos de la </w:t>
      </w:r>
      <w:r w:rsidRPr="00D42B95">
        <w:rPr>
          <w:b/>
          <w:bCs/>
          <w:sz w:val="24"/>
          <w:szCs w:val="24"/>
        </w:rPr>
        <w:t>política monetaria</w:t>
      </w:r>
      <w:r w:rsidRPr="00D42B95">
        <w:rPr>
          <w:sz w:val="24"/>
          <w:szCs w:val="24"/>
        </w:rPr>
        <w:t xml:space="preserve"> adoptada. ¿Cuáles podrían ser los principales determinantes de la evolución de la inflación entre 2021 y 2024? ¿Qué retos identifica para alcanzar el objetivo de estabilidad de precios?</w:t>
      </w:r>
    </w:p>
    <w:p w14:paraId="778161CA"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Examine la orientación de la </w:t>
      </w:r>
      <w:r w:rsidRPr="00D42B95">
        <w:rPr>
          <w:b/>
          <w:bCs/>
          <w:sz w:val="24"/>
          <w:szCs w:val="24"/>
        </w:rPr>
        <w:t>política fiscal</w:t>
      </w:r>
      <w:r w:rsidRPr="00D42B95">
        <w:rPr>
          <w:sz w:val="24"/>
          <w:szCs w:val="24"/>
        </w:rPr>
        <w:t>. ¿Considera que el nivel actual de deuda pública es sostenible? ¿Qué recomendaciones propondría para mejorar la eficiencia del sistema fiscal?</w:t>
      </w:r>
    </w:p>
    <w:p w14:paraId="399189EE"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¿Cuáles son las principales </w:t>
      </w:r>
      <w:r w:rsidRPr="00D42B95">
        <w:rPr>
          <w:b/>
          <w:bCs/>
          <w:sz w:val="24"/>
          <w:szCs w:val="24"/>
        </w:rPr>
        <w:t>fuentes de vulnerabilidad/riesgo</w:t>
      </w:r>
      <w:r w:rsidRPr="00D42B95">
        <w:rPr>
          <w:sz w:val="24"/>
          <w:szCs w:val="24"/>
        </w:rPr>
        <w:t xml:space="preserve"> a las que se enfrenta esta economía? ¿Qué </w:t>
      </w:r>
      <w:r w:rsidRPr="00D42B95">
        <w:rPr>
          <w:b/>
          <w:bCs/>
          <w:sz w:val="24"/>
          <w:szCs w:val="24"/>
        </w:rPr>
        <w:t>políticas</w:t>
      </w:r>
      <w:r w:rsidRPr="00D42B95">
        <w:rPr>
          <w:sz w:val="24"/>
          <w:szCs w:val="24"/>
        </w:rPr>
        <w:t xml:space="preserve"> recomendaría para hacer frente a estos riesgos?</w:t>
      </w:r>
    </w:p>
    <w:p w14:paraId="1F653991" w14:textId="77777777" w:rsidR="007635DA" w:rsidRDefault="007635DA" w:rsidP="000F7E81">
      <w:pPr>
        <w:sectPr w:rsidR="007635DA" w:rsidSect="007635DA">
          <w:headerReference w:type="even" r:id="rId18"/>
          <w:headerReference w:type="default" r:id="rId19"/>
          <w:footerReference w:type="even" r:id="rId20"/>
          <w:footerReference w:type="default" r:id="rId21"/>
          <w:headerReference w:type="first" r:id="rId22"/>
          <w:footerReference w:type="first" r:id="rId23"/>
          <w:pgSz w:w="11906" w:h="16838"/>
          <w:pgMar w:top="567" w:right="1134" w:bottom="567" w:left="1134" w:header="113" w:footer="113" w:gutter="0"/>
          <w:pgNumType w:start="1"/>
          <w:cols w:space="708"/>
          <w:docGrid w:linePitch="360"/>
        </w:sectPr>
      </w:pPr>
      <w:bookmarkStart w:id="6" w:name="INICIO_DATOS"/>
      <w:bookmarkEnd w:id="6"/>
    </w:p>
    <w:p w14:paraId="095E3BCE" w14:textId="77777777" w:rsidR="008233F9" w:rsidRDefault="008233F9" w:rsidP="000F7E81">
      <w:r>
        <w:lastRenderedPageBreak/>
        <w:br w:type="page"/>
      </w:r>
    </w:p>
    <w:tbl>
      <w:tblPr>
        <w:tblStyle w:val="Tablaconcuadrcula"/>
        <w:tblW w:w="0" w:type="auto"/>
        <w:tblLook w:val="04A0" w:firstRow="1" w:lastRow="0" w:firstColumn="1" w:lastColumn="0" w:noHBand="0" w:noVBand="1"/>
      </w:tblPr>
      <w:tblGrid>
        <w:gridCol w:w="5231"/>
        <w:gridCol w:w="5231"/>
        <w:gridCol w:w="5232"/>
      </w:tblGrid>
      <w:tr w:rsidR="001B0D9E" w14:paraId="4B6E3AAE" w14:textId="77777777" w:rsidTr="001B0D9E">
        <w:tc>
          <w:tcPr>
            <w:tcW w:w="5231" w:type="dxa"/>
            <w:vAlign w:val="center"/>
          </w:tcPr>
          <w:p w14:paraId="7F29164A" w14:textId="77777777" w:rsidR="001B0D9E" w:rsidRPr="001B0D9E" w:rsidRDefault="001B0D9E" w:rsidP="001B0D9E">
            <w:pPr>
              <w:pStyle w:val="Descripcin"/>
              <w:spacing w:after="0"/>
              <w:jc w:val="center"/>
              <w:rPr>
                <w:i w:val="0"/>
                <w:iCs w:val="0"/>
                <w:sz w:val="22"/>
                <w:szCs w:val="22"/>
              </w:rPr>
            </w:pPr>
            <w:bookmarkStart w:id="7" w:name="FinNum"/>
            <w:bookmarkEnd w:id="7"/>
            <w:r w:rsidRPr="001B0D9E">
              <w:rPr>
                <w:color w:val="auto"/>
                <w:sz w:val="22"/>
                <w:szCs w:val="22"/>
              </w:rPr>
              <w:lastRenderedPageBreak/>
              <w:t>Gráfico </w:t>
            </w:r>
            <w:r w:rsidRPr="001B0D9E">
              <w:rPr>
                <w:color w:val="auto"/>
                <w:sz w:val="22"/>
                <w:szCs w:val="22"/>
              </w:rPr>
              <w:fldChar w:fldCharType="begin"/>
            </w:r>
            <w:r w:rsidRPr="001B0D9E">
              <w:rPr>
                <w:color w:val="auto"/>
                <w:sz w:val="22"/>
                <w:szCs w:val="22"/>
              </w:rPr>
              <w:instrText xml:space="preserve"> SEQ Ilustración \* ARABIC </w:instrText>
            </w:r>
            <w:r w:rsidRPr="001B0D9E">
              <w:rPr>
                <w:color w:val="auto"/>
                <w:sz w:val="22"/>
                <w:szCs w:val="22"/>
              </w:rPr>
              <w:fldChar w:fldCharType="separate"/>
            </w:r>
            <w:r w:rsidR="00353965">
              <w:rPr>
                <w:noProof/>
                <w:color w:val="auto"/>
                <w:sz w:val="22"/>
                <w:szCs w:val="22"/>
              </w:rPr>
              <w:t>1</w:t>
            </w:r>
            <w:r w:rsidRPr="001B0D9E">
              <w:rPr>
                <w:color w:val="auto"/>
                <w:sz w:val="22"/>
                <w:szCs w:val="22"/>
              </w:rPr>
              <w:fldChar w:fldCharType="end"/>
            </w:r>
            <w:r>
              <w:rPr>
                <w:i w:val="0"/>
                <w:iCs w:val="0"/>
                <w:color w:val="auto"/>
                <w:sz w:val="22"/>
                <w:szCs w:val="22"/>
              </w:rPr>
              <w:t xml:space="preserve">. </w:t>
            </w:r>
          </w:p>
        </w:tc>
        <w:tc>
          <w:tcPr>
            <w:tcW w:w="5231" w:type="dxa"/>
            <w:vAlign w:val="center"/>
          </w:tcPr>
          <w:p w14:paraId="66490785"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353965">
              <w:rPr>
                <w:i/>
                <w:iCs/>
                <w:noProof/>
              </w:rPr>
              <w:t>2</w:t>
            </w:r>
            <w:r w:rsidRPr="001B0D9E">
              <w:rPr>
                <w:i/>
                <w:iCs/>
              </w:rPr>
              <w:fldChar w:fldCharType="end"/>
            </w:r>
            <w:r w:rsidRPr="001B0D9E">
              <w:rPr>
                <w:i/>
                <w:iCs/>
              </w:rPr>
              <w:t>.</w:t>
            </w:r>
          </w:p>
        </w:tc>
        <w:tc>
          <w:tcPr>
            <w:tcW w:w="5232" w:type="dxa"/>
            <w:vAlign w:val="center"/>
          </w:tcPr>
          <w:p w14:paraId="1AB27639"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353965">
              <w:rPr>
                <w:i/>
                <w:iCs/>
                <w:noProof/>
              </w:rPr>
              <w:t>3</w:t>
            </w:r>
            <w:r w:rsidRPr="001B0D9E">
              <w:rPr>
                <w:i/>
                <w:iCs/>
              </w:rPr>
              <w:fldChar w:fldCharType="end"/>
            </w:r>
            <w:r w:rsidRPr="001B0D9E">
              <w:rPr>
                <w:i/>
                <w:iCs/>
              </w:rPr>
              <w:t>.</w:t>
            </w:r>
          </w:p>
        </w:tc>
      </w:tr>
      <w:tr w:rsidR="001B0D9E" w14:paraId="11A6A141" w14:textId="77777777" w:rsidTr="001B0D9E">
        <w:trPr>
          <w:trHeight w:val="4819"/>
        </w:trPr>
        <w:tc>
          <w:tcPr>
            <w:tcW w:w="5231" w:type="dxa"/>
            <w:vAlign w:val="center"/>
          </w:tcPr>
          <w:p w14:paraId="5ECDF41C" w14:textId="77777777" w:rsidR="001B0D9E" w:rsidRDefault="001B0D9E" w:rsidP="001B0D9E">
            <w:pPr>
              <w:spacing w:after="0"/>
              <w:jc w:val="center"/>
            </w:pPr>
          </w:p>
        </w:tc>
        <w:tc>
          <w:tcPr>
            <w:tcW w:w="5231" w:type="dxa"/>
            <w:vAlign w:val="center"/>
          </w:tcPr>
          <w:p w14:paraId="1E1ABA47" w14:textId="77777777" w:rsidR="001B0D9E" w:rsidRDefault="001B0D9E" w:rsidP="001B0D9E">
            <w:pPr>
              <w:spacing w:after="0"/>
              <w:jc w:val="center"/>
            </w:pPr>
          </w:p>
        </w:tc>
        <w:tc>
          <w:tcPr>
            <w:tcW w:w="5232" w:type="dxa"/>
            <w:vAlign w:val="center"/>
          </w:tcPr>
          <w:p w14:paraId="0269030C" w14:textId="77777777" w:rsidR="001B0D9E" w:rsidRDefault="001B0D9E" w:rsidP="001B0D9E">
            <w:pPr>
              <w:spacing w:after="0"/>
              <w:jc w:val="center"/>
            </w:pPr>
          </w:p>
        </w:tc>
      </w:tr>
      <w:tr w:rsidR="001B0D9E" w14:paraId="3D8B7A22" w14:textId="77777777" w:rsidTr="001B0D9E">
        <w:tc>
          <w:tcPr>
            <w:tcW w:w="5231" w:type="dxa"/>
            <w:vAlign w:val="center"/>
          </w:tcPr>
          <w:p w14:paraId="4084EF71"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353965">
              <w:rPr>
                <w:i/>
                <w:iCs/>
                <w:noProof/>
              </w:rPr>
              <w:t>4</w:t>
            </w:r>
            <w:r w:rsidRPr="001B0D9E">
              <w:rPr>
                <w:i/>
                <w:iCs/>
              </w:rPr>
              <w:fldChar w:fldCharType="end"/>
            </w:r>
            <w:r w:rsidRPr="001B0D9E">
              <w:rPr>
                <w:i/>
                <w:iCs/>
              </w:rPr>
              <w:t>.</w:t>
            </w:r>
          </w:p>
        </w:tc>
        <w:tc>
          <w:tcPr>
            <w:tcW w:w="5231" w:type="dxa"/>
            <w:vAlign w:val="center"/>
          </w:tcPr>
          <w:p w14:paraId="46E28EB4"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353965">
              <w:rPr>
                <w:i/>
                <w:iCs/>
                <w:noProof/>
              </w:rPr>
              <w:t>5</w:t>
            </w:r>
            <w:r w:rsidRPr="001B0D9E">
              <w:rPr>
                <w:i/>
                <w:iCs/>
              </w:rPr>
              <w:fldChar w:fldCharType="end"/>
            </w:r>
            <w:r w:rsidRPr="001B0D9E">
              <w:rPr>
                <w:i/>
                <w:iCs/>
              </w:rPr>
              <w:t>.</w:t>
            </w:r>
          </w:p>
        </w:tc>
        <w:tc>
          <w:tcPr>
            <w:tcW w:w="5232" w:type="dxa"/>
            <w:vAlign w:val="center"/>
          </w:tcPr>
          <w:p w14:paraId="7C896242"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353965">
              <w:rPr>
                <w:i/>
                <w:iCs/>
                <w:noProof/>
              </w:rPr>
              <w:t>6</w:t>
            </w:r>
            <w:r w:rsidRPr="001B0D9E">
              <w:rPr>
                <w:i/>
                <w:iCs/>
              </w:rPr>
              <w:fldChar w:fldCharType="end"/>
            </w:r>
            <w:r w:rsidRPr="001B0D9E">
              <w:rPr>
                <w:i/>
                <w:iCs/>
              </w:rPr>
              <w:t>.</w:t>
            </w:r>
          </w:p>
        </w:tc>
      </w:tr>
      <w:tr w:rsidR="001B0D9E" w14:paraId="4919B69B" w14:textId="77777777" w:rsidTr="001B0D9E">
        <w:trPr>
          <w:trHeight w:val="4819"/>
        </w:trPr>
        <w:tc>
          <w:tcPr>
            <w:tcW w:w="5231" w:type="dxa"/>
            <w:vAlign w:val="center"/>
          </w:tcPr>
          <w:p w14:paraId="2AD94371" w14:textId="77777777" w:rsidR="001B0D9E" w:rsidRDefault="001B0D9E" w:rsidP="001B0D9E">
            <w:pPr>
              <w:spacing w:after="0"/>
              <w:jc w:val="center"/>
            </w:pPr>
          </w:p>
        </w:tc>
        <w:tc>
          <w:tcPr>
            <w:tcW w:w="5231" w:type="dxa"/>
            <w:vAlign w:val="center"/>
          </w:tcPr>
          <w:p w14:paraId="6BFD1EC3" w14:textId="77777777" w:rsidR="001B0D9E" w:rsidRDefault="001B0D9E" w:rsidP="001B0D9E">
            <w:pPr>
              <w:spacing w:after="0"/>
              <w:jc w:val="center"/>
            </w:pPr>
          </w:p>
        </w:tc>
        <w:tc>
          <w:tcPr>
            <w:tcW w:w="5232" w:type="dxa"/>
            <w:vAlign w:val="center"/>
          </w:tcPr>
          <w:p w14:paraId="68922170" w14:textId="77777777" w:rsidR="001B0D9E" w:rsidRDefault="001B0D9E" w:rsidP="001B0D9E">
            <w:pPr>
              <w:keepNext/>
              <w:spacing w:after="0"/>
              <w:jc w:val="center"/>
            </w:pPr>
          </w:p>
        </w:tc>
      </w:tr>
    </w:tbl>
    <w:p w14:paraId="7A7F27E1" w14:textId="77777777" w:rsidR="004D34A3" w:rsidRDefault="007720B9" w:rsidP="001B0D9E">
      <w:pPr>
        <w:spacing w:after="160"/>
        <w:jc w:val="left"/>
        <w:sectPr w:rsidR="004D34A3" w:rsidSect="001B0D9E">
          <w:pgSz w:w="16838" w:h="11906" w:orient="landscape"/>
          <w:pgMar w:top="567" w:right="567" w:bottom="567" w:left="567" w:header="113" w:footer="113" w:gutter="0"/>
          <w:cols w:space="708"/>
          <w:titlePg/>
          <w:docGrid w:linePitch="360"/>
        </w:sectPr>
      </w:pPr>
      <w:r>
        <w:fldChar w:fldCharType="begin"/>
      </w:r>
      <w:r>
        <w:instrText xml:space="preserve"> IF</w:instrText>
      </w:r>
      <w:r>
        <w:fldChar w:fldCharType="begin"/>
      </w:r>
      <w:r>
        <w:instrText xml:space="preserve"> =MOD(</w:instrText>
      </w:r>
      <w:r>
        <w:fldChar w:fldCharType="begin"/>
      </w:r>
      <w:r>
        <w:instrText xml:space="preserve"> PAGE \* Arabic</w:instrText>
      </w:r>
      <w:r>
        <w:fldChar w:fldCharType="separate"/>
      </w:r>
      <w:r w:rsidR="004D34A3">
        <w:rPr>
          <w:noProof/>
        </w:rPr>
        <w:instrText>3</w:instrText>
      </w:r>
      <w:r>
        <w:fldChar w:fldCharType="end"/>
      </w:r>
      <w:r w:rsidR="00C644FC">
        <w:instrText>;</w:instrText>
      </w:r>
      <w:r>
        <w:instrText xml:space="preserve">2) </w:instrText>
      </w:r>
      <w:r>
        <w:fldChar w:fldCharType="separate"/>
      </w:r>
      <w:r w:rsidR="004D34A3">
        <w:rPr>
          <w:noProof/>
        </w:rPr>
        <w:instrText>1</w:instrText>
      </w:r>
      <w:r>
        <w:fldChar w:fldCharType="end"/>
      </w:r>
      <w:r>
        <w:instrText xml:space="preserve">= </w:instrText>
      </w:r>
      <w:r w:rsidR="004D34A3">
        <w:instrText>0</w:instrText>
      </w:r>
      <w:r>
        <w:instrText xml:space="preserve"> "" "</w:instrText>
      </w:r>
    </w:p>
    <w:p w14:paraId="7B29DF31" w14:textId="77777777" w:rsidR="00353965" w:rsidRDefault="007720B9" w:rsidP="001B0D9E">
      <w:pPr>
        <w:spacing w:after="160"/>
        <w:jc w:val="left"/>
        <w:rPr>
          <w:noProof/>
        </w:rPr>
        <w:sectPr w:rsidR="00353965" w:rsidSect="00353965">
          <w:pgSz w:w="16838" w:h="11906" w:orient="landscape"/>
          <w:pgMar w:top="567" w:right="567" w:bottom="567" w:left="567" w:header="113" w:footer="113" w:gutter="0"/>
          <w:cols w:space="708"/>
          <w:titlePg/>
          <w:docGrid w:linePitch="360"/>
        </w:sectPr>
      </w:pPr>
      <w:r>
        <w:instrText xml:space="preserve">" </w:instrText>
      </w:r>
      <w:r>
        <w:fldChar w:fldCharType="separate"/>
      </w:r>
    </w:p>
    <w:p w14:paraId="10644FC4" w14:textId="77777777" w:rsidR="00D42B95" w:rsidRDefault="007720B9" w:rsidP="00D42B95">
      <w:pPr>
        <w:jc w:val="center"/>
      </w:pPr>
      <w:r>
        <w:lastRenderedPageBreak/>
        <w:fldChar w:fldCharType="end"/>
      </w:r>
    </w:p>
    <w:p w14:paraId="7354DA82" w14:textId="77777777" w:rsidR="00D42B95" w:rsidRDefault="00D42B95" w:rsidP="00D42B95">
      <w:pPr>
        <w:jc w:val="center"/>
      </w:pPr>
    </w:p>
    <w:p w14:paraId="194F91EF" w14:textId="77777777" w:rsidR="00D42B95" w:rsidRDefault="00D42B95" w:rsidP="00D42B95">
      <w:pPr>
        <w:jc w:val="center"/>
      </w:pPr>
    </w:p>
    <w:p w14:paraId="1C9E3619" w14:textId="77777777" w:rsidR="00D42B95" w:rsidRDefault="00D42B95" w:rsidP="00D42B95">
      <w:pPr>
        <w:jc w:val="center"/>
      </w:pPr>
    </w:p>
    <w:p w14:paraId="7C8E205D" w14:textId="77777777" w:rsidR="00D42B95" w:rsidRDefault="00D42B95" w:rsidP="00D42B95">
      <w:pPr>
        <w:jc w:val="center"/>
      </w:pPr>
    </w:p>
    <w:p w14:paraId="737C9455" w14:textId="77777777" w:rsidR="00D42B95" w:rsidRDefault="00D42B95" w:rsidP="00D42B95">
      <w:pPr>
        <w:jc w:val="center"/>
      </w:pPr>
    </w:p>
    <w:p w14:paraId="0D536729" w14:textId="77777777" w:rsidR="00D42B95" w:rsidRDefault="00D42B95" w:rsidP="00D42B95">
      <w:pPr>
        <w:jc w:val="center"/>
      </w:pPr>
    </w:p>
    <w:p w14:paraId="53A9411F" w14:textId="77777777" w:rsidR="00D42B95" w:rsidRDefault="00D42B95" w:rsidP="00D42B95">
      <w:pPr>
        <w:jc w:val="center"/>
      </w:pPr>
    </w:p>
    <w:p w14:paraId="1F342911" w14:textId="77777777" w:rsidR="00D42B95" w:rsidRDefault="00D42B95" w:rsidP="00D42B95">
      <w:pPr>
        <w:jc w:val="center"/>
      </w:pPr>
    </w:p>
    <w:p w14:paraId="2F182CBF" w14:textId="77777777" w:rsidR="00D42B95" w:rsidRDefault="00D42B95" w:rsidP="00D42B95">
      <w:pPr>
        <w:jc w:val="center"/>
      </w:pPr>
    </w:p>
    <w:p w14:paraId="4D795E5F" w14:textId="77777777" w:rsidR="00D42B95" w:rsidRDefault="00D42B95" w:rsidP="00D42B95">
      <w:pPr>
        <w:jc w:val="center"/>
      </w:pPr>
    </w:p>
    <w:p w14:paraId="44264B30" w14:textId="77777777" w:rsidR="00D42B95" w:rsidRDefault="00D42B95" w:rsidP="00D42B95">
      <w:pPr>
        <w:jc w:val="center"/>
      </w:pPr>
    </w:p>
    <w:p w14:paraId="0C1F40C4" w14:textId="77777777" w:rsidR="00D42B95" w:rsidRDefault="00D42B95" w:rsidP="00D42B95">
      <w:pPr>
        <w:jc w:val="center"/>
      </w:pPr>
    </w:p>
    <w:p w14:paraId="260447E4" w14:textId="77777777" w:rsidR="00D42B95" w:rsidRDefault="00D42B95" w:rsidP="00D42B95">
      <w:pPr>
        <w:jc w:val="center"/>
      </w:pPr>
    </w:p>
    <w:p w14:paraId="0D46C182" w14:textId="77777777" w:rsidR="00D42B95" w:rsidRDefault="00D42B95" w:rsidP="00D42B95">
      <w:pPr>
        <w:jc w:val="center"/>
      </w:pPr>
    </w:p>
    <w:p w14:paraId="6E7A5D3C" w14:textId="77777777" w:rsidR="00D42B95" w:rsidRDefault="00D42B95" w:rsidP="00D42B95">
      <w:pPr>
        <w:jc w:val="center"/>
      </w:pPr>
    </w:p>
    <w:p w14:paraId="6757ABCC" w14:textId="77777777" w:rsidR="00D42B95" w:rsidRDefault="00D42B95" w:rsidP="00D42B95">
      <w:pPr>
        <w:jc w:val="center"/>
        <w:rPr>
          <w:b/>
          <w:bCs/>
          <w:sz w:val="24"/>
          <w:szCs w:val="24"/>
        </w:rPr>
      </w:pPr>
      <w:r w:rsidRPr="00D42B95">
        <w:rPr>
          <w:b/>
          <w:bCs/>
          <w:sz w:val="24"/>
          <w:szCs w:val="24"/>
        </w:rPr>
        <w:t>NO DÉ LA VUELTA A LAS HOJAS HASTA QUE LO INDIQUE EL TRIBUNAL</w:t>
      </w:r>
    </w:p>
    <w:sectPr w:rsidR="00D42B95" w:rsidSect="004D34A3">
      <w:headerReference w:type="default" r:id="rId24"/>
      <w:footerReference w:type="default" r:id="rId25"/>
      <w:headerReference w:type="first" r:id="rId26"/>
      <w:pgSz w:w="11906" w:h="16838"/>
      <w:pgMar w:top="567" w:right="1134" w:bottom="567" w:left="1134" w:header="113" w:footer="113"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5470BE" w14:textId="77777777" w:rsidR="0067248F" w:rsidRDefault="0067248F" w:rsidP="00B77C0F">
      <w:r>
        <w:separator/>
      </w:r>
    </w:p>
    <w:p w14:paraId="3575E03F" w14:textId="77777777" w:rsidR="0067248F" w:rsidRDefault="0067248F"/>
  </w:endnote>
  <w:endnote w:type="continuationSeparator" w:id="0">
    <w:p w14:paraId="6069DBE8" w14:textId="77777777" w:rsidR="0067248F" w:rsidRDefault="0067248F" w:rsidP="00B77C0F">
      <w:r>
        <w:continuationSeparator/>
      </w:r>
    </w:p>
    <w:p w14:paraId="5826343D" w14:textId="77777777" w:rsidR="0067248F" w:rsidRDefault="0067248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PalatinoLinotype-Roman">
    <w:altName w:val="Palatino Linotype"/>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85E72E" w14:textId="77777777" w:rsidR="00D42B95" w:rsidRPr="009C61AF" w:rsidRDefault="00D42B95" w:rsidP="009E2371">
    <w:pPr>
      <w:spacing w:after="0" w:line="240" w:lineRule="auto"/>
      <w:ind w:right="-449"/>
      <w:contextualSpacing/>
      <w:rPr>
        <w:color w:val="5F2987"/>
        <w:sz w:val="2"/>
        <w:szCs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18AFF2" w14:textId="77777777" w:rsidR="00D42B95" w:rsidRDefault="00D42B95">
    <w:pPr>
      <w:pStyle w:val="Piedepgina"/>
      <w:jc w:val="center"/>
    </w:pPr>
  </w:p>
  <w:p w14:paraId="4322D5EB" w14:textId="77777777" w:rsidR="00D42B95" w:rsidRPr="009C61AF" w:rsidRDefault="00D42B95" w:rsidP="009E2371">
    <w:pPr>
      <w:tabs>
        <w:tab w:val="left" w:pos="3708"/>
      </w:tabs>
      <w:spacing w:after="0" w:line="240" w:lineRule="auto"/>
      <w:ind w:right="-449"/>
      <w:rPr>
        <w:color w:val="5F2987"/>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F1F94F" w14:textId="77777777" w:rsidR="00D42B95" w:rsidRPr="00BE1B62" w:rsidRDefault="00D42B95" w:rsidP="009E2371">
    <w:pPr>
      <w:spacing w:after="0" w:line="240" w:lineRule="auto"/>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00785485"/>
      <w:docPartObj>
        <w:docPartGallery w:val="Page Numbers (Top of Page)"/>
        <w:docPartUnique/>
      </w:docPartObj>
    </w:sdtPr>
    <w:sdtEndPr>
      <w:rPr>
        <w:sz w:val="24"/>
        <w:szCs w:val="24"/>
      </w:rPr>
    </w:sdtEndPr>
    <w:sdtContent>
      <w:p w14:paraId="765143A4" w14:textId="77777777" w:rsidR="002A42CB" w:rsidRPr="001A2E58" w:rsidRDefault="00D42B95" w:rsidP="00D42B95">
        <w:pPr>
          <w:pStyle w:val="Piedepgina"/>
          <w:jc w:val="center"/>
          <w:rPr>
            <w:sz w:val="24"/>
            <w:szCs w:val="24"/>
          </w:rPr>
        </w:pPr>
        <w:r w:rsidRPr="001A2E58">
          <w:rPr>
            <w:rFonts w:ascii="Palatino Linotype" w:hAnsi="Palatino Linotype"/>
            <w:color w:val="5F2987"/>
            <w:sz w:val="24"/>
            <w:szCs w:val="24"/>
          </w:rPr>
          <w:t xml:space="preserve">Página </w:t>
        </w:r>
        <w:r w:rsidRPr="001A2E58">
          <w:rPr>
            <w:rFonts w:ascii="Palatino Linotype" w:hAnsi="Palatino Linotype"/>
            <w:b/>
            <w:bCs/>
            <w:color w:val="5F2987"/>
            <w:sz w:val="24"/>
            <w:szCs w:val="24"/>
          </w:rPr>
          <w:fldChar w:fldCharType="begin"/>
        </w:r>
        <w:r w:rsidRPr="001A2E58">
          <w:rPr>
            <w:rFonts w:ascii="Palatino Linotype" w:hAnsi="Palatino Linotype"/>
            <w:b/>
            <w:bCs/>
            <w:color w:val="5F2987"/>
            <w:sz w:val="24"/>
            <w:szCs w:val="24"/>
          </w:rPr>
          <w:instrText>PAGE</w:instrText>
        </w:r>
        <w:r w:rsidRPr="001A2E58">
          <w:rPr>
            <w:rFonts w:ascii="Palatino Linotype" w:hAnsi="Palatino Linotype"/>
            <w:b/>
            <w:bCs/>
            <w:color w:val="5F2987"/>
            <w:sz w:val="24"/>
            <w:szCs w:val="24"/>
          </w:rPr>
          <w:fldChar w:fldCharType="separate"/>
        </w:r>
        <w:r w:rsidRPr="001A2E58">
          <w:rPr>
            <w:b/>
            <w:bCs/>
            <w:color w:val="5F2987"/>
            <w:sz w:val="24"/>
            <w:szCs w:val="24"/>
          </w:rPr>
          <w:t>1</w:t>
        </w:r>
        <w:r w:rsidRPr="001A2E58">
          <w:rPr>
            <w:rFonts w:ascii="Palatino Linotype" w:hAnsi="Palatino Linotype"/>
            <w:b/>
            <w:bCs/>
            <w:color w:val="5F2987"/>
            <w:sz w:val="24"/>
            <w:szCs w:val="24"/>
          </w:rPr>
          <w:fldChar w:fldCharType="end"/>
        </w:r>
        <w:r w:rsidRPr="001A2E58">
          <w:rPr>
            <w:rFonts w:ascii="Palatino Linotype" w:hAnsi="Palatino Linotype"/>
            <w:color w:val="5F2987"/>
            <w:sz w:val="24"/>
            <w:szCs w:val="24"/>
          </w:rPr>
          <w:t xml:space="preserve"> de </w:t>
        </w:r>
        <w:r w:rsidR="007635DA">
          <w:rPr>
            <w:rFonts w:ascii="Palatino Linotype" w:hAnsi="Palatino Linotype"/>
            <w:b/>
            <w:bCs/>
            <w:color w:val="5F2987"/>
            <w:sz w:val="24"/>
            <w:szCs w:val="24"/>
          </w:rPr>
          <w:fldChar w:fldCharType="begin"/>
        </w:r>
        <w:r w:rsidR="007635DA">
          <w:rPr>
            <w:rFonts w:ascii="Palatino Linotype" w:hAnsi="Palatino Linotype"/>
            <w:b/>
            <w:bCs/>
            <w:color w:val="5F2987"/>
            <w:sz w:val="24"/>
            <w:szCs w:val="24"/>
          </w:rPr>
          <w:instrText xml:space="preserve"> = </w:instrText>
        </w:r>
        <w:r w:rsidR="007635DA">
          <w:rPr>
            <w:rFonts w:ascii="Palatino Linotype" w:hAnsi="Palatino Linotype"/>
            <w:b/>
            <w:bCs/>
            <w:color w:val="5F2987"/>
            <w:sz w:val="24"/>
            <w:szCs w:val="24"/>
          </w:rPr>
          <w:fldChar w:fldCharType="begin"/>
        </w:r>
        <w:r w:rsidR="007635DA">
          <w:rPr>
            <w:rFonts w:ascii="Palatino Linotype" w:hAnsi="Palatino Linotype"/>
            <w:b/>
            <w:bCs/>
            <w:color w:val="5F2987"/>
            <w:sz w:val="24"/>
            <w:szCs w:val="24"/>
          </w:rPr>
          <w:instrText xml:space="preserve"> PAGEREF FinNum </w:instrText>
        </w:r>
        <w:r w:rsidR="007635DA">
          <w:rPr>
            <w:rFonts w:ascii="Palatino Linotype" w:hAnsi="Palatino Linotype"/>
            <w:b/>
            <w:bCs/>
            <w:color w:val="5F2987"/>
            <w:sz w:val="24"/>
            <w:szCs w:val="24"/>
          </w:rPr>
          <w:fldChar w:fldCharType="separate"/>
        </w:r>
        <w:r w:rsidR="007635DA">
          <w:rPr>
            <w:rFonts w:ascii="Palatino Linotype" w:hAnsi="Palatino Linotype"/>
            <w:b/>
            <w:bCs/>
            <w:noProof/>
            <w:color w:val="5F2987"/>
            <w:sz w:val="24"/>
            <w:szCs w:val="24"/>
          </w:rPr>
          <w:instrText>2</w:instrText>
        </w:r>
        <w:r w:rsidR="007635DA">
          <w:rPr>
            <w:rFonts w:ascii="Palatino Linotype" w:hAnsi="Palatino Linotype"/>
            <w:b/>
            <w:bCs/>
            <w:color w:val="5F2987"/>
            <w:sz w:val="24"/>
            <w:szCs w:val="24"/>
          </w:rPr>
          <w:fldChar w:fldCharType="end"/>
        </w:r>
        <w:r w:rsidR="007635DA">
          <w:rPr>
            <w:rFonts w:ascii="Palatino Linotype" w:hAnsi="Palatino Linotype"/>
            <w:b/>
            <w:bCs/>
            <w:color w:val="5F2987"/>
            <w:sz w:val="24"/>
            <w:szCs w:val="24"/>
          </w:rPr>
          <w:instrText xml:space="preserve"> - </w:instrText>
        </w:r>
        <w:r w:rsidR="007635DA">
          <w:rPr>
            <w:rFonts w:ascii="Palatino Linotype" w:hAnsi="Palatino Linotype"/>
            <w:b/>
            <w:bCs/>
            <w:color w:val="5F2987"/>
            <w:sz w:val="24"/>
            <w:szCs w:val="24"/>
          </w:rPr>
          <w:fldChar w:fldCharType="begin"/>
        </w:r>
        <w:r w:rsidR="007635DA">
          <w:rPr>
            <w:rFonts w:ascii="Palatino Linotype" w:hAnsi="Palatino Linotype"/>
            <w:b/>
            <w:bCs/>
            <w:color w:val="5F2987"/>
            <w:sz w:val="24"/>
            <w:szCs w:val="24"/>
          </w:rPr>
          <w:instrText xml:space="preserve"> PAGEREF InicioNum </w:instrText>
        </w:r>
        <w:r w:rsidR="007635DA">
          <w:rPr>
            <w:rFonts w:ascii="Palatino Linotype" w:hAnsi="Palatino Linotype"/>
            <w:b/>
            <w:bCs/>
            <w:color w:val="5F2987"/>
            <w:sz w:val="24"/>
            <w:szCs w:val="24"/>
          </w:rPr>
          <w:fldChar w:fldCharType="separate"/>
        </w:r>
        <w:r w:rsidR="007635DA">
          <w:rPr>
            <w:rFonts w:ascii="Palatino Linotype" w:hAnsi="Palatino Linotype"/>
            <w:b/>
            <w:bCs/>
            <w:noProof/>
            <w:color w:val="5F2987"/>
            <w:sz w:val="24"/>
            <w:szCs w:val="24"/>
          </w:rPr>
          <w:instrText>1</w:instrText>
        </w:r>
        <w:r w:rsidR="007635DA">
          <w:rPr>
            <w:rFonts w:ascii="Palatino Linotype" w:hAnsi="Palatino Linotype"/>
            <w:b/>
            <w:bCs/>
            <w:color w:val="5F2987"/>
            <w:sz w:val="24"/>
            <w:szCs w:val="24"/>
          </w:rPr>
          <w:fldChar w:fldCharType="end"/>
        </w:r>
        <w:r w:rsidR="007635DA">
          <w:rPr>
            <w:rFonts w:ascii="Palatino Linotype" w:hAnsi="Palatino Linotype"/>
            <w:b/>
            <w:bCs/>
            <w:color w:val="5F2987"/>
            <w:sz w:val="24"/>
            <w:szCs w:val="24"/>
          </w:rPr>
          <w:instrText xml:space="preserve"> + 1 </w:instrText>
        </w:r>
        <w:r w:rsidR="007635DA">
          <w:rPr>
            <w:rFonts w:ascii="Palatino Linotype" w:hAnsi="Palatino Linotype"/>
            <w:b/>
            <w:bCs/>
            <w:color w:val="5F2987"/>
            <w:sz w:val="24"/>
            <w:szCs w:val="24"/>
          </w:rPr>
          <w:fldChar w:fldCharType="separate"/>
        </w:r>
        <w:r w:rsidR="007635DA">
          <w:rPr>
            <w:rFonts w:ascii="Palatino Linotype" w:hAnsi="Palatino Linotype"/>
            <w:b/>
            <w:bCs/>
            <w:noProof/>
            <w:color w:val="5F2987"/>
            <w:sz w:val="24"/>
            <w:szCs w:val="24"/>
          </w:rPr>
          <w:t>2</w:t>
        </w:r>
        <w:r w:rsidR="007635DA">
          <w:rPr>
            <w:rFonts w:ascii="Palatino Linotype" w:hAnsi="Palatino Linotype"/>
            <w:b/>
            <w:bCs/>
            <w:color w:val="5F2987"/>
            <w:sz w:val="24"/>
            <w:szCs w:val="24"/>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Palatino Linotype" w:hAnsi="Palatino Linotype"/>
        <w:color w:val="5F2987"/>
        <w:sz w:val="24"/>
        <w:szCs w:val="24"/>
      </w:rPr>
      <w:id w:val="-658703505"/>
      <w:docPartObj>
        <w:docPartGallery w:val="Page Numbers (Top of Page)"/>
        <w:docPartUnique/>
      </w:docPartObj>
    </w:sdtPr>
    <w:sdtContent>
      <w:p w14:paraId="6BDC7881" w14:textId="09D9351B" w:rsidR="001B0D9E" w:rsidRPr="007635DA" w:rsidRDefault="001B0D9E" w:rsidP="001B0D9E">
        <w:pPr>
          <w:pStyle w:val="Piedepgina"/>
          <w:jc w:val="center"/>
          <w:rPr>
            <w:rFonts w:ascii="Palatino Linotype" w:hAnsi="Palatino Linotype"/>
            <w:color w:val="5F2987"/>
            <w:sz w:val="24"/>
            <w:szCs w:val="24"/>
          </w:rPr>
        </w:pPr>
        <w:r w:rsidRPr="007635DA">
          <w:rPr>
            <w:rFonts w:ascii="Palatino Linotype" w:hAnsi="Palatino Linotype"/>
            <w:color w:val="5F2987"/>
            <w:sz w:val="24"/>
            <w:szCs w:val="24"/>
          </w:rPr>
          <w:t xml:space="preserve">Página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t>1</w:t>
        </w:r>
        <w:r w:rsidRPr="001B0D9E">
          <w:rPr>
            <w:rFonts w:ascii="Palatino Linotype" w:hAnsi="Palatino Linotype"/>
            <w:b/>
            <w:bCs/>
            <w:color w:val="5F2987"/>
            <w:sz w:val="24"/>
            <w:szCs w:val="24"/>
          </w:rPr>
          <w:fldChar w:fldCharType="end"/>
        </w:r>
        <w:r w:rsidRPr="007635DA">
          <w:rPr>
            <w:rFonts w:ascii="Palatino Linotype" w:hAnsi="Palatino Linotype"/>
            <w:color w:val="5F2987"/>
            <w:sz w:val="24"/>
            <w:szCs w:val="24"/>
          </w:rPr>
          <w:t xml:space="preserve"> de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FinNum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instrText>3</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t>3</w:t>
        </w:r>
        <w:r w:rsidRPr="001B0D9E">
          <w:rPr>
            <w:rFonts w:ascii="Palatino Linotype" w:hAnsi="Palatino Linotype"/>
            <w:b/>
            <w:bCs/>
            <w:color w:val="5F2987"/>
            <w:sz w:val="24"/>
            <w:szCs w:val="24"/>
          </w:rPr>
          <w:fldChar w:fldCharType="end"/>
        </w:r>
      </w:p>
    </w:sdtContent>
  </w:sdt>
  <w:p w14:paraId="0407D3D2" w14:textId="77777777" w:rsidR="002A42CB" w:rsidRPr="009C61AF" w:rsidRDefault="002A42CB" w:rsidP="007635DA">
    <w:pPr>
      <w:pStyle w:val="Piedepgina"/>
      <w:jc w:val="center"/>
      <w:rPr>
        <w:color w:val="5F2987"/>
        <w:sz w:val="2"/>
        <w:szCs w:val="2"/>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Palatino Linotype" w:hAnsi="Palatino Linotype"/>
        <w:color w:val="5F2987"/>
        <w:sz w:val="24"/>
        <w:szCs w:val="24"/>
      </w:rPr>
      <w:id w:val="1663662307"/>
      <w:docPartObj>
        <w:docPartGallery w:val="Page Numbers (Top of Page)"/>
        <w:docPartUnique/>
      </w:docPartObj>
    </w:sdtPr>
    <w:sdtContent>
      <w:p w14:paraId="2AABCDA2" w14:textId="5BCC299C" w:rsidR="002A42CB" w:rsidRPr="007635DA" w:rsidRDefault="001B0D9E" w:rsidP="001B0D9E">
        <w:pPr>
          <w:pStyle w:val="Piedepgina"/>
          <w:jc w:val="center"/>
          <w:rPr>
            <w:rFonts w:ascii="Palatino Linotype" w:hAnsi="Palatino Linotype"/>
            <w:color w:val="5F2987"/>
            <w:sz w:val="24"/>
            <w:szCs w:val="24"/>
          </w:rPr>
        </w:pPr>
        <w:r w:rsidRPr="007635DA">
          <w:rPr>
            <w:rFonts w:ascii="Palatino Linotype" w:hAnsi="Palatino Linotype"/>
            <w:color w:val="5F2987"/>
            <w:sz w:val="24"/>
            <w:szCs w:val="24"/>
          </w:rPr>
          <w:t xml:space="preserve">Página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instrText>2</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t>2</w:t>
        </w:r>
        <w:r w:rsidRPr="001B0D9E">
          <w:rPr>
            <w:rFonts w:ascii="Palatino Linotype" w:hAnsi="Palatino Linotype"/>
            <w:b/>
            <w:bCs/>
            <w:color w:val="5F2987"/>
            <w:sz w:val="24"/>
            <w:szCs w:val="24"/>
          </w:rPr>
          <w:fldChar w:fldCharType="end"/>
        </w:r>
        <w:r w:rsidRPr="007635DA">
          <w:rPr>
            <w:rFonts w:ascii="Palatino Linotype" w:hAnsi="Palatino Linotype"/>
            <w:color w:val="5F2987"/>
            <w:sz w:val="24"/>
            <w:szCs w:val="24"/>
          </w:rPr>
          <w:t xml:space="preserve"> de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FinNum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instrText>3</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353965">
          <w:rPr>
            <w:rFonts w:ascii="Palatino Linotype" w:hAnsi="Palatino Linotype"/>
            <w:b/>
            <w:bCs/>
            <w:noProof/>
            <w:color w:val="5F2987"/>
            <w:sz w:val="24"/>
            <w:szCs w:val="24"/>
          </w:rPr>
          <w:t>3</w:t>
        </w:r>
        <w:r w:rsidRPr="001B0D9E">
          <w:rPr>
            <w:rFonts w:ascii="Palatino Linotype" w:hAnsi="Palatino Linotype"/>
            <w:b/>
            <w:bCs/>
            <w:color w:val="5F2987"/>
            <w:sz w:val="24"/>
            <w:szCs w:val="24"/>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CB0C18" w14:textId="77777777" w:rsidR="004D34A3" w:rsidRPr="009C61AF" w:rsidRDefault="004D34A3" w:rsidP="009E2371">
    <w:pPr>
      <w:tabs>
        <w:tab w:val="left" w:pos="3708"/>
      </w:tabs>
      <w:spacing w:after="0" w:line="240" w:lineRule="auto"/>
      <w:ind w:right="-449"/>
      <w:rPr>
        <w:color w:val="5F2987"/>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261E74E" w14:textId="77777777" w:rsidR="0067248F" w:rsidRPr="009F67C4" w:rsidRDefault="0067248F" w:rsidP="00B602FD">
      <w:pPr>
        <w:spacing w:after="0" w:line="240" w:lineRule="auto"/>
        <w:rPr>
          <w:sz w:val="16"/>
          <w:szCs w:val="16"/>
        </w:rPr>
      </w:pPr>
      <w:r w:rsidRPr="00417327">
        <w:rPr>
          <w:sz w:val="16"/>
          <w:szCs w:val="16"/>
        </w:rPr>
        <w:separator/>
      </w:r>
    </w:p>
  </w:footnote>
  <w:footnote w:type="continuationSeparator" w:id="0">
    <w:p w14:paraId="53E0B3AE" w14:textId="77777777" w:rsidR="0067248F" w:rsidRPr="00B602FD" w:rsidRDefault="0067248F" w:rsidP="00B602FD">
      <w:pPr>
        <w:spacing w:after="0" w:line="240" w:lineRule="auto"/>
        <w:rPr>
          <w:sz w:val="16"/>
          <w:szCs w:val="16"/>
        </w:rPr>
      </w:pPr>
      <w:r w:rsidRPr="00B602FD">
        <w:rPr>
          <w:sz w:val="16"/>
          <w:szCs w:val="16"/>
        </w:rPr>
        <w:continuationSeparator/>
      </w:r>
    </w:p>
  </w:footnote>
  <w:footnote w:type="continuationNotice" w:id="1">
    <w:p w14:paraId="0AACB724" w14:textId="77777777" w:rsidR="0067248F" w:rsidRPr="00B602FD" w:rsidRDefault="0067248F" w:rsidP="00B602FD">
      <w:pPr>
        <w:spacing w:after="0" w:line="192" w:lineRule="auto"/>
        <w:jc w:val="right"/>
        <w:rPr>
          <w:rFonts w:ascii="Arial" w:eastAsia="Times New Roman" w:hAnsi="Arial" w:cs="Arial"/>
          <w:color w:val="202122"/>
          <w:sz w:val="16"/>
          <w:szCs w:val="16"/>
          <w:lang w:eastAsia="es-ES"/>
        </w:rPr>
      </w:pPr>
      <w:r w:rsidRPr="00B602FD">
        <w:rPr>
          <w:rFonts w:ascii="Cambria Math" w:eastAsia="Times New Roman" w:hAnsi="Cambria Math" w:cs="Cambria Math"/>
          <w:color w:val="202122"/>
          <w:sz w:val="16"/>
          <w:szCs w:val="16"/>
          <w:lang w:eastAsia="es-ES"/>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AD98E3" w14:textId="77777777" w:rsidR="00D42B95" w:rsidRPr="00B70943" w:rsidRDefault="00D42B95" w:rsidP="00B70943">
    <w:pPr>
      <w:pStyle w:val="Encabezado"/>
      <w:spacing w:after="0" w:line="240" w:lineRule="auto"/>
      <w:rPr>
        <w:sz w:val="2"/>
        <w:szCs w:val="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F1758D" w14:textId="77777777" w:rsidR="00D42B95" w:rsidRPr="004C465C" w:rsidRDefault="00D42B95" w:rsidP="009E2371">
    <w:pPr>
      <w:pStyle w:val="Encabezado"/>
      <w:spacing w:after="0" w:line="240" w:lineRule="auto"/>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aconcuadrcula"/>
      <w:tblW w:w="11624" w:type="dxa"/>
      <w:tblInd w:w="-993" w:type="dxa"/>
      <w:tblBorders>
        <w:top w:val="none" w:sz="0" w:space="0" w:color="auto"/>
        <w:left w:val="none" w:sz="0" w:space="0" w:color="auto"/>
        <w:bottom w:val="single" w:sz="4" w:space="0" w:color="5F2987"/>
        <w:right w:val="none" w:sz="0" w:space="0" w:color="auto"/>
        <w:insideH w:val="none" w:sz="0" w:space="0" w:color="auto"/>
        <w:insideV w:val="none" w:sz="0" w:space="0" w:color="auto"/>
      </w:tblBorders>
      <w:tblLook w:val="04A0" w:firstRow="1" w:lastRow="0" w:firstColumn="1" w:lastColumn="0" w:noHBand="0" w:noVBand="1"/>
    </w:tblPr>
    <w:tblGrid>
      <w:gridCol w:w="3261"/>
      <w:gridCol w:w="4819"/>
      <w:gridCol w:w="3544"/>
    </w:tblGrid>
    <w:tr w:rsidR="00D42B95" w:rsidRPr="00BE1B62" w14:paraId="38F91480" w14:textId="77777777" w:rsidTr="008F3D4A">
      <w:tc>
        <w:tcPr>
          <w:tcW w:w="3261" w:type="dxa"/>
          <w:tcBorders>
            <w:bottom w:val="thickThinSmallGap" w:sz="12" w:space="0" w:color="5F2987"/>
          </w:tcBorders>
          <w:vAlign w:val="center"/>
        </w:tcPr>
        <w:p w14:paraId="75FEDB0C" w14:textId="77777777" w:rsidR="00D42B95" w:rsidRPr="00BE1B62" w:rsidRDefault="00D42B95" w:rsidP="008F3D4A">
          <w:pPr>
            <w:pStyle w:val="Encabezado"/>
            <w:spacing w:after="0"/>
            <w:jc w:val="left"/>
            <w:rPr>
              <w:i/>
              <w:iCs/>
              <w:color w:val="5F2987"/>
              <w:spacing w:val="-6"/>
              <w:sz w:val="18"/>
              <w:szCs w:val="18"/>
            </w:rPr>
          </w:pPr>
          <w:r w:rsidRPr="00FF77D1">
            <w:rPr>
              <w:i/>
              <w:iCs/>
              <w:color w:val="5F2987"/>
              <w:spacing w:val="-6"/>
              <w:sz w:val="14"/>
              <w:szCs w:val="14"/>
            </w:rPr>
            <w:t>Fecha de la última actualización:</w:t>
          </w:r>
          <w:r>
            <w:rPr>
              <w:i/>
              <w:iCs/>
              <w:color w:val="5F2987"/>
              <w:spacing w:val="-6"/>
              <w:sz w:val="18"/>
              <w:szCs w:val="18"/>
            </w:rPr>
            <w:t xml:space="preserve"> </w:t>
          </w:r>
          <w:r>
            <w:rPr>
              <w:i/>
              <w:iCs/>
              <w:color w:val="5F2987"/>
              <w:spacing w:val="-6"/>
              <w:sz w:val="18"/>
              <w:szCs w:val="18"/>
            </w:rPr>
            <w:fldChar w:fldCharType="begin"/>
          </w:r>
          <w:r>
            <w:rPr>
              <w:i/>
              <w:iCs/>
              <w:color w:val="5F2987"/>
              <w:spacing w:val="-6"/>
              <w:sz w:val="18"/>
              <w:szCs w:val="18"/>
            </w:rPr>
            <w:instrText xml:space="preserve"> SAVEDATE  \@ "dd/MM/yyyy"  \* MERGEFORMAT </w:instrText>
          </w:r>
          <w:r>
            <w:rPr>
              <w:i/>
              <w:iCs/>
              <w:color w:val="5F2987"/>
              <w:spacing w:val="-6"/>
              <w:sz w:val="18"/>
              <w:szCs w:val="18"/>
            </w:rPr>
            <w:fldChar w:fldCharType="separate"/>
          </w:r>
          <w:r w:rsidR="00353965">
            <w:rPr>
              <w:i/>
              <w:iCs/>
              <w:noProof/>
              <w:color w:val="5F2987"/>
              <w:spacing w:val="-6"/>
              <w:sz w:val="18"/>
              <w:szCs w:val="18"/>
            </w:rPr>
            <w:t>00/00/0000</w:t>
          </w:r>
          <w:r>
            <w:rPr>
              <w:i/>
              <w:iCs/>
              <w:color w:val="5F2987"/>
              <w:spacing w:val="-6"/>
              <w:sz w:val="18"/>
              <w:szCs w:val="18"/>
            </w:rPr>
            <w:fldChar w:fldCharType="end"/>
          </w:r>
        </w:p>
      </w:tc>
      <w:tc>
        <w:tcPr>
          <w:tcW w:w="4819" w:type="dxa"/>
          <w:tcBorders>
            <w:bottom w:val="thickThinSmallGap" w:sz="12" w:space="0" w:color="5F2987"/>
          </w:tcBorders>
          <w:vAlign w:val="center"/>
        </w:tcPr>
        <w:p w14:paraId="4D2645D5" w14:textId="77777777" w:rsidR="00D42B95" w:rsidRPr="00BE1B62" w:rsidRDefault="00D42B95" w:rsidP="008F3D4A">
          <w:pPr>
            <w:pStyle w:val="Encabezado"/>
            <w:spacing w:after="0"/>
            <w:jc w:val="center"/>
            <w:rPr>
              <w:i/>
              <w:iCs/>
              <w:color w:val="5F2987"/>
              <w:spacing w:val="-6"/>
              <w:sz w:val="18"/>
              <w:szCs w:val="18"/>
            </w:rPr>
          </w:pPr>
          <w:r w:rsidRPr="00BE1B62">
            <w:rPr>
              <w:i/>
              <w:iCs/>
              <w:color w:val="5F2987"/>
              <w:spacing w:val="-6"/>
              <w:sz w:val="18"/>
              <w:szCs w:val="18"/>
            </w:rPr>
            <w:t>Oposición a Técnico Comercial y Economista del Estado</w:t>
          </w:r>
        </w:p>
      </w:tc>
      <w:tc>
        <w:tcPr>
          <w:tcW w:w="3544" w:type="dxa"/>
          <w:tcBorders>
            <w:bottom w:val="thickThinSmallGap" w:sz="12" w:space="0" w:color="5F2987"/>
          </w:tcBorders>
          <w:vAlign w:val="center"/>
        </w:tcPr>
        <w:p w14:paraId="5051DA90" w14:textId="77777777" w:rsidR="00D42B95" w:rsidRDefault="00D42B95" w:rsidP="008F3D4A">
          <w:pPr>
            <w:pStyle w:val="Encabezado"/>
            <w:spacing w:after="0"/>
            <w:jc w:val="right"/>
            <w:rPr>
              <w:i/>
              <w:iCs/>
              <w:color w:val="5F2987"/>
              <w:spacing w:val="-6"/>
              <w:sz w:val="18"/>
              <w:szCs w:val="18"/>
            </w:rPr>
          </w:pPr>
          <w:r>
            <w:rPr>
              <w:i/>
              <w:iCs/>
              <w:color w:val="5F2987"/>
              <w:spacing w:val="-6"/>
              <w:sz w:val="18"/>
              <w:szCs w:val="18"/>
            </w:rPr>
            <w:t>Víctor Gutiérrez Marcos</w:t>
          </w:r>
        </w:p>
        <w:p w14:paraId="6F3AAC83" w14:textId="77777777" w:rsidR="00D42B95" w:rsidRPr="00BE1B62" w:rsidRDefault="00D42B95" w:rsidP="008F3D4A">
          <w:pPr>
            <w:pStyle w:val="Encabezado"/>
            <w:spacing w:after="0"/>
            <w:jc w:val="right"/>
            <w:rPr>
              <w:i/>
              <w:iCs/>
              <w:color w:val="5F2987"/>
              <w:spacing w:val="-6"/>
              <w:sz w:val="18"/>
              <w:szCs w:val="18"/>
            </w:rPr>
          </w:pPr>
          <w:r>
            <w:rPr>
              <w:i/>
              <w:iCs/>
              <w:color w:val="5F2987"/>
              <w:spacing w:val="-6"/>
              <w:sz w:val="18"/>
              <w:szCs w:val="18"/>
            </w:rPr>
            <w:t>Juan Luis Cordero Tarifa</w:t>
          </w:r>
        </w:p>
      </w:tc>
    </w:tr>
  </w:tbl>
  <w:p w14:paraId="46945687" w14:textId="77777777" w:rsidR="00D42B95" w:rsidRPr="00BE1B62" w:rsidRDefault="00D42B95" w:rsidP="009E2371">
    <w:pPr>
      <w:pStyle w:val="Encabezado"/>
      <w:spacing w:after="0" w:line="240" w:lineRule="auto"/>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F00CE8" w14:textId="77777777" w:rsidR="002A42CB" w:rsidRPr="00B70943" w:rsidRDefault="002A42CB" w:rsidP="00B70943">
    <w:pPr>
      <w:pStyle w:val="Encabezado"/>
      <w:spacing w:after="0" w:line="240" w:lineRule="auto"/>
      <w:rPr>
        <w:sz w:val="2"/>
        <w:szCs w:val="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8E41BF" w14:textId="77777777" w:rsidR="002A42CB" w:rsidRPr="004C465C" w:rsidRDefault="002A42CB" w:rsidP="009E2371">
    <w:pPr>
      <w:pStyle w:val="Encabezado"/>
      <w:spacing w:after="0" w:line="240" w:lineRule="auto"/>
      <w:rPr>
        <w:sz w:val="2"/>
        <w:szCs w:val="2"/>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1696CF" w14:textId="77777777" w:rsidR="002A42CB" w:rsidRPr="00BE1B62" w:rsidRDefault="001A2E58" w:rsidP="009E2371">
    <w:pPr>
      <w:pStyle w:val="Encabezado"/>
      <w:spacing w:after="0" w:line="240" w:lineRule="auto"/>
      <w:rPr>
        <w:sz w:val="2"/>
        <w:szCs w:val="2"/>
      </w:rPr>
    </w:pPr>
    <w:r>
      <w:rPr>
        <w:sz w:val="2"/>
        <w:szCs w:val="2"/>
      </w:rPr>
      <w:fldChar w:fldCharType="begin"/>
    </w:r>
    <w:r>
      <w:rPr>
        <w:sz w:val="2"/>
        <w:szCs w:val="2"/>
      </w:rPr>
      <w:fldChar w:fldCharType="separate"/>
    </w:r>
    <w:r>
      <w:rPr>
        <w:sz w:val="2"/>
        <w:szCs w:val="2"/>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8790AB" w14:textId="77777777" w:rsidR="004D34A3" w:rsidRPr="004C465C" w:rsidRDefault="004D34A3" w:rsidP="009E2371">
    <w:pPr>
      <w:pStyle w:val="Encabezado"/>
      <w:spacing w:after="0" w:line="240" w:lineRule="auto"/>
      <w:rPr>
        <w:sz w:val="2"/>
        <w:szCs w:val="2"/>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aconcuadrcula"/>
      <w:tblW w:w="11624" w:type="dxa"/>
      <w:tblInd w:w="-993" w:type="dxa"/>
      <w:tblBorders>
        <w:top w:val="none" w:sz="0" w:space="0" w:color="auto"/>
        <w:left w:val="none" w:sz="0" w:space="0" w:color="auto"/>
        <w:bottom w:val="single" w:sz="4" w:space="0" w:color="5F2987"/>
        <w:right w:val="none" w:sz="0" w:space="0" w:color="auto"/>
        <w:insideH w:val="none" w:sz="0" w:space="0" w:color="auto"/>
        <w:insideV w:val="none" w:sz="0" w:space="0" w:color="auto"/>
      </w:tblBorders>
      <w:tblLook w:val="04A0" w:firstRow="1" w:lastRow="0" w:firstColumn="1" w:lastColumn="0" w:noHBand="0" w:noVBand="1"/>
    </w:tblPr>
    <w:tblGrid>
      <w:gridCol w:w="3261"/>
      <w:gridCol w:w="4819"/>
      <w:gridCol w:w="3544"/>
    </w:tblGrid>
    <w:tr w:rsidR="004D34A3" w:rsidRPr="00BE1B62" w14:paraId="42F6048A" w14:textId="77777777" w:rsidTr="004C41C3">
      <w:tc>
        <w:tcPr>
          <w:tcW w:w="3261" w:type="dxa"/>
          <w:tcBorders>
            <w:bottom w:val="thickThinSmallGap" w:sz="12" w:space="0" w:color="5F2987"/>
          </w:tcBorders>
        </w:tcPr>
        <w:p w14:paraId="202217B1" w14:textId="77777777" w:rsidR="004D34A3" w:rsidRPr="00BE1B62" w:rsidRDefault="004D34A3" w:rsidP="009E2371">
          <w:pPr>
            <w:pStyle w:val="Encabezado"/>
            <w:spacing w:after="0"/>
            <w:jc w:val="left"/>
            <w:rPr>
              <w:i/>
              <w:iCs/>
              <w:color w:val="5F2987"/>
              <w:spacing w:val="-6"/>
              <w:sz w:val="18"/>
              <w:szCs w:val="18"/>
            </w:rPr>
          </w:pPr>
          <w:r w:rsidRPr="00FF77D1">
            <w:rPr>
              <w:i/>
              <w:iCs/>
              <w:color w:val="5F2987"/>
              <w:spacing w:val="-6"/>
              <w:sz w:val="14"/>
              <w:szCs w:val="14"/>
            </w:rPr>
            <w:t>Fecha de la última actualización:</w:t>
          </w:r>
          <w:r>
            <w:rPr>
              <w:i/>
              <w:iCs/>
              <w:color w:val="5F2987"/>
              <w:spacing w:val="-6"/>
              <w:sz w:val="18"/>
              <w:szCs w:val="18"/>
            </w:rPr>
            <w:t xml:space="preserve"> </w:t>
          </w:r>
          <w:r>
            <w:rPr>
              <w:i/>
              <w:iCs/>
              <w:color w:val="5F2987"/>
              <w:spacing w:val="-6"/>
              <w:sz w:val="18"/>
              <w:szCs w:val="18"/>
            </w:rPr>
            <w:fldChar w:fldCharType="begin"/>
          </w:r>
          <w:r>
            <w:rPr>
              <w:i/>
              <w:iCs/>
              <w:color w:val="5F2987"/>
              <w:spacing w:val="-6"/>
              <w:sz w:val="18"/>
              <w:szCs w:val="18"/>
            </w:rPr>
            <w:instrText xml:space="preserve"> SAVEDATE  \@ "dd/MM/yyyy"  \* MERGEFORMAT </w:instrText>
          </w:r>
          <w:r>
            <w:rPr>
              <w:i/>
              <w:iCs/>
              <w:color w:val="5F2987"/>
              <w:spacing w:val="-6"/>
              <w:sz w:val="18"/>
              <w:szCs w:val="18"/>
            </w:rPr>
            <w:fldChar w:fldCharType="separate"/>
          </w:r>
          <w:r w:rsidR="00353965">
            <w:rPr>
              <w:i/>
              <w:iCs/>
              <w:noProof/>
              <w:color w:val="5F2987"/>
              <w:spacing w:val="-6"/>
              <w:sz w:val="18"/>
              <w:szCs w:val="18"/>
            </w:rPr>
            <w:t>00/00/0000</w:t>
          </w:r>
          <w:r>
            <w:rPr>
              <w:i/>
              <w:iCs/>
              <w:color w:val="5F2987"/>
              <w:spacing w:val="-6"/>
              <w:sz w:val="18"/>
              <w:szCs w:val="18"/>
            </w:rPr>
            <w:fldChar w:fldCharType="end"/>
          </w:r>
        </w:p>
      </w:tc>
      <w:tc>
        <w:tcPr>
          <w:tcW w:w="4819" w:type="dxa"/>
          <w:tcBorders>
            <w:bottom w:val="thickThinSmallGap" w:sz="12" w:space="0" w:color="5F2987"/>
          </w:tcBorders>
        </w:tcPr>
        <w:p w14:paraId="56F3AFE6" w14:textId="77777777" w:rsidR="004D34A3" w:rsidRPr="00BE1B62" w:rsidRDefault="004D34A3" w:rsidP="009E2371">
          <w:pPr>
            <w:pStyle w:val="Encabezado"/>
            <w:spacing w:after="0"/>
            <w:jc w:val="center"/>
            <w:rPr>
              <w:i/>
              <w:iCs/>
              <w:color w:val="5F2987"/>
              <w:spacing w:val="-6"/>
              <w:sz w:val="18"/>
              <w:szCs w:val="18"/>
            </w:rPr>
          </w:pPr>
          <w:r w:rsidRPr="00BE1B62">
            <w:rPr>
              <w:i/>
              <w:iCs/>
              <w:color w:val="5F2987"/>
              <w:spacing w:val="-6"/>
              <w:sz w:val="18"/>
              <w:szCs w:val="18"/>
            </w:rPr>
            <w:t>Oposición a Técnico Comercial y Economista del Estado</w:t>
          </w:r>
        </w:p>
      </w:tc>
      <w:sdt>
        <w:sdtPr>
          <w:rPr>
            <w:i/>
            <w:iCs/>
            <w:color w:val="5F2987"/>
            <w:spacing w:val="-6"/>
            <w:sz w:val="20"/>
            <w:szCs w:val="20"/>
          </w:rPr>
          <w:alias w:val="Título"/>
          <w:tag w:val=""/>
          <w:id w:val="1448890052"/>
          <w:dataBinding w:prefixMappings="xmlns:ns0='http://purl.org/dc/elements/1.1/' xmlns:ns1='http://schemas.openxmlformats.org/package/2006/metadata/core-properties' " w:xpath="/ns1:coreProperties[1]/ns0:title[1]" w:storeItemID="{6C3C8BC8-F283-45AE-878A-BAB7291924A1}"/>
          <w:text/>
        </w:sdtPr>
        <w:sdtContent>
          <w:tc>
            <w:tcPr>
              <w:tcW w:w="3544" w:type="dxa"/>
              <w:tcBorders>
                <w:bottom w:val="thickThinSmallGap" w:sz="12" w:space="0" w:color="5F2987"/>
              </w:tcBorders>
            </w:tcPr>
            <w:p w14:paraId="5DAFF926" w14:textId="77777777" w:rsidR="004D34A3" w:rsidRPr="00BE1B62" w:rsidRDefault="004D34A3" w:rsidP="009E2371">
              <w:pPr>
                <w:pStyle w:val="Encabezado"/>
                <w:spacing w:after="0"/>
                <w:jc w:val="right"/>
                <w:rPr>
                  <w:i/>
                  <w:iCs/>
                  <w:color w:val="5F2987"/>
                  <w:spacing w:val="-6"/>
                  <w:sz w:val="18"/>
                  <w:szCs w:val="18"/>
                </w:rPr>
              </w:pPr>
              <w:r w:rsidRPr="00FF77D1">
                <w:rPr>
                  <w:i/>
                  <w:iCs/>
                  <w:color w:val="5F2987"/>
                  <w:spacing w:val="-6"/>
                  <w:sz w:val="20"/>
                  <w:szCs w:val="20"/>
                </w:rPr>
                <w:t>E.P.NN</w:t>
              </w:r>
            </w:p>
          </w:tc>
        </w:sdtContent>
      </w:sdt>
    </w:tr>
  </w:tbl>
  <w:p w14:paraId="731904E3" w14:textId="77777777" w:rsidR="004D34A3" w:rsidRPr="00BE1B62" w:rsidRDefault="004D34A3" w:rsidP="009E2371">
    <w:pPr>
      <w:pStyle w:val="Encabezado"/>
      <w:spacing w:after="0" w:line="240" w:lineRule="auto"/>
      <w:rPr>
        <w:sz w:val="2"/>
        <w:szCs w:val="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397A7E6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0EAAF34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9C23C1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8525E6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57A429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8E4608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5A970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CBA3D7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B481B3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20ED17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4E7016"/>
    <w:multiLevelType w:val="hybridMultilevel"/>
    <w:tmpl w:val="6054CC36"/>
    <w:lvl w:ilvl="0" w:tplc="B0286616">
      <w:start w:val="1"/>
      <w:numFmt w:val="lowerRoman"/>
      <w:lvlText w:val="%1."/>
      <w:lvlJc w:val="right"/>
      <w:pPr>
        <w:ind w:left="1429" w:hanging="360"/>
      </w:pPr>
      <w:rPr>
        <w:i/>
        <w:iCs/>
      </w:rPr>
    </w:lvl>
    <w:lvl w:ilvl="1" w:tplc="0C0A0019" w:tentative="1">
      <w:start w:val="1"/>
      <w:numFmt w:val="lowerLetter"/>
      <w:lvlText w:val="%2."/>
      <w:lvlJc w:val="left"/>
      <w:pPr>
        <w:ind w:left="2149" w:hanging="360"/>
      </w:pPr>
    </w:lvl>
    <w:lvl w:ilvl="2" w:tplc="0C0A001B" w:tentative="1">
      <w:start w:val="1"/>
      <w:numFmt w:val="lowerRoman"/>
      <w:lvlText w:val="%3."/>
      <w:lvlJc w:val="right"/>
      <w:pPr>
        <w:ind w:left="2869" w:hanging="180"/>
      </w:pPr>
    </w:lvl>
    <w:lvl w:ilvl="3" w:tplc="0C0A000F" w:tentative="1">
      <w:start w:val="1"/>
      <w:numFmt w:val="decimal"/>
      <w:lvlText w:val="%4."/>
      <w:lvlJc w:val="left"/>
      <w:pPr>
        <w:ind w:left="3589" w:hanging="360"/>
      </w:pPr>
    </w:lvl>
    <w:lvl w:ilvl="4" w:tplc="0C0A0019" w:tentative="1">
      <w:start w:val="1"/>
      <w:numFmt w:val="lowerLetter"/>
      <w:lvlText w:val="%5."/>
      <w:lvlJc w:val="left"/>
      <w:pPr>
        <w:ind w:left="4309" w:hanging="360"/>
      </w:pPr>
    </w:lvl>
    <w:lvl w:ilvl="5" w:tplc="0C0A001B" w:tentative="1">
      <w:start w:val="1"/>
      <w:numFmt w:val="lowerRoman"/>
      <w:lvlText w:val="%6."/>
      <w:lvlJc w:val="right"/>
      <w:pPr>
        <w:ind w:left="5029" w:hanging="180"/>
      </w:pPr>
    </w:lvl>
    <w:lvl w:ilvl="6" w:tplc="0C0A000F" w:tentative="1">
      <w:start w:val="1"/>
      <w:numFmt w:val="decimal"/>
      <w:lvlText w:val="%7."/>
      <w:lvlJc w:val="left"/>
      <w:pPr>
        <w:ind w:left="5749" w:hanging="360"/>
      </w:pPr>
    </w:lvl>
    <w:lvl w:ilvl="7" w:tplc="0C0A0019" w:tentative="1">
      <w:start w:val="1"/>
      <w:numFmt w:val="lowerLetter"/>
      <w:lvlText w:val="%8."/>
      <w:lvlJc w:val="left"/>
      <w:pPr>
        <w:ind w:left="6469" w:hanging="360"/>
      </w:pPr>
    </w:lvl>
    <w:lvl w:ilvl="8" w:tplc="0C0A001B" w:tentative="1">
      <w:start w:val="1"/>
      <w:numFmt w:val="lowerRoman"/>
      <w:lvlText w:val="%9."/>
      <w:lvlJc w:val="right"/>
      <w:pPr>
        <w:ind w:left="7189" w:hanging="180"/>
      </w:pPr>
    </w:lvl>
  </w:abstractNum>
  <w:abstractNum w:abstractNumId="11" w15:restartNumberingAfterBreak="0">
    <w:nsid w:val="0AAA45E5"/>
    <w:multiLevelType w:val="hybridMultilevel"/>
    <w:tmpl w:val="ED3C9DF6"/>
    <w:lvl w:ilvl="0" w:tplc="B5065F6A">
      <w:start w:val="1"/>
      <w:numFmt w:val="bullet"/>
      <w:pStyle w:val="Nivel1"/>
      <w:lvlText w:val=""/>
      <w:lvlJc w:val="left"/>
      <w:pPr>
        <w:ind w:left="720" w:hanging="360"/>
      </w:pPr>
      <w:rPr>
        <w:rFonts w:ascii="Wingdings" w:hAnsi="Wingdings" w:hint="default"/>
      </w:rPr>
    </w:lvl>
    <w:lvl w:ilvl="1" w:tplc="BBC6483A">
      <w:numFmt w:val="bullet"/>
      <w:pStyle w:val="Nivel2"/>
      <w:lvlText w:val="‒"/>
      <w:lvlJc w:val="left"/>
      <w:pPr>
        <w:ind w:left="1440" w:hanging="360"/>
      </w:pPr>
      <w:rPr>
        <w:rFonts w:ascii="Times New Roman" w:eastAsia="Times New Roman" w:hAnsi="Times New Roman" w:cs="Times New Roman" w:hint="default"/>
      </w:rPr>
    </w:lvl>
    <w:lvl w:ilvl="2" w:tplc="4ABED34A">
      <w:start w:val="1"/>
      <w:numFmt w:val="bullet"/>
      <w:pStyle w:val="Nivel3"/>
      <w:lvlText w:val="o"/>
      <w:lvlJc w:val="left"/>
      <w:pPr>
        <w:ind w:left="2160" w:hanging="360"/>
      </w:pPr>
      <w:rPr>
        <w:rFonts w:ascii="Courier New" w:hAnsi="Courier New" w:cs="Courier New" w:hint="default"/>
      </w:rPr>
    </w:lvl>
    <w:lvl w:ilvl="3" w:tplc="D9C27A46">
      <w:start w:val="1"/>
      <w:numFmt w:val="bullet"/>
      <w:pStyle w:val="Nivel4"/>
      <w:lvlText w:val=""/>
      <w:lvlJc w:val="left"/>
      <w:pPr>
        <w:ind w:left="2880" w:hanging="360"/>
      </w:pPr>
      <w:rPr>
        <w:rFonts w:ascii="Symbol" w:hAnsi="Symbol" w:hint="default"/>
      </w:rPr>
    </w:lvl>
    <w:lvl w:ilvl="4" w:tplc="C83071C4">
      <w:start w:val="1"/>
      <w:numFmt w:val="bullet"/>
      <w:pStyle w:val="Nivel5"/>
      <w:lvlText w:val="▫"/>
      <w:lvlJc w:val="left"/>
      <w:pPr>
        <w:ind w:left="3600" w:hanging="360"/>
      </w:pPr>
      <w:rPr>
        <w:rFonts w:ascii="Palatino Linotype" w:hAnsi="Palatino Linotype" w:hint="default"/>
      </w:rPr>
    </w:lvl>
    <w:lvl w:ilvl="5" w:tplc="82B01532">
      <w:start w:val="1"/>
      <w:numFmt w:val="bullet"/>
      <w:pStyle w:val="Nivel6"/>
      <w:lvlText w:val=""/>
      <w:lvlJc w:val="left"/>
      <w:pPr>
        <w:ind w:left="4320" w:hanging="360"/>
      </w:pPr>
      <w:rPr>
        <w:rFonts w:ascii="Symbol" w:hAnsi="Symbol" w:hint="default"/>
        <w:sz w:val="20"/>
        <w:szCs w:val="20"/>
      </w:rPr>
    </w:lvl>
    <w:lvl w:ilvl="6" w:tplc="EFC64542">
      <w:start w:val="1"/>
      <w:numFmt w:val="bullet"/>
      <w:pStyle w:val="Nivel7"/>
      <w:lvlText w:val=""/>
      <w:lvlJc w:val="left"/>
      <w:pPr>
        <w:ind w:left="5040" w:hanging="360"/>
      </w:pPr>
      <w:rPr>
        <w:rFonts w:ascii="Palatino Linotype" w:hAnsi="Palatino Linotype" w:hint="default"/>
        <w:b w:val="0"/>
        <w:i w:val="0"/>
        <w:color w:val="auto"/>
        <w:sz w:val="20"/>
        <w:szCs w:val="20"/>
      </w:rPr>
    </w:lvl>
    <w:lvl w:ilvl="7" w:tplc="5D481DD4">
      <w:start w:val="1"/>
      <w:numFmt w:val="bullet"/>
      <w:pStyle w:val="Nivel8"/>
      <w:lvlText w:val=""/>
      <w:lvlJc w:val="left"/>
      <w:pPr>
        <w:ind w:left="5760" w:hanging="360"/>
      </w:pPr>
      <w:rPr>
        <w:rFonts w:ascii="Wingdings" w:hAnsi="Wingdings" w:hint="default"/>
      </w:rPr>
    </w:lvl>
    <w:lvl w:ilvl="8" w:tplc="FFFFFFFF">
      <w:numFmt w:val="bullet"/>
      <w:lvlText w:val="‒"/>
      <w:lvlJc w:val="left"/>
      <w:pPr>
        <w:ind w:left="6480" w:hanging="360"/>
      </w:pPr>
      <w:rPr>
        <w:rFonts w:ascii="Times New Roman" w:eastAsia="Times New Roman" w:hAnsi="Times New Roman" w:cs="Times New Roman" w:hint="default"/>
      </w:rPr>
    </w:lvl>
  </w:abstractNum>
  <w:abstractNum w:abstractNumId="12" w15:restartNumberingAfterBreak="0">
    <w:nsid w:val="18913446"/>
    <w:multiLevelType w:val="hybridMultilevel"/>
    <w:tmpl w:val="B0844BDC"/>
    <w:lvl w:ilvl="0" w:tplc="A6BC1346">
      <w:numFmt w:val="decimal"/>
      <w:pStyle w:val="Apartado0"/>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 w15:restartNumberingAfterBreak="0">
    <w:nsid w:val="26110CBD"/>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27227E69"/>
    <w:multiLevelType w:val="multilevel"/>
    <w:tmpl w:val="0809001D"/>
    <w:styleLink w:val="Lista1"/>
    <w:lvl w:ilvl="0">
      <w:start w:val="1"/>
      <w:numFmt w:val="bullet"/>
      <w:lvlText w:val=""/>
      <w:lvlJc w:val="left"/>
      <w:pPr>
        <w:ind w:left="360" w:hanging="360"/>
      </w:pPr>
      <w:rPr>
        <w:rFonts w:ascii="Symbol" w:hAnsi="Symbol" w:hint="default"/>
        <w:color w:val="auto"/>
      </w:rPr>
    </w:lvl>
    <w:lvl w:ilvl="1">
      <w:start w:val="1"/>
      <w:numFmt w:val="bullet"/>
      <w:lvlText w:val=""/>
      <w:lvlJc w:val="left"/>
      <w:pPr>
        <w:ind w:left="720" w:hanging="360"/>
      </w:pPr>
      <w:rPr>
        <w:rFonts w:ascii="Symbol" w:hAnsi="Symbol" w:hint="default"/>
        <w:color w:val="auto"/>
      </w:rPr>
    </w:lvl>
    <w:lvl w:ilvl="2">
      <w:start w:val="1"/>
      <w:numFmt w:val="bullet"/>
      <w:lvlText w:val=""/>
      <w:lvlJc w:val="left"/>
      <w:pPr>
        <w:ind w:left="1080" w:hanging="360"/>
      </w:pPr>
      <w:rPr>
        <w:rFonts w:ascii="Symbol" w:hAnsi="Symbol" w:hint="default"/>
        <w:color w:val="auto"/>
      </w:r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27825D9D"/>
    <w:multiLevelType w:val="hybridMultilevel"/>
    <w:tmpl w:val="A5949BF8"/>
    <w:lvl w:ilvl="0" w:tplc="0B1A682E">
      <w:start w:val="1"/>
      <w:numFmt w:val="decimal"/>
      <w:pStyle w:val="Nmero"/>
      <w:lvlText w:val="%1."/>
      <w:lvlJc w:val="left"/>
      <w:pPr>
        <w:ind w:left="1656" w:hanging="360"/>
      </w:pPr>
    </w:lvl>
    <w:lvl w:ilvl="1" w:tplc="08090019" w:tentative="1">
      <w:start w:val="1"/>
      <w:numFmt w:val="lowerLetter"/>
      <w:lvlText w:val="%2."/>
      <w:lvlJc w:val="left"/>
      <w:pPr>
        <w:ind w:left="2376" w:hanging="360"/>
      </w:pPr>
    </w:lvl>
    <w:lvl w:ilvl="2" w:tplc="0809001B" w:tentative="1">
      <w:start w:val="1"/>
      <w:numFmt w:val="lowerRoman"/>
      <w:lvlText w:val="%3."/>
      <w:lvlJc w:val="right"/>
      <w:pPr>
        <w:ind w:left="3096" w:hanging="180"/>
      </w:pPr>
    </w:lvl>
    <w:lvl w:ilvl="3" w:tplc="0809000F" w:tentative="1">
      <w:start w:val="1"/>
      <w:numFmt w:val="decimal"/>
      <w:lvlText w:val="%4."/>
      <w:lvlJc w:val="left"/>
      <w:pPr>
        <w:ind w:left="3816" w:hanging="360"/>
      </w:pPr>
    </w:lvl>
    <w:lvl w:ilvl="4" w:tplc="08090019" w:tentative="1">
      <w:start w:val="1"/>
      <w:numFmt w:val="lowerLetter"/>
      <w:lvlText w:val="%5."/>
      <w:lvlJc w:val="left"/>
      <w:pPr>
        <w:ind w:left="4536" w:hanging="360"/>
      </w:pPr>
    </w:lvl>
    <w:lvl w:ilvl="5" w:tplc="0809001B" w:tentative="1">
      <w:start w:val="1"/>
      <w:numFmt w:val="lowerRoman"/>
      <w:lvlText w:val="%6."/>
      <w:lvlJc w:val="right"/>
      <w:pPr>
        <w:ind w:left="5256" w:hanging="180"/>
      </w:pPr>
    </w:lvl>
    <w:lvl w:ilvl="6" w:tplc="0809000F" w:tentative="1">
      <w:start w:val="1"/>
      <w:numFmt w:val="decimal"/>
      <w:lvlText w:val="%7."/>
      <w:lvlJc w:val="left"/>
      <w:pPr>
        <w:ind w:left="5976" w:hanging="360"/>
      </w:pPr>
    </w:lvl>
    <w:lvl w:ilvl="7" w:tplc="08090019" w:tentative="1">
      <w:start w:val="1"/>
      <w:numFmt w:val="lowerLetter"/>
      <w:lvlText w:val="%8."/>
      <w:lvlJc w:val="left"/>
      <w:pPr>
        <w:ind w:left="6696" w:hanging="360"/>
      </w:pPr>
    </w:lvl>
    <w:lvl w:ilvl="8" w:tplc="0809001B" w:tentative="1">
      <w:start w:val="1"/>
      <w:numFmt w:val="lowerRoman"/>
      <w:lvlText w:val="%9."/>
      <w:lvlJc w:val="right"/>
      <w:pPr>
        <w:ind w:left="7416" w:hanging="180"/>
      </w:pPr>
    </w:lvl>
  </w:abstractNum>
  <w:abstractNum w:abstractNumId="16" w15:restartNumberingAfterBreak="0">
    <w:nsid w:val="38E72983"/>
    <w:multiLevelType w:val="multilevel"/>
    <w:tmpl w:val="46465CB2"/>
    <w:lvl w:ilvl="0">
      <w:start w:val="1"/>
      <w:numFmt w:val="decimal"/>
      <w:lvlText w:val="%1."/>
      <w:lvlJc w:val="left"/>
      <w:pPr>
        <w:ind w:left="360" w:hanging="360"/>
      </w:pPr>
    </w:lvl>
    <w:lvl w:ilvl="1">
      <w:start w:val="1"/>
      <w:numFmt w:val="decimal"/>
      <w:lvlText w:val="%1.%2."/>
      <w:lvlJc w:val="left"/>
      <w:pPr>
        <w:ind w:left="792" w:hanging="43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43D327B7"/>
    <w:multiLevelType w:val="multilevel"/>
    <w:tmpl w:val="266C7CC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color w:val="5F2987"/>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0FB7C1A"/>
    <w:multiLevelType w:val="multilevel"/>
    <w:tmpl w:val="0809001D"/>
    <w:numStyleLink w:val="Lista1"/>
  </w:abstractNum>
  <w:abstractNum w:abstractNumId="19" w15:restartNumberingAfterBreak="0">
    <w:nsid w:val="564A2F8D"/>
    <w:multiLevelType w:val="hybridMultilevel"/>
    <w:tmpl w:val="97B461D4"/>
    <w:lvl w:ilvl="0" w:tplc="587AD506">
      <w:start w:val="1"/>
      <w:numFmt w:val="lowerRoman"/>
      <w:lvlText w:val="%1."/>
      <w:lvlJc w:val="right"/>
      <w:pPr>
        <w:ind w:left="720" w:hanging="360"/>
      </w:pPr>
      <w:rPr>
        <w:i/>
        <w:iCs/>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 w15:restartNumberingAfterBreak="0">
    <w:nsid w:val="59AA13DB"/>
    <w:multiLevelType w:val="hybridMultilevel"/>
    <w:tmpl w:val="D666C83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1" w15:restartNumberingAfterBreak="0">
    <w:nsid w:val="644F0399"/>
    <w:multiLevelType w:val="hybridMultilevel"/>
    <w:tmpl w:val="61A8F4B2"/>
    <w:lvl w:ilvl="0" w:tplc="E8B4CCBE">
      <w:start w:val="1"/>
      <w:numFmt w:val="lowerRoman"/>
      <w:pStyle w:val="Nmeroromano"/>
      <w:lvlText w:val="%1)"/>
      <w:lvlJc w:val="right"/>
      <w:pPr>
        <w:ind w:left="1080" w:hanging="720"/>
      </w:pPr>
      <w:rPr>
        <w:rFonts w:hint="default"/>
        <w:i/>
        <w:iCs/>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 w15:restartNumberingAfterBreak="0">
    <w:nsid w:val="69122A6A"/>
    <w:multiLevelType w:val="hybridMultilevel"/>
    <w:tmpl w:val="CCCE9E08"/>
    <w:lvl w:ilvl="0" w:tplc="3B4C55AC">
      <w:start w:val="1"/>
      <w:numFmt w:val="lowerLetter"/>
      <w:pStyle w:val="Letra"/>
      <w:lvlText w:val="%1."/>
      <w:lvlJc w:val="left"/>
      <w:pPr>
        <w:ind w:left="1146" w:hanging="360"/>
      </w:pPr>
      <w:rPr>
        <w:i/>
        <w:iCs/>
      </w:rPr>
    </w:lvl>
    <w:lvl w:ilvl="1" w:tplc="08090019" w:tentative="1">
      <w:start w:val="1"/>
      <w:numFmt w:val="lowerLetter"/>
      <w:lvlText w:val="%2."/>
      <w:lvlJc w:val="left"/>
      <w:pPr>
        <w:ind w:left="1866" w:hanging="360"/>
      </w:pPr>
    </w:lvl>
    <w:lvl w:ilvl="2" w:tplc="0809001B" w:tentative="1">
      <w:start w:val="1"/>
      <w:numFmt w:val="lowerRoman"/>
      <w:lvlText w:val="%3."/>
      <w:lvlJc w:val="right"/>
      <w:pPr>
        <w:ind w:left="2586" w:hanging="180"/>
      </w:pPr>
    </w:lvl>
    <w:lvl w:ilvl="3" w:tplc="0809000F" w:tentative="1">
      <w:start w:val="1"/>
      <w:numFmt w:val="decimal"/>
      <w:lvlText w:val="%4."/>
      <w:lvlJc w:val="left"/>
      <w:pPr>
        <w:ind w:left="3306" w:hanging="360"/>
      </w:pPr>
    </w:lvl>
    <w:lvl w:ilvl="4" w:tplc="08090019" w:tentative="1">
      <w:start w:val="1"/>
      <w:numFmt w:val="lowerLetter"/>
      <w:lvlText w:val="%5."/>
      <w:lvlJc w:val="left"/>
      <w:pPr>
        <w:ind w:left="4026" w:hanging="360"/>
      </w:pPr>
    </w:lvl>
    <w:lvl w:ilvl="5" w:tplc="0809001B" w:tentative="1">
      <w:start w:val="1"/>
      <w:numFmt w:val="lowerRoman"/>
      <w:lvlText w:val="%6."/>
      <w:lvlJc w:val="right"/>
      <w:pPr>
        <w:ind w:left="4746" w:hanging="180"/>
      </w:pPr>
    </w:lvl>
    <w:lvl w:ilvl="6" w:tplc="0809000F" w:tentative="1">
      <w:start w:val="1"/>
      <w:numFmt w:val="decimal"/>
      <w:lvlText w:val="%7."/>
      <w:lvlJc w:val="left"/>
      <w:pPr>
        <w:ind w:left="5466" w:hanging="360"/>
      </w:pPr>
    </w:lvl>
    <w:lvl w:ilvl="7" w:tplc="08090019" w:tentative="1">
      <w:start w:val="1"/>
      <w:numFmt w:val="lowerLetter"/>
      <w:lvlText w:val="%8."/>
      <w:lvlJc w:val="left"/>
      <w:pPr>
        <w:ind w:left="6186" w:hanging="360"/>
      </w:pPr>
    </w:lvl>
    <w:lvl w:ilvl="8" w:tplc="0809001B" w:tentative="1">
      <w:start w:val="1"/>
      <w:numFmt w:val="lowerRoman"/>
      <w:lvlText w:val="%9."/>
      <w:lvlJc w:val="right"/>
      <w:pPr>
        <w:ind w:left="6906" w:hanging="180"/>
      </w:pPr>
    </w:lvl>
  </w:abstractNum>
  <w:abstractNum w:abstractNumId="23" w15:restartNumberingAfterBreak="0">
    <w:nsid w:val="6ED70B60"/>
    <w:multiLevelType w:val="multilevel"/>
    <w:tmpl w:val="7CCC0F10"/>
    <w:lvl w:ilvl="0">
      <w:numFmt w:val="decimal"/>
      <w:lvlText w:val="%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lvlText w:val="%1.%2."/>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1080" w:hanging="720"/>
      </w:pPr>
      <w:rPr>
        <w:rFonts w:hint="default"/>
        <w:b w:val="0"/>
        <w:bCs w:val="0"/>
        <w:i/>
        <w:iCs/>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4" w15:restartNumberingAfterBreak="0">
    <w:nsid w:val="7289520D"/>
    <w:multiLevelType w:val="hybridMultilevel"/>
    <w:tmpl w:val="306AA340"/>
    <w:lvl w:ilvl="0" w:tplc="4B5EB152">
      <w:start w:val="1"/>
      <w:numFmt w:val="decimal"/>
      <w:lvlText w:val="A.%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754F2D97"/>
    <w:multiLevelType w:val="hybridMultilevel"/>
    <w:tmpl w:val="524A49A6"/>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 w15:restartNumberingAfterBreak="0">
    <w:nsid w:val="798B16D6"/>
    <w:multiLevelType w:val="multilevel"/>
    <w:tmpl w:val="C2B87E12"/>
    <w:lvl w:ilvl="0">
      <w:start w:val="1"/>
      <w:numFmt w:val="decimal"/>
      <w:lvlText w:val="%1."/>
      <w:lvlJc w:val="left"/>
      <w:pPr>
        <w:ind w:left="360" w:hanging="360"/>
      </w:pPr>
      <w:rPr>
        <w:rFonts w:hint="default"/>
      </w:rPr>
    </w:lvl>
    <w:lvl w:ilvl="1">
      <w:start w:val="1"/>
      <w:numFmt w:val="decimal"/>
      <w:lvlText w:val="%1.%2."/>
      <w:lvlJc w:val="left"/>
      <w:pPr>
        <w:ind w:left="502" w:hanging="360"/>
      </w:pPr>
      <w:rPr>
        <w:rFonts w:hint="default"/>
      </w:rPr>
    </w:lvl>
    <w:lvl w:ilvl="2">
      <w:start w:val="1"/>
      <w:numFmt w:val="decimal"/>
      <w:lvlText w:val="%1.%2.%3."/>
      <w:lvlJc w:val="left"/>
      <w:pPr>
        <w:ind w:left="644" w:hanging="360"/>
      </w:pPr>
      <w:rPr>
        <w:rFonts w:hint="default"/>
      </w:rPr>
    </w:lvl>
    <w:lvl w:ilvl="3">
      <w:start w:val="1"/>
      <w:numFmt w:val="decimal"/>
      <w:lvlText w:val="%1.%2.%3.%4."/>
      <w:lvlJc w:val="left"/>
      <w:pPr>
        <w:ind w:left="1146" w:hanging="720"/>
      </w:pPr>
      <w:rPr>
        <w:rFonts w:hint="default"/>
      </w:rPr>
    </w:lvl>
    <w:lvl w:ilvl="4">
      <w:start w:val="1"/>
      <w:numFmt w:val="decimal"/>
      <w:lvlText w:val="%1.%2.%3.%4.%5."/>
      <w:lvlJc w:val="left"/>
      <w:pPr>
        <w:ind w:left="1288" w:hanging="720"/>
      </w:pPr>
      <w:rPr>
        <w:rFonts w:hint="default"/>
      </w:rPr>
    </w:lvl>
    <w:lvl w:ilvl="5">
      <w:start w:val="1"/>
      <w:numFmt w:val="decimal"/>
      <w:lvlText w:val="%1.%2.%3.%4.%5.%6."/>
      <w:lvlJc w:val="left"/>
      <w:pPr>
        <w:ind w:left="1430" w:hanging="720"/>
      </w:pPr>
      <w:rPr>
        <w:rFonts w:hint="default"/>
      </w:rPr>
    </w:lvl>
    <w:lvl w:ilvl="6">
      <w:start w:val="1"/>
      <w:numFmt w:val="decimal"/>
      <w:lvlText w:val="%1.%2.%3.%4.%5.%6.%7."/>
      <w:lvlJc w:val="left"/>
      <w:pPr>
        <w:ind w:left="1932" w:hanging="1080"/>
      </w:pPr>
      <w:rPr>
        <w:rFonts w:hint="default"/>
      </w:rPr>
    </w:lvl>
    <w:lvl w:ilvl="7">
      <w:start w:val="1"/>
      <w:numFmt w:val="decimal"/>
      <w:lvlText w:val="%1.%2.%3.%4.%5.%6.%7.%8."/>
      <w:lvlJc w:val="left"/>
      <w:pPr>
        <w:ind w:left="2074" w:hanging="1080"/>
      </w:pPr>
      <w:rPr>
        <w:rFonts w:hint="default"/>
      </w:rPr>
    </w:lvl>
    <w:lvl w:ilvl="8">
      <w:start w:val="1"/>
      <w:numFmt w:val="decimal"/>
      <w:lvlText w:val="%1.%2.%3.%4.%5.%6.%7.%8.%9."/>
      <w:lvlJc w:val="left"/>
      <w:pPr>
        <w:ind w:left="2216" w:hanging="1080"/>
      </w:pPr>
      <w:rPr>
        <w:rFonts w:hint="default"/>
      </w:rPr>
    </w:lvl>
  </w:abstractNum>
  <w:abstractNum w:abstractNumId="27" w15:restartNumberingAfterBreak="0">
    <w:nsid w:val="79AD32D2"/>
    <w:multiLevelType w:val="hybridMultilevel"/>
    <w:tmpl w:val="DB0CF2E8"/>
    <w:lvl w:ilvl="0" w:tplc="56B83326">
      <w:start w:val="1"/>
      <w:numFmt w:val="decimal"/>
      <w:pStyle w:val="Ttulo5"/>
      <w:lvlText w:val="A.%1."/>
      <w:lvlJc w:val="left"/>
      <w:pPr>
        <w:ind w:left="1440" w:hanging="360"/>
      </w:pPr>
      <w:rPr>
        <w:rFonts w:hint="default"/>
      </w:rPr>
    </w:lvl>
    <w:lvl w:ilvl="1" w:tplc="08090019" w:tentative="1">
      <w:start w:val="1"/>
      <w:numFmt w:val="lowerLetter"/>
      <w:lvlText w:val="%2."/>
      <w:lvlJc w:val="left"/>
      <w:pPr>
        <w:ind w:left="2160" w:hanging="360"/>
      </w:pPr>
    </w:lvl>
    <w:lvl w:ilvl="2" w:tplc="0809001B" w:tentative="1">
      <w:start w:val="1"/>
      <w:numFmt w:val="lowerRoman"/>
      <w:lvlText w:val="%3."/>
      <w:lvlJc w:val="right"/>
      <w:pPr>
        <w:ind w:left="2880" w:hanging="180"/>
      </w:pPr>
    </w:lvl>
    <w:lvl w:ilvl="3" w:tplc="0809000F" w:tentative="1">
      <w:start w:val="1"/>
      <w:numFmt w:val="decimal"/>
      <w:lvlText w:val="%4."/>
      <w:lvlJc w:val="left"/>
      <w:pPr>
        <w:ind w:left="3600" w:hanging="360"/>
      </w:pPr>
    </w:lvl>
    <w:lvl w:ilvl="4" w:tplc="08090019" w:tentative="1">
      <w:start w:val="1"/>
      <w:numFmt w:val="lowerLetter"/>
      <w:lvlText w:val="%5."/>
      <w:lvlJc w:val="left"/>
      <w:pPr>
        <w:ind w:left="4320" w:hanging="360"/>
      </w:pPr>
    </w:lvl>
    <w:lvl w:ilvl="5" w:tplc="0809001B" w:tentative="1">
      <w:start w:val="1"/>
      <w:numFmt w:val="lowerRoman"/>
      <w:lvlText w:val="%6."/>
      <w:lvlJc w:val="right"/>
      <w:pPr>
        <w:ind w:left="5040" w:hanging="180"/>
      </w:pPr>
    </w:lvl>
    <w:lvl w:ilvl="6" w:tplc="0809000F" w:tentative="1">
      <w:start w:val="1"/>
      <w:numFmt w:val="decimal"/>
      <w:lvlText w:val="%7."/>
      <w:lvlJc w:val="left"/>
      <w:pPr>
        <w:ind w:left="5760" w:hanging="360"/>
      </w:pPr>
    </w:lvl>
    <w:lvl w:ilvl="7" w:tplc="08090019" w:tentative="1">
      <w:start w:val="1"/>
      <w:numFmt w:val="lowerLetter"/>
      <w:lvlText w:val="%8."/>
      <w:lvlJc w:val="left"/>
      <w:pPr>
        <w:ind w:left="6480" w:hanging="360"/>
      </w:pPr>
    </w:lvl>
    <w:lvl w:ilvl="8" w:tplc="0809001B" w:tentative="1">
      <w:start w:val="1"/>
      <w:numFmt w:val="lowerRoman"/>
      <w:lvlText w:val="%9."/>
      <w:lvlJc w:val="right"/>
      <w:pPr>
        <w:ind w:left="7200" w:hanging="180"/>
      </w:pPr>
    </w:lvl>
  </w:abstractNum>
  <w:abstractNum w:abstractNumId="28" w15:restartNumberingAfterBreak="0">
    <w:nsid w:val="79CA1A32"/>
    <w:multiLevelType w:val="multilevel"/>
    <w:tmpl w:val="52669C50"/>
    <w:lvl w:ilvl="0">
      <w:numFmt w:val="decimal"/>
      <w:lvlText w:val="%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FFFFFF" w:themeColor="background1"/>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lvlText w:val="%1.%2."/>
      <w:lvlJc w:val="left"/>
      <w:pPr>
        <w:ind w:left="1134" w:hanging="360"/>
      </w:pPr>
      <w:rPr>
        <w:rFonts w:hint="default"/>
      </w:rPr>
    </w:lvl>
    <w:lvl w:ilvl="2">
      <w:start w:val="1"/>
      <w:numFmt w:val="decimal"/>
      <w:isLgl/>
      <w:lvlText w:val="%1.%2.%3."/>
      <w:lvlJc w:val="left"/>
      <w:pPr>
        <w:ind w:left="1908" w:hanging="720"/>
      </w:pPr>
      <w:rPr>
        <w:rFonts w:hint="default"/>
      </w:rPr>
    </w:lvl>
    <w:lvl w:ilvl="3">
      <w:start w:val="1"/>
      <w:numFmt w:val="decimal"/>
      <w:isLgl/>
      <w:lvlText w:val="%1.%2.%3.%4."/>
      <w:lvlJc w:val="left"/>
      <w:pPr>
        <w:ind w:left="2322" w:hanging="720"/>
      </w:pPr>
      <w:rPr>
        <w:rFonts w:hint="default"/>
      </w:rPr>
    </w:lvl>
    <w:lvl w:ilvl="4">
      <w:start w:val="1"/>
      <w:numFmt w:val="decimal"/>
      <w:isLgl/>
      <w:lvlText w:val="%1.%2.%3.%4.%5."/>
      <w:lvlJc w:val="left"/>
      <w:pPr>
        <w:ind w:left="3096" w:hanging="1080"/>
      </w:pPr>
      <w:rPr>
        <w:rFonts w:hint="default"/>
      </w:rPr>
    </w:lvl>
    <w:lvl w:ilvl="5">
      <w:start w:val="1"/>
      <w:numFmt w:val="decimal"/>
      <w:isLgl/>
      <w:lvlText w:val="%1.%2.%3.%4.%5.%6."/>
      <w:lvlJc w:val="left"/>
      <w:pPr>
        <w:ind w:left="3510" w:hanging="1080"/>
      </w:pPr>
      <w:rPr>
        <w:rFonts w:hint="default"/>
      </w:rPr>
    </w:lvl>
    <w:lvl w:ilvl="6">
      <w:start w:val="1"/>
      <w:numFmt w:val="decimal"/>
      <w:isLgl/>
      <w:lvlText w:val="%1.%2.%3.%4.%5.%6.%7."/>
      <w:lvlJc w:val="left"/>
      <w:pPr>
        <w:ind w:left="4284" w:hanging="1440"/>
      </w:pPr>
      <w:rPr>
        <w:rFonts w:hint="default"/>
      </w:rPr>
    </w:lvl>
    <w:lvl w:ilvl="7">
      <w:start w:val="1"/>
      <w:numFmt w:val="decimal"/>
      <w:isLgl/>
      <w:lvlText w:val="%1.%2.%3.%4.%5.%6.%7.%8."/>
      <w:lvlJc w:val="left"/>
      <w:pPr>
        <w:ind w:left="4698" w:hanging="1440"/>
      </w:pPr>
      <w:rPr>
        <w:rFonts w:hint="default"/>
      </w:rPr>
    </w:lvl>
    <w:lvl w:ilvl="8">
      <w:start w:val="1"/>
      <w:numFmt w:val="decimal"/>
      <w:isLgl/>
      <w:lvlText w:val="%1.%2.%3.%4.%5.%6.%7.%8.%9."/>
      <w:lvlJc w:val="left"/>
      <w:pPr>
        <w:ind w:left="5472" w:hanging="1800"/>
      </w:pPr>
      <w:rPr>
        <w:rFonts w:hint="default"/>
      </w:rPr>
    </w:lvl>
  </w:abstractNum>
  <w:abstractNum w:abstractNumId="29" w15:restartNumberingAfterBreak="0">
    <w:nsid w:val="7A281A56"/>
    <w:multiLevelType w:val="hybridMultilevel"/>
    <w:tmpl w:val="2B9C818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16cid:durableId="181676059">
    <w:abstractNumId w:val="23"/>
  </w:num>
  <w:num w:numId="2" w16cid:durableId="808330377">
    <w:abstractNumId w:val="11"/>
  </w:num>
  <w:num w:numId="3" w16cid:durableId="1281767471">
    <w:abstractNumId w:val="24"/>
  </w:num>
  <w:num w:numId="4" w16cid:durableId="259066400">
    <w:abstractNumId w:val="28"/>
  </w:num>
  <w:num w:numId="5" w16cid:durableId="1544440492">
    <w:abstractNumId w:val="27"/>
  </w:num>
  <w:num w:numId="6" w16cid:durableId="373384582">
    <w:abstractNumId w:val="13"/>
  </w:num>
  <w:num w:numId="7" w16cid:durableId="829365101">
    <w:abstractNumId w:val="20"/>
  </w:num>
  <w:num w:numId="8" w16cid:durableId="618148413">
    <w:abstractNumId w:val="14"/>
  </w:num>
  <w:num w:numId="9" w16cid:durableId="25372873">
    <w:abstractNumId w:val="18"/>
  </w:num>
  <w:num w:numId="10" w16cid:durableId="489558726">
    <w:abstractNumId w:val="22"/>
  </w:num>
  <w:num w:numId="11" w16cid:durableId="658315752">
    <w:abstractNumId w:val="15"/>
  </w:num>
  <w:num w:numId="12" w16cid:durableId="159583792">
    <w:abstractNumId w:val="9"/>
  </w:num>
  <w:num w:numId="13" w16cid:durableId="1412461012">
    <w:abstractNumId w:val="7"/>
  </w:num>
  <w:num w:numId="14" w16cid:durableId="1049498149">
    <w:abstractNumId w:val="6"/>
  </w:num>
  <w:num w:numId="15" w16cid:durableId="480776684">
    <w:abstractNumId w:val="5"/>
  </w:num>
  <w:num w:numId="16" w16cid:durableId="1221096349">
    <w:abstractNumId w:val="4"/>
  </w:num>
  <w:num w:numId="17" w16cid:durableId="1127814330">
    <w:abstractNumId w:val="8"/>
  </w:num>
  <w:num w:numId="18" w16cid:durableId="953441926">
    <w:abstractNumId w:val="3"/>
  </w:num>
  <w:num w:numId="19" w16cid:durableId="1642999023">
    <w:abstractNumId w:val="2"/>
  </w:num>
  <w:num w:numId="20" w16cid:durableId="327173804">
    <w:abstractNumId w:val="1"/>
  </w:num>
  <w:num w:numId="21" w16cid:durableId="434401366">
    <w:abstractNumId w:val="0"/>
  </w:num>
  <w:num w:numId="22" w16cid:durableId="1051079801">
    <w:abstractNumId w:val="26"/>
  </w:num>
  <w:num w:numId="23" w16cid:durableId="623118318">
    <w:abstractNumId w:val="16"/>
  </w:num>
  <w:num w:numId="24" w16cid:durableId="1920939578">
    <w:abstractNumId w:val="17"/>
  </w:num>
  <w:num w:numId="25" w16cid:durableId="766539012">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526720926">
    <w:abstractNumId w:val="17"/>
  </w:num>
  <w:num w:numId="27" w16cid:durableId="1905023261">
    <w:abstractNumId w:val="11"/>
  </w:num>
  <w:num w:numId="28" w16cid:durableId="1736120722">
    <w:abstractNumId w:val="11"/>
  </w:num>
  <w:num w:numId="29" w16cid:durableId="1107384780">
    <w:abstractNumId w:val="11"/>
  </w:num>
  <w:num w:numId="30" w16cid:durableId="2057583031">
    <w:abstractNumId w:val="11"/>
  </w:num>
  <w:num w:numId="31" w16cid:durableId="2079938890">
    <w:abstractNumId w:val="19"/>
  </w:num>
  <w:num w:numId="32" w16cid:durableId="494882035">
    <w:abstractNumId w:val="10"/>
  </w:num>
  <w:num w:numId="33" w16cid:durableId="1109275043">
    <w:abstractNumId w:val="12"/>
  </w:num>
  <w:num w:numId="34" w16cid:durableId="307520786">
    <w:abstractNumId w:val="21"/>
  </w:num>
  <w:num w:numId="35" w16cid:durableId="395081875">
    <w:abstractNumId w:val="29"/>
  </w:num>
  <w:num w:numId="36" w16cid:durableId="42296539">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425"/>
  <w:characterSpacingControl w:val="doNotCompress"/>
  <w:hdrShapeDefaults>
    <o:shapedefaults v:ext="edit" spidmax="2050"/>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53965"/>
    <w:rsid w:val="000002B3"/>
    <w:rsid w:val="00002579"/>
    <w:rsid w:val="00002DB6"/>
    <w:rsid w:val="00020BA8"/>
    <w:rsid w:val="0002549F"/>
    <w:rsid w:val="0002686D"/>
    <w:rsid w:val="00026AD7"/>
    <w:rsid w:val="00031D43"/>
    <w:rsid w:val="00034FCC"/>
    <w:rsid w:val="00044055"/>
    <w:rsid w:val="00061288"/>
    <w:rsid w:val="000641A4"/>
    <w:rsid w:val="000656FA"/>
    <w:rsid w:val="0006593D"/>
    <w:rsid w:val="000A07DB"/>
    <w:rsid w:val="000A3137"/>
    <w:rsid w:val="000B1957"/>
    <w:rsid w:val="000B27DB"/>
    <w:rsid w:val="000B7441"/>
    <w:rsid w:val="000C3B32"/>
    <w:rsid w:val="000D4362"/>
    <w:rsid w:val="000D7779"/>
    <w:rsid w:val="000E3517"/>
    <w:rsid w:val="000E7F52"/>
    <w:rsid w:val="000F7E81"/>
    <w:rsid w:val="00103B5E"/>
    <w:rsid w:val="001103F0"/>
    <w:rsid w:val="00114079"/>
    <w:rsid w:val="00122BAA"/>
    <w:rsid w:val="001255B3"/>
    <w:rsid w:val="00136C53"/>
    <w:rsid w:val="0015013E"/>
    <w:rsid w:val="0015757C"/>
    <w:rsid w:val="00160C77"/>
    <w:rsid w:val="0016795D"/>
    <w:rsid w:val="00175DB8"/>
    <w:rsid w:val="00176523"/>
    <w:rsid w:val="00176EF9"/>
    <w:rsid w:val="00185D7D"/>
    <w:rsid w:val="001869B6"/>
    <w:rsid w:val="001957CC"/>
    <w:rsid w:val="001A2E58"/>
    <w:rsid w:val="001B0D9E"/>
    <w:rsid w:val="001B3CF5"/>
    <w:rsid w:val="001B3DF0"/>
    <w:rsid w:val="001B60D2"/>
    <w:rsid w:val="001C3DFA"/>
    <w:rsid w:val="001C5521"/>
    <w:rsid w:val="001D47BD"/>
    <w:rsid w:val="001D50D0"/>
    <w:rsid w:val="001F29C6"/>
    <w:rsid w:val="001F3A85"/>
    <w:rsid w:val="001F4206"/>
    <w:rsid w:val="001F5762"/>
    <w:rsid w:val="0021287D"/>
    <w:rsid w:val="0021698C"/>
    <w:rsid w:val="002174C9"/>
    <w:rsid w:val="0021754E"/>
    <w:rsid w:val="0021774E"/>
    <w:rsid w:val="0022234E"/>
    <w:rsid w:val="00223809"/>
    <w:rsid w:val="00225B15"/>
    <w:rsid w:val="00226F84"/>
    <w:rsid w:val="0023766A"/>
    <w:rsid w:val="00244CD3"/>
    <w:rsid w:val="0025290A"/>
    <w:rsid w:val="00254714"/>
    <w:rsid w:val="00255A14"/>
    <w:rsid w:val="00256262"/>
    <w:rsid w:val="002756C0"/>
    <w:rsid w:val="002822ED"/>
    <w:rsid w:val="00285F4B"/>
    <w:rsid w:val="0029255D"/>
    <w:rsid w:val="00294AD7"/>
    <w:rsid w:val="00295F46"/>
    <w:rsid w:val="002A1386"/>
    <w:rsid w:val="002A17D0"/>
    <w:rsid w:val="002A3679"/>
    <w:rsid w:val="002A42CB"/>
    <w:rsid w:val="002A7603"/>
    <w:rsid w:val="002B2D87"/>
    <w:rsid w:val="002B6017"/>
    <w:rsid w:val="002B6F17"/>
    <w:rsid w:val="002C148C"/>
    <w:rsid w:val="002C20F6"/>
    <w:rsid w:val="002C4286"/>
    <w:rsid w:val="002C6439"/>
    <w:rsid w:val="002D00BE"/>
    <w:rsid w:val="002D0AA3"/>
    <w:rsid w:val="002E0C48"/>
    <w:rsid w:val="002E3A6A"/>
    <w:rsid w:val="002E5F5F"/>
    <w:rsid w:val="002F6036"/>
    <w:rsid w:val="002F7FA3"/>
    <w:rsid w:val="00302A0E"/>
    <w:rsid w:val="00307C23"/>
    <w:rsid w:val="0031235B"/>
    <w:rsid w:val="003163AC"/>
    <w:rsid w:val="003167E1"/>
    <w:rsid w:val="0031762E"/>
    <w:rsid w:val="00335C00"/>
    <w:rsid w:val="00342648"/>
    <w:rsid w:val="00345AF6"/>
    <w:rsid w:val="00347929"/>
    <w:rsid w:val="00347B80"/>
    <w:rsid w:val="00353965"/>
    <w:rsid w:val="003739F7"/>
    <w:rsid w:val="00382871"/>
    <w:rsid w:val="003847B1"/>
    <w:rsid w:val="00393EB2"/>
    <w:rsid w:val="003958EF"/>
    <w:rsid w:val="003B04F7"/>
    <w:rsid w:val="003B3819"/>
    <w:rsid w:val="003B5446"/>
    <w:rsid w:val="003B547F"/>
    <w:rsid w:val="003C1AB9"/>
    <w:rsid w:val="003C2265"/>
    <w:rsid w:val="003C72A8"/>
    <w:rsid w:val="003D480C"/>
    <w:rsid w:val="003E176B"/>
    <w:rsid w:val="003E1FFE"/>
    <w:rsid w:val="003E77BB"/>
    <w:rsid w:val="003F1A5D"/>
    <w:rsid w:val="003F529B"/>
    <w:rsid w:val="003F60D3"/>
    <w:rsid w:val="003F6887"/>
    <w:rsid w:val="004005AD"/>
    <w:rsid w:val="00403D62"/>
    <w:rsid w:val="00414068"/>
    <w:rsid w:val="00417327"/>
    <w:rsid w:val="0042226F"/>
    <w:rsid w:val="004234B8"/>
    <w:rsid w:val="004263AB"/>
    <w:rsid w:val="0043012E"/>
    <w:rsid w:val="00431AE3"/>
    <w:rsid w:val="004324DB"/>
    <w:rsid w:val="004348B4"/>
    <w:rsid w:val="00441AF3"/>
    <w:rsid w:val="004464AC"/>
    <w:rsid w:val="00447376"/>
    <w:rsid w:val="00447C0F"/>
    <w:rsid w:val="004520DD"/>
    <w:rsid w:val="004567F5"/>
    <w:rsid w:val="00472974"/>
    <w:rsid w:val="004756D2"/>
    <w:rsid w:val="00481E21"/>
    <w:rsid w:val="00483099"/>
    <w:rsid w:val="00485059"/>
    <w:rsid w:val="00487109"/>
    <w:rsid w:val="004902CA"/>
    <w:rsid w:val="00490ED3"/>
    <w:rsid w:val="004A103B"/>
    <w:rsid w:val="004A29A7"/>
    <w:rsid w:val="004A6B03"/>
    <w:rsid w:val="004A6BE1"/>
    <w:rsid w:val="004B0C63"/>
    <w:rsid w:val="004C0C34"/>
    <w:rsid w:val="004C0D84"/>
    <w:rsid w:val="004C41C3"/>
    <w:rsid w:val="004C465C"/>
    <w:rsid w:val="004C5DE5"/>
    <w:rsid w:val="004C7D76"/>
    <w:rsid w:val="004D34A3"/>
    <w:rsid w:val="004F3B51"/>
    <w:rsid w:val="004F43DE"/>
    <w:rsid w:val="004F6FC2"/>
    <w:rsid w:val="00501786"/>
    <w:rsid w:val="00501CBB"/>
    <w:rsid w:val="00502A72"/>
    <w:rsid w:val="00510FB5"/>
    <w:rsid w:val="0051429B"/>
    <w:rsid w:val="0052273D"/>
    <w:rsid w:val="00536EFA"/>
    <w:rsid w:val="00550E4F"/>
    <w:rsid w:val="00554E7A"/>
    <w:rsid w:val="00556F6E"/>
    <w:rsid w:val="00561EA6"/>
    <w:rsid w:val="00562AA1"/>
    <w:rsid w:val="00573F24"/>
    <w:rsid w:val="00574F43"/>
    <w:rsid w:val="0059209F"/>
    <w:rsid w:val="00594683"/>
    <w:rsid w:val="005A0192"/>
    <w:rsid w:val="005A1863"/>
    <w:rsid w:val="005B4FE2"/>
    <w:rsid w:val="005B7D31"/>
    <w:rsid w:val="005C0398"/>
    <w:rsid w:val="005C131B"/>
    <w:rsid w:val="005C1F78"/>
    <w:rsid w:val="005D5BB5"/>
    <w:rsid w:val="005D7E1C"/>
    <w:rsid w:val="005E53B9"/>
    <w:rsid w:val="005E7105"/>
    <w:rsid w:val="005F0C11"/>
    <w:rsid w:val="006025ED"/>
    <w:rsid w:val="00602888"/>
    <w:rsid w:val="00602A15"/>
    <w:rsid w:val="0060664A"/>
    <w:rsid w:val="00606E13"/>
    <w:rsid w:val="00616D36"/>
    <w:rsid w:val="006225DE"/>
    <w:rsid w:val="00630D0B"/>
    <w:rsid w:val="00632AC2"/>
    <w:rsid w:val="00636938"/>
    <w:rsid w:val="00651CB4"/>
    <w:rsid w:val="0065657E"/>
    <w:rsid w:val="006700E5"/>
    <w:rsid w:val="0067041D"/>
    <w:rsid w:val="0067248F"/>
    <w:rsid w:val="006770B3"/>
    <w:rsid w:val="00680642"/>
    <w:rsid w:val="00684229"/>
    <w:rsid w:val="0068426C"/>
    <w:rsid w:val="0069210F"/>
    <w:rsid w:val="00693B21"/>
    <w:rsid w:val="00693E74"/>
    <w:rsid w:val="00697849"/>
    <w:rsid w:val="006A3F87"/>
    <w:rsid w:val="006B63AC"/>
    <w:rsid w:val="006B72FF"/>
    <w:rsid w:val="006C69B3"/>
    <w:rsid w:val="006D7494"/>
    <w:rsid w:val="006E1CC7"/>
    <w:rsid w:val="006E3B28"/>
    <w:rsid w:val="006E6A76"/>
    <w:rsid w:val="006F20BF"/>
    <w:rsid w:val="006F56C7"/>
    <w:rsid w:val="007036EB"/>
    <w:rsid w:val="00710C21"/>
    <w:rsid w:val="00712CC0"/>
    <w:rsid w:val="00713718"/>
    <w:rsid w:val="0071603A"/>
    <w:rsid w:val="007179DE"/>
    <w:rsid w:val="0072647A"/>
    <w:rsid w:val="007338F4"/>
    <w:rsid w:val="00741B8A"/>
    <w:rsid w:val="00750EA3"/>
    <w:rsid w:val="0075252B"/>
    <w:rsid w:val="00755A7D"/>
    <w:rsid w:val="00757B7C"/>
    <w:rsid w:val="00757C98"/>
    <w:rsid w:val="007635DA"/>
    <w:rsid w:val="00764940"/>
    <w:rsid w:val="007720B9"/>
    <w:rsid w:val="007770BC"/>
    <w:rsid w:val="00787EA1"/>
    <w:rsid w:val="00795649"/>
    <w:rsid w:val="007A52E1"/>
    <w:rsid w:val="007A7496"/>
    <w:rsid w:val="007B49FD"/>
    <w:rsid w:val="007D4C76"/>
    <w:rsid w:val="007D7B56"/>
    <w:rsid w:val="007E22D5"/>
    <w:rsid w:val="007E4A7C"/>
    <w:rsid w:val="00804841"/>
    <w:rsid w:val="00805E5F"/>
    <w:rsid w:val="00810E92"/>
    <w:rsid w:val="00812700"/>
    <w:rsid w:val="008142B0"/>
    <w:rsid w:val="0081544B"/>
    <w:rsid w:val="008161A9"/>
    <w:rsid w:val="008233F9"/>
    <w:rsid w:val="008274D7"/>
    <w:rsid w:val="00827955"/>
    <w:rsid w:val="00832BC1"/>
    <w:rsid w:val="00837B5A"/>
    <w:rsid w:val="0085103A"/>
    <w:rsid w:val="00856C38"/>
    <w:rsid w:val="0086064E"/>
    <w:rsid w:val="00863D2F"/>
    <w:rsid w:val="0086404B"/>
    <w:rsid w:val="0086493A"/>
    <w:rsid w:val="008653F0"/>
    <w:rsid w:val="008665CC"/>
    <w:rsid w:val="00874CDC"/>
    <w:rsid w:val="008762F1"/>
    <w:rsid w:val="008764F9"/>
    <w:rsid w:val="00876C55"/>
    <w:rsid w:val="00880683"/>
    <w:rsid w:val="0088235D"/>
    <w:rsid w:val="008872EC"/>
    <w:rsid w:val="008903CF"/>
    <w:rsid w:val="0089169F"/>
    <w:rsid w:val="008937DA"/>
    <w:rsid w:val="00895734"/>
    <w:rsid w:val="0089636A"/>
    <w:rsid w:val="008A01E2"/>
    <w:rsid w:val="008A4FF8"/>
    <w:rsid w:val="008A75A3"/>
    <w:rsid w:val="008C2910"/>
    <w:rsid w:val="008C3D7A"/>
    <w:rsid w:val="008C748E"/>
    <w:rsid w:val="008D435E"/>
    <w:rsid w:val="008E2DA4"/>
    <w:rsid w:val="008E5500"/>
    <w:rsid w:val="008F06C2"/>
    <w:rsid w:val="008F3D4A"/>
    <w:rsid w:val="008F677F"/>
    <w:rsid w:val="00900D26"/>
    <w:rsid w:val="00936862"/>
    <w:rsid w:val="0096481D"/>
    <w:rsid w:val="00965DB6"/>
    <w:rsid w:val="00966BC5"/>
    <w:rsid w:val="00971031"/>
    <w:rsid w:val="00971F99"/>
    <w:rsid w:val="00981A85"/>
    <w:rsid w:val="00981F11"/>
    <w:rsid w:val="009A303B"/>
    <w:rsid w:val="009B7CCA"/>
    <w:rsid w:val="009C61AF"/>
    <w:rsid w:val="009C69E8"/>
    <w:rsid w:val="009E0F64"/>
    <w:rsid w:val="009E2371"/>
    <w:rsid w:val="009E25C7"/>
    <w:rsid w:val="009E489B"/>
    <w:rsid w:val="009E71EC"/>
    <w:rsid w:val="009F67C4"/>
    <w:rsid w:val="00A00F54"/>
    <w:rsid w:val="00A0217B"/>
    <w:rsid w:val="00A03356"/>
    <w:rsid w:val="00A04349"/>
    <w:rsid w:val="00A116B6"/>
    <w:rsid w:val="00A13811"/>
    <w:rsid w:val="00A20BF3"/>
    <w:rsid w:val="00A21A07"/>
    <w:rsid w:val="00A234D9"/>
    <w:rsid w:val="00A27F53"/>
    <w:rsid w:val="00A35E90"/>
    <w:rsid w:val="00A42628"/>
    <w:rsid w:val="00A42B58"/>
    <w:rsid w:val="00A443E0"/>
    <w:rsid w:val="00A50836"/>
    <w:rsid w:val="00A51B24"/>
    <w:rsid w:val="00A5364C"/>
    <w:rsid w:val="00A54398"/>
    <w:rsid w:val="00A556E3"/>
    <w:rsid w:val="00A56A30"/>
    <w:rsid w:val="00A6505E"/>
    <w:rsid w:val="00A73A52"/>
    <w:rsid w:val="00A75360"/>
    <w:rsid w:val="00A86803"/>
    <w:rsid w:val="00A908EB"/>
    <w:rsid w:val="00AA3B0C"/>
    <w:rsid w:val="00AB2893"/>
    <w:rsid w:val="00AB46B5"/>
    <w:rsid w:val="00AC09F9"/>
    <w:rsid w:val="00AC16AC"/>
    <w:rsid w:val="00AC65FF"/>
    <w:rsid w:val="00AC6BA6"/>
    <w:rsid w:val="00AD04FA"/>
    <w:rsid w:val="00AD472E"/>
    <w:rsid w:val="00AD4844"/>
    <w:rsid w:val="00AD5A8C"/>
    <w:rsid w:val="00AD60B0"/>
    <w:rsid w:val="00AD646B"/>
    <w:rsid w:val="00AE7ABF"/>
    <w:rsid w:val="00AF2B6D"/>
    <w:rsid w:val="00AF4F1E"/>
    <w:rsid w:val="00B0080A"/>
    <w:rsid w:val="00B03FB6"/>
    <w:rsid w:val="00B11736"/>
    <w:rsid w:val="00B20180"/>
    <w:rsid w:val="00B206CA"/>
    <w:rsid w:val="00B248BB"/>
    <w:rsid w:val="00B3120D"/>
    <w:rsid w:val="00B37C98"/>
    <w:rsid w:val="00B50D06"/>
    <w:rsid w:val="00B51A2F"/>
    <w:rsid w:val="00B52052"/>
    <w:rsid w:val="00B5482B"/>
    <w:rsid w:val="00B57A30"/>
    <w:rsid w:val="00B602FD"/>
    <w:rsid w:val="00B625AB"/>
    <w:rsid w:val="00B62838"/>
    <w:rsid w:val="00B70943"/>
    <w:rsid w:val="00B75046"/>
    <w:rsid w:val="00B77C0F"/>
    <w:rsid w:val="00B800E2"/>
    <w:rsid w:val="00B80AE7"/>
    <w:rsid w:val="00B9022F"/>
    <w:rsid w:val="00B91026"/>
    <w:rsid w:val="00B934E7"/>
    <w:rsid w:val="00B939A3"/>
    <w:rsid w:val="00B949A4"/>
    <w:rsid w:val="00B9590D"/>
    <w:rsid w:val="00B96D15"/>
    <w:rsid w:val="00BA4856"/>
    <w:rsid w:val="00BA659B"/>
    <w:rsid w:val="00BA6A18"/>
    <w:rsid w:val="00BB002E"/>
    <w:rsid w:val="00BD34CD"/>
    <w:rsid w:val="00BE1B62"/>
    <w:rsid w:val="00BF2191"/>
    <w:rsid w:val="00BF5C23"/>
    <w:rsid w:val="00BF5DDE"/>
    <w:rsid w:val="00C11454"/>
    <w:rsid w:val="00C129AA"/>
    <w:rsid w:val="00C15A0B"/>
    <w:rsid w:val="00C325BE"/>
    <w:rsid w:val="00C418F4"/>
    <w:rsid w:val="00C4210F"/>
    <w:rsid w:val="00C44422"/>
    <w:rsid w:val="00C459FE"/>
    <w:rsid w:val="00C50B03"/>
    <w:rsid w:val="00C644FC"/>
    <w:rsid w:val="00C66727"/>
    <w:rsid w:val="00C73466"/>
    <w:rsid w:val="00C803FF"/>
    <w:rsid w:val="00C80781"/>
    <w:rsid w:val="00C81078"/>
    <w:rsid w:val="00C851DA"/>
    <w:rsid w:val="00CA6A8D"/>
    <w:rsid w:val="00CA6BEA"/>
    <w:rsid w:val="00CC590B"/>
    <w:rsid w:val="00CC6BA6"/>
    <w:rsid w:val="00CC758D"/>
    <w:rsid w:val="00CD6EDF"/>
    <w:rsid w:val="00CE01DE"/>
    <w:rsid w:val="00CE0A9F"/>
    <w:rsid w:val="00CE3923"/>
    <w:rsid w:val="00CE7571"/>
    <w:rsid w:val="00CF3857"/>
    <w:rsid w:val="00CF6BBD"/>
    <w:rsid w:val="00CF6FE1"/>
    <w:rsid w:val="00D05D2C"/>
    <w:rsid w:val="00D0748B"/>
    <w:rsid w:val="00D155EC"/>
    <w:rsid w:val="00D336DA"/>
    <w:rsid w:val="00D34916"/>
    <w:rsid w:val="00D403E1"/>
    <w:rsid w:val="00D40F17"/>
    <w:rsid w:val="00D42B95"/>
    <w:rsid w:val="00D47811"/>
    <w:rsid w:val="00D53570"/>
    <w:rsid w:val="00D564BC"/>
    <w:rsid w:val="00D56848"/>
    <w:rsid w:val="00D63331"/>
    <w:rsid w:val="00D73005"/>
    <w:rsid w:val="00D73A6A"/>
    <w:rsid w:val="00D852AF"/>
    <w:rsid w:val="00D85EBA"/>
    <w:rsid w:val="00D877E8"/>
    <w:rsid w:val="00DA5E29"/>
    <w:rsid w:val="00DA723A"/>
    <w:rsid w:val="00DB3942"/>
    <w:rsid w:val="00DB4466"/>
    <w:rsid w:val="00DB796E"/>
    <w:rsid w:val="00DB7A19"/>
    <w:rsid w:val="00DC117D"/>
    <w:rsid w:val="00DC4C15"/>
    <w:rsid w:val="00DC6F40"/>
    <w:rsid w:val="00DC7C24"/>
    <w:rsid w:val="00DD4558"/>
    <w:rsid w:val="00DE3A42"/>
    <w:rsid w:val="00DE664B"/>
    <w:rsid w:val="00DF0C7F"/>
    <w:rsid w:val="00DF546D"/>
    <w:rsid w:val="00E00A2A"/>
    <w:rsid w:val="00E12DC4"/>
    <w:rsid w:val="00E14BB6"/>
    <w:rsid w:val="00E14EF3"/>
    <w:rsid w:val="00E176D4"/>
    <w:rsid w:val="00E5034D"/>
    <w:rsid w:val="00E55450"/>
    <w:rsid w:val="00E651F8"/>
    <w:rsid w:val="00E6544F"/>
    <w:rsid w:val="00E7487F"/>
    <w:rsid w:val="00E940DC"/>
    <w:rsid w:val="00EB07AA"/>
    <w:rsid w:val="00EB35D3"/>
    <w:rsid w:val="00EB707E"/>
    <w:rsid w:val="00EC0BF4"/>
    <w:rsid w:val="00ED28C9"/>
    <w:rsid w:val="00ED646B"/>
    <w:rsid w:val="00ED7809"/>
    <w:rsid w:val="00EE7252"/>
    <w:rsid w:val="00EF1A14"/>
    <w:rsid w:val="00EF2314"/>
    <w:rsid w:val="00EF42F3"/>
    <w:rsid w:val="00F018F3"/>
    <w:rsid w:val="00F137B9"/>
    <w:rsid w:val="00F17F8F"/>
    <w:rsid w:val="00F20463"/>
    <w:rsid w:val="00F2467B"/>
    <w:rsid w:val="00F31E37"/>
    <w:rsid w:val="00F328E2"/>
    <w:rsid w:val="00F406A4"/>
    <w:rsid w:val="00F4419F"/>
    <w:rsid w:val="00F80933"/>
    <w:rsid w:val="00F810B2"/>
    <w:rsid w:val="00F81B3F"/>
    <w:rsid w:val="00F87AD1"/>
    <w:rsid w:val="00F9100F"/>
    <w:rsid w:val="00F919B8"/>
    <w:rsid w:val="00FA2EC6"/>
    <w:rsid w:val="00FB0930"/>
    <w:rsid w:val="00FB305C"/>
    <w:rsid w:val="00FB379F"/>
    <w:rsid w:val="00FC1135"/>
    <w:rsid w:val="00FC4E8B"/>
    <w:rsid w:val="00FC7016"/>
    <w:rsid w:val="00FD095D"/>
    <w:rsid w:val="00FD30D0"/>
    <w:rsid w:val="00FD36D5"/>
    <w:rsid w:val="00FD7152"/>
    <w:rsid w:val="00FE0280"/>
    <w:rsid w:val="00FE0542"/>
    <w:rsid w:val="00FE1971"/>
    <w:rsid w:val="00FE6F1A"/>
    <w:rsid w:val="00FF0353"/>
    <w:rsid w:val="00FF77D1"/>
  </w:rsids>
  <m:mathPr>
    <m:mathFont m:val="Cambria Math"/>
    <m:brkBin m:val="before"/>
    <m:brkBinSub m:val="--"/>
    <m:smallFrac m:val="0"/>
    <m:dispDef/>
    <m:lMargin m:val="0"/>
    <m:rMargin m:val="0"/>
    <m:defJc m:val="centerGroup"/>
    <m:wrapIndent m:val="1440"/>
    <m:intLim m:val="subSup"/>
    <m:naryLim m:val="undOvr"/>
  </m:mathPr>
  <w:themeFontLang w:val="es-E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7BC5BAC8"/>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1AF3"/>
    <w:pPr>
      <w:spacing w:after="120"/>
      <w:jc w:val="both"/>
    </w:pPr>
    <w:rPr>
      <w:rFonts w:ascii="Palatino Linotype" w:hAnsi="Palatino Linotype"/>
      <w:lang w:val="es-ES"/>
    </w:rPr>
  </w:style>
  <w:style w:type="paragraph" w:styleId="Ttulo1">
    <w:name w:val="heading 1"/>
    <w:basedOn w:val="Normal"/>
    <w:next w:val="Normal"/>
    <w:link w:val="Ttulo1Car"/>
    <w:uiPriority w:val="9"/>
    <w:qFormat/>
    <w:rsid w:val="001F29C6"/>
    <w:pPr>
      <w:keepNext/>
      <w:keepLines/>
      <w:framePr w:wrap="notBeside" w:vAnchor="text" w:hAnchor="text" w:y="1"/>
      <w:spacing w:before="120" w:after="60"/>
      <w:contextualSpacing/>
      <w:jc w:val="left"/>
      <w:textboxTightWrap w:val="allLines"/>
      <w:outlineLvl w:val="0"/>
    </w:pPr>
    <w:rPr>
      <w:rFonts w:ascii="Aptos Display" w:hAnsi="Aptos Display"/>
      <w:b/>
      <w:bCs/>
      <w:caps/>
      <w:color w:val="5F2987"/>
      <w:sz w:val="32"/>
    </w:rPr>
  </w:style>
  <w:style w:type="paragraph" w:styleId="Ttulo2">
    <w:name w:val="heading 2"/>
    <w:basedOn w:val="Ttulo1"/>
    <w:next w:val="Normal"/>
    <w:link w:val="Ttulo2Car"/>
    <w:uiPriority w:val="9"/>
    <w:unhideWhenUsed/>
    <w:qFormat/>
    <w:rsid w:val="001F29C6"/>
    <w:pPr>
      <w:framePr w:wrap="notBeside"/>
      <w:numPr>
        <w:ilvl w:val="1"/>
      </w:numPr>
      <w:spacing w:before="80" w:after="40"/>
      <w:ind w:left="284"/>
      <w:outlineLvl w:val="1"/>
    </w:pPr>
    <w:rPr>
      <w:caps w:val="0"/>
      <w:sz w:val="28"/>
    </w:rPr>
  </w:style>
  <w:style w:type="paragraph" w:styleId="Ttulo3">
    <w:name w:val="heading 3"/>
    <w:basedOn w:val="Ttulo2"/>
    <w:next w:val="Normal"/>
    <w:link w:val="Ttulo3Car"/>
    <w:uiPriority w:val="9"/>
    <w:unhideWhenUsed/>
    <w:qFormat/>
    <w:rsid w:val="001F29C6"/>
    <w:pPr>
      <w:framePr w:wrap="notBeside"/>
      <w:numPr>
        <w:ilvl w:val="2"/>
      </w:numPr>
      <w:spacing w:before="120"/>
      <w:ind w:left="567"/>
      <w:outlineLvl w:val="2"/>
    </w:pPr>
    <w:rPr>
      <w:b w:val="0"/>
      <w:bCs w:val="0"/>
      <w:i/>
      <w:iCs/>
      <w:sz w:val="22"/>
    </w:rPr>
  </w:style>
  <w:style w:type="paragraph" w:styleId="Ttulo4">
    <w:name w:val="heading 4"/>
    <w:basedOn w:val="Normal"/>
    <w:next w:val="Normal"/>
    <w:link w:val="Ttulo4Car"/>
    <w:uiPriority w:val="9"/>
    <w:unhideWhenUsed/>
    <w:qFormat/>
    <w:rsid w:val="00AC65FF"/>
    <w:pPr>
      <w:keepNext/>
      <w:keepLines/>
      <w:spacing w:before="120" w:after="40"/>
      <w:jc w:val="center"/>
      <w:outlineLvl w:val="3"/>
    </w:pPr>
    <w:rPr>
      <w:rFonts w:eastAsiaTheme="majorEastAsia" w:cstheme="majorBidi"/>
      <w:b/>
      <w:i/>
      <w:iCs/>
      <w:color w:val="5F2987"/>
      <w:spacing w:val="-4"/>
    </w:rPr>
  </w:style>
  <w:style w:type="paragraph" w:styleId="Ttulo5">
    <w:name w:val="heading 5"/>
    <w:basedOn w:val="Normal"/>
    <w:next w:val="Normal"/>
    <w:link w:val="Ttulo5Car"/>
    <w:uiPriority w:val="9"/>
    <w:unhideWhenUsed/>
    <w:qFormat/>
    <w:rsid w:val="00AC65FF"/>
    <w:pPr>
      <w:keepNext/>
      <w:numPr>
        <w:numId w:val="5"/>
      </w:numPr>
      <w:shd w:val="clear" w:color="auto" w:fill="E2EFD9" w:themeFill="accent6" w:themeFillTint="33"/>
      <w:spacing w:before="120" w:after="40"/>
      <w:ind w:left="709" w:hanging="425"/>
      <w:contextualSpacing/>
      <w:outlineLvl w:val="4"/>
    </w:pPr>
    <w:rPr>
      <w:i/>
      <w:iCs/>
      <w:color w:val="5F2987"/>
      <w:spacing w:val="-4"/>
      <w:u w:val="single"/>
    </w:rPr>
  </w:style>
  <w:style w:type="paragraph" w:styleId="Ttulo6">
    <w:name w:val="heading 6"/>
    <w:basedOn w:val="Normal"/>
    <w:next w:val="Normal"/>
    <w:link w:val="Ttulo6Car"/>
    <w:uiPriority w:val="9"/>
    <w:unhideWhenUsed/>
    <w:qFormat/>
    <w:rsid w:val="0051429B"/>
    <w:pPr>
      <w:keepNext/>
      <w:keepLines/>
      <w:spacing w:before="120" w:after="60"/>
      <w:outlineLvl w:val="5"/>
    </w:pPr>
    <w:rPr>
      <w:rFonts w:eastAsiaTheme="majorEastAsia" w:cstheme="majorBidi"/>
      <w:b/>
      <w:color w:val="5F2987"/>
      <w:u w:val="single"/>
    </w:rPr>
  </w:style>
  <w:style w:type="paragraph" w:styleId="Ttulo7">
    <w:name w:val="heading 7"/>
    <w:basedOn w:val="Normal"/>
    <w:next w:val="Normal"/>
    <w:link w:val="Ttulo7Car"/>
    <w:uiPriority w:val="9"/>
    <w:unhideWhenUsed/>
    <w:qFormat/>
    <w:rsid w:val="0051429B"/>
    <w:pPr>
      <w:keepNext/>
      <w:keepLines/>
      <w:spacing w:before="40" w:after="0"/>
      <w:ind w:left="851"/>
      <w:outlineLvl w:val="6"/>
    </w:pPr>
    <w:rPr>
      <w:rFonts w:eastAsiaTheme="majorEastAsia" w:cstheme="majorBidi"/>
      <w:i/>
      <w:iCs/>
      <w:color w:val="5F2987"/>
      <w:spacing w:val="-4"/>
      <w:szCs w:val="20"/>
      <w:u w:val="dash"/>
    </w:rPr>
  </w:style>
  <w:style w:type="paragraph" w:styleId="Ttulo8">
    <w:name w:val="heading 8"/>
    <w:basedOn w:val="Ttulo7"/>
    <w:next w:val="Normal"/>
    <w:link w:val="Ttulo8Car"/>
    <w:uiPriority w:val="9"/>
    <w:unhideWhenUsed/>
    <w:qFormat/>
    <w:rsid w:val="0042226F"/>
    <w:pPr>
      <w:ind w:left="993"/>
      <w:outlineLvl w:val="7"/>
    </w:pPr>
    <w:rPr>
      <w:color w:val="321547"/>
      <w:szCs w:val="22"/>
      <w:u w:val="dotDotDash"/>
    </w:rPr>
  </w:style>
  <w:style w:type="paragraph" w:styleId="Ttulo9">
    <w:name w:val="heading 9"/>
    <w:basedOn w:val="Ttulo8"/>
    <w:next w:val="Normal"/>
    <w:link w:val="Ttulo9Car"/>
    <w:uiPriority w:val="9"/>
    <w:unhideWhenUsed/>
    <w:qFormat/>
    <w:rsid w:val="0042226F"/>
    <w:pPr>
      <w:spacing w:before="20"/>
      <w:ind w:left="1134"/>
      <w:outlineLvl w:val="8"/>
    </w:pPr>
    <w:rPr>
      <w:iCs w:val="0"/>
      <w:color w:val="240F33"/>
      <w:w w:val="99"/>
      <w:sz w:val="21"/>
      <w:szCs w:val="21"/>
      <w:u w:val="dotte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AD60B0"/>
    <w:pPr>
      <w:tabs>
        <w:tab w:val="center" w:pos="4252"/>
        <w:tab w:val="right" w:pos="8504"/>
      </w:tabs>
    </w:pPr>
  </w:style>
  <w:style w:type="character" w:customStyle="1" w:styleId="HeaderChar">
    <w:name w:val="Header Char"/>
    <w:basedOn w:val="Fuentedeprrafopredeter"/>
    <w:uiPriority w:val="99"/>
    <w:rsid w:val="00AD60B0"/>
    <w:rPr>
      <w:rFonts w:ascii="Garamond" w:hAnsi="Garamond"/>
      <w:lang w:val="es-ES"/>
    </w:rPr>
  </w:style>
  <w:style w:type="character" w:customStyle="1" w:styleId="FooterChar">
    <w:name w:val="Footer Char"/>
    <w:basedOn w:val="Fuentedeprrafopredeter"/>
    <w:uiPriority w:val="99"/>
    <w:rsid w:val="00AD60B0"/>
    <w:rPr>
      <w:rFonts w:ascii="Garamond" w:hAnsi="Garamond"/>
      <w:lang w:val="es-ES"/>
    </w:rPr>
  </w:style>
  <w:style w:type="table" w:styleId="Tablaconcuadrcula">
    <w:name w:val="Table Grid"/>
    <w:basedOn w:val="Tablanormal"/>
    <w:uiPriority w:val="39"/>
    <w:rsid w:val="00AD60B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delmarcadordeposicin">
    <w:name w:val="Placeholder Text"/>
    <w:basedOn w:val="Fuentedeprrafopredeter"/>
    <w:uiPriority w:val="99"/>
    <w:semiHidden/>
    <w:rsid w:val="00AD60B0"/>
    <w:rPr>
      <w:color w:val="808080"/>
    </w:rPr>
  </w:style>
  <w:style w:type="paragraph" w:styleId="Ttulo">
    <w:name w:val="Title"/>
    <w:basedOn w:val="Normal"/>
    <w:next w:val="Normal"/>
    <w:link w:val="TtuloCar"/>
    <w:uiPriority w:val="10"/>
    <w:qFormat/>
    <w:rsid w:val="00D155EC"/>
    <w:pPr>
      <w:keepNext/>
      <w:keepLines/>
      <w:spacing w:after="0"/>
      <w:ind w:left="-425" w:right="-448"/>
      <w:contextualSpacing/>
      <w:jc w:val="center"/>
    </w:pPr>
    <w:rPr>
      <w:rFonts w:eastAsiaTheme="majorEastAsia" w:cstheme="majorBidi"/>
      <w:b/>
      <w:iCs/>
      <w:caps/>
      <w:color w:val="5F2987"/>
      <w:spacing w:val="-4"/>
      <w:kern w:val="28"/>
      <w:sz w:val="24"/>
      <w:szCs w:val="56"/>
    </w:rPr>
  </w:style>
  <w:style w:type="character" w:customStyle="1" w:styleId="TitleChar">
    <w:name w:val="Title Char"/>
    <w:basedOn w:val="Fuentedeprrafopredeter"/>
    <w:uiPriority w:val="10"/>
    <w:rsid w:val="00AD60B0"/>
    <w:rPr>
      <w:rFonts w:ascii="Garamond" w:eastAsiaTheme="majorEastAsia" w:hAnsi="Garamond" w:cstheme="majorBidi"/>
      <w:b/>
      <w:iCs/>
      <w:caps/>
      <w:color w:val="5F2987"/>
      <w:spacing w:val="-4"/>
      <w:kern w:val="28"/>
      <w:sz w:val="24"/>
      <w:szCs w:val="56"/>
      <w:lang w:val="es-ES"/>
    </w:rPr>
  </w:style>
  <w:style w:type="character" w:customStyle="1" w:styleId="Heading1Char">
    <w:name w:val="Heading 1 Char"/>
    <w:basedOn w:val="Fuentedeprrafopredeter"/>
    <w:uiPriority w:val="9"/>
    <w:rsid w:val="00AD60B0"/>
    <w:rPr>
      <w:rFonts w:ascii="Garamond" w:hAnsi="Garamond"/>
      <w:b/>
      <w:bCs/>
      <w:caps/>
      <w:color w:val="C5E0B3" w:themeColor="accent6" w:themeTint="66"/>
      <w:shd w:val="clear" w:color="auto" w:fill="5F2987"/>
      <w:lang w:val="es-ES"/>
    </w:rPr>
  </w:style>
  <w:style w:type="paragraph" w:customStyle="1" w:styleId="Nivel2">
    <w:name w:val="Nivel 2"/>
    <w:basedOn w:val="Normal"/>
    <w:link w:val="Nivel2Car"/>
    <w:qFormat/>
    <w:rsid w:val="00F406A4"/>
    <w:pPr>
      <w:numPr>
        <w:ilvl w:val="1"/>
        <w:numId w:val="2"/>
      </w:numPr>
      <w:spacing w:after="100"/>
      <w:ind w:left="1049" w:hanging="198"/>
      <w:contextualSpacing/>
    </w:pPr>
  </w:style>
  <w:style w:type="character" w:customStyle="1" w:styleId="Heading2Char">
    <w:name w:val="Heading 2 Char"/>
    <w:basedOn w:val="Fuentedeprrafopredeter"/>
    <w:uiPriority w:val="9"/>
    <w:rsid w:val="00AD60B0"/>
    <w:rPr>
      <w:rFonts w:ascii="Garamond" w:hAnsi="Garamond"/>
      <w:b/>
      <w:bCs/>
      <w:color w:val="5F2987"/>
      <w:shd w:val="clear" w:color="auto" w:fill="E2EFD9" w:themeFill="accent6" w:themeFillTint="33"/>
      <w:lang w:val="es-ES"/>
    </w:rPr>
  </w:style>
  <w:style w:type="paragraph" w:styleId="TtuloTDC">
    <w:name w:val="TOC Heading"/>
    <w:basedOn w:val="Ttulo1"/>
    <w:next w:val="Normal"/>
    <w:uiPriority w:val="39"/>
    <w:unhideWhenUsed/>
    <w:qFormat/>
    <w:rsid w:val="000A07DB"/>
    <w:pPr>
      <w:framePr w:wrap="notBeside"/>
      <w:spacing w:before="100" w:after="40" w:line="240" w:lineRule="auto"/>
      <w:jc w:val="center"/>
      <w:outlineLvl w:val="9"/>
    </w:pPr>
    <w:rPr>
      <w:rFonts w:eastAsiaTheme="majorEastAsia" w:cstheme="majorBidi"/>
      <w:bCs w:val="0"/>
      <w:i/>
      <w:caps w:val="0"/>
      <w:color w:val="461E64" w:themeColor="accent1" w:themeShade="BF"/>
      <w:szCs w:val="32"/>
      <w:u w:val="single"/>
      <w:lang w:val="en-US"/>
    </w:rPr>
  </w:style>
  <w:style w:type="paragraph" w:styleId="TDC1">
    <w:name w:val="toc 1"/>
    <w:basedOn w:val="Normal"/>
    <w:next w:val="FinTDC"/>
    <w:autoRedefine/>
    <w:uiPriority w:val="39"/>
    <w:unhideWhenUsed/>
    <w:rsid w:val="003C1AB9"/>
    <w:pPr>
      <w:keepNext/>
      <w:tabs>
        <w:tab w:val="left" w:pos="174"/>
        <w:tab w:val="right" w:leader="dot" w:pos="10456"/>
      </w:tabs>
      <w:spacing w:before="40" w:after="0" w:line="204" w:lineRule="auto"/>
      <w:contextualSpacing/>
      <w:jc w:val="left"/>
    </w:pPr>
    <w:rPr>
      <w:b/>
      <w:caps/>
      <w:noProof/>
      <w:color w:val="7030A0"/>
      <w:sz w:val="18"/>
    </w:rPr>
  </w:style>
  <w:style w:type="paragraph" w:styleId="TDC2">
    <w:name w:val="toc 2"/>
    <w:basedOn w:val="Normal"/>
    <w:next w:val="FinTDC"/>
    <w:autoRedefine/>
    <w:uiPriority w:val="39"/>
    <w:unhideWhenUsed/>
    <w:rsid w:val="006B72FF"/>
    <w:pPr>
      <w:keepNext/>
      <w:tabs>
        <w:tab w:val="left" w:pos="482"/>
      </w:tabs>
      <w:spacing w:after="0" w:line="204" w:lineRule="auto"/>
      <w:ind w:left="198"/>
      <w:contextualSpacing/>
      <w:jc w:val="left"/>
    </w:pPr>
    <w:rPr>
      <w:i/>
      <w:noProof/>
      <w:color w:val="7030A0"/>
      <w:sz w:val="18"/>
    </w:rPr>
  </w:style>
  <w:style w:type="character" w:styleId="Hipervnculo">
    <w:name w:val="Hyperlink"/>
    <w:basedOn w:val="Fuentedeprrafopredeter"/>
    <w:uiPriority w:val="99"/>
    <w:unhideWhenUsed/>
    <w:rsid w:val="00AD60B0"/>
    <w:rPr>
      <w:color w:val="0563C1" w:themeColor="hyperlink"/>
      <w:u w:val="single"/>
    </w:rPr>
  </w:style>
  <w:style w:type="character" w:customStyle="1" w:styleId="Heading3Char">
    <w:name w:val="Heading 3 Char"/>
    <w:basedOn w:val="Fuentedeprrafopredeter"/>
    <w:uiPriority w:val="9"/>
    <w:rsid w:val="00AD60B0"/>
    <w:rPr>
      <w:rFonts w:ascii="Garamond" w:hAnsi="Garamond"/>
      <w:i/>
      <w:iCs/>
      <w:color w:val="5F2987"/>
      <w:u w:val="single"/>
      <w:lang w:val="es-ES"/>
    </w:rPr>
  </w:style>
  <w:style w:type="paragraph" w:styleId="TDC3">
    <w:name w:val="toc 3"/>
    <w:basedOn w:val="Normal"/>
    <w:next w:val="FinTDC"/>
    <w:autoRedefine/>
    <w:uiPriority w:val="39"/>
    <w:unhideWhenUsed/>
    <w:rsid w:val="00EE7252"/>
    <w:pPr>
      <w:keepNext/>
      <w:tabs>
        <w:tab w:val="right" w:leader="dot" w:pos="9288"/>
      </w:tabs>
      <w:spacing w:after="0" w:line="240" w:lineRule="auto"/>
      <w:ind w:left="822" w:hanging="340"/>
      <w:contextualSpacing/>
      <w:jc w:val="left"/>
    </w:pPr>
    <w:rPr>
      <w:color w:val="7030A0"/>
      <w:sz w:val="14"/>
    </w:rPr>
  </w:style>
  <w:style w:type="character" w:customStyle="1" w:styleId="Heading4Char">
    <w:name w:val="Heading 4 Char"/>
    <w:basedOn w:val="Fuentedeprrafopredeter"/>
    <w:uiPriority w:val="9"/>
    <w:rsid w:val="00AD60B0"/>
    <w:rPr>
      <w:rFonts w:ascii="Garamond" w:eastAsiaTheme="majorEastAsia" w:hAnsi="Garamond" w:cstheme="majorBidi"/>
      <w:b/>
      <w:i/>
      <w:iCs/>
      <w:color w:val="5F2987"/>
      <w:lang w:val="es-ES"/>
    </w:rPr>
  </w:style>
  <w:style w:type="character" w:customStyle="1" w:styleId="Heading5Char">
    <w:name w:val="Heading 5 Char"/>
    <w:basedOn w:val="Fuentedeprrafopredeter"/>
    <w:uiPriority w:val="9"/>
    <w:rsid w:val="00AD60B0"/>
    <w:rPr>
      <w:rFonts w:ascii="Garamond" w:hAnsi="Garamond"/>
      <w:i/>
      <w:iCs/>
      <w:color w:val="5F2987"/>
      <w:u w:val="single"/>
      <w:shd w:val="clear" w:color="auto" w:fill="E2EFD9" w:themeFill="accent6" w:themeFillTint="33"/>
      <w:lang w:val="es-ES"/>
    </w:rPr>
  </w:style>
  <w:style w:type="paragraph" w:customStyle="1" w:styleId="Nocantar">
    <w:name w:val="No cantar"/>
    <w:basedOn w:val="Normal"/>
    <w:link w:val="NocantarChar"/>
    <w:qFormat/>
    <w:rsid w:val="00AD60B0"/>
    <w:rPr>
      <w:color w:val="FFFFFF" w:themeColor="text1" w:themeTint="80"/>
      <w:sz w:val="16"/>
    </w:rPr>
  </w:style>
  <w:style w:type="character" w:customStyle="1" w:styleId="NocantarChar">
    <w:name w:val="No cantar Char"/>
    <w:basedOn w:val="Fuentedeprrafopredeter"/>
    <w:link w:val="Nocantar"/>
    <w:rsid w:val="00AD60B0"/>
    <w:rPr>
      <w:rFonts w:ascii="Garamond" w:hAnsi="Garamond"/>
      <w:color w:val="FFFFFF" w:themeColor="text1" w:themeTint="80"/>
      <w:sz w:val="16"/>
      <w:lang w:val="es-ES"/>
    </w:rPr>
  </w:style>
  <w:style w:type="paragraph" w:customStyle="1" w:styleId="Introduccinyconclusin">
    <w:name w:val="Introducción y conclusión"/>
    <w:basedOn w:val="Ttulo1"/>
    <w:next w:val="Normal"/>
    <w:link w:val="IntroduccinyconclusinChar"/>
    <w:qFormat/>
    <w:rsid w:val="004348B4"/>
    <w:pPr>
      <w:framePr w:wrap="notBeside"/>
      <w:ind w:firstLine="142"/>
    </w:pPr>
  </w:style>
  <w:style w:type="character" w:customStyle="1" w:styleId="IntroduccinyconclusinChar">
    <w:name w:val="Introducción y conclusión Char"/>
    <w:basedOn w:val="Ttulo1Car"/>
    <w:link w:val="Introduccinyconclusin"/>
    <w:rsid w:val="004348B4"/>
    <w:rPr>
      <w:rFonts w:ascii="Palatino Linotype" w:hAnsi="Palatino Linotype"/>
      <w:b/>
      <w:bCs/>
      <w:caps/>
      <w:color w:val="E2EFD9" w:themeColor="accent6" w:themeTint="33"/>
      <w:sz w:val="32"/>
      <w:shd w:val="clear" w:color="auto" w:fill="5F2987"/>
      <w:lang w:val="es-ES"/>
    </w:rPr>
  </w:style>
  <w:style w:type="numbering" w:customStyle="1" w:styleId="Lista1">
    <w:name w:val="Lista1"/>
    <w:basedOn w:val="Sinlista"/>
    <w:uiPriority w:val="99"/>
    <w:rsid w:val="00AD60B0"/>
    <w:pPr>
      <w:numPr>
        <w:numId w:val="8"/>
      </w:numPr>
    </w:pPr>
  </w:style>
  <w:style w:type="paragraph" w:customStyle="1" w:styleId="Nivel1">
    <w:name w:val="Nivel 1"/>
    <w:basedOn w:val="Normal"/>
    <w:qFormat/>
    <w:rsid w:val="003E176B"/>
    <w:pPr>
      <w:numPr>
        <w:numId w:val="2"/>
      </w:numPr>
      <w:spacing w:before="100" w:after="100"/>
      <w:ind w:left="623" w:hanging="198"/>
    </w:pPr>
  </w:style>
  <w:style w:type="paragraph" w:customStyle="1" w:styleId="Nivel3">
    <w:name w:val="Nivel 3"/>
    <w:basedOn w:val="Nivel2"/>
    <w:link w:val="Nivel3Car"/>
    <w:qFormat/>
    <w:rsid w:val="008161A9"/>
    <w:pPr>
      <w:numPr>
        <w:ilvl w:val="2"/>
      </w:numPr>
      <w:spacing w:after="0"/>
      <w:ind w:left="1474" w:hanging="198"/>
    </w:pPr>
  </w:style>
  <w:style w:type="paragraph" w:customStyle="1" w:styleId="Letra">
    <w:name w:val="Letra"/>
    <w:basedOn w:val="Nivel1"/>
    <w:qFormat/>
    <w:rsid w:val="00CC590B"/>
    <w:pPr>
      <w:numPr>
        <w:numId w:val="10"/>
      </w:numPr>
      <w:spacing w:before="0" w:after="40"/>
      <w:ind w:left="936" w:hanging="227"/>
    </w:pPr>
  </w:style>
  <w:style w:type="paragraph" w:customStyle="1" w:styleId="Nmero">
    <w:name w:val="Número"/>
    <w:basedOn w:val="Normal"/>
    <w:qFormat/>
    <w:rsid w:val="00CC590B"/>
    <w:pPr>
      <w:numPr>
        <w:numId w:val="11"/>
      </w:numPr>
      <w:spacing w:after="40"/>
      <w:ind w:left="936" w:hanging="227"/>
    </w:pPr>
  </w:style>
  <w:style w:type="paragraph" w:styleId="Textodeglobo">
    <w:name w:val="Balloon Text"/>
    <w:basedOn w:val="Normal"/>
    <w:link w:val="TextodegloboCar"/>
    <w:uiPriority w:val="99"/>
    <w:semiHidden/>
    <w:unhideWhenUsed/>
    <w:rsid w:val="00AD60B0"/>
    <w:rPr>
      <w:rFonts w:ascii="Segoe UI" w:hAnsi="Segoe UI" w:cs="Segoe UI"/>
      <w:sz w:val="18"/>
      <w:szCs w:val="18"/>
    </w:rPr>
  </w:style>
  <w:style w:type="character" w:customStyle="1" w:styleId="BalloonTextChar">
    <w:name w:val="Balloon Text Char"/>
    <w:basedOn w:val="Fuentedeprrafopredeter"/>
    <w:uiPriority w:val="99"/>
    <w:semiHidden/>
    <w:rsid w:val="00AD60B0"/>
    <w:rPr>
      <w:rFonts w:ascii="Segoe UI" w:hAnsi="Segoe UI" w:cs="Segoe UI"/>
      <w:sz w:val="18"/>
      <w:szCs w:val="18"/>
      <w:lang w:val="es-ES"/>
    </w:rPr>
  </w:style>
  <w:style w:type="paragraph" w:customStyle="1" w:styleId="Notaalopositor">
    <w:name w:val="Nota al opositor"/>
    <w:basedOn w:val="Normal"/>
    <w:link w:val="NotaalopositorChar"/>
    <w:qFormat/>
    <w:rsid w:val="0072647A"/>
    <w:pPr>
      <w:keepNext/>
      <w:keepLines/>
      <w:pBdr>
        <w:top w:val="single" w:sz="4" w:space="1" w:color="FF0000" w:shadow="1"/>
        <w:left w:val="single" w:sz="4" w:space="4" w:color="FF0000" w:shadow="1"/>
        <w:bottom w:val="single" w:sz="4" w:space="1" w:color="FF0000" w:shadow="1"/>
        <w:right w:val="single" w:sz="4" w:space="4" w:color="FF0000" w:shadow="1"/>
      </w:pBdr>
      <w:shd w:val="solid" w:color="FFF2CC" w:themeColor="accent4" w:themeTint="33" w:fill="auto"/>
      <w:spacing w:after="60"/>
    </w:pPr>
    <w:rPr>
      <w:color w:val="FF0000"/>
      <w:sz w:val="18"/>
    </w:rPr>
  </w:style>
  <w:style w:type="character" w:customStyle="1" w:styleId="NotaalopositorChar">
    <w:name w:val="Nota al opositor Char"/>
    <w:basedOn w:val="Fuentedeprrafopredeter"/>
    <w:link w:val="Notaalopositor"/>
    <w:rsid w:val="0072647A"/>
    <w:rPr>
      <w:rFonts w:ascii="Palatino Linotype" w:hAnsi="Palatino Linotype"/>
      <w:color w:val="FF0000"/>
      <w:sz w:val="18"/>
      <w:shd w:val="solid" w:color="FFF2CC" w:themeColor="accent4" w:themeTint="33" w:fill="auto"/>
      <w:lang w:val="es-ES"/>
    </w:rPr>
  </w:style>
  <w:style w:type="paragraph" w:styleId="Textonotapie">
    <w:name w:val="footnote text"/>
    <w:aliases w:val="Nota a pie de página"/>
    <w:basedOn w:val="Normal"/>
    <w:link w:val="TextonotapieCar"/>
    <w:uiPriority w:val="99"/>
    <w:unhideWhenUsed/>
    <w:qFormat/>
    <w:rsid w:val="00441AF3"/>
    <w:pPr>
      <w:keepLines/>
      <w:spacing w:after="40" w:line="240" w:lineRule="auto"/>
    </w:pPr>
    <w:rPr>
      <w:sz w:val="16"/>
      <w:szCs w:val="20"/>
    </w:rPr>
  </w:style>
  <w:style w:type="character" w:customStyle="1" w:styleId="FootnoteTextChar">
    <w:name w:val="Footnote Text Char"/>
    <w:aliases w:val="Nota a pie de página Char"/>
    <w:basedOn w:val="Fuentedeprrafopredeter"/>
    <w:uiPriority w:val="99"/>
    <w:rsid w:val="00AD60B0"/>
    <w:rPr>
      <w:rFonts w:ascii="Garamond" w:hAnsi="Garamond"/>
      <w:sz w:val="16"/>
      <w:szCs w:val="20"/>
      <w:lang w:val="es-ES"/>
    </w:rPr>
  </w:style>
  <w:style w:type="character" w:styleId="Refdenotaalpie">
    <w:name w:val="footnote reference"/>
    <w:basedOn w:val="Fuentedeprrafopredeter"/>
    <w:uiPriority w:val="99"/>
    <w:semiHidden/>
    <w:unhideWhenUsed/>
    <w:rsid w:val="00AD60B0"/>
    <w:rPr>
      <w:vertAlign w:val="superscript"/>
    </w:rPr>
  </w:style>
  <w:style w:type="character" w:customStyle="1" w:styleId="Heading6Char">
    <w:name w:val="Heading 6 Char"/>
    <w:basedOn w:val="Fuentedeprrafopredeter"/>
    <w:uiPriority w:val="9"/>
    <w:semiHidden/>
    <w:rsid w:val="00AD60B0"/>
    <w:rPr>
      <w:rFonts w:ascii="Garamond" w:eastAsiaTheme="majorEastAsia" w:hAnsi="Garamond" w:cstheme="majorBidi"/>
      <w:b/>
      <w:u w:val="single"/>
      <w:lang w:val="es-ES"/>
    </w:rPr>
  </w:style>
  <w:style w:type="paragraph" w:styleId="Subttulo">
    <w:name w:val="Subtitle"/>
    <w:basedOn w:val="Normal"/>
    <w:next w:val="Normal"/>
    <w:link w:val="SubttuloCar"/>
    <w:uiPriority w:val="11"/>
    <w:qFormat/>
    <w:rsid w:val="00AD60B0"/>
    <w:pPr>
      <w:numPr>
        <w:ilvl w:val="1"/>
      </w:numPr>
    </w:pPr>
    <w:rPr>
      <w:rFonts w:eastAsiaTheme="minorEastAsia"/>
      <w:smallCaps/>
      <w:color w:val="FFFFFF" w:themeColor="text1" w:themeTint="A5"/>
    </w:rPr>
  </w:style>
  <w:style w:type="character" w:customStyle="1" w:styleId="SubtitleChar">
    <w:name w:val="Subtitle Char"/>
    <w:basedOn w:val="Fuentedeprrafopredeter"/>
    <w:uiPriority w:val="11"/>
    <w:rsid w:val="00AD60B0"/>
    <w:rPr>
      <w:rFonts w:ascii="Garamond" w:eastAsiaTheme="minorEastAsia" w:hAnsi="Garamond"/>
      <w:smallCaps/>
      <w:color w:val="FFFFFF" w:themeColor="text1" w:themeTint="A5"/>
      <w:lang w:val="es-ES"/>
    </w:rPr>
  </w:style>
  <w:style w:type="paragraph" w:customStyle="1" w:styleId="Nivel1SM">
    <w:name w:val="Nivel 1 SM"/>
    <w:basedOn w:val="Nivel1"/>
    <w:qFormat/>
    <w:rsid w:val="00A908EB"/>
    <w:pPr>
      <w:ind w:left="0"/>
    </w:pPr>
  </w:style>
  <w:style w:type="paragraph" w:customStyle="1" w:styleId="Nivel2SM">
    <w:name w:val="Nivel 2 SM"/>
    <w:basedOn w:val="Nivel2"/>
    <w:qFormat/>
    <w:rsid w:val="00A908EB"/>
    <w:pPr>
      <w:ind w:left="567"/>
    </w:pPr>
  </w:style>
  <w:style w:type="paragraph" w:customStyle="1" w:styleId="Nivel3SM">
    <w:name w:val="Nivel 3 SM"/>
    <w:basedOn w:val="Nivel3"/>
    <w:qFormat/>
    <w:rsid w:val="00A908EB"/>
    <w:pPr>
      <w:ind w:left="963"/>
    </w:pPr>
  </w:style>
  <w:style w:type="paragraph" w:styleId="Encabezadodelista">
    <w:name w:val="toa heading"/>
    <w:basedOn w:val="Normal"/>
    <w:next w:val="Normal"/>
    <w:uiPriority w:val="99"/>
    <w:semiHidden/>
    <w:unhideWhenUsed/>
    <w:rsid w:val="00AD60B0"/>
    <w:pPr>
      <w:spacing w:before="120"/>
    </w:pPr>
    <w:rPr>
      <w:rFonts w:eastAsiaTheme="majorEastAsia" w:cstheme="majorBidi"/>
      <w:b/>
      <w:bCs/>
      <w:color w:val="7030A0"/>
      <w:sz w:val="24"/>
      <w:szCs w:val="24"/>
    </w:rPr>
  </w:style>
  <w:style w:type="paragraph" w:styleId="TDC4">
    <w:name w:val="toc 4"/>
    <w:basedOn w:val="Normal"/>
    <w:next w:val="FinTDC"/>
    <w:autoRedefine/>
    <w:uiPriority w:val="39"/>
    <w:unhideWhenUsed/>
    <w:rsid w:val="003C1AB9"/>
    <w:pPr>
      <w:spacing w:after="0" w:line="240" w:lineRule="auto"/>
      <w:ind w:left="743" w:hanging="142"/>
      <w:jc w:val="left"/>
    </w:pPr>
    <w:rPr>
      <w:color w:val="5F2987"/>
      <w:sz w:val="14"/>
    </w:rPr>
  </w:style>
  <w:style w:type="paragraph" w:customStyle="1" w:styleId="Cajadeanotaciones">
    <w:name w:val="Caja de anotaciones"/>
    <w:basedOn w:val="Normal"/>
    <w:link w:val="CajadeanotacionesChar"/>
    <w:qFormat/>
    <w:rsid w:val="001F5762"/>
    <w:pPr>
      <w:pBdr>
        <w:top w:val="single" w:sz="4" w:space="1" w:color="auto" w:shadow="1"/>
        <w:left w:val="single" w:sz="4" w:space="4" w:color="auto" w:shadow="1"/>
        <w:bottom w:val="single" w:sz="4" w:space="1" w:color="auto" w:shadow="1"/>
        <w:right w:val="single" w:sz="4" w:space="4" w:color="auto" w:shadow="1"/>
      </w:pBdr>
      <w:shd w:val="clear" w:color="auto" w:fill="E7E6E6" w:themeFill="background2"/>
      <w:spacing w:after="100" w:line="240" w:lineRule="auto"/>
    </w:pPr>
  </w:style>
  <w:style w:type="character" w:customStyle="1" w:styleId="CajadeanotacionesChar">
    <w:name w:val="Caja de anotaciones Char"/>
    <w:basedOn w:val="Fuentedeprrafopredeter"/>
    <w:link w:val="Cajadeanotaciones"/>
    <w:rsid w:val="001F5762"/>
    <w:rPr>
      <w:rFonts w:ascii="Palatino Linotype" w:hAnsi="Palatino Linotype"/>
      <w:shd w:val="clear" w:color="auto" w:fill="E7E6E6" w:themeFill="background2"/>
      <w:lang w:val="es-ES"/>
    </w:rPr>
  </w:style>
  <w:style w:type="character" w:customStyle="1" w:styleId="EncabezadoCar">
    <w:name w:val="Encabezado Car"/>
    <w:basedOn w:val="Fuentedeprrafopredeter"/>
    <w:link w:val="Encabezado"/>
    <w:uiPriority w:val="99"/>
    <w:rsid w:val="00AD60B0"/>
    <w:rPr>
      <w:rFonts w:ascii="Garamond" w:hAnsi="Garamond"/>
      <w:lang w:val="es-ES"/>
    </w:rPr>
  </w:style>
  <w:style w:type="character" w:customStyle="1" w:styleId="TtuloCar">
    <w:name w:val="Título Car"/>
    <w:basedOn w:val="Fuentedeprrafopredeter"/>
    <w:link w:val="Ttulo"/>
    <w:uiPriority w:val="10"/>
    <w:rsid w:val="00D155EC"/>
    <w:rPr>
      <w:rFonts w:ascii="Palatino Linotype" w:eastAsiaTheme="majorEastAsia" w:hAnsi="Palatino Linotype" w:cstheme="majorBidi"/>
      <w:b/>
      <w:iCs/>
      <w:caps/>
      <w:color w:val="5F2987"/>
      <w:spacing w:val="-4"/>
      <w:kern w:val="28"/>
      <w:sz w:val="24"/>
      <w:szCs w:val="56"/>
      <w:lang w:val="es-ES"/>
    </w:rPr>
  </w:style>
  <w:style w:type="character" w:customStyle="1" w:styleId="Ttulo1Car">
    <w:name w:val="Título 1 Car"/>
    <w:basedOn w:val="Fuentedeprrafopredeter"/>
    <w:link w:val="Ttulo1"/>
    <w:uiPriority w:val="9"/>
    <w:rsid w:val="001F29C6"/>
    <w:rPr>
      <w:rFonts w:ascii="Aptos Display" w:hAnsi="Aptos Display"/>
      <w:b/>
      <w:bCs/>
      <w:caps/>
      <w:color w:val="5F2987"/>
      <w:sz w:val="32"/>
      <w:lang w:val="es-ES"/>
    </w:rPr>
  </w:style>
  <w:style w:type="character" w:customStyle="1" w:styleId="Ttulo2Car">
    <w:name w:val="Título 2 Car"/>
    <w:basedOn w:val="Fuentedeprrafopredeter"/>
    <w:link w:val="Ttulo2"/>
    <w:uiPriority w:val="9"/>
    <w:rsid w:val="001F29C6"/>
    <w:rPr>
      <w:rFonts w:ascii="Aptos Display" w:hAnsi="Aptos Display"/>
      <w:b/>
      <w:bCs/>
      <w:color w:val="5F2987"/>
      <w:sz w:val="28"/>
      <w:lang w:val="es-ES"/>
    </w:rPr>
  </w:style>
  <w:style w:type="character" w:customStyle="1" w:styleId="Ttulo3Car">
    <w:name w:val="Título 3 Car"/>
    <w:basedOn w:val="Fuentedeprrafopredeter"/>
    <w:link w:val="Ttulo3"/>
    <w:uiPriority w:val="9"/>
    <w:rsid w:val="001F29C6"/>
    <w:rPr>
      <w:rFonts w:ascii="Aptos Display" w:hAnsi="Aptos Display"/>
      <w:i/>
      <w:iCs/>
      <w:color w:val="5F2987"/>
      <w:lang w:val="es-ES"/>
    </w:rPr>
  </w:style>
  <w:style w:type="character" w:customStyle="1" w:styleId="Ttulo4Car">
    <w:name w:val="Título 4 Car"/>
    <w:basedOn w:val="Fuentedeprrafopredeter"/>
    <w:link w:val="Ttulo4"/>
    <w:uiPriority w:val="9"/>
    <w:rsid w:val="00AC65FF"/>
    <w:rPr>
      <w:rFonts w:ascii="PalatinoLinotype-Roman" w:eastAsiaTheme="majorEastAsia" w:hAnsi="PalatinoLinotype-Roman" w:cstheme="majorBidi"/>
      <w:b/>
      <w:i/>
      <w:iCs/>
      <w:color w:val="5F2987"/>
      <w:spacing w:val="-4"/>
      <w:lang w:val="es-ES"/>
    </w:rPr>
  </w:style>
  <w:style w:type="character" w:customStyle="1" w:styleId="Ttulo5Car">
    <w:name w:val="Título 5 Car"/>
    <w:basedOn w:val="Fuentedeprrafopredeter"/>
    <w:link w:val="Ttulo5"/>
    <w:uiPriority w:val="9"/>
    <w:rsid w:val="00AC65FF"/>
    <w:rPr>
      <w:rFonts w:ascii="PalatinoLinotype-Roman" w:hAnsi="PalatinoLinotype-Roman"/>
      <w:i/>
      <w:iCs/>
      <w:color w:val="5F2987"/>
      <w:spacing w:val="-4"/>
      <w:u w:val="single"/>
      <w:shd w:val="clear" w:color="auto" w:fill="E2EFD9" w:themeFill="accent6" w:themeFillTint="33"/>
      <w:lang w:val="es-ES"/>
    </w:rPr>
  </w:style>
  <w:style w:type="character" w:customStyle="1" w:styleId="TextodegloboCar">
    <w:name w:val="Texto de globo Car"/>
    <w:basedOn w:val="Fuentedeprrafopredeter"/>
    <w:link w:val="Textodeglobo"/>
    <w:uiPriority w:val="99"/>
    <w:semiHidden/>
    <w:rsid w:val="00AD60B0"/>
    <w:rPr>
      <w:rFonts w:ascii="Segoe UI" w:hAnsi="Segoe UI" w:cs="Segoe UI"/>
      <w:sz w:val="18"/>
      <w:szCs w:val="18"/>
      <w:lang w:val="es-ES"/>
    </w:rPr>
  </w:style>
  <w:style w:type="character" w:customStyle="1" w:styleId="TextonotapieCar">
    <w:name w:val="Texto nota pie Car"/>
    <w:aliases w:val="Nota a pie de página Car"/>
    <w:basedOn w:val="Fuentedeprrafopredeter"/>
    <w:link w:val="Textonotapie"/>
    <w:uiPriority w:val="99"/>
    <w:rsid w:val="00441AF3"/>
    <w:rPr>
      <w:rFonts w:ascii="Palatino Linotype" w:hAnsi="Palatino Linotype"/>
      <w:sz w:val="16"/>
      <w:szCs w:val="20"/>
      <w:lang w:val="es-ES"/>
    </w:rPr>
  </w:style>
  <w:style w:type="character" w:customStyle="1" w:styleId="Ttulo6Car">
    <w:name w:val="Título 6 Car"/>
    <w:basedOn w:val="Fuentedeprrafopredeter"/>
    <w:link w:val="Ttulo6"/>
    <w:uiPriority w:val="9"/>
    <w:rsid w:val="0051429B"/>
    <w:rPr>
      <w:rFonts w:ascii="PalatinoLinotype-Roman" w:eastAsiaTheme="majorEastAsia" w:hAnsi="PalatinoLinotype-Roman" w:cstheme="majorBidi"/>
      <w:b/>
      <w:color w:val="5F2987"/>
      <w:u w:val="single"/>
      <w:lang w:val="es-ES"/>
    </w:rPr>
  </w:style>
  <w:style w:type="character" w:customStyle="1" w:styleId="SubttuloCar">
    <w:name w:val="Subtítulo Car"/>
    <w:basedOn w:val="Fuentedeprrafopredeter"/>
    <w:link w:val="Subttulo"/>
    <w:uiPriority w:val="11"/>
    <w:rsid w:val="00AD60B0"/>
    <w:rPr>
      <w:rFonts w:ascii="Garamond" w:eastAsiaTheme="minorEastAsia" w:hAnsi="Garamond"/>
      <w:smallCaps/>
      <w:color w:val="FFFFFF" w:themeColor="text1" w:themeTint="A5"/>
      <w:lang w:val="es-ES"/>
    </w:rPr>
  </w:style>
  <w:style w:type="character" w:styleId="Mencinsinresolver">
    <w:name w:val="Unresolved Mention"/>
    <w:basedOn w:val="Fuentedeprrafopredeter"/>
    <w:uiPriority w:val="99"/>
    <w:semiHidden/>
    <w:unhideWhenUsed/>
    <w:rsid w:val="00AD60B0"/>
    <w:rPr>
      <w:color w:val="605E5C"/>
      <w:shd w:val="clear" w:color="auto" w:fill="E1DFDD"/>
    </w:rPr>
  </w:style>
  <w:style w:type="character" w:customStyle="1" w:styleId="Ttulo7Car">
    <w:name w:val="Título 7 Car"/>
    <w:basedOn w:val="Fuentedeprrafopredeter"/>
    <w:link w:val="Ttulo7"/>
    <w:uiPriority w:val="9"/>
    <w:rsid w:val="0051429B"/>
    <w:rPr>
      <w:rFonts w:ascii="PalatinoLinotype-Roman" w:eastAsiaTheme="majorEastAsia" w:hAnsi="PalatinoLinotype-Roman" w:cstheme="majorBidi"/>
      <w:i/>
      <w:iCs/>
      <w:color w:val="5F2987"/>
      <w:spacing w:val="-4"/>
      <w:szCs w:val="20"/>
      <w:u w:val="dash"/>
      <w:lang w:val="es-ES"/>
    </w:rPr>
  </w:style>
  <w:style w:type="paragraph" w:styleId="TDC5">
    <w:name w:val="toc 5"/>
    <w:basedOn w:val="Normal"/>
    <w:next w:val="FinTDC"/>
    <w:autoRedefine/>
    <w:uiPriority w:val="39"/>
    <w:unhideWhenUsed/>
    <w:rsid w:val="00EE7252"/>
    <w:pPr>
      <w:spacing w:after="0"/>
      <w:ind w:left="1021" w:hanging="170"/>
      <w:contextualSpacing/>
      <w:jc w:val="left"/>
    </w:pPr>
    <w:rPr>
      <w:color w:val="5F2987"/>
      <w:sz w:val="12"/>
    </w:rPr>
  </w:style>
  <w:style w:type="paragraph" w:customStyle="1" w:styleId="Imagen">
    <w:name w:val="Imagen"/>
    <w:basedOn w:val="Normal"/>
    <w:next w:val="PiedeImagen"/>
    <w:link w:val="ImagenCar"/>
    <w:qFormat/>
    <w:rsid w:val="00E14BB6"/>
    <w:pPr>
      <w:keepNext/>
      <w:keepLines/>
      <w:spacing w:after="0" w:line="240" w:lineRule="auto"/>
      <w:contextualSpacing/>
      <w:jc w:val="center"/>
    </w:pPr>
    <w:rPr>
      <w:iCs/>
      <w:noProof/>
      <w:color w:val="171717" w:themeColor="background2" w:themeShade="1A"/>
      <w:sz w:val="20"/>
      <w:szCs w:val="20"/>
    </w:rPr>
  </w:style>
  <w:style w:type="paragraph" w:customStyle="1" w:styleId="PiedeImagen">
    <w:name w:val="Pie de Imagen"/>
    <w:basedOn w:val="Imagen"/>
    <w:next w:val="Normal"/>
    <w:qFormat/>
    <w:rsid w:val="002F6036"/>
    <w:pPr>
      <w:keepNext w:val="0"/>
      <w:spacing w:after="100"/>
    </w:pPr>
    <w:rPr>
      <w:i/>
      <w:iCs w:val="0"/>
      <w:color w:val="3B3838" w:themeColor="background2" w:themeShade="40"/>
      <w:sz w:val="15"/>
    </w:rPr>
  </w:style>
  <w:style w:type="character" w:customStyle="1" w:styleId="ImagenCar">
    <w:name w:val="Imagen Car"/>
    <w:basedOn w:val="Fuentedeprrafopredeter"/>
    <w:link w:val="Imagen"/>
    <w:rsid w:val="00E14BB6"/>
    <w:rPr>
      <w:rFonts w:ascii="PalatinoLinotype-Roman" w:hAnsi="PalatinoLinotype-Roman"/>
      <w:iCs/>
      <w:noProof/>
      <w:color w:val="171717" w:themeColor="background2" w:themeShade="1A"/>
      <w:sz w:val="20"/>
      <w:szCs w:val="20"/>
      <w:lang w:val="es-ES"/>
    </w:rPr>
  </w:style>
  <w:style w:type="paragraph" w:styleId="Bibliografa">
    <w:name w:val="Bibliography"/>
    <w:basedOn w:val="Normal"/>
    <w:next w:val="Normal"/>
    <w:uiPriority w:val="37"/>
    <w:unhideWhenUsed/>
    <w:rsid w:val="0088235D"/>
    <w:pPr>
      <w:spacing w:line="240" w:lineRule="auto"/>
      <w:ind w:left="567" w:hanging="567"/>
    </w:pPr>
  </w:style>
  <w:style w:type="paragraph" w:customStyle="1" w:styleId="Ttuloimagen">
    <w:name w:val="Título imagen"/>
    <w:basedOn w:val="PiedeImagen"/>
    <w:next w:val="Imagen"/>
    <w:link w:val="TtuloimagenCar"/>
    <w:qFormat/>
    <w:rsid w:val="004348B4"/>
    <w:pPr>
      <w:keepNext/>
      <w:spacing w:after="0"/>
    </w:pPr>
    <w:rPr>
      <w:i w:val="0"/>
      <w:smallCaps/>
      <w:sz w:val="20"/>
    </w:rPr>
  </w:style>
  <w:style w:type="character" w:customStyle="1" w:styleId="TtuloimagenCar">
    <w:name w:val="Título imagen Car"/>
    <w:basedOn w:val="ImagenCar"/>
    <w:link w:val="Ttuloimagen"/>
    <w:rsid w:val="004348B4"/>
    <w:rPr>
      <w:rFonts w:ascii="Palatino Linotype" w:hAnsi="Palatino Linotype"/>
      <w:iCs w:val="0"/>
      <w:smallCaps/>
      <w:noProof/>
      <w:color w:val="3B3838" w:themeColor="background2" w:themeShade="40"/>
      <w:sz w:val="20"/>
      <w:szCs w:val="20"/>
      <w:lang w:val="es-ES"/>
    </w:rPr>
  </w:style>
  <w:style w:type="paragraph" w:styleId="TDC6">
    <w:name w:val="toc 6"/>
    <w:basedOn w:val="TDC5"/>
    <w:next w:val="FinTDC"/>
    <w:autoRedefine/>
    <w:uiPriority w:val="39"/>
    <w:unhideWhenUsed/>
    <w:rsid w:val="00787EA1"/>
    <w:pPr>
      <w:ind w:left="1100"/>
    </w:pPr>
  </w:style>
  <w:style w:type="paragraph" w:styleId="Sinespaciado">
    <w:name w:val="No Spacing"/>
    <w:link w:val="SinespaciadoCar"/>
    <w:uiPriority w:val="1"/>
    <w:qFormat/>
    <w:rsid w:val="009E0F64"/>
    <w:pPr>
      <w:spacing w:after="0" w:line="240" w:lineRule="auto"/>
    </w:pPr>
    <w:rPr>
      <w:rFonts w:eastAsiaTheme="minorEastAsia"/>
      <w:lang w:val="es-ES" w:eastAsia="es-ES"/>
    </w:rPr>
  </w:style>
  <w:style w:type="character" w:customStyle="1" w:styleId="SinespaciadoCar">
    <w:name w:val="Sin espaciado Car"/>
    <w:basedOn w:val="Fuentedeprrafopredeter"/>
    <w:link w:val="Sinespaciado"/>
    <w:uiPriority w:val="1"/>
    <w:rsid w:val="009E0F64"/>
    <w:rPr>
      <w:rFonts w:eastAsiaTheme="minorEastAsia"/>
      <w:lang w:val="es-ES" w:eastAsia="es-ES"/>
    </w:rPr>
  </w:style>
  <w:style w:type="paragraph" w:styleId="Prrafodelista">
    <w:name w:val="List Paragraph"/>
    <w:basedOn w:val="Normal"/>
    <w:uiPriority w:val="34"/>
    <w:rsid w:val="008A4FF8"/>
    <w:pPr>
      <w:ind w:left="720"/>
      <w:contextualSpacing/>
    </w:pPr>
  </w:style>
  <w:style w:type="paragraph" w:customStyle="1" w:styleId="Nmeroromano">
    <w:name w:val="Número romano"/>
    <w:basedOn w:val="Prrafodelista"/>
    <w:qFormat/>
    <w:rsid w:val="00D155EC"/>
    <w:pPr>
      <w:numPr>
        <w:numId w:val="34"/>
      </w:numPr>
      <w:spacing w:after="100"/>
      <w:ind w:left="567" w:hanging="113"/>
    </w:pPr>
  </w:style>
  <w:style w:type="paragraph" w:customStyle="1" w:styleId="Saltodettulos">
    <w:name w:val="Salto de títulos"/>
    <w:basedOn w:val="Normal"/>
    <w:rsid w:val="002B6017"/>
    <w:pPr>
      <w:spacing w:after="0" w:line="240" w:lineRule="auto"/>
    </w:pPr>
    <w:rPr>
      <w:color w:val="FFFFFF"/>
      <w:sz w:val="2"/>
    </w:rPr>
  </w:style>
  <w:style w:type="paragraph" w:styleId="TDC7">
    <w:name w:val="toc 7"/>
    <w:basedOn w:val="Normal"/>
    <w:next w:val="FinTDC"/>
    <w:autoRedefine/>
    <w:uiPriority w:val="39"/>
    <w:unhideWhenUsed/>
    <w:rsid w:val="00114079"/>
    <w:pPr>
      <w:spacing w:after="0" w:line="20" w:lineRule="atLeast"/>
      <w:ind w:left="1418"/>
      <w:jc w:val="left"/>
    </w:pPr>
    <w:rPr>
      <w:i/>
      <w:color w:val="5F2987"/>
      <w:sz w:val="12"/>
    </w:rPr>
  </w:style>
  <w:style w:type="character" w:customStyle="1" w:styleId="Ttulo8Car">
    <w:name w:val="Título 8 Car"/>
    <w:basedOn w:val="Fuentedeprrafopredeter"/>
    <w:link w:val="Ttulo8"/>
    <w:uiPriority w:val="9"/>
    <w:rsid w:val="0042226F"/>
    <w:rPr>
      <w:rFonts w:ascii="Palatino Linotype" w:eastAsiaTheme="majorEastAsia" w:hAnsi="Palatino Linotype" w:cstheme="majorBidi"/>
      <w:i/>
      <w:iCs/>
      <w:color w:val="321547"/>
      <w:spacing w:val="-4"/>
      <w:u w:val="dotDotDash"/>
      <w:lang w:val="es-ES"/>
    </w:rPr>
  </w:style>
  <w:style w:type="character" w:customStyle="1" w:styleId="Ttulo9Car">
    <w:name w:val="Título 9 Car"/>
    <w:basedOn w:val="Fuentedeprrafopredeter"/>
    <w:link w:val="Ttulo9"/>
    <w:uiPriority w:val="9"/>
    <w:rsid w:val="0042226F"/>
    <w:rPr>
      <w:rFonts w:ascii="Palatino Linotype" w:eastAsiaTheme="majorEastAsia" w:hAnsi="Palatino Linotype" w:cstheme="majorBidi"/>
      <w:i/>
      <w:color w:val="240F33"/>
      <w:spacing w:val="-4"/>
      <w:w w:val="99"/>
      <w:sz w:val="21"/>
      <w:szCs w:val="21"/>
      <w:u w:val="dotted"/>
      <w:lang w:val="es-ES"/>
    </w:rPr>
  </w:style>
  <w:style w:type="paragraph" w:customStyle="1" w:styleId="FinTDC">
    <w:name w:val="FinTDC"/>
    <w:basedOn w:val="Nivel1"/>
    <w:qFormat/>
    <w:rsid w:val="002D0AA3"/>
    <w:pPr>
      <w:numPr>
        <w:numId w:val="0"/>
      </w:numPr>
      <w:spacing w:before="0" w:after="0" w:line="240" w:lineRule="auto"/>
      <w:jc w:val="center"/>
    </w:pPr>
    <w:rPr>
      <w:vanish/>
      <w:sz w:val="2"/>
    </w:rPr>
  </w:style>
  <w:style w:type="paragraph" w:styleId="TDC8">
    <w:name w:val="toc 8"/>
    <w:basedOn w:val="Normal"/>
    <w:next w:val="FinTDC"/>
    <w:autoRedefine/>
    <w:uiPriority w:val="39"/>
    <w:semiHidden/>
    <w:unhideWhenUsed/>
    <w:rsid w:val="00114079"/>
    <w:pPr>
      <w:spacing w:after="0" w:line="240" w:lineRule="auto"/>
      <w:jc w:val="left"/>
    </w:pPr>
    <w:rPr>
      <w:sz w:val="15"/>
    </w:rPr>
  </w:style>
  <w:style w:type="paragraph" w:styleId="TDC9">
    <w:name w:val="toc 9"/>
    <w:basedOn w:val="TDC8"/>
    <w:next w:val="FinTDC"/>
    <w:autoRedefine/>
    <w:uiPriority w:val="39"/>
    <w:semiHidden/>
    <w:unhideWhenUsed/>
    <w:rsid w:val="00B37C98"/>
    <w:pPr>
      <w:ind w:left="1760"/>
    </w:pPr>
  </w:style>
  <w:style w:type="paragraph" w:customStyle="1" w:styleId="Apartado0">
    <w:name w:val="Apartado 0"/>
    <w:basedOn w:val="Ttulo1"/>
    <w:next w:val="Normal"/>
    <w:link w:val="Apartado0Car"/>
    <w:qFormat/>
    <w:rsid w:val="0021698C"/>
    <w:pPr>
      <w:framePr w:wrap="notBeside"/>
      <w:numPr>
        <w:numId w:val="33"/>
      </w:numPr>
      <w:ind w:left="357" w:hanging="357"/>
    </w:pPr>
  </w:style>
  <w:style w:type="character" w:customStyle="1" w:styleId="Apartado0Car">
    <w:name w:val="Apartado 0 Car"/>
    <w:basedOn w:val="Ttulo1Car"/>
    <w:link w:val="Apartado0"/>
    <w:rsid w:val="0021698C"/>
    <w:rPr>
      <w:rFonts w:ascii="Palatino Linotype" w:hAnsi="Palatino Linotype"/>
      <w:b/>
      <w:bCs/>
      <w:caps/>
      <w:color w:val="E2EFD9" w:themeColor="accent6" w:themeTint="33"/>
      <w:sz w:val="32"/>
      <w:shd w:val="clear" w:color="auto" w:fill="5F2987"/>
      <w:lang w:val="es-ES"/>
    </w:rPr>
  </w:style>
  <w:style w:type="paragraph" w:customStyle="1" w:styleId="Nivel4">
    <w:name w:val="Nivel 4"/>
    <w:basedOn w:val="Nivel3"/>
    <w:link w:val="Nivel4Car"/>
    <w:qFormat/>
    <w:rsid w:val="002D0AA3"/>
    <w:pPr>
      <w:numPr>
        <w:ilvl w:val="3"/>
      </w:numPr>
      <w:ind w:left="1899" w:hanging="198"/>
    </w:pPr>
  </w:style>
  <w:style w:type="paragraph" w:customStyle="1" w:styleId="Nivel5">
    <w:name w:val="Nivel 5"/>
    <w:basedOn w:val="Nivel4"/>
    <w:link w:val="Nivel5Car"/>
    <w:qFormat/>
    <w:rsid w:val="006770B3"/>
    <w:pPr>
      <w:numPr>
        <w:ilvl w:val="4"/>
      </w:numPr>
      <w:ind w:left="2155" w:hanging="170"/>
    </w:pPr>
  </w:style>
  <w:style w:type="character" w:customStyle="1" w:styleId="Nivel2Car">
    <w:name w:val="Nivel 2 Car"/>
    <w:basedOn w:val="Fuentedeprrafopredeter"/>
    <w:link w:val="Nivel2"/>
    <w:rsid w:val="006770B3"/>
    <w:rPr>
      <w:rFonts w:ascii="Palatino Linotype" w:hAnsi="Palatino Linotype"/>
      <w:lang w:val="es-ES"/>
    </w:rPr>
  </w:style>
  <w:style w:type="character" w:customStyle="1" w:styleId="Nivel3Car">
    <w:name w:val="Nivel 3 Car"/>
    <w:basedOn w:val="Nivel2Car"/>
    <w:link w:val="Nivel3"/>
    <w:rsid w:val="008161A9"/>
    <w:rPr>
      <w:rFonts w:ascii="Palatino Linotype" w:hAnsi="Palatino Linotype"/>
      <w:lang w:val="es-ES"/>
    </w:rPr>
  </w:style>
  <w:style w:type="character" w:customStyle="1" w:styleId="Nivel4Car">
    <w:name w:val="Nivel 4 Car"/>
    <w:basedOn w:val="Nivel3Car"/>
    <w:link w:val="Nivel4"/>
    <w:rsid w:val="002D0AA3"/>
    <w:rPr>
      <w:rFonts w:ascii="Palatino Linotype" w:hAnsi="Palatino Linotype"/>
      <w:lang w:val="es-ES"/>
    </w:rPr>
  </w:style>
  <w:style w:type="paragraph" w:customStyle="1" w:styleId="Nivel6">
    <w:name w:val="Nivel 6"/>
    <w:basedOn w:val="Nivel5"/>
    <w:link w:val="Nivel6Car"/>
    <w:qFormat/>
    <w:rsid w:val="006770B3"/>
    <w:pPr>
      <w:numPr>
        <w:ilvl w:val="5"/>
      </w:numPr>
      <w:ind w:left="2438" w:hanging="227"/>
    </w:pPr>
  </w:style>
  <w:style w:type="character" w:customStyle="1" w:styleId="Nivel5Car">
    <w:name w:val="Nivel 5 Car"/>
    <w:basedOn w:val="Nivel4Car"/>
    <w:link w:val="Nivel5"/>
    <w:rsid w:val="006770B3"/>
    <w:rPr>
      <w:rFonts w:ascii="Palatino Linotype" w:hAnsi="Palatino Linotype"/>
      <w:lang w:val="es-ES"/>
    </w:rPr>
  </w:style>
  <w:style w:type="paragraph" w:customStyle="1" w:styleId="Nivel7">
    <w:name w:val="Nivel 7"/>
    <w:basedOn w:val="Nivel5"/>
    <w:link w:val="Nivel7Car"/>
    <w:qFormat/>
    <w:rsid w:val="006770B3"/>
    <w:pPr>
      <w:numPr>
        <w:ilvl w:val="6"/>
      </w:numPr>
      <w:ind w:left="2722" w:hanging="170"/>
    </w:pPr>
  </w:style>
  <w:style w:type="character" w:customStyle="1" w:styleId="Nivel6Car">
    <w:name w:val="Nivel 6 Car"/>
    <w:basedOn w:val="Nivel5Car"/>
    <w:link w:val="Nivel6"/>
    <w:rsid w:val="006770B3"/>
    <w:rPr>
      <w:rFonts w:ascii="Palatino Linotype" w:hAnsi="Palatino Linotype"/>
      <w:lang w:val="es-ES"/>
    </w:rPr>
  </w:style>
  <w:style w:type="character" w:customStyle="1" w:styleId="Nivel7Car">
    <w:name w:val="Nivel 7 Car"/>
    <w:basedOn w:val="Nivel5Car"/>
    <w:link w:val="Nivel7"/>
    <w:rsid w:val="006770B3"/>
    <w:rPr>
      <w:rFonts w:ascii="Palatino Linotype" w:hAnsi="Palatino Linotype"/>
      <w:lang w:val="es-ES"/>
    </w:rPr>
  </w:style>
  <w:style w:type="paragraph" w:styleId="Descripcin">
    <w:name w:val="caption"/>
    <w:basedOn w:val="Normal"/>
    <w:next w:val="Normal"/>
    <w:uiPriority w:val="35"/>
    <w:unhideWhenUsed/>
    <w:qFormat/>
    <w:rsid w:val="00A50836"/>
    <w:pPr>
      <w:spacing w:after="200" w:line="240" w:lineRule="auto"/>
    </w:pPr>
    <w:rPr>
      <w:i/>
      <w:iCs/>
      <w:color w:val="44546A" w:themeColor="text2"/>
      <w:sz w:val="18"/>
      <w:szCs w:val="18"/>
    </w:rPr>
  </w:style>
  <w:style w:type="paragraph" w:customStyle="1" w:styleId="Ttulo10">
    <w:name w:val="Título 10"/>
    <w:basedOn w:val="Ttulo9"/>
    <w:link w:val="Ttulo10Car"/>
    <w:qFormat/>
    <w:rsid w:val="002B6F17"/>
    <w:pPr>
      <w:ind w:left="1276"/>
    </w:pPr>
    <w:rPr>
      <w:color w:val="auto"/>
      <w:w w:val="97"/>
      <w:sz w:val="20"/>
    </w:rPr>
  </w:style>
  <w:style w:type="character" w:customStyle="1" w:styleId="Ttulo10Car">
    <w:name w:val="Título 10 Car"/>
    <w:basedOn w:val="Ttulo9Car"/>
    <w:link w:val="Ttulo10"/>
    <w:rsid w:val="002B6F17"/>
    <w:rPr>
      <w:rFonts w:ascii="Palatino Linotype" w:eastAsiaTheme="majorEastAsia" w:hAnsi="Palatino Linotype" w:cstheme="majorBidi"/>
      <w:i/>
      <w:color w:val="240F33"/>
      <w:spacing w:val="-4"/>
      <w:w w:val="97"/>
      <w:sz w:val="20"/>
      <w:szCs w:val="21"/>
      <w:u w:val="dotted"/>
      <w:lang w:val="es-ES"/>
    </w:rPr>
  </w:style>
  <w:style w:type="paragraph" w:customStyle="1" w:styleId="Comentario">
    <w:name w:val="Comentario"/>
    <w:basedOn w:val="Notaalopositor"/>
    <w:qFormat/>
    <w:rsid w:val="001C5521"/>
    <w:pPr>
      <w:pBdr>
        <w:top w:val="single" w:sz="4" w:space="1" w:color="FF6600" w:shadow="1"/>
        <w:left w:val="single" w:sz="4" w:space="4" w:color="FF6600" w:shadow="1"/>
        <w:bottom w:val="single" w:sz="4" w:space="1" w:color="FF6600" w:shadow="1"/>
        <w:right w:val="single" w:sz="4" w:space="4" w:color="FF6600" w:shadow="1"/>
      </w:pBdr>
      <w:shd w:val="solid" w:color="CDECFF" w:fill="auto"/>
    </w:pPr>
    <w:rPr>
      <w:vanish/>
      <w:color w:val="FF6600"/>
    </w:rPr>
  </w:style>
  <w:style w:type="paragraph" w:customStyle="1" w:styleId="Nivel8">
    <w:name w:val="Nivel 8"/>
    <w:basedOn w:val="Nivel7"/>
    <w:link w:val="Nivel8Car"/>
    <w:qFormat/>
    <w:rsid w:val="008903CF"/>
    <w:pPr>
      <w:numPr>
        <w:ilvl w:val="7"/>
      </w:numPr>
      <w:ind w:left="3005" w:hanging="170"/>
    </w:pPr>
  </w:style>
  <w:style w:type="character" w:customStyle="1" w:styleId="Nivel8Car">
    <w:name w:val="Nivel 8 Car"/>
    <w:basedOn w:val="Nivel7Car"/>
    <w:link w:val="Nivel8"/>
    <w:rsid w:val="008903CF"/>
    <w:rPr>
      <w:rFonts w:ascii="Palatino Linotype" w:hAnsi="Palatino Linotype"/>
      <w:lang w:val="es-ES"/>
    </w:rPr>
  </w:style>
  <w:style w:type="paragraph" w:customStyle="1" w:styleId="Advertencia">
    <w:name w:val="Advertencia"/>
    <w:basedOn w:val="Normal"/>
    <w:next w:val="Normal"/>
    <w:link w:val="AdvertenciaCar"/>
    <w:qFormat/>
    <w:rsid w:val="00483099"/>
    <w:pPr>
      <w:pBdr>
        <w:top w:val="single" w:sz="4" w:space="1" w:color="C00000"/>
        <w:left w:val="single" w:sz="4" w:space="4" w:color="C00000"/>
        <w:bottom w:val="single" w:sz="4" w:space="1" w:color="C00000"/>
        <w:right w:val="single" w:sz="4" w:space="4" w:color="C00000"/>
      </w:pBdr>
      <w:shd w:val="clear" w:color="auto" w:fill="F9FBF7" w:themeFill="accent2" w:themeFillTint="33"/>
      <w:spacing w:after="100"/>
      <w:jc w:val="center"/>
    </w:pPr>
    <w:rPr>
      <w:color w:val="C00000"/>
      <w:shd w:val="clear" w:color="auto" w:fill="F9FBF7" w:themeFill="accent2" w:themeFillTint="33"/>
    </w:rPr>
  </w:style>
  <w:style w:type="character" w:customStyle="1" w:styleId="AdvertenciaCar">
    <w:name w:val="Advertencia Car"/>
    <w:basedOn w:val="Fuentedeprrafopredeter"/>
    <w:link w:val="Advertencia"/>
    <w:rsid w:val="00483099"/>
    <w:rPr>
      <w:rFonts w:ascii="Palatino Linotype" w:hAnsi="Palatino Linotype"/>
      <w:color w:val="C00000"/>
      <w:shd w:val="clear" w:color="auto" w:fill="F9FBF7" w:themeFill="accent2" w:themeFillTint="33"/>
      <w:lang w:val="es-ES"/>
    </w:rPr>
  </w:style>
  <w:style w:type="paragraph" w:styleId="Textonotaalfinal">
    <w:name w:val="endnote text"/>
    <w:basedOn w:val="Normal"/>
    <w:link w:val="TextonotaalfinalCar"/>
    <w:uiPriority w:val="99"/>
    <w:semiHidden/>
    <w:unhideWhenUsed/>
    <w:rsid w:val="002A42CB"/>
    <w:pPr>
      <w:spacing w:after="0" w:line="240" w:lineRule="auto"/>
    </w:pPr>
    <w:rPr>
      <w:sz w:val="20"/>
      <w:szCs w:val="20"/>
    </w:rPr>
  </w:style>
  <w:style w:type="character" w:customStyle="1" w:styleId="TextonotaalfinalCar">
    <w:name w:val="Texto nota al final Car"/>
    <w:basedOn w:val="Fuentedeprrafopredeter"/>
    <w:link w:val="Textonotaalfinal"/>
    <w:uiPriority w:val="99"/>
    <w:semiHidden/>
    <w:rsid w:val="002A42CB"/>
    <w:rPr>
      <w:rFonts w:ascii="Palatino Linotype" w:hAnsi="Palatino Linotype"/>
      <w:sz w:val="20"/>
      <w:szCs w:val="20"/>
      <w:lang w:val="es-ES"/>
    </w:rPr>
  </w:style>
  <w:style w:type="character" w:styleId="Refdenotaalfinal">
    <w:name w:val="endnote reference"/>
    <w:basedOn w:val="Fuentedeprrafopredeter"/>
    <w:uiPriority w:val="99"/>
    <w:semiHidden/>
    <w:unhideWhenUsed/>
    <w:rsid w:val="002A42CB"/>
    <w:rPr>
      <w:vertAlign w:val="superscript"/>
    </w:rPr>
  </w:style>
  <w:style w:type="paragraph" w:styleId="Piedepgina">
    <w:name w:val="footer"/>
    <w:basedOn w:val="Normal"/>
    <w:link w:val="PiedepginaCar"/>
    <w:uiPriority w:val="99"/>
    <w:unhideWhenUsed/>
    <w:rsid w:val="00D42B95"/>
    <w:pPr>
      <w:tabs>
        <w:tab w:val="center" w:pos="4680"/>
        <w:tab w:val="right" w:pos="9360"/>
      </w:tabs>
      <w:spacing w:after="0" w:line="240" w:lineRule="auto"/>
      <w:jc w:val="left"/>
    </w:pPr>
    <w:rPr>
      <w:rFonts w:asciiTheme="minorHAnsi" w:eastAsiaTheme="minorEastAsia" w:hAnsiTheme="minorHAnsi" w:cs="Times New Roman"/>
      <w:lang w:eastAsia="es-ES"/>
    </w:rPr>
  </w:style>
  <w:style w:type="character" w:customStyle="1" w:styleId="PiedepginaCar">
    <w:name w:val="Pie de página Car"/>
    <w:basedOn w:val="Fuentedeprrafopredeter"/>
    <w:link w:val="Piedepgina"/>
    <w:uiPriority w:val="99"/>
    <w:rsid w:val="00D42B95"/>
    <w:rPr>
      <w:rFonts w:eastAsiaTheme="minorEastAsia" w:cs="Times New Roman"/>
      <w:lang w:val="es-ES"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9371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header" Target="header4.xml"/><Relationship Id="rId26" Type="http://schemas.openxmlformats.org/officeDocument/2006/relationships/header" Target="header8.xml"/><Relationship Id="rId3" Type="http://schemas.openxmlformats.org/officeDocument/2006/relationships/customXml" Target="../customXml/item3.xml"/><Relationship Id="rId21" Type="http://schemas.openxmlformats.org/officeDocument/2006/relationships/footer" Target="footer5.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footer" Target="footer7.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header" Target="header7.xml"/><Relationship Id="rId5"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footer" Target="footer6.xml"/><Relationship Id="rId28"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header" Target="header5.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 Id="rId22" Type="http://schemas.openxmlformats.org/officeDocument/2006/relationships/header" Target="header6.xml"/><Relationship Id="rId27" Type="http://schemas.openxmlformats.org/officeDocument/2006/relationships/fontTable" Target="fontTable.xml"/></Relationships>
</file>

<file path=word/theme/theme1.xml><?xml version="1.0" encoding="utf-8"?>
<a:theme xmlns:a="http://schemas.openxmlformats.org/drawingml/2006/main" name="Tema de Office">
  <a:themeElements>
    <a:clrScheme name="Personalizado 2">
      <a:dk1>
        <a:srgbClr val="FFFFFF"/>
      </a:dk1>
      <a:lt1>
        <a:sysClr val="window" lastClr="FFFFFF"/>
      </a:lt1>
      <a:dk2>
        <a:srgbClr val="44546A"/>
      </a:dk2>
      <a:lt2>
        <a:srgbClr val="E7E6E6"/>
      </a:lt2>
      <a:accent1>
        <a:srgbClr val="5F2987"/>
      </a:accent1>
      <a:accent2>
        <a:srgbClr val="E2EFD9"/>
      </a:accent2>
      <a:accent3>
        <a:srgbClr val="EE0000"/>
      </a:accent3>
      <a:accent4>
        <a:srgbClr val="FFC000"/>
      </a:accent4>
      <a:accent5>
        <a:srgbClr val="5B9BD5"/>
      </a:accent5>
      <a:accent6>
        <a:srgbClr val="70AD47"/>
      </a:accent6>
      <a:hlink>
        <a:srgbClr val="0563C1"/>
      </a:hlink>
      <a:folHlink>
        <a:srgbClr val="954F72"/>
      </a:folHlink>
    </a:clrScheme>
    <a:fontScheme name="Personalizado 1">
      <a:majorFont>
        <a:latin typeface="Aptos Display"/>
        <a:ea typeface=""/>
        <a:cs typeface=""/>
      </a:majorFont>
      <a:minorFont>
        <a:latin typeface="Apto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_activity xmlns="3431aa80-34b1-4746-8339-93f21769b42b"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o" ma:contentTypeID="0x0101007905626ABECF61448B905CBA5E3439E6" ma:contentTypeVersion="11" ma:contentTypeDescription="Crear nuevo documento." ma:contentTypeScope="" ma:versionID="d6213ebece17a7a1d36b9eb0b6223cfc">
  <xsd:schema xmlns:xsd="http://www.w3.org/2001/XMLSchema" xmlns:xs="http://www.w3.org/2001/XMLSchema" xmlns:p="http://schemas.microsoft.com/office/2006/metadata/properties" xmlns:ns3="3431aa80-34b1-4746-8339-93f21769b42b" targetNamespace="http://schemas.microsoft.com/office/2006/metadata/properties" ma:root="true" ma:fieldsID="0282d162a306b1120df43a64ff1b5b71" ns3:_="">
    <xsd:import namespace="3431aa80-34b1-4746-8339-93f21769b42b"/>
    <xsd:element name="properties">
      <xsd:complexType>
        <xsd:sequence>
          <xsd:element name="documentManagement">
            <xsd:complexType>
              <xsd:all>
                <xsd:element ref="ns3:MediaServiceDateTaken" minOccurs="0"/>
                <xsd:element ref="ns3:_activity" minOccurs="0"/>
                <xsd:element ref="ns3:MediaServiceMetadata" minOccurs="0"/>
                <xsd:element ref="ns3:MediaServiceFastMetadata" minOccurs="0"/>
                <xsd:element ref="ns3:MediaServiceSearchProperties" minOccurs="0"/>
                <xsd:element ref="ns3:MediaServiceObjectDetectorVersions" minOccurs="0"/>
                <xsd:element ref="ns3:MediaServiceSystemTags" minOccurs="0"/>
                <xsd:element ref="ns3:MediaServiceOCR" minOccurs="0"/>
                <xsd:element ref="ns3:MediaServiceGenerationTime" minOccurs="0"/>
                <xsd:element ref="ns3:MediaServiceEventHashCode"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431aa80-34b1-4746-8339-93f21769b42b"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_activity" ma:index="9" nillable="true" ma:displayName="_activity" ma:hidden="true" ma:internalName="_activity">
      <xsd:simpleType>
        <xsd:restriction base="dms:Note"/>
      </xsd:simpleType>
    </xsd:element>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SearchProperties" ma:index="12" nillable="true" ma:displayName="MediaServiceSearchProperties" ma:hidden="true" ma:internalName="MediaServiceSearchProperties" ma:readOnly="true">
      <xsd:simpleType>
        <xsd:restriction base="dms:Note"/>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SystemTags" ma:index="14" nillable="true" ma:displayName="MediaServiceSystemTags" ma:hidden="true" ma:internalName="MediaServiceSystemTags" ma:readOnly="true">
      <xsd:simpleType>
        <xsd:restriction base="dms:Note"/>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DFEC501-CB00-4071-8A84-39B0D45BA0AC}">
  <ds:schemaRefs>
    <ds:schemaRef ds:uri="http://schemas.openxmlformats.org/officeDocument/2006/bibliography"/>
  </ds:schemaRefs>
</ds:datastoreItem>
</file>

<file path=customXml/itemProps2.xml><?xml version="1.0" encoding="utf-8"?>
<ds:datastoreItem xmlns:ds="http://schemas.openxmlformats.org/officeDocument/2006/customXml" ds:itemID="{4351C1B9-6531-4D19-B89A-C67437642D67}">
  <ds:schemaRefs>
    <ds:schemaRef ds:uri="http://schemas.microsoft.com/office/2006/metadata/properties"/>
    <ds:schemaRef ds:uri="http://schemas.microsoft.com/office/infopath/2007/PartnerControls"/>
    <ds:schemaRef ds:uri="3431aa80-34b1-4746-8339-93f21769b42b"/>
  </ds:schemaRefs>
</ds:datastoreItem>
</file>

<file path=customXml/itemProps3.xml><?xml version="1.0" encoding="utf-8"?>
<ds:datastoreItem xmlns:ds="http://schemas.openxmlformats.org/officeDocument/2006/customXml" ds:itemID="{7C20357C-B858-495D-A55A-9716C644E0B7}">
  <ds:schemaRefs>
    <ds:schemaRef ds:uri="http://schemas.microsoft.com/sharepoint/v3/contenttype/forms"/>
  </ds:schemaRefs>
</ds:datastoreItem>
</file>

<file path=customXml/itemProps4.xml><?xml version="1.0" encoding="utf-8"?>
<ds:datastoreItem xmlns:ds="http://schemas.openxmlformats.org/officeDocument/2006/customXml" ds:itemID="{A94E4085-4077-4495-9AFA-6DF9AB4BED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431aa80-34b1-4746-8339-93f21769b42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Plantilla_Ejercicios_Dictamen2.dotx</Template>
  <TotalTime>4</TotalTime>
  <Pages>6</Pages>
  <Words>805</Words>
  <Characters>4404</Characters>
  <Application>Microsoft Office Word</Application>
  <DocSecurity>0</DocSecurity>
  <Lines>104</Lines>
  <Paragraphs>34</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E.P.NN</vt:lpstr>
      <vt:lpstr>TEMA E.P.NN</vt:lpstr>
    </vt:vector>
  </TitlesOfParts>
  <Company/>
  <LinksUpToDate>false</LinksUpToDate>
  <CharactersWithSpaces>5175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E.P.NN</dc:title>
  <dc:subject/>
  <dc:creator>Gutierrez Marcos, Victor</dc:creator>
  <cp:keywords/>
  <dc:description/>
  <cp:lastModifiedBy>Gutierrez Marcos, Victor</cp:lastModifiedBy>
  <cp:revision>1</cp:revision>
  <dcterms:created xsi:type="dcterms:W3CDTF">2026-01-02T15:55:00Z</dcterms:created>
  <dcterms:modified xsi:type="dcterms:W3CDTF">2026-01-02T15:59:00Z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0x0101007905626ABECF61448B905CBA5E3439E6</vt:lpwstr>
  </property>
</Properties>
</file>