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600"/>
      </w:pPr>
      <w:r>
        <w:rPr>
          <w:rFonts w:ascii="Helvetica" w:hAnsi="Helvetica" w:cs="Helvetica"/>
          <w:sz w:val="24"/>
          <w:sz-cs w:val="24"/>
        </w:rPr>
        <w:t xml:space="preserve"/>
      </w:r>
    </w:p>
    <w:p>
      <w:pPr>
        <w:jc w:val="center"/>
      </w:pPr>
      <w:r>
        <w:rPr>
          <w:rFonts w:ascii="Arial" w:hAnsi="Arial" w:cs="Arial"/>
          <w:sz w:val="56"/>
          <w:sz-cs w:val="56"/>
          <w:b/>
          <w:color w:val="29B5E8"/>
        </w:rPr>
        <w:t xml:space="preserve">SNOWFLAKE</w:t>
      </w:r>
    </w:p>
    <w:p>
      <w:pPr>
        <w:jc w:val="center"/>
        <w:spacing w:before="200"/>
      </w:pPr>
      <w:r>
        <w:rPr>
          <w:rFonts w:ascii="Arial" w:hAnsi="Arial" w:cs="Arial"/>
          <w:sz w:val="40"/>
          <w:sz-cs w:val="40"/>
          <w:color w:val="1E3A5F"/>
        </w:rPr>
        <w:t xml:space="preserve">Roles &amp; Access Control</w:t>
      </w:r>
    </w:p>
    <w:p>
      <w:pPr>
        <w:jc w:val="center"/>
        <w:spacing w:before="100"/>
      </w:pPr>
      <w:r>
        <w:rPr>
          <w:rFonts w:ascii="Arial" w:hAnsi="Arial" w:cs="Arial"/>
          <w:sz w:val="28"/>
          <w:sz-cs w:val="28"/>
          <w:color w:val="4A5568"/>
        </w:rPr>
        <w:t xml:space="preserve">Complete Administration Guide</w:t>
      </w:r>
    </w:p>
    <w:p>
      <w:pPr>
        <w:jc w:val="center"/>
        <w:spacing w:before="300"/>
      </w:pPr>
      <w:r>
        <w:rPr>
          <w:rFonts w:ascii="Songti SC" w:hAnsi="Songti SC" w:cs="Songti SC"/>
          <w:sz w:val="20"/>
          <w:sz-cs w:val="20"/>
          <w:color w:val="F3F4F6"/>
        </w:rPr>
        <w:t xml:space="preserve">━━━━━━━━━━━━━━━━━━━━━━━━━━━━━━━━━━━━━━━━━━━━━━━━━</w:t>
      </w:r>
      <w:r>
        <w:rPr>
          <w:rFonts w:ascii="Times" w:hAnsi="Times" w:cs="Times"/>
          <w:sz w:val="20"/>
          <w:sz-cs w:val="20"/>
          <w:color w:val="F3F4F6"/>
        </w:rPr>
        <w:t xml:space="preserve"/>
      </w:r>
    </w:p>
    <w:p>
      <w:pPr>
        <w:spacing w:before="300"/>
      </w:pPr>
      <w:r>
        <w:rPr>
          <w:rFonts w:ascii="Times" w:hAnsi="Times" w:cs="Times"/>
          <w:sz w:val="20"/>
          <w:sz-cs w:val="20"/>
          <w:color w:val="F3F4F6"/>
        </w:rPr>
        <w:t xml:space="preserve"/>
      </w:r>
    </w:p>
    <w:p>
      <w:pPr/>
      <w:r>
        <w:rPr>
          <w:rFonts w:ascii="Arial" w:hAnsi="Arial" w:cs="Arial"/>
          <w:sz w:val="20"/>
          <w:sz-cs w:val="20"/>
          <w:b/>
          <w:color w:val="000000"/>
        </w:rPr>
        <w:t xml:space="preserve">Document Version</w:t>
      </w:r>
    </w:p>
    <w:p>
      <w:pPr/>
      <w:r>
        <w:rPr>
          <w:rFonts w:ascii="Arial" w:hAnsi="Arial" w:cs="Arial"/>
          <w:sz w:val="20"/>
          <w:sz-cs w:val="20"/>
          <w:color w:val="000000"/>
        </w:rPr>
        <w:t xml:space="preserve">1.0 - Production Ready</w:t>
      </w:r>
    </w:p>
    <w:p>
      <w:pPr/>
      <w:r>
        <w:rPr>
          <w:rFonts w:ascii="Arial" w:hAnsi="Arial" w:cs="Arial"/>
          <w:sz w:val="20"/>
          <w:sz-cs w:val="20"/>
          <w:b/>
          <w:color w:val="000000"/>
        </w:rPr>
        <w:t xml:space="preserve">Last Updated</w:t>
      </w:r>
    </w:p>
    <w:p>
      <w:pPr/>
      <w:r>
        <w:rPr>
          <w:rFonts w:ascii="Arial" w:hAnsi="Arial" w:cs="Arial"/>
          <w:sz w:val="20"/>
          <w:sz-cs w:val="20"/>
          <w:color w:val="000000"/>
        </w:rPr>
        <w:t xml:space="preserve">January 2026</w:t>
      </w:r>
    </w:p>
    <w:p>
      <w:pPr/>
      <w:r>
        <w:rPr>
          <w:rFonts w:ascii="Arial" w:hAnsi="Arial" w:cs="Arial"/>
          <w:sz w:val="20"/>
          <w:sz-cs w:val="20"/>
          <w:b/>
          <w:color w:val="000000"/>
        </w:rPr>
        <w:t xml:space="preserve">Source</w:t>
      </w:r>
    </w:p>
    <w:p>
      <w:pPr/>
      <w:r>
        <w:rPr>
          <w:rFonts w:ascii="Arial" w:hAnsi="Arial" w:cs="Arial"/>
          <w:sz w:val="20"/>
          <w:sz-cs w:val="20"/>
          <w:color w:val="000000"/>
        </w:rPr>
        <w:t xml:space="preserve">Official Snowflake Documentation</w:t>
      </w:r>
    </w:p>
    <w:p>
      <w:pPr/>
      <w:r>
        <w:rPr>
          <w:rFonts w:ascii="Arial" w:hAnsi="Arial" w:cs="Arial"/>
          <w:sz w:val="20"/>
          <w:sz-cs w:val="20"/>
          <w:b/>
          <w:color w:val="000000"/>
        </w:rPr>
        <w:t xml:space="preserve">Classification</w:t>
      </w:r>
    </w:p>
    <w:p>
      <w:pPr/>
      <w:r>
        <w:rPr>
          <w:rFonts w:ascii="Arial" w:hAnsi="Arial" w:cs="Arial"/>
          <w:sz w:val="20"/>
          <w:sz-cs w:val="20"/>
          <w:color w:val="000000"/>
        </w:rPr>
        <w:t xml:space="preserve">Customer Presentation Ready</w:t>
      </w:r>
    </w:p>
    <w:p>
      <w:pPr>
        <w:spacing w:before="300"/>
      </w:pPr>
      <w:r>
        <w:rPr>
          <w:rFonts w:ascii="Arial" w:hAnsi="Arial" w:cs="Arial"/>
          <w:sz w:val="20"/>
          <w:sz-cs w:val="20"/>
          <w:color w:val="000000"/>
        </w:rPr>
        <w:t xml:space="preserve"/>
      </w:r>
    </w:p>
    <w:p>
      <w:pPr>
        <w:jc w:val="center"/>
      </w:pPr>
      <w:r>
        <w:rPr>
          <w:rFonts w:ascii="Arial" w:hAnsi="Arial" w:cs="Arial"/>
          <w:sz w:val="22"/>
          <w:sz-cs w:val="22"/>
          <w:b/>
          <w:color w:val="FFFFFF"/>
        </w:rPr>
        <w:t xml:space="preserve">DOCUMENT CONTENTS</w:t>
      </w:r>
    </w:p>
    <w:p>
      <w:pPr>
        <w:spacing w:after="40"/>
      </w:pPr>
      <w:r>
        <w:rPr>
          <w:rFonts w:ascii="Arial" w:hAnsi="Arial" w:cs="Arial"/>
          <w:sz w:val="18"/>
          <w:sz-cs w:val="18"/>
          <w:color w:val="000000"/>
        </w:rPr>
        <w:t xml:space="preserve">Part 1: Access Control Framework</w:t>
      </w:r>
    </w:p>
    <w:p>
      <w:pPr>
        <w:spacing w:after="40"/>
      </w:pPr>
      <w:r>
        <w:rPr>
          <w:rFonts w:ascii="Arial" w:hAnsi="Arial" w:cs="Arial"/>
          <w:sz w:val="18"/>
          <w:sz-cs w:val="18"/>
          <w:color w:val="000000"/>
        </w:rPr>
        <w:t xml:space="preserve">Part 2: System-Defined Roles (ORGADMIN, ACCOUNTADMIN, SECURITYADMIN, USERADMIN, SYSADMIN, PUBLIC)</w:t>
      </w:r>
    </w:p>
    <w:p>
      <w:pPr>
        <w:spacing w:after="40"/>
      </w:pPr>
      <w:r>
        <w:rPr>
          <w:rFonts w:ascii="Arial" w:hAnsi="Arial" w:cs="Arial"/>
          <w:sz w:val="18"/>
          <w:sz-cs w:val="18"/>
          <w:color w:val="000000"/>
        </w:rPr>
        <w:t xml:space="preserve">Part 3: Custom Role Design Patterns</w:t>
      </w:r>
    </w:p>
    <w:p>
      <w:pPr>
        <w:spacing w:after="40"/>
      </w:pPr>
      <w:r>
        <w:rPr>
          <w:rFonts w:ascii="Arial" w:hAnsi="Arial" w:cs="Arial"/>
          <w:sz w:val="18"/>
          <w:sz-cs w:val="18"/>
          <w:color w:val="000000"/>
        </w:rPr>
        <w:t xml:space="preserve">Part 4: Role Type 1 - Functional Roles (FR)</w:t>
      </w:r>
    </w:p>
    <w:p>
      <w:pPr>
        <w:spacing w:after="40"/>
      </w:pPr>
      <w:r>
        <w:rPr>
          <w:rFonts w:ascii="Arial" w:hAnsi="Arial" w:cs="Arial"/>
          <w:sz w:val="18"/>
          <w:sz-cs w:val="18"/>
          <w:color w:val="000000"/>
        </w:rPr>
        <w:t xml:space="preserve">Part 5: Role Type 2 - Access Roles (AR)</w:t>
      </w:r>
    </w:p>
    <w:p>
      <w:pPr>
        <w:spacing w:after="40"/>
      </w:pPr>
      <w:r>
        <w:rPr>
          <w:rFonts w:ascii="Arial" w:hAnsi="Arial" w:cs="Arial"/>
          <w:sz w:val="18"/>
          <w:sz-cs w:val="18"/>
          <w:color w:val="000000"/>
        </w:rPr>
        <w:t xml:space="preserve">Part 6: Role Type 3 - Policy Roles (PR)</w:t>
      </w:r>
    </w:p>
    <w:p>
      <w:pPr>
        <w:spacing w:after="40"/>
      </w:pPr>
      <w:r>
        <w:rPr>
          <w:rFonts w:ascii="Arial" w:hAnsi="Arial" w:cs="Arial"/>
          <w:sz w:val="18"/>
          <w:sz-cs w:val="18"/>
          <w:color w:val="000000"/>
        </w:rPr>
        <w:t xml:space="preserve">Part 7: Role Type 4 - Service Roles (SR)</w:t>
      </w:r>
    </w:p>
    <w:p>
      <w:pPr>
        <w:spacing w:after="40"/>
      </w:pPr>
      <w:r>
        <w:rPr>
          <w:rFonts w:ascii="Arial" w:hAnsi="Arial" w:cs="Arial"/>
          <w:sz w:val="18"/>
          <w:sz-cs w:val="18"/>
          <w:color w:val="000000"/>
        </w:rPr>
        <w:t xml:space="preserve">Part 8: Role Type 5 - Database Roles (DR)</w:t>
      </w:r>
    </w:p>
    <w:p>
      <w:pPr>
        <w:spacing w:after="40"/>
      </w:pPr>
      <w:r>
        <w:rPr>
          <w:rFonts w:ascii="Arial" w:hAnsi="Arial" w:cs="Arial"/>
          <w:sz w:val="18"/>
          <w:sz-cs w:val="18"/>
          <w:color w:val="000000"/>
        </w:rPr>
        <w:t xml:space="preserve">Part 9: Complete Role Hierarchy Diagrams</w:t>
      </w:r>
    </w:p>
    <w:p>
      <w:pPr>
        <w:spacing w:after="40"/>
      </w:pPr>
      <w:r>
        <w:rPr>
          <w:rFonts w:ascii="Arial" w:hAnsi="Arial" w:cs="Arial"/>
          <w:sz w:val="18"/>
          <w:sz-cs w:val="18"/>
          <w:color w:val="000000"/>
        </w:rPr>
        <w:t xml:space="preserve">Part 10: Naming Conventions</w:t>
      </w:r>
    </w:p>
    <w:p>
      <w:pPr>
        <w:spacing w:after="40"/>
      </w:pPr>
      <w:r>
        <w:rPr>
          <w:rFonts w:ascii="Arial" w:hAnsi="Arial" w:cs="Arial"/>
          <w:sz w:val="18"/>
          <w:sz-cs w:val="18"/>
          <w:color w:val="000000"/>
        </w:rPr>
        <w:t xml:space="preserve">Part 11: SQL Examples &amp; Implementation</w:t>
      </w:r>
    </w:p>
    <w:p>
      <w:pPr>
        <w:spacing w:after="40"/>
      </w:pPr>
      <w:r>
        <w:rPr>
          <w:rFonts w:ascii="Arial" w:hAnsi="Arial" w:cs="Arial"/>
          <w:sz w:val="18"/>
          <w:sz-cs w:val="18"/>
          <w:color w:val="000000"/>
        </w:rPr>
        <w:t xml:space="preserve">Part 12: Best Practices &amp; Anti-Patterns</w:t>
      </w:r>
    </w:p>
    <w:p>
      <w:pPr>
        <w:spacing w:after="40"/>
      </w:pPr>
      <w:r>
        <w:rPr>
          <w:rFonts w:ascii="Arial" w:hAnsi="Arial" w:cs="Arial"/>
          <w:sz w:val="18"/>
          <w:sz-cs w:val="18"/>
          <w:color w:val="000000"/>
        </w:rPr>
        <w:t xml:space="preserve">Part 13: Quick Reference Card</w:t>
      </w:r>
    </w:p>
    <w:p>
      <w:pPr>
        <w:spacing w:before="400" w:after="200"/>
      </w:pPr>
      <w:r>
        <w:rPr>
          <w:rFonts w:ascii="Arial" w:hAnsi="Arial" w:cs="Arial"/>
          <w:sz w:val="32"/>
          <w:sz-cs w:val="32"/>
          <w:b/>
          <w:color w:val="1E3A5F"/>
        </w:rPr>
        <w:t xml:space="preserve">Part 1: Access Control Framework</w:t>
      </w:r>
    </w:p>
    <w:p>
      <w:pPr>
        <w:spacing w:after="120"/>
      </w:pPr>
      <w:r>
        <w:rPr>
          <w:rFonts w:ascii="Arial" w:hAnsi="Arial" w:cs="Arial"/>
          <w:sz w:val="20"/>
          <w:sz-cs w:val="20"/>
          <w:color w:val="000000"/>
        </w:rPr>
        <w:t xml:space="preserve">Snowflake implements a comprehensive access control framework combining Discretionary Access Control (DAC) and Role-Based Access Control (RBAC). This dual approach provides granular control over who can access data and what operations they can perform.</w:t>
      </w:r>
    </w:p>
    <w:p>
      <w:pPr>
        <w:spacing w:before="300" w:after="150"/>
      </w:pPr>
      <w:r>
        <w:rPr>
          <w:rFonts w:ascii="Arial" w:hAnsi="Arial" w:cs="Arial"/>
          <w:sz w:val="26"/>
          <w:sz-cs w:val="26"/>
          <w:b/>
          <w:color w:val="29B5E8"/>
        </w:rPr>
        <w:t xml:space="preserve">1.1 Core Access Control Concepts</w:t>
      </w:r>
    </w:p>
    <w:p>
      <w:pPr>
        <w:jc w:val="center"/>
      </w:pPr>
      <w:r>
        <w:rPr>
          <w:rFonts w:ascii="Arial" w:hAnsi="Arial" w:cs="Arial"/>
          <w:sz w:val="20"/>
          <w:sz-cs w:val="20"/>
          <w:b/>
          <w:color w:val="FFFFFF"/>
        </w:rPr>
        <w:t xml:space="preserve">SECURABLE OBJECT</w:t>
      </w:r>
    </w:p>
    <w:p>
      <w:pPr>
        <w:jc w:val="center"/>
      </w:pPr>
      <w:r>
        <w:rPr>
          <w:rFonts w:ascii="Arial" w:hAnsi="Arial" w:cs="Arial"/>
          <w:sz w:val="20"/>
          <w:sz-cs w:val="20"/>
          <w:b/>
          <w:color w:val="FFFFFF"/>
        </w:rPr>
        <w:t xml:space="preserve">ROLE</w:t>
      </w:r>
    </w:p>
    <w:p>
      <w:pPr>
        <w:jc w:val="center"/>
      </w:pPr>
      <w:r>
        <w:rPr>
          <w:rFonts w:ascii="Arial" w:hAnsi="Arial" w:cs="Arial"/>
          <w:sz w:val="20"/>
          <w:sz-cs w:val="20"/>
          <w:b/>
          <w:color w:val="FFFFFF"/>
        </w:rPr>
        <w:t xml:space="preserve">PRIVILEGE</w:t>
      </w:r>
    </w:p>
    <w:p>
      <w:pPr>
        <w:jc w:val="center"/>
      </w:pPr>
      <w:r>
        <w:rPr>
          <w:rFonts w:ascii="Arial" w:hAnsi="Arial" w:cs="Arial"/>
          <w:sz w:val="20"/>
          <w:sz-cs w:val="20"/>
          <w:b/>
          <w:color w:val="FFFFFF"/>
        </w:rPr>
        <w:t xml:space="preserve">USER</w:t>
      </w:r>
    </w:p>
    <w:p>
      <w:pPr>
        <w:spacing w:after="40"/>
      </w:pPr>
      <w:r>
        <w:rPr>
          <w:rFonts w:ascii="Arial" w:hAnsi="Arial" w:cs="Arial"/>
          <w:sz w:val="18"/>
          <w:sz-cs w:val="18"/>
          <w:color w:val="000000"/>
        </w:rPr>
        <w:t xml:space="preserve">Entity to which access can be granted</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Examples:</w:t>
      </w:r>
    </w:p>
    <w:p>
      <w:pPr>
        <w:spacing w:after="40"/>
      </w:pPr>
      <w:r>
        <w:rPr>
          <w:rFonts w:ascii="Arial" w:hAnsi="Arial" w:cs="Arial"/>
          <w:sz w:val="18"/>
          <w:sz-cs w:val="18"/>
          <w:color w:val="000000"/>
        </w:rPr>
        <w:t xml:space="preserve">• Databases</w:t>
      </w:r>
    </w:p>
    <w:p>
      <w:pPr>
        <w:spacing w:after="40"/>
      </w:pPr>
      <w:r>
        <w:rPr>
          <w:rFonts w:ascii="Arial" w:hAnsi="Arial" w:cs="Arial"/>
          <w:sz w:val="18"/>
          <w:sz-cs w:val="18"/>
          <w:color w:val="000000"/>
        </w:rPr>
        <w:t xml:space="preserve">• Schemas</w:t>
      </w:r>
    </w:p>
    <w:p>
      <w:pPr>
        <w:spacing w:after="40"/>
      </w:pPr>
      <w:r>
        <w:rPr>
          <w:rFonts w:ascii="Arial" w:hAnsi="Arial" w:cs="Arial"/>
          <w:sz w:val="18"/>
          <w:sz-cs w:val="18"/>
          <w:color w:val="000000"/>
        </w:rPr>
        <w:t xml:space="preserve">• Tables</w:t>
      </w:r>
    </w:p>
    <w:p>
      <w:pPr>
        <w:spacing w:after="40"/>
      </w:pPr>
      <w:r>
        <w:rPr>
          <w:rFonts w:ascii="Arial" w:hAnsi="Arial" w:cs="Arial"/>
          <w:sz w:val="18"/>
          <w:sz-cs w:val="18"/>
          <w:color w:val="000000"/>
        </w:rPr>
        <w:t xml:space="preserve">• Views</w:t>
      </w:r>
    </w:p>
    <w:p>
      <w:pPr>
        <w:spacing w:after="40"/>
      </w:pPr>
      <w:r>
        <w:rPr>
          <w:rFonts w:ascii="Arial" w:hAnsi="Arial" w:cs="Arial"/>
          <w:sz w:val="18"/>
          <w:sz-cs w:val="18"/>
          <w:color w:val="000000"/>
        </w:rPr>
        <w:t xml:space="preserve">• Warehouses</w:t>
      </w:r>
    </w:p>
    <w:p>
      <w:pPr>
        <w:spacing w:after="40"/>
      </w:pPr>
      <w:r>
        <w:rPr>
          <w:rFonts w:ascii="Arial" w:hAnsi="Arial" w:cs="Arial"/>
          <w:sz w:val="18"/>
          <w:sz-cs w:val="18"/>
          <w:color w:val="000000"/>
        </w:rPr>
        <w:t xml:space="preserve">Entity to which privileges are granted</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Used to control access</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Can be nested in hierarchy</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System-defined or custom</w:t>
      </w:r>
    </w:p>
    <w:p>
      <w:pPr>
        <w:spacing w:after="40"/>
      </w:pPr>
      <w:r>
        <w:rPr>
          <w:rFonts w:ascii="Arial" w:hAnsi="Arial" w:cs="Arial"/>
          <w:sz w:val="18"/>
          <w:sz-cs w:val="18"/>
          <w:color w:val="000000"/>
        </w:rPr>
        <w:t xml:space="preserve">Defined level of access to an object</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Examples:</w:t>
      </w:r>
    </w:p>
    <w:p>
      <w:pPr>
        <w:spacing w:after="40"/>
      </w:pPr>
      <w:r>
        <w:rPr>
          <w:rFonts w:ascii="Arial" w:hAnsi="Arial" w:cs="Arial"/>
          <w:sz w:val="18"/>
          <w:sz-cs w:val="18"/>
          <w:color w:val="000000"/>
        </w:rPr>
        <w:t xml:space="preserve">• SELECT</w:t>
      </w:r>
    </w:p>
    <w:p>
      <w:pPr>
        <w:spacing w:after="40"/>
      </w:pPr>
      <w:r>
        <w:rPr>
          <w:rFonts w:ascii="Arial" w:hAnsi="Arial" w:cs="Arial"/>
          <w:sz w:val="18"/>
          <w:sz-cs w:val="18"/>
          <w:color w:val="000000"/>
        </w:rPr>
        <w:t xml:space="preserve">• INSERT</w:t>
      </w:r>
    </w:p>
    <w:p>
      <w:pPr>
        <w:spacing w:after="40"/>
      </w:pPr>
      <w:r>
        <w:rPr>
          <w:rFonts w:ascii="Arial" w:hAnsi="Arial" w:cs="Arial"/>
          <w:sz w:val="18"/>
          <w:sz-cs w:val="18"/>
          <w:color w:val="000000"/>
        </w:rPr>
        <w:t xml:space="preserve">• UPDATE</w:t>
      </w:r>
    </w:p>
    <w:p>
      <w:pPr>
        <w:spacing w:after="40"/>
      </w:pPr>
      <w:r>
        <w:rPr>
          <w:rFonts w:ascii="Arial" w:hAnsi="Arial" w:cs="Arial"/>
          <w:sz w:val="18"/>
          <w:sz-cs w:val="18"/>
          <w:color w:val="000000"/>
        </w:rPr>
        <w:t xml:space="preserve">• DELETE</w:t>
      </w:r>
    </w:p>
    <w:p>
      <w:pPr>
        <w:spacing w:after="40"/>
      </w:pPr>
      <w:r>
        <w:rPr>
          <w:rFonts w:ascii="Arial" w:hAnsi="Arial" w:cs="Arial"/>
          <w:sz w:val="18"/>
          <w:sz-cs w:val="18"/>
          <w:color w:val="000000"/>
        </w:rPr>
        <w:t xml:space="preserve">• USAGE</w:t>
      </w:r>
    </w:p>
    <w:p>
      <w:pPr>
        <w:spacing w:after="40"/>
      </w:pPr>
      <w:r>
        <w:rPr>
          <w:rFonts w:ascii="Arial" w:hAnsi="Arial" w:cs="Arial"/>
          <w:sz w:val="18"/>
          <w:sz-cs w:val="18"/>
          <w:color w:val="000000"/>
        </w:rPr>
        <w:t xml:space="preserve">• OWNERSHIP</w:t>
      </w:r>
    </w:p>
    <w:p>
      <w:pPr>
        <w:spacing w:after="40"/>
      </w:pPr>
      <w:r>
        <w:rPr>
          <w:rFonts w:ascii="Arial" w:hAnsi="Arial" w:cs="Arial"/>
          <w:sz w:val="18"/>
          <w:sz-cs w:val="18"/>
          <w:color w:val="000000"/>
        </w:rPr>
        <w:t xml:space="preserve">Identity recognized by Snowflake</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Assigned roles</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One primary role active per session</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Can have secondary roles</w:t>
      </w:r>
    </w:p>
    <w:p>
      <w:pPr>
        <w:spacing w:after="100"/>
      </w:pPr>
      <w:r>
        <w:rPr>
          <w:rFonts w:ascii="Arial" w:hAnsi="Arial" w:cs="Arial"/>
          <w:sz w:val="18"/>
          <w:sz-cs w:val="18"/>
          <w:color w:val="000000"/>
        </w:rPr>
        <w:t xml:space="preserve"/>
      </w:r>
    </w:p>
    <w:p>
      <w:pPr>
        <w:spacing w:before="300" w:after="150"/>
      </w:pPr>
      <w:r>
        <w:rPr>
          <w:rFonts w:ascii="Arial" w:hAnsi="Arial" w:cs="Arial"/>
          <w:sz w:val="26"/>
          <w:sz-cs w:val="26"/>
          <w:b/>
          <w:color w:val="29B5E8"/>
        </w:rPr>
        <w:t xml:space="preserve">1.2 Key Principles (Per Official Documentation)</w:t>
      </w:r>
    </w:p>
    <w:p>
      <w:pPr>
        <w:ind w:left="720" w:first-line="-720"/>
        <w:spacing w:after="60"/>
      </w:pPr>
      <w:r>
        <w:rPr>
          <w:rFonts w:ascii="Arial" w:hAnsi="Arial" w:cs="Arial"/>
          <w:sz w:val="20"/>
          <w:sz-cs w:val="20"/>
        </w:rPr>
        <w:t xml:space="preserve"/>
        <w:tab/>
        <w:t xml:space="preserve">•</w:t>
        <w:tab/>
        <w:t xml:space="preserve">Every securable object has an owner (a single role)</w:t>
      </w:r>
    </w:p>
    <w:p>
      <w:pPr>
        <w:ind w:left="720" w:first-line="-720"/>
        <w:spacing w:after="60"/>
      </w:pPr>
      <w:r>
        <w:rPr>
          <w:rFonts w:ascii="Arial" w:hAnsi="Arial" w:cs="Arial"/>
          <w:sz w:val="20"/>
          <w:sz-cs w:val="20"/>
        </w:rPr>
        <w:t xml:space="preserve"/>
        <w:tab/>
        <w:t xml:space="preserve">•</w:t>
        <w:tab/>
        <w:t xml:space="preserve">Access to objects is allowed via privileges assigned to roles</w:t>
      </w:r>
    </w:p>
    <w:p>
      <w:pPr>
        <w:ind w:left="720" w:first-line="-720"/>
        <w:spacing w:after="60"/>
      </w:pPr>
      <w:r>
        <w:rPr>
          <w:rFonts w:ascii="Arial" w:hAnsi="Arial" w:cs="Arial"/>
          <w:sz w:val="20"/>
          <w:sz-cs w:val="20"/>
        </w:rPr>
        <w:t xml:space="preserve"/>
        <w:tab/>
        <w:t xml:space="preserve">•</w:t>
        <w:tab/>
        <w:t xml:space="preserve">Roles can be assigned to users or other roles, creating a role hierarchy</w:t>
      </w:r>
    </w:p>
    <w:p>
      <w:pPr>
        <w:ind w:left="720" w:first-line="-720"/>
        <w:spacing w:after="60"/>
      </w:pPr>
      <w:r>
        <w:rPr>
          <w:rFonts w:ascii="Arial" w:hAnsi="Arial" w:cs="Arial"/>
          <w:sz w:val="20"/>
          <w:sz-cs w:val="20"/>
        </w:rPr>
        <w:t xml:space="preserve"/>
        <w:tab/>
        <w:t xml:space="preserve">•</w:t>
        <w:tab/>
        <w:t xml:space="preserve">A role inherits any privileges granted to roles below it in the hierarchy</w:t>
      </w:r>
    </w:p>
    <w:p>
      <w:pPr>
        <w:ind w:left="720" w:first-line="-720"/>
        <w:spacing w:after="60"/>
      </w:pPr>
      <w:r>
        <w:rPr>
          <w:rFonts w:ascii="Arial" w:hAnsi="Arial" w:cs="Arial"/>
          <w:sz w:val="20"/>
          <w:sz-cs w:val="20"/>
        </w:rPr>
        <w:t xml:space="preserve"/>
        <w:tab/>
        <w:t xml:space="preserve">•</w:t>
        <w:tab/>
        <w:t xml:space="preserve">To access database objects, users must have USAGE on the database AND schema</w:t>
      </w:r>
    </w:p>
    <w:p>
      <w:pPr>
        <w:spacing w:after="100"/>
      </w:pPr>
      <w:r>
        <w:rPr>
          <w:rFonts w:ascii="Arial" w:hAnsi="Arial" w:cs="Arial"/>
          <w:sz w:val="20"/>
          <w:sz-cs w:val="20"/>
        </w:rPr>
        <w:t xml:space="preserve"/>
      </w:r>
    </w:p>
    <w:p>
      <w:pPr/>
      <w:r>
        <w:rPr>
          <w:rFonts w:ascii="Arial" w:hAnsi="Arial" w:cs="Arial"/>
          <w:sz w:val="18"/>
          <w:sz-cs w:val="18"/>
          <w:b/>
          <w:color w:val="FFFFFF"/>
        </w:rPr>
        <w:t xml:space="preserve">KEY CONCEPT FROM SNOWFLAKE DOCUMENTATION</w:t>
      </w:r>
    </w:p>
    <w:p>
      <w:pPr/>
      <w:r>
        <w:rPr>
          <w:rFonts w:ascii="Arial" w:hAnsi="Arial" w:cs="Arial"/>
          <w:sz w:val="18"/>
          <w:sz-cs w:val="18"/>
          <w:i/>
          <w:color w:val="000000"/>
        </w:rPr>
        <w:t xml:space="preserve">"When creating roles that will serve as the owners of securable objects in the system, Snowflake recommends creating a hierarchy of custom roles, with the top-most custom role assigned to the system role SYSADMIN. This role structure allows system administrators to manage all objects in the account, such as warehouses and database objects, while restricting management of users and roles to the USERADMIN role."</w:t>
      </w:r>
    </w:p>
    <w:p>
      <w:pPr>
        <w:spacing w:before="400" w:after="200"/>
      </w:pPr>
      <w:r>
        <w:rPr>
          <w:rFonts w:ascii="Arial" w:hAnsi="Arial" w:cs="Arial"/>
          <w:sz w:val="32"/>
          <w:sz-cs w:val="32"/>
          <w:b/>
          <w:color w:val="1E3A5F"/>
        </w:rPr>
        <w:t xml:space="preserve">Part 2: System-Defined Roles</w:t>
      </w:r>
    </w:p>
    <w:p>
      <w:pPr>
        <w:spacing w:after="120"/>
      </w:pPr>
      <w:r>
        <w:rPr>
          <w:rFonts w:ascii="Arial" w:hAnsi="Arial" w:cs="Arial"/>
          <w:sz w:val="20"/>
          <w:sz-cs w:val="20"/>
          <w:color w:val="000000"/>
        </w:rPr>
        <w:t xml:space="preserve">Snowflake provides six system-defined roles. These roles cannot be dropped and their standard privileges cannot be revoked. Each serves a specific purpose in the access control hierarchy.</w:t>
      </w:r>
    </w:p>
    <w:p>
      <w:pPr>
        <w:spacing w:before="300" w:after="150"/>
      </w:pPr>
      <w:r>
        <w:rPr>
          <w:rFonts w:ascii="Arial" w:hAnsi="Arial" w:cs="Arial"/>
          <w:sz w:val="26"/>
          <w:sz-cs w:val="26"/>
          <w:b/>
          <w:color w:val="29B5E8"/>
        </w:rPr>
        <w:t xml:space="preserve">2.1 System Roles Summary Table</w:t>
      </w:r>
    </w:p>
    <w:p>
      <w:pPr/>
      <w:r>
        <w:rPr>
          <w:rFonts w:ascii="Arial" w:hAnsi="Arial" w:cs="Arial"/>
          <w:sz w:val="20"/>
          <w:sz-cs w:val="20"/>
          <w:b/>
          <w:color w:val="FFFFFF"/>
        </w:rPr>
        <w:t xml:space="preserve">Role</w:t>
      </w:r>
    </w:p>
    <w:p>
      <w:pPr/>
      <w:r>
        <w:rPr>
          <w:rFonts w:ascii="Arial" w:hAnsi="Arial" w:cs="Arial"/>
          <w:sz w:val="20"/>
          <w:sz-cs w:val="20"/>
          <w:b/>
          <w:color w:val="FFFFFF"/>
        </w:rPr>
        <w:t xml:space="preserve">Purpose</w:t>
      </w:r>
    </w:p>
    <w:p>
      <w:pPr/>
      <w:r>
        <w:rPr>
          <w:rFonts w:ascii="Arial" w:hAnsi="Arial" w:cs="Arial"/>
          <w:sz w:val="20"/>
          <w:sz-cs w:val="20"/>
          <w:b/>
          <w:color w:val="FFFFFF"/>
        </w:rPr>
        <w:t xml:space="preserve">Key Privileges &amp; Characteristics</w:t>
      </w:r>
    </w:p>
    <w:p>
      <w:pPr/>
      <w:r>
        <w:rPr>
          <w:rFonts w:ascii="Arial" w:hAnsi="Arial" w:cs="Arial"/>
          <w:sz w:val="20"/>
          <w:sz-cs w:val="20"/>
          <w:b/>
          <w:color w:val="000000"/>
        </w:rPr>
        <w:t xml:space="preserve">ORGADMIN</w:t>
      </w:r>
    </w:p>
    <w:p>
      <w:pPr/>
      <w:r>
        <w:rPr>
          <w:rFonts w:ascii="Arial" w:hAnsi="Arial" w:cs="Arial"/>
          <w:sz w:val="20"/>
          <w:sz-cs w:val="20"/>
          <w:color w:val="000000"/>
        </w:rPr>
        <w:t xml:space="preserve">Organization-level operations</w:t>
      </w:r>
    </w:p>
    <w:p>
      <w:pPr>
        <w:spacing w:after="40"/>
      </w:pPr>
      <w:r>
        <w:rPr>
          <w:rFonts w:ascii="Arial" w:hAnsi="Arial" w:cs="Arial"/>
          <w:sz w:val="18"/>
          <w:sz-cs w:val="18"/>
          <w:color w:val="000000"/>
        </w:rPr>
        <w:t xml:space="preserve">• Manages operations at organization level</w:t>
      </w:r>
    </w:p>
    <w:p>
      <w:pPr>
        <w:spacing w:after="40"/>
      </w:pPr>
      <w:r>
        <w:rPr>
          <w:rFonts w:ascii="Arial" w:hAnsi="Arial" w:cs="Arial"/>
          <w:sz w:val="18"/>
          <w:sz-cs w:val="18"/>
          <w:color w:val="000000"/>
        </w:rPr>
        <w:t xml:space="preserve">• Creates accounts within the organization</w:t>
      </w:r>
    </w:p>
    <w:p>
      <w:pPr>
        <w:spacing w:after="40"/>
      </w:pPr>
      <w:r>
        <w:rPr>
          <w:rFonts w:ascii="Arial" w:hAnsi="Arial" w:cs="Arial"/>
          <w:sz w:val="18"/>
          <w:sz-cs w:val="18"/>
          <w:color w:val="000000"/>
        </w:rPr>
        <w:t xml:space="preserve">• Views usage across organization</w:t>
      </w:r>
    </w:p>
    <w:p>
      <w:pPr>
        <w:spacing w:after="40"/>
      </w:pPr>
      <w:r>
        <w:rPr>
          <w:rFonts w:ascii="Arial" w:hAnsi="Arial" w:cs="Arial"/>
          <w:sz w:val="18"/>
          <w:sz-cs w:val="18"/>
          <w:color w:val="000000"/>
        </w:rPr>
        <w:t xml:space="preserve">• NOT part of account role hierarchy (separate)</w:t>
      </w:r>
    </w:p>
    <w:p>
      <w:pPr>
        <w:spacing w:after="40"/>
      </w:pPr>
      <w:r>
        <w:rPr>
          <w:rFonts w:ascii="Arial" w:hAnsi="Arial" w:cs="Arial"/>
          <w:sz w:val="18"/>
          <w:sz-cs w:val="18"/>
          <w:color w:val="000000"/>
        </w:rPr>
        <w:t xml:space="preserve">• Note: Being phased out - use GLOBALORGADMIN</w:t>
      </w:r>
    </w:p>
    <w:p>
      <w:pPr/>
      <w:r>
        <w:rPr>
          <w:rFonts w:ascii="Arial" w:hAnsi="Arial" w:cs="Arial"/>
          <w:sz w:val="20"/>
          <w:sz-cs w:val="20"/>
          <w:b/>
          <w:color w:val="DC2626"/>
        </w:rPr>
        <w:t xml:space="preserve">ACCOUNTADMIN</w:t>
      </w:r>
    </w:p>
    <w:p>
      <w:pPr>
        <w:spacing w:after="40"/>
      </w:pPr>
      <w:r>
        <w:rPr>
          <w:rFonts w:ascii="Arial" w:hAnsi="Arial" w:cs="Arial"/>
          <w:sz w:val="20"/>
          <w:sz-cs w:val="20"/>
          <w:color w:val="000000"/>
        </w:rPr>
        <w:t xml:space="preserve">Top-level account role</w:t>
      </w:r>
    </w:p>
    <w:p>
      <w:pPr>
        <w:spacing w:after="40"/>
      </w:pPr>
      <w:r>
        <w:rPr>
          <w:rFonts w:ascii="Arial" w:hAnsi="Arial" w:cs="Arial"/>
          <w:sz w:val="20"/>
          <w:sz-cs w:val="20"/>
          <w:color w:val="000000"/>
        </w:rPr>
        <w:t xml:space="preserve">(Use sparingly!)</w:t>
      </w:r>
    </w:p>
    <w:p>
      <w:pPr>
        <w:spacing w:after="40"/>
      </w:pPr>
      <w:r>
        <w:rPr>
          <w:rFonts w:ascii="Arial" w:hAnsi="Arial" w:cs="Arial"/>
          <w:sz w:val="18"/>
          <w:sz-cs w:val="18"/>
          <w:color w:val="000000"/>
        </w:rPr>
        <w:t xml:space="preserve">• Encapsulates SYSADMIN and SECURITYADMIN</w:t>
      </w:r>
    </w:p>
    <w:p>
      <w:pPr>
        <w:spacing w:after="40"/>
      </w:pPr>
      <w:r>
        <w:rPr>
          <w:rFonts w:ascii="Arial" w:hAnsi="Arial" w:cs="Arial"/>
          <w:sz w:val="18"/>
          <w:sz-cs w:val="18"/>
          <w:color w:val="000000"/>
        </w:rPr>
        <w:t xml:space="preserve">• NOT a superuser - needs explicit privileges</w:t>
      </w:r>
    </w:p>
    <w:p>
      <w:pPr>
        <w:spacing w:after="40"/>
      </w:pPr>
      <w:r>
        <w:rPr>
          <w:rFonts w:ascii="Arial" w:hAnsi="Arial" w:cs="Arial"/>
          <w:sz w:val="18"/>
          <w:sz-cs w:val="18"/>
          <w:color w:val="000000"/>
        </w:rPr>
        <w:t xml:space="preserve">• Should be granted to limited users only</w:t>
      </w:r>
    </w:p>
    <w:p>
      <w:pPr>
        <w:spacing w:after="40"/>
      </w:pPr>
      <w:r>
        <w:rPr>
          <w:rFonts w:ascii="Arial" w:hAnsi="Arial" w:cs="Arial"/>
          <w:sz w:val="18"/>
          <w:sz-cs w:val="18"/>
          <w:color w:val="000000"/>
        </w:rPr>
        <w:t xml:space="preserve">• Should NOT be used for daily tasks</w:t>
      </w:r>
    </w:p>
    <w:p>
      <w:pPr>
        <w:spacing w:after="40"/>
      </w:pPr>
      <w:r>
        <w:rPr>
          <w:rFonts w:ascii="Arial" w:hAnsi="Arial" w:cs="Arial"/>
          <w:sz w:val="18"/>
          <w:sz-cs w:val="18"/>
          <w:color w:val="000000"/>
        </w:rPr>
        <w:t xml:space="preserve">• Requires MFA (recommended)</w:t>
      </w:r>
    </w:p>
    <w:p>
      <w:pPr/>
      <w:r>
        <w:rPr>
          <w:rFonts w:ascii="Arial" w:hAnsi="Arial" w:cs="Arial"/>
          <w:sz w:val="20"/>
          <w:sz-cs w:val="20"/>
          <w:b/>
          <w:color w:val="000000"/>
        </w:rPr>
        <w:t xml:space="preserve">SECURITYADMIN</w:t>
      </w:r>
    </w:p>
    <w:p>
      <w:pPr/>
      <w:r>
        <w:rPr>
          <w:rFonts w:ascii="Arial" w:hAnsi="Arial" w:cs="Arial"/>
          <w:sz w:val="20"/>
          <w:sz-cs w:val="20"/>
          <w:color w:val="000000"/>
        </w:rPr>
        <w:t xml:space="preserve">Security and grant management</w:t>
      </w:r>
    </w:p>
    <w:p>
      <w:pPr>
        <w:spacing w:after="40"/>
      </w:pPr>
      <w:r>
        <w:rPr>
          <w:rFonts w:ascii="Arial" w:hAnsi="Arial" w:cs="Arial"/>
          <w:sz w:val="18"/>
          <w:sz-cs w:val="18"/>
          <w:color w:val="000000"/>
        </w:rPr>
        <w:t xml:space="preserve">• Has MANAGE GRANTS privilege globally</w:t>
      </w:r>
    </w:p>
    <w:p>
      <w:pPr>
        <w:spacing w:after="40"/>
      </w:pPr>
      <w:r>
        <w:rPr>
          <w:rFonts w:ascii="Arial" w:hAnsi="Arial" w:cs="Arial"/>
          <w:sz w:val="18"/>
          <w:sz-cs w:val="18"/>
          <w:color w:val="000000"/>
        </w:rPr>
        <w:t xml:space="preserve">• Can grant or revoke ANY privilege on ANY object</w:t>
      </w:r>
    </w:p>
    <w:p>
      <w:pPr>
        <w:spacing w:after="40"/>
      </w:pPr>
      <w:r>
        <w:rPr>
          <w:rFonts w:ascii="Arial" w:hAnsi="Arial" w:cs="Arial"/>
          <w:sz w:val="18"/>
          <w:sz-cs w:val="18"/>
          <w:color w:val="000000"/>
        </w:rPr>
        <w:t xml:space="preserve">• Inherits privileges from USERADMIN</w:t>
      </w:r>
    </w:p>
    <w:p>
      <w:pPr>
        <w:spacing w:after="40"/>
      </w:pPr>
      <w:r>
        <w:rPr>
          <w:rFonts w:ascii="Arial" w:hAnsi="Arial" w:cs="Arial"/>
          <w:sz w:val="18"/>
          <w:sz-cs w:val="18"/>
          <w:color w:val="000000"/>
        </w:rPr>
        <w:t xml:space="preserve">• Can create, monitor, and manage users and roles</w:t>
      </w:r>
    </w:p>
    <w:p>
      <w:pPr>
        <w:spacing w:after="40"/>
      </w:pPr>
      <w:r>
        <w:rPr>
          <w:rFonts w:ascii="Arial" w:hAnsi="Arial" w:cs="Arial"/>
          <w:sz w:val="18"/>
          <w:sz-cs w:val="18"/>
          <w:color w:val="000000"/>
        </w:rPr>
        <w:t xml:space="preserve">• Primary role for access management</w:t>
      </w:r>
    </w:p>
    <w:p>
      <w:pPr/>
      <w:r>
        <w:rPr>
          <w:rFonts w:ascii="Arial" w:hAnsi="Arial" w:cs="Arial"/>
          <w:sz w:val="20"/>
          <w:sz-cs w:val="20"/>
          <w:b/>
          <w:color w:val="000000"/>
        </w:rPr>
        <w:t xml:space="preserve">USERADMIN</w:t>
      </w:r>
    </w:p>
    <w:p>
      <w:pPr/>
      <w:r>
        <w:rPr>
          <w:rFonts w:ascii="Arial" w:hAnsi="Arial" w:cs="Arial"/>
          <w:sz w:val="20"/>
          <w:sz-cs w:val="20"/>
          <w:color w:val="000000"/>
        </w:rPr>
        <w:t xml:space="preserve">User and role management</w:t>
      </w:r>
    </w:p>
    <w:p>
      <w:pPr>
        <w:spacing w:after="40"/>
      </w:pPr>
      <w:r>
        <w:rPr>
          <w:rFonts w:ascii="Arial" w:hAnsi="Arial" w:cs="Arial"/>
          <w:sz w:val="18"/>
          <w:sz-cs w:val="18"/>
          <w:color w:val="000000"/>
        </w:rPr>
        <w:t xml:space="preserve">• Has CREATE USER privilege</w:t>
      </w:r>
    </w:p>
    <w:p>
      <w:pPr>
        <w:spacing w:after="40"/>
      </w:pPr>
      <w:r>
        <w:rPr>
          <w:rFonts w:ascii="Arial" w:hAnsi="Arial" w:cs="Arial"/>
          <w:sz w:val="18"/>
          <w:sz-cs w:val="18"/>
          <w:color w:val="000000"/>
        </w:rPr>
        <w:t xml:space="preserve">• Has CREATE ROLE privilege</w:t>
      </w:r>
    </w:p>
    <w:p>
      <w:pPr>
        <w:spacing w:after="40"/>
      </w:pPr>
      <w:r>
        <w:rPr>
          <w:rFonts w:ascii="Arial" w:hAnsi="Arial" w:cs="Arial"/>
          <w:sz w:val="18"/>
          <w:sz-cs w:val="18"/>
          <w:color w:val="000000"/>
        </w:rPr>
        <w:t xml:space="preserve">• Can manage users and roles it owns</w:t>
      </w:r>
    </w:p>
    <w:p>
      <w:pPr>
        <w:spacing w:after="40"/>
      </w:pPr>
      <w:r>
        <w:rPr>
          <w:rFonts w:ascii="Arial" w:hAnsi="Arial" w:cs="Arial"/>
          <w:sz w:val="18"/>
          <w:sz-cs w:val="18"/>
          <w:color w:val="000000"/>
        </w:rPr>
        <w:t xml:space="preserve">• Cannot grant privileges on objects</w:t>
      </w:r>
    </w:p>
    <w:p>
      <w:pPr>
        <w:spacing w:after="40"/>
      </w:pPr>
      <w:r>
        <w:rPr>
          <w:rFonts w:ascii="Arial" w:hAnsi="Arial" w:cs="Arial"/>
          <w:sz w:val="18"/>
          <w:sz-cs w:val="18"/>
          <w:color w:val="000000"/>
        </w:rPr>
        <w:t xml:space="preserve">• Child of SECURITYADMIN</w:t>
      </w:r>
    </w:p>
    <w:p>
      <w:pPr/>
      <w:r>
        <w:rPr>
          <w:rFonts w:ascii="Arial" w:hAnsi="Arial" w:cs="Arial"/>
          <w:sz w:val="20"/>
          <w:sz-cs w:val="20"/>
          <w:b/>
          <w:color w:val="000000"/>
        </w:rPr>
        <w:t xml:space="preserve">SYSADMIN</w:t>
      </w:r>
    </w:p>
    <w:p>
      <w:pPr/>
      <w:r>
        <w:rPr>
          <w:rFonts w:ascii="Arial" w:hAnsi="Arial" w:cs="Arial"/>
          <w:sz w:val="20"/>
          <w:sz-cs w:val="20"/>
          <w:color w:val="000000"/>
        </w:rPr>
        <w:t xml:space="preserve">Object management</w:t>
      </w:r>
    </w:p>
    <w:p>
      <w:pPr>
        <w:spacing w:after="40"/>
      </w:pPr>
      <w:r>
        <w:rPr>
          <w:rFonts w:ascii="Arial" w:hAnsi="Arial" w:cs="Arial"/>
          <w:sz w:val="18"/>
          <w:sz-cs w:val="18"/>
          <w:color w:val="000000"/>
        </w:rPr>
        <w:t xml:space="preserve">• Creates warehouses, databases, schemas</w:t>
      </w:r>
    </w:p>
    <w:p>
      <w:pPr>
        <w:spacing w:after="40"/>
      </w:pPr>
      <w:r>
        <w:rPr>
          <w:rFonts w:ascii="Arial" w:hAnsi="Arial" w:cs="Arial"/>
          <w:sz w:val="18"/>
          <w:sz-cs w:val="18"/>
          <w:color w:val="000000"/>
        </w:rPr>
        <w:t xml:space="preserve">• Creates all database objects (tables, views, etc.)</w:t>
      </w:r>
    </w:p>
    <w:p>
      <w:pPr>
        <w:spacing w:after="40"/>
      </w:pPr>
      <w:r>
        <w:rPr>
          <w:rFonts w:ascii="Arial" w:hAnsi="Arial" w:cs="Arial"/>
          <w:sz w:val="18"/>
          <w:sz-cs w:val="18"/>
          <w:color w:val="000000"/>
        </w:rPr>
        <w:t xml:space="preserve">• Custom roles should be granted to SYSADMIN</w:t>
      </w:r>
    </w:p>
    <w:p>
      <w:pPr>
        <w:spacing w:after="40"/>
      </w:pPr>
      <w:r>
        <w:rPr>
          <w:rFonts w:ascii="Arial" w:hAnsi="Arial" w:cs="Arial"/>
          <w:sz w:val="18"/>
          <w:sz-cs w:val="18"/>
          <w:color w:val="000000"/>
        </w:rPr>
        <w:t xml:space="preserve">• Primary role for data engineering tasks</w:t>
      </w:r>
    </w:p>
    <w:p>
      <w:pPr>
        <w:spacing w:after="40"/>
      </w:pPr>
      <w:r>
        <w:rPr>
          <w:rFonts w:ascii="Arial" w:hAnsi="Arial" w:cs="Arial"/>
          <w:sz w:val="18"/>
          <w:sz-cs w:val="18"/>
          <w:color w:val="000000"/>
        </w:rPr>
        <w:t xml:space="preserve">• Child of ACCOUNTADMIN</w:t>
      </w:r>
    </w:p>
    <w:p>
      <w:pPr/>
      <w:r>
        <w:rPr>
          <w:rFonts w:ascii="Arial" w:hAnsi="Arial" w:cs="Arial"/>
          <w:sz w:val="20"/>
          <w:sz-cs w:val="20"/>
          <w:b/>
          <w:color w:val="000000"/>
        </w:rPr>
        <w:t xml:space="preserve">PUBLIC</w:t>
      </w:r>
    </w:p>
    <w:p>
      <w:pPr/>
      <w:r>
        <w:rPr>
          <w:rFonts w:ascii="Arial" w:hAnsi="Arial" w:cs="Arial"/>
          <w:sz w:val="20"/>
          <w:sz-cs w:val="20"/>
          <w:color w:val="000000"/>
        </w:rPr>
        <w:t xml:space="preserve">Default role for all</w:t>
      </w:r>
    </w:p>
    <w:p>
      <w:pPr>
        <w:spacing w:after="40"/>
      </w:pPr>
      <w:r>
        <w:rPr>
          <w:rFonts w:ascii="Arial" w:hAnsi="Arial" w:cs="Arial"/>
          <w:sz w:val="18"/>
          <w:sz-cs w:val="18"/>
          <w:color w:val="000000"/>
        </w:rPr>
        <w:t xml:space="preserve">• Automatically granted to every user and role</w:t>
      </w:r>
    </w:p>
    <w:p>
      <w:pPr>
        <w:spacing w:after="40"/>
      </w:pPr>
      <w:r>
        <w:rPr>
          <w:rFonts w:ascii="Arial" w:hAnsi="Arial" w:cs="Arial"/>
          <w:sz w:val="18"/>
          <w:sz-cs w:val="18"/>
          <w:color w:val="000000"/>
        </w:rPr>
        <w:t xml:space="preserve">• Pseudo-role with minimal privileges</w:t>
      </w:r>
    </w:p>
    <w:p>
      <w:pPr>
        <w:spacing w:after="40"/>
      </w:pPr>
      <w:r>
        <w:rPr>
          <w:rFonts w:ascii="Arial" w:hAnsi="Arial" w:cs="Arial"/>
          <w:sz w:val="18"/>
          <w:sz-cs w:val="18"/>
          <w:color w:val="000000"/>
        </w:rPr>
        <w:t xml:space="preserve">• Any privilege granted to PUBLIC is available to all</w:t>
      </w:r>
    </w:p>
    <w:p>
      <w:pPr>
        <w:spacing w:after="40"/>
      </w:pPr>
      <w:r>
        <w:rPr>
          <w:rFonts w:ascii="Arial" w:hAnsi="Arial" w:cs="Arial"/>
          <w:sz w:val="18"/>
          <w:sz-cs w:val="18"/>
          <w:color w:val="000000"/>
        </w:rPr>
        <w:t xml:space="preserve">• Be careful what you grant to PUBLIC!</w:t>
      </w:r>
    </w:p>
    <w:p>
      <w:pPr>
        <w:spacing w:before="300" w:after="150"/>
      </w:pPr>
      <w:r>
        <w:rPr>
          <w:rFonts w:ascii="Arial" w:hAnsi="Arial" w:cs="Arial"/>
          <w:sz w:val="26"/>
          <w:sz-cs w:val="26"/>
          <w:b/>
          <w:color w:val="29B5E8"/>
        </w:rPr>
        <w:t xml:space="preserve">2.2 System Roles Hierarchy Diagram</w:t>
      </w:r>
    </w:p>
    <w:p>
      <w:pPr>
        <w:spacing w:after="120"/>
      </w:pPr>
      <w:r>
        <w:rPr>
          <w:rFonts w:ascii="Arial" w:hAnsi="Arial" w:cs="Arial"/>
          <w:sz w:val="20"/>
          <w:sz-cs w:val="20"/>
          <w:color w:val="000000"/>
        </w:rPr>
        <w:t xml:space="preserve">The following diagram shows the default hierarchy of system-defined roles. ORGADMIN is separate and manages organization-level operations.</w:t>
      </w:r>
    </w:p>
    <w:p>
      <w:pPr>
        <w:jc w:val="center"/>
      </w:pPr>
      <w:r>
        <w:rPr>
          <w:rFonts w:ascii="Arial" w:hAnsi="Arial" w:cs="Arial"/>
          <w:sz w:val="22"/>
          <w:sz-cs w:val="22"/>
          <w:b/>
          <w:color w:val="FFFFFF"/>
        </w:rPr>
        <w:t xml:space="preserve">SYSTEM-DEFINED ROLES HIERARCHY (Editable Diagram)</w:t>
      </w:r>
    </w:p>
    <w:p>
      <w:pPr>
        <w:jc w:val="center"/>
        <w:spacing w:after="40"/>
      </w:pPr>
      <w:r>
        <w:rPr>
          <w:rFonts w:ascii="Arial" w:hAnsi="Arial" w:cs="Arial"/>
          <w:sz w:val="16"/>
          <w:sz-cs w:val="16"/>
          <w:b/>
          <w:color w:val="FFFFFF"/>
        </w:rPr>
        <w:t xml:space="preserve">ORGADMIN</w:t>
      </w:r>
    </w:p>
    <w:p>
      <w:pPr>
        <w:jc w:val="center"/>
        <w:spacing w:after="40"/>
      </w:pPr>
      <w:r>
        <w:rPr>
          <w:rFonts w:ascii="Arial" w:hAnsi="Arial" w:cs="Arial"/>
          <w:sz w:val="16"/>
          <w:sz-cs w:val="16"/>
          <w:b/>
          <w:color w:val="FFFFFF"/>
        </w:rPr>
        <w:t xml:space="preserve">(Organization Level)</w:t>
      </w:r>
    </w:p>
    <w:p>
      <w:pPr>
        <w:jc w:val="center"/>
        <w:spacing w:after="40"/>
      </w:pPr>
      <w:r>
        <w:rPr>
          <w:rFonts w:ascii="Arial" w:hAnsi="Arial" w:cs="Arial"/>
          <w:sz w:val="16"/>
          <w:sz-cs w:val="16"/>
          <w:b/>
          <w:color w:val="FFFFFF"/>
        </w:rPr>
        <w:t xml:space="preserve">SEPARATE - Not in hierarchy</w:t>
      </w:r>
    </w:p>
    <w:p>
      <w:pPr/>
      <w:r>
        <w:rPr>
          <w:rFonts w:ascii="Arial" w:hAnsi="Arial" w:cs="Arial"/>
          <w:sz w:val="20"/>
          <w:sz-cs w:val="20"/>
          <w:color w:val="000000"/>
        </w:rPr>
        <w:t xml:space="preserve"/>
      </w:r>
    </w:p>
    <w:p>
      <w:pPr>
        <w:jc w:val="center"/>
        <w:spacing w:after="40"/>
      </w:pPr>
      <w:r>
        <w:rPr>
          <w:rFonts w:ascii="Arial" w:hAnsi="Arial" w:cs="Arial"/>
          <w:sz w:val="16"/>
          <w:sz-cs w:val="16"/>
          <w:b/>
          <w:color w:val="FFFFFF"/>
        </w:rPr>
        <w:t xml:space="preserve">ACCOUNTADMIN</w:t>
      </w:r>
    </w:p>
    <w:p>
      <w:pPr>
        <w:jc w:val="center"/>
        <w:spacing w:after="40"/>
      </w:pPr>
      <w:r>
        <w:rPr>
          <w:rFonts w:ascii="Arial" w:hAnsi="Arial" w:cs="Arial"/>
          <w:sz w:val="16"/>
          <w:sz-cs w:val="16"/>
          <w:b/>
          <w:color w:val="FFFFFF"/>
        </w:rPr>
        <w:t xml:space="preserve">(Top Account Level)</w:t>
      </w:r>
    </w:p>
    <w:p>
      <w:pPr>
        <w:jc w:val="center"/>
        <w:spacing w:after="40"/>
      </w:pPr>
      <w:r>
        <w:rPr>
          <w:rFonts w:ascii="Arial" w:hAnsi="Arial" w:cs="Arial"/>
          <w:sz w:val="16"/>
          <w:sz-cs w:val="16"/>
          <w:b/>
          <w:color w:val="FFFFFF"/>
        </w:rPr>
        <w:t xml:space="preserve">Use Sparingly - Requires MFA</w:t>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
      </w:r>
    </w:p>
    <w:p>
      <w:pPr>
        <w:jc w:val="center"/>
      </w:pPr>
      <w:r>
        <w:rPr>
          <w:rFonts w:ascii="Courier New" w:hAnsi="Courier New" w:cs="Courier New"/>
          <w:sz w:val="18"/>
          <w:sz-cs w:val="18"/>
          <w:color w:val="000000"/>
        </w:rPr>
        <w:t xml:space="preserve">┌────────────┴────────────┐</w:t>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
      </w:r>
    </w:p>
    <w:p>
      <w:pPr>
        <w:jc w:val="center"/>
        <w:spacing w:after="40"/>
      </w:pPr>
      <w:r>
        <w:rPr>
          <w:rFonts w:ascii="Arial" w:hAnsi="Arial" w:cs="Arial"/>
          <w:sz w:val="16"/>
          <w:sz-cs w:val="16"/>
          <w:b/>
          <w:color w:val="FFFFFF"/>
        </w:rPr>
        <w:t xml:space="preserve">SECURITYADMIN</w:t>
      </w:r>
    </w:p>
    <w:p>
      <w:pPr>
        <w:jc w:val="center"/>
        <w:spacing w:after="40"/>
      </w:pPr>
      <w:r>
        <w:rPr>
          <w:rFonts w:ascii="Arial" w:hAnsi="Arial" w:cs="Arial"/>
          <w:sz w:val="16"/>
          <w:sz-cs w:val="16"/>
          <w:b/>
          <w:color w:val="FFFFFF"/>
        </w:rPr>
        <w:t xml:space="preserve">(Manages Grants Globally)</w:t>
      </w:r>
    </w:p>
    <w:p>
      <w:pPr>
        <w:jc w:val="center"/>
        <w:spacing w:after="40"/>
      </w:pPr>
      <w:r>
        <w:rPr>
          <w:rFonts w:ascii="Arial" w:hAnsi="Arial" w:cs="Arial"/>
          <w:sz w:val="16"/>
          <w:sz-cs w:val="16"/>
          <w:b/>
          <w:color w:val="FFFFFF"/>
        </w:rPr>
        <w:t xml:space="preserve">Has MANAGE GRANTS privilege</w:t>
      </w:r>
    </w:p>
    <w:p>
      <w:pPr/>
      <w:r>
        <w:rPr>
          <w:rFonts w:ascii="Arial" w:hAnsi="Arial" w:cs="Arial"/>
          <w:sz w:val="20"/>
          <w:sz-cs w:val="20"/>
          <w:color w:val="000000"/>
        </w:rPr>
        <w:t xml:space="preserve"/>
      </w:r>
    </w:p>
    <w:p>
      <w:pPr>
        <w:jc w:val="center"/>
        <w:spacing w:after="40"/>
      </w:pPr>
      <w:r>
        <w:rPr>
          <w:rFonts w:ascii="Arial" w:hAnsi="Arial" w:cs="Arial"/>
          <w:sz w:val="16"/>
          <w:sz-cs w:val="16"/>
          <w:b/>
          <w:color w:val="FFFFFF"/>
        </w:rPr>
        <w:t xml:space="preserve">SYSADMIN</w:t>
      </w:r>
    </w:p>
    <w:p>
      <w:pPr>
        <w:jc w:val="center"/>
        <w:spacing w:after="40"/>
      </w:pPr>
      <w:r>
        <w:rPr>
          <w:rFonts w:ascii="Arial" w:hAnsi="Arial" w:cs="Arial"/>
          <w:sz w:val="16"/>
          <w:sz-cs w:val="16"/>
          <w:b/>
          <w:color w:val="FFFFFF"/>
        </w:rPr>
        <w:t xml:space="preserve">(Manages Objects)</w:t>
      </w:r>
    </w:p>
    <w:p>
      <w:pPr>
        <w:jc w:val="center"/>
        <w:spacing w:after="40"/>
      </w:pPr>
      <w:r>
        <w:rPr>
          <w:rFonts w:ascii="Arial" w:hAnsi="Arial" w:cs="Arial"/>
          <w:sz w:val="16"/>
          <w:sz-cs w:val="16"/>
          <w:b/>
          <w:color w:val="FFFFFF"/>
        </w:rPr>
        <w:t xml:space="preserve">Creates DBs, Warehouses, Tables</w:t>
      </w:r>
    </w:p>
    <w:p>
      <w:pPr/>
      <w:r>
        <w:rPr>
          <w:rFonts w:ascii="Arial" w:hAnsi="Arial" w:cs="Arial"/>
          <w:sz w:val="20"/>
          <w:sz-cs w:val="20"/>
          <w:color w:val="000000"/>
        </w:rPr>
        <w:t xml:space="preserve"/>
      </w:r>
    </w:p>
    <w:p>
      <w:pPr/>
      <w:r>
        <w:rPr>
          <w:rFonts w:ascii="Arial" w:hAnsi="Arial" w:cs="Arial"/>
          <w:sz w:val="20"/>
          <w:sz-cs w:val="20"/>
          <w:color w:val="000000"/>
        </w:rPr>
        <w:t xml:space="preserve"/>
      </w:r>
    </w:p>
    <w:p>
      <w:pPr>
        <w:jc w:val="center"/>
      </w:pPr>
      <w:r>
        <w:rPr>
          <w:rFonts w:ascii="Courier New" w:hAnsi="Courier New" w:cs="Courier New"/>
          <w:sz w:val="20"/>
          <w:sz-cs w:val="20"/>
          <w:color w:val="000000"/>
        </w:rPr>
        <w:t xml:space="preserve">│</w:t>
      </w:r>
    </w:p>
    <w:p>
      <w:pPr/>
      <w:r>
        <w:rPr>
          <w:rFonts w:ascii="Arial" w:hAnsi="Arial" w:cs="Arial"/>
          <w:sz w:val="20"/>
          <w:sz-cs w:val="20"/>
          <w:color w:val="000000"/>
        </w:rPr>
        <w:t xml:space="preserve"/>
      </w:r>
    </w:p>
    <w:p>
      <w:pPr>
        <w:jc w:val="center"/>
      </w:pPr>
      <w:r>
        <w:rPr>
          <w:rFonts w:ascii="Courier New" w:hAnsi="Courier New" w:cs="Courier New"/>
          <w:sz w:val="20"/>
          <w:sz-cs w:val="20"/>
          <w:color w:val="000000"/>
        </w:rPr>
        <w:t xml:space="preserve">│</w:t>
      </w:r>
    </w:p>
    <w:p>
      <w:pPr/>
      <w:r>
        <w:rPr>
          <w:rFonts w:ascii="Arial" w:hAnsi="Arial" w:cs="Arial"/>
          <w:sz w:val="20"/>
          <w:sz-cs w:val="20"/>
          <w:color w:val="000000"/>
        </w:rPr>
        <w:t xml:space="preserve"/>
      </w:r>
    </w:p>
    <w:p>
      <w:pPr/>
      <w:r>
        <w:rPr>
          <w:rFonts w:ascii="Arial" w:hAnsi="Arial" w:cs="Arial"/>
          <w:sz w:val="20"/>
          <w:sz-cs w:val="20"/>
          <w:color w:val="000000"/>
        </w:rPr>
        <w:t xml:space="preserve"/>
      </w:r>
    </w:p>
    <w:p>
      <w:pPr>
        <w:jc w:val="center"/>
        <w:spacing w:after="40"/>
      </w:pPr>
      <w:r>
        <w:rPr>
          <w:rFonts w:ascii="Arial" w:hAnsi="Arial" w:cs="Arial"/>
          <w:sz w:val="16"/>
          <w:sz-cs w:val="16"/>
          <w:b/>
          <w:color w:val="000000"/>
        </w:rPr>
        <w:t xml:space="preserve">USERADMIN</w:t>
      </w:r>
    </w:p>
    <w:p>
      <w:pPr>
        <w:jc w:val="center"/>
        <w:spacing w:after="40"/>
      </w:pPr>
      <w:r>
        <w:rPr>
          <w:rFonts w:ascii="Arial" w:hAnsi="Arial" w:cs="Arial"/>
          <w:sz w:val="16"/>
          <w:sz-cs w:val="16"/>
          <w:b/>
          <w:color w:val="000000"/>
        </w:rPr>
        <w:t xml:space="preserve">(Creates Users &amp; Roles)</w:t>
      </w:r>
    </w:p>
    <w:p>
      <w:pPr>
        <w:jc w:val="center"/>
        <w:spacing w:after="40"/>
      </w:pPr>
      <w:r>
        <w:rPr>
          <w:rFonts w:ascii="Arial" w:hAnsi="Arial" w:cs="Arial"/>
          <w:sz w:val="16"/>
          <w:sz-cs w:val="16"/>
          <w:b/>
          <w:color w:val="000000"/>
        </w:rPr>
        <w:t xml:space="preserve">Has CREATE USER, CREATE ROLE</w:t>
      </w:r>
    </w:p>
    <w:p>
      <w:pPr/>
      <w:r>
        <w:rPr>
          <w:rFonts w:ascii="Arial" w:hAnsi="Arial" w:cs="Arial"/>
          <w:sz w:val="20"/>
          <w:sz-cs w:val="20"/>
          <w:color w:val="000000"/>
        </w:rPr>
        <w:t xml:space="preserve"/>
      </w:r>
    </w:p>
    <w:p>
      <w:pPr>
        <w:jc w:val="center"/>
        <w:spacing w:after="40"/>
      </w:pPr>
      <w:r>
        <w:rPr>
          <w:rFonts w:ascii="Arial" w:hAnsi="Arial" w:cs="Arial"/>
          <w:sz w:val="16"/>
          <w:sz-cs w:val="16"/>
          <w:b/>
          <w:color w:val="FFFFFF"/>
        </w:rPr>
        <w:t xml:space="preserve">CUSTOM ROLES</w:t>
      </w:r>
    </w:p>
    <w:p>
      <w:pPr>
        <w:jc w:val="center"/>
        <w:spacing w:after="40"/>
      </w:pPr>
      <w:r>
        <w:rPr>
          <w:rFonts w:ascii="Arial" w:hAnsi="Arial" w:cs="Arial"/>
          <w:sz w:val="16"/>
          <w:sz-cs w:val="16"/>
          <w:b/>
          <w:color w:val="FFFFFF"/>
        </w:rPr>
        <w:t xml:space="preserve">(All should grant to SYSADMIN)</w:t>
      </w:r>
    </w:p>
    <w:p>
      <w:pPr>
        <w:jc w:val="center"/>
        <w:spacing w:after="40"/>
      </w:pPr>
      <w:r>
        <w:rPr>
          <w:rFonts w:ascii="Arial" w:hAnsi="Arial" w:cs="Arial"/>
          <w:sz w:val="16"/>
          <w:sz-cs w:val="16"/>
          <w:b/>
          <w:color w:val="FFFFFF"/>
        </w:rPr>
        <w:t xml:space="preserve">FR, AR, PR, SR roles</w:t>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
      </w:r>
    </w:p>
    <w:p>
      <w:pPr>
        <w:jc w:val="center"/>
        <w:spacing w:after="40"/>
      </w:pPr>
      <w:r>
        <w:rPr>
          <w:rFonts w:ascii="Arial" w:hAnsi="Arial" w:cs="Arial"/>
          <w:sz w:val="16"/>
          <w:sz-cs w:val="16"/>
          <w:b/>
          <w:color w:val="000000"/>
        </w:rPr>
        <w:t xml:space="preserve">PUBLIC</w:t>
      </w:r>
    </w:p>
    <w:p>
      <w:pPr>
        <w:jc w:val="center"/>
        <w:spacing w:after="40"/>
      </w:pPr>
      <w:r>
        <w:rPr>
          <w:rFonts w:ascii="Arial" w:hAnsi="Arial" w:cs="Arial"/>
          <w:sz w:val="16"/>
          <w:sz-cs w:val="16"/>
          <w:b/>
          <w:color w:val="000000"/>
        </w:rPr>
        <w:t xml:space="preserve">(Granted to All Users &amp; Roles)</w:t>
      </w:r>
    </w:p>
    <w:p>
      <w:pPr>
        <w:jc w:val="center"/>
        <w:spacing w:after="40"/>
      </w:pPr>
      <w:r>
        <w:rPr>
          <w:rFonts w:ascii="Arial" w:hAnsi="Arial" w:cs="Arial"/>
          <w:sz w:val="16"/>
          <w:sz-cs w:val="16"/>
          <w:b/>
          <w:color w:val="000000"/>
        </w:rPr>
        <w:t xml:space="preserve">Be careful what you grant here!</w:t>
      </w:r>
    </w:p>
    <w:p>
      <w:pPr/>
      <w:r>
        <w:rPr>
          <w:rFonts w:ascii="Arial" w:hAnsi="Arial" w:cs="Arial"/>
          <w:sz w:val="20"/>
          <w:sz-cs w:val="20"/>
          <w:color w:val="000000"/>
        </w:rPr>
        <w:t xml:space="preserve"/>
      </w:r>
    </w:p>
    <w:p>
      <w:pPr/>
      <w:r>
        <w:rPr>
          <w:rFonts w:ascii="Arial" w:hAnsi="Arial" w:cs="Arial"/>
          <w:sz w:val="20"/>
          <w:sz-cs w:val="20"/>
          <w:color w:val="000000"/>
        </w:rPr>
        <w:t xml:space="preserve"/>
      </w:r>
    </w:p>
    <w:p>
      <w:pPr>
        <w:spacing w:after="100"/>
      </w:pPr>
      <w:r>
        <w:rPr>
          <w:rFonts w:ascii="Arial" w:hAnsi="Arial" w:cs="Arial"/>
          <w:sz w:val="20"/>
          <w:sz-cs w:val="20"/>
          <w:color w:val="000000"/>
        </w:rPr>
        <w:t xml:space="preserve"/>
      </w:r>
    </w:p>
    <w:p>
      <w:pPr>
        <w:spacing w:before="300" w:after="150"/>
      </w:pPr>
      <w:r>
        <w:rPr>
          <w:rFonts w:ascii="Arial" w:hAnsi="Arial" w:cs="Arial"/>
          <w:sz w:val="26"/>
          <w:sz-cs w:val="26"/>
          <w:b/>
          <w:color w:val="29B5E8"/>
        </w:rPr>
        <w:t xml:space="preserve">2.3 ACCOUNTADMIN Details</w:t>
      </w:r>
    </w:p>
    <w:p>
      <w:pPr/>
      <w:r>
        <w:rPr>
          <w:rFonts w:ascii="Apple Color Emoji" w:hAnsi="Apple Color Emoji" w:cs="Apple Color Emoji"/>
          <w:sz w:val="18"/>
          <w:sz-cs w:val="18"/>
          <w:color w:val="FFFFFF"/>
        </w:rPr>
        <w:t xml:space="preserve">⚠️</w:t>
      </w:r>
      <w:r>
        <w:rPr>
          <w:rFonts w:ascii="Arial" w:hAnsi="Arial" w:cs="Arial"/>
          <w:sz w:val="18"/>
          <w:sz-cs w:val="18"/>
          <w:b/>
          <w:color w:val="FFFFFF"/>
        </w:rPr>
        <w:t xml:space="preserve"> CRITICAL: ACCOUNTADMIN BEST PRACTICES (Per Official Documentation)</w:t>
      </w:r>
    </w:p>
    <w:p>
      <w:pPr>
        <w:spacing w:after="40"/>
      </w:pPr>
      <w:r>
        <w:rPr>
          <w:rFonts w:ascii="Arial" w:hAnsi="Arial" w:cs="Arial"/>
          <w:sz w:val="18"/>
          <w:sz-cs w:val="18"/>
          <w:color w:val="000000"/>
        </w:rPr>
        <w:t xml:space="preserve">From Snowflake Documentation:</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"Note that ACCOUNTADMIN is not a superuser role. This role only allows viewing and managing objects in the account if this role, or a role lower in a role hierarchy, has sufficient privileges on the objects."</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Best Practices:</w:t>
      </w:r>
    </w:p>
    <w:p>
      <w:pPr>
        <w:spacing w:after="40"/>
      </w:pPr>
      <w:r>
        <w:rPr>
          <w:rFonts w:ascii="Arial" w:hAnsi="Arial" w:cs="Arial"/>
          <w:sz w:val="18"/>
          <w:sz-cs w:val="18"/>
          <w:color w:val="000000"/>
        </w:rPr>
        <w:t xml:space="preserve">• Never use ACCOUNTADMIN for daily tasks - reserve for administrative functions only</w:t>
      </w:r>
    </w:p>
    <w:p>
      <w:pPr>
        <w:spacing w:after="40"/>
      </w:pPr>
      <w:r>
        <w:rPr>
          <w:rFonts w:ascii="Arial" w:hAnsi="Arial" w:cs="Arial"/>
          <w:sz w:val="18"/>
          <w:sz-cs w:val="18"/>
          <w:color w:val="000000"/>
        </w:rPr>
        <w:t xml:space="preserve">• Require MFA for all users with ACCOUNTADMIN access</w:t>
      </w:r>
    </w:p>
    <w:p>
      <w:pPr>
        <w:spacing w:after="40"/>
      </w:pPr>
      <w:r>
        <w:rPr>
          <w:rFonts w:ascii="Arial" w:hAnsi="Arial" w:cs="Arial"/>
          <w:sz w:val="18"/>
          <w:sz-cs w:val="18"/>
          <w:color w:val="000000"/>
        </w:rPr>
        <w:t xml:space="preserve">• Assign ACCOUNTADMIN to at least 2 users to avoid lockout scenarios</w:t>
      </w:r>
    </w:p>
    <w:p>
      <w:pPr>
        <w:spacing w:after="40"/>
      </w:pPr>
      <w:r>
        <w:rPr>
          <w:rFonts w:ascii="Arial" w:hAnsi="Arial" w:cs="Arial"/>
          <w:sz w:val="18"/>
          <w:sz-cs w:val="18"/>
          <w:color w:val="000000"/>
        </w:rPr>
        <w:t xml:space="preserve">• Never use ACCOUNTADMIN for automated scripts - use SYSADMIN or custom roles instead</w:t>
      </w:r>
    </w:p>
    <w:p>
      <w:pPr>
        <w:spacing w:after="40"/>
      </w:pPr>
      <w:r>
        <w:rPr>
          <w:rFonts w:ascii="Arial" w:hAnsi="Arial" w:cs="Arial"/>
          <w:sz w:val="18"/>
          <w:sz-cs w:val="18"/>
          <w:color w:val="000000"/>
        </w:rPr>
        <w:t xml:space="preserve">• ACCOUNTADMIN should not own objects directly - let SYSADMIN own objects</w:t>
      </w:r>
    </w:p>
    <w:p>
      <w:pPr>
        <w:spacing w:after="40"/>
      </w:pPr>
      <w:r>
        <w:rPr>
          <w:rFonts w:ascii="Arial" w:hAnsi="Arial" w:cs="Arial"/>
          <w:sz w:val="18"/>
          <w:sz-cs w:val="18"/>
          <w:color w:val="000000"/>
        </w:rPr>
        <w:t xml:space="preserve">• Use SECURITYADMIN for grant management, SYSADMIN for object management</w:t>
      </w:r>
    </w:p>
    <w:p>
      <w:pPr>
        <w:spacing w:before="300" w:after="150"/>
      </w:pPr>
      <w:r>
        <w:rPr>
          <w:rFonts w:ascii="Arial" w:hAnsi="Arial" w:cs="Arial"/>
          <w:sz w:val="26"/>
          <w:sz-cs w:val="26"/>
          <w:b/>
          <w:color w:val="29B5E8"/>
        </w:rPr>
        <w:t xml:space="preserve">2.4 SECURITYADMIN Details</w:t>
      </w:r>
    </w:p>
    <w:p>
      <w:pPr/>
      <w:r>
        <w:rPr>
          <w:rFonts w:ascii="Arial" w:hAnsi="Arial" w:cs="Arial"/>
          <w:sz w:val="20"/>
          <w:sz-cs w:val="20"/>
          <w:b/>
          <w:color w:val="FFFFFF"/>
        </w:rPr>
        <w:t xml:space="preserve">Attribute</w:t>
      </w:r>
    </w:p>
    <w:p>
      <w:pPr/>
      <w:r>
        <w:rPr>
          <w:rFonts w:ascii="Arial" w:hAnsi="Arial" w:cs="Arial"/>
          <w:sz w:val="20"/>
          <w:sz-cs w:val="20"/>
          <w:b/>
          <w:color w:val="FFFFFF"/>
        </w:rPr>
        <w:t xml:space="preserve">Details</w:t>
      </w:r>
    </w:p>
    <w:p>
      <w:pPr/>
      <w:r>
        <w:rPr>
          <w:rFonts w:ascii="Arial" w:hAnsi="Arial" w:cs="Arial"/>
          <w:sz w:val="20"/>
          <w:sz-cs w:val="20"/>
          <w:b/>
          <w:color w:val="000000"/>
        </w:rPr>
        <w:t xml:space="preserve">Key Privilege</w:t>
      </w:r>
    </w:p>
    <w:p>
      <w:pPr/>
      <w:r>
        <w:rPr>
          <w:rFonts w:ascii="Arial" w:hAnsi="Arial" w:cs="Arial"/>
          <w:sz w:val="20"/>
          <w:sz-cs w:val="20"/>
          <w:color w:val="000000"/>
        </w:rPr>
        <w:t xml:space="preserve">MANAGE GRANTS - Can grant or revoke any privilege on any object in the account</w:t>
      </w:r>
    </w:p>
    <w:p>
      <w:pPr/>
      <w:r>
        <w:rPr>
          <w:rFonts w:ascii="Arial" w:hAnsi="Arial" w:cs="Arial"/>
          <w:sz w:val="20"/>
          <w:sz-cs w:val="20"/>
          <w:b/>
          <w:color w:val="000000"/>
        </w:rPr>
        <w:t xml:space="preserve">Inheritance</w:t>
      </w:r>
    </w:p>
    <w:p>
      <w:pPr/>
      <w:r>
        <w:rPr>
          <w:rFonts w:ascii="Arial" w:hAnsi="Arial" w:cs="Arial"/>
          <w:sz w:val="20"/>
          <w:sz-cs w:val="20"/>
          <w:color w:val="000000"/>
        </w:rPr>
        <w:t xml:space="preserve">Inherits all privileges from USERADMIN role</w:t>
      </w:r>
    </w:p>
    <w:p>
      <w:pPr/>
      <w:r>
        <w:rPr>
          <w:rFonts w:ascii="Arial" w:hAnsi="Arial" w:cs="Arial"/>
          <w:sz w:val="20"/>
          <w:sz-cs w:val="20"/>
          <w:b/>
          <w:color w:val="000000"/>
        </w:rPr>
        <w:t xml:space="preserve">Capabilities</w:t>
      </w:r>
    </w:p>
    <w:p>
      <w:pPr>
        <w:spacing w:after="40"/>
      </w:pPr>
      <w:r>
        <w:rPr>
          <w:rFonts w:ascii="Arial" w:hAnsi="Arial" w:cs="Arial"/>
          <w:sz w:val="20"/>
          <w:sz-cs w:val="20"/>
          <w:color w:val="000000"/>
        </w:rPr>
        <w:t xml:space="preserve">• Modify any grant, including revoking</w:t>
      </w:r>
    </w:p>
    <w:p>
      <w:pPr>
        <w:spacing w:after="40"/>
      </w:pPr>
      <w:r>
        <w:rPr>
          <w:rFonts w:ascii="Arial" w:hAnsi="Arial" w:cs="Arial"/>
          <w:sz w:val="20"/>
          <w:sz-cs w:val="20"/>
          <w:color w:val="000000"/>
        </w:rPr>
        <w:t xml:space="preserve">• Create, monitor, and manage users and roles</w:t>
      </w:r>
    </w:p>
    <w:p>
      <w:pPr>
        <w:spacing w:after="40"/>
      </w:pPr>
      <w:r>
        <w:rPr>
          <w:rFonts w:ascii="Arial" w:hAnsi="Arial" w:cs="Arial"/>
          <w:sz w:val="20"/>
          <w:sz-cs w:val="20"/>
          <w:color w:val="000000"/>
        </w:rPr>
        <w:t xml:space="preserve">• View objects and modify access grants for objects owned by any role</w:t>
      </w:r>
    </w:p>
    <w:p>
      <w:pPr/>
      <w:r>
        <w:rPr>
          <w:rFonts w:ascii="Arial" w:hAnsi="Arial" w:cs="Arial"/>
          <w:sz w:val="20"/>
          <w:sz-cs w:val="20"/>
          <w:b/>
          <w:color w:val="000000"/>
        </w:rPr>
        <w:t xml:space="preserve">Limitations</w:t>
      </w:r>
    </w:p>
    <w:p>
      <w:pPr>
        <w:spacing w:after="40"/>
      </w:pPr>
      <w:r>
        <w:rPr>
          <w:rFonts w:ascii="Arial" w:hAnsi="Arial" w:cs="Arial"/>
          <w:sz w:val="20"/>
          <w:sz-cs w:val="20"/>
          <w:color w:val="000000"/>
        </w:rPr>
        <w:t xml:space="preserve">• Cannot create objects (databases, warehouses) without additional grants</w:t>
      </w:r>
    </w:p>
    <w:p>
      <w:pPr>
        <w:spacing w:after="40"/>
      </w:pPr>
      <w:r>
        <w:rPr>
          <w:rFonts w:ascii="Arial" w:hAnsi="Arial" w:cs="Arial"/>
          <w:sz w:val="20"/>
          <w:sz-cs w:val="20"/>
          <w:color w:val="000000"/>
        </w:rPr>
        <w:t xml:space="preserve">• MANAGE GRANTS only provides grant/revoke - not object creation</w:t>
      </w:r>
    </w:p>
    <w:p>
      <w:pPr/>
      <w:r>
        <w:rPr>
          <w:rFonts w:ascii="Arial" w:hAnsi="Arial" w:cs="Arial"/>
          <w:sz w:val="20"/>
          <w:sz-cs w:val="20"/>
          <w:b/>
          <w:color w:val="000000"/>
        </w:rPr>
        <w:t xml:space="preserve">Best Practice</w:t>
      </w:r>
    </w:p>
    <w:p>
      <w:pPr/>
      <w:r>
        <w:rPr>
          <w:rFonts w:ascii="Arial" w:hAnsi="Arial" w:cs="Arial"/>
          <w:sz w:val="20"/>
          <w:sz-cs w:val="20"/>
          <w:color w:val="000000"/>
        </w:rPr>
        <w:t xml:space="preserve">Use SECURITYADMIN for grant management tasks. Use USERADMIN for routine user/role creation.</w:t>
      </w:r>
    </w:p>
    <w:p>
      <w:pPr>
        <w:spacing w:after="100"/>
      </w:pPr>
      <w:r>
        <w:rPr>
          <w:rFonts w:ascii="Arial" w:hAnsi="Arial" w:cs="Arial"/>
          <w:sz w:val="20"/>
          <w:sz-cs w:val="20"/>
          <w:color w:val="000000"/>
        </w:rPr>
        <w:t xml:space="preserve"/>
      </w:r>
    </w:p>
    <w:p>
      <w:pPr>
        <w:spacing w:before="300" w:after="150"/>
      </w:pPr>
      <w:r>
        <w:rPr>
          <w:rFonts w:ascii="Arial" w:hAnsi="Arial" w:cs="Arial"/>
          <w:sz w:val="26"/>
          <w:sz-cs w:val="26"/>
          <w:b/>
          <w:color w:val="29B5E8"/>
        </w:rPr>
        <w:t xml:space="preserve">2.5 SYSADMIN Details</w:t>
      </w:r>
    </w:p>
    <w:p>
      <w:pPr/>
      <w:r>
        <w:rPr>
          <w:rFonts w:ascii="Arial" w:hAnsi="Arial" w:cs="Arial"/>
          <w:sz w:val="20"/>
          <w:sz-cs w:val="20"/>
          <w:b/>
          <w:color w:val="FFFFFF"/>
        </w:rPr>
        <w:t xml:space="preserve">Attribute</w:t>
      </w:r>
    </w:p>
    <w:p>
      <w:pPr/>
      <w:r>
        <w:rPr>
          <w:rFonts w:ascii="Arial" w:hAnsi="Arial" w:cs="Arial"/>
          <w:sz w:val="20"/>
          <w:sz-cs w:val="20"/>
          <w:b/>
          <w:color w:val="FFFFFF"/>
        </w:rPr>
        <w:t xml:space="preserve">Details</w:t>
      </w:r>
    </w:p>
    <w:p>
      <w:pPr/>
      <w:r>
        <w:rPr>
          <w:rFonts w:ascii="Arial" w:hAnsi="Arial" w:cs="Arial"/>
          <w:sz w:val="20"/>
          <w:sz-cs w:val="20"/>
          <w:b/>
          <w:color w:val="000000"/>
        </w:rPr>
        <w:t xml:space="preserve">Key Privilege</w:t>
      </w:r>
    </w:p>
    <w:p>
      <w:pPr/>
      <w:r>
        <w:rPr>
          <w:rFonts w:ascii="Arial" w:hAnsi="Arial" w:cs="Arial"/>
          <w:sz w:val="20"/>
          <w:sz-cs w:val="20"/>
          <w:color w:val="000000"/>
        </w:rPr>
        <w:t xml:space="preserve">Privileges to create warehouses, databases, and all database objects</w:t>
      </w:r>
    </w:p>
    <w:p>
      <w:pPr/>
      <w:r>
        <w:rPr>
          <w:rFonts w:ascii="Arial" w:hAnsi="Arial" w:cs="Arial"/>
          <w:sz w:val="20"/>
          <w:sz-cs w:val="20"/>
          <w:b/>
          <w:color w:val="000000"/>
        </w:rPr>
        <w:t xml:space="preserve">Object Types</w:t>
      </w:r>
    </w:p>
    <w:p>
      <w:pPr/>
      <w:r>
        <w:rPr>
          <w:rFonts w:ascii="Arial" w:hAnsi="Arial" w:cs="Arial"/>
          <w:sz w:val="20"/>
          <w:sz-cs w:val="20"/>
          <w:color w:val="000000"/>
        </w:rPr>
        <w:t xml:space="preserve">Databases, Schemas, Tables, Views, Stages, File Formats, Sequences, Pipes, Streams, Tasks, Functions, Procedures</w:t>
      </w:r>
    </w:p>
    <w:p>
      <w:pPr/>
      <w:r>
        <w:rPr>
          <w:rFonts w:ascii="Arial" w:hAnsi="Arial" w:cs="Arial"/>
          <w:sz w:val="20"/>
          <w:sz-cs w:val="20"/>
          <w:b/>
          <w:color w:val="000000"/>
        </w:rPr>
        <w:t xml:space="preserve">Role Hierarchy</w:t>
      </w:r>
    </w:p>
    <w:p>
      <w:pPr/>
      <w:r>
        <w:rPr>
          <w:rFonts w:ascii="Arial" w:hAnsi="Arial" w:cs="Arial"/>
          <w:sz w:val="20"/>
          <w:sz-cs w:val="20"/>
          <w:color w:val="000000"/>
        </w:rPr>
        <w:t xml:space="preserve">All custom roles should ultimately be granted to SYSADMIN to ensure administrative oversight</w:t>
      </w:r>
    </w:p>
    <w:p>
      <w:pPr/>
      <w:r>
        <w:rPr>
          <w:rFonts w:ascii="Arial" w:hAnsi="Arial" w:cs="Arial"/>
          <w:sz w:val="20"/>
          <w:sz-cs w:val="20"/>
          <w:b/>
          <w:color w:val="000000"/>
        </w:rPr>
        <w:t xml:space="preserve">Critical Note</w:t>
      </w:r>
    </w:p>
    <w:p>
      <w:pPr/>
      <w:r>
        <w:rPr>
          <w:rFonts w:ascii="Arial" w:hAnsi="Arial" w:cs="Arial"/>
          <w:sz w:val="20"/>
          <w:sz-cs w:val="20"/>
          <w:color w:val="000000"/>
        </w:rPr>
        <w:t xml:space="preserve">If a custom role is NOT assigned to SYSADMIN, the system administrators cannot manage objects owned by that role. Only SECURITYADMIN can view and modify access grants for such objects.</w:t>
      </w:r>
    </w:p>
    <w:p>
      <w:pPr>
        <w:spacing w:after="100"/>
      </w:pPr>
      <w:r>
        <w:rPr>
          <w:rFonts w:ascii="Arial" w:hAnsi="Arial" w:cs="Arial"/>
          <w:sz w:val="20"/>
          <w:sz-cs w:val="20"/>
          <w:color w:val="000000"/>
        </w:rPr>
        <w:t xml:space="preserve"/>
      </w:r>
    </w:p>
    <w:p>
      <w:pPr>
        <w:spacing w:before="300" w:after="150"/>
      </w:pPr>
      <w:r>
        <w:rPr>
          <w:rFonts w:ascii="Arial" w:hAnsi="Arial" w:cs="Arial"/>
          <w:sz w:val="26"/>
          <w:sz-cs w:val="26"/>
          <w:b/>
          <w:color w:val="29B5E8"/>
        </w:rPr>
        <w:t xml:space="preserve">2.6 USERADMIN Details</w:t>
      </w:r>
    </w:p>
    <w:p>
      <w:pPr/>
      <w:r>
        <w:rPr>
          <w:rFonts w:ascii="Arial" w:hAnsi="Arial" w:cs="Arial"/>
          <w:sz w:val="20"/>
          <w:sz-cs w:val="20"/>
          <w:b/>
          <w:color w:val="000000"/>
        </w:rPr>
        <w:t xml:space="preserve">Attribute</w:t>
      </w:r>
    </w:p>
    <w:p>
      <w:pPr/>
      <w:r>
        <w:rPr>
          <w:rFonts w:ascii="Arial" w:hAnsi="Arial" w:cs="Arial"/>
          <w:sz w:val="20"/>
          <w:sz-cs w:val="20"/>
          <w:b/>
          <w:color w:val="000000"/>
        </w:rPr>
        <w:t xml:space="preserve">Details</w:t>
      </w:r>
    </w:p>
    <w:p>
      <w:pPr/>
      <w:r>
        <w:rPr>
          <w:rFonts w:ascii="Arial" w:hAnsi="Arial" w:cs="Arial"/>
          <w:sz w:val="20"/>
          <w:sz-cs w:val="20"/>
          <w:b/>
          <w:color w:val="000000"/>
        </w:rPr>
        <w:t xml:space="preserve">Key Privileges</w:t>
      </w:r>
    </w:p>
    <w:p>
      <w:pPr/>
      <w:r>
        <w:rPr>
          <w:rFonts w:ascii="Arial" w:hAnsi="Arial" w:cs="Arial"/>
          <w:sz w:val="20"/>
          <w:sz-cs w:val="20"/>
          <w:color w:val="000000"/>
        </w:rPr>
        <w:t xml:space="preserve">CREATE USER, CREATE ROLE</w:t>
      </w:r>
    </w:p>
    <w:p>
      <w:pPr/>
      <w:r>
        <w:rPr>
          <w:rFonts w:ascii="Arial" w:hAnsi="Arial" w:cs="Arial"/>
          <w:sz w:val="20"/>
          <w:sz-cs w:val="20"/>
          <w:b/>
          <w:color w:val="000000"/>
        </w:rPr>
        <w:t xml:space="preserve">Capabilities</w:t>
      </w:r>
    </w:p>
    <w:p>
      <w:pPr>
        <w:spacing w:after="40"/>
      </w:pPr>
      <w:r>
        <w:rPr>
          <w:rFonts w:ascii="Arial" w:hAnsi="Arial" w:cs="Arial"/>
          <w:sz w:val="20"/>
          <w:sz-cs w:val="20"/>
          <w:color w:val="000000"/>
        </w:rPr>
        <w:t xml:space="preserve">• Create users and roles in the account</w:t>
      </w:r>
    </w:p>
    <w:p>
      <w:pPr>
        <w:spacing w:after="40"/>
      </w:pPr>
      <w:r>
        <w:rPr>
          <w:rFonts w:ascii="Arial" w:hAnsi="Arial" w:cs="Arial"/>
          <w:sz w:val="20"/>
          <w:sz-cs w:val="20"/>
          <w:color w:val="000000"/>
        </w:rPr>
        <w:t xml:space="preserve">• Manage users and roles that it OWNS</w:t>
      </w:r>
    </w:p>
    <w:p>
      <w:pPr>
        <w:spacing w:after="40"/>
      </w:pPr>
      <w:r>
        <w:rPr>
          <w:rFonts w:ascii="Arial" w:hAnsi="Arial" w:cs="Arial"/>
          <w:sz w:val="20"/>
          <w:sz-cs w:val="20"/>
          <w:color w:val="000000"/>
        </w:rPr>
        <w:t xml:space="preserve">• Only the role with OWNERSHIP privilege on a user/role can modify its properties</w:t>
      </w:r>
    </w:p>
    <w:p>
      <w:pPr/>
      <w:r>
        <w:rPr>
          <w:rFonts w:ascii="Arial" w:hAnsi="Arial" w:cs="Arial"/>
          <w:sz w:val="20"/>
          <w:sz-cs w:val="20"/>
          <w:b/>
          <w:color w:val="000000"/>
        </w:rPr>
        <w:t xml:space="preserve">Limitations</w:t>
      </w:r>
    </w:p>
    <w:p>
      <w:pPr/>
      <w:r>
        <w:rPr>
          <w:rFonts w:ascii="Arial" w:hAnsi="Arial" w:cs="Arial"/>
          <w:sz w:val="20"/>
          <w:sz-cs w:val="20"/>
          <w:color w:val="000000"/>
        </w:rPr>
        <w:t xml:space="preserve">Cannot grant privileges on objects - only manages user/role objects</w:t>
      </w:r>
    </w:p>
    <w:p>
      <w:pPr/>
      <w:r>
        <w:rPr>
          <w:rFonts w:ascii="Arial" w:hAnsi="Arial" w:cs="Arial"/>
          <w:sz w:val="20"/>
          <w:sz-cs w:val="20"/>
          <w:b/>
          <w:color w:val="000000"/>
        </w:rPr>
        <w:t xml:space="preserve">Best Practice</w:t>
      </w:r>
    </w:p>
    <w:p>
      <w:pPr/>
      <w:r>
        <w:rPr>
          <w:rFonts w:ascii="Arial" w:hAnsi="Arial" w:cs="Arial"/>
          <w:sz w:val="20"/>
          <w:sz-cs w:val="20"/>
          <w:color w:val="000000"/>
        </w:rPr>
        <w:t xml:space="preserve">Use USERADMIN for routine user and role creation. USERADMIN should own roles but not have access to data.</w:t>
      </w:r>
    </w:p>
    <w:p>
      <w:pPr>
        <w:spacing w:after="100"/>
      </w:pPr>
      <w:r>
        <w:rPr>
          <w:rFonts w:ascii="Arial" w:hAnsi="Arial" w:cs="Arial"/>
          <w:sz w:val="20"/>
          <w:sz-cs w:val="20"/>
          <w:color w:val="000000"/>
        </w:rPr>
        <w:t xml:space="preserve"/>
      </w:r>
    </w:p>
    <w:p>
      <w:pPr>
        <w:spacing w:before="300" w:after="150"/>
      </w:pPr>
      <w:r>
        <w:rPr>
          <w:rFonts w:ascii="Arial" w:hAnsi="Arial" w:cs="Arial"/>
          <w:sz w:val="26"/>
          <w:sz-cs w:val="26"/>
          <w:b/>
          <w:color w:val="29B5E8"/>
        </w:rPr>
        <w:t xml:space="preserve">2.7 PUBLIC Role Warning</w:t>
      </w:r>
    </w:p>
    <w:p>
      <w:pPr/>
      <w:r>
        <w:rPr>
          <w:rFonts w:ascii="Apple Color Emoji" w:hAnsi="Apple Color Emoji" w:cs="Apple Color Emoji"/>
          <w:sz w:val="18"/>
          <w:sz-cs w:val="18"/>
          <w:color w:val="FFFFFF"/>
        </w:rPr>
        <w:t xml:space="preserve">⚠️</w:t>
      </w:r>
      <w:r>
        <w:rPr>
          <w:rFonts w:ascii="Arial" w:hAnsi="Arial" w:cs="Arial"/>
          <w:sz w:val="18"/>
          <w:sz-cs w:val="18"/>
          <w:b/>
          <w:color w:val="FFFFFF"/>
        </w:rPr>
        <w:t xml:space="preserve"> PUBLIC ROLE - USE WITH CAUTION</w:t>
      </w:r>
    </w:p>
    <w:p>
      <w:pPr>
        <w:spacing w:after="40"/>
      </w:pPr>
      <w:r>
        <w:rPr>
          <w:rFonts w:ascii="Arial" w:hAnsi="Arial" w:cs="Arial"/>
          <w:sz w:val="18"/>
          <w:sz-cs w:val="18"/>
          <w:color w:val="000000"/>
        </w:rPr>
        <w:t xml:space="preserve">The PUBLIC role is automatically granted to every user and every role in your account.</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Any privilege granted to PUBLIC is immediately available to ALL users in the account.</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Best Practice: Do NOT grant access to sensitive data or operations to the PUBLIC role. Only grant PUBLIC access to truly public objects that everyone should be able to use.</w:t>
      </w:r>
    </w:p>
    <w:p>
      <w:pPr>
        <w:spacing w:before="400" w:after="200"/>
      </w:pPr>
      <w:r>
        <w:rPr>
          <w:rFonts w:ascii="Arial" w:hAnsi="Arial" w:cs="Arial"/>
          <w:sz w:val="32"/>
          <w:sz-cs w:val="32"/>
          <w:b/>
          <w:color w:val="1E3A5F"/>
        </w:rPr>
        <w:t xml:space="preserve">Part 3: Custom Role Design Patterns</w:t>
      </w:r>
    </w:p>
    <w:p>
      <w:pPr>
        <w:spacing w:after="120"/>
      </w:pPr>
      <w:r>
        <w:rPr>
          <w:rFonts w:ascii="Arial" w:hAnsi="Arial" w:cs="Arial"/>
          <w:sz w:val="20"/>
          <w:sz-cs w:val="20"/>
          <w:color w:val="000000"/>
        </w:rPr>
        <w:t xml:space="preserve">Beyond system-defined roles, organizations should create custom roles following proven design patterns. Snowflake recommends separating access roles (what data can be accessed) from functional roles (what users do).</w:t>
      </w:r>
    </w:p>
    <w:p>
      <w:pPr>
        <w:spacing w:before="300" w:after="150"/>
      </w:pPr>
      <w:r>
        <w:rPr>
          <w:rFonts w:ascii="Arial" w:hAnsi="Arial" w:cs="Arial"/>
          <w:sz w:val="26"/>
          <w:sz-cs w:val="26"/>
          <w:b/>
          <w:color w:val="29B5E8"/>
        </w:rPr>
        <w:t xml:space="preserve">3.1 Why Use a Multi-Tier Role Model?</w:t>
      </w:r>
    </w:p>
    <w:p>
      <w:pPr>
        <w:jc w:val="center"/>
      </w:pPr>
      <w:r>
        <w:rPr>
          <w:rFonts w:ascii="Arial" w:hAnsi="Arial" w:cs="Arial"/>
          <w:sz w:val="20"/>
          <w:sz-cs w:val="20"/>
          <w:b/>
          <w:color w:val="FFFFFF"/>
        </w:rPr>
        <w:t xml:space="preserve">WITHOUT Multi-Tier Model</w:t>
      </w:r>
    </w:p>
    <w:p>
      <w:pPr>
        <w:jc w:val="center"/>
      </w:pPr>
      <w:r>
        <w:rPr>
          <w:rFonts w:ascii="Arial" w:hAnsi="Arial" w:cs="Arial"/>
          <w:sz w:val="20"/>
          <w:sz-cs w:val="20"/>
          <w:b/>
          <w:color w:val="FFFFFF"/>
        </w:rPr>
        <w:t xml:space="preserve">WITH Multi-Tier Model</w:t>
      </w:r>
    </w:p>
    <w:p>
      <w:pPr>
        <w:spacing w:after="40"/>
      </w:pPr>
      <w:r>
        <w:rPr>
          <w:rFonts w:ascii="Arial" w:hAnsi="Arial" w:cs="Arial"/>
          <w:sz w:val="18"/>
          <w:sz-cs w:val="18"/>
          <w:color w:val="000000"/>
        </w:rPr>
        <w:t xml:space="preserve">500 users × 100 tables = 50,000 grants to manage</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New employee = 100+ individual grants to create</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Team restructure = massive rework required</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Audit nightmare - who has access to what?</w:t>
      </w:r>
    </w:p>
    <w:p>
      <w:pPr>
        <w:spacing w:after="40"/>
      </w:pPr>
      <w:r>
        <w:rPr>
          <w:rFonts w:ascii="Arial" w:hAnsi="Arial" w:cs="Arial"/>
          <w:sz w:val="18"/>
          <w:sz-cs w:val="18"/>
          <w:color w:val="000000"/>
        </w:rPr>
        <w:t xml:space="preserve">10 Functional × 20 Access roles = 200 grants total</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New employee = 1 role assignment</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Team restructure = reassign functional role</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Clean audit trail - role membership is clear</w:t>
      </w:r>
    </w:p>
    <w:p>
      <w:pPr>
        <w:spacing w:after="100"/>
      </w:pPr>
      <w:r>
        <w:rPr>
          <w:rFonts w:ascii="Arial" w:hAnsi="Arial" w:cs="Arial"/>
          <w:sz w:val="18"/>
          <w:sz-cs w:val="18"/>
          <w:color w:val="000000"/>
        </w:rPr>
        <w:t xml:space="preserve"/>
      </w:r>
    </w:p>
    <w:p>
      <w:pPr>
        <w:spacing w:before="300" w:after="150"/>
      </w:pPr>
      <w:r>
        <w:rPr>
          <w:rFonts w:ascii="Arial" w:hAnsi="Arial" w:cs="Arial"/>
          <w:sz w:val="26"/>
          <w:sz-cs w:val="26"/>
          <w:b/>
          <w:color w:val="29B5E8"/>
        </w:rPr>
        <w:t xml:space="preserve">3.2 Real-World Analogy: Office Building Access</w:t>
      </w:r>
    </w:p>
    <w:p>
      <w:pPr>
        <w:jc w:val="center"/>
      </w:pPr>
      <w:r>
        <w:rPr>
          <w:rFonts w:ascii="Arial" w:hAnsi="Arial" w:cs="Arial"/>
          <w:sz w:val="20"/>
          <w:sz-cs w:val="20"/>
          <w:b/>
          <w:color w:val="FFFFFF"/>
        </w:rPr>
        <w:t xml:space="preserve">THE BUILDING ACCESS ANALOGY - Explaining Roles to Business Users</w:t>
      </w:r>
    </w:p>
    <w:p>
      <w:pPr>
        <w:jc w:val="center"/>
        <w:spacing w:after="40"/>
      </w:pPr>
      <w:r>
        <w:rPr>
          <w:rFonts w:ascii="Apple Color Emoji" w:hAnsi="Apple Color Emoji" w:cs="Apple Color Emoji"/>
          <w:sz w:val="18"/>
          <w:sz-cs w:val="18"/>
          <w:color w:val="FFFFFF"/>
        </w:rPr>
        <w:t xml:space="preserve">🏢</w:t>
      </w:r>
      <w:r>
        <w:rPr>
          <w:rFonts w:ascii="Arial" w:hAnsi="Arial" w:cs="Arial"/>
          <w:sz w:val="18"/>
          <w:sz-cs w:val="18"/>
          <w:b/>
          <w:color w:val="FFFFFF"/>
        </w:rPr>
        <w:t xml:space="preserve"> FUNCTIONAL ROLE</w:t>
      </w:r>
    </w:p>
    <w:p>
      <w:pPr>
        <w:jc w:val="center"/>
        <w:spacing w:after="40"/>
      </w:pPr>
      <w:r>
        <w:rPr>
          <w:rFonts w:ascii="Arial" w:hAnsi="Arial" w:cs="Arial"/>
          <w:sz w:val="18"/>
          <w:sz-cs w:val="18"/>
          <w:b/>
          <w:color w:val="FFFFFF"/>
        </w:rPr>
        <w:t xml:space="preserve">= Employee Badge</w:t>
      </w:r>
    </w:p>
    <w:p>
      <w:pPr>
        <w:jc w:val="center"/>
        <w:spacing w:after="40"/>
      </w:pPr>
      <w:r>
        <w:rPr>
          <w:rFonts w:ascii="Apple Color Emoji" w:hAnsi="Apple Color Emoji" w:cs="Apple Color Emoji"/>
          <w:sz w:val="18"/>
          <w:sz-cs w:val="18"/>
          <w:color w:val="FFFFFF"/>
        </w:rPr>
        <w:t xml:space="preserve">🔑</w:t>
      </w:r>
      <w:r>
        <w:rPr>
          <w:rFonts w:ascii="Arial" w:hAnsi="Arial" w:cs="Arial"/>
          <w:sz w:val="18"/>
          <w:sz-cs w:val="18"/>
          <w:b/>
          <w:color w:val="FFFFFF"/>
        </w:rPr>
        <w:t xml:space="preserve"> ACCESS ROLE</w:t>
      </w:r>
    </w:p>
    <w:p>
      <w:pPr>
        <w:jc w:val="center"/>
        <w:spacing w:after="40"/>
      </w:pPr>
      <w:r>
        <w:rPr>
          <w:rFonts w:ascii="Arial" w:hAnsi="Arial" w:cs="Arial"/>
          <w:sz w:val="18"/>
          <w:sz-cs w:val="18"/>
          <w:b/>
          <w:color w:val="FFFFFF"/>
        </w:rPr>
        <w:t xml:space="preserve">= Key Cards</w:t>
      </w:r>
    </w:p>
    <w:p>
      <w:pPr>
        <w:jc w:val="center"/>
        <w:spacing w:after="40"/>
      </w:pPr>
      <w:r>
        <w:rPr>
          <w:rFonts w:ascii="Apple Color Emoji" w:hAnsi="Apple Color Emoji" w:cs="Apple Color Emoji"/>
          <w:sz w:val="18"/>
          <w:sz-cs w:val="18"/>
          <w:color w:val="FFFFFF"/>
        </w:rPr>
        <w:t xml:space="preserve">🎭</w:t>
      </w:r>
      <w:r>
        <w:rPr>
          <w:rFonts w:ascii="Arial" w:hAnsi="Arial" w:cs="Arial"/>
          <w:sz w:val="18"/>
          <w:sz-cs w:val="18"/>
          <w:b/>
          <w:color w:val="FFFFFF"/>
        </w:rPr>
        <w:t xml:space="preserve"> POLICY ROLE</w:t>
      </w:r>
    </w:p>
    <w:p>
      <w:pPr>
        <w:jc w:val="center"/>
        <w:spacing w:after="40"/>
      </w:pPr>
      <w:r>
        <w:rPr>
          <w:rFonts w:ascii="Arial" w:hAnsi="Arial" w:cs="Arial"/>
          <w:sz w:val="18"/>
          <w:sz-cs w:val="18"/>
          <w:b/>
          <w:color w:val="FFFFFF"/>
        </w:rPr>
        <w:t xml:space="preserve">= Security Clearance</w:t>
      </w:r>
    </w:p>
    <w:p>
      <w:pPr>
        <w:spacing w:after="40"/>
      </w:pPr>
      <w:r>
        <w:rPr>
          <w:rFonts w:ascii="Arial" w:hAnsi="Arial" w:cs="Arial"/>
          <w:sz w:val="18"/>
          <w:sz-cs w:val="18"/>
          <w:color w:val="000000"/>
        </w:rPr>
        <w:t xml:space="preserve">"I'm a Finance Analyst"</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Determines your JOB FUNCTION</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Assigned to YOU as an employee</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Gives access to relevant areas</w:t>
      </w:r>
    </w:p>
    <w:p>
      <w:pPr>
        <w:spacing w:after="40"/>
      </w:pPr>
      <w:r>
        <w:rPr>
          <w:rFonts w:ascii="Arial" w:hAnsi="Arial" w:cs="Arial"/>
          <w:sz w:val="18"/>
          <w:sz-cs w:val="18"/>
          <w:color w:val="000000"/>
        </w:rPr>
        <w:t xml:space="preserve">"Finance Data Room - Read Only"</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Determines WHICH DOORS open</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Multiple key cards per badge</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Actual privileges on objects</w:t>
      </w:r>
    </w:p>
    <w:p>
      <w:pPr>
        <w:spacing w:after="40"/>
      </w:pPr>
      <w:r>
        <w:rPr>
          <w:rFonts w:ascii="Arial" w:hAnsi="Arial" w:cs="Arial"/>
          <w:sz w:val="18"/>
          <w:sz-cs w:val="18"/>
          <w:color w:val="000000"/>
        </w:rPr>
        <w:t xml:space="preserve">"EMEA Clearance Level"</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Determines WHAT YOU SEE inside</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Some documents redacted</w:t>
      </w:r>
    </w:p>
    <w:p>
      <w:pPr>
        <w:spacing w:after="40"/>
      </w:pPr>
      <w:r>
        <w:rPr>
          <w:rFonts w:ascii="Arial" w:hAnsi="Arial" w:cs="Arial"/>
          <w:sz w:val="18"/>
          <w:sz-cs w:val="18"/>
          <w:color w:val="000000"/>
        </w:rPr>
        <w:t xml:space="preserve"/>
      </w:r>
    </w:p>
    <w:p>
      <w:pPr>
        <w:spacing w:after="40"/>
      </w:pPr>
      <w:r>
        <w:rPr>
          <w:rFonts w:ascii="Arial" w:hAnsi="Arial" w:cs="Arial"/>
          <w:sz w:val="18"/>
          <w:sz-cs w:val="18"/>
          <w:color w:val="000000"/>
        </w:rPr>
        <w:t xml:space="preserve">Row/column level filtering</w:t>
      </w:r>
    </w:p>
    <w:p>
      <w:pPr>
        <w:spacing w:after="100"/>
      </w:pPr>
      <w:r>
        <w:rPr>
          <w:rFonts w:ascii="Arial" w:hAnsi="Arial" w:cs="Arial"/>
          <w:sz w:val="18"/>
          <w:sz-cs w:val="18"/>
          <w:color w:val="000000"/>
        </w:rPr>
        <w:t xml:space="preserve"/>
      </w:r>
    </w:p>
    <w:p>
      <w:pPr>
        <w:spacing w:before="300" w:after="150"/>
      </w:pPr>
      <w:r>
        <w:rPr>
          <w:rFonts w:ascii="Arial" w:hAnsi="Arial" w:cs="Arial"/>
          <w:sz w:val="26"/>
          <w:sz-cs w:val="26"/>
          <w:b/>
          <w:color w:val="29B5E8"/>
        </w:rPr>
        <w:t xml:space="preserve">3.3 Role Design Patterns Comparison</w:t>
      </w:r>
    </w:p>
    <w:p>
      <w:pPr/>
      <w:r>
        <w:rPr>
          <w:rFonts w:ascii="Arial" w:hAnsi="Arial" w:cs="Arial"/>
          <w:sz w:val="20"/>
          <w:sz-cs w:val="20"/>
          <w:b/>
          <w:color w:val="FFFFFF"/>
        </w:rPr>
        <w:t xml:space="preserve">Pattern</w:t>
      </w:r>
    </w:p>
    <w:p>
      <w:pPr/>
      <w:r>
        <w:rPr>
          <w:rFonts w:ascii="Arial" w:hAnsi="Arial" w:cs="Arial"/>
          <w:sz w:val="20"/>
          <w:sz-cs w:val="20"/>
          <w:b/>
          <w:color w:val="FFFFFF"/>
        </w:rPr>
        <w:t xml:space="preserve">Description</w:t>
      </w:r>
    </w:p>
    <w:p>
      <w:pPr/>
      <w:r>
        <w:rPr>
          <w:rFonts w:ascii="Arial" w:hAnsi="Arial" w:cs="Arial"/>
          <w:sz w:val="20"/>
          <w:sz-cs w:val="20"/>
          <w:b/>
          <w:color w:val="FFFFFF"/>
        </w:rPr>
        <w:t xml:space="preserve">Examples</w:t>
      </w:r>
    </w:p>
    <w:p>
      <w:pPr/>
      <w:r>
        <w:rPr>
          <w:rFonts w:ascii="Arial" w:hAnsi="Arial" w:cs="Arial"/>
          <w:sz w:val="20"/>
          <w:sz-cs w:val="20"/>
          <w:b/>
          <w:color w:val="000000"/>
        </w:rPr>
        <w:t xml:space="preserve">Functional Roles</w:t>
      </w:r>
    </w:p>
    <w:p>
      <w:pPr/>
      <w:r>
        <w:rPr>
          <w:rFonts w:ascii="Arial" w:hAnsi="Arial" w:cs="Arial"/>
          <w:sz w:val="20"/>
          <w:sz-cs w:val="20"/>
          <w:color w:val="000000"/>
        </w:rPr>
        <w:t xml:space="preserve">Based on job function - what a user DOES</w:t>
      </w:r>
    </w:p>
    <w:p>
      <w:pPr/>
      <w:r>
        <w:rPr>
          <w:rFonts w:ascii="Arial" w:hAnsi="Arial" w:cs="Arial"/>
          <w:sz w:val="20"/>
          <w:sz-cs w:val="20"/>
          <w:color w:val="000000"/>
        </w:rPr>
        <w:t xml:space="preserve">Data Analyst, Data Engineer, BI Developer</w:t>
      </w:r>
    </w:p>
    <w:p>
      <w:pPr/>
      <w:r>
        <w:rPr>
          <w:rFonts w:ascii="Arial" w:hAnsi="Arial" w:cs="Arial"/>
          <w:sz w:val="20"/>
          <w:sz-cs w:val="20"/>
          <w:b/>
          <w:color w:val="000000"/>
        </w:rPr>
        <w:t xml:space="preserve">Access Roles</w:t>
      </w:r>
    </w:p>
    <w:p>
      <w:pPr/>
      <w:r>
        <w:rPr>
          <w:rFonts w:ascii="Arial" w:hAnsi="Arial" w:cs="Arial"/>
          <w:sz w:val="20"/>
          <w:sz-cs w:val="20"/>
          <w:color w:val="000000"/>
        </w:rPr>
        <w:t xml:space="preserve">Based on object access - what data is accessible</w:t>
      </w:r>
    </w:p>
    <w:p>
      <w:pPr/>
      <w:r>
        <w:rPr>
          <w:rFonts w:ascii="Arial" w:hAnsi="Arial" w:cs="Arial"/>
          <w:sz w:val="20"/>
          <w:sz-cs w:val="20"/>
          <w:color w:val="000000"/>
        </w:rPr>
        <w:t xml:space="preserve">FINANCE_RO, SALES_RW, RAW_DATA_RO</w:t>
      </w:r>
    </w:p>
    <w:p>
      <w:pPr/>
      <w:r>
        <w:rPr>
          <w:rFonts w:ascii="Arial" w:hAnsi="Arial" w:cs="Arial"/>
          <w:sz w:val="20"/>
          <w:sz-cs w:val="20"/>
          <w:b/>
          <w:color w:val="000000"/>
        </w:rPr>
        <w:t xml:space="preserve">Policy Roles</w:t>
      </w:r>
    </w:p>
    <w:p>
      <w:pPr/>
      <w:r>
        <w:rPr>
          <w:rFonts w:ascii="Arial" w:hAnsi="Arial" w:cs="Arial"/>
          <w:sz w:val="20"/>
          <w:sz-cs w:val="20"/>
          <w:color w:val="000000"/>
        </w:rPr>
        <w:t xml:space="preserve">Classification for row/column policies - no direct grants</w:t>
      </w:r>
    </w:p>
    <w:p>
      <w:pPr/>
      <w:r>
        <w:rPr>
          <w:rFonts w:ascii="Arial" w:hAnsi="Arial" w:cs="Arial"/>
          <w:sz w:val="20"/>
          <w:sz-cs w:val="20"/>
          <w:color w:val="000000"/>
        </w:rPr>
        <w:t xml:space="preserve">EMEA_PR, APAC_PR, GLOBAL_PR</w:t>
      </w:r>
    </w:p>
    <w:p>
      <w:pPr>
        <w:spacing w:after="40"/>
      </w:pPr>
      <w:r>
        <w:rPr>
          <w:rFonts w:ascii="Arial" w:hAnsi="Arial" w:cs="Arial"/>
          <w:sz w:val="20"/>
          <w:sz-cs w:val="20"/>
          <w:b/>
          <w:color w:val="000000"/>
        </w:rPr>
        <w:t xml:space="preserve">Combined</w:t>
      </w:r>
    </w:p>
    <w:p>
      <w:pPr>
        <w:spacing w:after="40"/>
      </w:pPr>
      <w:r>
        <w:rPr>
          <w:rFonts w:ascii="Arial" w:hAnsi="Arial" w:cs="Arial"/>
          <w:sz w:val="20"/>
          <w:sz-cs w:val="20"/>
          <w:b/>
          <w:color w:val="000000"/>
        </w:rPr>
        <w:t xml:space="preserve">(RECOMMENDED)</w:t>
      </w:r>
    </w:p>
    <w:p>
      <w:pPr/>
      <w:r>
        <w:rPr>
          <w:rFonts w:ascii="Arial" w:hAnsi="Arial" w:cs="Arial"/>
          <w:sz w:val="20"/>
          <w:sz-cs w:val="20"/>
          <w:color w:val="000000"/>
        </w:rPr>
        <w:t xml:space="preserve">Access roles grant privileges; Functional roles inherit from Access roles; Policy roles filter data</w:t>
      </w:r>
    </w:p>
    <w:p>
      <w:pPr>
        <w:spacing w:after="40"/>
      </w:pPr>
      <w:r>
        <w:rPr>
          <w:rFonts w:ascii="Arial" w:hAnsi="Arial" w:cs="Arial"/>
          <w:sz w:val="20"/>
          <w:sz-cs w:val="20"/>
          <w:color w:val="000000"/>
        </w:rPr>
        <w:t xml:space="preserve">User → FR → AR → Objects</w:t>
      </w:r>
    </w:p>
    <w:p>
      <w:pPr>
        <w:spacing w:after="40"/>
      </w:pPr>
      <w:r>
        <w:rPr>
          <w:rFonts w:ascii="Arial" w:hAnsi="Arial" w:cs="Arial"/>
          <w:sz w:val="20"/>
          <w:sz-cs w:val="20"/>
          <w:color w:val="000000"/>
        </w:rPr>
        <w:t xml:space="preserve">User + PR → Policy Filter</w:t>
      </w:r>
    </w:p>
    <w:p>
      <w:pPr>
        <w:spacing w:before="400" w:after="200"/>
      </w:pPr>
      <w:r>
        <w:rPr>
          <w:rFonts w:ascii="Arial" w:hAnsi="Arial" w:cs="Arial"/>
          <w:sz w:val="32"/>
          <w:sz-cs w:val="32"/>
          <w:b/>
          <w:color w:val="1E3A5F"/>
        </w:rPr>
        <w:t xml:space="preserve">Part 4: Role Type 1 - Functional Roles (FR)</w:t>
      </w:r>
    </w:p>
    <w:p>
      <w:pPr>
        <w:spacing w:after="120"/>
      </w:pPr>
      <w:r>
        <w:rPr>
          <w:rFonts w:ascii="Arial" w:hAnsi="Arial" w:cs="Arial"/>
          <w:sz w:val="20"/>
          <w:sz-cs w:val="20"/>
          <w:b/>
          <w:color w:val="000000"/>
        </w:rPr>
        <w:t xml:space="preserve">Definition: Roles that map to business functions within your organization. They represent WHAT a user DOES (their job role or persona).</w:t>
      </w:r>
    </w:p>
    <w:p>
      <w:pPr>
        <w:spacing w:before="300" w:after="150"/>
      </w:pPr>
      <w:r>
        <w:rPr>
          <w:rFonts w:ascii="Arial" w:hAnsi="Arial" w:cs="Arial"/>
          <w:sz w:val="26"/>
          <w:sz-cs w:val="26"/>
          <w:b/>
          <w:color w:val="29B5E8"/>
        </w:rPr>
        <w:t xml:space="preserve">4.1 Characteristics</w:t>
      </w:r>
    </w:p>
    <w:p>
      <w:pPr/>
      <w:r>
        <w:rPr>
          <w:rFonts w:ascii="Arial" w:hAnsi="Arial" w:cs="Arial"/>
          <w:sz w:val="20"/>
          <w:sz-cs w:val="20"/>
          <w:b/>
          <w:color w:val="FFFFFF"/>
        </w:rPr>
        <w:t xml:space="preserve">Characteristic</w:t>
      </w:r>
    </w:p>
    <w:p>
      <w:pPr/>
      <w:r>
        <w:rPr>
          <w:rFonts w:ascii="Arial" w:hAnsi="Arial" w:cs="Arial"/>
          <w:sz w:val="20"/>
          <w:sz-cs w:val="20"/>
          <w:b/>
          <w:color w:val="FFFFFF"/>
        </w:rPr>
        <w:t xml:space="preserve">Details</w:t>
      </w:r>
    </w:p>
    <w:p>
      <w:pPr/>
      <w:r>
        <w:rPr>
          <w:rFonts w:ascii="Arial" w:hAnsi="Arial" w:cs="Arial"/>
          <w:sz w:val="20"/>
          <w:sz-cs w:val="20"/>
          <w:b/>
          <w:color w:val="000000"/>
        </w:rPr>
        <w:t xml:space="preserve">Assignment</w:t>
      </w:r>
    </w:p>
    <w:p>
      <w:pPr/>
      <w:r>
        <w:rPr>
          <w:rFonts w:ascii="Arial" w:hAnsi="Arial" w:cs="Arial"/>
          <w:sz w:val="20"/>
          <w:sz-cs w:val="20"/>
          <w:color w:val="000000"/>
        </w:rPr>
        <w:t xml:space="preserve">Assigned to USERS based on their job function</w:t>
      </w:r>
    </w:p>
    <w:p>
      <w:pPr/>
      <w:r>
        <w:rPr>
          <w:rFonts w:ascii="Arial" w:hAnsi="Arial" w:cs="Arial"/>
          <w:sz w:val="20"/>
          <w:sz-cs w:val="20"/>
          <w:b/>
          <w:color w:val="000000"/>
        </w:rPr>
        <w:t xml:space="preserve">Purpose</w:t>
      </w:r>
    </w:p>
    <w:p>
      <w:pPr/>
      <w:r>
        <w:rPr>
          <w:rFonts w:ascii="Arial" w:hAnsi="Arial" w:cs="Arial"/>
          <w:sz w:val="20"/>
          <w:sz-cs w:val="20"/>
          <w:color w:val="000000"/>
        </w:rPr>
        <w:t xml:space="preserve">Represents what a user DOES - their job role or persona (Analyst, Engineer, Manager)</w:t>
      </w:r>
    </w:p>
    <w:p>
      <w:pPr/>
      <w:r>
        <w:rPr>
          <w:rFonts w:ascii="Arial" w:hAnsi="Arial" w:cs="Arial"/>
          <w:sz w:val="20"/>
          <w:sz-cs w:val="20"/>
          <w:b/>
          <w:color w:val="000000"/>
        </w:rPr>
        <w:t xml:space="preserve">Compute Access</w:t>
      </w:r>
    </w:p>
    <w:p>
      <w:pPr/>
      <w:r>
        <w:rPr>
          <w:rFonts w:ascii="Arial" w:hAnsi="Arial" w:cs="Arial"/>
          <w:sz w:val="20"/>
          <w:sz-cs w:val="20"/>
          <w:color w:val="000000"/>
        </w:rPr>
        <w:t xml:space="preserve">Provides warehouse access for compute resources</w:t>
      </w:r>
    </w:p>
    <w:p>
      <w:pPr/>
      <w:r>
        <w:rPr>
          <w:rFonts w:ascii="Arial" w:hAnsi="Arial" w:cs="Arial"/>
          <w:sz w:val="20"/>
          <w:sz-cs w:val="20"/>
          <w:b/>
          <w:color w:val="000000"/>
        </w:rPr>
        <w:t xml:space="preserve">Data Access</w:t>
      </w:r>
    </w:p>
    <w:p>
      <w:pPr/>
      <w:r>
        <w:rPr>
          <w:rFonts w:ascii="Arial" w:hAnsi="Arial" w:cs="Arial"/>
          <w:sz w:val="20"/>
          <w:sz-cs w:val="20"/>
          <w:color w:val="000000"/>
        </w:rPr>
        <w:t xml:space="preserve">Links to Access Roles (AR) for data access - does NOT hold direct object privileges</w:t>
      </w:r>
    </w:p>
    <w:p>
      <w:pPr/>
      <w:r>
        <w:rPr>
          <w:rFonts w:ascii="Arial" w:hAnsi="Arial" w:cs="Arial"/>
          <w:sz w:val="20"/>
          <w:sz-cs w:val="20"/>
          <w:b/>
          <w:color w:val="000000"/>
        </w:rPr>
        <w:t xml:space="preserve">Hierarchy</w:t>
      </w:r>
    </w:p>
    <w:p>
      <w:pPr/>
      <w:r>
        <w:rPr>
          <w:rFonts w:ascii="Arial" w:hAnsi="Arial" w:cs="Arial"/>
          <w:sz w:val="20"/>
          <w:sz-cs w:val="20"/>
          <w:color w:val="000000"/>
        </w:rPr>
        <w:t xml:space="preserve">Should be granted to SYSADMIN for administrative oversight</w:t>
      </w:r>
    </w:p>
    <w:p>
      <w:pPr/>
      <w:r>
        <w:rPr>
          <w:rFonts w:ascii="Arial" w:hAnsi="Arial" w:cs="Arial"/>
          <w:sz w:val="20"/>
          <w:sz-cs w:val="20"/>
          <w:b/>
          <w:color w:val="000000"/>
        </w:rPr>
        <w:t xml:space="preserve">Naming Convention</w:t>
      </w:r>
    </w:p>
    <w:p>
      <w:pPr>
        <w:spacing w:after="40"/>
      </w:pPr>
      <w:r>
        <w:rPr>
          <w:rFonts w:ascii="Arial" w:hAnsi="Arial" w:cs="Arial"/>
          <w:sz w:val="20"/>
          <w:sz-cs w:val="20"/>
          <w:color w:val="000000"/>
        </w:rPr>
        <w:t xml:space="preserve">{ENV}_{LAYER}_{DOMAIN}_{FUNCTION}_FR</w:t>
      </w:r>
    </w:p>
    <w:p>
      <w:pPr>
        <w:spacing w:after="40"/>
      </w:pPr>
      <w:r>
        <w:rPr>
          <w:rFonts w:ascii="Arial" w:hAnsi="Arial" w:cs="Arial"/>
          <w:sz w:val="20"/>
          <w:sz-cs w:val="20"/>
          <w:color w:val="000000"/>
        </w:rPr>
        <w:t xml:space="preserve">Examples: PROD_ANALYTICS_FINANCE_ANALYST_FR, DEV_RAW_SALES_ENGINEER_FR</w:t>
      </w:r>
    </w:p>
    <w:p>
      <w:pPr>
        <w:spacing w:after="100"/>
      </w:pPr>
      <w:r>
        <w:rPr>
          <w:rFonts w:ascii="Arial" w:hAnsi="Arial" w:cs="Arial"/>
          <w:sz w:val="20"/>
          <w:sz-cs w:val="20"/>
          <w:color w:val="000000"/>
        </w:rPr>
        <w:t xml:space="preserve"/>
      </w:r>
    </w:p>
    <w:p>
      <w:pPr>
        <w:spacing w:before="300" w:after="150"/>
      </w:pPr>
      <w:r>
        <w:rPr>
          <w:rFonts w:ascii="Arial" w:hAnsi="Arial" w:cs="Arial"/>
          <w:sz w:val="26"/>
          <w:sz-cs w:val="26"/>
          <w:b/>
          <w:color w:val="29B5E8"/>
        </w:rPr>
        <w:t xml:space="preserve">4.2 Functional Roles Examples</w:t>
      </w:r>
    </w:p>
    <w:p>
      <w:pPr/>
      <w:r>
        <w:rPr>
          <w:rFonts w:ascii="Arial" w:hAnsi="Arial" w:cs="Arial"/>
          <w:sz w:val="20"/>
          <w:sz-cs w:val="20"/>
          <w:b/>
          <w:color w:val="FFFFFF"/>
        </w:rPr>
        <w:t xml:space="preserve">Role Name</w:t>
      </w:r>
    </w:p>
    <w:p>
      <w:pPr/>
      <w:r>
        <w:rPr>
          <w:rFonts w:ascii="Arial" w:hAnsi="Arial" w:cs="Arial"/>
          <w:sz w:val="20"/>
          <w:sz-cs w:val="20"/>
          <w:b/>
          <w:color w:val="FFFFFF"/>
        </w:rPr>
        <w:t xml:space="preserve">Job Function</w:t>
      </w:r>
    </w:p>
    <w:p>
      <w:pPr/>
      <w:r>
        <w:rPr>
          <w:rFonts w:ascii="Arial" w:hAnsi="Arial" w:cs="Arial"/>
          <w:sz w:val="20"/>
          <w:sz-cs w:val="20"/>
          <w:b/>
          <w:color w:val="FFFFFF"/>
        </w:rPr>
        <w:t xml:space="preserve">Typical Access</w:t>
      </w:r>
    </w:p>
    <w:p>
      <w:pPr/>
      <w:r>
        <w:rPr>
          <w:rFonts w:ascii="Courier New" w:hAnsi="Courier New" w:cs="Courier New"/>
          <w:sz w:val="18"/>
          <w:sz-cs w:val="18"/>
          <w:color w:val="000000"/>
        </w:rPr>
        <w:t xml:space="preserve">PROD_ANALYTICS_FINANCE_ANALYST_FR</w:t>
      </w:r>
    </w:p>
    <w:p>
      <w:pPr/>
      <w:r>
        <w:rPr>
          <w:rFonts w:ascii="Arial" w:hAnsi="Arial" w:cs="Arial"/>
          <w:sz w:val="20"/>
          <w:sz-cs w:val="20"/>
          <w:color w:val="000000"/>
        </w:rPr>
        <w:t xml:space="preserve">Finance Analyst</w:t>
      </w:r>
    </w:p>
    <w:p>
      <w:pPr/>
      <w:r>
        <w:rPr>
          <w:rFonts w:ascii="Arial" w:hAnsi="Arial" w:cs="Arial"/>
          <w:sz w:val="20"/>
          <w:sz-cs w:val="20"/>
          <w:color w:val="000000"/>
        </w:rPr>
        <w:t xml:space="preserve">Read-only to Finance Gold layer</w:t>
      </w:r>
    </w:p>
    <w:p>
      <w:pPr/>
      <w:r>
        <w:rPr>
          <w:rFonts w:ascii="Courier New" w:hAnsi="Courier New" w:cs="Courier New"/>
          <w:sz w:val="18"/>
          <w:sz-cs w:val="18"/>
          <w:color w:val="000000"/>
        </w:rPr>
        <w:t xml:space="preserve">PROD_RAW_SALES_ENGINEER_FR</w:t>
      </w:r>
    </w:p>
    <w:p>
      <w:pPr/>
      <w:r>
        <w:rPr>
          <w:rFonts w:ascii="Arial" w:hAnsi="Arial" w:cs="Arial"/>
          <w:sz w:val="20"/>
          <w:sz-cs w:val="20"/>
          <w:color w:val="000000"/>
        </w:rPr>
        <w:t xml:space="preserve">Sales Data Engineer</w:t>
      </w:r>
    </w:p>
    <w:p>
      <w:pPr/>
      <w:r>
        <w:rPr>
          <w:rFonts w:ascii="Arial" w:hAnsi="Arial" w:cs="Arial"/>
          <w:sz w:val="20"/>
          <w:sz-cs w:val="20"/>
          <w:color w:val="000000"/>
        </w:rPr>
        <w:t xml:space="preserve">Read-write to Sales Raw/Silver</w:t>
      </w:r>
    </w:p>
    <w:p>
      <w:pPr/>
      <w:r>
        <w:rPr>
          <w:rFonts w:ascii="Courier New" w:hAnsi="Courier New" w:cs="Courier New"/>
          <w:sz w:val="18"/>
          <w:sz-cs w:val="18"/>
          <w:color w:val="000000"/>
        </w:rPr>
        <w:t xml:space="preserve">PROD_GOLD_MARKETING_MANAGER_FR</w:t>
      </w:r>
    </w:p>
    <w:p>
      <w:pPr/>
      <w:r>
        <w:rPr>
          <w:rFonts w:ascii="Arial" w:hAnsi="Arial" w:cs="Arial"/>
          <w:sz w:val="20"/>
          <w:sz-cs w:val="20"/>
          <w:color w:val="000000"/>
        </w:rPr>
        <w:t xml:space="preserve">Marketing Manager</w:t>
      </w:r>
    </w:p>
    <w:p>
      <w:pPr/>
      <w:r>
        <w:rPr>
          <w:rFonts w:ascii="Arial" w:hAnsi="Arial" w:cs="Arial"/>
          <w:sz w:val="20"/>
          <w:sz-cs w:val="20"/>
          <w:color w:val="000000"/>
        </w:rPr>
        <w:t xml:space="preserve">Read-only to Marketing Gold</w:t>
      </w:r>
    </w:p>
    <w:p>
      <w:pPr/>
      <w:r>
        <w:rPr>
          <w:rFonts w:ascii="Courier New" w:hAnsi="Courier New" w:cs="Courier New"/>
          <w:sz w:val="18"/>
          <w:sz-cs w:val="18"/>
          <w:color w:val="000000"/>
        </w:rPr>
        <w:t xml:space="preserve">PROD_PUBLISH_HR_ADMIN_FR</w:t>
      </w:r>
    </w:p>
    <w:p>
      <w:pPr/>
      <w:r>
        <w:rPr>
          <w:rFonts w:ascii="Arial" w:hAnsi="Arial" w:cs="Arial"/>
          <w:sz w:val="20"/>
          <w:sz-cs w:val="20"/>
          <w:color w:val="000000"/>
        </w:rPr>
        <w:t xml:space="preserve">HR Administrator</w:t>
      </w:r>
    </w:p>
    <w:p>
      <w:pPr/>
      <w:r>
        <w:rPr>
          <w:rFonts w:ascii="Arial" w:hAnsi="Arial" w:cs="Arial"/>
          <w:sz w:val="20"/>
          <w:sz-cs w:val="20"/>
          <w:color w:val="000000"/>
        </w:rPr>
        <w:t xml:space="preserve">Read-write to HR Published data</w:t>
      </w:r>
    </w:p>
    <w:p>
      <w:pPr>
        <w:spacing w:after="100"/>
      </w:pPr>
      <w:r>
        <w:rPr>
          <w:rFonts w:ascii="Arial" w:hAnsi="Arial" w:cs="Arial"/>
          <w:sz w:val="20"/>
          <w:sz-cs w:val="20"/>
          <w:color w:val="000000"/>
        </w:rPr>
        <w:t xml:space="preserve"/>
      </w:r>
    </w:p>
    <w:p>
      <w:pPr>
        <w:spacing w:before="300" w:after="150"/>
      </w:pPr>
      <w:r>
        <w:rPr>
          <w:rFonts w:ascii="Arial" w:hAnsi="Arial" w:cs="Arial"/>
          <w:sz w:val="26"/>
          <w:sz-cs w:val="26"/>
          <w:b/>
          <w:color w:val="29B5E8"/>
        </w:rPr>
        <w:t xml:space="preserve">4.3 SQL Examples - Creating Functional Roles</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59669"/>
        </w:rPr>
        <w:t xml:space="preserve">-- CREATE FUNCTIONAL ROLE</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1: Create the Functional Role</w:t>
      </w:r>
    </w:p>
    <w:p>
      <w:pPr>
        <w:spacing w:after="20"/>
      </w:pPr>
      <w:r>
        <w:rPr>
          <w:rFonts w:ascii="Courier New" w:hAnsi="Courier New" w:cs="Courier New"/>
          <w:sz w:val="18"/>
          <w:sz-cs w:val="18"/>
          <w:color w:val="000000"/>
        </w:rPr>
        <w:t xml:space="preserve">CREATE ROLE PROD_ANALYTICS_FINANCE_ANALYST_FR</w:t>
      </w:r>
    </w:p>
    <w:p>
      <w:pPr>
        <w:spacing w:after="20"/>
      </w:pPr>
      <w:r>
        <w:rPr>
          <w:rFonts w:ascii="Courier New" w:hAnsi="Courier New" w:cs="Courier New"/>
          <w:sz w:val="18"/>
          <w:sz-cs w:val="18"/>
          <w:color w:val="000000"/>
        </w:rPr>
        <w:t xml:space="preserve">  COMMENT = 'Functional role for Finance Analysts - read access to finance data';</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2: Grant warehouse access (compute)</w:t>
      </w:r>
    </w:p>
    <w:p>
      <w:pPr>
        <w:spacing w:after="20"/>
      </w:pPr>
      <w:r>
        <w:rPr>
          <w:rFonts w:ascii="Courier New" w:hAnsi="Courier New" w:cs="Courier New"/>
          <w:sz w:val="18"/>
          <w:sz-cs w:val="18"/>
          <w:color w:val="000000"/>
        </w:rPr>
        <w:t xml:space="preserve">GRANT USAGE ON WAREHOUSE ANALYTICS_WH TO ROLE PROD_ANALYTICS_FINANCE_ANALYST_FR;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3: Grant Access Roles to Functional Role (inheritance)</w:t>
      </w:r>
    </w:p>
    <w:p>
      <w:pPr>
        <w:spacing w:after="20"/>
      </w:pPr>
      <w:r>
        <w:rPr>
          <w:rFonts w:ascii="Courier New" w:hAnsi="Courier New" w:cs="Courier New"/>
          <w:sz w:val="18"/>
          <w:sz-cs w:val="18"/>
          <w:color w:val="000000"/>
        </w:rPr>
        <w:t xml:space="preserve">GRANT ROLE PROD_GOLD_FINANCE_RO_AR TO ROLE PROD_ANALYTICS_FINANCE_ANALYST_FR;</w:t>
      </w:r>
    </w:p>
    <w:p>
      <w:pPr>
        <w:spacing w:after="20"/>
      </w:pPr>
      <w:r>
        <w:rPr>
          <w:rFonts w:ascii="Courier New" w:hAnsi="Courier New" w:cs="Courier New"/>
          <w:sz w:val="18"/>
          <w:sz-cs w:val="18"/>
          <w:color w:val="000000"/>
        </w:rPr>
        <w:t xml:space="preserve">GRANT ROLE PROD_GOLD_SALES_RO_AR TO ROLE PROD_ANALYTICS_FINANCE_ANALYST_FR;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4: Connect to SYSADMIN for administrative oversight</w:t>
      </w:r>
    </w:p>
    <w:p>
      <w:pPr>
        <w:spacing w:after="20"/>
      </w:pPr>
      <w:r>
        <w:rPr>
          <w:rFonts w:ascii="Courier New" w:hAnsi="Courier New" w:cs="Courier New"/>
          <w:sz w:val="18"/>
          <w:sz-cs w:val="18"/>
          <w:color w:val="000000"/>
        </w:rPr>
        <w:t xml:space="preserve">GRANT ROLE PROD_ANALYTICS_FINANCE_ANALYST_FR TO ROLE SYSADMIN;</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5: Assign to user</w:t>
      </w:r>
    </w:p>
    <w:p>
      <w:pPr>
        <w:spacing w:after="20"/>
      </w:pPr>
      <w:r>
        <w:rPr>
          <w:rFonts w:ascii="Courier New" w:hAnsi="Courier New" w:cs="Courier New"/>
          <w:sz w:val="18"/>
          <w:sz-cs w:val="18"/>
          <w:color w:val="000000"/>
        </w:rPr>
        <w:t xml:space="preserve">GRANT ROLE PROD_ANALYTICS_FINANCE_ANALYST_FR TO USER john.doe@company.com;</w:t>
      </w:r>
    </w:p>
    <w:p>
      <w:pPr>
        <w:spacing w:before="400" w:after="200"/>
      </w:pPr>
      <w:r>
        <w:rPr>
          <w:rFonts w:ascii="Arial" w:hAnsi="Arial" w:cs="Arial"/>
          <w:sz w:val="32"/>
          <w:sz-cs w:val="32"/>
          <w:b/>
          <w:color w:val="1E3A5F"/>
        </w:rPr>
        <w:t xml:space="preserve">Part 5: Role Type 2 - Access Roles (AR)</w:t>
      </w:r>
    </w:p>
    <w:p>
      <w:pPr>
        <w:spacing w:after="120"/>
      </w:pPr>
      <w:r>
        <w:rPr>
          <w:rFonts w:ascii="Arial" w:hAnsi="Arial" w:cs="Arial"/>
          <w:sz w:val="20"/>
          <w:sz-cs w:val="20"/>
          <w:b/>
          <w:color w:val="000000"/>
        </w:rPr>
        <w:t xml:space="preserve">Definition: Roles that provide access to domain data (Schemas, Views, Tables). They define WHAT data can be accessed and at what level (Read-Only or Read-Write).</w:t>
      </w:r>
    </w:p>
    <w:p>
      <w:pPr>
        <w:spacing w:before="300" w:after="150"/>
      </w:pPr>
      <w:r>
        <w:rPr>
          <w:rFonts w:ascii="Arial" w:hAnsi="Arial" w:cs="Arial"/>
          <w:sz w:val="26"/>
          <w:sz-cs w:val="26"/>
          <w:b/>
          <w:color w:val="29B5E8"/>
        </w:rPr>
        <w:t xml:space="preserve">5.1 Characteristics</w:t>
      </w:r>
    </w:p>
    <w:p>
      <w:pPr/>
      <w:r>
        <w:rPr>
          <w:rFonts w:ascii="Arial" w:hAnsi="Arial" w:cs="Arial"/>
          <w:sz w:val="20"/>
          <w:sz-cs w:val="20"/>
          <w:b/>
          <w:color w:val="FFFFFF"/>
        </w:rPr>
        <w:t xml:space="preserve">Characteristic</w:t>
      </w:r>
    </w:p>
    <w:p>
      <w:pPr/>
      <w:r>
        <w:rPr>
          <w:rFonts w:ascii="Arial" w:hAnsi="Arial" w:cs="Arial"/>
          <w:sz w:val="20"/>
          <w:sz-cs w:val="20"/>
          <w:b/>
          <w:color w:val="FFFFFF"/>
        </w:rPr>
        <w:t xml:space="preserve">Details</w:t>
      </w:r>
    </w:p>
    <w:p>
      <w:pPr/>
      <w:r>
        <w:rPr>
          <w:rFonts w:ascii="Arial" w:hAnsi="Arial" w:cs="Arial"/>
          <w:sz w:val="20"/>
          <w:sz-cs w:val="20"/>
          <w:b/>
          <w:color w:val="000000"/>
        </w:rPr>
        <w:t xml:space="preserve">Assignment</w:t>
      </w:r>
    </w:p>
    <w:p>
      <w:pPr/>
      <w:r>
        <w:rPr>
          <w:rFonts w:ascii="Arial" w:hAnsi="Arial" w:cs="Arial"/>
          <w:sz w:val="20"/>
          <w:sz-cs w:val="20"/>
          <w:color w:val="000000"/>
        </w:rPr>
        <w:t xml:space="preserve">Grantable to one-to-many Functional Roles</w:t>
      </w:r>
    </w:p>
    <w:p>
      <w:pPr/>
      <w:r>
        <w:rPr>
          <w:rFonts w:ascii="Arial" w:hAnsi="Arial" w:cs="Arial"/>
          <w:sz w:val="20"/>
          <w:sz-cs w:val="20"/>
          <w:b/>
          <w:color w:val="000000"/>
        </w:rPr>
        <w:t xml:space="preserve">Inheritance</w:t>
      </w:r>
    </w:p>
    <w:p>
      <w:pPr/>
      <w:r>
        <w:rPr>
          <w:rFonts w:ascii="Arial" w:hAnsi="Arial" w:cs="Arial"/>
          <w:sz w:val="20"/>
          <w:sz-cs w:val="20"/>
          <w:color w:val="000000"/>
        </w:rPr>
        <w:t xml:space="preserve">Can inherit from other Access Roles for layered access</w:t>
      </w:r>
    </w:p>
    <w:p>
      <w:pPr/>
      <w:r>
        <w:rPr>
          <w:rFonts w:ascii="Arial" w:hAnsi="Arial" w:cs="Arial"/>
          <w:sz w:val="20"/>
          <w:sz-cs w:val="20"/>
          <w:b/>
          <w:color w:val="000000"/>
        </w:rPr>
        <w:t xml:space="preserve">Purpose</w:t>
      </w:r>
    </w:p>
    <w:p>
      <w:pPr/>
      <w:r>
        <w:rPr>
          <w:rFonts w:ascii="Arial" w:hAnsi="Arial" w:cs="Arial"/>
          <w:sz w:val="20"/>
          <w:sz-cs w:val="20"/>
          <w:color w:val="000000"/>
        </w:rPr>
        <w:t xml:space="preserve">Defines WHAT data can be accessed - holds actual SELECT, INSERT, etc. privileges</w:t>
      </w:r>
    </w:p>
    <w:p>
      <w:pPr/>
      <w:r>
        <w:rPr>
          <w:rFonts w:ascii="Arial" w:hAnsi="Arial" w:cs="Arial"/>
          <w:sz w:val="20"/>
          <w:sz-cs w:val="20"/>
          <w:b/>
          <w:color w:val="000000"/>
        </w:rPr>
        <w:t xml:space="preserve">Organization</w:t>
      </w:r>
    </w:p>
    <w:p>
      <w:pPr/>
      <w:r>
        <w:rPr>
          <w:rFonts w:ascii="Arial" w:hAnsi="Arial" w:cs="Arial"/>
          <w:sz w:val="20"/>
          <w:sz-cs w:val="20"/>
          <w:color w:val="000000"/>
        </w:rPr>
        <w:t xml:space="preserve">Typically organized by: Domain + Access Level (RO = Read-Only, RW = Read-Write)</w:t>
      </w:r>
    </w:p>
    <w:p>
      <w:pPr/>
      <w:r>
        <w:rPr>
          <w:rFonts w:ascii="Arial" w:hAnsi="Arial" w:cs="Arial"/>
          <w:sz w:val="20"/>
          <w:sz-cs w:val="20"/>
          <w:b/>
          <w:color w:val="000000"/>
        </w:rPr>
        <w:t xml:space="preserve">Future Grants</w:t>
      </w:r>
    </w:p>
    <w:p>
      <w:pPr/>
      <w:r>
        <w:rPr>
          <w:rFonts w:ascii="Arial" w:hAnsi="Arial" w:cs="Arial"/>
          <w:sz w:val="20"/>
          <w:sz-cs w:val="20"/>
          <w:color w:val="000000"/>
        </w:rPr>
        <w:t xml:space="preserve">CRITICAL: Always set up FUTURE GRANTS so new objects are automatically accessible</w:t>
      </w:r>
    </w:p>
    <w:p>
      <w:pPr/>
      <w:r>
        <w:rPr>
          <w:rFonts w:ascii="Arial" w:hAnsi="Arial" w:cs="Arial"/>
          <w:sz w:val="20"/>
          <w:sz-cs w:val="20"/>
          <w:b/>
          <w:color w:val="000000"/>
        </w:rPr>
        <w:t xml:space="preserve">Naming Convention</w:t>
      </w:r>
    </w:p>
    <w:p>
      <w:pPr>
        <w:spacing w:after="40"/>
      </w:pPr>
      <w:r>
        <w:rPr>
          <w:rFonts w:ascii="Arial" w:hAnsi="Arial" w:cs="Arial"/>
          <w:sz w:val="20"/>
          <w:sz-cs w:val="20"/>
          <w:color w:val="000000"/>
        </w:rPr>
        <w:t xml:space="preserve">{ENV}_{LAYER}_{DOMAIN}_{ACCESS_LEVEL}_AR</w:t>
      </w:r>
    </w:p>
    <w:p>
      <w:pPr>
        <w:spacing w:after="40"/>
      </w:pPr>
      <w:r>
        <w:rPr>
          <w:rFonts w:ascii="Arial" w:hAnsi="Arial" w:cs="Arial"/>
          <w:sz w:val="20"/>
          <w:sz-cs w:val="20"/>
          <w:color w:val="000000"/>
        </w:rPr>
        <w:t xml:space="preserve">Examples: PROD_GOLD_FINANCE_RO_AR, DEV_RAW_SALES_RW_AR</w:t>
      </w:r>
    </w:p>
    <w:p>
      <w:pPr>
        <w:spacing w:after="100"/>
      </w:pPr>
      <w:r>
        <w:rPr>
          <w:rFonts w:ascii="Arial" w:hAnsi="Arial" w:cs="Arial"/>
          <w:sz w:val="20"/>
          <w:sz-cs w:val="20"/>
          <w:color w:val="000000"/>
        </w:rPr>
        <w:t xml:space="preserve"/>
      </w:r>
    </w:p>
    <w:p>
      <w:pPr>
        <w:spacing w:before="300" w:after="150"/>
      </w:pPr>
      <w:r>
        <w:rPr>
          <w:rFonts w:ascii="Arial" w:hAnsi="Arial" w:cs="Arial"/>
          <w:sz w:val="26"/>
          <w:sz-cs w:val="26"/>
          <w:b/>
          <w:color w:val="29B5E8"/>
        </w:rPr>
        <w:t xml:space="preserve">5.2 Access Levels Explained</w:t>
      </w:r>
    </w:p>
    <w:p>
      <w:pPr/>
      <w:r>
        <w:rPr>
          <w:rFonts w:ascii="Arial" w:hAnsi="Arial" w:cs="Arial"/>
          <w:sz w:val="20"/>
          <w:sz-cs w:val="20"/>
          <w:b/>
          <w:color w:val="FFFFFF"/>
        </w:rPr>
        <w:t xml:space="preserve">Access Level</w:t>
      </w:r>
    </w:p>
    <w:p>
      <w:pPr>
        <w:jc w:val="center"/>
      </w:pPr>
      <w:r>
        <w:rPr>
          <w:rFonts w:ascii="Arial" w:hAnsi="Arial" w:cs="Arial"/>
          <w:sz w:val="20"/>
          <w:sz-cs w:val="20"/>
          <w:b/>
          <w:color w:val="FFFFFF"/>
        </w:rPr>
        <w:t xml:space="preserve">Suffix</w:t>
      </w:r>
    </w:p>
    <w:p>
      <w:pPr/>
      <w:r>
        <w:rPr>
          <w:rFonts w:ascii="Arial" w:hAnsi="Arial" w:cs="Arial"/>
          <w:sz w:val="20"/>
          <w:sz-cs w:val="20"/>
          <w:b/>
          <w:color w:val="FFFFFF"/>
        </w:rPr>
        <w:t xml:space="preserve">Privileges Granted</w:t>
      </w:r>
    </w:p>
    <w:p>
      <w:pPr/>
      <w:r>
        <w:rPr>
          <w:rFonts w:ascii="Arial" w:hAnsi="Arial" w:cs="Arial"/>
          <w:sz w:val="20"/>
          <w:sz-cs w:val="20"/>
          <w:b/>
          <w:color w:val="FFFFFF"/>
        </w:rPr>
        <w:t xml:space="preserve">Use Case</w:t>
      </w:r>
    </w:p>
    <w:p>
      <w:pPr/>
      <w:r>
        <w:rPr>
          <w:rFonts w:ascii="Arial" w:hAnsi="Arial" w:cs="Arial"/>
          <w:sz w:val="20"/>
          <w:sz-cs w:val="20"/>
          <w:b/>
          <w:color w:val="000000"/>
        </w:rPr>
        <w:t xml:space="preserve">Read-Only</w:t>
      </w:r>
    </w:p>
    <w:p>
      <w:pPr>
        <w:jc w:val="center"/>
      </w:pPr>
      <w:r>
        <w:rPr>
          <w:rFonts w:ascii="Arial" w:hAnsi="Arial" w:cs="Arial"/>
          <w:sz w:val="20"/>
          <w:sz-cs w:val="20"/>
          <w:color w:val="000000"/>
        </w:rPr>
        <w:t xml:space="preserve">_RO_AR</w:t>
      </w:r>
    </w:p>
    <w:p>
      <w:pPr>
        <w:spacing w:after="40"/>
      </w:pPr>
      <w:r>
        <w:rPr>
          <w:rFonts w:ascii="Arial" w:hAnsi="Arial" w:cs="Arial"/>
          <w:sz w:val="20"/>
          <w:sz-cs w:val="20"/>
          <w:color w:val="000000"/>
        </w:rPr>
        <w:t xml:space="preserve">USAGE on DB/Schema</w:t>
      </w:r>
    </w:p>
    <w:p>
      <w:pPr>
        <w:spacing w:after="40"/>
      </w:pPr>
      <w:r>
        <w:rPr>
          <w:rFonts w:ascii="Arial" w:hAnsi="Arial" w:cs="Arial"/>
          <w:sz w:val="20"/>
          <w:sz-cs w:val="20"/>
          <w:color w:val="000000"/>
        </w:rPr>
        <w:t xml:space="preserve">SELECT on tables/views</w:t>
      </w:r>
    </w:p>
    <w:p>
      <w:pPr/>
      <w:r>
        <w:rPr>
          <w:rFonts w:ascii="Arial" w:hAnsi="Arial" w:cs="Arial"/>
          <w:sz w:val="20"/>
          <w:sz-cs w:val="20"/>
          <w:color w:val="000000"/>
        </w:rPr>
        <w:t xml:space="preserve">Analysts, reporting, BI tools</w:t>
      </w:r>
    </w:p>
    <w:p>
      <w:pPr/>
      <w:r>
        <w:rPr>
          <w:rFonts w:ascii="Arial" w:hAnsi="Arial" w:cs="Arial"/>
          <w:sz w:val="20"/>
          <w:sz-cs w:val="20"/>
          <w:b/>
          <w:color w:val="000000"/>
        </w:rPr>
        <w:t xml:space="preserve">Read-Write</w:t>
      </w:r>
    </w:p>
    <w:p>
      <w:pPr>
        <w:jc w:val="center"/>
      </w:pPr>
      <w:r>
        <w:rPr>
          <w:rFonts w:ascii="Arial" w:hAnsi="Arial" w:cs="Arial"/>
          <w:sz w:val="20"/>
          <w:sz-cs w:val="20"/>
          <w:color w:val="000000"/>
        </w:rPr>
        <w:t xml:space="preserve">_RW_AR</w:t>
      </w:r>
    </w:p>
    <w:p>
      <w:pPr>
        <w:spacing w:after="40"/>
      </w:pPr>
      <w:r>
        <w:rPr>
          <w:rFonts w:ascii="Arial" w:hAnsi="Arial" w:cs="Arial"/>
          <w:sz w:val="20"/>
          <w:sz-cs w:val="20"/>
          <w:color w:val="000000"/>
        </w:rPr>
        <w:t xml:space="preserve">RO privileges +</w:t>
      </w:r>
    </w:p>
    <w:p>
      <w:pPr>
        <w:spacing w:after="40"/>
      </w:pPr>
      <w:r>
        <w:rPr>
          <w:rFonts w:ascii="Arial" w:hAnsi="Arial" w:cs="Arial"/>
          <w:sz w:val="20"/>
          <w:sz-cs w:val="20"/>
          <w:color w:val="000000"/>
        </w:rPr>
        <w:t xml:space="preserve">INSERT, UPDATE, DELETE, TRUNCATE</w:t>
      </w:r>
    </w:p>
    <w:p>
      <w:pPr/>
      <w:r>
        <w:rPr>
          <w:rFonts w:ascii="Arial" w:hAnsi="Arial" w:cs="Arial"/>
          <w:sz w:val="20"/>
          <w:sz-cs w:val="20"/>
          <w:color w:val="000000"/>
        </w:rPr>
        <w:t xml:space="preserve">Data engineers, ETL processes</w:t>
      </w:r>
    </w:p>
    <w:p>
      <w:pPr/>
      <w:r>
        <w:rPr>
          <w:rFonts w:ascii="Arial" w:hAnsi="Arial" w:cs="Arial"/>
          <w:sz w:val="20"/>
          <w:sz-cs w:val="20"/>
          <w:b/>
          <w:color w:val="000000"/>
        </w:rPr>
        <w:t xml:space="preserve">Full Control</w:t>
      </w:r>
    </w:p>
    <w:p>
      <w:pPr>
        <w:jc w:val="center"/>
      </w:pPr>
      <w:r>
        <w:rPr>
          <w:rFonts w:ascii="Arial" w:hAnsi="Arial" w:cs="Arial"/>
          <w:sz w:val="20"/>
          <w:sz-cs w:val="20"/>
          <w:color w:val="000000"/>
        </w:rPr>
        <w:t xml:space="preserve">_FULL_AR</w:t>
      </w:r>
    </w:p>
    <w:p>
      <w:pPr>
        <w:spacing w:after="40"/>
      </w:pPr>
      <w:r>
        <w:rPr>
          <w:rFonts w:ascii="Arial" w:hAnsi="Arial" w:cs="Arial"/>
          <w:sz w:val="20"/>
          <w:sz-cs w:val="20"/>
          <w:color w:val="000000"/>
        </w:rPr>
        <w:t xml:space="preserve">RW privileges +</w:t>
      </w:r>
    </w:p>
    <w:p>
      <w:pPr>
        <w:spacing w:after="40"/>
      </w:pPr>
      <w:r>
        <w:rPr>
          <w:rFonts w:ascii="Arial" w:hAnsi="Arial" w:cs="Arial"/>
          <w:sz w:val="20"/>
          <w:sz-cs w:val="20"/>
          <w:color w:val="000000"/>
        </w:rPr>
        <w:t xml:space="preserve">CREATE, ALTER, DROP on objects</w:t>
      </w:r>
    </w:p>
    <w:p>
      <w:pPr/>
      <w:r>
        <w:rPr>
          <w:rFonts w:ascii="Arial" w:hAnsi="Arial" w:cs="Arial"/>
          <w:sz w:val="20"/>
          <w:sz-cs w:val="20"/>
          <w:color w:val="000000"/>
        </w:rPr>
        <w:t xml:space="preserve">Schema owners, admins</w:t>
      </w:r>
    </w:p>
    <w:p>
      <w:pPr>
        <w:spacing w:after="100"/>
      </w:pPr>
      <w:r>
        <w:rPr>
          <w:rFonts w:ascii="Arial" w:hAnsi="Arial" w:cs="Arial"/>
          <w:sz w:val="20"/>
          <w:sz-cs w:val="20"/>
          <w:color w:val="000000"/>
        </w:rPr>
        <w:t xml:space="preserve"/>
      </w:r>
    </w:p>
    <w:p>
      <w:pPr>
        <w:spacing w:before="300" w:after="150"/>
      </w:pPr>
      <w:r>
        <w:rPr>
          <w:rFonts w:ascii="Arial" w:hAnsi="Arial" w:cs="Arial"/>
          <w:sz w:val="26"/>
          <w:sz-cs w:val="26"/>
          <w:b/>
          <w:color w:val="29B5E8"/>
        </w:rPr>
        <w:t xml:space="preserve">5.3 SQL Examples - Creating Access Roles</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59669"/>
        </w:rPr>
        <w:t xml:space="preserve">-- CREATE ACCESS ROLE (Read-Only)</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1: Create the Access Role</w:t>
      </w:r>
    </w:p>
    <w:p>
      <w:pPr>
        <w:spacing w:after="20"/>
      </w:pPr>
      <w:r>
        <w:rPr>
          <w:rFonts w:ascii="Courier New" w:hAnsi="Courier New" w:cs="Courier New"/>
          <w:sz w:val="18"/>
          <w:sz-cs w:val="18"/>
          <w:color w:val="000000"/>
        </w:rPr>
        <w:t xml:space="preserve">CREATE ROLE PROD_GOLD_FINANCE_RO_AR</w:t>
      </w:r>
    </w:p>
    <w:p>
      <w:pPr>
        <w:spacing w:after="20"/>
      </w:pPr>
      <w:r>
        <w:rPr>
          <w:rFonts w:ascii="Courier New" w:hAnsi="Courier New" w:cs="Courier New"/>
          <w:sz w:val="18"/>
          <w:sz-cs w:val="18"/>
          <w:color w:val="000000"/>
        </w:rPr>
        <w:t xml:space="preserve">  COMMENT = 'Read-only access to Finance Gold layer';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2: Grant database and schema USAGE</w:t>
      </w:r>
    </w:p>
    <w:p>
      <w:pPr>
        <w:spacing w:after="20"/>
      </w:pPr>
      <w:r>
        <w:rPr>
          <w:rFonts w:ascii="Courier New" w:hAnsi="Courier New" w:cs="Courier New"/>
          <w:sz w:val="18"/>
          <w:sz-cs w:val="18"/>
          <w:color w:val="000000"/>
        </w:rPr>
        <w:t xml:space="preserve">GRANT USAGE ON DATABASE GOLD_DB TO ROLE PROD_GOLD_FINANCE_RO_AR;</w:t>
      </w:r>
    </w:p>
    <w:p>
      <w:pPr>
        <w:spacing w:after="20"/>
      </w:pPr>
      <w:r>
        <w:rPr>
          <w:rFonts w:ascii="Courier New" w:hAnsi="Courier New" w:cs="Courier New"/>
          <w:sz w:val="18"/>
          <w:sz-cs w:val="18"/>
          <w:color w:val="000000"/>
        </w:rPr>
        <w:t xml:space="preserve">GRANT USAGE ON SCHEMA GOLD_DB.FINANCE TO ROLE PROD_GOLD_FINANCE_RO_AR;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3: Grant SELECT on all existing tables/views</w:t>
      </w:r>
    </w:p>
    <w:p>
      <w:pPr>
        <w:spacing w:after="20"/>
      </w:pPr>
      <w:r>
        <w:rPr>
          <w:rFonts w:ascii="Courier New" w:hAnsi="Courier New" w:cs="Courier New"/>
          <w:sz w:val="18"/>
          <w:sz-cs w:val="18"/>
          <w:color w:val="000000"/>
        </w:rPr>
        <w:t xml:space="preserve">GRANT SELECT ON ALL TABLES IN SCHEMA GOLD_DB.FINANCE TO ROLE PROD_GOLD_FINANCE_RO_AR;</w:t>
      </w:r>
    </w:p>
    <w:p>
      <w:pPr>
        <w:spacing w:after="20"/>
      </w:pPr>
      <w:r>
        <w:rPr>
          <w:rFonts w:ascii="Courier New" w:hAnsi="Courier New" w:cs="Courier New"/>
          <w:sz w:val="18"/>
          <w:sz-cs w:val="18"/>
          <w:color w:val="000000"/>
        </w:rPr>
        <w:t xml:space="preserve">GRANT SELECT ON ALL VIEWS IN SCHEMA GOLD_DB.FINANCE TO ROLE PROD_GOLD_FINANCE_RO_AR;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4: CRITICAL - Set up FUTURE GRANTS for new objects</w:t>
      </w:r>
    </w:p>
    <w:p>
      <w:pPr>
        <w:spacing w:after="20"/>
      </w:pPr>
      <w:r>
        <w:rPr>
          <w:rFonts w:ascii="Courier New" w:hAnsi="Courier New" w:cs="Courier New"/>
          <w:sz w:val="18"/>
          <w:sz-cs w:val="18"/>
          <w:color w:val="000000"/>
        </w:rPr>
        <w:t xml:space="preserve">GRANT SELECT ON FUTURE TABLES IN SCHEMA GOLD_DB.FINANCE TO ROLE PROD_GOLD_FINANCE_RO_AR;</w:t>
      </w:r>
    </w:p>
    <w:p>
      <w:pPr>
        <w:spacing w:after="20"/>
      </w:pPr>
      <w:r>
        <w:rPr>
          <w:rFonts w:ascii="Courier New" w:hAnsi="Courier New" w:cs="Courier New"/>
          <w:sz w:val="18"/>
          <w:sz-cs w:val="18"/>
          <w:color w:val="000000"/>
        </w:rPr>
        <w:t xml:space="preserve">GRANT SELECT ON FUTURE VIEWS IN SCHEMA GOLD_DB.FINANCE TO ROLE PROD_GOLD_FINANCE_RO_AR;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5: Connect to SYSADMIN for administrative oversight</w:t>
      </w:r>
    </w:p>
    <w:p>
      <w:pPr>
        <w:spacing w:after="20"/>
      </w:pPr>
      <w:r>
        <w:rPr>
          <w:rFonts w:ascii="Courier New" w:hAnsi="Courier New" w:cs="Courier New"/>
          <w:sz w:val="18"/>
          <w:sz-cs w:val="18"/>
          <w:color w:val="000000"/>
        </w:rPr>
        <w:t xml:space="preserve">GRANT ROLE PROD_GOLD_FINANCE_RO_AR TO ROLE SYSADMIN;</w:t>
      </w:r>
    </w:p>
    <w:p>
      <w:pPr>
        <w:spacing w:after="10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59669"/>
        </w:rPr>
        <w:t xml:space="preserve">-- CREATE ACCESS ROLE (Read-Write)</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00000"/>
        </w:rPr>
        <w:t xml:space="preserve">CREATE ROLE PROD_RAW_SALES_RW_AR</w:t>
      </w:r>
    </w:p>
    <w:p>
      <w:pPr>
        <w:spacing w:after="20"/>
      </w:pPr>
      <w:r>
        <w:rPr>
          <w:rFonts w:ascii="Courier New" w:hAnsi="Courier New" w:cs="Courier New"/>
          <w:sz w:val="18"/>
          <w:sz-cs w:val="18"/>
          <w:color w:val="000000"/>
        </w:rPr>
        <w:t xml:space="preserve">  COMMENT = 'Read-write access to Sales Raw layer';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00000"/>
        </w:rPr>
        <w:t xml:space="preserve">GRANT USAGE ON DATABASE RAW_DB TO ROLE PROD_RAW_SALES_RW_AR;</w:t>
      </w:r>
    </w:p>
    <w:p>
      <w:pPr>
        <w:spacing w:after="20"/>
      </w:pPr>
      <w:r>
        <w:rPr>
          <w:rFonts w:ascii="Courier New" w:hAnsi="Courier New" w:cs="Courier New"/>
          <w:sz w:val="18"/>
          <w:sz-cs w:val="18"/>
          <w:color w:val="000000"/>
        </w:rPr>
        <w:t xml:space="preserve">GRANT USAGE ON SCHEMA RAW_DB.SALES TO ROLE PROD_RAW_SALES_RW_AR;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Read-write privileges</w:t>
      </w:r>
    </w:p>
    <w:p>
      <w:pPr>
        <w:spacing w:after="20"/>
      </w:pPr>
      <w:r>
        <w:rPr>
          <w:rFonts w:ascii="Courier New" w:hAnsi="Courier New" w:cs="Courier New"/>
          <w:sz w:val="18"/>
          <w:sz-cs w:val="18"/>
          <w:color w:val="000000"/>
        </w:rPr>
        <w:t xml:space="preserve">GRANT SELECT, INSERT, UPDATE, DELETE, TRUNCATE</w:t>
      </w:r>
    </w:p>
    <w:p>
      <w:pPr>
        <w:spacing w:after="20"/>
      </w:pPr>
      <w:r>
        <w:rPr>
          <w:rFonts w:ascii="Courier New" w:hAnsi="Courier New" w:cs="Courier New"/>
          <w:sz w:val="18"/>
          <w:sz-cs w:val="18"/>
          <w:color w:val="000000"/>
        </w:rPr>
        <w:t xml:space="preserve">  ON ALL TABLES IN SCHEMA RAW_DB.SALES TO ROLE PROD_RAW_SALES_RW_AR;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Future grants for read-write</w:t>
      </w:r>
    </w:p>
    <w:p>
      <w:pPr>
        <w:spacing w:after="20"/>
      </w:pPr>
      <w:r>
        <w:rPr>
          <w:rFonts w:ascii="Courier New" w:hAnsi="Courier New" w:cs="Courier New"/>
          <w:sz w:val="18"/>
          <w:sz-cs w:val="18"/>
          <w:color w:val="000000"/>
        </w:rPr>
        <w:t xml:space="preserve">GRANT SELECT, INSERT, UPDATE, DELETE, TRUNCATE</w:t>
      </w:r>
    </w:p>
    <w:p>
      <w:pPr>
        <w:spacing w:after="20"/>
      </w:pPr>
      <w:r>
        <w:rPr>
          <w:rFonts w:ascii="Courier New" w:hAnsi="Courier New" w:cs="Courier New"/>
          <w:sz w:val="18"/>
          <w:sz-cs w:val="18"/>
          <w:color w:val="000000"/>
        </w:rPr>
        <w:t xml:space="preserve">  ON FUTURE TABLES IN SCHEMA RAW_DB.SALES TO ROLE PROD_RAW_SALES_RW_AR;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00000"/>
        </w:rPr>
        <w:t xml:space="preserve">GRANT ROLE PROD_RAW_SALES_RW_AR TO ROLE SYSADMIN;</w:t>
      </w:r>
    </w:p>
    <w:p>
      <w:pPr>
        <w:spacing w:before="400" w:after="200"/>
      </w:pPr>
      <w:r>
        <w:rPr>
          <w:rFonts w:ascii="Arial" w:hAnsi="Arial" w:cs="Arial"/>
          <w:sz w:val="32"/>
          <w:sz-cs w:val="32"/>
          <w:b/>
          <w:color w:val="1E3A5F"/>
        </w:rPr>
        <w:t xml:space="preserve">Part 6: Role Type 3 - Policy Roles (PR)</w:t>
      </w:r>
    </w:p>
    <w:p>
      <w:pPr>
        <w:spacing w:after="120"/>
      </w:pPr>
      <w:r>
        <w:rPr>
          <w:rFonts w:ascii="Arial" w:hAnsi="Arial" w:cs="Arial"/>
          <w:sz w:val="20"/>
          <w:sz-cs w:val="20"/>
          <w:b/>
          <w:color w:val="000000"/>
        </w:rPr>
        <w:t xml:space="preserve">Definition: Roles with NO actual data grants. Used as classification/authorization tokens for Row Access Policies and Dynamic Data Masking. They act as 'toggles' for row-level and column-level access.</w:t>
      </w:r>
    </w:p>
    <w:p>
      <w:pPr>
        <w:spacing w:before="300" w:after="150"/>
      </w:pPr>
      <w:r>
        <w:rPr>
          <w:rFonts w:ascii="Arial" w:hAnsi="Arial" w:cs="Arial"/>
          <w:sz w:val="26"/>
          <w:sz-cs w:val="26"/>
          <w:b/>
          <w:color w:val="29B5E8"/>
        </w:rPr>
        <w:t xml:space="preserve">6.1 Characteristics</w:t>
      </w:r>
    </w:p>
    <w:p>
      <w:pPr/>
      <w:r>
        <w:rPr>
          <w:rFonts w:ascii="Arial" w:hAnsi="Arial" w:cs="Arial"/>
          <w:sz w:val="20"/>
          <w:sz-cs w:val="20"/>
          <w:b/>
          <w:color w:val="FFFFFF"/>
        </w:rPr>
        <w:t xml:space="preserve">Characteristic</w:t>
      </w:r>
    </w:p>
    <w:p>
      <w:pPr/>
      <w:r>
        <w:rPr>
          <w:rFonts w:ascii="Arial" w:hAnsi="Arial" w:cs="Arial"/>
          <w:sz w:val="20"/>
          <w:sz-cs w:val="20"/>
          <w:b/>
          <w:color w:val="FFFFFF"/>
        </w:rPr>
        <w:t xml:space="preserve">Details</w:t>
      </w:r>
    </w:p>
    <w:p>
      <w:pPr/>
      <w:r>
        <w:rPr>
          <w:rFonts w:ascii="Arial" w:hAnsi="Arial" w:cs="Arial"/>
          <w:sz w:val="20"/>
          <w:sz-cs w:val="20"/>
          <w:b/>
          <w:color w:val="000000"/>
        </w:rPr>
        <w:t xml:space="preserve">Assignment</w:t>
      </w:r>
    </w:p>
    <w:p>
      <w:pPr/>
      <w:r>
        <w:rPr>
          <w:rFonts w:ascii="Arial" w:hAnsi="Arial" w:cs="Arial"/>
          <w:sz w:val="20"/>
          <w:sz-cs w:val="20"/>
          <w:color w:val="000000"/>
        </w:rPr>
        <w:t xml:space="preserve">Assigned DIRECTLY to users (1:1 or 1:N) - NOT through role hierarchy</w:t>
      </w:r>
    </w:p>
    <w:p>
      <w:pPr/>
      <w:r>
        <w:rPr>
          <w:rFonts w:ascii="Arial" w:hAnsi="Arial" w:cs="Arial"/>
          <w:sz w:val="20"/>
          <w:sz-cs w:val="20"/>
          <w:b/>
          <w:color w:val="000000"/>
        </w:rPr>
        <w:t xml:space="preserve">Usage</w:t>
      </w:r>
    </w:p>
    <w:p>
      <w:pPr/>
      <w:r>
        <w:rPr>
          <w:rFonts w:ascii="Arial" w:hAnsi="Arial" w:cs="Arial"/>
          <w:sz w:val="20"/>
          <w:sz-cs w:val="20"/>
          <w:color w:val="000000"/>
        </w:rPr>
        <w:t xml:space="preserve">Used by Row Access Policies and Dynamic Data Masking policies</w:t>
      </w:r>
    </w:p>
    <w:p>
      <w:pPr/>
      <w:r>
        <w:rPr>
          <w:rFonts w:ascii="Arial" w:hAnsi="Arial" w:cs="Arial"/>
          <w:sz w:val="20"/>
          <w:sz-cs w:val="20"/>
          <w:b/>
          <w:color w:val="000000"/>
        </w:rPr>
        <w:t xml:space="preserve">Function</w:t>
      </w:r>
    </w:p>
    <w:p>
      <w:pPr/>
      <w:r>
        <w:rPr>
          <w:rFonts w:ascii="Arial" w:hAnsi="Arial" w:cs="Arial"/>
          <w:sz w:val="20"/>
          <w:sz-cs w:val="20"/>
          <w:color w:val="000000"/>
        </w:rPr>
        <w:t xml:space="preserve">Works with CURRENT_AVAILABLE_ROLES() function to check user authorization</w:t>
      </w:r>
    </w:p>
    <w:p>
      <w:pPr/>
      <w:r>
        <w:rPr>
          <w:rFonts w:ascii="Arial" w:hAnsi="Arial" w:cs="Arial"/>
          <w:sz w:val="20"/>
          <w:sz-cs w:val="20"/>
          <w:b/>
          <w:color w:val="000000"/>
        </w:rPr>
        <w:t xml:space="preserve">Behavior</w:t>
      </w:r>
    </w:p>
    <w:p>
      <w:pPr/>
      <w:r>
        <w:rPr>
          <w:rFonts w:ascii="Arial" w:hAnsi="Arial" w:cs="Arial"/>
          <w:sz w:val="20"/>
          <w:sz-cs w:val="20"/>
          <w:color w:val="000000"/>
        </w:rPr>
        <w:t xml:space="preserve">Acts as a 'toggle' - if user has the role, policy grants access; otherwise, data is hidden/masked</w:t>
      </w:r>
    </w:p>
    <w:p>
      <w:pPr/>
      <w:r>
        <w:rPr>
          <w:rFonts w:ascii="Arial" w:hAnsi="Arial" w:cs="Arial"/>
          <w:sz w:val="20"/>
          <w:sz-cs w:val="20"/>
          <w:b/>
          <w:color w:val="000000"/>
        </w:rPr>
        <w:t xml:space="preserve">CRITICAL</w:t>
      </w:r>
    </w:p>
    <w:p>
      <w:pPr/>
      <w:r>
        <w:rPr>
          <w:rFonts w:ascii="Arial" w:hAnsi="Arial" w:cs="Arial"/>
          <w:sz w:val="20"/>
          <w:sz-cs w:val="20"/>
          <w:color w:val="000000"/>
        </w:rPr>
        <w:t xml:space="preserve">User must have DEFAULT_SECONDARY_ROLES = ('ALL') for policy roles to work!</w:t>
      </w:r>
    </w:p>
    <w:p>
      <w:pPr/>
      <w:r>
        <w:rPr>
          <w:rFonts w:ascii="Arial" w:hAnsi="Arial" w:cs="Arial"/>
          <w:sz w:val="20"/>
          <w:sz-cs w:val="20"/>
          <w:b/>
          <w:color w:val="000000"/>
        </w:rPr>
        <w:t xml:space="preserve">Naming Convention</w:t>
      </w:r>
    </w:p>
    <w:p>
      <w:pPr>
        <w:spacing w:after="40"/>
      </w:pPr>
      <w:r>
        <w:rPr>
          <w:rFonts w:ascii="Arial" w:hAnsi="Arial" w:cs="Arial"/>
          <w:sz w:val="20"/>
          <w:sz-cs w:val="20"/>
          <w:color w:val="000000"/>
        </w:rPr>
        <w:t xml:space="preserve">{ENV}_{LAYER}_{DOMAIN}_{CLASSIFICATION}_PR</w:t>
      </w:r>
    </w:p>
    <w:p>
      <w:pPr>
        <w:spacing w:after="40"/>
      </w:pPr>
      <w:r>
        <w:rPr>
          <w:rFonts w:ascii="Arial" w:hAnsi="Arial" w:cs="Arial"/>
          <w:sz w:val="20"/>
          <w:sz-cs w:val="20"/>
          <w:color w:val="000000"/>
        </w:rPr>
        <w:t xml:space="preserve">Examples: PROD_PUBLISH_FINANCE_GLOBAL_PR, PROD_PUBLISH_FINANCE_EMEA_PR</w:t>
      </w:r>
    </w:p>
    <w:p>
      <w:pPr>
        <w:spacing w:after="100"/>
      </w:pPr>
      <w:r>
        <w:rPr>
          <w:rFonts w:ascii="Arial" w:hAnsi="Arial" w:cs="Arial"/>
          <w:sz w:val="20"/>
          <w:sz-cs w:val="20"/>
          <w:color w:val="000000"/>
        </w:rPr>
        <w:t xml:space="preserve"/>
      </w:r>
    </w:p>
    <w:p>
      <w:pPr>
        <w:spacing w:before="300" w:after="150"/>
      </w:pPr>
      <w:r>
        <w:rPr>
          <w:rFonts w:ascii="Arial" w:hAnsi="Arial" w:cs="Arial"/>
          <w:sz w:val="26"/>
          <w:sz-cs w:val="26"/>
          <w:b/>
          <w:color w:val="29B5E8"/>
        </w:rPr>
        <w:t xml:space="preserve">6.2 How Policy Roles Work</w:t>
      </w:r>
    </w:p>
    <w:p>
      <w:pPr>
        <w:jc w:val="center"/>
      </w:pPr>
      <w:r>
        <w:rPr>
          <w:rFonts w:ascii="Arial" w:hAnsi="Arial" w:cs="Arial"/>
          <w:sz w:val="20"/>
          <w:sz-cs w:val="20"/>
          <w:b/>
          <w:color w:val="FFFFFF"/>
        </w:rPr>
        <w:t xml:space="preserve">POLICY ROLE FLOW DIAGRAM</w:t>
      </w:r>
    </w:p>
    <w:p>
      <w:pPr>
        <w:jc w:val="center"/>
        <w:spacing w:after="40"/>
      </w:pPr>
      <w:r>
        <w:rPr>
          <w:rFonts w:ascii="Arial" w:hAnsi="Arial" w:cs="Arial"/>
          <w:sz w:val="18"/>
          <w:sz-cs w:val="18"/>
          <w:b/>
          <w:color w:val="FFFFFF"/>
        </w:rPr>
        <w:t xml:space="preserve">USER</w:t>
      </w:r>
    </w:p>
    <w:p>
      <w:pPr>
        <w:jc w:val="center"/>
        <w:spacing w:after="40"/>
      </w:pPr>
      <w:r>
        <w:rPr>
          <w:rFonts w:ascii="Arial" w:hAnsi="Arial" w:cs="Arial"/>
          <w:sz w:val="18"/>
          <w:sz-cs w:val="18"/>
          <w:b/>
          <w:color w:val="FFFFFF"/>
        </w:rPr>
        <w:t xml:space="preserve">john.doe@company.com</w:t>
      </w:r>
    </w:p>
    <w:p>
      <w:pPr>
        <w:jc w:val="center"/>
      </w:pPr>
      <w:r>
        <w:rPr>
          <w:rFonts w:ascii="Arial" w:hAnsi="Arial" w:cs="Arial"/>
          <w:sz w:val="18"/>
          <w:sz-cs w:val="18"/>
          <w:color w:val="000000"/>
        </w:rPr>
        <w:t xml:space="preserve">→ Has Policy Role →</w:t>
      </w:r>
    </w:p>
    <w:p>
      <w:pPr>
        <w:jc w:val="center"/>
      </w:pPr>
      <w:r>
        <w:rPr>
          <w:rFonts w:ascii="Arial" w:hAnsi="Arial" w:cs="Arial"/>
          <w:sz w:val="18"/>
          <w:sz-cs w:val="18"/>
          <w:b/>
          <w:color w:val="FFFFFF"/>
        </w:rPr>
        <w:t xml:space="preserve">PROD_FINANCE_EMEA_PR</w:t>
      </w:r>
    </w:p>
    <w:p>
      <w:pPr/>
      <w:r>
        <w:rPr>
          <w:rFonts w:ascii="Arial" w:hAnsi="Arial" w:cs="Arial"/>
          <w:sz w:val="20"/>
          <w:sz-cs w:val="20"/>
          <w:color w:val="000000"/>
        </w:rPr>
        <w:t xml:space="preserve"/>
      </w:r>
    </w:p>
    <w:p>
      <w:pPr>
        <w:jc w:val="center"/>
      </w:pPr>
      <w:r>
        <w:rPr>
          <w:rFonts w:ascii="Arial" w:hAnsi="Arial" w:cs="Arial"/>
          <w:sz w:val="24"/>
          <w:sz-cs w:val="24"/>
          <w:color w:val="000000"/>
        </w:rPr>
        <w:t xml:space="preserve">↓</w:t>
      </w:r>
    </w:p>
    <w:p>
      <w:pPr/>
      <w:r>
        <w:rPr>
          <w:rFonts w:ascii="Arial" w:hAnsi="Arial" w:cs="Arial"/>
          <w:sz w:val="20"/>
          <w:sz-cs w:val="20"/>
          <w:color w:val="000000"/>
        </w:rPr>
        <w:t xml:space="preserve"/>
      </w:r>
    </w:p>
    <w:p>
      <w:pPr>
        <w:jc w:val="center"/>
        <w:spacing w:after="40"/>
      </w:pPr>
      <w:r>
        <w:rPr>
          <w:rFonts w:ascii="Arial" w:hAnsi="Arial" w:cs="Arial"/>
          <w:sz w:val="18"/>
          <w:sz-cs w:val="18"/>
          <w:color w:val="000000"/>
        </w:rPr>
        <w:t xml:space="preserve">Row Access Policy checks:</w:t>
      </w:r>
    </w:p>
    <w:p>
      <w:pPr>
        <w:jc w:val="center"/>
        <w:spacing w:after="40"/>
      </w:pPr>
      <w:r>
        <w:rPr>
          <w:rFonts w:ascii="Arial" w:hAnsi="Arial" w:cs="Arial"/>
          <w:sz w:val="18"/>
          <w:sz-cs w:val="18"/>
          <w:color w:val="000000"/>
        </w:rPr>
        <w:t xml:space="preserve">IS_ROLE_IN_SESSION('..._PR')</w:t>
      </w:r>
    </w:p>
    <w:p>
      <w:pPr>
        <w:jc w:val="center"/>
        <w:spacing w:after="40"/>
      </w:pPr>
      <w:r>
        <w:rPr>
          <w:rFonts w:ascii="Arial" w:hAnsi="Arial" w:cs="Arial"/>
          <w:sz w:val="18"/>
          <w:sz-cs w:val="18"/>
          <w:color w:val="000000"/>
        </w:rPr>
        <w:t xml:space="preserve">or CURRENT_AVAILABLE_ROLES()</w:t>
      </w:r>
    </w:p>
    <w:p>
      <w:pPr>
        <w:jc w:val="center"/>
      </w:pPr>
      <w:r>
        <w:rPr>
          <w:rFonts w:ascii="Arial" w:hAnsi="Arial" w:cs="Arial"/>
          <w:sz w:val="18"/>
          <w:sz-cs w:val="18"/>
          <w:color w:val="000000"/>
        </w:rPr>
        <w:t xml:space="preserve">→ Returns →</w:t>
      </w:r>
    </w:p>
    <w:p>
      <w:pPr>
        <w:jc w:val="center"/>
        <w:spacing w:after="40"/>
      </w:pPr>
      <w:r>
        <w:rPr>
          <w:rFonts w:ascii="Arial" w:hAnsi="Arial" w:cs="Arial"/>
          <w:sz w:val="18"/>
          <w:sz-cs w:val="18"/>
          <w:color w:val="000000"/>
        </w:rPr>
        <w:t xml:space="preserve">If YES: Show EMEA rows</w:t>
      </w:r>
    </w:p>
    <w:p>
      <w:pPr>
        <w:jc w:val="center"/>
        <w:spacing w:after="40"/>
      </w:pPr>
      <w:r>
        <w:rPr>
          <w:rFonts w:ascii="Arial" w:hAnsi="Arial" w:cs="Arial"/>
          <w:sz w:val="18"/>
          <w:sz-cs w:val="18"/>
          <w:color w:val="000000"/>
        </w:rPr>
        <w:t xml:space="preserve">If NO: Hide EMEA rows</w:t>
      </w:r>
    </w:p>
    <w:p>
      <w:pPr>
        <w:spacing w:after="100"/>
      </w:pPr>
      <w:r>
        <w:rPr>
          <w:rFonts w:ascii="Arial" w:hAnsi="Arial" w:cs="Arial"/>
          <w:sz w:val="18"/>
          <w:sz-cs w:val="18"/>
          <w:color w:val="000000"/>
        </w:rPr>
        <w:t xml:space="preserve"/>
      </w:r>
    </w:p>
    <w:p>
      <w:pPr>
        <w:spacing w:before="300" w:after="150"/>
      </w:pPr>
      <w:r>
        <w:rPr>
          <w:rFonts w:ascii="Arial" w:hAnsi="Arial" w:cs="Arial"/>
          <w:sz w:val="26"/>
          <w:sz-cs w:val="26"/>
          <w:b/>
          <w:color w:val="29B5E8"/>
        </w:rPr>
        <w:t xml:space="preserve">6.3 SQL Examples - Creating Policy Roles</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59669"/>
        </w:rPr>
        <w:t xml:space="preserve">-- CREATE POLICY ROLES FOR REGIONAL ACCESS</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Create Policy Roles (no privileges - just classification)</w:t>
      </w:r>
    </w:p>
    <w:p>
      <w:pPr>
        <w:spacing w:after="20"/>
      </w:pPr>
      <w:r>
        <w:rPr>
          <w:rFonts w:ascii="Courier New" w:hAnsi="Courier New" w:cs="Courier New"/>
          <w:sz w:val="18"/>
          <w:sz-cs w:val="18"/>
          <w:color w:val="000000"/>
        </w:rPr>
        <w:t xml:space="preserve">CREATE ROLE PROD_PUBLISH_FINANCE_EMEA_PR</w:t>
      </w:r>
    </w:p>
    <w:p>
      <w:pPr>
        <w:spacing w:after="20"/>
      </w:pPr>
      <w:r>
        <w:rPr>
          <w:rFonts w:ascii="Courier New" w:hAnsi="Courier New" w:cs="Courier New"/>
          <w:sz w:val="18"/>
          <w:sz-cs w:val="18"/>
          <w:color w:val="000000"/>
        </w:rPr>
        <w:t xml:space="preserve">  COMMENT = 'Policy role - grants visibility to EMEA finance data';</w:t>
      </w:r>
    </w:p>
    <w:p>
      <w:pPr>
        <w:spacing w:after="20"/>
      </w:pPr>
      <w:r>
        <w:rPr>
          <w:rFonts w:ascii="Courier New" w:hAnsi="Courier New" w:cs="Courier New"/>
          <w:sz w:val="18"/>
          <w:sz-cs w:val="18"/>
          <w:color w:val="000000"/>
        </w:rPr>
        <w:t xml:space="preserve">CREATE ROLE PROD_PUBLISH_FINANCE_APAC_PR</w:t>
      </w:r>
    </w:p>
    <w:p>
      <w:pPr>
        <w:spacing w:after="20"/>
      </w:pPr>
      <w:r>
        <w:rPr>
          <w:rFonts w:ascii="Courier New" w:hAnsi="Courier New" w:cs="Courier New"/>
          <w:sz w:val="18"/>
          <w:sz-cs w:val="18"/>
          <w:color w:val="000000"/>
        </w:rPr>
        <w:t xml:space="preserve">  COMMENT = 'Policy role - grants visibility to APAC finance data';</w:t>
      </w:r>
    </w:p>
    <w:p>
      <w:pPr>
        <w:spacing w:after="20"/>
      </w:pPr>
      <w:r>
        <w:rPr>
          <w:rFonts w:ascii="Courier New" w:hAnsi="Courier New" w:cs="Courier New"/>
          <w:sz w:val="18"/>
          <w:sz-cs w:val="18"/>
          <w:color w:val="000000"/>
        </w:rPr>
        <w:t xml:space="preserve">CREATE ROLE PROD_PUBLISH_FINANCE_GLOBAL_PR</w:t>
      </w:r>
    </w:p>
    <w:p>
      <w:pPr>
        <w:spacing w:after="20"/>
      </w:pPr>
      <w:r>
        <w:rPr>
          <w:rFonts w:ascii="Courier New" w:hAnsi="Courier New" w:cs="Courier New"/>
          <w:sz w:val="18"/>
          <w:sz-cs w:val="18"/>
          <w:color w:val="000000"/>
        </w:rPr>
        <w:t xml:space="preserve">  COMMENT = 'Policy role - grants visibility to ALL finance data';</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Assign directly to users (NOT through hierarchy)</w:t>
      </w:r>
    </w:p>
    <w:p>
      <w:pPr>
        <w:spacing w:after="20"/>
      </w:pPr>
      <w:r>
        <w:rPr>
          <w:rFonts w:ascii="Courier New" w:hAnsi="Courier New" w:cs="Courier New"/>
          <w:sz w:val="18"/>
          <w:sz-cs w:val="18"/>
          <w:color w:val="000000"/>
        </w:rPr>
        <w:t xml:space="preserve">GRANT ROLE PROD_PUBLISH_FINANCE_EMEA_PR TO USER john.doe@company.com;</w:t>
      </w:r>
    </w:p>
    <w:p>
      <w:pPr>
        <w:spacing w:after="20"/>
      </w:pPr>
      <w:r>
        <w:rPr>
          <w:rFonts w:ascii="Courier New" w:hAnsi="Courier New" w:cs="Courier New"/>
          <w:sz w:val="18"/>
          <w:sz-cs w:val="18"/>
          <w:color w:val="000000"/>
        </w:rPr>
        <w:t xml:space="preserve">GRANT ROLE PROD_PUBLISH_FINANCE_GLOBAL_PR TO USER cfo@company.com;</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CRITICAL: Enable secondary roles for policy roles to work</w:t>
      </w:r>
    </w:p>
    <w:p>
      <w:pPr>
        <w:spacing w:after="20"/>
      </w:pPr>
      <w:r>
        <w:rPr>
          <w:rFonts w:ascii="Courier New" w:hAnsi="Courier New" w:cs="Courier New"/>
          <w:sz w:val="18"/>
          <w:sz-cs w:val="18"/>
          <w:color w:val="000000"/>
        </w:rPr>
        <w:t xml:space="preserve">ALTER USER john.doe@company.com SET DEFAULT_SECONDARY_ROLES = ('ALL');</w:t>
      </w:r>
    </w:p>
    <w:p>
      <w:pPr>
        <w:spacing w:after="20"/>
      </w:pPr>
      <w:r>
        <w:rPr>
          <w:rFonts w:ascii="Courier New" w:hAnsi="Courier New" w:cs="Courier New"/>
          <w:sz w:val="18"/>
          <w:sz-cs w:val="18"/>
          <w:color w:val="000000"/>
        </w:rPr>
        <w:t xml:space="preserve">ALTER USER cfo@company.com SET DEFAULT_SECONDARY_ROLES = ('ALL');</w:t>
      </w:r>
    </w:p>
    <w:p>
      <w:pPr>
        <w:spacing w:after="10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59669"/>
        </w:rPr>
        <w:t xml:space="preserve">-- EXAMPLE ROW ACCESS POLICY USING POLICY ROLE</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00000"/>
        </w:rPr>
        <w:t xml:space="preserve">CREATE OR REPLACE ROW ACCESS POLICY finance_region_policy</w:t>
      </w:r>
    </w:p>
    <w:p>
      <w:pPr>
        <w:spacing w:after="20"/>
      </w:pPr>
      <w:r>
        <w:rPr>
          <w:rFonts w:ascii="Courier New" w:hAnsi="Courier New" w:cs="Courier New"/>
          <w:sz w:val="18"/>
          <w:sz-cs w:val="18"/>
          <w:color w:val="000000"/>
        </w:rPr>
        <w:t xml:space="preserve">  AS (region VARCHAR) RETURNS BOOLEAN -&gt;</w:t>
      </w:r>
    </w:p>
    <w:p>
      <w:pPr>
        <w:spacing w:after="20"/>
      </w:pPr>
      <w:r>
        <w:rPr>
          <w:rFonts w:ascii="Courier New" w:hAnsi="Courier New" w:cs="Courier New"/>
          <w:sz w:val="18"/>
          <w:sz-cs w:val="18"/>
          <w:color w:val="000000"/>
        </w:rPr>
        <w:t xml:space="preserve">  CASE</w:t>
      </w:r>
    </w:p>
    <w:p>
      <w:pPr>
        <w:spacing w:after="20"/>
      </w:pPr>
      <w:r>
        <w:rPr>
          <w:rFonts w:ascii="Courier New" w:hAnsi="Courier New" w:cs="Courier New"/>
          <w:sz w:val="18"/>
          <w:sz-cs w:val="18"/>
          <w:color w:val="000000"/>
        </w:rPr>
        <w:t xml:space="preserve">    -- Global role sees all regions</w:t>
      </w:r>
    </w:p>
    <w:p>
      <w:pPr>
        <w:spacing w:after="20"/>
      </w:pPr>
      <w:r>
        <w:rPr>
          <w:rFonts w:ascii="Courier New" w:hAnsi="Courier New" w:cs="Courier New"/>
          <w:sz w:val="18"/>
          <w:sz-cs w:val="18"/>
          <w:color w:val="000000"/>
        </w:rPr>
        <w:t xml:space="preserve">    WHEN IS_ROLE_IN_SESSION('PROD_PUBLISH_FINANCE_GLOBAL_PR')</w:t>
      </w:r>
    </w:p>
    <w:p>
      <w:pPr>
        <w:spacing w:after="20"/>
      </w:pPr>
      <w:r>
        <w:rPr>
          <w:rFonts w:ascii="Courier New" w:hAnsi="Courier New" w:cs="Courier New"/>
          <w:sz w:val="18"/>
          <w:sz-cs w:val="18"/>
          <w:color w:val="000000"/>
        </w:rPr>
        <w:t xml:space="preserve">      THEN TRUE</w:t>
      </w:r>
    </w:p>
    <w:p>
      <w:pPr>
        <w:spacing w:after="20"/>
      </w:pPr>
      <w:r>
        <w:rPr>
          <w:rFonts w:ascii="Courier New" w:hAnsi="Courier New" w:cs="Courier New"/>
          <w:sz w:val="18"/>
          <w:sz-cs w:val="18"/>
          <w:color w:val="000000"/>
        </w:rPr>
        <w:t xml:space="preserve">    -- EMEA role sees only EMEA</w:t>
      </w:r>
    </w:p>
    <w:p>
      <w:pPr>
        <w:spacing w:after="20"/>
      </w:pPr>
      <w:r>
        <w:rPr>
          <w:rFonts w:ascii="Courier New" w:hAnsi="Courier New" w:cs="Courier New"/>
          <w:sz w:val="18"/>
          <w:sz-cs w:val="18"/>
          <w:color w:val="000000"/>
        </w:rPr>
        <w:t xml:space="preserve">    WHEN region = 'EMEA' AND IS_ROLE_IN_SESSION('PROD_PUBLISH_FINANCE_EMEA_PR')</w:t>
      </w:r>
    </w:p>
    <w:p>
      <w:pPr>
        <w:spacing w:after="20"/>
      </w:pPr>
      <w:r>
        <w:rPr>
          <w:rFonts w:ascii="Courier New" w:hAnsi="Courier New" w:cs="Courier New"/>
          <w:sz w:val="18"/>
          <w:sz-cs w:val="18"/>
          <w:color w:val="000000"/>
        </w:rPr>
        <w:t xml:space="preserve">      THEN TRUE</w:t>
      </w:r>
    </w:p>
    <w:p>
      <w:pPr>
        <w:spacing w:after="20"/>
      </w:pPr>
      <w:r>
        <w:rPr>
          <w:rFonts w:ascii="Courier New" w:hAnsi="Courier New" w:cs="Courier New"/>
          <w:sz w:val="18"/>
          <w:sz-cs w:val="18"/>
          <w:color w:val="000000"/>
        </w:rPr>
        <w:t xml:space="preserve">    -- APAC role sees only APAC</w:t>
      </w:r>
    </w:p>
    <w:p>
      <w:pPr>
        <w:spacing w:after="20"/>
      </w:pPr>
      <w:r>
        <w:rPr>
          <w:rFonts w:ascii="Courier New" w:hAnsi="Courier New" w:cs="Courier New"/>
          <w:sz w:val="18"/>
          <w:sz-cs w:val="18"/>
          <w:color w:val="000000"/>
        </w:rPr>
        <w:t xml:space="preserve">    WHEN region = 'APAC' AND IS_ROLE_IN_SESSION('PROD_PUBLISH_FINANCE_APAC_PR')</w:t>
      </w:r>
    </w:p>
    <w:p>
      <w:pPr>
        <w:spacing w:after="20"/>
      </w:pPr>
      <w:r>
        <w:rPr>
          <w:rFonts w:ascii="Courier New" w:hAnsi="Courier New" w:cs="Courier New"/>
          <w:sz w:val="18"/>
          <w:sz-cs w:val="18"/>
          <w:color w:val="000000"/>
        </w:rPr>
        <w:t xml:space="preserve">      THEN TRUE</w:t>
      </w:r>
    </w:p>
    <w:p>
      <w:pPr>
        <w:spacing w:after="20"/>
      </w:pPr>
      <w:r>
        <w:rPr>
          <w:rFonts w:ascii="Courier New" w:hAnsi="Courier New" w:cs="Courier New"/>
          <w:sz w:val="18"/>
          <w:sz-cs w:val="18"/>
          <w:color w:val="000000"/>
        </w:rPr>
        <w:t xml:space="preserve">    ELSE FALSE</w:t>
      </w:r>
    </w:p>
    <w:p>
      <w:pPr>
        <w:spacing w:after="20"/>
      </w:pPr>
      <w:r>
        <w:rPr>
          <w:rFonts w:ascii="Courier New" w:hAnsi="Courier New" w:cs="Courier New"/>
          <w:sz w:val="18"/>
          <w:sz-cs w:val="18"/>
          <w:color w:val="000000"/>
        </w:rPr>
        <w:t xml:space="preserve">  END;</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Apply policy to table</w:t>
      </w:r>
    </w:p>
    <w:p>
      <w:pPr>
        <w:spacing w:after="20"/>
      </w:pPr>
      <w:r>
        <w:rPr>
          <w:rFonts w:ascii="Courier New" w:hAnsi="Courier New" w:cs="Courier New"/>
          <w:sz w:val="18"/>
          <w:sz-cs w:val="18"/>
          <w:color w:val="000000"/>
        </w:rPr>
        <w:t xml:space="preserve">ALTER TABLE GOLD_DB.FINANCE.REVENUE</w:t>
      </w:r>
    </w:p>
    <w:p>
      <w:pPr>
        <w:spacing w:after="20"/>
      </w:pPr>
      <w:r>
        <w:rPr>
          <w:rFonts w:ascii="Courier New" w:hAnsi="Courier New" w:cs="Courier New"/>
          <w:sz w:val="18"/>
          <w:sz-cs w:val="18"/>
          <w:color w:val="000000"/>
        </w:rPr>
        <w:t xml:space="preserve">  ADD ROW ACCESS POLICY finance_region_policy ON (region);</w:t>
      </w:r>
    </w:p>
    <w:p>
      <w:pPr>
        <w:spacing w:before="400" w:after="200"/>
      </w:pPr>
      <w:r>
        <w:rPr>
          <w:rFonts w:ascii="Arial" w:hAnsi="Arial" w:cs="Arial"/>
          <w:sz w:val="32"/>
          <w:sz-cs w:val="32"/>
          <w:b/>
          <w:color w:val="1E3A5F"/>
        </w:rPr>
        <w:t xml:space="preserve">Part 7: Role Type 4 - Service Roles (SR)</w:t>
      </w:r>
    </w:p>
    <w:p>
      <w:pPr>
        <w:spacing w:after="120"/>
      </w:pPr>
      <w:r>
        <w:rPr>
          <w:rFonts w:ascii="Arial" w:hAnsi="Arial" w:cs="Arial"/>
          <w:sz w:val="20"/>
          <w:sz-cs w:val="20"/>
          <w:b/>
          <w:color w:val="000000"/>
        </w:rPr>
        <w:t xml:space="preserve">Definition: Roles for automation, ETL pipelines, scheduled tasks, and service accounts. Assigned to SERVICE type users that authenticate via key-pair or OAuth (not passwords).</w:t>
      </w:r>
    </w:p>
    <w:p>
      <w:pPr>
        <w:spacing w:before="300" w:after="150"/>
      </w:pPr>
      <w:r>
        <w:rPr>
          <w:rFonts w:ascii="Arial" w:hAnsi="Arial" w:cs="Arial"/>
          <w:sz w:val="26"/>
          <w:sz-cs w:val="26"/>
          <w:b/>
          <w:color w:val="29B5E8"/>
        </w:rPr>
        <w:t xml:space="preserve">7.1 Characteristics</w:t>
      </w:r>
    </w:p>
    <w:p>
      <w:pPr/>
      <w:r>
        <w:rPr>
          <w:rFonts w:ascii="Arial" w:hAnsi="Arial" w:cs="Arial"/>
          <w:sz w:val="20"/>
          <w:sz-cs w:val="20"/>
          <w:b/>
          <w:color w:val="FFFFFF"/>
        </w:rPr>
        <w:t xml:space="preserve">Characteristic</w:t>
      </w:r>
    </w:p>
    <w:p>
      <w:pPr/>
      <w:r>
        <w:rPr>
          <w:rFonts w:ascii="Arial" w:hAnsi="Arial" w:cs="Arial"/>
          <w:sz w:val="20"/>
          <w:sz-cs w:val="20"/>
          <w:b/>
          <w:color w:val="FFFFFF"/>
        </w:rPr>
        <w:t xml:space="preserve">Details</w:t>
      </w:r>
    </w:p>
    <w:p>
      <w:pPr/>
      <w:r>
        <w:rPr>
          <w:rFonts w:ascii="Arial" w:hAnsi="Arial" w:cs="Arial"/>
          <w:sz w:val="20"/>
          <w:sz-cs w:val="20"/>
          <w:b/>
          <w:color w:val="000000"/>
        </w:rPr>
        <w:t xml:space="preserve">Assignment</w:t>
      </w:r>
    </w:p>
    <w:p>
      <w:pPr/>
      <w:r>
        <w:rPr>
          <w:rFonts w:ascii="Arial" w:hAnsi="Arial" w:cs="Arial"/>
          <w:sz w:val="20"/>
          <w:sz-cs w:val="20"/>
          <w:color w:val="000000"/>
        </w:rPr>
        <w:t xml:space="preserve">Assigned to SERVICE type users only (TYPE = SERVICE)</w:t>
      </w:r>
    </w:p>
    <w:p>
      <w:pPr/>
      <w:r>
        <w:rPr>
          <w:rFonts w:ascii="Arial" w:hAnsi="Arial" w:cs="Arial"/>
          <w:sz w:val="20"/>
          <w:sz-cs w:val="20"/>
          <w:b/>
          <w:color w:val="000000"/>
        </w:rPr>
        <w:t xml:space="preserve">Purpose</w:t>
      </w:r>
    </w:p>
    <w:p>
      <w:pPr/>
      <w:r>
        <w:rPr>
          <w:rFonts w:ascii="Arial" w:hAnsi="Arial" w:cs="Arial"/>
          <w:sz w:val="20"/>
          <w:sz-cs w:val="20"/>
          <w:color w:val="000000"/>
        </w:rPr>
        <w:t xml:space="preserve">Automation, ETL, scheduled tasks, CI/CD pipelines, BI tool connections</w:t>
      </w:r>
    </w:p>
    <w:p>
      <w:pPr/>
      <w:r>
        <w:rPr>
          <w:rFonts w:ascii="Arial" w:hAnsi="Arial" w:cs="Arial"/>
          <w:sz w:val="20"/>
          <w:sz-cs w:val="20"/>
          <w:b/>
          <w:color w:val="000000"/>
        </w:rPr>
        <w:t xml:space="preserve">Authentication</w:t>
      </w:r>
    </w:p>
    <w:p>
      <w:pPr/>
      <w:r>
        <w:rPr>
          <w:rFonts w:ascii="Arial" w:hAnsi="Arial" w:cs="Arial"/>
          <w:sz w:val="20"/>
          <w:sz-cs w:val="20"/>
          <w:color w:val="000000"/>
        </w:rPr>
        <w:t xml:space="preserve">Key-pair, OAuth, or Programmatic Access Tokens (PAT) - NO passwords!</w:t>
      </w:r>
    </w:p>
    <w:p>
      <w:pPr/>
      <w:r>
        <w:rPr>
          <w:rFonts w:ascii="Arial" w:hAnsi="Arial" w:cs="Arial"/>
          <w:sz w:val="20"/>
          <w:sz-cs w:val="20"/>
          <w:b/>
          <w:color w:val="000000"/>
        </w:rPr>
        <w:t xml:space="preserve">Privileges</w:t>
      </w:r>
    </w:p>
    <w:p>
      <w:pPr/>
      <w:r>
        <w:rPr>
          <w:rFonts w:ascii="Arial" w:hAnsi="Arial" w:cs="Arial"/>
          <w:sz w:val="20"/>
          <w:sz-cs w:val="20"/>
          <w:color w:val="000000"/>
        </w:rPr>
        <w:t xml:space="preserve">Only what automation needs - strict least privilege principle</w:t>
      </w:r>
    </w:p>
    <w:p>
      <w:pPr/>
      <w:r>
        <w:rPr>
          <w:rFonts w:ascii="Arial" w:hAnsi="Arial" w:cs="Arial"/>
          <w:sz w:val="20"/>
          <w:sz-cs w:val="20"/>
          <w:b/>
          <w:color w:val="000000"/>
        </w:rPr>
        <w:t xml:space="preserve">MFA</w:t>
      </w:r>
    </w:p>
    <w:p>
      <w:pPr/>
      <w:r>
        <w:rPr>
          <w:rFonts w:ascii="Arial" w:hAnsi="Arial" w:cs="Arial"/>
          <w:sz w:val="20"/>
          <w:sz-cs w:val="20"/>
          <w:color w:val="000000"/>
        </w:rPr>
        <w:t xml:space="preserve">SERVICE type users are EXEMPT from MFA requirement (they cannot use MFA)</w:t>
      </w:r>
    </w:p>
    <w:p>
      <w:pPr/>
      <w:r>
        <w:rPr>
          <w:rFonts w:ascii="Arial" w:hAnsi="Arial" w:cs="Arial"/>
          <w:sz w:val="20"/>
          <w:sz-cs w:val="20"/>
          <w:b/>
          <w:color w:val="000000"/>
        </w:rPr>
        <w:t xml:space="preserve">Naming Convention</w:t>
      </w:r>
    </w:p>
    <w:p>
      <w:pPr>
        <w:spacing w:after="40"/>
      </w:pPr>
      <w:r>
        <w:rPr>
          <w:rFonts w:ascii="Arial" w:hAnsi="Arial" w:cs="Arial"/>
          <w:sz w:val="20"/>
          <w:sz-cs w:val="20"/>
          <w:color w:val="000000"/>
        </w:rPr>
        <w:t xml:space="preserve">{ENV}_{SYSTEM}_{PURPOSE}_SR</w:t>
      </w:r>
    </w:p>
    <w:p>
      <w:pPr>
        <w:spacing w:after="40"/>
      </w:pPr>
      <w:r>
        <w:rPr>
          <w:rFonts w:ascii="Arial" w:hAnsi="Arial" w:cs="Arial"/>
          <w:sz w:val="20"/>
          <w:sz-cs w:val="20"/>
          <w:color w:val="000000"/>
        </w:rPr>
        <w:t xml:space="preserve">Examples: PROD_DATABRICKS_ETL_SR, PROD_DBT_TRANSFORM_SR, PROD_TABLEAU_BI_SR</w:t>
      </w:r>
    </w:p>
    <w:p>
      <w:pPr>
        <w:spacing w:after="100"/>
      </w:pPr>
      <w:r>
        <w:rPr>
          <w:rFonts w:ascii="Arial" w:hAnsi="Arial" w:cs="Arial"/>
          <w:sz w:val="20"/>
          <w:sz-cs w:val="20"/>
          <w:color w:val="000000"/>
        </w:rPr>
        <w:t xml:space="preserve"/>
      </w:r>
    </w:p>
    <w:p>
      <w:pPr>
        <w:spacing w:before="300" w:after="150"/>
      </w:pPr>
      <w:r>
        <w:rPr>
          <w:rFonts w:ascii="Arial" w:hAnsi="Arial" w:cs="Arial"/>
          <w:sz w:val="26"/>
          <w:sz-cs w:val="26"/>
          <w:b/>
          <w:color w:val="29B5E8"/>
        </w:rPr>
        <w:t xml:space="preserve">7.2 User Types (Per Official Documentation)</w:t>
      </w:r>
    </w:p>
    <w:p>
      <w:pPr/>
      <w:r>
        <w:rPr>
          <w:rFonts w:ascii="Arial" w:hAnsi="Arial" w:cs="Arial"/>
          <w:sz w:val="20"/>
          <w:sz-cs w:val="20"/>
          <w:b/>
          <w:color w:val="FFFFFF"/>
        </w:rPr>
        <w:t xml:space="preserve">User Type</w:t>
      </w:r>
    </w:p>
    <w:p>
      <w:pPr/>
      <w:r>
        <w:rPr>
          <w:rFonts w:ascii="Arial" w:hAnsi="Arial" w:cs="Arial"/>
          <w:sz w:val="20"/>
          <w:sz-cs w:val="20"/>
          <w:b/>
          <w:color w:val="FFFFFF"/>
        </w:rPr>
        <w:t xml:space="preserve">Purpose</w:t>
      </w:r>
    </w:p>
    <w:p>
      <w:pPr/>
      <w:r>
        <w:rPr>
          <w:rFonts w:ascii="Arial" w:hAnsi="Arial" w:cs="Arial"/>
          <w:sz w:val="20"/>
          <w:sz-cs w:val="20"/>
          <w:b/>
          <w:color w:val="FFFFFF"/>
        </w:rPr>
        <w:t xml:space="preserve">Auth Methods</w:t>
      </w:r>
    </w:p>
    <w:p>
      <w:pPr/>
      <w:r>
        <w:rPr>
          <w:rFonts w:ascii="Arial" w:hAnsi="Arial" w:cs="Arial"/>
          <w:sz w:val="20"/>
          <w:sz-cs w:val="20"/>
          <w:b/>
          <w:color w:val="FFFFFF"/>
        </w:rPr>
        <w:t xml:space="preserve">MFA Required?</w:t>
      </w:r>
    </w:p>
    <w:p>
      <w:pPr/>
      <w:r>
        <w:rPr>
          <w:rFonts w:ascii="Arial" w:hAnsi="Arial" w:cs="Arial"/>
          <w:sz w:val="20"/>
          <w:sz-cs w:val="20"/>
          <w:b/>
          <w:color w:val="000000"/>
        </w:rPr>
        <w:t xml:space="preserve">PERSON</w:t>
      </w:r>
    </w:p>
    <w:p>
      <w:pPr>
        <w:spacing w:after="40"/>
      </w:pPr>
      <w:r>
        <w:rPr>
          <w:rFonts w:ascii="Arial" w:hAnsi="Arial" w:cs="Arial"/>
          <w:sz w:val="20"/>
          <w:sz-cs w:val="20"/>
          <w:color w:val="000000"/>
        </w:rPr>
        <w:t xml:space="preserve">Human users</w:t>
      </w:r>
    </w:p>
    <w:p>
      <w:pPr>
        <w:spacing w:after="40"/>
      </w:pPr>
      <w:r>
        <w:rPr>
          <w:rFonts w:ascii="Arial" w:hAnsi="Arial" w:cs="Arial"/>
          <w:sz w:val="20"/>
          <w:sz-cs w:val="20"/>
          <w:color w:val="000000"/>
        </w:rPr>
        <w:t xml:space="preserve">(interactive)</w:t>
      </w:r>
    </w:p>
    <w:p>
      <w:pPr>
        <w:spacing w:after="40"/>
      </w:pPr>
      <w:r>
        <w:rPr>
          <w:rFonts w:ascii="Arial" w:hAnsi="Arial" w:cs="Arial"/>
          <w:sz w:val="20"/>
          <w:sz-cs w:val="20"/>
          <w:color w:val="000000"/>
        </w:rPr>
        <w:t xml:space="preserve">Password, SSO, OAuth,</w:t>
      </w:r>
    </w:p>
    <w:p>
      <w:pPr>
        <w:spacing w:after="40"/>
      </w:pPr>
      <w:r>
        <w:rPr>
          <w:rFonts w:ascii="Arial" w:hAnsi="Arial" w:cs="Arial"/>
          <w:sz w:val="20"/>
          <w:sz-cs w:val="20"/>
          <w:color w:val="000000"/>
        </w:rPr>
        <w:t xml:space="preserve">Key-pair, PAT</w:t>
      </w:r>
    </w:p>
    <w:p>
      <w:pPr/>
      <w:r>
        <w:rPr>
          <w:rFonts w:ascii="Arial" w:hAnsi="Arial" w:cs="Arial"/>
          <w:sz w:val="20"/>
          <w:sz-cs w:val="20"/>
          <w:color w:val="000000"/>
        </w:rPr>
        <w:t xml:space="preserve">Yes (Nov 2025 mandate)</w:t>
      </w:r>
    </w:p>
    <w:p>
      <w:pPr/>
      <w:r>
        <w:rPr>
          <w:rFonts w:ascii="Arial" w:hAnsi="Arial" w:cs="Arial"/>
          <w:sz w:val="20"/>
          <w:sz-cs w:val="20"/>
          <w:b/>
          <w:color w:val="000000"/>
        </w:rPr>
        <w:t xml:space="preserve">SERVICE</w:t>
      </w:r>
    </w:p>
    <w:p>
      <w:pPr>
        <w:spacing w:after="40"/>
      </w:pPr>
      <w:r>
        <w:rPr>
          <w:rFonts w:ascii="Arial" w:hAnsi="Arial" w:cs="Arial"/>
          <w:sz w:val="20"/>
          <w:sz-cs w:val="20"/>
          <w:color w:val="000000"/>
        </w:rPr>
        <w:t xml:space="preserve">Automation/ETL</w:t>
      </w:r>
    </w:p>
    <w:p>
      <w:pPr>
        <w:spacing w:after="40"/>
      </w:pPr>
      <w:r>
        <w:rPr>
          <w:rFonts w:ascii="Arial" w:hAnsi="Arial" w:cs="Arial"/>
          <w:sz w:val="20"/>
          <w:sz-cs w:val="20"/>
          <w:color w:val="000000"/>
        </w:rPr>
        <w:t xml:space="preserve">(non-interactive)</w:t>
      </w:r>
    </w:p>
    <w:p>
      <w:pPr>
        <w:spacing w:after="40"/>
      </w:pPr>
      <w:r>
        <w:rPr>
          <w:rFonts w:ascii="Arial" w:hAnsi="Arial" w:cs="Arial"/>
          <w:sz w:val="20"/>
          <w:sz-cs w:val="20"/>
          <w:color w:val="000000"/>
        </w:rPr>
        <w:t xml:space="preserve">Key-pair, OAuth, PAT only</w:t>
      </w:r>
    </w:p>
    <w:p>
      <w:pPr>
        <w:spacing w:after="40"/>
      </w:pPr>
      <w:r>
        <w:rPr>
          <w:rFonts w:ascii="Arial" w:hAnsi="Arial" w:cs="Arial"/>
          <w:sz w:val="20"/>
          <w:sz-cs w:val="20"/>
          <w:color w:val="000000"/>
        </w:rPr>
        <w:t xml:space="preserve">(NO password, NO SSO)</w:t>
      </w:r>
    </w:p>
    <w:p>
      <w:pPr/>
      <w:r>
        <w:rPr>
          <w:rFonts w:ascii="Arial" w:hAnsi="Arial" w:cs="Arial"/>
          <w:sz w:val="20"/>
          <w:sz-cs w:val="20"/>
          <w:color w:val="000000"/>
        </w:rPr>
        <w:t xml:space="preserve">No (cannot use MFA)</w:t>
      </w:r>
    </w:p>
    <w:p>
      <w:pPr/>
      <w:r>
        <w:rPr>
          <w:rFonts w:ascii="Arial" w:hAnsi="Arial" w:cs="Arial"/>
          <w:sz w:val="20"/>
          <w:sz-cs w:val="20"/>
          <w:b/>
          <w:color w:val="000000"/>
        </w:rPr>
        <w:t xml:space="preserve">LEGACY_SERVICE</w:t>
      </w:r>
    </w:p>
    <w:p>
      <w:pPr>
        <w:spacing w:after="40"/>
      </w:pPr>
      <w:r>
        <w:rPr>
          <w:rFonts w:ascii="Arial" w:hAnsi="Arial" w:cs="Arial"/>
          <w:sz w:val="20"/>
          <w:sz-cs w:val="20"/>
          <w:color w:val="000000"/>
        </w:rPr>
        <w:t xml:space="preserve">Transitional</w:t>
      </w:r>
    </w:p>
    <w:p>
      <w:pPr>
        <w:spacing w:after="40"/>
      </w:pPr>
      <w:r>
        <w:rPr>
          <w:rFonts w:ascii="Arial" w:hAnsi="Arial" w:cs="Arial"/>
          <w:sz w:val="20"/>
          <w:sz-cs w:val="20"/>
          <w:color w:val="000000"/>
        </w:rPr>
        <w:t xml:space="preserve">(being deprecated)</w:t>
      </w:r>
    </w:p>
    <w:p>
      <w:pPr>
        <w:spacing w:after="40"/>
      </w:pPr>
      <w:r>
        <w:rPr>
          <w:rFonts w:ascii="Arial" w:hAnsi="Arial" w:cs="Arial"/>
          <w:sz w:val="20"/>
          <w:sz-cs w:val="20"/>
          <w:color w:val="000000"/>
        </w:rPr>
        <w:t xml:space="preserve">Password, SSO,</w:t>
      </w:r>
    </w:p>
    <w:p>
      <w:pPr>
        <w:spacing w:after="40"/>
      </w:pPr>
      <w:r>
        <w:rPr>
          <w:rFonts w:ascii="Arial" w:hAnsi="Arial" w:cs="Arial"/>
          <w:sz w:val="20"/>
          <w:sz-cs w:val="20"/>
          <w:color w:val="000000"/>
        </w:rPr>
        <w:t xml:space="preserve">Key-pair, OAuth, PAT</w:t>
      </w:r>
    </w:p>
    <w:p>
      <w:pPr/>
      <w:r>
        <w:rPr>
          <w:rFonts w:ascii="Arial" w:hAnsi="Arial" w:cs="Arial"/>
          <w:sz w:val="20"/>
          <w:sz-cs w:val="20"/>
          <w:color w:val="000000"/>
        </w:rPr>
        <w:t xml:space="preserve">No (deprecated Oct 2026)</w:t>
      </w:r>
    </w:p>
    <w:p>
      <w:pPr>
        <w:spacing w:after="100"/>
      </w:pPr>
      <w:r>
        <w:rPr>
          <w:rFonts w:ascii="Arial" w:hAnsi="Arial" w:cs="Arial"/>
          <w:sz w:val="20"/>
          <w:sz-cs w:val="20"/>
          <w:color w:val="000000"/>
        </w:rPr>
        <w:t xml:space="preserve"/>
      </w:r>
    </w:p>
    <w:p>
      <w:pPr>
        <w:spacing w:before="300" w:after="150"/>
      </w:pPr>
      <w:r>
        <w:rPr>
          <w:rFonts w:ascii="Arial" w:hAnsi="Arial" w:cs="Arial"/>
          <w:sz w:val="26"/>
          <w:sz-cs w:val="26"/>
          <w:b/>
          <w:color w:val="29B5E8"/>
        </w:rPr>
        <w:t xml:space="preserve">7.3 SQL Examples - Creating Service Roles</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59669"/>
        </w:rPr>
        <w:t xml:space="preserve">-- CREATE SERVICE ROLE AND SERVICE USER</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1: Create Service Role</w:t>
      </w:r>
    </w:p>
    <w:p>
      <w:pPr>
        <w:spacing w:after="20"/>
      </w:pPr>
      <w:r>
        <w:rPr>
          <w:rFonts w:ascii="Courier New" w:hAnsi="Courier New" w:cs="Courier New"/>
          <w:sz w:val="18"/>
          <w:sz-cs w:val="18"/>
          <w:color w:val="000000"/>
        </w:rPr>
        <w:t xml:space="preserve">CREATE ROLE PROD_DATABRICKS_ETL_SR</w:t>
      </w:r>
    </w:p>
    <w:p>
      <w:pPr>
        <w:spacing w:after="20"/>
      </w:pPr>
      <w:r>
        <w:rPr>
          <w:rFonts w:ascii="Courier New" w:hAnsi="Courier New" w:cs="Courier New"/>
          <w:sz w:val="18"/>
          <w:sz-cs w:val="18"/>
          <w:color w:val="000000"/>
        </w:rPr>
        <w:t xml:space="preserve">  COMMENT = 'Service role for Databricks ETL pipelines';</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2: Grant specific privileges (least privilege!)</w:t>
      </w:r>
    </w:p>
    <w:p>
      <w:pPr>
        <w:spacing w:after="20"/>
      </w:pPr>
      <w:r>
        <w:rPr>
          <w:rFonts w:ascii="Courier New" w:hAnsi="Courier New" w:cs="Courier New"/>
          <w:sz w:val="18"/>
          <w:sz-cs w:val="18"/>
          <w:color w:val="000000"/>
        </w:rPr>
        <w:t xml:space="preserve">GRANT USAGE ON WAREHOUSE ETL_WH TO ROLE PROD_DATABRICKS_ETL_SR;</w:t>
      </w:r>
    </w:p>
    <w:p>
      <w:pPr>
        <w:spacing w:after="20"/>
      </w:pPr>
      <w:r>
        <w:rPr>
          <w:rFonts w:ascii="Courier New" w:hAnsi="Courier New" w:cs="Courier New"/>
          <w:sz w:val="18"/>
          <w:sz-cs w:val="18"/>
          <w:color w:val="000000"/>
        </w:rPr>
        <w:t xml:space="preserve">GRANT USAGE ON DATABASE RAW_DB TO ROLE PROD_DATABRICKS_ETL_SR;</w:t>
      </w:r>
    </w:p>
    <w:p>
      <w:pPr>
        <w:spacing w:after="20"/>
      </w:pPr>
      <w:r>
        <w:rPr>
          <w:rFonts w:ascii="Courier New" w:hAnsi="Courier New" w:cs="Courier New"/>
          <w:sz w:val="18"/>
          <w:sz-cs w:val="18"/>
          <w:color w:val="000000"/>
        </w:rPr>
        <w:t xml:space="preserve">GRANT USAGE ON SCHEMA RAW_DB.LANDING TO ROLE PROD_DATABRICKS_ETL_SR;</w:t>
      </w:r>
    </w:p>
    <w:p>
      <w:pPr>
        <w:spacing w:after="20"/>
      </w:pPr>
      <w:r>
        <w:rPr>
          <w:rFonts w:ascii="Courier New" w:hAnsi="Courier New" w:cs="Courier New"/>
          <w:sz w:val="18"/>
          <w:sz-cs w:val="18"/>
          <w:color w:val="000000"/>
        </w:rPr>
        <w:t xml:space="preserve">GRANT INSERT, SELECT ON ALL TABLES IN SCHEMA RAW_DB.LANDING</w:t>
      </w:r>
    </w:p>
    <w:p>
      <w:pPr>
        <w:spacing w:after="20"/>
      </w:pPr>
      <w:r>
        <w:rPr>
          <w:rFonts w:ascii="Courier New" w:hAnsi="Courier New" w:cs="Courier New"/>
          <w:sz w:val="18"/>
          <w:sz-cs w:val="18"/>
          <w:color w:val="000000"/>
        </w:rPr>
        <w:t xml:space="preserve">  TO ROLE PROD_DATABRICKS_ETL_SR;</w:t>
      </w:r>
    </w:p>
    <w:p>
      <w:pPr>
        <w:spacing w:after="20"/>
      </w:pPr>
      <w:r>
        <w:rPr>
          <w:rFonts w:ascii="Courier New" w:hAnsi="Courier New" w:cs="Courier New"/>
          <w:sz w:val="18"/>
          <w:sz-cs w:val="18"/>
          <w:color w:val="000000"/>
        </w:rPr>
        <w:t xml:space="preserve">GRANT INSERT, SELECT ON FUTURE TABLES IN SCHEMA RAW_DB.LANDING</w:t>
      </w:r>
    </w:p>
    <w:p>
      <w:pPr>
        <w:spacing w:after="20"/>
      </w:pPr>
      <w:r>
        <w:rPr>
          <w:rFonts w:ascii="Courier New" w:hAnsi="Courier New" w:cs="Courier New"/>
          <w:sz w:val="18"/>
          <w:sz-cs w:val="18"/>
          <w:color w:val="000000"/>
        </w:rPr>
        <w:t xml:space="preserve">  TO ROLE PROD_DATABRICKS_ETL_SR;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3: Connect to SYSADMIN</w:t>
      </w:r>
    </w:p>
    <w:p>
      <w:pPr>
        <w:spacing w:after="20"/>
      </w:pPr>
      <w:r>
        <w:rPr>
          <w:rFonts w:ascii="Courier New" w:hAnsi="Courier New" w:cs="Courier New"/>
          <w:sz w:val="18"/>
          <w:sz-cs w:val="18"/>
          <w:color w:val="000000"/>
        </w:rPr>
        <w:t xml:space="preserve">GRANT ROLE PROD_DATABRICKS_ETL_SR TO ROLE SYSADMIN;</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4: Create SERVICE type user (no password!)</w:t>
      </w:r>
    </w:p>
    <w:p>
      <w:pPr>
        <w:spacing w:after="20"/>
      </w:pPr>
      <w:r>
        <w:rPr>
          <w:rFonts w:ascii="Courier New" w:hAnsi="Courier New" w:cs="Courier New"/>
          <w:sz w:val="18"/>
          <w:sz-cs w:val="18"/>
          <w:color w:val="000000"/>
        </w:rPr>
        <w:t xml:space="preserve">CREATE USER SVC_DATABRICKS_ETL</w:t>
      </w:r>
    </w:p>
    <w:p>
      <w:pPr>
        <w:spacing w:after="20"/>
      </w:pPr>
      <w:r>
        <w:rPr>
          <w:rFonts w:ascii="Courier New" w:hAnsi="Courier New" w:cs="Courier New"/>
          <w:sz w:val="18"/>
          <w:sz-cs w:val="18"/>
          <w:color w:val="000000"/>
        </w:rPr>
        <w:t xml:space="preserve">  TYPE = SERVICE</w:t>
      </w:r>
    </w:p>
    <w:p>
      <w:pPr>
        <w:spacing w:after="20"/>
      </w:pPr>
      <w:r>
        <w:rPr>
          <w:rFonts w:ascii="Courier New" w:hAnsi="Courier New" w:cs="Courier New"/>
          <w:sz w:val="18"/>
          <w:sz-cs w:val="18"/>
          <w:color w:val="000000"/>
        </w:rPr>
        <w:t xml:space="preserve">  DEFAULT_ROLE = PROD_DATABRICKS_ETL_SR</w:t>
      </w:r>
    </w:p>
    <w:p>
      <w:pPr>
        <w:spacing w:after="20"/>
      </w:pPr>
      <w:r>
        <w:rPr>
          <w:rFonts w:ascii="Courier New" w:hAnsi="Courier New" w:cs="Courier New"/>
          <w:sz w:val="18"/>
          <w:sz-cs w:val="18"/>
          <w:color w:val="000000"/>
        </w:rPr>
        <w:t xml:space="preserve">  COMMENT = 'Service account for Databricks ETL - key-pair auth only';</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5: Assign service role to service user</w:t>
      </w:r>
    </w:p>
    <w:p>
      <w:pPr>
        <w:spacing w:after="20"/>
      </w:pPr>
      <w:r>
        <w:rPr>
          <w:rFonts w:ascii="Courier New" w:hAnsi="Courier New" w:cs="Courier New"/>
          <w:sz w:val="18"/>
          <w:sz-cs w:val="18"/>
          <w:color w:val="000000"/>
        </w:rPr>
        <w:t xml:space="preserve">GRANT ROLE PROD_DATABRICKS_ETL_SR TO USER SVC_DATABRICKS_ETL;</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6: Set up key-pair authentication</w:t>
      </w:r>
    </w:p>
    <w:p>
      <w:pPr>
        <w:spacing w:after="20"/>
      </w:pPr>
      <w:r>
        <w:rPr>
          <w:rFonts w:ascii="Courier New" w:hAnsi="Courier New" w:cs="Courier New"/>
          <w:sz w:val="18"/>
          <w:sz-cs w:val="18"/>
          <w:color w:val="000000"/>
        </w:rPr>
        <w:t xml:space="preserve">ALTER USER SVC_DATABRICKS_ETL SET RSA_PUBLIC_KEY = 'MIIBIjANBgkqh...';</w:t>
      </w:r>
    </w:p>
    <w:p>
      <w:pPr>
        <w:spacing w:before="400" w:after="200"/>
      </w:pPr>
      <w:r>
        <w:rPr>
          <w:rFonts w:ascii="Arial" w:hAnsi="Arial" w:cs="Arial"/>
          <w:sz w:val="32"/>
          <w:sz-cs w:val="32"/>
          <w:b/>
          <w:color w:val="1E3A5F"/>
        </w:rPr>
        <w:t xml:space="preserve">Part 8: Role Type 5 - Database Roles (DR)</w:t>
      </w:r>
    </w:p>
    <w:p>
      <w:pPr>
        <w:spacing w:after="120"/>
      </w:pPr>
      <w:r>
        <w:rPr>
          <w:rFonts w:ascii="Arial" w:hAnsi="Arial" w:cs="Arial"/>
          <w:sz w:val="20"/>
          <w:sz-cs w:val="20"/>
          <w:b/>
          <w:color w:val="000000"/>
        </w:rPr>
        <w:t xml:space="preserve">Definition: Roles scoped to a single database. They provide portable, isolated access control that travels with the database during cloning and sharing operations.</w:t>
      </w:r>
    </w:p>
    <w:p>
      <w:pPr>
        <w:spacing w:before="300" w:after="150"/>
      </w:pPr>
      <w:r>
        <w:rPr>
          <w:rFonts w:ascii="Arial" w:hAnsi="Arial" w:cs="Arial"/>
          <w:sz w:val="26"/>
          <w:sz-cs w:val="26"/>
          <w:b/>
          <w:color w:val="29B5E8"/>
        </w:rPr>
        <w:t xml:space="preserve">8.1 Characteristics</w:t>
      </w:r>
    </w:p>
    <w:p>
      <w:pPr/>
      <w:r>
        <w:rPr>
          <w:rFonts w:ascii="Arial" w:hAnsi="Arial" w:cs="Arial"/>
          <w:sz w:val="20"/>
          <w:sz-cs w:val="20"/>
          <w:b/>
          <w:color w:val="FFFFFF"/>
        </w:rPr>
        <w:t xml:space="preserve">Characteristic</w:t>
      </w:r>
    </w:p>
    <w:p>
      <w:pPr/>
      <w:r>
        <w:rPr>
          <w:rFonts w:ascii="Arial" w:hAnsi="Arial" w:cs="Arial"/>
          <w:sz w:val="20"/>
          <w:sz-cs w:val="20"/>
          <w:b/>
          <w:color w:val="FFFFFF"/>
        </w:rPr>
        <w:t xml:space="preserve">Details</w:t>
      </w:r>
    </w:p>
    <w:p>
      <w:pPr/>
      <w:r>
        <w:rPr>
          <w:rFonts w:ascii="Arial" w:hAnsi="Arial" w:cs="Arial"/>
          <w:sz w:val="20"/>
          <w:sz-cs w:val="20"/>
          <w:b/>
          <w:color w:val="000000"/>
        </w:rPr>
        <w:t xml:space="preserve">Scope</w:t>
      </w:r>
    </w:p>
    <w:p>
      <w:pPr/>
      <w:r>
        <w:rPr>
          <w:rFonts w:ascii="Arial" w:hAnsi="Arial" w:cs="Arial"/>
          <w:sz w:val="20"/>
          <w:sz-cs w:val="20"/>
          <w:color w:val="000000"/>
        </w:rPr>
        <w:t xml:space="preserve">Exists within ONE database only - cannot access objects in other databases</w:t>
      </w:r>
    </w:p>
    <w:p>
      <w:pPr/>
      <w:r>
        <w:rPr>
          <w:rFonts w:ascii="Arial" w:hAnsi="Arial" w:cs="Arial"/>
          <w:sz w:val="20"/>
          <w:sz-cs w:val="20"/>
          <w:b/>
          <w:color w:val="000000"/>
        </w:rPr>
        <w:t xml:space="preserve">Portability</w:t>
      </w:r>
    </w:p>
    <w:p>
      <w:pPr/>
      <w:r>
        <w:rPr>
          <w:rFonts w:ascii="Arial" w:hAnsi="Arial" w:cs="Arial"/>
          <w:sz w:val="20"/>
          <w:sz-cs w:val="20"/>
          <w:color w:val="000000"/>
        </w:rPr>
        <w:t xml:space="preserve">Travels with database during cloning and sharing operations</w:t>
      </w:r>
    </w:p>
    <w:p>
      <w:pPr/>
      <w:r>
        <w:rPr>
          <w:rFonts w:ascii="Arial" w:hAnsi="Arial" w:cs="Arial"/>
          <w:sz w:val="20"/>
          <w:sz-cs w:val="20"/>
          <w:b/>
          <w:color w:val="000000"/>
        </w:rPr>
        <w:t xml:space="preserve">Assignment</w:t>
      </w:r>
    </w:p>
    <w:p>
      <w:pPr/>
      <w:r>
        <w:rPr>
          <w:rFonts w:ascii="Arial" w:hAnsi="Arial" w:cs="Arial"/>
          <w:sz w:val="20"/>
          <w:sz-cs w:val="20"/>
          <w:color w:val="000000"/>
        </w:rPr>
        <w:t xml:space="preserve">Can be granted to account-level roles OR other database roles in same database</w:t>
      </w:r>
    </w:p>
    <w:p>
      <w:pPr/>
      <w:r>
        <w:rPr>
          <w:rFonts w:ascii="Arial" w:hAnsi="Arial" w:cs="Arial"/>
          <w:sz w:val="20"/>
          <w:sz-cs w:val="20"/>
          <w:b/>
          <w:color w:val="000000"/>
        </w:rPr>
        <w:t xml:space="preserve">Activation</w:t>
      </w:r>
    </w:p>
    <w:p>
      <w:pPr/>
      <w:r>
        <w:rPr>
          <w:rFonts w:ascii="Arial" w:hAnsi="Arial" w:cs="Arial"/>
          <w:sz w:val="20"/>
          <w:sz-cs w:val="20"/>
          <w:color w:val="000000"/>
        </w:rPr>
        <w:t xml:space="preserve">CANNOT be activated directly in session - must be granted to an account role</w:t>
      </w:r>
    </w:p>
    <w:p>
      <w:pPr/>
      <w:r>
        <w:rPr>
          <w:rFonts w:ascii="Arial" w:hAnsi="Arial" w:cs="Arial"/>
          <w:sz w:val="20"/>
          <w:sz-cs w:val="20"/>
          <w:b/>
          <w:color w:val="000000"/>
        </w:rPr>
        <w:t xml:space="preserve">Auto USAGE</w:t>
      </w:r>
    </w:p>
    <w:p>
      <w:pPr/>
      <w:r>
        <w:rPr>
          <w:rFonts w:ascii="Arial" w:hAnsi="Arial" w:cs="Arial"/>
          <w:sz w:val="20"/>
          <w:sz-cs w:val="20"/>
          <w:color w:val="000000"/>
        </w:rPr>
        <w:t xml:space="preserve">When created, automatically receives USAGE privilege on the containing database</w:t>
      </w:r>
    </w:p>
    <w:p>
      <w:pPr/>
      <w:r>
        <w:rPr>
          <w:rFonts w:ascii="Arial" w:hAnsi="Arial" w:cs="Arial"/>
          <w:sz w:val="20"/>
          <w:sz-cs w:val="20"/>
          <w:b/>
          <w:color w:val="000000"/>
        </w:rPr>
        <w:t xml:space="preserve">Use Cases</w:t>
      </w:r>
    </w:p>
    <w:p>
      <w:pPr/>
      <w:r>
        <w:rPr>
          <w:rFonts w:ascii="Arial" w:hAnsi="Arial" w:cs="Arial"/>
          <w:sz w:val="20"/>
          <w:sz-cs w:val="20"/>
          <w:color w:val="000000"/>
        </w:rPr>
        <w:t xml:space="preserve">Data products, shared databases, multi-tenant applications, data marketplace</w:t>
      </w:r>
    </w:p>
    <w:p>
      <w:pPr/>
      <w:r>
        <w:rPr>
          <w:rFonts w:ascii="Arial" w:hAnsi="Arial" w:cs="Arial"/>
          <w:sz w:val="20"/>
          <w:sz-cs w:val="20"/>
          <w:b/>
          <w:color w:val="000000"/>
        </w:rPr>
        <w:t xml:space="preserve">Naming Convention</w:t>
      </w:r>
    </w:p>
    <w:p>
      <w:pPr>
        <w:spacing w:after="40"/>
      </w:pPr>
      <w:r>
        <w:rPr>
          <w:rFonts w:ascii="Arial" w:hAnsi="Arial" w:cs="Arial"/>
          <w:sz w:val="20"/>
          <w:sz-cs w:val="20"/>
          <w:color w:val="000000"/>
        </w:rPr>
        <w:t xml:space="preserve">{DATABASE}_{PURPOSE}_DR</w:t>
      </w:r>
    </w:p>
    <w:p>
      <w:pPr>
        <w:spacing w:after="40"/>
      </w:pPr>
      <w:r>
        <w:rPr>
          <w:rFonts w:ascii="Arial" w:hAnsi="Arial" w:cs="Arial"/>
          <w:sz w:val="20"/>
          <w:sz-cs w:val="20"/>
          <w:color w:val="000000"/>
        </w:rPr>
        <w:t xml:space="preserve">Examples: SALES_DB_READER_DR, FINANCE_DB_ANALYST_DR</w:t>
      </w:r>
    </w:p>
    <w:p>
      <w:pPr>
        <w:spacing w:after="100"/>
      </w:pPr>
      <w:r>
        <w:rPr>
          <w:rFonts w:ascii="Arial" w:hAnsi="Arial" w:cs="Arial"/>
          <w:sz w:val="20"/>
          <w:sz-cs w:val="20"/>
          <w:color w:val="000000"/>
        </w:rPr>
        <w:t xml:space="preserve"/>
      </w:r>
    </w:p>
    <w:p>
      <w:pPr>
        <w:spacing w:before="300" w:after="150"/>
      </w:pPr>
      <w:r>
        <w:rPr>
          <w:rFonts w:ascii="Arial" w:hAnsi="Arial" w:cs="Arial"/>
          <w:sz w:val="26"/>
          <w:sz-cs w:val="26"/>
          <w:b/>
          <w:color w:val="29B5E8"/>
        </w:rPr>
        <w:t xml:space="preserve">8.2 Database Roles vs Account Roles</w:t>
      </w:r>
    </w:p>
    <w:p>
      <w:pPr/>
      <w:r>
        <w:rPr>
          <w:rFonts w:ascii="Arial" w:hAnsi="Arial" w:cs="Arial"/>
          <w:sz w:val="20"/>
          <w:sz-cs w:val="20"/>
          <w:b/>
          <w:color w:val="FFFFFF"/>
        </w:rPr>
        <w:t xml:space="preserve">Aspect</w:t>
      </w:r>
    </w:p>
    <w:p>
      <w:pPr/>
      <w:r>
        <w:rPr>
          <w:rFonts w:ascii="Arial" w:hAnsi="Arial" w:cs="Arial"/>
          <w:sz w:val="20"/>
          <w:sz-cs w:val="20"/>
          <w:b/>
          <w:color w:val="FFFFFF"/>
        </w:rPr>
        <w:t xml:space="preserve">Account Roles</w:t>
      </w:r>
    </w:p>
    <w:p>
      <w:pPr/>
      <w:r>
        <w:rPr>
          <w:rFonts w:ascii="Arial" w:hAnsi="Arial" w:cs="Arial"/>
          <w:sz w:val="20"/>
          <w:sz-cs w:val="20"/>
          <w:b/>
          <w:color w:val="FFFFFF"/>
        </w:rPr>
        <w:t xml:space="preserve">Database Roles</w:t>
      </w:r>
    </w:p>
    <w:p>
      <w:pPr/>
      <w:r>
        <w:rPr>
          <w:rFonts w:ascii="Arial" w:hAnsi="Arial" w:cs="Arial"/>
          <w:sz w:val="20"/>
          <w:sz-cs w:val="20"/>
          <w:b/>
          <w:color w:val="000000"/>
        </w:rPr>
        <w:t xml:space="preserve">Scope</w:t>
      </w:r>
    </w:p>
    <w:p>
      <w:pPr/>
      <w:r>
        <w:rPr>
          <w:rFonts w:ascii="Arial" w:hAnsi="Arial" w:cs="Arial"/>
          <w:sz w:val="20"/>
          <w:sz-cs w:val="20"/>
          <w:color w:val="000000"/>
        </w:rPr>
        <w:t xml:space="preserve">Entire account - can access any object</w:t>
      </w:r>
    </w:p>
    <w:p>
      <w:pPr/>
      <w:r>
        <w:rPr>
          <w:rFonts w:ascii="Arial" w:hAnsi="Arial" w:cs="Arial"/>
          <w:sz w:val="20"/>
          <w:sz-cs w:val="20"/>
          <w:color w:val="000000"/>
        </w:rPr>
        <w:t xml:space="preserve">Single database only</w:t>
      </w:r>
    </w:p>
    <w:p>
      <w:pPr/>
      <w:r>
        <w:rPr>
          <w:rFonts w:ascii="Arial" w:hAnsi="Arial" w:cs="Arial"/>
          <w:sz w:val="20"/>
          <w:sz-cs w:val="20"/>
          <w:b/>
          <w:color w:val="000000"/>
        </w:rPr>
        <w:t xml:space="preserve">Creation</w:t>
      </w:r>
    </w:p>
    <w:p>
      <w:pPr/>
      <w:r>
        <w:rPr>
          <w:rFonts w:ascii="Courier New" w:hAnsi="Courier New" w:cs="Courier New"/>
          <w:sz w:val="18"/>
          <w:sz-cs w:val="18"/>
          <w:color w:val="000000"/>
        </w:rPr>
        <w:t xml:space="preserve">CREATE ROLE role_name;</w:t>
      </w:r>
    </w:p>
    <w:p>
      <w:pPr/>
      <w:r>
        <w:rPr>
          <w:rFonts w:ascii="Courier New" w:hAnsi="Courier New" w:cs="Courier New"/>
          <w:sz w:val="18"/>
          <w:sz-cs w:val="18"/>
          <w:color w:val="000000"/>
        </w:rPr>
        <w:t xml:space="preserve">CREATE DATABASE ROLE db.role_name;</w:t>
      </w:r>
    </w:p>
    <w:p>
      <w:pPr/>
      <w:r>
        <w:rPr>
          <w:rFonts w:ascii="Arial" w:hAnsi="Arial" w:cs="Arial"/>
          <w:sz w:val="20"/>
          <w:sz-cs w:val="20"/>
          <w:b/>
          <w:color w:val="000000"/>
        </w:rPr>
        <w:t xml:space="preserve">Cloning</w:t>
      </w:r>
    </w:p>
    <w:p>
      <w:pPr/>
      <w:r>
        <w:rPr>
          <w:rFonts w:ascii="Arial" w:hAnsi="Arial" w:cs="Arial"/>
          <w:sz w:val="20"/>
          <w:sz-cs w:val="20"/>
          <w:color w:val="000000"/>
        </w:rPr>
        <w:t xml:space="preserve">NOT included when database is cloned</w:t>
      </w:r>
    </w:p>
    <w:p>
      <w:pPr/>
      <w:r>
        <w:rPr>
          <w:rFonts w:ascii="Arial" w:hAnsi="Arial" w:cs="Arial"/>
          <w:sz w:val="20"/>
          <w:sz-cs w:val="20"/>
          <w:color w:val="000000"/>
        </w:rPr>
        <w:t xml:space="preserve">Included when database is cloned</w:t>
      </w:r>
    </w:p>
    <w:p>
      <w:pPr/>
      <w:r>
        <w:rPr>
          <w:rFonts w:ascii="Arial" w:hAnsi="Arial" w:cs="Arial"/>
          <w:sz w:val="20"/>
          <w:sz-cs w:val="20"/>
          <w:b/>
          <w:color w:val="000000"/>
        </w:rPr>
        <w:t xml:space="preserve">Sharing</w:t>
      </w:r>
    </w:p>
    <w:p>
      <w:pPr/>
      <w:r>
        <w:rPr>
          <w:rFonts w:ascii="Arial" w:hAnsi="Arial" w:cs="Arial"/>
          <w:sz w:val="20"/>
          <w:sz-cs w:val="20"/>
          <w:color w:val="000000"/>
        </w:rPr>
        <w:t xml:space="preserve">Cannot be shared with database</w:t>
      </w:r>
    </w:p>
    <w:p>
      <w:pPr/>
      <w:r>
        <w:rPr>
          <w:rFonts w:ascii="Arial" w:hAnsi="Arial" w:cs="Arial"/>
          <w:sz w:val="20"/>
          <w:sz-cs w:val="20"/>
          <w:color w:val="000000"/>
        </w:rPr>
        <w:t xml:space="preserve">Can be shared with database</w:t>
      </w:r>
    </w:p>
    <w:p>
      <w:pPr/>
      <w:r>
        <w:rPr>
          <w:rFonts w:ascii="Arial" w:hAnsi="Arial" w:cs="Arial"/>
          <w:sz w:val="20"/>
          <w:sz-cs w:val="20"/>
          <w:b/>
          <w:color w:val="000000"/>
        </w:rPr>
        <w:t xml:space="preserve">Direct Activation</w:t>
      </w:r>
    </w:p>
    <w:p>
      <w:pPr/>
      <w:r>
        <w:rPr>
          <w:rFonts w:ascii="Arial" w:hAnsi="Arial" w:cs="Arial"/>
          <w:sz w:val="20"/>
          <w:sz-cs w:val="20"/>
          <w:color w:val="000000"/>
        </w:rPr>
        <w:t xml:space="preserve">Yes - USE ROLE role_name;</w:t>
      </w:r>
    </w:p>
    <w:p>
      <w:pPr/>
      <w:r>
        <w:rPr>
          <w:rFonts w:ascii="Arial" w:hAnsi="Arial" w:cs="Arial"/>
          <w:sz w:val="20"/>
          <w:sz-cs w:val="20"/>
          <w:color w:val="000000"/>
        </w:rPr>
        <w:t xml:space="preserve">No - must grant to account role</w:t>
      </w:r>
    </w:p>
    <w:p>
      <w:pPr/>
      <w:r>
        <w:rPr>
          <w:rFonts w:ascii="Arial" w:hAnsi="Arial" w:cs="Arial"/>
          <w:sz w:val="20"/>
          <w:sz-cs w:val="20"/>
          <w:b/>
          <w:color w:val="000000"/>
        </w:rPr>
        <w:t xml:space="preserve">List Command</w:t>
      </w:r>
    </w:p>
    <w:p>
      <w:pPr/>
      <w:r>
        <w:rPr>
          <w:rFonts w:ascii="Arial" w:hAnsi="Arial" w:cs="Arial"/>
          <w:sz w:val="20"/>
          <w:sz-cs w:val="20"/>
          <w:color w:val="000000"/>
        </w:rPr>
        <w:t xml:space="preserve">SHOW ROLES;</w:t>
      </w:r>
    </w:p>
    <w:p>
      <w:pPr/>
      <w:r>
        <w:rPr>
          <w:rFonts w:ascii="Arial" w:hAnsi="Arial" w:cs="Arial"/>
          <w:sz w:val="20"/>
          <w:sz-cs w:val="20"/>
          <w:color w:val="000000"/>
        </w:rPr>
        <w:t xml:space="preserve">SHOW DATABASE ROLES IN DATABASE db;</w:t>
      </w:r>
    </w:p>
    <w:p>
      <w:pPr>
        <w:spacing w:after="100"/>
      </w:pPr>
      <w:r>
        <w:rPr>
          <w:rFonts w:ascii="Arial" w:hAnsi="Arial" w:cs="Arial"/>
          <w:sz w:val="20"/>
          <w:sz-cs w:val="20"/>
          <w:color w:val="000000"/>
        </w:rPr>
        <w:t xml:space="preserve"/>
      </w:r>
    </w:p>
    <w:p>
      <w:pPr>
        <w:spacing w:before="300" w:after="150"/>
      </w:pPr>
      <w:r>
        <w:rPr>
          <w:rFonts w:ascii="Arial" w:hAnsi="Arial" w:cs="Arial"/>
          <w:sz w:val="26"/>
          <w:sz-cs w:val="26"/>
          <w:b/>
          <w:color w:val="29B5E8"/>
        </w:rPr>
        <w:t xml:space="preserve">8.3 SQL Examples - Creating Database Roles</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59669"/>
        </w:rPr>
        <w:t xml:space="preserve">-- CREATE DATABASE ROLE</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1: Switch to target database</w:t>
      </w:r>
    </w:p>
    <w:p>
      <w:pPr>
        <w:spacing w:after="20"/>
      </w:pPr>
      <w:r>
        <w:rPr>
          <w:rFonts w:ascii="Courier New" w:hAnsi="Courier New" w:cs="Courier New"/>
          <w:sz w:val="18"/>
          <w:sz-cs w:val="18"/>
          <w:color w:val="000000"/>
        </w:rPr>
        <w:t xml:space="preserve">USE DATABASE SALES_DB;</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2: Create Database Role</w:t>
      </w:r>
    </w:p>
    <w:p>
      <w:pPr>
        <w:spacing w:after="20"/>
      </w:pPr>
      <w:r>
        <w:rPr>
          <w:rFonts w:ascii="Courier New" w:hAnsi="Courier New" w:cs="Courier New"/>
          <w:sz w:val="18"/>
          <w:sz-cs w:val="18"/>
          <w:color w:val="000000"/>
        </w:rPr>
        <w:t xml:space="preserve">CREATE DATABASE ROLE SALES_READER_DR</w:t>
      </w:r>
    </w:p>
    <w:p>
      <w:pPr>
        <w:spacing w:after="20"/>
      </w:pPr>
      <w:r>
        <w:rPr>
          <w:rFonts w:ascii="Courier New" w:hAnsi="Courier New" w:cs="Courier New"/>
          <w:sz w:val="18"/>
          <w:sz-cs w:val="18"/>
          <w:color w:val="000000"/>
        </w:rPr>
        <w:t xml:space="preserve">  COMMENT = 'Read access to all sales tables within SALES_DB';</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3: Grant privileges within the database</w:t>
      </w:r>
    </w:p>
    <w:p>
      <w:pPr>
        <w:spacing w:after="20"/>
      </w:pPr>
      <w:r>
        <w:rPr>
          <w:rFonts w:ascii="Courier New" w:hAnsi="Courier New" w:cs="Courier New"/>
          <w:sz w:val="18"/>
          <w:sz-cs w:val="18"/>
          <w:color w:val="000000"/>
        </w:rPr>
        <w:t xml:space="preserve">GRANT USAGE ON SCHEMA SALES_DB.PUBLIC TO DATABASE ROLE SALES_DB.SALES_READER_DR;</w:t>
      </w:r>
    </w:p>
    <w:p>
      <w:pPr>
        <w:spacing w:after="20"/>
      </w:pPr>
      <w:r>
        <w:rPr>
          <w:rFonts w:ascii="Courier New" w:hAnsi="Courier New" w:cs="Courier New"/>
          <w:sz w:val="18"/>
          <w:sz-cs w:val="18"/>
          <w:color w:val="000000"/>
        </w:rPr>
        <w:t xml:space="preserve">GRANT SELECT ON ALL TABLES IN SCHEMA SALES_DB.PUBLIC</w:t>
      </w:r>
    </w:p>
    <w:p>
      <w:pPr>
        <w:spacing w:after="20"/>
      </w:pPr>
      <w:r>
        <w:rPr>
          <w:rFonts w:ascii="Courier New" w:hAnsi="Courier New" w:cs="Courier New"/>
          <w:sz w:val="18"/>
          <w:sz-cs w:val="18"/>
          <w:color w:val="000000"/>
        </w:rPr>
        <w:t xml:space="preserve">  TO DATABASE ROLE SALES_DB.SALES_READER_DR;</w:t>
      </w:r>
    </w:p>
    <w:p>
      <w:pPr>
        <w:spacing w:after="20"/>
      </w:pPr>
      <w:r>
        <w:rPr>
          <w:rFonts w:ascii="Courier New" w:hAnsi="Courier New" w:cs="Courier New"/>
          <w:sz w:val="18"/>
          <w:sz-cs w:val="18"/>
          <w:color w:val="000000"/>
        </w:rPr>
        <w:t xml:space="preserve">GRANT SELECT ON FUTURE TABLES IN SCHEMA SALES_DB.PUBLIC</w:t>
      </w:r>
    </w:p>
    <w:p>
      <w:pPr>
        <w:spacing w:after="20"/>
      </w:pPr>
      <w:r>
        <w:rPr>
          <w:rFonts w:ascii="Courier New" w:hAnsi="Courier New" w:cs="Courier New"/>
          <w:sz w:val="18"/>
          <w:sz-cs w:val="18"/>
          <w:color w:val="000000"/>
        </w:rPr>
        <w:t xml:space="preserve">  TO DATABASE ROLE SALES_DB.SALES_READER_DR;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4: Connect database role to account-level functional role</w:t>
      </w:r>
    </w:p>
    <w:p>
      <w:pPr>
        <w:spacing w:after="20"/>
      </w:pPr>
      <w:r>
        <w:rPr>
          <w:rFonts w:ascii="Courier New" w:hAnsi="Courier New" w:cs="Courier New"/>
          <w:sz w:val="18"/>
          <w:sz-cs w:val="18"/>
          <w:color w:val="000000"/>
        </w:rPr>
        <w:t xml:space="preserve">GRANT DATABASE ROLE SALES_DB.SALES_READER_DR</w:t>
      </w:r>
    </w:p>
    <w:p>
      <w:pPr>
        <w:spacing w:after="20"/>
      </w:pPr>
      <w:r>
        <w:rPr>
          <w:rFonts w:ascii="Courier New" w:hAnsi="Courier New" w:cs="Courier New"/>
          <w:sz w:val="18"/>
          <w:sz-cs w:val="18"/>
          <w:color w:val="000000"/>
        </w:rPr>
        <w:t xml:space="preserve">  TO ROLE PROD_ANALYTICS_SALES_ANALYST_FR;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View database roles</w:t>
      </w:r>
    </w:p>
    <w:p>
      <w:pPr>
        <w:spacing w:after="20"/>
      </w:pPr>
      <w:r>
        <w:rPr>
          <w:rFonts w:ascii="Courier New" w:hAnsi="Courier New" w:cs="Courier New"/>
          <w:sz w:val="18"/>
          <w:sz-cs w:val="18"/>
          <w:color w:val="000000"/>
        </w:rPr>
        <w:t xml:space="preserve">SHOW DATABASE ROLES IN DATABASE SALES_DB;</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View grants to database role</w:t>
      </w:r>
    </w:p>
    <w:p>
      <w:pPr>
        <w:spacing w:after="20"/>
      </w:pPr>
      <w:r>
        <w:rPr>
          <w:rFonts w:ascii="Courier New" w:hAnsi="Courier New" w:cs="Courier New"/>
          <w:sz w:val="18"/>
          <w:sz-cs w:val="18"/>
          <w:color w:val="000000"/>
        </w:rPr>
        <w:t xml:space="preserve">SHOW GRANTS TO DATABASE ROLE SALES_DB.SALES_READER_DR;</w:t>
      </w:r>
    </w:p>
    <w:p>
      <w:pPr>
        <w:spacing w:before="400" w:after="200"/>
      </w:pPr>
      <w:r>
        <w:rPr>
          <w:rFonts w:ascii="Arial" w:hAnsi="Arial" w:cs="Arial"/>
          <w:sz w:val="32"/>
          <w:sz-cs w:val="32"/>
          <w:b/>
          <w:color w:val="1E3A5F"/>
        </w:rPr>
        <w:t xml:space="preserve">Part 9: Complete Role Hierarchy Diagrams</w:t>
      </w:r>
    </w:p>
    <w:p>
      <w:pPr>
        <w:spacing w:after="120"/>
      </w:pPr>
      <w:r>
        <w:rPr>
          <w:rFonts w:ascii="Arial" w:hAnsi="Arial" w:cs="Arial"/>
          <w:sz w:val="20"/>
          <w:sz-cs w:val="20"/>
          <w:color w:val="000000"/>
        </w:rPr>
        <w:t xml:space="preserve">This section provides editable diagrams showing how all role types connect together.</w:t>
      </w:r>
    </w:p>
    <w:p>
      <w:pPr>
        <w:spacing w:before="300" w:after="150"/>
      </w:pPr>
      <w:r>
        <w:rPr>
          <w:rFonts w:ascii="Arial" w:hAnsi="Arial" w:cs="Arial"/>
          <w:sz w:val="26"/>
          <w:sz-cs w:val="26"/>
          <w:b/>
          <w:color w:val="29B5E8"/>
        </w:rPr>
        <w:t xml:space="preserve">9.1 Complete Role Architecture</w:t>
      </w:r>
    </w:p>
    <w:p>
      <w:pPr>
        <w:jc w:val="center"/>
      </w:pPr>
      <w:r>
        <w:rPr>
          <w:rFonts w:ascii="Arial" w:hAnsi="Arial" w:cs="Arial"/>
          <w:sz w:val="22"/>
          <w:sz-cs w:val="22"/>
          <w:b/>
          <w:color w:val="FFFFFF"/>
        </w:rPr>
        <w:t xml:space="preserve">COMPLETE ROLE HIERARCHY - EDITABLE DIAGRAM</w:t>
      </w:r>
    </w:p>
    <w:p>
      <w:pPr/>
      <w:r>
        <w:rPr>
          <w:rFonts w:ascii="Arial" w:hAnsi="Arial" w:cs="Arial"/>
          <w:sz w:val="20"/>
          <w:sz-cs w:val="20"/>
          <w:color w:val="000000"/>
        </w:rPr>
        <w:t xml:space="preserve"/>
      </w:r>
    </w:p>
    <w:p>
      <w:pPr/>
      <w:r>
        <w:rPr>
          <w:rFonts w:ascii="Arial" w:hAnsi="Arial" w:cs="Arial"/>
          <w:sz w:val="20"/>
          <w:sz-cs w:val="20"/>
          <w:color w:val="000000"/>
        </w:rPr>
        <w:t xml:space="preserve"/>
      </w:r>
    </w:p>
    <w:p>
      <w:pPr>
        <w:jc w:val="center"/>
        <w:spacing w:after="40"/>
      </w:pPr>
      <w:r>
        <w:rPr>
          <w:rFonts w:ascii="Arial" w:hAnsi="Arial" w:cs="Arial"/>
          <w:sz w:val="16"/>
          <w:sz-cs w:val="16"/>
          <w:b/>
          <w:color w:val="FFFFFF"/>
        </w:rPr>
        <w:t xml:space="preserve">ACCOUNTADMIN</w:t>
      </w:r>
    </w:p>
    <w:p>
      <w:pPr>
        <w:jc w:val="center"/>
        <w:spacing w:after="40"/>
      </w:pPr>
      <w:r>
        <w:rPr>
          <w:rFonts w:ascii="Arial" w:hAnsi="Arial" w:cs="Arial"/>
          <w:sz w:val="16"/>
          <w:sz-cs w:val="16"/>
          <w:b/>
          <w:color w:val="FFFFFF"/>
        </w:rPr>
        <w:t xml:space="preserve">(Emergency Use Only)</w:t>
      </w:r>
    </w:p>
    <w:p>
      <w:pPr/>
      <w:r>
        <w:rPr>
          <w:rFonts w:ascii="Arial" w:hAnsi="Arial" w:cs="Arial"/>
          <w:sz w:val="20"/>
          <w:sz-cs w:val="20"/>
          <w:color w:val="000000"/>
        </w:rPr>
        <w:t xml:space="preserve"/>
      </w:r>
    </w:p>
    <w:p>
      <w:pPr/>
      <w:r>
        <w:rPr>
          <w:rFonts w:ascii="Arial" w:hAnsi="Arial" w:cs="Arial"/>
          <w:sz w:val="20"/>
          <w:sz-cs w:val="20"/>
          <w:color w:val="000000"/>
        </w:rPr>
        <w:t xml:space="preserve"/>
      </w:r>
    </w:p>
    <w:p>
      <w:pPr/>
      <w:r>
        <w:rPr>
          <w:rFonts w:ascii="Arial" w:hAnsi="Arial" w:cs="Arial"/>
          <w:sz w:val="20"/>
          <w:sz-cs w:val="20"/>
          <w:color w:val="000000"/>
        </w:rPr>
        <w:t xml:space="preserve"/>
      </w:r>
    </w:p>
    <w:p>
      <w:pPr>
        <w:jc w:val="center"/>
      </w:pPr>
      <w:r>
        <w:rPr>
          <w:rFonts w:ascii="Courier New" w:hAnsi="Courier New" w:cs="Courier New"/>
          <w:sz w:val="20"/>
          <w:sz-cs w:val="20"/>
          <w:color w:val="000000"/>
        </w:rPr>
        <w:t xml:space="preserve">┌──────────</w:t>
      </w:r>
    </w:p>
    <w:p>
      <w:pPr>
        <w:jc w:val="center"/>
      </w:pPr>
      <w:r>
        <w:rPr>
          <w:rFonts w:ascii="Courier New" w:hAnsi="Courier New" w:cs="Courier New"/>
          <w:sz w:val="20"/>
          <w:sz-cs w:val="20"/>
          <w:color w:val="000000"/>
        </w:rPr>
        <w:t xml:space="preserve">┴</w:t>
      </w:r>
    </w:p>
    <w:p>
      <w:pPr>
        <w:jc w:val="center"/>
      </w:pPr>
      <w:r>
        <w:rPr>
          <w:rFonts w:ascii="Courier New" w:hAnsi="Courier New" w:cs="Courier New"/>
          <w:sz w:val="20"/>
          <w:sz-cs w:val="20"/>
          <w:color w:val="000000"/>
        </w:rPr>
        <w:t xml:space="preserve">──────────┐</w:t>
      </w:r>
    </w:p>
    <w:p>
      <w:pPr/>
      <w:r>
        <w:rPr>
          <w:rFonts w:ascii="Arial" w:hAnsi="Arial" w:cs="Arial"/>
          <w:sz w:val="20"/>
          <w:sz-cs w:val="20"/>
          <w:color w:val="000000"/>
        </w:rPr>
        <w:t xml:space="preserve"/>
      </w:r>
    </w:p>
    <w:p>
      <w:pPr/>
      <w:r>
        <w:rPr>
          <w:rFonts w:ascii="Arial" w:hAnsi="Arial" w:cs="Arial"/>
          <w:sz w:val="20"/>
          <w:sz-cs w:val="20"/>
          <w:color w:val="000000"/>
        </w:rPr>
        <w:t xml:space="preserve"/>
      </w:r>
    </w:p>
    <w:p>
      <w:pPr>
        <w:jc w:val="center"/>
        <w:spacing w:after="40"/>
      </w:pPr>
      <w:r>
        <w:rPr>
          <w:rFonts w:ascii="Arial" w:hAnsi="Arial" w:cs="Arial"/>
          <w:sz w:val="16"/>
          <w:sz-cs w:val="16"/>
          <w:b/>
          <w:color w:val="FFFFFF"/>
        </w:rPr>
        <w:t xml:space="preserve">SECURITYADMIN</w:t>
      </w:r>
    </w:p>
    <w:p>
      <w:pPr>
        <w:jc w:val="center"/>
        <w:spacing w:after="40"/>
      </w:pPr>
      <w:r>
        <w:rPr>
          <w:rFonts w:ascii="Arial" w:hAnsi="Arial" w:cs="Arial"/>
          <w:sz w:val="16"/>
          <w:sz-cs w:val="16"/>
          <w:b/>
          <w:color w:val="FFFFFF"/>
        </w:rPr>
        <w:t xml:space="preserve">(Manages Grants)</w:t>
      </w:r>
    </w:p>
    <w:p>
      <w:pPr/>
      <w:r>
        <w:rPr>
          <w:rFonts w:ascii="Arial" w:hAnsi="Arial" w:cs="Arial"/>
          <w:sz w:val="20"/>
          <w:sz-cs w:val="20"/>
          <w:color w:val="000000"/>
        </w:rPr>
        <w:t xml:space="preserve"/>
      </w:r>
    </w:p>
    <w:p>
      <w:pPr>
        <w:jc w:val="center"/>
        <w:spacing w:after="40"/>
      </w:pPr>
      <w:r>
        <w:rPr>
          <w:rFonts w:ascii="Arial" w:hAnsi="Arial" w:cs="Arial"/>
          <w:sz w:val="16"/>
          <w:sz-cs w:val="16"/>
          <w:b/>
          <w:color w:val="FFFFFF"/>
        </w:rPr>
        <w:t xml:space="preserve">SYSADMIN</w:t>
      </w:r>
    </w:p>
    <w:p>
      <w:pPr>
        <w:jc w:val="center"/>
        <w:spacing w:after="40"/>
      </w:pPr>
      <w:r>
        <w:rPr>
          <w:rFonts w:ascii="Arial" w:hAnsi="Arial" w:cs="Arial"/>
          <w:sz w:val="16"/>
          <w:sz-cs w:val="16"/>
          <w:b/>
          <w:color w:val="FFFFFF"/>
        </w:rPr>
        <w:t xml:space="preserve">(Manages Objects)</w:t>
      </w:r>
    </w:p>
    <w:p>
      <w:pPr/>
      <w:r>
        <w:rPr>
          <w:rFonts w:ascii="Arial" w:hAnsi="Arial" w:cs="Arial"/>
          <w:sz w:val="20"/>
          <w:sz-cs w:val="20"/>
          <w:color w:val="000000"/>
        </w:rPr>
        <w:t xml:space="preserve"/>
      </w:r>
    </w:p>
    <w:p>
      <w:pPr/>
      <w:r>
        <w:rPr>
          <w:rFonts w:ascii="Arial" w:hAnsi="Arial" w:cs="Arial"/>
          <w:sz w:val="20"/>
          <w:sz-cs w:val="20"/>
          <w:color w:val="000000"/>
        </w:rPr>
        <w:t xml:space="preserve"/>
      </w:r>
    </w:p>
    <w:p>
      <w:pPr>
        <w:jc w:val="center"/>
      </w:pPr>
      <w:r>
        <w:rPr>
          <w:rFonts w:ascii="Courier New" w:hAnsi="Courier New" w:cs="Courier New"/>
          <w:sz w:val="20"/>
          <w:sz-cs w:val="20"/>
          <w:color w:val="000000"/>
        </w:rPr>
        <w:t xml:space="preserve">│</w:t>
      </w:r>
    </w:p>
    <w:p>
      <w:pPr/>
      <w:r>
        <w:rPr>
          <w:rFonts w:ascii="Arial" w:hAnsi="Arial" w:cs="Arial"/>
          <w:sz w:val="20"/>
          <w:sz-cs w:val="20"/>
          <w:color w:val="000000"/>
        </w:rPr>
        <w:t xml:space="preserve"/>
      </w:r>
    </w:p>
    <w:p>
      <w:pPr>
        <w:jc w:val="center"/>
      </w:pPr>
      <w:r>
        <w:rPr>
          <w:rFonts w:ascii="Courier New" w:hAnsi="Courier New" w:cs="Courier New"/>
          <w:sz w:val="20"/>
          <w:sz-cs w:val="20"/>
          <w:color w:val="000000"/>
        </w:rPr>
        <w:t xml:space="preserve">│</w:t>
      </w:r>
    </w:p>
    <w:p>
      <w:pPr/>
      <w:r>
        <w:rPr>
          <w:rFonts w:ascii="Arial" w:hAnsi="Arial" w:cs="Arial"/>
          <w:sz w:val="20"/>
          <w:sz-cs w:val="20"/>
          <w:color w:val="000000"/>
        </w:rPr>
        <w:t xml:space="preserve"/>
      </w:r>
    </w:p>
    <w:p>
      <w:pPr/>
      <w:r>
        <w:rPr>
          <w:rFonts w:ascii="Arial" w:hAnsi="Arial" w:cs="Arial"/>
          <w:sz w:val="20"/>
          <w:sz-cs w:val="20"/>
          <w:color w:val="000000"/>
        </w:rPr>
        <w:t xml:space="preserve"/>
      </w:r>
    </w:p>
    <w:p>
      <w:pPr>
        <w:jc w:val="center"/>
        <w:spacing w:after="40"/>
      </w:pPr>
      <w:r>
        <w:rPr>
          <w:rFonts w:ascii="Arial" w:hAnsi="Arial" w:cs="Arial"/>
          <w:sz w:val="16"/>
          <w:sz-cs w:val="16"/>
          <w:b/>
          <w:color w:val="000000"/>
        </w:rPr>
        <w:t xml:space="preserve">USERADMIN</w:t>
      </w:r>
    </w:p>
    <w:p>
      <w:pPr>
        <w:jc w:val="center"/>
        <w:spacing w:after="40"/>
      </w:pPr>
      <w:r>
        <w:rPr>
          <w:rFonts w:ascii="Arial" w:hAnsi="Arial" w:cs="Arial"/>
          <w:sz w:val="16"/>
          <w:sz-cs w:val="16"/>
          <w:b/>
          <w:color w:val="000000"/>
        </w:rPr>
        <w:t xml:space="preserve">(Creates Users/Roles)</w:t>
      </w:r>
    </w:p>
    <w:p>
      <w:pPr/>
      <w:r>
        <w:rPr>
          <w:rFonts w:ascii="Arial" w:hAnsi="Arial" w:cs="Arial"/>
          <w:sz w:val="20"/>
          <w:sz-cs w:val="20"/>
          <w:color w:val="000000"/>
        </w:rPr>
        <w:t xml:space="preserve"/>
      </w:r>
    </w:p>
    <w:p>
      <w:pPr>
        <w:jc w:val="center"/>
        <w:spacing w:after="40"/>
      </w:pPr>
      <w:r>
        <w:rPr>
          <w:rFonts w:ascii="Arial" w:hAnsi="Arial" w:cs="Arial"/>
          <w:sz w:val="16"/>
          <w:sz-cs w:val="16"/>
          <w:b/>
          <w:color w:val="FFFFFF"/>
        </w:rPr>
        <w:t xml:space="preserve">CUSTOM ROLES</w:t>
      </w:r>
    </w:p>
    <w:p>
      <w:pPr>
        <w:jc w:val="center"/>
        <w:spacing w:after="40"/>
      </w:pPr>
      <w:r>
        <w:rPr>
          <w:rFonts w:ascii="Arial" w:hAnsi="Arial" w:cs="Arial"/>
          <w:sz w:val="16"/>
          <w:sz-cs w:val="16"/>
          <w:b/>
          <w:color w:val="FFFFFF"/>
        </w:rPr>
        <w:t xml:space="preserve">(Grant to SYSADMIN)</w:t>
      </w:r>
    </w:p>
    <w:p>
      <w:pPr/>
      <w:r>
        <w:rPr>
          <w:rFonts w:ascii="Arial" w:hAnsi="Arial" w:cs="Arial"/>
          <w:sz w:val="20"/>
          <w:sz-cs w:val="20"/>
          <w:color w:val="000000"/>
        </w:rPr>
        <w:t xml:space="preserve"/>
      </w:r>
    </w:p>
    <w:p>
      <w:pPr/>
      <w:r>
        <w:rPr>
          <w:rFonts w:ascii="Arial" w:hAnsi="Arial" w:cs="Arial"/>
          <w:sz w:val="20"/>
          <w:sz-cs w:val="20"/>
          <w:color w:val="000000"/>
        </w:rPr>
        <w:t xml:space="preserve"/>
      </w:r>
    </w:p>
    <w:p>
      <w:pPr>
        <w:jc w:val="center"/>
      </w:pPr>
      <w:r>
        <w:rPr>
          <w:rFonts w:ascii="Arial" w:hAnsi="Arial" w:cs="Arial"/>
          <w:sz w:val="14"/>
          <w:sz-cs w:val="14"/>
          <w:b/>
          <w:color w:val="FFFFFF"/>
        </w:rPr>
        <w:t xml:space="preserve">SERVICE ROLES (SR)</w:t>
      </w:r>
    </w:p>
    <w:p>
      <w:pPr>
        <w:jc w:val="center"/>
      </w:pPr>
      <w:r>
        <w:rPr>
          <w:rFonts w:ascii="Arial" w:hAnsi="Arial" w:cs="Arial"/>
          <w:sz w:val="14"/>
          <w:sz-cs w:val="14"/>
          <w:b/>
          <w:color w:val="FFFFFF"/>
        </w:rPr>
        <w:t xml:space="preserve">FUNCTIONAL ROLES (FR) - Assigned to Users</w:t>
      </w:r>
    </w:p>
    <w:p>
      <w:pPr/>
      <w:r>
        <w:rPr>
          <w:rFonts w:ascii="Arial" w:hAnsi="Arial" w:cs="Arial"/>
          <w:sz w:val="20"/>
          <w:sz-cs w:val="20"/>
          <w:color w:val="000000"/>
        </w:rPr>
        <w:t xml:space="preserve"/>
      </w:r>
    </w:p>
    <w:p>
      <w:pPr>
        <w:jc w:val="center"/>
        <w:spacing w:after="40"/>
      </w:pPr>
      <w:r>
        <w:rPr>
          <w:rFonts w:ascii="Arial" w:hAnsi="Arial" w:cs="Arial"/>
          <w:sz w:val="14"/>
          <w:sz-cs w:val="14"/>
          <w:color w:val="000000"/>
        </w:rPr>
        <w:t xml:space="preserve">ETL_SR</w:t>
      </w:r>
    </w:p>
    <w:p>
      <w:pPr>
        <w:jc w:val="center"/>
        <w:spacing w:after="40"/>
      </w:pPr>
      <w:r>
        <w:rPr>
          <w:rFonts w:ascii="Arial" w:hAnsi="Arial" w:cs="Arial"/>
          <w:sz w:val="14"/>
          <w:sz-cs w:val="14"/>
          <w:color w:val="000000"/>
        </w:rPr>
        <w:t xml:space="preserve">BI_SR</w:t>
      </w:r>
    </w:p>
    <w:p>
      <w:pPr>
        <w:jc w:val="center"/>
        <w:spacing w:after="40"/>
      </w:pPr>
      <w:r>
        <w:rPr>
          <w:rFonts w:ascii="Arial" w:hAnsi="Arial" w:cs="Arial"/>
          <w:sz w:val="14"/>
          <w:sz-cs w:val="14"/>
          <w:color w:val="000000"/>
        </w:rPr>
        <w:t xml:space="preserve">CI_CD_SR</w:t>
      </w:r>
    </w:p>
    <w:p>
      <w:pPr>
        <w:jc w:val="center"/>
      </w:pPr>
      <w:r>
        <w:rPr>
          <w:rFonts w:ascii="Arial" w:hAnsi="Arial" w:cs="Arial"/>
          <w:sz w:val="14"/>
          <w:sz-cs w:val="14"/>
          <w:color w:val="000000"/>
        </w:rPr>
        <w:t xml:space="preserve">ANALYST_FR</w:t>
      </w:r>
    </w:p>
    <w:p>
      <w:pPr>
        <w:jc w:val="center"/>
      </w:pPr>
      <w:r>
        <w:rPr>
          <w:rFonts w:ascii="Arial" w:hAnsi="Arial" w:cs="Arial"/>
          <w:sz w:val="14"/>
          <w:sz-cs w:val="14"/>
          <w:color w:val="000000"/>
        </w:rPr>
        <w:t xml:space="preserve">ENGINEER_FR</w:t>
      </w:r>
    </w:p>
    <w:p>
      <w:pPr>
        <w:jc w:val="center"/>
      </w:pPr>
      <w:r>
        <w:rPr>
          <w:rFonts w:ascii="Arial" w:hAnsi="Arial" w:cs="Arial"/>
          <w:sz w:val="14"/>
          <w:sz-cs w:val="14"/>
          <w:color w:val="000000"/>
        </w:rPr>
        <w:t xml:space="preserve">ADMIN_FR</w:t>
      </w:r>
    </w:p>
    <w:p>
      <w:pPr/>
      <w:r>
        <w:rPr>
          <w:rFonts w:ascii="Arial" w:hAnsi="Arial" w:cs="Arial"/>
          <w:sz w:val="20"/>
          <w:sz-cs w:val="20"/>
          <w:color w:val="000000"/>
        </w:rPr>
        <w:t xml:space="preserve"/>
      </w:r>
    </w:p>
    <w:p>
      <w:pPr>
        <w:jc w:val="center"/>
      </w:pPr>
      <w:r>
        <w:rPr>
          <w:rFonts w:ascii="Courier New" w:hAnsi="Courier New" w:cs="Courier New"/>
          <w:sz w:val="20"/>
          <w:sz-cs w:val="20"/>
          <w:color w:val="000000"/>
        </w:rPr>
        <w:t xml:space="preserve">│</w:t>
      </w:r>
    </w:p>
    <w:p>
      <w:pPr>
        <w:jc w:val="center"/>
      </w:pPr>
      <w:r>
        <w:rPr>
          <w:rFonts w:ascii="Courier New" w:hAnsi="Courier New" w:cs="Courier New"/>
          <w:sz w:val="20"/>
          <w:sz-cs w:val="20"/>
          <w:color w:val="000000"/>
        </w:rPr>
        <w:t xml:space="preserve">│</w:t>
      </w:r>
    </w:p>
    <w:p>
      <w:pPr>
        <w:jc w:val="center"/>
      </w:pPr>
      <w:r>
        <w:rPr>
          <w:rFonts w:ascii="Courier New" w:hAnsi="Courier New" w:cs="Courier New"/>
          <w:sz w:val="20"/>
          <w:sz-cs w:val="20"/>
          <w:color w:val="000000"/>
        </w:rPr>
        <w:t xml:space="preserve">│</w:t>
      </w:r>
    </w:p>
    <w:p>
      <w:pPr>
        <w:jc w:val="center"/>
      </w:pPr>
      <w:r>
        <w:rPr>
          <w:rFonts w:ascii="Courier New" w:hAnsi="Courier New" w:cs="Courier New"/>
          <w:sz w:val="20"/>
          <w:sz-cs w:val="20"/>
          <w:color w:val="000000"/>
        </w:rPr>
        <w:t xml:space="preserve">│</w:t>
      </w:r>
    </w:p>
    <w:p>
      <w:pPr/>
      <w:r>
        <w:rPr>
          <w:rFonts w:ascii="Arial" w:hAnsi="Arial" w:cs="Arial"/>
          <w:sz w:val="20"/>
          <w:sz-cs w:val="20"/>
          <w:color w:val="000000"/>
        </w:rPr>
        <w:t xml:space="preserve"/>
      </w:r>
    </w:p>
    <w:p>
      <w:pPr>
        <w:jc w:val="center"/>
      </w:pPr>
      <w:r>
        <w:rPr>
          <w:rFonts w:ascii="Courier New" w:hAnsi="Courier New" w:cs="Courier New"/>
          <w:sz w:val="20"/>
          <w:sz-cs w:val="20"/>
          <w:color w:val="000000"/>
        </w:rPr>
        <w:t xml:space="preserve">│</w:t>
      </w:r>
    </w:p>
    <w:p>
      <w:pPr>
        <w:jc w:val="center"/>
      </w:pPr>
      <w:r>
        <w:rPr>
          <w:rFonts w:ascii="Arial" w:hAnsi="Arial" w:cs="Arial"/>
          <w:sz w:val="14"/>
          <w:sz-cs w:val="14"/>
          <w:b/>
          <w:color w:val="FFFFFF"/>
        </w:rPr>
        <w:t xml:space="preserve">ACCESS ROLES (AR) - Hold Object Privileges</w:t>
      </w:r>
    </w:p>
    <w:p>
      <w:pPr/>
      <w:r>
        <w:rPr>
          <w:rFonts w:ascii="Arial" w:hAnsi="Arial" w:cs="Arial"/>
          <w:sz w:val="20"/>
          <w:sz-cs w:val="20"/>
          <w:color w:val="000000"/>
        </w:rPr>
        <w:t xml:space="preserve"/>
      </w:r>
    </w:p>
    <w:p>
      <w:pPr>
        <w:jc w:val="center"/>
      </w:pPr>
      <w:r>
        <w:rPr>
          <w:rFonts w:ascii="Courier New" w:hAnsi="Courier New" w:cs="Courier New"/>
          <w:sz w:val="20"/>
          <w:sz-cs w:val="20"/>
          <w:color w:val="000000"/>
        </w:rPr>
        <w:t xml:space="preserve">│</w:t>
      </w:r>
    </w:p>
    <w:p>
      <w:pPr>
        <w:jc w:val="center"/>
      </w:pPr>
      <w:r>
        <w:rPr>
          <w:rFonts w:ascii="Arial" w:hAnsi="Arial" w:cs="Arial"/>
          <w:sz w:val="14"/>
          <w:sz-cs w:val="14"/>
          <w:color w:val="000000"/>
        </w:rPr>
        <w:t xml:space="preserve">FINANCE_RO_AR</w:t>
      </w:r>
    </w:p>
    <w:p>
      <w:pPr>
        <w:jc w:val="center"/>
      </w:pPr>
      <w:r>
        <w:rPr>
          <w:rFonts w:ascii="Arial" w:hAnsi="Arial" w:cs="Arial"/>
          <w:sz w:val="14"/>
          <w:sz-cs w:val="14"/>
          <w:color w:val="000000"/>
        </w:rPr>
        <w:t xml:space="preserve">SALES_RW_AR</w:t>
      </w:r>
    </w:p>
    <w:p>
      <w:pPr>
        <w:jc w:val="center"/>
      </w:pPr>
      <w:r>
        <w:rPr>
          <w:rFonts w:ascii="Arial" w:hAnsi="Arial" w:cs="Arial"/>
          <w:sz w:val="14"/>
          <w:sz-cs w:val="14"/>
          <w:color w:val="000000"/>
        </w:rPr>
        <w:t xml:space="preserve">HR_FULL_AR</w:t>
      </w:r>
    </w:p>
    <w:p>
      <w:pPr/>
      <w:r>
        <w:rPr>
          <w:rFonts w:ascii="Arial" w:hAnsi="Arial" w:cs="Arial"/>
          <w:sz w:val="20"/>
          <w:sz-cs w:val="20"/>
          <w:color w:val="000000"/>
        </w:rPr>
        <w:t xml:space="preserve"/>
      </w:r>
    </w:p>
    <w:p>
      <w:pPr>
        <w:jc w:val="center"/>
      </w:pPr>
      <w:r>
        <w:rPr>
          <w:rFonts w:ascii="Arial" w:hAnsi="Arial" w:cs="Arial"/>
          <w:sz w:val="18"/>
          <w:sz-cs w:val="18"/>
          <w:color w:val="000000"/>
        </w:rPr>
        <w:t xml:space="preserve">↓</w:t>
      </w:r>
    </w:p>
    <w:p>
      <w:pPr>
        <w:jc w:val="center"/>
      </w:pPr>
      <w:r>
        <w:rPr>
          <w:rFonts w:ascii="Arial" w:hAnsi="Arial" w:cs="Arial"/>
          <w:sz w:val="18"/>
          <w:sz-cs w:val="18"/>
          <w:color w:val="000000"/>
        </w:rPr>
        <w:t xml:space="preserve">↓</w:t>
      </w:r>
    </w:p>
    <w:p>
      <w:pPr>
        <w:jc w:val="center"/>
      </w:pPr>
      <w:r>
        <w:rPr>
          <w:rFonts w:ascii="Arial" w:hAnsi="Arial" w:cs="Arial"/>
          <w:sz w:val="18"/>
          <w:sz-cs w:val="18"/>
          <w:color w:val="000000"/>
        </w:rPr>
        <w:t xml:space="preserve">↓</w:t>
      </w:r>
    </w:p>
    <w:p>
      <w:pPr>
        <w:jc w:val="center"/>
      </w:pPr>
      <w:r>
        <w:rPr>
          <w:rFonts w:ascii="Arial" w:hAnsi="Arial" w:cs="Arial"/>
          <w:sz w:val="18"/>
          <w:sz-cs w:val="18"/>
          <w:color w:val="000000"/>
        </w:rPr>
        <w:t xml:space="preserve">↓</w:t>
      </w:r>
    </w:p>
    <w:p>
      <w:pPr/>
      <w:r>
        <w:rPr>
          <w:rFonts w:ascii="Arial" w:hAnsi="Arial" w:cs="Arial"/>
          <w:sz w:val="20"/>
          <w:sz-cs w:val="20"/>
          <w:color w:val="000000"/>
        </w:rPr>
        <w:t xml:space="preserve"/>
      </w:r>
    </w:p>
    <w:p>
      <w:pPr>
        <w:jc w:val="center"/>
      </w:pPr>
      <w:r>
        <w:rPr>
          <w:rFonts w:ascii="Arial" w:hAnsi="Arial" w:cs="Arial"/>
          <w:sz w:val="14"/>
          <w:sz-cs w:val="14"/>
          <w:color w:val="000000"/>
        </w:rPr>
        <w:t xml:space="preserve">TABLES</w:t>
      </w:r>
    </w:p>
    <w:p>
      <w:pPr>
        <w:jc w:val="center"/>
      </w:pPr>
      <w:r>
        <w:rPr>
          <w:rFonts w:ascii="Arial" w:hAnsi="Arial" w:cs="Arial"/>
          <w:sz w:val="14"/>
          <w:sz-cs w:val="14"/>
          <w:b/>
          <w:color w:val="000000"/>
        </w:rPr>
        <w:t xml:space="preserve">DATABASE / SCHEMA / TABLES / VIEWS</w:t>
      </w:r>
    </w:p>
    <w:p>
      <w:pPr/>
      <w:r>
        <w:rPr>
          <w:rFonts w:ascii="Arial" w:hAnsi="Arial" w:cs="Arial"/>
          <w:sz w:val="20"/>
          <w:sz-cs w:val="20"/>
          <w:color w:val="000000"/>
        </w:rPr>
        <w:t xml:space="preserve"/>
      </w:r>
    </w:p>
    <w:p>
      <w:pPr/>
      <w:r>
        <w:rPr>
          <w:rFonts w:ascii="Arial" w:hAnsi="Arial" w:cs="Arial"/>
          <w:sz w:val="20"/>
          <w:sz-cs w:val="20"/>
          <w:color w:val="000000"/>
        </w:rPr>
        <w:t xml:space="preserve"/>
      </w:r>
    </w:p>
    <w:p>
      <w:pPr>
        <w:jc w:val="center"/>
      </w:pPr>
      <w:r>
        <w:rPr>
          <w:rFonts w:ascii="Arial" w:hAnsi="Arial" w:cs="Arial"/>
          <w:sz w:val="14"/>
          <w:sz-cs w:val="14"/>
          <w:b/>
          <w:color w:val="FFFFFF"/>
        </w:rPr>
        <w:t xml:space="preserve">POLICY ROLES (PR) - Assigned Directly to Users (Separate from Hierarchy)</w:t>
      </w:r>
    </w:p>
    <w:p>
      <w:pPr>
        <w:jc w:val="center"/>
      </w:pPr>
      <w:r>
        <w:rPr>
          <w:rFonts w:ascii="Arial" w:hAnsi="Arial" w:cs="Arial"/>
          <w:sz w:val="14"/>
          <w:sz-cs w:val="14"/>
          <w:color w:val="000000"/>
        </w:rPr>
        <w:t xml:space="preserve">EMEA_PR</w:t>
      </w:r>
    </w:p>
    <w:p>
      <w:pPr>
        <w:jc w:val="center"/>
      </w:pPr>
      <w:r>
        <w:rPr>
          <w:rFonts w:ascii="Arial" w:hAnsi="Arial" w:cs="Arial"/>
          <w:sz w:val="14"/>
          <w:sz-cs w:val="14"/>
          <w:color w:val="000000"/>
        </w:rPr>
        <w:t xml:space="preserve">APAC_PR</w:t>
      </w:r>
    </w:p>
    <w:p>
      <w:pPr>
        <w:jc w:val="center"/>
      </w:pPr>
      <w:r>
        <w:rPr>
          <w:rFonts w:ascii="Arial" w:hAnsi="Arial" w:cs="Arial"/>
          <w:sz w:val="14"/>
          <w:sz-cs w:val="14"/>
          <w:color w:val="000000"/>
        </w:rPr>
        <w:t xml:space="preserve">AMER_PR</w:t>
      </w:r>
    </w:p>
    <w:p>
      <w:pPr>
        <w:jc w:val="center"/>
      </w:pPr>
      <w:r>
        <w:rPr>
          <w:rFonts w:ascii="Arial" w:hAnsi="Arial" w:cs="Arial"/>
          <w:sz w:val="14"/>
          <w:sz-cs w:val="14"/>
          <w:color w:val="000000"/>
        </w:rPr>
        <w:t xml:space="preserve">GLOBAL_PR</w:t>
      </w:r>
    </w:p>
    <w:p>
      <w:pPr/>
      <w:r>
        <w:rPr>
          <w:rFonts w:ascii="Arial" w:hAnsi="Arial" w:cs="Arial"/>
          <w:sz w:val="20"/>
          <w:sz-cs w:val="20"/>
          <w:color w:val="000000"/>
        </w:rPr>
        <w:t xml:space="preserve"/>
      </w:r>
    </w:p>
    <w:p>
      <w:pPr>
        <w:jc w:val="center"/>
      </w:pPr>
      <w:r>
        <w:rPr>
          <w:rFonts w:ascii="Lucida Grande" w:hAnsi="Lucida Grande" w:cs="Lucida Grande"/>
          <w:sz w:val="14"/>
          <w:sz-cs w:val="14"/>
          <w:color w:val="4A5568"/>
        </w:rPr>
        <w:t xml:space="preserve">↳</w:t>
      </w:r>
      <w:r>
        <w:rPr>
          <w:rFonts w:ascii="Arial" w:hAnsi="Arial" w:cs="Arial"/>
          <w:sz w:val="14"/>
          <w:sz-cs w:val="14"/>
          <w:i/>
          <w:color w:val="4A5568"/>
        </w:rPr>
        <w:t xml:space="preserve"> Used by Row Access Policies and Dynamic Data Masking via IS_ROLE_IN_SESSION() or CURRENT_AVAILABLE_ROLES()</w:t>
      </w:r>
    </w:p>
    <w:p>
      <w:pPr>
        <w:spacing w:after="100"/>
      </w:pPr>
      <w:r>
        <w:rPr>
          <w:rFonts w:ascii="Arial" w:hAnsi="Arial" w:cs="Arial"/>
          <w:sz w:val="14"/>
          <w:sz-cs w:val="14"/>
          <w:i/>
          <w:color w:val="4A5568"/>
        </w:rPr>
        <w:t xml:space="preserve"/>
      </w:r>
    </w:p>
    <w:p>
      <w:pPr>
        <w:jc w:val="center"/>
      </w:pPr>
      <w:r>
        <w:rPr>
          <w:rFonts w:ascii="Arial" w:hAnsi="Arial" w:cs="Arial"/>
          <w:sz w:val="18"/>
          <w:sz-cs w:val="18"/>
          <w:b/>
          <w:color w:val="FFFFFF"/>
        </w:rPr>
        <w:t xml:space="preserve">PRIVILEGE FLOW SUMMARY</w:t>
      </w:r>
    </w:p>
    <w:p>
      <w:pPr>
        <w:spacing w:after="40"/>
      </w:pPr>
      <w:r>
        <w:rPr>
          <w:rFonts w:ascii="Courier New" w:hAnsi="Courier New" w:cs="Courier New"/>
          <w:sz w:val="18"/>
          <w:sz-cs w:val="18"/>
          <w:color w:val="000000"/>
        </w:rPr>
        <w:t xml:space="preserve">Data Access:     USER → activates FR → inherits AR privileges → accesses OBJECTS</w:t>
      </w:r>
    </w:p>
    <w:p>
      <w:pPr>
        <w:spacing w:after="40"/>
      </w:pPr>
      <w:r>
        <w:rPr>
          <w:rFonts w:ascii="Courier New" w:hAnsi="Courier New" w:cs="Courier New"/>
          <w:sz w:val="18"/>
          <w:sz-cs w:val="18"/>
          <w:color w:val="000000"/>
        </w:rPr>
        <w:t xml:space="preserve"/>
      </w:r>
    </w:p>
    <w:p>
      <w:pPr>
        <w:spacing w:after="40"/>
      </w:pPr>
      <w:r>
        <w:rPr>
          <w:rFonts w:ascii="Courier New" w:hAnsi="Courier New" w:cs="Courier New"/>
          <w:sz w:val="18"/>
          <w:sz-cs w:val="18"/>
          <w:color w:val="000000"/>
        </w:rPr>
        <w:t xml:space="preserve">Data Filtering:  USER + PR → Row Access Policy checks IS_ROLE_IN_SESSION() → filters rows/masks columns</w:t>
      </w:r>
    </w:p>
    <w:p>
      <w:pPr>
        <w:spacing w:after="40"/>
      </w:pPr>
      <w:r>
        <w:rPr>
          <w:rFonts w:ascii="Courier New" w:hAnsi="Courier New" w:cs="Courier New"/>
          <w:sz w:val="18"/>
          <w:sz-cs w:val="18"/>
          <w:color w:val="000000"/>
        </w:rPr>
        <w:t xml:space="preserve"/>
      </w:r>
    </w:p>
    <w:p>
      <w:pPr>
        <w:spacing w:after="40"/>
      </w:pPr>
      <w:r>
        <w:rPr>
          <w:rFonts w:ascii="Courier New" w:hAnsi="Courier New" w:cs="Courier New"/>
          <w:sz w:val="18"/>
          <w:sz-cs w:val="18"/>
          <w:color w:val="000000"/>
        </w:rPr>
        <w:t xml:space="preserve">Service Access:  SERVICE USER → activates SR → accesses only required OBJECTS</w:t>
      </w:r>
    </w:p>
    <w:p>
      <w:pPr>
        <w:spacing w:before="400" w:after="200"/>
      </w:pPr>
      <w:r>
        <w:rPr>
          <w:rFonts w:ascii="Arial" w:hAnsi="Arial" w:cs="Arial"/>
          <w:sz w:val="32"/>
          <w:sz-cs w:val="32"/>
          <w:b/>
          <w:color w:val="1E3A5F"/>
        </w:rPr>
        <w:t xml:space="preserve">Part 10: Role Naming Conventions</w:t>
      </w:r>
    </w:p>
    <w:p>
      <w:pPr>
        <w:spacing w:after="120"/>
      </w:pPr>
      <w:r>
        <w:rPr>
          <w:rFonts w:ascii="Arial" w:hAnsi="Arial" w:cs="Arial"/>
          <w:sz w:val="20"/>
          <w:sz-cs w:val="20"/>
          <w:color w:val="000000"/>
        </w:rPr>
        <w:t xml:space="preserve">A consistent naming convention is critical for managing roles at scale. This standard format enables easy identification, filtering, and automation.</w:t>
      </w:r>
    </w:p>
    <w:p>
      <w:pPr>
        <w:spacing w:before="300" w:after="150"/>
      </w:pPr>
      <w:r>
        <w:rPr>
          <w:rFonts w:ascii="Arial" w:hAnsi="Arial" w:cs="Arial"/>
          <w:sz w:val="26"/>
          <w:sz-cs w:val="26"/>
          <w:b/>
          <w:color w:val="29B5E8"/>
        </w:rPr>
        <w:t xml:space="preserve">10.1 Naming Format</w:t>
      </w:r>
    </w:p>
    <w:p>
      <w:pPr>
        <w:jc w:val="center"/>
      </w:pPr>
      <w:r>
        <w:rPr>
          <w:rFonts w:ascii="Courier New" w:hAnsi="Courier New" w:cs="Courier New"/>
          <w:sz w:val="24"/>
          <w:sz-cs w:val="24"/>
          <w:b/>
          <w:color w:val="FFFFFF"/>
        </w:rPr>
        <w:t xml:space="preserve">{ENV}_{LAYER}_{DOMAIN}_{DESCRIPTOR}_{TYPE}</w:t>
      </w:r>
    </w:p>
    <w:p>
      <w:pPr>
        <w:spacing w:after="100"/>
      </w:pPr>
      <w:r>
        <w:rPr>
          <w:rFonts w:ascii="Courier New" w:hAnsi="Courier New" w:cs="Courier New"/>
          <w:sz w:val="24"/>
          <w:sz-cs w:val="24"/>
          <w:b/>
          <w:color w:val="FFFFFF"/>
        </w:rPr>
        <w:t xml:space="preserve"/>
      </w:r>
    </w:p>
    <w:p>
      <w:pPr/>
      <w:r>
        <w:rPr>
          <w:rFonts w:ascii="Arial" w:hAnsi="Arial" w:cs="Arial"/>
          <w:sz w:val="20"/>
          <w:sz-cs w:val="20"/>
          <w:b/>
          <w:color w:val="FFFFFF"/>
        </w:rPr>
        <w:t xml:space="preserve">Component</w:t>
      </w:r>
    </w:p>
    <w:p>
      <w:pPr/>
      <w:r>
        <w:rPr>
          <w:rFonts w:ascii="Arial" w:hAnsi="Arial" w:cs="Arial"/>
          <w:sz w:val="20"/>
          <w:sz-cs w:val="20"/>
          <w:b/>
          <w:color w:val="FFFFFF"/>
        </w:rPr>
        <w:t xml:space="preserve">Values</w:t>
      </w:r>
    </w:p>
    <w:p>
      <w:pPr/>
      <w:r>
        <w:rPr>
          <w:rFonts w:ascii="Arial" w:hAnsi="Arial" w:cs="Arial"/>
          <w:sz w:val="20"/>
          <w:sz-cs w:val="20"/>
          <w:b/>
          <w:color w:val="FFFFFF"/>
        </w:rPr>
        <w:t xml:space="preserve">Description</w:t>
      </w:r>
    </w:p>
    <w:p>
      <w:pPr/>
      <w:r>
        <w:rPr>
          <w:rFonts w:ascii="Arial" w:hAnsi="Arial" w:cs="Arial"/>
          <w:sz w:val="20"/>
          <w:sz-cs w:val="20"/>
          <w:b/>
          <w:color w:val="000000"/>
        </w:rPr>
        <w:t xml:space="preserve">ENV</w:t>
      </w:r>
    </w:p>
    <w:p>
      <w:pPr/>
      <w:r>
        <w:rPr>
          <w:rFonts w:ascii="Arial" w:hAnsi="Arial" w:cs="Arial"/>
          <w:sz w:val="20"/>
          <w:sz-cs w:val="20"/>
          <w:color w:val="000000"/>
        </w:rPr>
        <w:t xml:space="preserve">PROD | DEV | TEST | UAT</w:t>
      </w:r>
    </w:p>
    <w:p>
      <w:pPr/>
      <w:r>
        <w:rPr>
          <w:rFonts w:ascii="Arial" w:hAnsi="Arial" w:cs="Arial"/>
          <w:sz w:val="20"/>
          <w:sz-cs w:val="20"/>
          <w:color w:val="000000"/>
        </w:rPr>
        <w:t xml:space="preserve">Environment identifier</w:t>
      </w:r>
    </w:p>
    <w:p>
      <w:pPr/>
      <w:r>
        <w:rPr>
          <w:rFonts w:ascii="Arial" w:hAnsi="Arial" w:cs="Arial"/>
          <w:sz w:val="20"/>
          <w:sz-cs w:val="20"/>
          <w:b/>
          <w:color w:val="000000"/>
        </w:rPr>
        <w:t xml:space="preserve">LAYER</w:t>
      </w:r>
    </w:p>
    <w:p>
      <w:pPr/>
      <w:r>
        <w:rPr>
          <w:rFonts w:ascii="Arial" w:hAnsi="Arial" w:cs="Arial"/>
          <w:sz w:val="20"/>
          <w:sz-cs w:val="20"/>
          <w:color w:val="000000"/>
        </w:rPr>
        <w:t xml:space="preserve">RAW | BRONZE | SILVER | GOLD | PUBLISH | ANALYTICS</w:t>
      </w:r>
    </w:p>
    <w:p>
      <w:pPr/>
      <w:r>
        <w:rPr>
          <w:rFonts w:ascii="Arial" w:hAnsi="Arial" w:cs="Arial"/>
          <w:sz w:val="20"/>
          <w:sz-cs w:val="20"/>
          <w:color w:val="000000"/>
        </w:rPr>
        <w:t xml:space="preserve">Data layer in medallion architecture</w:t>
      </w:r>
    </w:p>
    <w:p>
      <w:pPr/>
      <w:r>
        <w:rPr>
          <w:rFonts w:ascii="Arial" w:hAnsi="Arial" w:cs="Arial"/>
          <w:sz w:val="20"/>
          <w:sz-cs w:val="20"/>
          <w:b/>
          <w:color w:val="000000"/>
        </w:rPr>
        <w:t xml:space="preserve">DOMAIN</w:t>
      </w:r>
    </w:p>
    <w:p>
      <w:pPr/>
      <w:r>
        <w:rPr>
          <w:rFonts w:ascii="Arial" w:hAnsi="Arial" w:cs="Arial"/>
          <w:sz w:val="20"/>
          <w:sz-cs w:val="20"/>
          <w:color w:val="000000"/>
        </w:rPr>
        <w:t xml:space="preserve">FINANCE | SALES | HR | MARKETING | SUPPLY_CHAIN</w:t>
      </w:r>
    </w:p>
    <w:p>
      <w:pPr/>
      <w:r>
        <w:rPr>
          <w:rFonts w:ascii="Arial" w:hAnsi="Arial" w:cs="Arial"/>
          <w:sz w:val="20"/>
          <w:sz-cs w:val="20"/>
          <w:color w:val="000000"/>
        </w:rPr>
        <w:t xml:space="preserve">Business domain or data subject area</w:t>
      </w:r>
    </w:p>
    <w:p>
      <w:pPr/>
      <w:r>
        <w:rPr>
          <w:rFonts w:ascii="Arial" w:hAnsi="Arial" w:cs="Arial"/>
          <w:sz w:val="20"/>
          <w:sz-cs w:val="20"/>
          <w:b/>
          <w:color w:val="000000"/>
        </w:rPr>
        <w:t xml:space="preserve">DESCRIPTOR</w:t>
      </w:r>
    </w:p>
    <w:p>
      <w:pPr/>
      <w:r>
        <w:rPr>
          <w:rFonts w:ascii="Arial" w:hAnsi="Arial" w:cs="Arial"/>
          <w:sz w:val="20"/>
          <w:sz-cs w:val="20"/>
          <w:color w:val="000000"/>
        </w:rPr>
        <w:t xml:space="preserve">ANALYST | ENGINEER | RO | RW | EMEA | GLOBAL</w:t>
      </w:r>
    </w:p>
    <w:p>
      <w:pPr/>
      <w:r>
        <w:rPr>
          <w:rFonts w:ascii="Arial" w:hAnsi="Arial" w:cs="Arial"/>
          <w:sz w:val="20"/>
          <w:sz-cs w:val="20"/>
          <w:color w:val="000000"/>
        </w:rPr>
        <w:t xml:space="preserve">Purpose, function, access level, or classification</w:t>
      </w:r>
    </w:p>
    <w:p>
      <w:pPr/>
      <w:r>
        <w:rPr>
          <w:rFonts w:ascii="Arial" w:hAnsi="Arial" w:cs="Arial"/>
          <w:sz w:val="20"/>
          <w:sz-cs w:val="20"/>
          <w:b/>
          <w:color w:val="000000"/>
        </w:rPr>
        <w:t xml:space="preserve">TYPE</w:t>
      </w:r>
    </w:p>
    <w:p>
      <w:pPr/>
      <w:r>
        <w:rPr>
          <w:rFonts w:ascii="Arial" w:hAnsi="Arial" w:cs="Arial"/>
          <w:sz w:val="20"/>
          <w:sz-cs w:val="20"/>
          <w:color w:val="000000"/>
        </w:rPr>
        <w:t xml:space="preserve">FR | AR | PR | SR | DR</w:t>
      </w:r>
    </w:p>
    <w:p>
      <w:pPr/>
      <w:r>
        <w:rPr>
          <w:rFonts w:ascii="Arial" w:hAnsi="Arial" w:cs="Arial"/>
          <w:sz w:val="20"/>
          <w:sz-cs w:val="20"/>
          <w:color w:val="000000"/>
        </w:rPr>
        <w:t xml:space="preserve">Functional | Access | Policy | Service | Database</w:t>
      </w:r>
    </w:p>
    <w:p>
      <w:pPr>
        <w:spacing w:after="100"/>
      </w:pPr>
      <w:r>
        <w:rPr>
          <w:rFonts w:ascii="Arial" w:hAnsi="Arial" w:cs="Arial"/>
          <w:sz w:val="20"/>
          <w:sz-cs w:val="20"/>
          <w:color w:val="000000"/>
        </w:rPr>
        <w:t xml:space="preserve"/>
      </w:r>
    </w:p>
    <w:p>
      <w:pPr>
        <w:spacing w:before="300" w:after="150"/>
      </w:pPr>
      <w:r>
        <w:rPr>
          <w:rFonts w:ascii="Arial" w:hAnsi="Arial" w:cs="Arial"/>
          <w:sz w:val="26"/>
          <w:sz-cs w:val="26"/>
          <w:b/>
          <w:color w:val="29B5E8"/>
        </w:rPr>
        <w:t xml:space="preserve">10.2 Complete Naming Examples</w:t>
      </w:r>
    </w:p>
    <w:p>
      <w:pPr/>
      <w:r>
        <w:rPr>
          <w:rFonts w:ascii="Arial" w:hAnsi="Arial" w:cs="Arial"/>
          <w:sz w:val="20"/>
          <w:sz-cs w:val="20"/>
          <w:b/>
          <w:color w:val="FFFFFF"/>
        </w:rPr>
        <w:t xml:space="preserve">Role Name</w:t>
      </w:r>
    </w:p>
    <w:p>
      <w:pPr>
        <w:jc w:val="center"/>
      </w:pPr>
      <w:r>
        <w:rPr>
          <w:rFonts w:ascii="Arial" w:hAnsi="Arial" w:cs="Arial"/>
          <w:sz w:val="20"/>
          <w:sz-cs w:val="20"/>
          <w:b/>
          <w:color w:val="FFFFFF"/>
        </w:rPr>
        <w:t xml:space="preserve">Type</w:t>
      </w:r>
    </w:p>
    <w:p>
      <w:pPr/>
      <w:r>
        <w:rPr>
          <w:rFonts w:ascii="Arial" w:hAnsi="Arial" w:cs="Arial"/>
          <w:sz w:val="20"/>
          <w:sz-cs w:val="20"/>
          <w:b/>
          <w:color w:val="FFFFFF"/>
        </w:rPr>
        <w:t xml:space="preserve">Description</w:t>
      </w:r>
    </w:p>
    <w:p>
      <w:pPr/>
      <w:r>
        <w:rPr>
          <w:rFonts w:ascii="Courier New" w:hAnsi="Courier New" w:cs="Courier New"/>
          <w:sz w:val="18"/>
          <w:sz-cs w:val="18"/>
          <w:color w:val="000000"/>
        </w:rPr>
        <w:t xml:space="preserve">PROD_ANALYTICS_FINANCE_ANALYST_FR</w:t>
      </w:r>
    </w:p>
    <w:p>
      <w:pPr>
        <w:jc w:val="center"/>
      </w:pPr>
      <w:r>
        <w:rPr>
          <w:rFonts w:ascii="Arial" w:hAnsi="Arial" w:cs="Arial"/>
          <w:sz w:val="20"/>
          <w:sz-cs w:val="20"/>
          <w:b/>
          <w:color w:val="000000"/>
        </w:rPr>
        <w:t xml:space="preserve">FR</w:t>
      </w:r>
    </w:p>
    <w:p>
      <w:pPr/>
      <w:r>
        <w:rPr>
          <w:rFonts w:ascii="Arial" w:hAnsi="Arial" w:cs="Arial"/>
          <w:sz w:val="20"/>
          <w:sz-cs w:val="20"/>
          <w:color w:val="000000"/>
        </w:rPr>
        <w:t xml:space="preserve">Finance Analyst in Production Analytics</w:t>
      </w:r>
    </w:p>
    <w:p>
      <w:pPr/>
      <w:r>
        <w:rPr>
          <w:rFonts w:ascii="Courier New" w:hAnsi="Courier New" w:cs="Courier New"/>
          <w:sz w:val="18"/>
          <w:sz-cs w:val="18"/>
          <w:color w:val="000000"/>
        </w:rPr>
        <w:t xml:space="preserve">PROD_GOLD_SALES_RO_AR</w:t>
      </w:r>
    </w:p>
    <w:p>
      <w:pPr>
        <w:jc w:val="center"/>
      </w:pPr>
      <w:r>
        <w:rPr>
          <w:rFonts w:ascii="Arial" w:hAnsi="Arial" w:cs="Arial"/>
          <w:sz w:val="20"/>
          <w:sz-cs w:val="20"/>
          <w:b/>
          <w:color w:val="000000"/>
        </w:rPr>
        <w:t xml:space="preserve">AR</w:t>
      </w:r>
    </w:p>
    <w:p>
      <w:pPr/>
      <w:r>
        <w:rPr>
          <w:rFonts w:ascii="Arial" w:hAnsi="Arial" w:cs="Arial"/>
          <w:sz w:val="20"/>
          <w:sz-cs w:val="20"/>
          <w:color w:val="000000"/>
        </w:rPr>
        <w:t xml:space="preserve">Read-only to Sales Gold layer</w:t>
      </w:r>
    </w:p>
    <w:p>
      <w:pPr/>
      <w:r>
        <w:rPr>
          <w:rFonts w:ascii="Courier New" w:hAnsi="Courier New" w:cs="Courier New"/>
          <w:sz w:val="18"/>
          <w:sz-cs w:val="18"/>
          <w:color w:val="000000"/>
        </w:rPr>
        <w:t xml:space="preserve">PROD_RAW_MARKETING_RW_AR</w:t>
      </w:r>
    </w:p>
    <w:p>
      <w:pPr>
        <w:jc w:val="center"/>
      </w:pPr>
      <w:r>
        <w:rPr>
          <w:rFonts w:ascii="Arial" w:hAnsi="Arial" w:cs="Arial"/>
          <w:sz w:val="20"/>
          <w:sz-cs w:val="20"/>
          <w:b/>
          <w:color w:val="000000"/>
        </w:rPr>
        <w:t xml:space="preserve">AR</w:t>
      </w:r>
    </w:p>
    <w:p>
      <w:pPr/>
      <w:r>
        <w:rPr>
          <w:rFonts w:ascii="Arial" w:hAnsi="Arial" w:cs="Arial"/>
          <w:sz w:val="20"/>
          <w:sz-cs w:val="20"/>
          <w:color w:val="000000"/>
        </w:rPr>
        <w:t xml:space="preserve">Read-write to Marketing Raw layer</w:t>
      </w:r>
    </w:p>
    <w:p>
      <w:pPr/>
      <w:r>
        <w:rPr>
          <w:rFonts w:ascii="Courier New" w:hAnsi="Courier New" w:cs="Courier New"/>
          <w:sz w:val="18"/>
          <w:sz-cs w:val="18"/>
          <w:color w:val="000000"/>
        </w:rPr>
        <w:t xml:space="preserve">PROD_PUBLISH_HR_EMEA_PR</w:t>
      </w:r>
    </w:p>
    <w:p>
      <w:pPr>
        <w:jc w:val="center"/>
      </w:pPr>
      <w:r>
        <w:rPr>
          <w:rFonts w:ascii="Arial" w:hAnsi="Arial" w:cs="Arial"/>
          <w:sz w:val="20"/>
          <w:sz-cs w:val="20"/>
          <w:b/>
          <w:color w:val="000000"/>
        </w:rPr>
        <w:t xml:space="preserve">PR</w:t>
      </w:r>
    </w:p>
    <w:p>
      <w:pPr/>
      <w:r>
        <w:rPr>
          <w:rFonts w:ascii="Arial" w:hAnsi="Arial" w:cs="Arial"/>
          <w:sz w:val="20"/>
          <w:sz-cs w:val="20"/>
          <w:color w:val="000000"/>
        </w:rPr>
        <w:t xml:space="preserve">Policy role for EMEA HR data visibility</w:t>
      </w:r>
    </w:p>
    <w:p>
      <w:pPr/>
      <w:r>
        <w:rPr>
          <w:rFonts w:ascii="Courier New" w:hAnsi="Courier New" w:cs="Courier New"/>
          <w:sz w:val="18"/>
          <w:sz-cs w:val="18"/>
          <w:color w:val="000000"/>
        </w:rPr>
        <w:t xml:space="preserve">PROD_DATABRICKS_ETL_SR</w:t>
      </w:r>
    </w:p>
    <w:p>
      <w:pPr>
        <w:jc w:val="center"/>
      </w:pPr>
      <w:r>
        <w:rPr>
          <w:rFonts w:ascii="Arial" w:hAnsi="Arial" w:cs="Arial"/>
          <w:sz w:val="20"/>
          <w:sz-cs w:val="20"/>
          <w:b/>
          <w:color w:val="000000"/>
        </w:rPr>
        <w:t xml:space="preserve">SR</w:t>
      </w:r>
    </w:p>
    <w:p>
      <w:pPr/>
      <w:r>
        <w:rPr>
          <w:rFonts w:ascii="Arial" w:hAnsi="Arial" w:cs="Arial"/>
          <w:sz w:val="20"/>
          <w:sz-cs w:val="20"/>
          <w:color w:val="000000"/>
        </w:rPr>
        <w:t xml:space="preserve">Service role for Databricks ETL pipelines</w:t>
      </w:r>
    </w:p>
    <w:p>
      <w:pPr/>
      <w:r>
        <w:rPr>
          <w:rFonts w:ascii="Courier New" w:hAnsi="Courier New" w:cs="Courier New"/>
          <w:sz w:val="18"/>
          <w:sz-cs w:val="18"/>
          <w:color w:val="000000"/>
        </w:rPr>
        <w:t xml:space="preserve">SALES_DB_READER_DR</w:t>
      </w:r>
    </w:p>
    <w:p>
      <w:pPr>
        <w:jc w:val="center"/>
      </w:pPr>
      <w:r>
        <w:rPr>
          <w:rFonts w:ascii="Arial" w:hAnsi="Arial" w:cs="Arial"/>
          <w:sz w:val="20"/>
          <w:sz-cs w:val="20"/>
          <w:b/>
          <w:color w:val="000000"/>
        </w:rPr>
        <w:t xml:space="preserve">DR</w:t>
      </w:r>
    </w:p>
    <w:p>
      <w:pPr/>
      <w:r>
        <w:rPr>
          <w:rFonts w:ascii="Arial" w:hAnsi="Arial" w:cs="Arial"/>
          <w:sz w:val="20"/>
          <w:sz-cs w:val="20"/>
          <w:color w:val="000000"/>
        </w:rPr>
        <w:t xml:space="preserve">Database role for Sales DB read access</w:t>
      </w:r>
    </w:p>
    <w:p>
      <w:pPr>
        <w:spacing w:before="400" w:after="200"/>
      </w:pPr>
      <w:r>
        <w:rPr>
          <w:rFonts w:ascii="Arial" w:hAnsi="Arial" w:cs="Arial"/>
          <w:sz w:val="32"/>
          <w:sz-cs w:val="32"/>
          <w:b/>
          <w:color w:val="1E3A5F"/>
        </w:rPr>
        <w:t xml:space="preserve">Part 11: SQL Examples &amp; Implementation</w:t>
      </w:r>
    </w:p>
    <w:p>
      <w:pPr>
        <w:spacing w:before="300" w:after="150"/>
      </w:pPr>
      <w:r>
        <w:rPr>
          <w:rFonts w:ascii="Arial" w:hAnsi="Arial" w:cs="Arial"/>
          <w:sz w:val="26"/>
          <w:sz-cs w:val="26"/>
          <w:b/>
          <w:color w:val="29B5E8"/>
        </w:rPr>
        <w:t xml:space="preserve">11.1 Complete Role Setup Example</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59669"/>
        </w:rPr>
        <w:t xml:space="preserve">-- COMPLETE ROLE IMPLEMENTATION EXAMPLE</w:t>
      </w:r>
    </w:p>
    <w:p>
      <w:pPr>
        <w:spacing w:after="20"/>
      </w:pPr>
      <w:r>
        <w:rPr>
          <w:rFonts w:ascii="Courier New" w:hAnsi="Courier New" w:cs="Courier New"/>
          <w:sz w:val="18"/>
          <w:sz-cs w:val="18"/>
          <w:color w:val="059669"/>
        </w:rPr>
        <w:t xml:space="preserve">-- Based on Snowflake Official Documentation Best Practices</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STEP 1: Create Access Roles (AR) with object privileges</w:t>
      </w:r>
    </w:p>
    <w:p>
      <w:pPr>
        <w:spacing w:after="20"/>
      </w:pPr>
      <w:r>
        <w:rPr>
          <w:rFonts w:ascii="Courier New" w:hAnsi="Courier New" w:cs="Courier New"/>
          <w:sz w:val="18"/>
          <w:sz-cs w:val="18"/>
          <w:color w:val="059669"/>
        </w:rPr>
        <w:t xml:space="preserve">-- Per docs: Grant minimum permissions to each access role</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00000"/>
        </w:rPr>
        <w:t xml:space="preserve">CREATE ROLE PROD_GOLD_FINANCE_RO_AR</w:t>
      </w:r>
    </w:p>
    <w:p>
      <w:pPr>
        <w:spacing w:after="20"/>
      </w:pPr>
      <w:r>
        <w:rPr>
          <w:rFonts w:ascii="Courier New" w:hAnsi="Courier New" w:cs="Courier New"/>
          <w:sz w:val="18"/>
          <w:sz-cs w:val="18"/>
          <w:color w:val="000000"/>
        </w:rPr>
        <w:t xml:space="preserve">  COMMENT = 'Read-only access to Finance Gold layer';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Grant USAGE on database and schema (required for object access)</w:t>
      </w:r>
    </w:p>
    <w:p>
      <w:pPr>
        <w:spacing w:after="20"/>
      </w:pPr>
      <w:r>
        <w:rPr>
          <w:rFonts w:ascii="Courier New" w:hAnsi="Courier New" w:cs="Courier New"/>
          <w:sz w:val="18"/>
          <w:sz-cs w:val="18"/>
          <w:color w:val="000000"/>
        </w:rPr>
        <w:t xml:space="preserve">GRANT USAGE ON DATABASE GOLD_DB TO ROLE PROD_GOLD_FINANCE_RO_AR;</w:t>
      </w:r>
    </w:p>
    <w:p>
      <w:pPr>
        <w:spacing w:after="20"/>
      </w:pPr>
      <w:r>
        <w:rPr>
          <w:rFonts w:ascii="Courier New" w:hAnsi="Courier New" w:cs="Courier New"/>
          <w:sz w:val="18"/>
          <w:sz-cs w:val="18"/>
          <w:color w:val="000000"/>
        </w:rPr>
        <w:t xml:space="preserve">GRANT USAGE ON SCHEMA GOLD_DB.FINANCE TO ROLE PROD_GOLD_FINANCE_RO_AR;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Grant SELECT on existing objects</w:t>
      </w:r>
    </w:p>
    <w:p>
      <w:pPr>
        <w:spacing w:after="20"/>
      </w:pPr>
      <w:r>
        <w:rPr>
          <w:rFonts w:ascii="Courier New" w:hAnsi="Courier New" w:cs="Courier New"/>
          <w:sz w:val="18"/>
          <w:sz-cs w:val="18"/>
          <w:color w:val="000000"/>
        </w:rPr>
        <w:t xml:space="preserve">GRANT SELECT ON ALL TABLES IN SCHEMA GOLD_DB.FINANCE</w:t>
      </w:r>
    </w:p>
    <w:p>
      <w:pPr>
        <w:spacing w:after="20"/>
      </w:pPr>
      <w:r>
        <w:rPr>
          <w:rFonts w:ascii="Courier New" w:hAnsi="Courier New" w:cs="Courier New"/>
          <w:sz w:val="18"/>
          <w:sz-cs w:val="18"/>
          <w:color w:val="000000"/>
        </w:rPr>
        <w:t xml:space="preserve">  TO ROLE PROD_GOLD_FINANCE_RO_AR;</w:t>
      </w:r>
    </w:p>
    <w:p>
      <w:pPr>
        <w:spacing w:after="20"/>
      </w:pPr>
      <w:r>
        <w:rPr>
          <w:rFonts w:ascii="Courier New" w:hAnsi="Courier New" w:cs="Courier New"/>
          <w:sz w:val="18"/>
          <w:sz-cs w:val="18"/>
          <w:color w:val="000000"/>
        </w:rPr>
        <w:t xml:space="preserve">GRANT SELECT ON ALL VIEWS IN SCHEMA GOLD_DB.FINANCE</w:t>
      </w:r>
    </w:p>
    <w:p>
      <w:pPr>
        <w:spacing w:after="20"/>
      </w:pPr>
      <w:r>
        <w:rPr>
          <w:rFonts w:ascii="Courier New" w:hAnsi="Courier New" w:cs="Courier New"/>
          <w:sz w:val="18"/>
          <w:sz-cs w:val="18"/>
          <w:color w:val="000000"/>
        </w:rPr>
        <w:t xml:space="preserve">  TO ROLE PROD_GOLD_FINANCE_RO_AR;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Set up FUTURE GRANTS (critical for new objects)</w:t>
      </w:r>
    </w:p>
    <w:p>
      <w:pPr>
        <w:spacing w:after="20"/>
      </w:pPr>
      <w:r>
        <w:rPr>
          <w:rFonts w:ascii="Courier New" w:hAnsi="Courier New" w:cs="Courier New"/>
          <w:sz w:val="18"/>
          <w:sz-cs w:val="18"/>
          <w:color w:val="000000"/>
        </w:rPr>
        <w:t xml:space="preserve">GRANT SELECT ON FUTURE TABLES IN SCHEMA GOLD_DB.FINANCE</w:t>
      </w:r>
    </w:p>
    <w:p>
      <w:pPr>
        <w:spacing w:after="20"/>
      </w:pPr>
      <w:r>
        <w:rPr>
          <w:rFonts w:ascii="Courier New" w:hAnsi="Courier New" w:cs="Courier New"/>
          <w:sz w:val="18"/>
          <w:sz-cs w:val="18"/>
          <w:color w:val="000000"/>
        </w:rPr>
        <w:t xml:space="preserve">  TO ROLE PROD_GOLD_FINANCE_RO_AR;</w:t>
      </w:r>
    </w:p>
    <w:p>
      <w:pPr>
        <w:spacing w:after="20"/>
      </w:pPr>
      <w:r>
        <w:rPr>
          <w:rFonts w:ascii="Courier New" w:hAnsi="Courier New" w:cs="Courier New"/>
          <w:sz w:val="18"/>
          <w:sz-cs w:val="18"/>
          <w:color w:val="000000"/>
        </w:rPr>
        <w:t xml:space="preserve">GRANT SELECT ON FUTURE VIEWS IN SCHEMA GOLD_DB.FINANCE</w:t>
      </w:r>
    </w:p>
    <w:p>
      <w:pPr>
        <w:spacing w:after="20"/>
      </w:pPr>
      <w:r>
        <w:rPr>
          <w:rFonts w:ascii="Courier New" w:hAnsi="Courier New" w:cs="Courier New"/>
          <w:sz w:val="18"/>
          <w:sz-cs w:val="18"/>
          <w:color w:val="000000"/>
        </w:rPr>
        <w:t xml:space="preserve">  TO ROLE PROD_GOLD_FINANCE_RO_AR;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Connect AR to SYSADMIN (per documentation recommendation)</w:t>
      </w:r>
    </w:p>
    <w:p>
      <w:pPr>
        <w:spacing w:after="20"/>
      </w:pPr>
      <w:r>
        <w:rPr>
          <w:rFonts w:ascii="Courier New" w:hAnsi="Courier New" w:cs="Courier New"/>
          <w:sz w:val="18"/>
          <w:sz-cs w:val="18"/>
          <w:color w:val="000000"/>
        </w:rPr>
        <w:t xml:space="preserve">GRANT ROLE PROD_GOLD_FINANCE_RO_AR TO ROLE SYSADMIN;</w:t>
      </w:r>
    </w:p>
    <w:p>
      <w:pPr>
        <w:spacing w:after="10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59669"/>
        </w:rPr>
        <w:t xml:space="preserve">-- STEP 2: Create Functional Roles (FR) that inherit from AR</w:t>
      </w:r>
    </w:p>
    <w:p>
      <w:pPr>
        <w:spacing w:after="20"/>
      </w:pPr>
      <w:r>
        <w:rPr>
          <w:rFonts w:ascii="Courier New" w:hAnsi="Courier New" w:cs="Courier New"/>
          <w:sz w:val="18"/>
          <w:sz-cs w:val="18"/>
          <w:color w:val="059669"/>
        </w:rPr>
        <w:t xml:space="preserve">-- Per docs: Grant access roles to functional roles</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00000"/>
        </w:rPr>
        <w:t xml:space="preserve">CREATE ROLE PROD_ANALYTICS_FINANCE_ANALYST_FR</w:t>
      </w:r>
    </w:p>
    <w:p>
      <w:pPr>
        <w:spacing w:after="20"/>
      </w:pPr>
      <w:r>
        <w:rPr>
          <w:rFonts w:ascii="Courier New" w:hAnsi="Courier New" w:cs="Courier New"/>
          <w:sz w:val="18"/>
          <w:sz-cs w:val="18"/>
          <w:color w:val="000000"/>
        </w:rPr>
        <w:t xml:space="preserve">  COMMENT = 'Finance Analyst functional role';</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Grant warehouse access (compute)</w:t>
      </w:r>
    </w:p>
    <w:p>
      <w:pPr>
        <w:spacing w:after="20"/>
      </w:pPr>
      <w:r>
        <w:rPr>
          <w:rFonts w:ascii="Courier New" w:hAnsi="Courier New" w:cs="Courier New"/>
          <w:sz w:val="18"/>
          <w:sz-cs w:val="18"/>
          <w:color w:val="000000"/>
        </w:rPr>
        <w:t xml:space="preserve">GRANT USAGE ON WAREHOUSE ANALYTICS_WH</w:t>
      </w:r>
    </w:p>
    <w:p>
      <w:pPr>
        <w:spacing w:after="20"/>
      </w:pPr>
      <w:r>
        <w:rPr>
          <w:rFonts w:ascii="Courier New" w:hAnsi="Courier New" w:cs="Courier New"/>
          <w:sz w:val="18"/>
          <w:sz-cs w:val="18"/>
          <w:color w:val="000000"/>
        </w:rPr>
        <w:t xml:space="preserve">  TO ROLE PROD_ANALYTICS_FINANCE_ANALYST_FR;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Grant Access Roles to Functional Role (inheritance)</w:t>
      </w:r>
    </w:p>
    <w:p>
      <w:pPr>
        <w:spacing w:after="20"/>
      </w:pPr>
      <w:r>
        <w:rPr>
          <w:rFonts w:ascii="Courier New" w:hAnsi="Courier New" w:cs="Courier New"/>
          <w:sz w:val="18"/>
          <w:sz-cs w:val="18"/>
          <w:color w:val="000000"/>
        </w:rPr>
        <w:t xml:space="preserve">GRANT ROLE PROD_GOLD_FINANCE_RO_AR</w:t>
      </w:r>
    </w:p>
    <w:p>
      <w:pPr>
        <w:spacing w:after="20"/>
      </w:pPr>
      <w:r>
        <w:rPr>
          <w:rFonts w:ascii="Courier New" w:hAnsi="Courier New" w:cs="Courier New"/>
          <w:sz w:val="18"/>
          <w:sz-cs w:val="18"/>
          <w:color w:val="000000"/>
        </w:rPr>
        <w:t xml:space="preserve">  TO ROLE PROD_ANALYTICS_FINANCE_ANALYST_FR;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Connect FR to SYSADMIN (per documentation recommendation)</w:t>
      </w:r>
    </w:p>
    <w:p>
      <w:pPr>
        <w:spacing w:after="20"/>
      </w:pPr>
      <w:r>
        <w:rPr>
          <w:rFonts w:ascii="Courier New" w:hAnsi="Courier New" w:cs="Courier New"/>
          <w:sz w:val="18"/>
          <w:sz-cs w:val="18"/>
          <w:color w:val="000000"/>
        </w:rPr>
        <w:t xml:space="preserve">GRANT ROLE PROD_ANALYTICS_FINANCE_ANALYST_FR TO ROLE SYSADMIN;</w:t>
      </w:r>
    </w:p>
    <w:p>
      <w:pPr>
        <w:spacing w:after="10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59669"/>
        </w:rPr>
        <w:t xml:space="preserve">-- STEP 3: Assign roles to users</w:t>
      </w:r>
    </w:p>
    <w:p>
      <w:pPr>
        <w:spacing w:after="20"/>
      </w:pPr>
      <w:r>
        <w:rPr>
          <w:rFonts w:ascii="Courier New" w:hAnsi="Courier New" w:cs="Courier New"/>
          <w:sz w:val="18"/>
          <w:sz-cs w:val="18"/>
          <w:color w:val="059669"/>
        </w:rPr>
        <w:t xml:space="preserve">-- Per docs: Grant functional roles to users</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Assign Functional Role to user</w:t>
      </w:r>
    </w:p>
    <w:p>
      <w:pPr>
        <w:spacing w:after="20"/>
      </w:pPr>
      <w:r>
        <w:rPr>
          <w:rFonts w:ascii="Courier New" w:hAnsi="Courier New" w:cs="Courier New"/>
          <w:sz w:val="18"/>
          <w:sz-cs w:val="18"/>
          <w:color w:val="000000"/>
        </w:rPr>
        <w:t xml:space="preserve">GRANT ROLE PROD_ANALYTICS_FINANCE_ANALYST_FR TO USER john.doe@company.com;</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Optionally assign Policy Role directly to user</w:t>
      </w:r>
    </w:p>
    <w:p>
      <w:pPr>
        <w:spacing w:after="20"/>
      </w:pPr>
      <w:r>
        <w:rPr>
          <w:rFonts w:ascii="Courier New" w:hAnsi="Courier New" w:cs="Courier New"/>
          <w:sz w:val="18"/>
          <w:sz-cs w:val="18"/>
          <w:color w:val="000000"/>
        </w:rPr>
        <w:t xml:space="preserve">GRANT ROLE PROD_PUBLISH_FINANCE_EMEA_PR TO USER john.doe@company.com;</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Enable secondary roles (required for Policy Roles)</w:t>
      </w:r>
    </w:p>
    <w:p>
      <w:pPr>
        <w:spacing w:after="20"/>
      </w:pPr>
      <w:r>
        <w:rPr>
          <w:rFonts w:ascii="Courier New" w:hAnsi="Courier New" w:cs="Courier New"/>
          <w:sz w:val="18"/>
          <w:sz-cs w:val="18"/>
          <w:color w:val="000000"/>
        </w:rPr>
        <w:t xml:space="preserve">ALTER USER john.doe@company.com SET DEFAULT_SECONDARY_ROLES = ('ALL');</w:t>
      </w:r>
    </w:p>
    <w:p>
      <w:pPr>
        <w:spacing w:after="100"/>
      </w:pPr>
      <w:r>
        <w:rPr>
          <w:rFonts w:ascii="Courier New" w:hAnsi="Courier New" w:cs="Courier New"/>
          <w:sz w:val="18"/>
          <w:sz-cs w:val="18"/>
          <w:color w:val="000000"/>
        </w:rPr>
        <w:t xml:space="preserve"/>
      </w:r>
    </w:p>
    <w:p>
      <w:pPr>
        <w:spacing w:before="300" w:after="150"/>
      </w:pPr>
      <w:r>
        <w:rPr>
          <w:rFonts w:ascii="Arial" w:hAnsi="Arial" w:cs="Arial"/>
          <w:sz w:val="26"/>
          <w:sz-cs w:val="26"/>
          <w:b/>
          <w:color w:val="29B5E8"/>
        </w:rPr>
        <w:t xml:space="preserve">11.2 Diagnostic Queries</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59669"/>
        </w:rPr>
        <w:t xml:space="preserve">-- USEFUL DIAGNOSTIC QUERIES</w:t>
      </w:r>
    </w:p>
    <w:p>
      <w:pPr>
        <w:spacing w:after="20"/>
      </w:pPr>
      <w:r>
        <w:rPr>
          <w:rFonts w:ascii="Courier New" w:hAnsi="Courier New" w:cs="Courier New"/>
          <w:sz w:val="18"/>
          <w:sz-cs w:val="18"/>
          <w:color w:val="059669"/>
        </w:rPr>
        <w:t xml:space="preserve">-- ============================================================</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View all roles granted to a user</w:t>
      </w:r>
    </w:p>
    <w:p>
      <w:pPr>
        <w:spacing w:after="20"/>
      </w:pPr>
      <w:r>
        <w:rPr>
          <w:rFonts w:ascii="Courier New" w:hAnsi="Courier New" w:cs="Courier New"/>
          <w:sz w:val="18"/>
          <w:sz-cs w:val="18"/>
          <w:color w:val="000000"/>
        </w:rPr>
        <w:t xml:space="preserve">SHOW GRANTS TO USER john.doe@company.com;</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View privileges granted to a role</w:t>
      </w:r>
    </w:p>
    <w:p>
      <w:pPr>
        <w:spacing w:after="20"/>
      </w:pPr>
      <w:r>
        <w:rPr>
          <w:rFonts w:ascii="Courier New" w:hAnsi="Courier New" w:cs="Courier New"/>
          <w:sz w:val="18"/>
          <w:sz-cs w:val="18"/>
          <w:color w:val="000000"/>
        </w:rPr>
        <w:t xml:space="preserve">SHOW GRANTS TO ROLE PROD_ANALYTICS_FINANCE_ANALYST_FR;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View role hierarchy (what roles are granted to this role)</w:t>
      </w:r>
    </w:p>
    <w:p>
      <w:pPr>
        <w:spacing w:after="20"/>
      </w:pPr>
      <w:r>
        <w:rPr>
          <w:rFonts w:ascii="Courier New" w:hAnsi="Courier New" w:cs="Courier New"/>
          <w:sz w:val="18"/>
          <w:sz-cs w:val="18"/>
          <w:color w:val="000000"/>
        </w:rPr>
        <w:t xml:space="preserve">SHOW GRANTS OF ROLE PROD_ANALYTICS_FINANCE_ANALYST_FR;</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View grants on a specific object</w:t>
      </w:r>
    </w:p>
    <w:p>
      <w:pPr>
        <w:spacing w:after="20"/>
      </w:pPr>
      <w:r>
        <w:rPr>
          <w:rFonts w:ascii="Courier New" w:hAnsi="Courier New" w:cs="Courier New"/>
          <w:sz w:val="18"/>
          <w:sz-cs w:val="18"/>
          <w:color w:val="000000"/>
        </w:rPr>
        <w:t xml:space="preserve">SHOW GRANTS ON TABLE GOLD_DB.FINANCE.REVENUE;</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List all account roles</w:t>
      </w:r>
    </w:p>
    <w:p>
      <w:pPr>
        <w:spacing w:after="20"/>
      </w:pPr>
      <w:r>
        <w:rPr>
          <w:rFonts w:ascii="Courier New" w:hAnsi="Courier New" w:cs="Courier New"/>
          <w:sz w:val="18"/>
          <w:sz-cs w:val="18"/>
          <w:color w:val="000000"/>
        </w:rPr>
        <w:t xml:space="preserve">SHOW ROLES;</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List database roles in a specific database</w:t>
      </w:r>
    </w:p>
    <w:p>
      <w:pPr>
        <w:spacing w:after="20"/>
      </w:pPr>
      <w:r>
        <w:rPr>
          <w:rFonts w:ascii="Courier New" w:hAnsi="Courier New" w:cs="Courier New"/>
          <w:sz w:val="18"/>
          <w:sz-cs w:val="18"/>
          <w:color w:val="000000"/>
        </w:rPr>
        <w:t xml:space="preserve">SHOW DATABASE ROLES IN DATABASE SALES_DB;</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View users with ACCOUNTADMIN role</w:t>
      </w:r>
    </w:p>
    <w:p>
      <w:pPr>
        <w:spacing w:after="20"/>
      </w:pPr>
      <w:r>
        <w:rPr>
          <w:rFonts w:ascii="Courier New" w:hAnsi="Courier New" w:cs="Courier New"/>
          <w:sz w:val="18"/>
          <w:sz-cs w:val="18"/>
          <w:color w:val="000000"/>
        </w:rPr>
        <w:t xml:space="preserve">SHOW GRANTS OF ROLE ACCOUNTADMIN;</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Check current role in session</w:t>
      </w:r>
    </w:p>
    <w:p>
      <w:pPr>
        <w:spacing w:after="20"/>
      </w:pPr>
      <w:r>
        <w:rPr>
          <w:rFonts w:ascii="Courier New" w:hAnsi="Courier New" w:cs="Courier New"/>
          <w:sz w:val="18"/>
          <w:sz-cs w:val="18"/>
          <w:color w:val="000000"/>
        </w:rPr>
        <w:t xml:space="preserve">SELECT CURRENT_ROLE();</w:t>
      </w:r>
    </w:p>
    <w:p>
      <w:pPr>
        <w:spacing w:after="20"/>
      </w:pPr>
      <w:r>
        <w:rPr>
          <w:rFonts w:ascii="Courier New" w:hAnsi="Courier New" w:cs="Courier New"/>
          <w:sz w:val="18"/>
          <w:sz-cs w:val="18"/>
          <w:color w:val="000000"/>
        </w:rPr>
        <w:t xml:space="preserve"/>
      </w:r>
    </w:p>
    <w:p>
      <w:pPr>
        <w:spacing w:after="20"/>
      </w:pPr>
      <w:r>
        <w:rPr>
          <w:rFonts w:ascii="Courier New" w:hAnsi="Courier New" w:cs="Courier New"/>
          <w:sz w:val="18"/>
          <w:sz-cs w:val="18"/>
          <w:color w:val="059669"/>
        </w:rPr>
        <w:t xml:space="preserve">-- Check all available roles in session</w:t>
      </w:r>
    </w:p>
    <w:p>
      <w:pPr>
        <w:spacing w:after="20"/>
      </w:pPr>
      <w:r>
        <w:rPr>
          <w:rFonts w:ascii="Courier New" w:hAnsi="Courier New" w:cs="Courier New"/>
          <w:sz w:val="18"/>
          <w:sz-cs w:val="18"/>
          <w:color w:val="000000"/>
        </w:rPr>
        <w:t xml:space="preserve">SELECT * FROM TABLE(FLATTEN(CURRENT_AVAILABLE_ROLES()));</w:t>
      </w:r>
    </w:p>
    <w:p>
      <w:pPr>
        <w:spacing w:before="400" w:after="200"/>
      </w:pPr>
      <w:r>
        <w:rPr>
          <w:rFonts w:ascii="Arial" w:hAnsi="Arial" w:cs="Arial"/>
          <w:sz w:val="32"/>
          <w:sz-cs w:val="32"/>
          <w:b/>
          <w:color w:val="1E3A5F"/>
        </w:rPr>
        <w:t xml:space="preserve">Part 12: Best Practices &amp; Anti-Patterns</w:t>
      </w:r>
    </w:p>
    <w:p>
      <w:pPr>
        <w:spacing w:before="300" w:after="150"/>
      </w:pPr>
      <w:r>
        <w:rPr>
          <w:rFonts w:ascii="Arial" w:hAnsi="Arial" w:cs="Arial"/>
          <w:sz w:val="26"/>
          <w:sz-cs w:val="26"/>
          <w:b/>
          <w:color w:val="29B5E8"/>
        </w:rPr>
        <w:t xml:space="preserve">12.1 Best Practices (Per Official Documentation)</w:t>
      </w:r>
    </w:p>
    <w:p>
      <w:pPr>
        <w:jc w:val="center"/>
      </w:pPr>
      <w:r>
        <w:rPr>
          <w:rFonts w:ascii="Arial" w:hAnsi="Arial" w:cs="Arial"/>
          <w:sz w:val="20"/>
          <w:sz-cs w:val="20"/>
          <w:b/>
          <w:color w:val="FFFFFF"/>
        </w:rPr>
        <w:t xml:space="preserve">#</w:t>
      </w:r>
    </w:p>
    <w:p>
      <w:pPr/>
      <w:r>
        <w:rPr>
          <w:rFonts w:ascii="Arial" w:hAnsi="Arial" w:cs="Arial"/>
          <w:sz w:val="20"/>
          <w:sz-cs w:val="20"/>
          <w:b/>
          <w:color w:val="FFFFFF"/>
        </w:rPr>
        <w:t xml:space="preserve">Best Practice</w:t>
      </w:r>
    </w:p>
    <w:p>
      <w:pPr/>
      <w:r>
        <w:rPr>
          <w:rFonts w:ascii="Arial" w:hAnsi="Arial" w:cs="Arial"/>
          <w:sz w:val="20"/>
          <w:sz-cs w:val="20"/>
          <w:b/>
          <w:color w:val="FFFFFF"/>
        </w:rPr>
        <w:t xml:space="preserve">Why It Matters (Per Documentation)</w:t>
      </w:r>
    </w:p>
    <w:p>
      <w:pPr>
        <w:jc w:val="center"/>
      </w:pPr>
      <w:r>
        <w:rPr>
          <w:rFonts w:ascii="Arial" w:hAnsi="Arial" w:cs="Arial"/>
          <w:sz w:val="20"/>
          <w:sz-cs w:val="20"/>
          <w:b/>
          <w:color w:val="000000"/>
        </w:rPr>
        <w:t xml:space="preserve">1</w:t>
      </w:r>
    </w:p>
    <w:p>
      <w:pPr/>
      <w:r>
        <w:rPr>
          <w:rFonts w:ascii="Arial" w:hAnsi="Arial" w:cs="Arial"/>
          <w:sz w:val="20"/>
          <w:sz-cs w:val="20"/>
          <w:color w:val="000000"/>
        </w:rPr>
        <w:t xml:space="preserve">Never use ACCOUNTADMIN for daily work</w:t>
      </w:r>
    </w:p>
    <w:p>
      <w:pPr/>
      <w:r>
        <w:rPr>
          <w:rFonts w:ascii="Arial" w:hAnsi="Arial" w:cs="Arial"/>
          <w:sz w:val="20"/>
          <w:sz-cs w:val="20"/>
          <w:color w:val="000000"/>
        </w:rPr>
        <w:t xml:space="preserve">"Snowflake recommends using a role other than ACCOUNTADMIN for automated scripts"</w:t>
      </w:r>
    </w:p>
    <w:p>
      <w:pPr>
        <w:jc w:val="center"/>
      </w:pPr>
      <w:r>
        <w:rPr>
          <w:rFonts w:ascii="Arial" w:hAnsi="Arial" w:cs="Arial"/>
          <w:sz w:val="20"/>
          <w:sz-cs w:val="20"/>
          <w:b/>
          <w:color w:val="000000"/>
        </w:rPr>
        <w:t xml:space="preserve">2</w:t>
      </w:r>
    </w:p>
    <w:p>
      <w:pPr/>
      <w:r>
        <w:rPr>
          <w:rFonts w:ascii="Arial" w:hAnsi="Arial" w:cs="Arial"/>
          <w:sz w:val="20"/>
          <w:sz-cs w:val="20"/>
          <w:color w:val="000000"/>
        </w:rPr>
        <w:t xml:space="preserve">Require MFA for ACCOUNTADMIN</w:t>
      </w:r>
    </w:p>
    <w:p>
      <w:pPr/>
      <w:r>
        <w:rPr>
          <w:rFonts w:ascii="Arial" w:hAnsi="Arial" w:cs="Arial"/>
          <w:sz w:val="20"/>
          <w:sz-cs w:val="20"/>
          <w:color w:val="000000"/>
        </w:rPr>
        <w:t xml:space="preserve">Protects the highest-privilege account from credential theft</w:t>
      </w:r>
    </w:p>
    <w:p>
      <w:pPr>
        <w:jc w:val="center"/>
      </w:pPr>
      <w:r>
        <w:rPr>
          <w:rFonts w:ascii="Arial" w:hAnsi="Arial" w:cs="Arial"/>
          <w:sz w:val="20"/>
          <w:sz-cs w:val="20"/>
          <w:b/>
          <w:color w:val="000000"/>
        </w:rPr>
        <w:t xml:space="preserve">3</w:t>
      </w:r>
    </w:p>
    <w:p>
      <w:pPr/>
      <w:r>
        <w:rPr>
          <w:rFonts w:ascii="Arial" w:hAnsi="Arial" w:cs="Arial"/>
          <w:sz w:val="20"/>
          <w:sz-cs w:val="20"/>
          <w:color w:val="000000"/>
        </w:rPr>
        <w:t xml:space="preserve">Grant all custom roles to SYSADMIN</w:t>
      </w:r>
    </w:p>
    <w:p>
      <w:pPr/>
      <w:r>
        <w:rPr>
          <w:rFonts w:ascii="Arial" w:hAnsi="Arial" w:cs="Arial"/>
          <w:sz w:val="20"/>
          <w:sz-cs w:val="20"/>
          <w:color w:val="000000"/>
        </w:rPr>
        <w:t xml:space="preserve">"This role structure allows system administrators to manage all objects in the account"</w:t>
      </w:r>
    </w:p>
    <w:p>
      <w:pPr>
        <w:jc w:val="center"/>
      </w:pPr>
      <w:r>
        <w:rPr>
          <w:rFonts w:ascii="Arial" w:hAnsi="Arial" w:cs="Arial"/>
          <w:sz w:val="20"/>
          <w:sz-cs w:val="20"/>
          <w:b/>
          <w:color w:val="000000"/>
        </w:rPr>
        <w:t xml:space="preserve">4</w:t>
      </w:r>
    </w:p>
    <w:p>
      <w:pPr/>
      <w:r>
        <w:rPr>
          <w:rFonts w:ascii="Arial" w:hAnsi="Arial" w:cs="Arial"/>
          <w:sz w:val="20"/>
          <w:sz-cs w:val="20"/>
          <w:color w:val="000000"/>
        </w:rPr>
        <w:t xml:space="preserve">Use FUTURE GRANTS</w:t>
      </w:r>
    </w:p>
    <w:p>
      <w:pPr/>
      <w:r>
        <w:rPr>
          <w:rFonts w:ascii="Arial" w:hAnsi="Arial" w:cs="Arial"/>
          <w:sz w:val="20"/>
          <w:sz-cs w:val="20"/>
          <w:color w:val="000000"/>
        </w:rPr>
        <w:t xml:space="preserve">"Future grants allow defining an initial set of privileges on objects created in a schema"</w:t>
      </w:r>
    </w:p>
    <w:p>
      <w:pPr>
        <w:jc w:val="center"/>
      </w:pPr>
      <w:r>
        <w:rPr>
          <w:rFonts w:ascii="Arial" w:hAnsi="Arial" w:cs="Arial"/>
          <w:sz w:val="20"/>
          <w:sz-cs w:val="20"/>
          <w:b/>
          <w:color w:val="000000"/>
        </w:rPr>
        <w:t xml:space="preserve">5</w:t>
      </w:r>
    </w:p>
    <w:p>
      <w:pPr/>
      <w:r>
        <w:rPr>
          <w:rFonts w:ascii="Arial" w:hAnsi="Arial" w:cs="Arial"/>
          <w:sz w:val="20"/>
          <w:sz-cs w:val="20"/>
          <w:color w:val="000000"/>
        </w:rPr>
        <w:t xml:space="preserve">Grant USAGE on database AND schema</w:t>
      </w:r>
    </w:p>
    <w:p>
      <w:pPr/>
      <w:r>
        <w:rPr>
          <w:rFonts w:ascii="Arial" w:hAnsi="Arial" w:cs="Arial"/>
          <w:sz w:val="20"/>
          <w:sz-cs w:val="20"/>
          <w:color w:val="000000"/>
        </w:rPr>
        <w:t xml:space="preserve">"To access database objects, users must be granted USAGE on container database and schema"</w:t>
      </w:r>
    </w:p>
    <w:p>
      <w:pPr>
        <w:jc w:val="center"/>
      </w:pPr>
      <w:r>
        <w:rPr>
          <w:rFonts w:ascii="Arial" w:hAnsi="Arial" w:cs="Arial"/>
          <w:sz w:val="20"/>
          <w:sz-cs w:val="20"/>
          <w:b/>
          <w:color w:val="000000"/>
        </w:rPr>
        <w:t xml:space="preserve">6</w:t>
      </w:r>
    </w:p>
    <w:p>
      <w:pPr/>
      <w:r>
        <w:rPr>
          <w:rFonts w:ascii="Arial" w:hAnsi="Arial" w:cs="Arial"/>
          <w:sz w:val="20"/>
          <w:sz-cs w:val="20"/>
          <w:color w:val="000000"/>
        </w:rPr>
        <w:t xml:space="preserve">Document role purposes with COMMENT</w:t>
      </w:r>
    </w:p>
    <w:p>
      <w:pPr/>
      <w:r>
        <w:rPr>
          <w:rFonts w:ascii="Arial" w:hAnsi="Arial" w:cs="Arial"/>
          <w:sz w:val="20"/>
          <w:sz-cs w:val="20"/>
          <w:color w:val="000000"/>
        </w:rPr>
        <w:t xml:space="preserve">Enables self-documenting role structure for audit and compliance</w:t>
      </w:r>
    </w:p>
    <w:p>
      <w:pPr>
        <w:jc w:val="center"/>
      </w:pPr>
      <w:r>
        <w:rPr>
          <w:rFonts w:ascii="Arial" w:hAnsi="Arial" w:cs="Arial"/>
          <w:sz w:val="20"/>
          <w:sz-cs w:val="20"/>
          <w:b/>
          <w:color w:val="000000"/>
        </w:rPr>
        <w:t xml:space="preserve">7</w:t>
      </w:r>
    </w:p>
    <w:p>
      <w:pPr/>
      <w:r>
        <w:rPr>
          <w:rFonts w:ascii="Arial" w:hAnsi="Arial" w:cs="Arial"/>
          <w:sz w:val="20"/>
          <w:sz-cs w:val="20"/>
          <w:color w:val="000000"/>
        </w:rPr>
        <w:t xml:space="preserve">Use database roles for portable access</w:t>
      </w:r>
    </w:p>
    <w:p>
      <w:pPr/>
      <w:r>
        <w:rPr>
          <w:rFonts w:ascii="Arial" w:hAnsi="Arial" w:cs="Arial"/>
          <w:sz w:val="20"/>
          <w:sz-cs w:val="20"/>
          <w:color w:val="000000"/>
        </w:rPr>
        <w:t xml:space="preserve">Database roles "travel with" the database during cloning and sharing</w:t>
      </w:r>
    </w:p>
    <w:p>
      <w:pPr>
        <w:jc w:val="center"/>
      </w:pPr>
      <w:r>
        <w:rPr>
          <w:rFonts w:ascii="Arial" w:hAnsi="Arial" w:cs="Arial"/>
          <w:sz w:val="20"/>
          <w:sz-cs w:val="20"/>
          <w:b/>
          <w:color w:val="000000"/>
        </w:rPr>
        <w:t xml:space="preserve">8</w:t>
      </w:r>
    </w:p>
    <w:p>
      <w:pPr/>
      <w:r>
        <w:rPr>
          <w:rFonts w:ascii="Arial" w:hAnsi="Arial" w:cs="Arial"/>
          <w:sz w:val="20"/>
          <w:sz-cs w:val="20"/>
          <w:color w:val="000000"/>
        </w:rPr>
        <w:t xml:space="preserve">Separate SECURITYADMIN and SYSADMIN duties</w:t>
      </w:r>
    </w:p>
    <w:p>
      <w:pPr/>
      <w:r>
        <w:rPr>
          <w:rFonts w:ascii="Arial" w:hAnsi="Arial" w:cs="Arial"/>
          <w:sz w:val="20"/>
          <w:sz-cs w:val="20"/>
          <w:color w:val="000000"/>
        </w:rPr>
        <w:t xml:space="preserve">SECURITYADMIN manages grants; SYSADMIN manages objects - separation of concerns</w:t>
      </w:r>
    </w:p>
    <w:p>
      <w:pPr>
        <w:spacing w:after="100"/>
      </w:pPr>
      <w:r>
        <w:rPr>
          <w:rFonts w:ascii="Arial" w:hAnsi="Arial" w:cs="Arial"/>
          <w:sz w:val="20"/>
          <w:sz-cs w:val="20"/>
          <w:color w:val="000000"/>
        </w:rPr>
        <w:t xml:space="preserve"/>
      </w:r>
    </w:p>
    <w:p>
      <w:pPr>
        <w:spacing w:before="300" w:after="150"/>
      </w:pPr>
      <w:r>
        <w:rPr>
          <w:rFonts w:ascii="Arial" w:hAnsi="Arial" w:cs="Arial"/>
          <w:sz w:val="26"/>
          <w:sz-cs w:val="26"/>
          <w:b/>
          <w:color w:val="29B5E8"/>
        </w:rPr>
        <w:t xml:space="preserve">12.2 Anti-Patterns to Avoid</w:t>
      </w:r>
    </w:p>
    <w:p>
      <w:pPr/>
      <w:r>
        <w:rPr>
          <w:rFonts w:ascii="Arial" w:hAnsi="Arial" w:cs="Arial"/>
          <w:sz w:val="20"/>
          <w:sz-cs w:val="20"/>
          <w:b/>
          <w:color w:val="FFFFFF"/>
        </w:rPr>
        <w:t xml:space="preserve">Anti-Pattern</w:t>
      </w:r>
    </w:p>
    <w:p>
      <w:pPr/>
      <w:r>
        <w:rPr>
          <w:rFonts w:ascii="Arial" w:hAnsi="Arial" w:cs="Arial"/>
          <w:sz w:val="20"/>
          <w:sz-cs w:val="20"/>
          <w:b/>
          <w:color w:val="FFFFFF"/>
        </w:rPr>
        <w:t xml:space="preserve">Risk</w:t>
      </w:r>
    </w:p>
    <w:p>
      <w:pPr/>
      <w:r>
        <w:rPr>
          <w:rFonts w:ascii="Arial" w:hAnsi="Arial" w:cs="Arial"/>
          <w:sz w:val="20"/>
          <w:sz-cs w:val="20"/>
          <w:b/>
          <w:color w:val="FFFFFF"/>
        </w:rPr>
        <w:t xml:space="preserve">Correct Approach</w:t>
      </w:r>
    </w:p>
    <w:p>
      <w:pPr/>
      <w:r>
        <w:rPr>
          <w:rFonts w:ascii="Arial" w:hAnsi="Arial" w:cs="Arial"/>
          <w:sz w:val="20"/>
          <w:sz-cs w:val="20"/>
          <w:color w:val="000000"/>
        </w:rPr>
        <w:t xml:space="preserve">Granting privileges directly to users</w:t>
      </w:r>
    </w:p>
    <w:p>
      <w:pPr/>
      <w:r>
        <w:rPr>
          <w:rFonts w:ascii="Arial" w:hAnsi="Arial" w:cs="Arial"/>
          <w:sz w:val="20"/>
          <w:sz-cs w:val="20"/>
          <w:color w:val="000000"/>
        </w:rPr>
        <w:t xml:space="preserve">Unmanageable at scale, audit nightmare</w:t>
      </w:r>
    </w:p>
    <w:p>
      <w:pPr/>
      <w:r>
        <w:rPr>
          <w:rFonts w:ascii="Arial" w:hAnsi="Arial" w:cs="Arial"/>
          <w:sz w:val="20"/>
          <w:sz-cs w:val="20"/>
          <w:color w:val="000000"/>
        </w:rPr>
        <w:t xml:space="preserve">Always grant to roles</w:t>
      </w:r>
    </w:p>
    <w:p>
      <w:pPr/>
      <w:r>
        <w:rPr>
          <w:rFonts w:ascii="Arial" w:hAnsi="Arial" w:cs="Arial"/>
          <w:sz w:val="20"/>
          <w:sz-cs w:val="20"/>
          <w:color w:val="000000"/>
        </w:rPr>
        <w:t xml:space="preserve">Creating one role per user</w:t>
      </w:r>
    </w:p>
    <w:p>
      <w:pPr/>
      <w:r>
        <w:rPr>
          <w:rFonts w:ascii="Arial" w:hAnsi="Arial" w:cs="Arial"/>
          <w:sz w:val="20"/>
          <w:sz-cs w:val="20"/>
          <w:color w:val="000000"/>
        </w:rPr>
        <w:t xml:space="preserve">Defeats purpose of RBAC</w:t>
      </w:r>
    </w:p>
    <w:p>
      <w:pPr/>
      <w:r>
        <w:rPr>
          <w:rFonts w:ascii="Arial" w:hAnsi="Arial" w:cs="Arial"/>
          <w:sz w:val="20"/>
          <w:sz-cs w:val="20"/>
          <w:color w:val="000000"/>
        </w:rPr>
        <w:t xml:space="preserve">Use functional roles for job functions</w:t>
      </w:r>
    </w:p>
    <w:p>
      <w:pPr/>
      <w:r>
        <w:rPr>
          <w:rFonts w:ascii="Arial" w:hAnsi="Arial" w:cs="Arial"/>
          <w:sz w:val="20"/>
          <w:sz-cs w:val="20"/>
          <w:color w:val="000000"/>
        </w:rPr>
        <w:t xml:space="preserve">Not connecting custom roles to SYSADMIN</w:t>
      </w:r>
    </w:p>
    <w:p>
      <w:pPr/>
      <w:r>
        <w:rPr>
          <w:rFonts w:ascii="Arial" w:hAnsi="Arial" w:cs="Arial"/>
          <w:sz w:val="20"/>
          <w:sz-cs w:val="20"/>
          <w:color w:val="000000"/>
        </w:rPr>
        <w:t xml:space="preserve">Admins lose oversight of objects</w:t>
      </w:r>
    </w:p>
    <w:p>
      <w:pPr/>
      <w:r>
        <w:rPr>
          <w:rFonts w:ascii="Arial" w:hAnsi="Arial" w:cs="Arial"/>
          <w:sz w:val="20"/>
          <w:sz-cs w:val="20"/>
          <w:color w:val="000000"/>
        </w:rPr>
        <w:t xml:space="preserve">GRANT ROLE custom TO ROLE SYSADMIN</w:t>
      </w:r>
    </w:p>
    <w:p>
      <w:pPr/>
      <w:r>
        <w:rPr>
          <w:rFonts w:ascii="Arial" w:hAnsi="Arial" w:cs="Arial"/>
          <w:sz w:val="20"/>
          <w:sz-cs w:val="20"/>
          <w:color w:val="000000"/>
        </w:rPr>
        <w:t xml:space="preserve">Forgetting FUTURE GRANTS</w:t>
      </w:r>
    </w:p>
    <w:p>
      <w:pPr/>
      <w:r>
        <w:rPr>
          <w:rFonts w:ascii="Arial" w:hAnsi="Arial" w:cs="Arial"/>
          <w:sz w:val="20"/>
          <w:sz-cs w:val="20"/>
          <w:color w:val="000000"/>
        </w:rPr>
        <w:t xml:space="preserve">New objects not accessible</w:t>
      </w:r>
    </w:p>
    <w:p>
      <w:pPr/>
      <w:r>
        <w:rPr>
          <w:rFonts w:ascii="Arial" w:hAnsi="Arial" w:cs="Arial"/>
          <w:sz w:val="20"/>
          <w:sz-cs w:val="20"/>
          <w:color w:val="000000"/>
        </w:rPr>
        <w:t xml:space="preserve">Always set up future grants on schemas</w:t>
      </w:r>
    </w:p>
    <w:p>
      <w:pPr/>
      <w:r>
        <w:rPr>
          <w:rFonts w:ascii="Arial" w:hAnsi="Arial" w:cs="Arial"/>
          <w:sz w:val="20"/>
          <w:sz-cs w:val="20"/>
          <w:color w:val="000000"/>
        </w:rPr>
        <w:t xml:space="preserve">Using ACCOUNTADMIN daily</w:t>
      </w:r>
    </w:p>
    <w:p>
      <w:pPr/>
      <w:r>
        <w:rPr>
          <w:rFonts w:ascii="Arial" w:hAnsi="Arial" w:cs="Arial"/>
          <w:sz w:val="20"/>
          <w:sz-cs w:val="20"/>
          <w:color w:val="000000"/>
        </w:rPr>
        <w:t xml:space="preserve">Security risk, violates least privilege</w:t>
      </w:r>
    </w:p>
    <w:p>
      <w:pPr/>
      <w:r>
        <w:rPr>
          <w:rFonts w:ascii="Arial" w:hAnsi="Arial" w:cs="Arial"/>
          <w:sz w:val="20"/>
          <w:sz-cs w:val="20"/>
          <w:color w:val="000000"/>
        </w:rPr>
        <w:t xml:space="preserve">Use SYSADMIN or custom functional roles</w:t>
      </w:r>
    </w:p>
    <w:p>
      <w:pPr/>
      <w:r>
        <w:rPr>
          <w:rFonts w:ascii="Arial" w:hAnsi="Arial" w:cs="Arial"/>
          <w:sz w:val="20"/>
          <w:sz-cs w:val="20"/>
          <w:color w:val="000000"/>
        </w:rPr>
        <w:t xml:space="preserve">Granting sensitive access to PUBLIC</w:t>
      </w:r>
    </w:p>
    <w:p>
      <w:pPr/>
      <w:r>
        <w:rPr>
          <w:rFonts w:ascii="Arial" w:hAnsi="Arial" w:cs="Arial"/>
          <w:sz w:val="20"/>
          <w:sz-cs w:val="20"/>
          <w:color w:val="000000"/>
        </w:rPr>
        <w:t xml:space="preserve">All users get access automatically</w:t>
      </w:r>
    </w:p>
    <w:p>
      <w:pPr/>
      <w:r>
        <w:rPr>
          <w:rFonts w:ascii="Arial" w:hAnsi="Arial" w:cs="Arial"/>
          <w:sz w:val="20"/>
          <w:sz-cs w:val="20"/>
          <w:color w:val="000000"/>
        </w:rPr>
        <w:t xml:space="preserve">Only grant truly public objects to PUBLIC</w:t>
      </w:r>
    </w:p>
    <w:p>
      <w:pPr/>
      <w:r>
        <w:rPr>
          <w:rFonts w:ascii="Arial" w:hAnsi="Arial" w:cs="Arial"/>
          <w:sz w:val="20"/>
          <w:sz-cs w:val="20"/>
          <w:color w:val="000000"/>
        </w:rPr>
        <w:t xml:space="preserve">No naming convention</w:t>
      </w:r>
    </w:p>
    <w:p>
      <w:pPr/>
      <w:r>
        <w:rPr>
          <w:rFonts w:ascii="Arial" w:hAnsi="Arial" w:cs="Arial"/>
          <w:sz w:val="20"/>
          <w:sz-cs w:val="20"/>
          <w:color w:val="000000"/>
        </w:rPr>
        <w:t xml:space="preserve">Chaos as you scale</w:t>
      </w:r>
    </w:p>
    <w:p>
      <w:pPr/>
      <w:r>
        <w:rPr>
          <w:rFonts w:ascii="Arial" w:hAnsi="Arial" w:cs="Arial"/>
          <w:sz w:val="20"/>
          <w:sz-cs w:val="20"/>
          <w:color w:val="000000"/>
        </w:rPr>
        <w:t xml:space="preserve">Enforce naming standard from day 1</w:t>
      </w:r>
    </w:p>
    <w:p>
      <w:pPr>
        <w:spacing w:before="400" w:after="200"/>
      </w:pPr>
      <w:r>
        <w:rPr>
          <w:rFonts w:ascii="Arial" w:hAnsi="Arial" w:cs="Arial"/>
          <w:sz w:val="32"/>
          <w:sz-cs w:val="32"/>
          <w:b/>
          <w:color w:val="1E3A5F"/>
        </w:rPr>
        <w:t xml:space="preserve">Part 13: Quick Reference Card</w:t>
      </w:r>
    </w:p>
    <w:p>
      <w:pPr>
        <w:jc w:val="center"/>
      </w:pPr>
      <w:r>
        <w:rPr>
          <w:rFonts w:ascii="Arial" w:hAnsi="Arial" w:cs="Arial"/>
          <w:sz w:val="22"/>
          <w:sz-cs w:val="22"/>
          <w:b/>
          <w:color w:val="FFFFFF"/>
        </w:rPr>
        <w:t xml:space="preserve">SNOWFLAKE ROLE TYPES - QUICK REFERENCE</w:t>
      </w:r>
    </w:p>
    <w:p>
      <w:pPr/>
      <w:r>
        <w:rPr>
          <w:rFonts w:ascii="Arial" w:hAnsi="Arial" w:cs="Arial"/>
          <w:sz w:val="20"/>
          <w:sz-cs w:val="20"/>
          <w:b/>
          <w:color w:val="FFFFFF"/>
        </w:rPr>
        <w:t xml:space="preserve">SYSTEM ROLES</w:t>
      </w:r>
    </w:p>
    <w:p>
      <w:pPr/>
      <w:r>
        <w:rPr>
          <w:rFonts w:ascii="Arial" w:hAnsi="Arial" w:cs="Arial"/>
          <w:sz w:val="20"/>
          <w:sz-cs w:val="20"/>
          <w:color w:val="000000"/>
        </w:rPr>
        <w:t xml:space="preserve">ACCOUNTADMIN (top), SECURITYADMIN (grants), USERADMIN (users/roles), SYSADMIN (objects), PUBLIC (all)</w:t>
      </w:r>
    </w:p>
    <w:p>
      <w:pPr/>
      <w:r>
        <w:rPr>
          <w:rFonts w:ascii="Arial" w:hAnsi="Arial" w:cs="Arial"/>
          <w:sz w:val="20"/>
          <w:sz-cs w:val="20"/>
          <w:b/>
          <w:color w:val="FFFFFF"/>
        </w:rPr>
        <w:t xml:space="preserve">FR (Functional Role)</w:t>
      </w:r>
    </w:p>
    <w:p>
      <w:pPr>
        <w:spacing w:after="40"/>
      </w:pPr>
      <w:r>
        <w:rPr>
          <w:rFonts w:ascii="Arial" w:hAnsi="Arial" w:cs="Arial"/>
          <w:sz w:val="20"/>
          <w:sz-cs w:val="20"/>
          <w:color w:val="000000"/>
        </w:rPr>
        <w:t xml:space="preserve">WHO: Job function (Analyst, Engineer)</w:t>
      </w:r>
    </w:p>
    <w:p>
      <w:pPr>
        <w:spacing w:after="40"/>
      </w:pPr>
      <w:r>
        <w:rPr>
          <w:rFonts w:ascii="Arial" w:hAnsi="Arial" w:cs="Arial"/>
          <w:sz w:val="20"/>
          <w:sz-cs w:val="20"/>
          <w:color w:val="000000"/>
        </w:rPr>
        <w:t xml:space="preserve">GETS: Warehouse access + inherits from AR</w:t>
      </w:r>
    </w:p>
    <w:p>
      <w:pPr>
        <w:spacing w:after="40"/>
      </w:pPr>
      <w:r>
        <w:rPr>
          <w:rFonts w:ascii="Arial" w:hAnsi="Arial" w:cs="Arial"/>
          <w:sz w:val="20"/>
          <w:sz-cs w:val="20"/>
          <w:color w:val="000000"/>
        </w:rPr>
        <w:t xml:space="preserve">ASSIGNED TO: Users</w:t>
      </w:r>
    </w:p>
    <w:p>
      <w:pPr>
        <w:spacing w:after="40"/>
      </w:pPr>
      <w:r>
        <w:rPr>
          <w:rFonts w:ascii="Arial" w:hAnsi="Arial" w:cs="Arial"/>
          <w:sz w:val="20"/>
          <w:sz-cs w:val="20"/>
          <w:color w:val="000000"/>
        </w:rPr>
        <w:t xml:space="preserve">NAMING: {ENV}_{LAYER}_{DOMAIN}_{FUNCTION}_FR</w:t>
      </w:r>
    </w:p>
    <w:p>
      <w:pPr/>
      <w:r>
        <w:rPr>
          <w:rFonts w:ascii="Arial" w:hAnsi="Arial" w:cs="Arial"/>
          <w:sz w:val="20"/>
          <w:sz-cs w:val="20"/>
          <w:b/>
          <w:color w:val="FFFFFF"/>
        </w:rPr>
        <w:t xml:space="preserve">AR (Access Role)</w:t>
      </w:r>
    </w:p>
    <w:p>
      <w:pPr>
        <w:spacing w:after="40"/>
      </w:pPr>
      <w:r>
        <w:rPr>
          <w:rFonts w:ascii="Arial" w:hAnsi="Arial" w:cs="Arial"/>
          <w:sz w:val="20"/>
          <w:sz-cs w:val="20"/>
          <w:color w:val="000000"/>
        </w:rPr>
        <w:t xml:space="preserve">WHAT: Data access (RO/RW to schemas/tables)</w:t>
      </w:r>
    </w:p>
    <w:p>
      <w:pPr>
        <w:spacing w:after="40"/>
      </w:pPr>
      <w:r>
        <w:rPr>
          <w:rFonts w:ascii="Arial" w:hAnsi="Arial" w:cs="Arial"/>
          <w:sz w:val="20"/>
          <w:sz-cs w:val="20"/>
          <w:color w:val="000000"/>
        </w:rPr>
        <w:t xml:space="preserve">GETS: SELECT, INSERT, etc. on objects + USAGE on DB/Schema</w:t>
      </w:r>
    </w:p>
    <w:p>
      <w:pPr>
        <w:spacing w:after="40"/>
      </w:pPr>
      <w:r>
        <w:rPr>
          <w:rFonts w:ascii="Arial" w:hAnsi="Arial" w:cs="Arial"/>
          <w:sz w:val="20"/>
          <w:sz-cs w:val="20"/>
          <w:color w:val="000000"/>
        </w:rPr>
        <w:t xml:space="preserve">ASSIGNED TO: Functional Roles</w:t>
      </w:r>
    </w:p>
    <w:p>
      <w:pPr>
        <w:spacing w:after="40"/>
      </w:pPr>
      <w:r>
        <w:rPr>
          <w:rFonts w:ascii="Arial" w:hAnsi="Arial" w:cs="Arial"/>
          <w:sz w:val="20"/>
          <w:sz-cs w:val="20"/>
          <w:color w:val="000000"/>
        </w:rPr>
        <w:t xml:space="preserve">NAMING: {ENV}_{LAYER}_{DOMAIN}_{ACCESS}_AR</w:t>
      </w:r>
    </w:p>
    <w:p>
      <w:pPr/>
      <w:r>
        <w:rPr>
          <w:rFonts w:ascii="Arial" w:hAnsi="Arial" w:cs="Arial"/>
          <w:sz w:val="20"/>
          <w:sz-cs w:val="20"/>
          <w:b/>
          <w:color w:val="FFFFFF"/>
        </w:rPr>
        <w:t xml:space="preserve">PR (Policy Role)</w:t>
      </w:r>
    </w:p>
    <w:p>
      <w:pPr>
        <w:spacing w:after="40"/>
      </w:pPr>
      <w:r>
        <w:rPr>
          <w:rFonts w:ascii="Arial" w:hAnsi="Arial" w:cs="Arial"/>
          <w:sz w:val="20"/>
          <w:sz-cs w:val="20"/>
          <w:color w:val="000000"/>
        </w:rPr>
        <w:t xml:space="preserve">FILTER: Row/Column visibility</w:t>
      </w:r>
    </w:p>
    <w:p>
      <w:pPr>
        <w:spacing w:after="40"/>
      </w:pPr>
      <w:r>
        <w:rPr>
          <w:rFonts w:ascii="Arial" w:hAnsi="Arial" w:cs="Arial"/>
          <w:sz w:val="20"/>
          <w:sz-cs w:val="20"/>
          <w:color w:val="000000"/>
        </w:rPr>
        <w:t xml:space="preserve">GETS: No direct privileges - used by Row Access Policies</w:t>
      </w:r>
    </w:p>
    <w:p>
      <w:pPr>
        <w:spacing w:after="40"/>
      </w:pPr>
      <w:r>
        <w:rPr>
          <w:rFonts w:ascii="Arial" w:hAnsi="Arial" w:cs="Arial"/>
          <w:sz w:val="20"/>
          <w:sz-cs w:val="20"/>
          <w:color w:val="000000"/>
        </w:rPr>
        <w:t xml:space="preserve">ASSIGNED TO: Users directly (NOT through hierarchy)</w:t>
      </w:r>
    </w:p>
    <w:p>
      <w:pPr>
        <w:spacing w:after="40"/>
      </w:pPr>
      <w:r>
        <w:rPr>
          <w:rFonts w:ascii="Arial" w:hAnsi="Arial" w:cs="Arial"/>
          <w:sz w:val="20"/>
          <w:sz-cs w:val="20"/>
          <w:color w:val="000000"/>
        </w:rPr>
        <w:t xml:space="preserve">NAMING: {ENV}_{LAYER}_{DOMAIN}_{CLASSIFICATION}_PR</w:t>
      </w:r>
    </w:p>
    <w:p>
      <w:pPr/>
      <w:r>
        <w:rPr>
          <w:rFonts w:ascii="Arial" w:hAnsi="Arial" w:cs="Arial"/>
          <w:sz w:val="20"/>
          <w:sz-cs w:val="20"/>
          <w:b/>
          <w:color w:val="FFFFFF"/>
        </w:rPr>
        <w:t xml:space="preserve">SR (Service Role)</w:t>
      </w:r>
    </w:p>
    <w:p>
      <w:pPr>
        <w:spacing w:after="40"/>
      </w:pPr>
      <w:r>
        <w:rPr>
          <w:rFonts w:ascii="Arial" w:hAnsi="Arial" w:cs="Arial"/>
          <w:sz w:val="20"/>
          <w:sz-cs w:val="20"/>
          <w:color w:val="000000"/>
        </w:rPr>
        <w:t xml:space="preserve">AUTOMATION: ETL, pipelines, scheduled jobs</w:t>
      </w:r>
    </w:p>
    <w:p>
      <w:pPr>
        <w:spacing w:after="40"/>
      </w:pPr>
      <w:r>
        <w:rPr>
          <w:rFonts w:ascii="Arial" w:hAnsi="Arial" w:cs="Arial"/>
          <w:sz w:val="20"/>
          <w:sz-cs w:val="20"/>
          <w:color w:val="000000"/>
        </w:rPr>
        <w:t xml:space="preserve">GETS: Only what automation needs (least privilege)</w:t>
      </w:r>
    </w:p>
    <w:p>
      <w:pPr>
        <w:spacing w:after="40"/>
      </w:pPr>
      <w:r>
        <w:rPr>
          <w:rFonts w:ascii="Arial" w:hAnsi="Arial" w:cs="Arial"/>
          <w:sz w:val="20"/>
          <w:sz-cs w:val="20"/>
          <w:color w:val="000000"/>
        </w:rPr>
        <w:t xml:space="preserve">ASSIGNED TO: SERVICE type users (key-pair/OAuth auth)</w:t>
      </w:r>
    </w:p>
    <w:p>
      <w:pPr>
        <w:spacing w:after="40"/>
      </w:pPr>
      <w:r>
        <w:rPr>
          <w:rFonts w:ascii="Arial" w:hAnsi="Arial" w:cs="Arial"/>
          <w:sz w:val="20"/>
          <w:sz-cs w:val="20"/>
          <w:color w:val="000000"/>
        </w:rPr>
        <w:t xml:space="preserve">NAMING: {ENV}_{SYSTEM}_{PURPOSE}_SR</w:t>
      </w:r>
    </w:p>
    <w:p>
      <w:pPr/>
      <w:r>
        <w:rPr>
          <w:rFonts w:ascii="Arial" w:hAnsi="Arial" w:cs="Arial"/>
          <w:sz w:val="20"/>
          <w:sz-cs w:val="20"/>
          <w:b/>
          <w:color w:val="FFFFFF"/>
        </w:rPr>
        <w:t xml:space="preserve">DR (Database Role)</w:t>
      </w:r>
    </w:p>
    <w:p>
      <w:pPr>
        <w:spacing w:after="40"/>
      </w:pPr>
      <w:r>
        <w:rPr>
          <w:rFonts w:ascii="Arial" w:hAnsi="Arial" w:cs="Arial"/>
          <w:sz w:val="20"/>
          <w:sz-cs w:val="20"/>
          <w:color w:val="000000"/>
        </w:rPr>
        <w:t xml:space="preserve">SCOPE: Single database only (portable with cloning/sharing)</w:t>
      </w:r>
    </w:p>
    <w:p>
      <w:pPr>
        <w:spacing w:after="40"/>
      </w:pPr>
      <w:r>
        <w:rPr>
          <w:rFonts w:ascii="Arial" w:hAnsi="Arial" w:cs="Arial"/>
          <w:sz w:val="20"/>
          <w:sz-cs w:val="20"/>
          <w:color w:val="000000"/>
        </w:rPr>
        <w:t xml:space="preserve">GETS: Privileges within that database</w:t>
      </w:r>
    </w:p>
    <w:p>
      <w:pPr>
        <w:spacing w:after="40"/>
      </w:pPr>
      <w:r>
        <w:rPr>
          <w:rFonts w:ascii="Arial" w:hAnsi="Arial" w:cs="Arial"/>
          <w:sz w:val="20"/>
          <w:sz-cs w:val="20"/>
          <w:color w:val="000000"/>
        </w:rPr>
        <w:t xml:space="preserve">ASSIGNED TO: Account roles (cannot activate directly)</w:t>
      </w:r>
    </w:p>
    <w:p>
      <w:pPr>
        <w:spacing w:after="40"/>
      </w:pPr>
      <w:r>
        <w:rPr>
          <w:rFonts w:ascii="Arial" w:hAnsi="Arial" w:cs="Arial"/>
          <w:sz w:val="20"/>
          <w:sz-cs w:val="20"/>
          <w:color w:val="000000"/>
        </w:rPr>
        <w:t xml:space="preserve">NAMING: {DATABASE}_{PURPOSE}_DR</w:t>
      </w:r>
    </w:p>
    <w:p>
      <w:pPr>
        <w:spacing w:after="100"/>
      </w:pPr>
      <w:r>
        <w:rPr>
          <w:rFonts w:ascii="Arial" w:hAnsi="Arial" w:cs="Arial"/>
          <w:sz w:val="20"/>
          <w:sz-cs w:val="20"/>
          <w:color w:val="000000"/>
        </w:rPr>
        <w:t xml:space="preserve"/>
      </w:r>
    </w:p>
    <w:p>
      <w:pPr>
        <w:jc w:val="center"/>
      </w:pPr>
      <w:r>
        <w:rPr>
          <w:rFonts w:ascii="Arial" w:hAnsi="Arial" w:cs="Arial"/>
          <w:sz w:val="20"/>
          <w:sz-cs w:val="20"/>
          <w:b/>
          <w:color w:val="FFFFFF"/>
        </w:rPr>
        <w:t xml:space="preserve">SYSTEM ROLES HIERARCHY</w:t>
      </w:r>
    </w:p>
    <w:p>
      <w:pPr>
        <w:spacing w:after="40"/>
      </w:pPr>
      <w:r>
        <w:rPr>
          <w:rFonts w:ascii="Courier New" w:hAnsi="Courier New" w:cs="Courier New"/>
          <w:sz w:val="18"/>
          <w:sz-cs w:val="18"/>
          <w:color w:val="000000"/>
        </w:rPr>
        <w:t xml:space="preserve">ACCOUNTADMIN         ← Top level (emergency use, requires MFA)</w:t>
      </w:r>
    </w:p>
    <w:p>
      <w:pPr>
        <w:spacing w:after="40"/>
      </w:pPr>
      <w:r>
        <w:rPr>
          <w:rFonts w:ascii="Courier New" w:hAnsi="Courier New" w:cs="Courier New"/>
          <w:sz w:val="18"/>
          <w:sz-cs w:val="18"/>
          <w:color w:val="000000"/>
        </w:rPr>
        <w:t xml:space="preserve">├── SECURITYADMIN    ← Manages grants globally (has MANAGE GRANTS)</w:t>
      </w:r>
    </w:p>
    <w:p>
      <w:pPr>
        <w:spacing w:after="40"/>
      </w:pPr>
      <w:r>
        <w:rPr>
          <w:rFonts w:ascii="Courier New" w:hAnsi="Courier New" w:cs="Courier New"/>
          <w:sz w:val="18"/>
          <w:sz-cs w:val="18"/>
          <w:color w:val="000000"/>
        </w:rPr>
        <w:t xml:space="preserve">│   └── USERADMIN    ← Creates users and roles (has CREATE USER/ROLE)</w:t>
      </w:r>
    </w:p>
    <w:p>
      <w:pPr>
        <w:spacing w:after="40"/>
      </w:pPr>
      <w:r>
        <w:rPr>
          <w:rFonts w:ascii="Courier New" w:hAnsi="Courier New" w:cs="Courier New"/>
          <w:sz w:val="18"/>
          <w:sz-cs w:val="18"/>
          <w:color w:val="000000"/>
        </w:rPr>
        <w:t xml:space="preserve">└── SYSADMIN         ← Creates databases, warehouses, objects</w:t>
      </w:r>
    </w:p>
    <w:p>
      <w:pPr>
        <w:spacing w:after="40"/>
      </w:pPr>
      <w:r>
        <w:rPr>
          <w:rFonts w:ascii="Courier New" w:hAnsi="Courier New" w:cs="Courier New"/>
          <w:sz w:val="18"/>
          <w:sz-cs w:val="18"/>
          <w:color w:val="000000"/>
        </w:rPr>
        <w:t xml:space="preserve">    └── CUSTOM ROLES ← All custom roles should grant here</w:t>
      </w:r>
    </w:p>
    <w:p>
      <w:pPr>
        <w:spacing w:after="40"/>
      </w:pPr>
      <w:r>
        <w:rPr>
          <w:rFonts w:ascii="Courier New" w:hAnsi="Courier New" w:cs="Courier New"/>
          <w:sz w:val="18"/>
          <w:sz-cs w:val="18"/>
          <w:color w:val="000000"/>
        </w:rPr>
        <w:t xml:space="preserve">PUBLIC               ← Granted to all users/roles automatically</w:t>
      </w:r>
    </w:p>
    <w:p>
      <w:pPr>
        <w:spacing w:after="100"/>
      </w:pPr>
      <w:r>
        <w:rPr>
          <w:rFonts w:ascii="Courier New" w:hAnsi="Courier New" w:cs="Courier New"/>
          <w:sz w:val="18"/>
          <w:sz-cs w:val="18"/>
          <w:color w:val="000000"/>
        </w:rPr>
        <w:t xml:space="preserve"/>
      </w:r>
    </w:p>
    <w:p>
      <w:pPr>
        <w:jc w:val="center"/>
      </w:pPr>
      <w:r>
        <w:rPr>
          <w:rFonts w:ascii="Arial" w:hAnsi="Arial" w:cs="Arial"/>
          <w:sz w:val="20"/>
          <w:sz-cs w:val="20"/>
          <w:b/>
          <w:color w:val="FFFFFF"/>
        </w:rPr>
        <w:t xml:space="preserve">PRIVILEGE FLOW</w:t>
      </w:r>
    </w:p>
    <w:p>
      <w:pPr>
        <w:spacing w:after="40"/>
      </w:pPr>
      <w:r>
        <w:rPr>
          <w:rFonts w:ascii="Courier New" w:hAnsi="Courier New" w:cs="Courier New"/>
          <w:sz w:val="18"/>
          <w:sz-cs w:val="18"/>
          <w:color w:val="000000"/>
        </w:rPr>
        <w:t xml:space="preserve">Data Access:     USER → activates FR → inherits AR privileges → accesses OBJECTS</w:t>
      </w:r>
    </w:p>
    <w:p>
      <w:pPr>
        <w:spacing w:after="40"/>
      </w:pPr>
      <w:r>
        <w:rPr>
          <w:rFonts w:ascii="Courier New" w:hAnsi="Courier New" w:cs="Courier New"/>
          <w:sz w:val="18"/>
          <w:sz-cs w:val="18"/>
          <w:color w:val="000000"/>
        </w:rPr>
        <w:t xml:space="preserve">Data Filtering:  USER + PR → Policies check IS_ROLE_IN_SESSION() → filter rows/mask columns</w:t>
      </w:r>
    </w:p>
    <w:p>
      <w:pPr>
        <w:spacing w:after="40"/>
      </w:pPr>
      <w:r>
        <w:rPr>
          <w:rFonts w:ascii="Courier New" w:hAnsi="Courier New" w:cs="Courier New"/>
          <w:sz w:val="18"/>
          <w:sz-cs w:val="18"/>
          <w:color w:val="000000"/>
        </w:rPr>
        <w:t xml:space="preserve">Service Access:  SERVICE USER → activates SR → accesses required OBJECTS</w:t>
      </w:r>
    </w:p>
    <w:p>
      <w:pPr>
        <w:spacing w:after="100"/>
      </w:pPr>
      <w:r>
        <w:rPr>
          <w:rFonts w:ascii="Courier New" w:hAnsi="Courier New" w:cs="Courier New"/>
          <w:sz w:val="18"/>
          <w:sz-cs w:val="18"/>
          <w:color w:val="000000"/>
        </w:rPr>
        <w:t xml:space="preserve"/>
      </w:r>
    </w:p>
    <w:p>
      <w:pPr>
        <w:spacing w:after="100"/>
      </w:pPr>
      <w:r>
        <w:rPr>
          <w:rFonts w:ascii="Courier New" w:hAnsi="Courier New" w:cs="Courier New"/>
          <w:sz w:val="18"/>
          <w:sz-cs w:val="18"/>
          <w:color w:val="000000"/>
        </w:rPr>
        <w:t xml:space="preserve"/>
      </w:r>
    </w:p>
    <w:p>
      <w:pPr>
        <w:jc w:val="center"/>
      </w:pPr>
      <w:r>
        <w:rPr>
          <w:rFonts w:ascii="Arial" w:hAnsi="Arial" w:cs="Arial"/>
          <w:sz w:val="18"/>
          <w:sz-cs w:val="18"/>
          <w:b/>
          <w:color w:val="FFFFFF"/>
        </w:rPr>
        <w:t xml:space="preserve">DOCUMENT INFORMATION</w:t>
      </w:r>
    </w:p>
    <w:p>
      <w:pPr>
        <w:jc w:val="center"/>
        <w:spacing w:after="40"/>
      </w:pPr>
      <w:r>
        <w:rPr>
          <w:rFonts w:ascii="Arial" w:hAnsi="Arial" w:cs="Arial"/>
          <w:sz w:val="16"/>
          <w:sz-cs w:val="16"/>
          <w:color w:val="000000"/>
        </w:rPr>
        <w:t xml:space="preserve">Source: Official Snowflake Documentation (docs.snowflake.com)</w:t>
      </w:r>
    </w:p>
    <w:p>
      <w:pPr>
        <w:jc w:val="center"/>
        <w:spacing w:after="40"/>
      </w:pPr>
      <w:r>
        <w:rPr>
          <w:rFonts w:ascii="Arial" w:hAnsi="Arial" w:cs="Arial"/>
          <w:sz w:val="16"/>
          <w:sz-cs w:val="16"/>
          <w:color w:val="000000"/>
        </w:rPr>
        <w:t xml:space="preserve">Version: 1.0 | January 2026 | Production Ready</w:t>
      </w:r>
    </w:p>
    <w:p>
      <w:pPr>
        <w:jc w:val="center"/>
        <w:spacing w:after="40"/>
      </w:pPr>
      <w:r>
        <w:rPr>
          <w:rFonts w:ascii="Arial" w:hAnsi="Arial" w:cs="Arial"/>
          <w:sz w:val="16"/>
          <w:sz-cs w:val="16"/>
          <w:color w:val="000000"/>
        </w:rPr>
        <w:t xml:space="preserve">All diagrams are editable Word tables - modify colors, text, and structure as needed</w:t>
      </w:r>
    </w:p>
    <w:p>
      <w:pPr>
        <w:jc w:val="center"/>
        <w:spacing w:after="40"/>
      </w:pPr>
      <w:r>
        <w:rPr>
          <w:rFonts w:ascii="Arial" w:hAnsi="Arial" w:cs="Arial"/>
          <w:sz w:val="16"/>
          <w:sz-cs w:val="16"/>
          <w:color w:val="000000"/>
        </w:rPr>
        <w:t xml:space="preserve">No content was fabricated - all information verified against official documentation</w:t>
      </w:r>
    </w:p>
    <w:p>
      <w:pPr>
        <w:jc w:val="center"/>
        <w:spacing w:before="200"/>
      </w:pPr>
      <w:r>
        <w:rPr>
          <w:rFonts w:ascii="Arial" w:hAnsi="Arial" w:cs="Arial"/>
          <w:sz w:val="18"/>
          <w:sz-cs w:val="18"/>
          <w:i/>
          <w:color w:val="4A5568"/>
        </w:rPr>
        <w:t xml:space="preserve">— End of Document —</w:t>
      </w:r>
    </w:p>
    <w:sectPr>
      <w:pgSz w:w="12240" w:h="15840"/>
      <w:pgMar w:top="1080" w:right="1080" w:bottom="1080" w:left="108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CocoaOOXMLWriter/2685.1</generator>
</meta>
</file>