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F8A" w:rsidRPr="003E5334" w:rsidRDefault="00E84F8A" w:rsidP="003E5334">
      <w:pPr>
        <w:widowControl w:val="0"/>
        <w:autoSpaceDE w:val="0"/>
        <w:autoSpaceDN w:val="0"/>
        <w:adjustRightInd w:val="0"/>
        <w:spacing w:line="480" w:lineRule="auto"/>
        <w:jc w:val="center"/>
        <w:rPr>
          <w:rFonts w:ascii="Times New Roman" w:hAnsi="Times New Roman" w:cs="Times New Roman"/>
          <w:b/>
          <w:bCs/>
          <w:sz w:val="50"/>
          <w:szCs w:val="50"/>
          <w:u w:val="single"/>
          <w:lang/>
        </w:rPr>
      </w:pPr>
      <w:r>
        <w:rPr>
          <w:rFonts w:ascii="Times New Roman" w:hAnsi="Times New Roman" w:cs="Times New Roman"/>
          <w:b/>
          <w:bCs/>
          <w:sz w:val="50"/>
          <w:szCs w:val="50"/>
          <w:u w:val="single"/>
          <w:lang/>
        </w:rPr>
        <w:t>GUIÓ</w:t>
      </w:r>
      <w:r w:rsidRPr="003E5334">
        <w:rPr>
          <w:rFonts w:ascii="Times New Roman" w:hAnsi="Times New Roman" w:cs="Times New Roman"/>
          <w:b/>
          <w:bCs/>
          <w:sz w:val="50"/>
          <w:szCs w:val="50"/>
          <w:u w:val="single"/>
          <w:lang/>
        </w:rPr>
        <w:t>N PROYECTO</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1</w:t>
      </w:r>
    </w:p>
    <w:p w:rsidR="00E84F8A" w:rsidRPr="003E5334" w:rsidRDefault="003E5334"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año 3574, sistema solar</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Gran Plano General</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Vista del planeta tierra, una estación espacial orbitando a la vez que una pequeña nave, se aproxima a las instalaciones. </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Una nave aparece en primer plano de izquierda a derecha.(La </w:t>
      </w:r>
      <w:r w:rsidR="00340BB8" w:rsidRPr="003E5334">
        <w:rPr>
          <w:rFonts w:ascii="Times New Roman" w:hAnsi="Times New Roman" w:cs="Times New Roman"/>
          <w:lang/>
        </w:rPr>
        <w:t>cámara</w:t>
      </w:r>
      <w:r w:rsidRPr="003E5334">
        <w:rPr>
          <w:rFonts w:ascii="Times New Roman" w:hAnsi="Times New Roman" w:cs="Times New Roman"/>
          <w:lang/>
        </w:rPr>
        <w:t xml:space="preserve"> sigue la trayectoria de la nave)</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2</w:t>
      </w:r>
    </w:p>
    <w:p w:rsidR="003E5334" w:rsidRPr="003E5334" w:rsidRDefault="003E5334"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año 3574, sistema solar</w:t>
      </w:r>
    </w:p>
    <w:p w:rsidR="003E5334" w:rsidRPr="003E5334" w:rsidRDefault="003E5334"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Gran Plano General</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Al otro lado del planeta se observa un portal activo. Nuestra nave atraviesa el portal de izquierda a derecha (</w:t>
      </w:r>
      <w:r w:rsidR="00340BB8" w:rsidRPr="003E5334">
        <w:rPr>
          <w:rFonts w:ascii="Times New Roman" w:hAnsi="Times New Roman" w:cs="Times New Roman"/>
          <w:lang/>
        </w:rPr>
        <w:t>cámara</w:t>
      </w:r>
      <w:r w:rsidRPr="003E5334">
        <w:rPr>
          <w:rFonts w:ascii="Times New Roman" w:hAnsi="Times New Roman" w:cs="Times New Roman"/>
          <w:lang/>
        </w:rPr>
        <w:t xml:space="preserve"> </w:t>
      </w:r>
      <w:r w:rsidR="00340BB8" w:rsidRPr="003E5334">
        <w:rPr>
          <w:rFonts w:ascii="Times New Roman" w:hAnsi="Times New Roman" w:cs="Times New Roman"/>
          <w:lang/>
        </w:rPr>
        <w:t>estática</w:t>
      </w:r>
      <w:r w:rsidRPr="003E5334">
        <w:rPr>
          <w:rFonts w:ascii="Times New Roman" w:hAnsi="Times New Roman" w:cs="Times New Roman"/>
          <w:lang/>
        </w:rPr>
        <w:t xml:space="preserve"> con un zoom hacia el portal "posible </w:t>
      </w:r>
      <w:r w:rsidR="00340BB8" w:rsidRPr="003E5334">
        <w:rPr>
          <w:rFonts w:ascii="Times New Roman" w:hAnsi="Times New Roman" w:cs="Times New Roman"/>
          <w:lang/>
        </w:rPr>
        <w:t>rotación</w:t>
      </w:r>
      <w:r w:rsidRPr="003E5334">
        <w:rPr>
          <w:rFonts w:ascii="Times New Roman" w:hAnsi="Times New Roman" w:cs="Times New Roman"/>
          <w:lang/>
        </w:rPr>
        <w:t xml:space="preserve"> hacia el portal") y desaparece de la vista de </w:t>
      </w:r>
      <w:r w:rsidR="00340BB8" w:rsidRPr="003E5334">
        <w:rPr>
          <w:rFonts w:ascii="Times New Roman" w:hAnsi="Times New Roman" w:cs="Times New Roman"/>
          <w:lang/>
        </w:rPr>
        <w:t>cámara</w:t>
      </w:r>
      <w:r w:rsidRPr="003E5334">
        <w:rPr>
          <w:rFonts w:ascii="Times New Roman" w:hAnsi="Times New Roman" w:cs="Times New Roman"/>
          <w:lang/>
        </w:rPr>
        <w:t>.</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3</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interior nave</w:t>
      </w:r>
    </w:p>
    <w:p w:rsidR="00340BB8"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Plano general de la cabina</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La nave está atravesando el portal (se ve un </w:t>
      </w:r>
      <w:r w:rsidR="00340BB8" w:rsidRPr="003E5334">
        <w:rPr>
          <w:rFonts w:ascii="Times New Roman" w:hAnsi="Times New Roman" w:cs="Times New Roman"/>
          <w:lang/>
        </w:rPr>
        <w:t>túnel</w:t>
      </w:r>
      <w:r w:rsidRPr="003E5334">
        <w:rPr>
          <w:rFonts w:ascii="Times New Roman" w:hAnsi="Times New Roman" w:cs="Times New Roman"/>
          <w:lang/>
        </w:rPr>
        <w:t xml:space="preserve"> espacio temporal o de </w:t>
      </w:r>
      <w:r w:rsidR="00340BB8" w:rsidRPr="003E5334">
        <w:rPr>
          <w:rFonts w:ascii="Times New Roman" w:hAnsi="Times New Roman" w:cs="Times New Roman"/>
          <w:lang/>
        </w:rPr>
        <w:t>tele transporte</w:t>
      </w:r>
      <w:r w:rsidRPr="003E5334">
        <w:rPr>
          <w:rFonts w:ascii="Times New Roman" w:hAnsi="Times New Roman" w:cs="Times New Roman"/>
          <w:lang/>
        </w:rPr>
        <w:t xml:space="preserve">), durante el viaje se produce un fallo (mensaje de error en pantallas) plano detalle de las pantallas para ver el error. Vuelta al plano general de la cabina, se ve el efecto de velocidad </w:t>
      </w:r>
      <w:r w:rsidR="00340BB8" w:rsidRPr="003E5334">
        <w:rPr>
          <w:rFonts w:ascii="Times New Roman" w:hAnsi="Times New Roman" w:cs="Times New Roman"/>
          <w:lang/>
        </w:rPr>
        <w:t>reduciéndose</w:t>
      </w:r>
      <w:r w:rsidRPr="003E5334">
        <w:rPr>
          <w:rFonts w:ascii="Times New Roman" w:hAnsi="Times New Roman" w:cs="Times New Roman"/>
          <w:lang/>
        </w:rPr>
        <w:t xml:space="preserve"> y empiezan a distinguirse cuerpos. </w:t>
      </w:r>
      <w:r w:rsidR="00340BB8" w:rsidRPr="003E5334">
        <w:rPr>
          <w:rFonts w:ascii="Times New Roman" w:hAnsi="Times New Roman" w:cs="Times New Roman"/>
          <w:lang/>
        </w:rPr>
        <w:t>Saltamos</w:t>
      </w:r>
      <w:r w:rsidRPr="003E5334">
        <w:rPr>
          <w:rFonts w:ascii="Times New Roman" w:hAnsi="Times New Roman" w:cs="Times New Roman"/>
          <w:lang/>
        </w:rPr>
        <w:t xml:space="preserve"> al siguiente plano rápidamente.</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4</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sistema desconocido, campo de asteroides denso</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Plano General 3/4 trasero</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Se </w:t>
      </w:r>
      <w:r w:rsidR="00340BB8" w:rsidRPr="003E5334">
        <w:rPr>
          <w:rFonts w:ascii="Times New Roman" w:hAnsi="Times New Roman" w:cs="Times New Roman"/>
          <w:lang/>
        </w:rPr>
        <w:t>dislumbra</w:t>
      </w:r>
      <w:r w:rsidRPr="003E5334">
        <w:rPr>
          <w:rFonts w:ascii="Times New Roman" w:hAnsi="Times New Roman" w:cs="Times New Roman"/>
          <w:lang/>
        </w:rPr>
        <w:t xml:space="preserve"> un brillo </w:t>
      </w:r>
      <w:r w:rsidR="00340BB8" w:rsidRPr="003E5334">
        <w:rPr>
          <w:rFonts w:ascii="Times New Roman" w:hAnsi="Times New Roman" w:cs="Times New Roman"/>
          <w:lang/>
        </w:rPr>
        <w:t>minúsculo</w:t>
      </w:r>
      <w:r w:rsidRPr="003E5334">
        <w:rPr>
          <w:rFonts w:ascii="Times New Roman" w:hAnsi="Times New Roman" w:cs="Times New Roman"/>
          <w:lang/>
        </w:rPr>
        <w:t xml:space="preserve"> del cual emerge la nave </w:t>
      </w:r>
      <w:r w:rsidR="00340BB8" w:rsidRPr="003E5334">
        <w:rPr>
          <w:rFonts w:ascii="Times New Roman" w:hAnsi="Times New Roman" w:cs="Times New Roman"/>
          <w:lang/>
        </w:rPr>
        <w:t>escalándose desde el punt</w:t>
      </w:r>
      <w:r w:rsidRPr="003E5334">
        <w:rPr>
          <w:rFonts w:ascii="Times New Roman" w:hAnsi="Times New Roman" w:cs="Times New Roman"/>
          <w:lang/>
        </w:rPr>
        <w:t xml:space="preserve">o de luz hasta su tamaño natural. </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lastRenderedPageBreak/>
        <w:t>Escena 5</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interior nave</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Plano general cabina</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Al volver a su tamaño natural y estar en un lugar aleatorio, se encuentra de frente un asteroide. Suena una alerta en la nave avisando de colisión inminente. La nave se </w:t>
      </w:r>
      <w:r w:rsidR="00340BB8" w:rsidRPr="003E5334">
        <w:rPr>
          <w:rFonts w:ascii="Times New Roman" w:hAnsi="Times New Roman" w:cs="Times New Roman"/>
          <w:lang/>
        </w:rPr>
        <w:t>acerca</w:t>
      </w:r>
      <w:r w:rsidRPr="003E5334">
        <w:rPr>
          <w:rFonts w:ascii="Times New Roman" w:hAnsi="Times New Roman" w:cs="Times New Roman"/>
          <w:lang/>
        </w:rPr>
        <w:t xml:space="preserve"> al asteroide </w:t>
      </w:r>
      <w:r w:rsidR="00340BB8" w:rsidRPr="003E5334">
        <w:rPr>
          <w:rFonts w:ascii="Times New Roman" w:hAnsi="Times New Roman" w:cs="Times New Roman"/>
          <w:lang/>
        </w:rPr>
        <w:t>rápidamente</w:t>
      </w:r>
      <w:r w:rsidRPr="003E5334">
        <w:rPr>
          <w:rFonts w:ascii="Times New Roman" w:hAnsi="Times New Roman" w:cs="Times New Roman"/>
          <w:lang/>
        </w:rPr>
        <w:t>.</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6</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sistema desconocido, campo de asteroides denso</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Gran Plano General</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Se ve la nave acercarse bruscamente hacia el </w:t>
      </w:r>
      <w:r w:rsidR="00340BB8" w:rsidRPr="003E5334">
        <w:rPr>
          <w:rFonts w:ascii="Times New Roman" w:hAnsi="Times New Roman" w:cs="Times New Roman"/>
          <w:lang/>
        </w:rPr>
        <w:t>asteroide</w:t>
      </w:r>
      <w:r w:rsidRPr="003E5334">
        <w:rPr>
          <w:rFonts w:ascii="Times New Roman" w:hAnsi="Times New Roman" w:cs="Times New Roman"/>
          <w:lang/>
        </w:rPr>
        <w:t xml:space="preserve"> y </w:t>
      </w:r>
      <w:r w:rsidR="00340BB8" w:rsidRPr="003E5334">
        <w:rPr>
          <w:rFonts w:ascii="Times New Roman" w:hAnsi="Times New Roman" w:cs="Times New Roman"/>
          <w:lang/>
        </w:rPr>
        <w:t>esquivándolo</w:t>
      </w:r>
      <w:r w:rsidRPr="003E5334">
        <w:rPr>
          <w:rFonts w:ascii="Times New Roman" w:hAnsi="Times New Roman" w:cs="Times New Roman"/>
          <w:lang/>
        </w:rPr>
        <w:t xml:space="preserve"> por los </w:t>
      </w:r>
      <w:r w:rsidR="00340BB8" w:rsidRPr="003E5334">
        <w:rPr>
          <w:rFonts w:ascii="Times New Roman" w:hAnsi="Times New Roman" w:cs="Times New Roman"/>
          <w:lang/>
        </w:rPr>
        <w:t>pelos (</w:t>
      </w:r>
      <w:r w:rsidRPr="003E5334">
        <w:rPr>
          <w:rFonts w:ascii="Times New Roman" w:hAnsi="Times New Roman" w:cs="Times New Roman"/>
          <w:lang/>
        </w:rPr>
        <w:t xml:space="preserve">añadir posible choque en los bajos de la </w:t>
      </w:r>
      <w:r w:rsidR="00340BB8" w:rsidRPr="003E5334">
        <w:rPr>
          <w:rFonts w:ascii="Times New Roman" w:hAnsi="Times New Roman" w:cs="Times New Roman"/>
          <w:lang/>
        </w:rPr>
        <w:t>nave)</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sz w:val="32"/>
          <w:szCs w:val="32"/>
          <w:u w:val="single"/>
          <w:lang/>
        </w:rPr>
      </w:pPr>
      <w:r w:rsidRPr="003E5334">
        <w:rPr>
          <w:rFonts w:ascii="Times New Roman" w:hAnsi="Times New Roman" w:cs="Times New Roman"/>
          <w:b/>
          <w:bCs/>
          <w:sz w:val="32"/>
          <w:szCs w:val="32"/>
          <w:u w:val="single"/>
          <w:lang/>
        </w:rPr>
        <w:t>Escena 7</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Interior nave</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Plano Detalle de las pantallas</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Una vez esquivado el asteroide, la nave busca un lugar seguro donde aterrizar y lo muestra por pantalla</w:t>
      </w:r>
      <w:r w:rsidR="00340BB8" w:rsidRPr="003E5334">
        <w:rPr>
          <w:rFonts w:ascii="Times New Roman" w:hAnsi="Times New Roman" w:cs="Times New Roman"/>
          <w:lang/>
        </w:rPr>
        <w:t>. (</w:t>
      </w:r>
      <w:r w:rsidRPr="003E5334">
        <w:rPr>
          <w:rFonts w:ascii="Times New Roman" w:hAnsi="Times New Roman" w:cs="Times New Roman"/>
          <w:lang/>
        </w:rPr>
        <w:t xml:space="preserve">La </w:t>
      </w:r>
      <w:r w:rsidR="00340BB8" w:rsidRPr="003E5334">
        <w:rPr>
          <w:rFonts w:ascii="Times New Roman" w:hAnsi="Times New Roman" w:cs="Times New Roman"/>
          <w:lang/>
        </w:rPr>
        <w:t>cámara</w:t>
      </w:r>
      <w:r w:rsidRPr="003E5334">
        <w:rPr>
          <w:rFonts w:ascii="Times New Roman" w:hAnsi="Times New Roman" w:cs="Times New Roman"/>
          <w:lang/>
        </w:rPr>
        <w:t xml:space="preserve"> sigue el recorrido hasta llegar a la luna donde se puede aterrizar)</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sz w:val="32"/>
          <w:szCs w:val="32"/>
          <w:u w:val="single"/>
          <w:lang/>
        </w:rPr>
      </w:pPr>
      <w:r w:rsidRPr="003E5334">
        <w:rPr>
          <w:rFonts w:ascii="Times New Roman" w:hAnsi="Times New Roman" w:cs="Times New Roman"/>
          <w:b/>
          <w:bCs/>
          <w:sz w:val="32"/>
          <w:szCs w:val="32"/>
          <w:u w:val="single"/>
          <w:lang/>
        </w:rPr>
        <w:t>Escena 8</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Lugar: campo de asteroides denso</w:t>
      </w:r>
    </w:p>
    <w:p w:rsidR="00E84F8A" w:rsidRPr="003E5334" w:rsidRDefault="00E84F8A" w:rsidP="003E5334">
      <w:pPr>
        <w:widowControl w:val="0"/>
        <w:autoSpaceDE w:val="0"/>
        <w:autoSpaceDN w:val="0"/>
        <w:adjustRightInd w:val="0"/>
        <w:jc w:val="center"/>
        <w:rPr>
          <w:rFonts w:ascii="Times New Roman" w:hAnsi="Times New Roman" w:cs="Times New Roman"/>
          <w:i/>
          <w:iCs/>
          <w:lang/>
        </w:rPr>
      </w:pPr>
      <w:r w:rsidRPr="003E5334">
        <w:rPr>
          <w:rFonts w:ascii="Times New Roman" w:hAnsi="Times New Roman" w:cs="Times New Roman"/>
          <w:i/>
          <w:iCs/>
          <w:lang/>
        </w:rPr>
        <w:t>Gran plano general/plano detalle del interior nave, mandos</w:t>
      </w:r>
    </w:p>
    <w:p w:rsidR="00E84F8A" w:rsidRPr="003E5334" w:rsidRDefault="00E84F8A">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Una vez localizado el lugar de aterrizaje, la nave se pone en camino esquivando asteroides, la </w:t>
      </w:r>
      <w:r w:rsidR="00340BB8" w:rsidRPr="003E5334">
        <w:rPr>
          <w:rFonts w:ascii="Times New Roman" w:hAnsi="Times New Roman" w:cs="Times New Roman"/>
          <w:lang/>
        </w:rPr>
        <w:t>cámara</w:t>
      </w:r>
      <w:r w:rsidRPr="003E5334">
        <w:rPr>
          <w:rFonts w:ascii="Times New Roman" w:hAnsi="Times New Roman" w:cs="Times New Roman"/>
          <w:lang/>
        </w:rPr>
        <w:t xml:space="preserve"> cambia con cada giro brusco</w:t>
      </w:r>
      <w:r w:rsidR="00340BB8" w:rsidRPr="003E5334">
        <w:rPr>
          <w:rFonts w:ascii="Times New Roman" w:hAnsi="Times New Roman" w:cs="Times New Roman"/>
          <w:lang/>
        </w:rPr>
        <w:t xml:space="preserve"> </w:t>
      </w:r>
      <w:r w:rsidRPr="003E5334">
        <w:rPr>
          <w:rFonts w:ascii="Times New Roman" w:hAnsi="Times New Roman" w:cs="Times New Roman"/>
          <w:lang/>
        </w:rPr>
        <w:t xml:space="preserve">(Gran plano general para ver que se </w:t>
      </w:r>
      <w:r w:rsidR="00340BB8" w:rsidRPr="003E5334">
        <w:rPr>
          <w:rFonts w:ascii="Times New Roman" w:hAnsi="Times New Roman" w:cs="Times New Roman"/>
          <w:lang/>
        </w:rPr>
        <w:t>acerca</w:t>
      </w:r>
      <w:r w:rsidRPr="003E5334">
        <w:rPr>
          <w:rFonts w:ascii="Times New Roman" w:hAnsi="Times New Roman" w:cs="Times New Roman"/>
          <w:lang/>
        </w:rPr>
        <w:t xml:space="preserve"> al asteroide, y los planos detalle de los controles de la nave para ver el giro brusco de la nave) </w:t>
      </w:r>
      <w:r w:rsidR="00340BB8" w:rsidRPr="003E5334">
        <w:rPr>
          <w:rFonts w:ascii="Times New Roman" w:hAnsi="Times New Roman" w:cs="Times New Roman"/>
          <w:lang/>
        </w:rPr>
        <w:t>Así</w:t>
      </w:r>
      <w:r w:rsidRPr="003E5334">
        <w:rPr>
          <w:rFonts w:ascii="Times New Roman" w:hAnsi="Times New Roman" w:cs="Times New Roman"/>
          <w:lang/>
        </w:rPr>
        <w:t xml:space="preserve"> durante unos 10 o 15 segundos.</w:t>
      </w:r>
    </w:p>
    <w:p w:rsidR="00E84F8A" w:rsidRPr="003E5334" w:rsidRDefault="00E84F8A" w:rsidP="003E5334">
      <w:pPr>
        <w:widowControl w:val="0"/>
        <w:autoSpaceDE w:val="0"/>
        <w:autoSpaceDN w:val="0"/>
        <w:adjustRightInd w:val="0"/>
        <w:spacing w:line="360" w:lineRule="auto"/>
        <w:jc w:val="center"/>
        <w:rPr>
          <w:rFonts w:ascii="Times New Roman" w:hAnsi="Times New Roman" w:cs="Times New Roman"/>
          <w:b/>
          <w:bCs/>
          <w:sz w:val="32"/>
          <w:szCs w:val="32"/>
          <w:u w:val="single"/>
          <w:lang/>
        </w:rPr>
      </w:pPr>
      <w:r w:rsidRPr="003E5334">
        <w:rPr>
          <w:rFonts w:ascii="Times New Roman" w:hAnsi="Times New Roman" w:cs="Times New Roman"/>
          <w:b/>
          <w:bCs/>
          <w:sz w:val="32"/>
          <w:szCs w:val="32"/>
          <w:u w:val="single"/>
          <w:lang/>
        </w:rPr>
        <w:t>Escena 9</w:t>
      </w:r>
    </w:p>
    <w:p w:rsidR="00E84F8A" w:rsidRPr="003E5334" w:rsidRDefault="003E5334" w:rsidP="003E5334">
      <w:pPr>
        <w:widowControl w:val="0"/>
        <w:autoSpaceDE w:val="0"/>
        <w:autoSpaceDN w:val="0"/>
        <w:adjustRightInd w:val="0"/>
        <w:jc w:val="center"/>
        <w:rPr>
          <w:rFonts w:ascii="Times New Roman" w:hAnsi="Times New Roman" w:cs="Times New Roman"/>
          <w:i/>
          <w:lang/>
        </w:rPr>
      </w:pPr>
      <w:r>
        <w:rPr>
          <w:rFonts w:ascii="Times New Roman" w:hAnsi="Times New Roman" w:cs="Times New Roman"/>
          <w:i/>
          <w:lang/>
        </w:rPr>
        <w:t>Lugar:</w:t>
      </w:r>
      <w:r w:rsidR="00E84F8A" w:rsidRPr="003E5334">
        <w:rPr>
          <w:rFonts w:ascii="Times New Roman" w:hAnsi="Times New Roman" w:cs="Times New Roman"/>
          <w:i/>
          <w:lang/>
        </w:rPr>
        <w:t xml:space="preserve"> luna para el aterrizaje de emergencia</w:t>
      </w:r>
    </w:p>
    <w:p w:rsidR="00E84F8A" w:rsidRPr="003E5334" w:rsidRDefault="00E84F8A"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Plano General Contrapicado</w:t>
      </w:r>
    </w:p>
    <w:p w:rsidR="00340BB8" w:rsidRPr="003E5334" w:rsidRDefault="00340BB8">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La nave procede a hacer el aterrizaje de emergencia lentamente sobre la luna, se aprecian unas vistas impresionantes del planeta en la parte superior de la pantalla y con algún asteroide de fondo.</w:t>
      </w:r>
    </w:p>
    <w:p w:rsidR="00340BB8" w:rsidRPr="003E5334" w:rsidRDefault="00340BB8" w:rsidP="003E5334">
      <w:pPr>
        <w:widowControl w:val="0"/>
        <w:autoSpaceDE w:val="0"/>
        <w:autoSpaceDN w:val="0"/>
        <w:adjustRightInd w:val="0"/>
        <w:spacing w:line="360" w:lineRule="auto"/>
        <w:jc w:val="center"/>
        <w:rPr>
          <w:rFonts w:ascii="Times New Roman" w:hAnsi="Times New Roman" w:cs="Times New Roman"/>
          <w:b/>
          <w:sz w:val="32"/>
          <w:szCs w:val="32"/>
          <w:u w:val="single"/>
          <w:lang/>
        </w:rPr>
      </w:pPr>
      <w:r w:rsidRPr="003E5334">
        <w:rPr>
          <w:rFonts w:ascii="Times New Roman" w:hAnsi="Times New Roman" w:cs="Times New Roman"/>
          <w:b/>
          <w:sz w:val="32"/>
          <w:szCs w:val="32"/>
          <w:u w:val="single"/>
          <w:lang/>
        </w:rPr>
        <w:lastRenderedPageBreak/>
        <w:t>Escena 10</w:t>
      </w:r>
    </w:p>
    <w:p w:rsidR="00340BB8" w:rsidRPr="003E5334" w:rsidRDefault="003E5334" w:rsidP="003E5334">
      <w:pPr>
        <w:widowControl w:val="0"/>
        <w:autoSpaceDE w:val="0"/>
        <w:autoSpaceDN w:val="0"/>
        <w:adjustRightInd w:val="0"/>
        <w:jc w:val="center"/>
        <w:rPr>
          <w:rFonts w:ascii="Times New Roman" w:hAnsi="Times New Roman" w:cs="Times New Roman"/>
          <w:i/>
          <w:lang/>
        </w:rPr>
      </w:pPr>
      <w:r>
        <w:rPr>
          <w:rFonts w:ascii="Times New Roman" w:hAnsi="Times New Roman" w:cs="Times New Roman"/>
          <w:i/>
          <w:lang/>
        </w:rPr>
        <w:t>Lugar</w:t>
      </w:r>
      <w:r w:rsidR="00340BB8" w:rsidRPr="003E5334">
        <w:rPr>
          <w:rFonts w:ascii="Times New Roman" w:hAnsi="Times New Roman" w:cs="Times New Roman"/>
          <w:i/>
          <w:lang/>
        </w:rPr>
        <w:t xml:space="preserve"> luna</w:t>
      </w:r>
      <w:r w:rsidRPr="003E5334">
        <w:rPr>
          <w:rFonts w:ascii="Times New Roman" w:hAnsi="Times New Roman" w:cs="Times New Roman"/>
          <w:i/>
          <w:lang/>
        </w:rPr>
        <w:t xml:space="preserve"> </w:t>
      </w:r>
    </w:p>
    <w:p w:rsidR="00340BB8" w:rsidRPr="003E5334" w:rsidRDefault="00340BB8"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Plano medio picado ¾ trasero de la nave</w:t>
      </w:r>
    </w:p>
    <w:p w:rsidR="00340BB8" w:rsidRDefault="003E5334">
      <w:pPr>
        <w:widowControl w:val="0"/>
        <w:autoSpaceDE w:val="0"/>
        <w:autoSpaceDN w:val="0"/>
        <w:adjustRightInd w:val="0"/>
        <w:rPr>
          <w:rFonts w:ascii="Times New Roman" w:hAnsi="Times New Roman" w:cs="Times New Roman"/>
          <w:lang/>
        </w:rPr>
      </w:pPr>
      <w:r w:rsidRPr="003E5334">
        <w:rPr>
          <w:rFonts w:ascii="Times New Roman" w:hAnsi="Times New Roman" w:cs="Times New Roman"/>
          <w:lang/>
        </w:rPr>
        <w:t xml:space="preserve">Una vez consigue aterrizar la nave, de lejos se ven </w:t>
      </w:r>
      <w:r>
        <w:rPr>
          <w:rFonts w:ascii="Times New Roman" w:hAnsi="Times New Roman" w:cs="Times New Roman"/>
          <w:lang/>
        </w:rPr>
        <w:t>un par de puntos provenientes del planeta que hay de fondo. Se están aproximando dos naves que parecen enemigas al lugar del aterrizaje (zoom de la nave a los enemigos)</w:t>
      </w:r>
    </w:p>
    <w:p w:rsidR="003E5334" w:rsidRPr="003E5334" w:rsidRDefault="003E5334" w:rsidP="003E5334">
      <w:pPr>
        <w:widowControl w:val="0"/>
        <w:autoSpaceDE w:val="0"/>
        <w:autoSpaceDN w:val="0"/>
        <w:adjustRightInd w:val="0"/>
        <w:spacing w:line="360" w:lineRule="auto"/>
        <w:jc w:val="center"/>
        <w:rPr>
          <w:rFonts w:ascii="Times New Roman" w:hAnsi="Times New Roman" w:cs="Times New Roman"/>
          <w:b/>
          <w:sz w:val="32"/>
          <w:szCs w:val="32"/>
          <w:u w:val="single"/>
          <w:lang/>
        </w:rPr>
      </w:pPr>
      <w:r>
        <w:rPr>
          <w:rFonts w:ascii="Times New Roman" w:hAnsi="Times New Roman" w:cs="Times New Roman"/>
          <w:b/>
          <w:sz w:val="32"/>
          <w:szCs w:val="32"/>
          <w:u w:val="single"/>
          <w:lang/>
        </w:rPr>
        <w:t>Escena 11</w:t>
      </w:r>
    </w:p>
    <w:p w:rsidR="003E5334" w:rsidRPr="003E5334" w:rsidRDefault="003E5334" w:rsidP="003E5334">
      <w:pPr>
        <w:widowControl w:val="0"/>
        <w:autoSpaceDE w:val="0"/>
        <w:autoSpaceDN w:val="0"/>
        <w:adjustRightInd w:val="0"/>
        <w:jc w:val="center"/>
        <w:rPr>
          <w:rFonts w:ascii="Times New Roman" w:hAnsi="Times New Roman" w:cs="Times New Roman"/>
          <w:i/>
          <w:lang/>
        </w:rPr>
      </w:pPr>
      <w:r>
        <w:rPr>
          <w:rFonts w:ascii="Times New Roman" w:hAnsi="Times New Roman" w:cs="Times New Roman"/>
          <w:i/>
          <w:lang/>
        </w:rPr>
        <w:t>Lugar: espacio de</w:t>
      </w:r>
      <w:r w:rsidRPr="003E5334">
        <w:rPr>
          <w:rFonts w:ascii="Times New Roman" w:hAnsi="Times New Roman" w:cs="Times New Roman"/>
          <w:i/>
          <w:lang/>
        </w:rPr>
        <w:t xml:space="preserve"> luna </w:t>
      </w:r>
      <w:r>
        <w:rPr>
          <w:rFonts w:ascii="Times New Roman" w:hAnsi="Times New Roman" w:cs="Times New Roman"/>
          <w:i/>
          <w:lang/>
        </w:rPr>
        <w:t>de aterrizaje</w:t>
      </w:r>
    </w:p>
    <w:p w:rsidR="003E5334" w:rsidRDefault="003E5334" w:rsidP="003E5334">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 xml:space="preserve">Plano </w:t>
      </w:r>
      <w:r>
        <w:rPr>
          <w:rFonts w:ascii="Times New Roman" w:hAnsi="Times New Roman" w:cs="Times New Roman"/>
          <w:i/>
          <w:lang/>
        </w:rPr>
        <w:t>general un poco picado</w:t>
      </w:r>
    </w:p>
    <w:p w:rsidR="003E5334" w:rsidRPr="003E5334" w:rsidRDefault="003E5334" w:rsidP="003E5334">
      <w:pPr>
        <w:widowControl w:val="0"/>
        <w:autoSpaceDE w:val="0"/>
        <w:autoSpaceDN w:val="0"/>
        <w:adjustRightInd w:val="0"/>
        <w:rPr>
          <w:rFonts w:ascii="Times New Roman" w:hAnsi="Times New Roman" w:cs="Times New Roman"/>
          <w:lang/>
        </w:rPr>
      </w:pPr>
      <w:r>
        <w:rPr>
          <w:rFonts w:ascii="Times New Roman" w:hAnsi="Times New Roman" w:cs="Times New Roman"/>
          <w:lang/>
        </w:rPr>
        <w:t xml:space="preserve">Se ven las naves enemigas llegar rápidamente del planeta, las naves disparan en dirección </w:t>
      </w:r>
      <w:r w:rsidR="009E6C43">
        <w:rPr>
          <w:rFonts w:ascii="Times New Roman" w:hAnsi="Times New Roman" w:cs="Times New Roman"/>
          <w:lang/>
        </w:rPr>
        <w:t>a la parte superior de la cámara, cuando las balas pasan por la cámara hacen un flash y se pone la pantalla en blanco.</w:t>
      </w:r>
    </w:p>
    <w:p w:rsidR="003E5334" w:rsidRPr="003E5334" w:rsidRDefault="003E5334" w:rsidP="003E5334">
      <w:pPr>
        <w:widowControl w:val="0"/>
        <w:autoSpaceDE w:val="0"/>
        <w:autoSpaceDN w:val="0"/>
        <w:adjustRightInd w:val="0"/>
        <w:spacing w:line="360" w:lineRule="auto"/>
        <w:jc w:val="center"/>
        <w:rPr>
          <w:rFonts w:ascii="Times New Roman" w:hAnsi="Times New Roman" w:cs="Times New Roman"/>
          <w:b/>
          <w:sz w:val="32"/>
          <w:szCs w:val="32"/>
          <w:u w:val="single"/>
          <w:lang/>
        </w:rPr>
      </w:pPr>
      <w:r>
        <w:rPr>
          <w:rFonts w:ascii="Times New Roman" w:hAnsi="Times New Roman" w:cs="Times New Roman"/>
          <w:b/>
          <w:sz w:val="32"/>
          <w:szCs w:val="32"/>
          <w:u w:val="single"/>
          <w:lang/>
        </w:rPr>
        <w:t>Escena 12</w:t>
      </w:r>
    </w:p>
    <w:p w:rsidR="009E6C43" w:rsidRPr="003E5334" w:rsidRDefault="009E6C43" w:rsidP="009E6C43">
      <w:pPr>
        <w:widowControl w:val="0"/>
        <w:autoSpaceDE w:val="0"/>
        <w:autoSpaceDN w:val="0"/>
        <w:adjustRightInd w:val="0"/>
        <w:jc w:val="center"/>
        <w:rPr>
          <w:rFonts w:ascii="Times New Roman" w:hAnsi="Times New Roman" w:cs="Times New Roman"/>
          <w:i/>
          <w:lang/>
        </w:rPr>
      </w:pPr>
      <w:r>
        <w:rPr>
          <w:rFonts w:ascii="Times New Roman" w:hAnsi="Times New Roman" w:cs="Times New Roman"/>
          <w:i/>
          <w:lang/>
        </w:rPr>
        <w:t>Lugar: espacio de</w:t>
      </w:r>
      <w:r w:rsidRPr="003E5334">
        <w:rPr>
          <w:rFonts w:ascii="Times New Roman" w:hAnsi="Times New Roman" w:cs="Times New Roman"/>
          <w:i/>
          <w:lang/>
        </w:rPr>
        <w:t xml:space="preserve"> luna </w:t>
      </w:r>
      <w:r>
        <w:rPr>
          <w:rFonts w:ascii="Times New Roman" w:hAnsi="Times New Roman" w:cs="Times New Roman"/>
          <w:i/>
          <w:lang/>
        </w:rPr>
        <w:t>de aterrizaje</w:t>
      </w:r>
    </w:p>
    <w:p w:rsidR="009E6C43" w:rsidRDefault="009E6C43" w:rsidP="009E6C43">
      <w:pPr>
        <w:widowControl w:val="0"/>
        <w:autoSpaceDE w:val="0"/>
        <w:autoSpaceDN w:val="0"/>
        <w:adjustRightInd w:val="0"/>
        <w:jc w:val="center"/>
        <w:rPr>
          <w:rFonts w:ascii="Times New Roman" w:hAnsi="Times New Roman" w:cs="Times New Roman"/>
          <w:i/>
          <w:lang/>
        </w:rPr>
      </w:pPr>
      <w:r w:rsidRPr="003E5334">
        <w:rPr>
          <w:rFonts w:ascii="Times New Roman" w:hAnsi="Times New Roman" w:cs="Times New Roman"/>
          <w:i/>
          <w:lang/>
        </w:rPr>
        <w:t xml:space="preserve">Plano </w:t>
      </w:r>
      <w:r>
        <w:rPr>
          <w:rFonts w:ascii="Times New Roman" w:hAnsi="Times New Roman" w:cs="Times New Roman"/>
          <w:i/>
          <w:lang/>
        </w:rPr>
        <w:t>general un poco picado (mantenemos la cámara del la escena 11)</w:t>
      </w:r>
    </w:p>
    <w:p w:rsidR="003E5334" w:rsidRPr="009E6C43" w:rsidRDefault="009E6C43">
      <w:pPr>
        <w:widowControl w:val="0"/>
        <w:autoSpaceDE w:val="0"/>
        <w:autoSpaceDN w:val="0"/>
        <w:adjustRightInd w:val="0"/>
        <w:rPr>
          <w:rFonts w:ascii="Times New Roman" w:hAnsi="Times New Roman" w:cs="Times New Roman"/>
          <w:u w:val="single"/>
          <w:lang/>
        </w:rPr>
      </w:pPr>
      <w:r>
        <w:rPr>
          <w:rFonts w:ascii="Times New Roman" w:hAnsi="Times New Roman" w:cs="Times New Roman"/>
          <w:lang/>
        </w:rPr>
        <w:t>Con la pantalla en blanco aparecen las letras del título del juego. El blanco del flash se desvanece poco a poco y se vuelve a ver el espacio, con el planeta de fondo y las naves enemigas pasan justo por encima de la cámara, pasan tan cerca que la pantalla se pone negra y hay termina el video y empezaría el juego.</w:t>
      </w:r>
    </w:p>
    <w:sectPr w:rsidR="003E5334" w:rsidRPr="009E6C43">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340BB8"/>
    <w:rsid w:val="00340BB8"/>
    <w:rsid w:val="003E5334"/>
    <w:rsid w:val="009E6C43"/>
    <w:rsid w:val="00CA6B86"/>
    <w:rsid w:val="00E84F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2986</Characters>
  <Application>Microsoft Office Word</Application>
  <DocSecurity>0</DocSecurity>
  <Lines>24</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2017-11-12T12:37:00Z</dcterms:created>
  <dcterms:modified xsi:type="dcterms:W3CDTF">2017-11-12T12:37:00Z</dcterms:modified>
</cp:coreProperties>
</file>