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83493F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</w:t>
      </w:r>
      <w:r w:rsidR="004B1F1F">
        <w:rPr>
          <w:rFonts w:asciiTheme="majorHAnsi" w:hAnsiTheme="majorHAnsi"/>
          <w:b/>
          <w:sz w:val="24"/>
          <w:szCs w:val="24"/>
          <w:lang w:val="en-GB"/>
        </w:rPr>
        <w:t>r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4B1F1F" w:rsidRPr="004B1F1F">
        <w:rPr>
          <w:rFonts w:asciiTheme="majorHAnsi" w:hAnsiTheme="majorHAnsi"/>
          <w:b/>
          <w:sz w:val="24"/>
          <w:szCs w:val="24"/>
          <w:lang w:val="en-GB"/>
        </w:rPr>
        <w:t>UMID</w:t>
      </w:r>
      <w:r w:rsidR="004B1F1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4B1F1F" w:rsidRPr="004B1F1F">
        <w:rPr>
          <w:rFonts w:asciiTheme="majorHAnsi" w:hAnsiTheme="majorHAnsi"/>
          <w:b/>
          <w:sz w:val="24"/>
          <w:szCs w:val="24"/>
          <w:lang w:val="en-GB"/>
        </w:rPr>
        <w:t>BUTABAEV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4B1F1F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4B1F1F" w:rsidRPr="004B1F1F">
        <w:rPr>
          <w:rFonts w:asciiTheme="majorHAnsi" w:hAnsiTheme="majorHAnsi"/>
          <w:b/>
          <w:sz w:val="24"/>
          <w:szCs w:val="24"/>
          <w:lang w:val="en-GB"/>
        </w:rPr>
        <w:t>UMID</w:t>
      </w:r>
      <w:r w:rsidR="004B1F1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4B1F1F" w:rsidRPr="004B1F1F">
        <w:rPr>
          <w:rFonts w:asciiTheme="majorHAnsi" w:hAnsiTheme="majorHAnsi"/>
          <w:b/>
          <w:sz w:val="24"/>
          <w:szCs w:val="24"/>
          <w:lang w:val="en-GB"/>
        </w:rPr>
        <w:t>BUTABAEV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A235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4B1F1F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4B1F1F" w:rsidRPr="004B1F1F">
        <w:rPr>
          <w:rFonts w:asciiTheme="majorHAnsi" w:hAnsiTheme="majorHAnsi"/>
          <w:b/>
          <w:sz w:val="24"/>
          <w:szCs w:val="24"/>
          <w:lang w:val="en-GB"/>
        </w:rPr>
        <w:t>UMID</w:t>
      </w:r>
      <w:r w:rsidR="004B1F1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4B1F1F" w:rsidRPr="004B1F1F">
        <w:rPr>
          <w:rFonts w:asciiTheme="majorHAnsi" w:hAnsiTheme="majorHAnsi"/>
          <w:b/>
          <w:sz w:val="24"/>
          <w:szCs w:val="24"/>
          <w:lang w:val="en-GB"/>
        </w:rPr>
        <w:t>BUTABAEV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6D6C0E" w:rsidRPr="004B1F1F" w:rsidRDefault="007E78F1" w:rsidP="006D6C0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4B1F1F" w:rsidRPr="004B1F1F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AA5437204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6D6C0E" w:rsidRPr="006D6C0E" w:rsidRDefault="00635EE2" w:rsidP="006D6C0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4B1F1F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6D6C0E" w:rsidRPr="006D6C0E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4B1F1F">
        <w:rPr>
          <w:rFonts w:ascii="Calibri" w:eastAsia="Times New Roman" w:hAnsi="Calibri" w:cs="Times New Roman"/>
          <w:sz w:val="24"/>
          <w:szCs w:val="24"/>
          <w:lang w:val="en-US" w:eastAsia="ja-JP"/>
        </w:rPr>
        <w:t>05</w:t>
      </w:r>
      <w:r w:rsidR="006D6C0E" w:rsidRPr="006D6C0E">
        <w:rPr>
          <w:rFonts w:ascii="Calibri" w:eastAsia="Times New Roman" w:hAnsi="Calibri" w:cs="Times New Roman"/>
          <w:sz w:val="24"/>
          <w:szCs w:val="24"/>
          <w:lang w:val="en-US" w:eastAsia="ja-JP"/>
        </w:rPr>
        <w:t>/202</w:t>
      </w:r>
      <w:r w:rsidR="004B1F1F">
        <w:rPr>
          <w:rFonts w:ascii="Calibri" w:eastAsia="Times New Roman" w:hAnsi="Calibri" w:cs="Times New Roman"/>
          <w:sz w:val="24"/>
          <w:szCs w:val="24"/>
          <w:lang w:val="en-US" w:eastAsia="ja-JP"/>
        </w:rPr>
        <w:t>4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4B1F1F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4B1F1F" w:rsidRPr="004B1F1F">
        <w:rPr>
          <w:rFonts w:ascii="Calibri" w:eastAsia="Times New Roman" w:hAnsi="Calibri" w:cs="Times New Roman"/>
          <w:sz w:val="24"/>
          <w:szCs w:val="24"/>
          <w:lang w:val="en-US" w:eastAsia="ja-JP"/>
        </w:rPr>
        <w:t>UZBEKISTAN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4B1F1F">
        <w:rPr>
          <w:sz w:val="24"/>
          <w:szCs w:val="24"/>
          <w:lang w:val="en-GB"/>
        </w:rPr>
        <w:t>24</w:t>
      </w:r>
      <w:r w:rsidR="004B6B51">
        <w:rPr>
          <w:sz w:val="24"/>
          <w:szCs w:val="24"/>
          <w:lang w:val="en-GB"/>
        </w:rPr>
        <w:t>/</w:t>
      </w:r>
      <w:r w:rsidR="004B1F1F">
        <w:rPr>
          <w:sz w:val="24"/>
          <w:szCs w:val="24"/>
          <w:lang w:val="en-GB"/>
        </w:rPr>
        <w:t>06</w:t>
      </w:r>
      <w:r w:rsidR="007C0171" w:rsidRPr="007C0171">
        <w:rPr>
          <w:sz w:val="24"/>
          <w:szCs w:val="24"/>
          <w:lang w:val="en-GB"/>
        </w:rPr>
        <w:t>/19</w:t>
      </w:r>
      <w:r w:rsidR="006D6C0E">
        <w:rPr>
          <w:sz w:val="24"/>
          <w:szCs w:val="24"/>
          <w:lang w:val="en-GB"/>
        </w:rPr>
        <w:t>8</w:t>
      </w:r>
      <w:r w:rsidR="004B1F1F">
        <w:rPr>
          <w:sz w:val="24"/>
          <w:szCs w:val="24"/>
          <w:lang w:val="en-GB"/>
        </w:rPr>
        <w:t>4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F1D" w:rsidRDefault="00265F1D" w:rsidP="00B960FD">
      <w:pPr>
        <w:spacing w:after="0" w:line="240" w:lineRule="auto"/>
      </w:pPr>
      <w:r>
        <w:separator/>
      </w:r>
    </w:p>
  </w:endnote>
  <w:endnote w:type="continuationSeparator" w:id="0">
    <w:p w:rsidR="00265F1D" w:rsidRDefault="00265F1D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F1D" w:rsidRDefault="00265F1D" w:rsidP="00B960FD">
      <w:pPr>
        <w:spacing w:after="0" w:line="240" w:lineRule="auto"/>
      </w:pPr>
      <w:r>
        <w:separator/>
      </w:r>
    </w:p>
  </w:footnote>
  <w:footnote w:type="continuationSeparator" w:id="0">
    <w:p w:rsidR="00265F1D" w:rsidRDefault="00265F1D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65F1D"/>
    <w:rsid w:val="002B3B40"/>
    <w:rsid w:val="002C0C43"/>
    <w:rsid w:val="002E4FC1"/>
    <w:rsid w:val="00334C19"/>
    <w:rsid w:val="00351E18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B1F1F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D640F"/>
    <w:rsid w:val="006D6C0E"/>
    <w:rsid w:val="006F4C33"/>
    <w:rsid w:val="0071256F"/>
    <w:rsid w:val="00740B06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3493F"/>
    <w:rsid w:val="008408C2"/>
    <w:rsid w:val="0084776C"/>
    <w:rsid w:val="008A09FE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D2FAE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B280D"/>
    <w:rsid w:val="00EE3626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2018-03-13T15:16:00Z</dcterms:created>
  <dcterms:modified xsi:type="dcterms:W3CDTF">2018-03-13T15:16:00Z</dcterms:modified>
</cp:coreProperties>
</file>