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6C2389" w:rsidRDefault="005778E4" w:rsidP="00227CB5">
          <w:pPr>
            <w:pStyle w:val="Encabezadodetabladecontenido"/>
            <w:rPr>
              <w:rFonts w:ascii="Arial" w:hAnsi="Arial" w:cs="Arial"/>
              <w:sz w:val="24"/>
              <w:lang w:val="ca-ES"/>
            </w:rPr>
          </w:pPr>
          <w:r w:rsidRPr="006C2389">
            <w:rPr>
              <w:rFonts w:ascii="Arial" w:hAnsi="Arial" w:cs="Arial"/>
              <w:sz w:val="24"/>
              <w:lang w:val="ca-ES"/>
            </w:rPr>
            <w:t>Índex</w:t>
          </w:r>
        </w:p>
        <w:p w14:paraId="19D5DEDB" w14:textId="77777777" w:rsidR="006C2389" w:rsidRPr="006C2389" w:rsidRDefault="005778E4">
          <w:pPr>
            <w:pStyle w:val="TDC1"/>
            <w:rPr>
              <w:rFonts w:ascii="Arial" w:eastAsiaTheme="minorEastAsia" w:hAnsi="Arial"/>
              <w:sz w:val="22"/>
              <w:szCs w:val="24"/>
              <w:lang w:eastAsia="ja-JP"/>
            </w:rPr>
          </w:pPr>
          <w:r w:rsidRPr="006C2389">
            <w:rPr>
              <w:rFonts w:ascii="Arial" w:hAnsi="Arial" w:cs="Arial"/>
              <w:sz w:val="22"/>
              <w:lang w:val="ca-ES"/>
            </w:rPr>
            <w:fldChar w:fldCharType="begin"/>
          </w:r>
          <w:r w:rsidRPr="006C2389">
            <w:rPr>
              <w:rFonts w:ascii="Arial" w:hAnsi="Arial" w:cs="Arial"/>
              <w:sz w:val="22"/>
              <w:lang w:val="ca-ES"/>
            </w:rPr>
            <w:instrText xml:space="preserve"> TOC \o "1-3" \h \z \u </w:instrText>
          </w:r>
          <w:r w:rsidRPr="006C2389">
            <w:rPr>
              <w:rFonts w:ascii="Arial" w:hAnsi="Arial" w:cs="Arial"/>
              <w:sz w:val="22"/>
              <w:lang w:val="ca-ES"/>
            </w:rPr>
            <w:fldChar w:fldCharType="separate"/>
          </w:r>
          <w:r w:rsidR="006C2389" w:rsidRPr="006C2389">
            <w:rPr>
              <w:rFonts w:ascii="Arial" w:hAnsi="Arial" w:cs="Arial"/>
              <w:sz w:val="22"/>
              <w:lang w:val="ca-ES"/>
            </w:rPr>
            <w:t>0</w:t>
          </w:r>
          <w:r w:rsidR="006C2389" w:rsidRPr="006C2389">
            <w:rPr>
              <w:rFonts w:ascii="Arial" w:hAnsi="Arial" w:cs="Arial"/>
              <w:sz w:val="24"/>
              <w:lang w:val="ca-ES"/>
            </w:rPr>
            <w:t>. Resum</w:t>
          </w:r>
          <w:r w:rsidR="006C2389" w:rsidRPr="006C2389">
            <w:rPr>
              <w:rFonts w:ascii="Arial" w:hAnsi="Arial"/>
              <w:sz w:val="24"/>
            </w:rPr>
            <w:tab/>
          </w:r>
          <w:r w:rsidR="006C2389" w:rsidRPr="006C2389">
            <w:rPr>
              <w:rFonts w:ascii="Arial" w:hAnsi="Arial"/>
              <w:sz w:val="24"/>
            </w:rPr>
            <w:fldChar w:fldCharType="begin"/>
          </w:r>
          <w:r w:rsidR="006C2389" w:rsidRPr="006C2389">
            <w:rPr>
              <w:rFonts w:ascii="Arial" w:hAnsi="Arial"/>
              <w:sz w:val="24"/>
            </w:rPr>
            <w:instrText xml:space="preserve"> PAGEREF _Toc291102769 \h </w:instrText>
          </w:r>
          <w:r w:rsidR="006C2389" w:rsidRPr="006C2389">
            <w:rPr>
              <w:rFonts w:ascii="Arial" w:hAnsi="Arial"/>
              <w:sz w:val="24"/>
            </w:rPr>
          </w:r>
          <w:r w:rsidR="006C2389" w:rsidRPr="006C2389">
            <w:rPr>
              <w:rFonts w:ascii="Arial" w:hAnsi="Arial"/>
              <w:sz w:val="24"/>
            </w:rPr>
            <w:fldChar w:fldCharType="separate"/>
          </w:r>
          <w:r w:rsidR="002B4ACD">
            <w:rPr>
              <w:rFonts w:ascii="Arial" w:hAnsi="Arial"/>
              <w:sz w:val="24"/>
            </w:rPr>
            <w:t>3</w:t>
          </w:r>
          <w:r w:rsidR="006C2389" w:rsidRPr="006C2389">
            <w:rPr>
              <w:rFonts w:ascii="Arial" w:hAnsi="Arial"/>
              <w:sz w:val="24"/>
            </w:rPr>
            <w:fldChar w:fldCharType="end"/>
          </w:r>
        </w:p>
        <w:p w14:paraId="3CD33141"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1. Introducció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_Toc291102770 \h </w:instrText>
          </w:r>
          <w:r w:rsidRPr="006C2389">
            <w:rPr>
              <w:rFonts w:ascii="Arial" w:hAnsi="Arial"/>
              <w:sz w:val="24"/>
            </w:rPr>
          </w:r>
          <w:r w:rsidRPr="006C2389">
            <w:rPr>
              <w:rFonts w:ascii="Arial" w:hAnsi="Arial"/>
              <w:sz w:val="24"/>
            </w:rPr>
            <w:fldChar w:fldCharType="separate"/>
          </w:r>
          <w:r w:rsidR="002B4ACD">
            <w:rPr>
              <w:rFonts w:ascii="Arial" w:hAnsi="Arial"/>
              <w:sz w:val="24"/>
            </w:rPr>
            <w:t>4</w:t>
          </w:r>
          <w:r w:rsidRPr="006C2389">
            <w:rPr>
              <w:rFonts w:ascii="Arial" w:hAnsi="Arial"/>
              <w:sz w:val="24"/>
            </w:rPr>
            <w:fldChar w:fldCharType="end"/>
          </w:r>
        </w:p>
        <w:p w14:paraId="0D155F36"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1.1 Objectiu</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w:t>
          </w:r>
          <w:r w:rsidRPr="006C2389">
            <w:rPr>
              <w:rFonts w:ascii="Arial" w:hAnsi="Arial"/>
              <w:noProof/>
              <w:sz w:val="20"/>
            </w:rPr>
            <w:fldChar w:fldCharType="end"/>
          </w:r>
        </w:p>
        <w:p w14:paraId="07F250D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1.2 Motivació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w:t>
          </w:r>
          <w:r w:rsidRPr="006C2389">
            <w:rPr>
              <w:rFonts w:ascii="Arial" w:hAnsi="Arial"/>
              <w:noProof/>
              <w:sz w:val="20"/>
            </w:rPr>
            <w:fldChar w:fldCharType="end"/>
          </w:r>
        </w:p>
        <w:p w14:paraId="76151B9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1.3 Estat de l’art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w:t>
          </w:r>
          <w:r w:rsidRPr="006C2389">
            <w:rPr>
              <w:rFonts w:ascii="Arial" w:hAnsi="Arial"/>
              <w:noProof/>
              <w:sz w:val="20"/>
            </w:rPr>
            <w:fldChar w:fldCharType="end"/>
          </w:r>
        </w:p>
        <w:p w14:paraId="22D0E3A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1.4 Planificació temporal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7</w:t>
          </w:r>
          <w:r w:rsidRPr="006C2389">
            <w:rPr>
              <w:rFonts w:ascii="Arial" w:hAnsi="Arial"/>
              <w:noProof/>
              <w:sz w:val="20"/>
            </w:rPr>
            <w:fldChar w:fldCharType="end"/>
          </w:r>
        </w:p>
        <w:p w14:paraId="42BB19B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1.5 Resum de continguts de la memòria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7</w:t>
          </w:r>
          <w:r w:rsidRPr="006C2389">
            <w:rPr>
              <w:rFonts w:ascii="Arial" w:hAnsi="Arial"/>
              <w:noProof/>
              <w:sz w:val="20"/>
            </w:rPr>
            <w:fldChar w:fldCharType="end"/>
          </w:r>
        </w:p>
        <w:p w14:paraId="1ED698B0"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2. Tecnologies implicades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_Toc291102776 \h </w:instrText>
          </w:r>
          <w:r w:rsidRPr="006C2389">
            <w:rPr>
              <w:rFonts w:ascii="Arial" w:hAnsi="Arial"/>
              <w:sz w:val="24"/>
            </w:rPr>
          </w:r>
          <w:r w:rsidRPr="006C2389">
            <w:rPr>
              <w:rFonts w:ascii="Arial" w:hAnsi="Arial"/>
              <w:sz w:val="24"/>
            </w:rPr>
            <w:fldChar w:fldCharType="separate"/>
          </w:r>
          <w:r w:rsidR="002B4ACD">
            <w:rPr>
              <w:rFonts w:ascii="Arial" w:hAnsi="Arial"/>
              <w:sz w:val="24"/>
            </w:rPr>
            <w:t>8</w:t>
          </w:r>
          <w:r w:rsidRPr="006C2389">
            <w:rPr>
              <w:rFonts w:ascii="Arial" w:hAnsi="Arial"/>
              <w:sz w:val="24"/>
            </w:rPr>
            <w:fldChar w:fldCharType="end"/>
          </w:r>
        </w:p>
        <w:p w14:paraId="29AC608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2.1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8</w:t>
          </w:r>
          <w:r w:rsidRPr="006C2389">
            <w:rPr>
              <w:rFonts w:ascii="Arial" w:hAnsi="Arial"/>
              <w:noProof/>
              <w:sz w:val="20"/>
            </w:rPr>
            <w:fldChar w:fldCharType="end"/>
          </w:r>
        </w:p>
        <w:p w14:paraId="55008EB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2.1.1 Spring Framework</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8</w:t>
          </w:r>
          <w:r w:rsidRPr="006C2389">
            <w:rPr>
              <w:rFonts w:ascii="Arial" w:hAnsi="Arial"/>
              <w:noProof/>
              <w:sz w:val="20"/>
            </w:rPr>
            <w:fldChar w:fldCharType="end"/>
          </w:r>
        </w:p>
        <w:p w14:paraId="116FAA4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2.1.2 Spring Boot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9</w:t>
          </w:r>
          <w:r w:rsidRPr="006C2389">
            <w:rPr>
              <w:rFonts w:ascii="Arial" w:hAnsi="Arial"/>
              <w:noProof/>
              <w:sz w:val="20"/>
            </w:rPr>
            <w:fldChar w:fldCharType="end"/>
          </w:r>
        </w:p>
        <w:p w14:paraId="03E3DDD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 xml:space="preserve">2.1.3 Resoldre el problema del codi </w:t>
          </w:r>
          <w:r w:rsidRPr="006C2389">
            <w:rPr>
              <w:rFonts w:ascii="Arial" w:hAnsi="Arial" w:cs="Arial"/>
              <w:i/>
              <w:noProof/>
              <w:sz w:val="20"/>
              <w:lang w:val="ca-ES"/>
            </w:rPr>
            <w:t>Boilerplate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10</w:t>
          </w:r>
          <w:r w:rsidRPr="006C2389">
            <w:rPr>
              <w:rFonts w:ascii="Arial" w:hAnsi="Arial"/>
              <w:noProof/>
              <w:sz w:val="20"/>
            </w:rPr>
            <w:fldChar w:fldCharType="end"/>
          </w:r>
        </w:p>
        <w:p w14:paraId="57C2C44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2.1.4 Maven</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12</w:t>
          </w:r>
          <w:r w:rsidRPr="006C2389">
            <w:rPr>
              <w:rFonts w:ascii="Arial" w:hAnsi="Arial"/>
              <w:noProof/>
              <w:sz w:val="20"/>
            </w:rPr>
            <w:fldChar w:fldCharType="end"/>
          </w:r>
        </w:p>
        <w:p w14:paraId="65F151C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2.2 Persistència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75DA312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2.2.1  Hibernate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4E9C8F6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2.2.2 PostgreSQL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6736C53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2.3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3B39153E"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2.3.1 Thymeleaf</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13</w:t>
          </w:r>
          <w:r w:rsidRPr="006C2389">
            <w:rPr>
              <w:rFonts w:ascii="Arial" w:hAnsi="Arial"/>
              <w:noProof/>
              <w:sz w:val="20"/>
            </w:rPr>
            <w:fldChar w:fldCharType="end"/>
          </w:r>
        </w:p>
        <w:p w14:paraId="17F0B6D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2.3.2 Twitter Bootstrap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14</w:t>
          </w:r>
          <w:r w:rsidRPr="006C2389">
            <w:rPr>
              <w:rFonts w:ascii="Arial" w:hAnsi="Arial"/>
              <w:noProof/>
              <w:sz w:val="20"/>
            </w:rPr>
            <w:fldChar w:fldCharType="end"/>
          </w:r>
        </w:p>
        <w:p w14:paraId="08A2AB8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2.3.3 jQuery</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15</w:t>
          </w:r>
          <w:r w:rsidRPr="006C2389">
            <w:rPr>
              <w:rFonts w:ascii="Arial" w:hAnsi="Arial"/>
              <w:noProof/>
              <w:sz w:val="20"/>
            </w:rPr>
            <w:fldChar w:fldCharType="end"/>
          </w:r>
        </w:p>
        <w:p w14:paraId="639BED1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2.4 Maquetació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16</w:t>
          </w:r>
          <w:r w:rsidRPr="006C2389">
            <w:rPr>
              <w:rFonts w:ascii="Arial" w:hAnsi="Arial"/>
              <w:noProof/>
              <w:sz w:val="20"/>
            </w:rPr>
            <w:fldChar w:fldCharType="end"/>
          </w:r>
        </w:p>
        <w:p w14:paraId="6FE3F7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2.4.1 Balsamiq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16</w:t>
          </w:r>
          <w:r w:rsidRPr="006C2389">
            <w:rPr>
              <w:rFonts w:ascii="Arial" w:hAnsi="Arial"/>
              <w:noProof/>
              <w:sz w:val="20"/>
            </w:rPr>
            <w:fldChar w:fldCharType="end"/>
          </w:r>
        </w:p>
        <w:p w14:paraId="178AA50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2.5 Model de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17</w:t>
          </w:r>
          <w:r w:rsidRPr="006C2389">
            <w:rPr>
              <w:rFonts w:ascii="Arial" w:hAnsi="Arial"/>
              <w:noProof/>
              <w:sz w:val="20"/>
            </w:rPr>
            <w:fldChar w:fldCharType="end"/>
          </w:r>
        </w:p>
        <w:p w14:paraId="3CEA445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2.5.1 Project Mogwai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17</w:t>
          </w:r>
          <w:r w:rsidRPr="006C2389">
            <w:rPr>
              <w:rFonts w:ascii="Arial" w:hAnsi="Arial"/>
              <w:noProof/>
              <w:sz w:val="20"/>
            </w:rPr>
            <w:fldChar w:fldCharType="end"/>
          </w:r>
        </w:p>
        <w:p w14:paraId="024C203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2.6 Integritat i qualitat del codi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18</w:t>
          </w:r>
          <w:r w:rsidRPr="006C2389">
            <w:rPr>
              <w:rFonts w:ascii="Arial" w:hAnsi="Arial"/>
              <w:noProof/>
              <w:sz w:val="20"/>
            </w:rPr>
            <w:fldChar w:fldCharType="end"/>
          </w:r>
        </w:p>
        <w:p w14:paraId="3D7D6FD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2.6.1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18</w:t>
          </w:r>
          <w:r w:rsidRPr="006C2389">
            <w:rPr>
              <w:rFonts w:ascii="Arial" w:hAnsi="Arial"/>
              <w:noProof/>
              <w:sz w:val="20"/>
            </w:rPr>
            <w:fldChar w:fldCharType="end"/>
          </w:r>
        </w:p>
        <w:p w14:paraId="1038875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2.6.2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19</w:t>
          </w:r>
          <w:r w:rsidRPr="006C2389">
            <w:rPr>
              <w:rFonts w:ascii="Arial" w:hAnsi="Arial"/>
              <w:noProof/>
              <w:sz w:val="20"/>
            </w:rPr>
            <w:fldChar w:fldCharType="end"/>
          </w:r>
        </w:p>
        <w:p w14:paraId="63ACE53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2.7 Control de versions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20</w:t>
          </w:r>
          <w:r w:rsidRPr="006C2389">
            <w:rPr>
              <w:rFonts w:ascii="Arial" w:hAnsi="Arial"/>
              <w:noProof/>
              <w:sz w:val="20"/>
            </w:rPr>
            <w:fldChar w:fldCharType="end"/>
          </w:r>
        </w:p>
        <w:p w14:paraId="7AE2CCF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2.7.1 GIT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20</w:t>
          </w:r>
          <w:r w:rsidRPr="006C2389">
            <w:rPr>
              <w:rFonts w:ascii="Arial" w:hAnsi="Arial"/>
              <w:noProof/>
              <w:sz w:val="20"/>
            </w:rPr>
            <w:fldChar w:fldCharType="end"/>
          </w:r>
        </w:p>
        <w:p w14:paraId="69DF0DD4"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3. Especificació de requisits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_Toc291102798 \h </w:instrText>
          </w:r>
          <w:r w:rsidRPr="006C2389">
            <w:rPr>
              <w:rFonts w:ascii="Arial" w:hAnsi="Arial"/>
              <w:sz w:val="24"/>
            </w:rPr>
          </w:r>
          <w:r w:rsidRPr="006C2389">
            <w:rPr>
              <w:rFonts w:ascii="Arial" w:hAnsi="Arial"/>
              <w:sz w:val="24"/>
            </w:rPr>
            <w:fldChar w:fldCharType="separate"/>
          </w:r>
          <w:r w:rsidR="002B4ACD">
            <w:rPr>
              <w:rFonts w:ascii="Arial" w:hAnsi="Arial"/>
              <w:sz w:val="24"/>
            </w:rPr>
            <w:t>21</w:t>
          </w:r>
          <w:r w:rsidRPr="006C2389">
            <w:rPr>
              <w:rFonts w:ascii="Arial" w:hAnsi="Arial"/>
              <w:sz w:val="24"/>
            </w:rPr>
            <w:fldChar w:fldCharType="end"/>
          </w:r>
        </w:p>
        <w:p w14:paraId="2D226B0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3.1 Introducció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1C711D2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3.2 Àmbit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3A771AD5"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3.3 Descripció general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21</w:t>
          </w:r>
          <w:r w:rsidRPr="006C2389">
            <w:rPr>
              <w:rFonts w:ascii="Arial" w:hAnsi="Arial"/>
              <w:noProof/>
              <w:sz w:val="20"/>
            </w:rPr>
            <w:fldChar w:fldCharType="end"/>
          </w:r>
        </w:p>
        <w:p w14:paraId="064D3ECA"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4. Anàlisi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_Toc291102802 \h </w:instrText>
          </w:r>
          <w:r w:rsidRPr="006C2389">
            <w:rPr>
              <w:rFonts w:ascii="Arial" w:hAnsi="Arial"/>
              <w:sz w:val="24"/>
            </w:rPr>
          </w:r>
          <w:r w:rsidRPr="006C2389">
            <w:rPr>
              <w:rFonts w:ascii="Arial" w:hAnsi="Arial"/>
              <w:sz w:val="24"/>
            </w:rPr>
            <w:fldChar w:fldCharType="separate"/>
          </w:r>
          <w:r w:rsidR="002B4ACD">
            <w:rPr>
              <w:rFonts w:ascii="Arial" w:hAnsi="Arial"/>
              <w:sz w:val="24"/>
            </w:rPr>
            <w:t>24</w:t>
          </w:r>
          <w:r w:rsidRPr="006C2389">
            <w:rPr>
              <w:rFonts w:ascii="Arial" w:hAnsi="Arial"/>
              <w:sz w:val="24"/>
            </w:rPr>
            <w:fldChar w:fldCharType="end"/>
          </w:r>
        </w:p>
        <w:p w14:paraId="5C6E83F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4.1 Casos d’ús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24</w:t>
          </w:r>
          <w:r w:rsidRPr="006C2389">
            <w:rPr>
              <w:rFonts w:ascii="Arial" w:hAnsi="Arial"/>
              <w:noProof/>
              <w:sz w:val="20"/>
            </w:rPr>
            <w:fldChar w:fldCharType="end"/>
          </w:r>
        </w:p>
        <w:p w14:paraId="16C906C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lastRenderedPageBreak/>
            <w:t>4.1.1 Catàleg</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24</w:t>
          </w:r>
          <w:r w:rsidRPr="006C2389">
            <w:rPr>
              <w:rFonts w:ascii="Arial" w:hAnsi="Arial"/>
              <w:noProof/>
              <w:sz w:val="20"/>
            </w:rPr>
            <w:fldChar w:fldCharType="end"/>
          </w:r>
        </w:p>
        <w:p w14:paraId="3916B42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4.1.2 Alta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25</w:t>
          </w:r>
          <w:r w:rsidRPr="006C2389">
            <w:rPr>
              <w:rFonts w:ascii="Arial" w:hAnsi="Arial"/>
              <w:noProof/>
              <w:sz w:val="20"/>
            </w:rPr>
            <w:fldChar w:fldCharType="end"/>
          </w:r>
        </w:p>
        <w:p w14:paraId="370AE3B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4.1.3 Edició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25</w:t>
          </w:r>
          <w:r w:rsidRPr="006C2389">
            <w:rPr>
              <w:rFonts w:ascii="Arial" w:hAnsi="Arial"/>
              <w:noProof/>
              <w:sz w:val="20"/>
            </w:rPr>
            <w:fldChar w:fldCharType="end"/>
          </w:r>
        </w:p>
        <w:p w14:paraId="37CD9966"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4.1.4 Alta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26</w:t>
          </w:r>
          <w:r w:rsidRPr="006C2389">
            <w:rPr>
              <w:rFonts w:ascii="Arial" w:hAnsi="Arial"/>
              <w:noProof/>
              <w:sz w:val="20"/>
            </w:rPr>
            <w:fldChar w:fldCharType="end"/>
          </w:r>
        </w:p>
        <w:p w14:paraId="6582BC5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4.1.5 Edició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26</w:t>
          </w:r>
          <w:r w:rsidRPr="006C2389">
            <w:rPr>
              <w:rFonts w:ascii="Arial" w:hAnsi="Arial"/>
              <w:noProof/>
              <w:sz w:val="20"/>
            </w:rPr>
            <w:fldChar w:fldCharType="end"/>
          </w:r>
        </w:p>
        <w:p w14:paraId="637F363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4.1.6 Gestió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2250683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4.1.7 Cerca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01BB370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4.1.8 Edició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27</w:t>
          </w:r>
          <w:r w:rsidRPr="006C2389">
            <w:rPr>
              <w:rFonts w:ascii="Arial" w:hAnsi="Arial"/>
              <w:noProof/>
              <w:sz w:val="20"/>
            </w:rPr>
            <w:fldChar w:fldCharType="end"/>
          </w:r>
        </w:p>
        <w:p w14:paraId="063B366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4.2 Diagrama de classes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28</w:t>
          </w:r>
          <w:r w:rsidRPr="006C2389">
            <w:rPr>
              <w:rFonts w:ascii="Arial" w:hAnsi="Arial"/>
              <w:noProof/>
              <w:sz w:val="20"/>
            </w:rPr>
            <w:fldChar w:fldCharType="end"/>
          </w:r>
        </w:p>
        <w:p w14:paraId="28A3CB7E"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5. Implementació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_Toc291102813 \h </w:instrText>
          </w:r>
          <w:r w:rsidRPr="006C2389">
            <w:rPr>
              <w:rFonts w:ascii="Arial" w:hAnsi="Arial"/>
              <w:sz w:val="24"/>
            </w:rPr>
          </w:r>
          <w:r w:rsidRPr="006C2389">
            <w:rPr>
              <w:rFonts w:ascii="Arial" w:hAnsi="Arial"/>
              <w:sz w:val="24"/>
            </w:rPr>
            <w:fldChar w:fldCharType="separate"/>
          </w:r>
          <w:r w:rsidR="002B4ACD">
            <w:rPr>
              <w:rFonts w:ascii="Arial" w:hAnsi="Arial"/>
              <w:sz w:val="24"/>
            </w:rPr>
            <w:t>30</w:t>
          </w:r>
          <w:r w:rsidRPr="006C2389">
            <w:rPr>
              <w:rFonts w:ascii="Arial" w:hAnsi="Arial"/>
              <w:sz w:val="24"/>
            </w:rPr>
            <w:fldChar w:fldCharType="end"/>
          </w:r>
        </w:p>
        <w:p w14:paraId="2EC26DB8"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5.1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30</w:t>
          </w:r>
          <w:r w:rsidRPr="006C2389">
            <w:rPr>
              <w:rFonts w:ascii="Arial" w:hAnsi="Arial"/>
              <w:noProof/>
              <w:sz w:val="20"/>
            </w:rPr>
            <w:fldChar w:fldCharType="end"/>
          </w:r>
        </w:p>
        <w:p w14:paraId="73F7E4F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5.2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32</w:t>
          </w:r>
          <w:r w:rsidRPr="006C2389">
            <w:rPr>
              <w:rFonts w:ascii="Arial" w:hAnsi="Arial"/>
              <w:noProof/>
              <w:sz w:val="20"/>
            </w:rPr>
            <w:fldChar w:fldCharType="end"/>
          </w:r>
        </w:p>
        <w:p w14:paraId="081824B3"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5.2.1 Dels Mockups a la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32</w:t>
          </w:r>
          <w:r w:rsidRPr="006C2389">
            <w:rPr>
              <w:rFonts w:ascii="Arial" w:hAnsi="Arial"/>
              <w:noProof/>
              <w:sz w:val="20"/>
            </w:rPr>
            <w:fldChar w:fldCharType="end"/>
          </w:r>
        </w:p>
        <w:p w14:paraId="2144A90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5.2.2 El Catàleg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35</w:t>
          </w:r>
          <w:r w:rsidRPr="006C2389">
            <w:rPr>
              <w:rFonts w:ascii="Arial" w:hAnsi="Arial"/>
              <w:noProof/>
              <w:sz w:val="20"/>
            </w:rPr>
            <w:fldChar w:fldCharType="end"/>
          </w:r>
        </w:p>
        <w:p w14:paraId="6215BF7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5.2.3 Els formularis d’alta de servei i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38</w:t>
          </w:r>
          <w:r w:rsidRPr="006C2389">
            <w:rPr>
              <w:rFonts w:ascii="Arial" w:hAnsi="Arial"/>
              <w:noProof/>
              <w:sz w:val="20"/>
            </w:rPr>
            <w:fldChar w:fldCharType="end"/>
          </w:r>
        </w:p>
        <w:p w14:paraId="775E57F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5.2.4 Edició del servei i la subscripció i nova versió del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39</w:t>
          </w:r>
          <w:r w:rsidRPr="006C2389">
            <w:rPr>
              <w:rFonts w:ascii="Arial" w:hAnsi="Arial"/>
              <w:noProof/>
              <w:sz w:val="20"/>
            </w:rPr>
            <w:fldChar w:fldCharType="end"/>
          </w:r>
        </w:p>
        <w:p w14:paraId="7960CF7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5.3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_Toc291102820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41</w:t>
          </w:r>
          <w:r w:rsidRPr="006C2389">
            <w:rPr>
              <w:rFonts w:ascii="Arial" w:hAnsi="Arial"/>
              <w:noProof/>
              <w:sz w:val="20"/>
            </w:rPr>
            <w:fldChar w:fldCharType="end"/>
          </w:r>
        </w:p>
        <w:p w14:paraId="12038EC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5.3.1 Controlador</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41</w:t>
          </w:r>
          <w:r w:rsidRPr="006C2389">
            <w:rPr>
              <w:rFonts w:ascii="Arial" w:hAnsi="Arial"/>
              <w:noProof/>
              <w:sz w:val="20"/>
            </w:rPr>
            <w:fldChar w:fldCharType="end"/>
          </w:r>
        </w:p>
        <w:p w14:paraId="2D882E19"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5.3.2 Model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43</w:t>
          </w:r>
          <w:r w:rsidRPr="006C2389">
            <w:rPr>
              <w:rFonts w:ascii="Arial" w:hAnsi="Arial"/>
              <w:noProof/>
              <w:sz w:val="20"/>
            </w:rPr>
            <w:fldChar w:fldCharType="end"/>
          </w:r>
        </w:p>
        <w:p w14:paraId="5C5D407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5.3.3 Gestió de les llibreries i dependències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44</w:t>
          </w:r>
          <w:r w:rsidRPr="006C2389">
            <w:rPr>
              <w:rFonts w:ascii="Arial" w:hAnsi="Arial"/>
              <w:noProof/>
              <w:sz w:val="20"/>
            </w:rPr>
            <w:fldChar w:fldCharType="end"/>
          </w:r>
        </w:p>
        <w:p w14:paraId="007EBE5F"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5.4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_Toc291102824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44</w:t>
          </w:r>
          <w:r w:rsidRPr="006C2389">
            <w:rPr>
              <w:rFonts w:ascii="Arial" w:hAnsi="Arial"/>
              <w:noProof/>
              <w:sz w:val="20"/>
            </w:rPr>
            <w:fldChar w:fldCharType="end"/>
          </w:r>
        </w:p>
        <w:p w14:paraId="1959EB4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5.4.1 Thymeleaf o JSP?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_Toc291102825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45</w:t>
          </w:r>
          <w:r w:rsidRPr="006C2389">
            <w:rPr>
              <w:rFonts w:ascii="Arial" w:hAnsi="Arial"/>
              <w:noProof/>
              <w:sz w:val="20"/>
            </w:rPr>
            <w:fldChar w:fldCharType="end"/>
          </w:r>
        </w:p>
        <w:p w14:paraId="29A3AF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5.4.2 Formularis i Handlebars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_Toc291102826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47</w:t>
          </w:r>
          <w:r w:rsidRPr="006C2389">
            <w:rPr>
              <w:rFonts w:ascii="Arial" w:hAnsi="Arial"/>
              <w:noProof/>
              <w:sz w:val="20"/>
            </w:rPr>
            <w:fldChar w:fldCharType="end"/>
          </w:r>
        </w:p>
        <w:p w14:paraId="07805EA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5.5 Seguretat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_Toc291102827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49</w:t>
          </w:r>
          <w:r w:rsidRPr="006C2389">
            <w:rPr>
              <w:rFonts w:ascii="Arial" w:hAnsi="Arial"/>
              <w:noProof/>
              <w:sz w:val="20"/>
            </w:rPr>
            <w:fldChar w:fldCharType="end"/>
          </w:r>
        </w:p>
        <w:p w14:paraId="62BC20B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5.5.1 Gestió de les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_Toc291102828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49</w:t>
          </w:r>
          <w:r w:rsidRPr="006C2389">
            <w:rPr>
              <w:rFonts w:ascii="Arial" w:hAnsi="Arial"/>
              <w:noProof/>
              <w:sz w:val="20"/>
            </w:rPr>
            <w:fldChar w:fldCharType="end"/>
          </w:r>
        </w:p>
        <w:p w14:paraId="663F1DB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5.5.2 Identificació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_Toc291102829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1E6333B2"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6 Qualitat del codi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_Toc291102830 \h </w:instrText>
          </w:r>
          <w:r w:rsidRPr="006C2389">
            <w:rPr>
              <w:rFonts w:ascii="Arial" w:hAnsi="Arial"/>
              <w:sz w:val="24"/>
            </w:rPr>
          </w:r>
          <w:r w:rsidRPr="006C2389">
            <w:rPr>
              <w:rFonts w:ascii="Arial" w:hAnsi="Arial"/>
              <w:sz w:val="24"/>
            </w:rPr>
            <w:fldChar w:fldCharType="separate"/>
          </w:r>
          <w:r w:rsidR="002B4ACD">
            <w:rPr>
              <w:rFonts w:ascii="Arial" w:hAnsi="Arial"/>
              <w:sz w:val="24"/>
            </w:rPr>
            <w:t>51</w:t>
          </w:r>
          <w:r w:rsidRPr="006C2389">
            <w:rPr>
              <w:rFonts w:ascii="Arial" w:hAnsi="Arial"/>
              <w:sz w:val="24"/>
            </w:rPr>
            <w:fldChar w:fldCharType="end"/>
          </w:r>
        </w:p>
        <w:p w14:paraId="5EC2FB12"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6.1 Tests Unitaris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_Toc291102831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7926BF5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6.2 Integració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_Toc291102832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51</w:t>
          </w:r>
          <w:r w:rsidRPr="006C2389">
            <w:rPr>
              <w:rFonts w:ascii="Arial" w:hAnsi="Arial"/>
              <w:noProof/>
              <w:sz w:val="20"/>
            </w:rPr>
            <w:fldChar w:fldCharType="end"/>
          </w:r>
        </w:p>
        <w:p w14:paraId="5E87A30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6.3 Anàlisi del codi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_Toc291102833 \h </w:instrText>
          </w:r>
          <w:r w:rsidRPr="006C2389">
            <w:rPr>
              <w:rFonts w:ascii="Arial" w:hAnsi="Arial"/>
              <w:noProof/>
              <w:sz w:val="20"/>
            </w:rPr>
          </w:r>
          <w:r w:rsidRPr="006C2389">
            <w:rPr>
              <w:rFonts w:ascii="Arial" w:hAnsi="Arial"/>
              <w:noProof/>
              <w:sz w:val="20"/>
            </w:rPr>
            <w:fldChar w:fldCharType="separate"/>
          </w:r>
          <w:r w:rsidR="002B4ACD">
            <w:rPr>
              <w:rFonts w:ascii="Arial" w:hAnsi="Arial"/>
              <w:noProof/>
              <w:sz w:val="20"/>
            </w:rPr>
            <w:t>52</w:t>
          </w:r>
          <w:r w:rsidRPr="006C2389">
            <w:rPr>
              <w:rFonts w:ascii="Arial" w:hAnsi="Arial"/>
              <w:noProof/>
              <w:sz w:val="20"/>
            </w:rPr>
            <w:fldChar w:fldCharType="end"/>
          </w:r>
        </w:p>
        <w:p w14:paraId="14873551"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7 Conclusions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_Toc291102834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2215271D"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8 Fonts d’informació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_Toc291102835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208A5057"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9 Annexos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_Toc291102836 \h </w:instrText>
          </w:r>
          <w:r w:rsidRPr="006C2389">
            <w:rPr>
              <w:rFonts w:ascii="Arial" w:hAnsi="Arial"/>
              <w:sz w:val="24"/>
            </w:rPr>
          </w:r>
          <w:r w:rsidRPr="006C2389">
            <w:rPr>
              <w:rFonts w:ascii="Arial" w:hAnsi="Arial"/>
              <w:sz w:val="24"/>
            </w:rPr>
            <w:fldChar w:fldCharType="separate"/>
          </w:r>
          <w:r w:rsidR="002B4ACD">
            <w:rPr>
              <w:rFonts w:ascii="Arial" w:hAnsi="Arial"/>
              <w:sz w:val="24"/>
            </w:rPr>
            <w:t>52</w:t>
          </w:r>
          <w:r w:rsidRPr="006C2389">
            <w:rPr>
              <w:rFonts w:ascii="Arial" w:hAnsi="Arial"/>
              <w:sz w:val="24"/>
            </w:rPr>
            <w:fldChar w:fldCharType="end"/>
          </w:r>
        </w:p>
        <w:p w14:paraId="6A3E930A" w14:textId="1356FBC4" w:rsidR="00755432" w:rsidRPr="007A3A1E" w:rsidRDefault="005778E4" w:rsidP="00227CB5">
          <w:pPr>
            <w:tabs>
              <w:tab w:val="left" w:pos="1974"/>
            </w:tabs>
            <w:rPr>
              <w:rFonts w:ascii="Arial" w:hAnsi="Arial" w:cs="Arial"/>
              <w:lang w:val="ca-ES"/>
            </w:rPr>
          </w:pPr>
          <w:r w:rsidRPr="006C2389">
            <w:rPr>
              <w:rFonts w:ascii="Arial" w:hAnsi="Arial" w:cs="Arial"/>
              <w:b/>
              <w:bCs/>
              <w:sz w:val="20"/>
              <w:lang w:val="ca-ES"/>
            </w:rPr>
            <w:fldChar w:fldCharType="end"/>
          </w:r>
          <w:r w:rsidR="00227CB5" w:rsidRPr="007A3A1E">
            <w:rPr>
              <w:rFonts w:ascii="Arial" w:hAnsi="Arial" w:cs="Arial"/>
              <w:b/>
              <w:bCs/>
              <w:lang w:val="ca-ES"/>
            </w:rPr>
            <w:tab/>
          </w:r>
        </w:p>
      </w:sdtContent>
    </w:sdt>
    <w:p w14:paraId="568AA4F3" w14:textId="04C1EF00" w:rsidR="00F61535" w:rsidRPr="007A3A1E" w:rsidRDefault="00A24BE2" w:rsidP="00273163">
      <w:pPr>
        <w:pStyle w:val="Ttulo1"/>
        <w:spacing w:line="360" w:lineRule="auto"/>
        <w:jc w:val="both"/>
        <w:rPr>
          <w:rFonts w:ascii="Arial" w:hAnsi="Arial" w:cs="Arial"/>
          <w:lang w:val="ca-ES"/>
        </w:rPr>
      </w:pPr>
      <w:bookmarkStart w:id="0" w:name="_Toc291102769"/>
      <w:r w:rsidRPr="007A3A1E">
        <w:rPr>
          <w:rFonts w:ascii="Arial" w:hAnsi="Arial" w:cs="Arial"/>
          <w:b w:val="0"/>
          <w:bCs w:val="0"/>
          <w:lang w:val="ca-ES"/>
        </w:rPr>
        <w:lastRenderedPageBreak/>
        <w:t>0</w:t>
      </w:r>
      <w:r w:rsidR="00C41055" w:rsidRPr="007A3A1E">
        <w:rPr>
          <w:rFonts w:ascii="Arial" w:hAnsi="Arial" w:cs="Arial"/>
          <w:b w:val="0"/>
          <w:bCs w:val="0"/>
          <w:lang w:val="ca-ES"/>
        </w:rPr>
        <w:t>.</w:t>
      </w:r>
      <w:r w:rsidR="00C41055" w:rsidRPr="007A3A1E">
        <w:rPr>
          <w:rFonts w:ascii="Arial" w:hAnsi="Arial" w:cs="Arial"/>
          <w:lang w:val="ca-ES"/>
        </w:rPr>
        <w:t xml:space="preserve"> Resum</w:t>
      </w:r>
      <w:bookmarkEnd w:id="0"/>
    </w:p>
    <w:p w14:paraId="0CC34D62" w14:textId="77777777" w:rsidR="00583E4D" w:rsidRPr="007A3A1E" w:rsidRDefault="00C41055"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7A3A1E">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7A3A1E">
        <w:rPr>
          <w:rFonts w:ascii="Arial" w:hAnsi="Arial" w:cs="Arial"/>
          <w:sz w:val="24"/>
          <w:szCs w:val="24"/>
          <w:lang w:val="ca-ES"/>
        </w:rPr>
        <w:t>la</w:t>
      </w:r>
      <w:r w:rsidRPr="007A3A1E">
        <w:rPr>
          <w:rFonts w:ascii="Arial" w:hAnsi="Arial" w:cs="Arial"/>
          <w:sz w:val="24"/>
          <w:szCs w:val="24"/>
          <w:lang w:val="ca-ES"/>
        </w:rPr>
        <w:t xml:space="preserve"> </w:t>
      </w:r>
      <w:r w:rsidR="00017E48" w:rsidRPr="007A3A1E">
        <w:rPr>
          <w:rFonts w:ascii="Arial" w:hAnsi="Arial" w:cs="Arial"/>
          <w:sz w:val="24"/>
          <w:szCs w:val="24"/>
          <w:lang w:val="ca-ES"/>
        </w:rPr>
        <w:t>mida</w:t>
      </w:r>
      <w:r w:rsidRPr="007A3A1E">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7A3A1E">
        <w:rPr>
          <w:rFonts w:ascii="Arial" w:hAnsi="Arial" w:cs="Arial"/>
          <w:sz w:val="24"/>
          <w:szCs w:val="24"/>
          <w:lang w:val="ca-ES"/>
        </w:rPr>
        <w:t>amb Spring Security y amb les eines de maquetació web més actuals.</w:t>
      </w:r>
    </w:p>
    <w:p w14:paraId="2EB6EB2F" w14:textId="77777777" w:rsidR="00582431" w:rsidRPr="007A3A1E" w:rsidRDefault="00582431" w:rsidP="00273163">
      <w:pPr>
        <w:spacing w:line="360" w:lineRule="auto"/>
        <w:jc w:val="both"/>
        <w:rPr>
          <w:rFonts w:ascii="Arial" w:hAnsi="Arial" w:cs="Arial"/>
          <w:sz w:val="24"/>
          <w:szCs w:val="24"/>
          <w:lang w:val="ca-ES"/>
        </w:rPr>
      </w:pPr>
    </w:p>
    <w:p w14:paraId="3A69389A" w14:textId="77777777" w:rsidR="00582431" w:rsidRPr="007A3A1E" w:rsidRDefault="00582431" w:rsidP="00273163">
      <w:pPr>
        <w:spacing w:line="360" w:lineRule="auto"/>
        <w:jc w:val="both"/>
        <w:rPr>
          <w:rFonts w:ascii="Arial" w:hAnsi="Arial" w:cs="Arial"/>
          <w:sz w:val="24"/>
          <w:szCs w:val="24"/>
          <w:lang w:val="ca-ES"/>
        </w:rPr>
      </w:pPr>
    </w:p>
    <w:p w14:paraId="1EFA861A" w14:textId="77777777" w:rsidR="00273163" w:rsidRPr="007A3A1E" w:rsidRDefault="00273163" w:rsidP="00273163">
      <w:pPr>
        <w:spacing w:line="360" w:lineRule="auto"/>
        <w:jc w:val="both"/>
        <w:rPr>
          <w:rFonts w:ascii="Arial" w:hAnsi="Arial" w:cs="Arial"/>
          <w:sz w:val="24"/>
          <w:szCs w:val="24"/>
          <w:lang w:val="ca-ES"/>
        </w:rPr>
      </w:pPr>
    </w:p>
    <w:p w14:paraId="7977A142" w14:textId="77777777" w:rsidR="005778E4" w:rsidRPr="007A3A1E" w:rsidRDefault="005778E4" w:rsidP="00273163">
      <w:pPr>
        <w:pStyle w:val="Ttulo1"/>
        <w:spacing w:line="360" w:lineRule="auto"/>
        <w:jc w:val="both"/>
        <w:rPr>
          <w:rFonts w:ascii="Arial" w:hAnsi="Arial" w:cs="Arial"/>
          <w:lang w:val="ca-ES"/>
        </w:rPr>
      </w:pPr>
      <w:bookmarkStart w:id="1" w:name="_Toc291102770"/>
      <w:r w:rsidRPr="007A3A1E">
        <w:rPr>
          <w:rFonts w:ascii="Arial" w:hAnsi="Arial" w:cs="Arial"/>
          <w:lang w:val="ca-ES"/>
        </w:rPr>
        <w:lastRenderedPageBreak/>
        <w:t>1. Introducci</w:t>
      </w:r>
      <w:r w:rsidR="005337DD" w:rsidRPr="007A3A1E">
        <w:rPr>
          <w:rFonts w:ascii="Arial" w:hAnsi="Arial" w:cs="Arial"/>
          <w:lang w:val="ca-ES"/>
        </w:rPr>
        <w:t>ó</w:t>
      </w:r>
      <w:bookmarkEnd w:id="1"/>
    </w:p>
    <w:p w14:paraId="54F2C8A8" w14:textId="0BF768A4" w:rsidR="00E62FFD" w:rsidRPr="007A3A1E" w:rsidRDefault="006322BC" w:rsidP="00273163">
      <w:pPr>
        <w:pStyle w:val="Ttulo2"/>
        <w:spacing w:line="360" w:lineRule="auto"/>
        <w:jc w:val="both"/>
        <w:rPr>
          <w:rFonts w:ascii="Arial" w:hAnsi="Arial" w:cs="Arial"/>
          <w:lang w:val="ca-ES"/>
        </w:rPr>
      </w:pPr>
      <w:bookmarkStart w:id="2" w:name="_Toc291102771"/>
      <w:r w:rsidRPr="007A3A1E">
        <w:rPr>
          <w:rFonts w:ascii="Arial" w:hAnsi="Arial" w:cs="Arial"/>
          <w:lang w:val="ca-ES"/>
        </w:rPr>
        <w:t>1.1 Objectiu</w:t>
      </w:r>
      <w:bookmarkEnd w:id="2"/>
    </w:p>
    <w:p w14:paraId="2585F039" w14:textId="77777777" w:rsidR="00E817FE" w:rsidRPr="007A3A1E" w:rsidRDefault="006322BC" w:rsidP="00273163">
      <w:pPr>
        <w:spacing w:line="360" w:lineRule="auto"/>
        <w:jc w:val="both"/>
        <w:rPr>
          <w:rFonts w:ascii="Arial" w:hAnsi="Arial" w:cs="Arial"/>
          <w:sz w:val="24"/>
          <w:szCs w:val="24"/>
          <w:lang w:val="ca-ES"/>
        </w:rPr>
      </w:pPr>
      <w:r w:rsidRPr="007A3A1E">
        <w:rPr>
          <w:rFonts w:ascii="Arial" w:hAnsi="Arial" w:cs="Arial"/>
          <w:sz w:val="24"/>
          <w:szCs w:val="24"/>
          <w:lang w:val="ca-ES"/>
        </w:rPr>
        <w:t>L’objectiu d</w:t>
      </w:r>
      <w:r w:rsidR="00457388" w:rsidRPr="007A3A1E">
        <w:rPr>
          <w:rFonts w:ascii="Arial" w:hAnsi="Arial" w:cs="Arial"/>
          <w:sz w:val="24"/>
          <w:szCs w:val="24"/>
          <w:lang w:val="ca-ES"/>
        </w:rPr>
        <w:t xml:space="preserve">’aquest projecte és el d’elaborar una aplicació web que serveixi per a </w:t>
      </w:r>
      <w:r w:rsidR="00E817FE" w:rsidRPr="007A3A1E">
        <w:rPr>
          <w:rFonts w:ascii="Arial" w:hAnsi="Arial" w:cs="Arial"/>
          <w:sz w:val="24"/>
          <w:szCs w:val="24"/>
          <w:lang w:val="ca-ES"/>
        </w:rPr>
        <w:t>dos</w:t>
      </w:r>
      <w:r w:rsidR="00457388" w:rsidRPr="007A3A1E">
        <w:rPr>
          <w:rFonts w:ascii="Arial" w:hAnsi="Arial" w:cs="Arial"/>
          <w:sz w:val="24"/>
          <w:szCs w:val="24"/>
          <w:lang w:val="ca-ES"/>
        </w:rPr>
        <w:t xml:space="preserve"> </w:t>
      </w:r>
      <w:r w:rsidR="00E817FE" w:rsidRPr="007A3A1E">
        <w:rPr>
          <w:rFonts w:ascii="Arial" w:hAnsi="Arial" w:cs="Arial"/>
          <w:sz w:val="24"/>
          <w:szCs w:val="24"/>
          <w:lang w:val="ca-ES"/>
        </w:rPr>
        <w:t>conceptes diferenciats:</w:t>
      </w:r>
    </w:p>
    <w:p w14:paraId="1E5D9273" w14:textId="77777777" w:rsidR="00E817FE"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Eina</w:t>
      </w:r>
      <w:r w:rsidR="00457388" w:rsidRPr="007A3A1E">
        <w:rPr>
          <w:rFonts w:ascii="Arial" w:hAnsi="Arial" w:cs="Arial"/>
          <w:b/>
          <w:sz w:val="24"/>
          <w:szCs w:val="24"/>
          <w:lang w:val="ca-ES"/>
        </w:rPr>
        <w:t xml:space="preserve"> de gestió dels serveis</w:t>
      </w:r>
      <w:r w:rsidRPr="007A3A1E">
        <w:rPr>
          <w:rFonts w:ascii="Arial" w:hAnsi="Arial" w:cs="Arial"/>
          <w:b/>
          <w:sz w:val="24"/>
          <w:szCs w:val="24"/>
          <w:lang w:val="ca-ES"/>
        </w:rPr>
        <w:t xml:space="preserve"> i subscripcions</w:t>
      </w:r>
      <w:r w:rsidRPr="007A3A1E">
        <w:rPr>
          <w:rFonts w:ascii="Arial" w:hAnsi="Arial" w:cs="Arial"/>
          <w:sz w:val="24"/>
          <w:szCs w:val="24"/>
          <w:lang w:val="ca-ES"/>
        </w:rPr>
        <w:t>:</w:t>
      </w:r>
      <w:r w:rsidR="00457388" w:rsidRPr="007A3A1E">
        <w:rPr>
          <w:rFonts w:ascii="Arial" w:hAnsi="Arial" w:cs="Arial"/>
          <w:sz w:val="24"/>
          <w:szCs w:val="24"/>
          <w:lang w:val="ca-ES"/>
        </w:rPr>
        <w:t xml:space="preserve"> </w:t>
      </w:r>
      <w:r w:rsidRPr="007A3A1E">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Publicació del catàleg de serveis</w:t>
      </w:r>
      <w:r w:rsidRPr="007A3A1E">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7A3A1E">
        <w:rPr>
          <w:rFonts w:ascii="Arial" w:hAnsi="Arial" w:cs="Arial"/>
          <w:sz w:val="24"/>
          <w:szCs w:val="24"/>
          <w:lang w:val="ca-ES"/>
        </w:rPr>
        <w:t xml:space="preserve"> evitem aquesta feina.</w:t>
      </w:r>
    </w:p>
    <w:p w14:paraId="44B9F5DB"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7A3A1E">
        <w:rPr>
          <w:rFonts w:ascii="Arial" w:hAnsi="Arial" w:cs="Arial"/>
          <w:sz w:val="24"/>
          <w:szCs w:val="24"/>
          <w:lang w:val="ca-ES"/>
        </w:rPr>
        <w:t>ntrasenya de la comunitat UPC).</w:t>
      </w:r>
    </w:p>
    <w:p w14:paraId="71AD2D35" w14:textId="77777777" w:rsidR="00582431" w:rsidRPr="007A3A1E" w:rsidRDefault="00582431" w:rsidP="00273163">
      <w:pPr>
        <w:spacing w:line="360" w:lineRule="auto"/>
        <w:jc w:val="both"/>
        <w:rPr>
          <w:rFonts w:ascii="Arial" w:hAnsi="Arial" w:cs="Arial"/>
          <w:sz w:val="24"/>
          <w:szCs w:val="24"/>
          <w:lang w:val="ca-ES"/>
        </w:rPr>
      </w:pPr>
    </w:p>
    <w:p w14:paraId="1BAC2C1D" w14:textId="77777777" w:rsidR="00582431" w:rsidRPr="007A3A1E" w:rsidRDefault="00582431" w:rsidP="00273163">
      <w:pPr>
        <w:spacing w:line="360" w:lineRule="auto"/>
        <w:jc w:val="both"/>
        <w:rPr>
          <w:rFonts w:ascii="Arial" w:hAnsi="Arial" w:cs="Arial"/>
          <w:sz w:val="24"/>
          <w:szCs w:val="24"/>
          <w:lang w:val="ca-ES"/>
        </w:rPr>
      </w:pPr>
    </w:p>
    <w:p w14:paraId="2D05DCC2" w14:textId="2D762336" w:rsidR="00E62FFD" w:rsidRPr="007A3A1E" w:rsidRDefault="006322BC" w:rsidP="00273163">
      <w:pPr>
        <w:pStyle w:val="Ttulo2"/>
        <w:spacing w:line="360" w:lineRule="auto"/>
        <w:jc w:val="both"/>
        <w:rPr>
          <w:rFonts w:ascii="Arial" w:hAnsi="Arial" w:cs="Arial"/>
          <w:lang w:val="ca-ES"/>
        </w:rPr>
      </w:pPr>
      <w:bookmarkStart w:id="3" w:name="_Toc291102772"/>
      <w:r w:rsidRPr="007A3A1E">
        <w:rPr>
          <w:rFonts w:ascii="Arial" w:hAnsi="Arial" w:cs="Arial"/>
          <w:lang w:val="ca-ES"/>
        </w:rPr>
        <w:lastRenderedPageBreak/>
        <w:t>1.2</w:t>
      </w:r>
      <w:r w:rsidR="005778E4" w:rsidRPr="007A3A1E">
        <w:rPr>
          <w:rFonts w:ascii="Arial" w:hAnsi="Arial" w:cs="Arial"/>
          <w:lang w:val="ca-ES"/>
        </w:rPr>
        <w:t xml:space="preserve"> Motivació</w:t>
      </w:r>
      <w:bookmarkEnd w:id="3"/>
    </w:p>
    <w:p w14:paraId="721F4597" w14:textId="77777777" w:rsidR="004F43BC"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A</w:t>
      </w:r>
      <w:r w:rsidR="005778E4" w:rsidRPr="007A3A1E">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7A3A1E">
        <w:rPr>
          <w:rFonts w:ascii="Arial" w:hAnsi="Arial" w:cs="Arial"/>
          <w:sz w:val="24"/>
          <w:szCs w:val="24"/>
          <w:lang w:val="ca-ES"/>
        </w:rPr>
        <w:t>tècnics</w:t>
      </w:r>
      <w:r w:rsidR="005778E4" w:rsidRPr="007A3A1E">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7A3A1E">
        <w:rPr>
          <w:rFonts w:ascii="Arial" w:hAnsi="Arial" w:cs="Arial"/>
          <w:sz w:val="24"/>
          <w:szCs w:val="24"/>
          <w:lang w:val="ca-ES"/>
        </w:rPr>
        <w:t>ho trobin</w:t>
      </w:r>
      <w:r w:rsidR="005778E4" w:rsidRPr="007A3A1E">
        <w:rPr>
          <w:rFonts w:ascii="Arial" w:hAnsi="Arial" w:cs="Arial"/>
          <w:sz w:val="24"/>
          <w:szCs w:val="24"/>
          <w:lang w:val="ca-ES"/>
        </w:rPr>
        <w:t xml:space="preserve"> necessari</w:t>
      </w:r>
      <w:r w:rsidR="001B2AC8" w:rsidRPr="007A3A1E">
        <w:rPr>
          <w:rFonts w:ascii="Arial" w:hAnsi="Arial" w:cs="Arial"/>
          <w:sz w:val="24"/>
          <w:szCs w:val="24"/>
          <w:lang w:val="ca-ES"/>
        </w:rPr>
        <w:t>, i de tot el que he après al respecte durant la meva carrera</w:t>
      </w:r>
      <w:r w:rsidR="005778E4" w:rsidRPr="007A3A1E">
        <w:rPr>
          <w:rFonts w:ascii="Arial" w:hAnsi="Arial" w:cs="Arial"/>
          <w:sz w:val="24"/>
          <w:szCs w:val="24"/>
          <w:lang w:val="ca-ES"/>
        </w:rPr>
        <w:t>.</w:t>
      </w:r>
      <w:r w:rsidR="00F704E9" w:rsidRPr="007A3A1E">
        <w:rPr>
          <w:rFonts w:ascii="Arial" w:hAnsi="Arial" w:cs="Arial"/>
          <w:sz w:val="24"/>
          <w:szCs w:val="24"/>
          <w:lang w:val="ca-ES"/>
        </w:rPr>
        <w:t xml:space="preserve"> La meva </w:t>
      </w:r>
      <w:r w:rsidR="001B2AC8" w:rsidRPr="007A3A1E">
        <w:rPr>
          <w:rFonts w:ascii="Arial" w:hAnsi="Arial" w:cs="Arial"/>
          <w:sz w:val="24"/>
          <w:szCs w:val="24"/>
          <w:lang w:val="ca-ES"/>
        </w:rPr>
        <w:t>motivació</w:t>
      </w:r>
      <w:r w:rsidR="00F704E9" w:rsidRPr="007A3A1E">
        <w:rPr>
          <w:rFonts w:ascii="Arial" w:hAnsi="Arial" w:cs="Arial"/>
          <w:sz w:val="24"/>
          <w:szCs w:val="24"/>
          <w:lang w:val="ca-ES"/>
        </w:rPr>
        <w:t xml:space="preserve"> principal</w:t>
      </w:r>
      <w:r w:rsidR="001B2AC8" w:rsidRPr="007A3A1E">
        <w:rPr>
          <w:rFonts w:ascii="Arial" w:hAnsi="Arial" w:cs="Arial"/>
          <w:sz w:val="24"/>
          <w:szCs w:val="24"/>
          <w:lang w:val="ca-ES"/>
        </w:rPr>
        <w:t>, doncs,</w:t>
      </w:r>
      <w:r w:rsidR="00F704E9" w:rsidRPr="007A3A1E">
        <w:rPr>
          <w:rFonts w:ascii="Arial" w:hAnsi="Arial" w:cs="Arial"/>
          <w:sz w:val="24"/>
          <w:szCs w:val="24"/>
          <w:lang w:val="ca-ES"/>
        </w:rPr>
        <w:t xml:space="preserve"> </w:t>
      </w:r>
      <w:r w:rsidR="001B2AC8" w:rsidRPr="007A3A1E">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que vaig canviar de lloc per continuar com a becari l’últim any de la carrera per </w:t>
      </w:r>
      <w:r w:rsidR="00655E6F" w:rsidRPr="007A3A1E">
        <w:rPr>
          <w:rFonts w:ascii="Arial" w:hAnsi="Arial" w:cs="Arial"/>
          <w:sz w:val="24"/>
          <w:szCs w:val="24"/>
          <w:lang w:val="ca-ES"/>
        </w:rPr>
        <w:t>aprendre</w:t>
      </w:r>
      <w:r w:rsidRPr="007A3A1E">
        <w:rPr>
          <w:rFonts w:ascii="Arial" w:hAnsi="Arial" w:cs="Arial"/>
          <w:sz w:val="24"/>
          <w:szCs w:val="24"/>
          <w:lang w:val="ca-ES"/>
        </w:rPr>
        <w:t xml:space="preserve"> </w:t>
      </w:r>
      <w:r w:rsidR="00655E6F" w:rsidRPr="007A3A1E">
        <w:rPr>
          <w:rFonts w:ascii="Arial" w:hAnsi="Arial" w:cs="Arial"/>
          <w:sz w:val="24"/>
          <w:szCs w:val="24"/>
          <w:lang w:val="ca-ES"/>
        </w:rPr>
        <w:t>Java</w:t>
      </w:r>
      <w:r w:rsidRPr="007A3A1E">
        <w:rPr>
          <w:rFonts w:ascii="Arial" w:hAnsi="Arial" w:cs="Arial"/>
          <w:sz w:val="24"/>
          <w:szCs w:val="24"/>
          <w:lang w:val="ca-ES"/>
        </w:rPr>
        <w:t xml:space="preserve">, ja que durant els dos anys anteriors </w:t>
      </w:r>
      <w:r w:rsidR="00655E6F" w:rsidRPr="007A3A1E">
        <w:rPr>
          <w:rFonts w:ascii="Arial" w:hAnsi="Arial" w:cs="Arial"/>
          <w:sz w:val="24"/>
          <w:szCs w:val="24"/>
          <w:lang w:val="ca-ES"/>
        </w:rPr>
        <w:t>feia</w:t>
      </w:r>
      <w:r w:rsidRPr="007A3A1E">
        <w:rPr>
          <w:rFonts w:ascii="Arial" w:hAnsi="Arial" w:cs="Arial"/>
          <w:sz w:val="24"/>
          <w:szCs w:val="24"/>
          <w:lang w:val="ca-ES"/>
        </w:rPr>
        <w:t xml:space="preserve"> PHP, vaig trobar adient que el Projecte de Final de Carrera tingués alguna cosa a veure amb el que he estat fent durant l’últim any. </w:t>
      </w:r>
      <w:r w:rsidR="00655E6F" w:rsidRPr="007A3A1E">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7A3A1E">
        <w:rPr>
          <w:rFonts w:ascii="Arial" w:hAnsi="Arial" w:cs="Arial"/>
          <w:sz w:val="24"/>
          <w:szCs w:val="24"/>
          <w:lang w:val="ca-ES"/>
        </w:rPr>
        <w:t>cte d’aquestes característiques.</w:t>
      </w:r>
    </w:p>
    <w:p w14:paraId="0108A822" w14:textId="28319AF9" w:rsidR="00E62FFD" w:rsidRPr="007A3A1E" w:rsidRDefault="006322BC" w:rsidP="00273163">
      <w:pPr>
        <w:pStyle w:val="Ttulo2"/>
        <w:spacing w:line="360" w:lineRule="auto"/>
        <w:rPr>
          <w:rFonts w:ascii="Arial" w:hAnsi="Arial" w:cs="Arial"/>
          <w:lang w:val="ca-ES"/>
        </w:rPr>
      </w:pPr>
      <w:bookmarkStart w:id="4" w:name="_Toc291102773"/>
      <w:r w:rsidRPr="007A3A1E">
        <w:rPr>
          <w:rFonts w:ascii="Arial" w:hAnsi="Arial" w:cs="Arial"/>
          <w:lang w:val="ca-ES"/>
        </w:rPr>
        <w:t>1.3</w:t>
      </w:r>
      <w:r w:rsidR="00F704E9" w:rsidRPr="007A3A1E">
        <w:rPr>
          <w:rFonts w:ascii="Arial" w:hAnsi="Arial" w:cs="Arial"/>
          <w:lang w:val="ca-ES"/>
        </w:rPr>
        <w:t xml:space="preserve"> Estat de l’art</w:t>
      </w:r>
      <w:bookmarkEnd w:id="4"/>
    </w:p>
    <w:p w14:paraId="22886017"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7A3A1E" w:rsidRDefault="00A17EF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7A3A1E" w:rsidRDefault="00A17EFA"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w:t>
      </w:r>
      <w:r w:rsidRPr="007A3A1E">
        <w:rPr>
          <w:rFonts w:ascii="Arial" w:hAnsi="Arial" w:cs="Arial"/>
          <w:lang w:val="ca-ES"/>
        </w:rPr>
        <w:fldChar w:fldCharType="end"/>
      </w:r>
    </w:p>
    <w:p w14:paraId="3BE64501"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7A3A1E">
        <w:rPr>
          <w:rFonts w:ascii="Arial" w:hAnsi="Arial" w:cs="Arial"/>
          <w:sz w:val="24"/>
          <w:szCs w:val="24"/>
          <w:lang w:val="ca-ES"/>
        </w:rPr>
        <w:t>gestionar en una xarxa ordenada i que passa tota pel mateix node.</w:t>
      </w:r>
      <w:r w:rsidRPr="007A3A1E">
        <w:rPr>
          <w:rFonts w:ascii="Arial" w:hAnsi="Arial" w:cs="Arial"/>
          <w:sz w:val="24"/>
          <w:szCs w:val="24"/>
          <w:lang w:val="ca-ES"/>
        </w:rPr>
        <w:t xml:space="preserve"> </w:t>
      </w:r>
    </w:p>
    <w:p w14:paraId="0BF21DF2" w14:textId="77777777" w:rsidR="00471D1D" w:rsidRPr="007A3A1E" w:rsidRDefault="00471D1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7A3A1E" w:rsidRDefault="00471D1D"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734B64" w:rsidRPr="007A3A1E">
        <w:rPr>
          <w:rFonts w:ascii="Arial" w:hAnsi="Arial" w:cs="Arial"/>
          <w:lang w:val="ca-ES"/>
        </w:rPr>
        <w:fldChar w:fldCharType="begin"/>
      </w:r>
      <w:r w:rsidR="00734B64" w:rsidRPr="007A3A1E">
        <w:rPr>
          <w:rFonts w:ascii="Arial" w:hAnsi="Arial" w:cs="Arial"/>
          <w:lang w:val="ca-ES"/>
        </w:rPr>
        <w:instrText xml:space="preserve"> SEQ Imatge \* ARABIC </w:instrText>
      </w:r>
      <w:r w:rsidR="00734B64" w:rsidRPr="007A3A1E">
        <w:rPr>
          <w:rFonts w:ascii="Arial" w:hAnsi="Arial" w:cs="Arial"/>
          <w:lang w:val="ca-ES"/>
        </w:rPr>
        <w:fldChar w:fldCharType="separate"/>
      </w:r>
      <w:r w:rsidR="002B4ACD">
        <w:rPr>
          <w:rFonts w:ascii="Arial" w:hAnsi="Arial" w:cs="Arial"/>
          <w:noProof/>
          <w:lang w:val="ca-ES"/>
        </w:rPr>
        <w:t>2</w:t>
      </w:r>
      <w:r w:rsidR="00734B64" w:rsidRPr="007A3A1E">
        <w:rPr>
          <w:rFonts w:ascii="Arial" w:hAnsi="Arial" w:cs="Arial"/>
          <w:noProof/>
          <w:lang w:val="ca-ES"/>
        </w:rPr>
        <w:fldChar w:fldCharType="end"/>
      </w:r>
    </w:p>
    <w:p w14:paraId="0225C41E" w14:textId="77777777" w:rsidR="00471D1D"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Un bus SOA (</w:t>
      </w:r>
      <w:r w:rsidRPr="007A3A1E">
        <w:rPr>
          <w:rFonts w:ascii="Arial" w:hAnsi="Arial" w:cs="Arial"/>
          <w:i/>
          <w:sz w:val="24"/>
          <w:szCs w:val="24"/>
          <w:lang w:val="ca-ES"/>
        </w:rPr>
        <w:t>Service Oriented Architecture</w:t>
      </w:r>
      <w:r w:rsidRPr="007A3A1E">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Cal</w:t>
      </w:r>
      <w:r w:rsidR="00F704E9" w:rsidRPr="007A3A1E">
        <w:rPr>
          <w:rFonts w:ascii="Arial" w:hAnsi="Arial" w:cs="Arial"/>
          <w:sz w:val="24"/>
          <w:szCs w:val="24"/>
          <w:lang w:val="ca-ES"/>
        </w:rPr>
        <w:t xml:space="preserve"> veure </w:t>
      </w:r>
      <w:r w:rsidRPr="007A3A1E">
        <w:rPr>
          <w:rFonts w:ascii="Arial" w:hAnsi="Arial" w:cs="Arial"/>
          <w:sz w:val="24"/>
          <w:szCs w:val="24"/>
          <w:lang w:val="ca-ES"/>
        </w:rPr>
        <w:t xml:space="preserve">també </w:t>
      </w:r>
      <w:r w:rsidR="0083090C" w:rsidRPr="007A3A1E">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7A3A1E">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7A3A1E" w:rsidRDefault="005337D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3</w:t>
      </w:r>
      <w:r w:rsidRPr="007A3A1E">
        <w:rPr>
          <w:rFonts w:ascii="Arial" w:hAnsi="Arial" w:cs="Arial"/>
          <w:lang w:val="ca-ES"/>
        </w:rPr>
        <w:fldChar w:fldCharType="end"/>
      </w:r>
    </w:p>
    <w:p w14:paraId="23AF08E1" w14:textId="77777777" w:rsidR="00A17EFA" w:rsidRPr="00106D8D" w:rsidRDefault="00A17EFA" w:rsidP="00106D8D">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w:t>
      </w:r>
      <w:r w:rsidRPr="00106D8D">
        <w:rPr>
          <w:rFonts w:ascii="Arial" w:hAnsi="Arial" w:cs="Arial"/>
          <w:sz w:val="24"/>
          <w:szCs w:val="24"/>
          <w:lang w:val="ca-ES"/>
        </w:rPr>
        <w:t>serveis fa que sigui molt difícil mantenir-ho tot al dia, ja que, com es pot veure a la Imatge 1, també es vol indicar quins serveis d’informació estan subscrits a un servei determinat.</w:t>
      </w:r>
    </w:p>
    <w:p w14:paraId="756C4293" w14:textId="228C3418" w:rsidR="00106D8D" w:rsidRDefault="00106D8D" w:rsidP="00106D8D">
      <w:pPr>
        <w:pStyle w:val="Ttulo2"/>
        <w:spacing w:line="360" w:lineRule="auto"/>
        <w:rPr>
          <w:rFonts w:ascii="Arial" w:hAnsi="Arial"/>
          <w:lang w:val="ca-ES"/>
        </w:rPr>
      </w:pPr>
      <w:bookmarkStart w:id="5" w:name="_Toc291102774"/>
      <w:r w:rsidRPr="00106D8D">
        <w:rPr>
          <w:rFonts w:ascii="Arial" w:hAnsi="Arial"/>
          <w:lang w:val="ca-ES"/>
        </w:rPr>
        <w:t>1.4 Planificació temporal</w:t>
      </w:r>
      <w:bookmarkEnd w:id="5"/>
    </w:p>
    <w:p w14:paraId="77B733F0" w14:textId="59509775" w:rsidR="00106D8D" w:rsidRPr="00106D8D" w:rsidRDefault="00106D8D" w:rsidP="00106D8D">
      <w:pPr>
        <w:spacing w:line="360" w:lineRule="auto"/>
        <w:jc w:val="both"/>
        <w:rPr>
          <w:rFonts w:ascii="Arial" w:hAnsi="Arial"/>
          <w:sz w:val="24"/>
          <w:szCs w:val="24"/>
          <w:lang w:val="ca-ES"/>
        </w:rPr>
      </w:pPr>
      <w:r w:rsidRPr="007A3A1E">
        <w:rPr>
          <w:rFonts w:ascii="Arial" w:hAnsi="Arial"/>
          <w:sz w:val="24"/>
          <w:szCs w:val="24"/>
          <w:highlight w:val="yellow"/>
          <w:lang w:val="ca-ES"/>
        </w:rPr>
        <w:t xml:space="preserve">[[ TODO: FALTA AFEGIR </w:t>
      </w:r>
      <w:r>
        <w:rPr>
          <w:rFonts w:ascii="Arial" w:hAnsi="Arial"/>
          <w:sz w:val="24"/>
          <w:szCs w:val="24"/>
          <w:highlight w:val="yellow"/>
          <w:lang w:val="ca-ES"/>
        </w:rPr>
        <w:t>DIAGRAMA DE GANTT I EXPLICACIÓ D’AQUEST</w:t>
      </w:r>
      <w:r w:rsidRPr="007A3A1E">
        <w:rPr>
          <w:rFonts w:ascii="Arial" w:hAnsi="Arial"/>
          <w:sz w:val="24"/>
          <w:szCs w:val="24"/>
          <w:highlight w:val="yellow"/>
          <w:lang w:val="ca-ES"/>
        </w:rPr>
        <w:t xml:space="preserve"> ]]</w:t>
      </w:r>
    </w:p>
    <w:p w14:paraId="4426BE53" w14:textId="514D5C9E" w:rsidR="00E62FFD" w:rsidRPr="00106D8D" w:rsidRDefault="00106D8D" w:rsidP="00106D8D">
      <w:pPr>
        <w:pStyle w:val="Ttulo2"/>
        <w:spacing w:line="360" w:lineRule="auto"/>
        <w:rPr>
          <w:rFonts w:ascii="Arial" w:hAnsi="Arial" w:cs="Arial"/>
          <w:lang w:val="ca-ES"/>
        </w:rPr>
      </w:pPr>
      <w:bookmarkStart w:id="6" w:name="_Toc291102775"/>
      <w:r>
        <w:rPr>
          <w:rFonts w:ascii="Arial" w:hAnsi="Arial" w:cs="Arial"/>
          <w:lang w:val="ca-ES"/>
        </w:rPr>
        <w:t>1.5</w:t>
      </w:r>
      <w:r w:rsidR="003B19B9" w:rsidRPr="00106D8D">
        <w:rPr>
          <w:rFonts w:ascii="Arial" w:hAnsi="Arial" w:cs="Arial"/>
          <w:lang w:val="ca-ES"/>
        </w:rPr>
        <w:t xml:space="preserve"> Resum de continguts de la memòria</w:t>
      </w:r>
      <w:bookmarkEnd w:id="6"/>
    </w:p>
    <w:p w14:paraId="19143E03" w14:textId="77777777" w:rsidR="003B19B9" w:rsidRPr="007A3A1E" w:rsidRDefault="00815581" w:rsidP="00106D8D">
      <w:pPr>
        <w:spacing w:line="360" w:lineRule="auto"/>
        <w:rPr>
          <w:rFonts w:ascii="Arial" w:hAnsi="Arial" w:cs="Arial"/>
          <w:lang w:val="ca-ES"/>
        </w:rPr>
      </w:pPr>
      <w:r w:rsidRPr="00106D8D">
        <w:rPr>
          <w:rFonts w:ascii="Arial" w:hAnsi="Arial" w:cs="Arial"/>
          <w:lang w:val="ca-ES"/>
        </w:rPr>
        <w:t>Aquesta memòria</w:t>
      </w:r>
      <w:r w:rsidRPr="007A3A1E">
        <w:rPr>
          <w:rFonts w:ascii="Arial" w:hAnsi="Arial" w:cs="Arial"/>
          <w:lang w:val="ca-ES"/>
        </w:rPr>
        <w:t xml:space="preserve"> està dividida en XXX apartats ben diferenciats entre ells, que son:</w:t>
      </w:r>
    </w:p>
    <w:p w14:paraId="389BAA2B"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Introducció</w:t>
      </w:r>
    </w:p>
    <w:p w14:paraId="46DC0C7C"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Tecnologies implicades</w:t>
      </w:r>
    </w:p>
    <w:p w14:paraId="02D7DB39"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Presa de requisits</w:t>
      </w:r>
    </w:p>
    <w:p w14:paraId="2E01DBF2"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Anàlisi</w:t>
      </w:r>
    </w:p>
    <w:p w14:paraId="185F9C46"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Disseny</w:t>
      </w:r>
    </w:p>
    <w:p w14:paraId="26FAED3E"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Implementació</w:t>
      </w:r>
    </w:p>
    <w:p w14:paraId="036C25C4"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lastRenderedPageBreak/>
        <w:t>Conclusió</w:t>
      </w:r>
    </w:p>
    <w:p w14:paraId="66F17331" w14:textId="77777777" w:rsidR="00815581" w:rsidRPr="007A3A1E" w:rsidRDefault="00815581" w:rsidP="00273163">
      <w:pPr>
        <w:pStyle w:val="Ttulo1"/>
        <w:spacing w:line="360" w:lineRule="auto"/>
        <w:rPr>
          <w:rFonts w:ascii="Arial" w:hAnsi="Arial" w:cs="Arial"/>
          <w:lang w:val="ca-ES"/>
        </w:rPr>
      </w:pPr>
      <w:bookmarkStart w:id="7" w:name="_Toc291102776"/>
      <w:r w:rsidRPr="007A3A1E">
        <w:rPr>
          <w:rFonts w:ascii="Arial" w:hAnsi="Arial" w:cs="Arial"/>
          <w:lang w:val="ca-ES"/>
        </w:rPr>
        <w:t>2. Tecnologies implicades</w:t>
      </w:r>
      <w:bookmarkEnd w:id="7"/>
    </w:p>
    <w:p w14:paraId="57DD1855" w14:textId="77777777" w:rsidR="00815581" w:rsidRPr="007A3A1E" w:rsidRDefault="00815581" w:rsidP="00273163">
      <w:pPr>
        <w:pStyle w:val="Ttulo2"/>
        <w:spacing w:line="360" w:lineRule="auto"/>
        <w:rPr>
          <w:rFonts w:ascii="Arial" w:hAnsi="Arial" w:cs="Arial"/>
          <w:lang w:val="ca-ES"/>
        </w:rPr>
      </w:pPr>
      <w:bookmarkStart w:id="8" w:name="_Toc291102777"/>
      <w:r w:rsidRPr="007A3A1E">
        <w:rPr>
          <w:rFonts w:ascii="Arial" w:hAnsi="Arial" w:cs="Arial"/>
          <w:lang w:val="ca-ES"/>
        </w:rPr>
        <w:t xml:space="preserve">2.1 </w:t>
      </w:r>
      <w:r w:rsidR="00D4171B" w:rsidRPr="007A3A1E">
        <w:rPr>
          <w:rFonts w:ascii="Arial" w:hAnsi="Arial" w:cs="Arial"/>
          <w:lang w:val="ca-ES"/>
        </w:rPr>
        <w:t>BackEnd</w:t>
      </w:r>
      <w:bookmarkEnd w:id="8"/>
    </w:p>
    <w:p w14:paraId="57FB668B" w14:textId="77777777" w:rsidR="00815581" w:rsidRPr="007A3A1E" w:rsidRDefault="00815581" w:rsidP="00273163">
      <w:pPr>
        <w:pStyle w:val="Ttulo3"/>
        <w:spacing w:line="360" w:lineRule="auto"/>
        <w:rPr>
          <w:rFonts w:ascii="Arial" w:hAnsi="Arial" w:cs="Arial"/>
          <w:lang w:val="ca-ES"/>
        </w:rPr>
      </w:pPr>
      <w:bookmarkStart w:id="9" w:name="_Toc395624379"/>
      <w:bookmarkStart w:id="10" w:name="_Toc291102778"/>
      <w:r w:rsidRPr="007A3A1E">
        <w:rPr>
          <w:rFonts w:ascii="Arial" w:hAnsi="Arial" w:cs="Arial"/>
          <w:lang w:val="ca-ES"/>
        </w:rPr>
        <w:t>2.1.1 Spring Framework</w:t>
      </w:r>
      <w:bookmarkEnd w:id="9"/>
      <w:bookmarkEnd w:id="10"/>
    </w:p>
    <w:p w14:paraId="6299D163" w14:textId="77777777" w:rsidR="00211772" w:rsidRPr="007A3A1E" w:rsidRDefault="0081558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Spring Framework és el nom que rep tot el conjunt estandarditzat de conceptes, pràctiques i criteris </w:t>
      </w:r>
      <w:r w:rsidR="00296C3F" w:rsidRPr="007A3A1E">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7A3A1E">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7A3A1E" w:rsidRDefault="00211772"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7A3A1E" w:rsidRDefault="00211772"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4</w:t>
      </w:r>
      <w:r w:rsidRPr="007A3A1E">
        <w:rPr>
          <w:rFonts w:ascii="Arial" w:hAnsi="Arial" w:cs="Arial"/>
          <w:lang w:val="ca-ES"/>
        </w:rPr>
        <w:fldChar w:fldCharType="end"/>
      </w:r>
    </w:p>
    <w:p w14:paraId="7CF8BD6A" w14:textId="77777777" w:rsidR="00273163"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A la imatge 4</w:t>
      </w:r>
      <w:r w:rsidR="00211772" w:rsidRPr="007A3A1E">
        <w:rPr>
          <w:rFonts w:ascii="Arial" w:hAnsi="Arial" w:cs="Arial"/>
          <w:sz w:val="24"/>
          <w:szCs w:val="24"/>
          <w:lang w:val="ca-ES"/>
        </w:rPr>
        <w:t xml:space="preserve"> tenim un problema que volem resoldre d’una manera concreta. El client, en aquest cas el golfista, demana un dels pals, sense importar quin, q</w:t>
      </w:r>
      <w:r w:rsidRPr="007A3A1E">
        <w:rPr>
          <w:rFonts w:ascii="Arial" w:hAnsi="Arial" w:cs="Arial"/>
          <w:sz w:val="24"/>
          <w:szCs w:val="24"/>
          <w:lang w:val="ca-ES"/>
        </w:rPr>
        <w:t xml:space="preserve">ue </w:t>
      </w:r>
      <w:r w:rsidRPr="007A3A1E">
        <w:rPr>
          <w:rFonts w:ascii="Arial" w:hAnsi="Arial" w:cs="Arial"/>
          <w:sz w:val="24"/>
          <w:szCs w:val="24"/>
          <w:lang w:val="ca-ES"/>
        </w:rPr>
        <w:lastRenderedPageBreak/>
        <w:t>satisfaci la seva necessitat</w:t>
      </w:r>
      <w:r w:rsidR="00211772" w:rsidRPr="007A3A1E">
        <w:rPr>
          <w:rFonts w:ascii="Arial" w:hAnsi="Arial" w:cs="Arial"/>
          <w:sz w:val="24"/>
          <w:szCs w:val="24"/>
          <w:lang w:val="ca-ES"/>
        </w:rPr>
        <w:t xml:space="preserve"> i deixa que una altra persona (el caddie, en aquest cas) ho resolgui. </w:t>
      </w:r>
    </w:p>
    <w:p w14:paraId="3FF72242" w14:textId="6D878963" w:rsidR="00211772" w:rsidRPr="007A3A1E" w:rsidRDefault="00211772"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D’aquesta manera, amb Spring Framework, registrem la lògica de negoci de l’elecció del pal en un altre lloc, i al client només hauríem de rebre la resposta, en aquest cas el pal </w:t>
      </w:r>
      <w:r w:rsidR="0050697F" w:rsidRPr="007A3A1E">
        <w:rPr>
          <w:rFonts w:ascii="Arial" w:hAnsi="Arial" w:cs="Arial"/>
          <w:sz w:val="24"/>
          <w:szCs w:val="24"/>
          <w:lang w:val="ca-ES"/>
        </w:rPr>
        <w:t xml:space="preserve">de tipus </w:t>
      </w:r>
      <w:r w:rsidRPr="007A3A1E">
        <w:rPr>
          <w:rFonts w:ascii="Arial" w:hAnsi="Arial" w:cs="Arial"/>
          <w:sz w:val="24"/>
          <w:szCs w:val="24"/>
          <w:lang w:val="ca-ES"/>
        </w:rPr>
        <w:t>Putter, ja que ens trobem molt a prop del forat.</w:t>
      </w:r>
    </w:p>
    <w:p w14:paraId="06EA11AD" w14:textId="77777777" w:rsidR="008A6E59"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7A3A1E" w:rsidRDefault="00211772" w:rsidP="00273163">
      <w:pPr>
        <w:pStyle w:val="Ttulo3"/>
        <w:spacing w:line="360" w:lineRule="auto"/>
        <w:rPr>
          <w:rFonts w:ascii="Arial" w:hAnsi="Arial" w:cs="Arial"/>
          <w:lang w:val="ca-ES"/>
        </w:rPr>
      </w:pPr>
      <w:bookmarkStart w:id="11" w:name="_Toc395624380"/>
      <w:bookmarkStart w:id="12" w:name="_Toc291102779"/>
      <w:r w:rsidRPr="007A3A1E">
        <w:rPr>
          <w:rFonts w:ascii="Arial" w:hAnsi="Arial" w:cs="Arial"/>
          <w:lang w:val="ca-ES"/>
        </w:rPr>
        <w:t xml:space="preserve">2.1.2 Spring </w:t>
      </w:r>
      <w:r w:rsidR="008A6E59" w:rsidRPr="007A3A1E">
        <w:rPr>
          <w:rFonts w:ascii="Arial" w:hAnsi="Arial" w:cs="Arial"/>
          <w:lang w:val="ca-ES"/>
        </w:rPr>
        <w:t>Boot</w:t>
      </w:r>
      <w:bookmarkEnd w:id="11"/>
      <w:bookmarkEnd w:id="12"/>
    </w:p>
    <w:p w14:paraId="1E97A1F1" w14:textId="77777777" w:rsidR="00211772"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7A3A1E">
        <w:rPr>
          <w:rFonts w:ascii="Arial" w:hAnsi="Arial" w:cs="Arial"/>
          <w:sz w:val="24"/>
          <w:szCs w:val="24"/>
          <w:lang w:val="ca-ES"/>
        </w:rPr>
        <w:t xml:space="preserve"> descarregat</w:t>
      </w:r>
      <w:r w:rsidRPr="007A3A1E">
        <w:rPr>
          <w:rFonts w:ascii="Arial" w:hAnsi="Arial" w:cs="Arial"/>
          <w:sz w:val="24"/>
          <w:szCs w:val="24"/>
          <w:lang w:val="ca-ES"/>
        </w:rPr>
        <w:t xml:space="preserve"> l’IDE (basat en Eclipse, de sobres conegut per tothom), </w:t>
      </w:r>
      <w:r w:rsidR="00680991" w:rsidRPr="007A3A1E">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7A3A1E" w:rsidRDefault="00C94C6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7A3A1E" w:rsidRDefault="00C94C61"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5</w:t>
      </w:r>
      <w:r w:rsidRPr="007A3A1E">
        <w:rPr>
          <w:rFonts w:ascii="Arial" w:hAnsi="Arial" w:cs="Arial"/>
          <w:lang w:val="ca-ES"/>
        </w:rPr>
        <w:fldChar w:fldCharType="end"/>
      </w:r>
    </w:p>
    <w:p w14:paraId="3DDE0F2A" w14:textId="441CA249" w:rsidR="00BF5834"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7A3A1E">
        <w:rPr>
          <w:rFonts w:ascii="Arial" w:hAnsi="Arial" w:cs="Arial"/>
          <w:sz w:val="24"/>
          <w:szCs w:val="24"/>
          <w:lang w:val="ca-ES"/>
        </w:rPr>
        <w:t xml:space="preserve"> A més, Spring Boot instal·la també un Apache Tomcat propi. Per tant, podem executar l’aplicació de forma local sense necessitat </w:t>
      </w:r>
      <w:r w:rsidR="00E62FFD" w:rsidRPr="007A3A1E">
        <w:rPr>
          <w:rFonts w:ascii="Arial" w:hAnsi="Arial" w:cs="Arial"/>
          <w:sz w:val="24"/>
          <w:szCs w:val="24"/>
          <w:lang w:val="ca-ES"/>
        </w:rPr>
        <w:t>d’instal·lar</w:t>
      </w:r>
      <w:r w:rsidR="00C94C61" w:rsidRPr="007A3A1E">
        <w:rPr>
          <w:rFonts w:ascii="Arial" w:hAnsi="Arial" w:cs="Arial"/>
          <w:sz w:val="24"/>
          <w:szCs w:val="24"/>
          <w:lang w:val="ca-ES"/>
        </w:rPr>
        <w:t xml:space="preserve"> a l’ordinador tota la infraestructura necessària fins que no s’hagi de passar a preproducció.</w:t>
      </w:r>
    </w:p>
    <w:p w14:paraId="0AF89EFE" w14:textId="77777777" w:rsidR="00680991" w:rsidRPr="007A3A1E" w:rsidRDefault="00680991" w:rsidP="00273163">
      <w:pPr>
        <w:pStyle w:val="Ttulo3"/>
        <w:spacing w:line="360" w:lineRule="auto"/>
        <w:rPr>
          <w:rFonts w:ascii="Arial" w:hAnsi="Arial" w:cs="Arial"/>
          <w:i/>
          <w:sz w:val="24"/>
          <w:szCs w:val="24"/>
          <w:lang w:val="ca-ES"/>
        </w:rPr>
      </w:pPr>
      <w:bookmarkStart w:id="13" w:name="_Toc395624381"/>
      <w:bookmarkStart w:id="14" w:name="_Toc291102780"/>
      <w:r w:rsidRPr="007A3A1E">
        <w:rPr>
          <w:rFonts w:ascii="Arial" w:hAnsi="Arial" w:cs="Arial"/>
          <w:sz w:val="24"/>
          <w:szCs w:val="24"/>
          <w:lang w:val="ca-ES"/>
        </w:rPr>
        <w:t xml:space="preserve">2.1.3 Resoldre el problema del codi </w:t>
      </w:r>
      <w:r w:rsidRPr="007A3A1E">
        <w:rPr>
          <w:rFonts w:ascii="Arial" w:hAnsi="Arial" w:cs="Arial"/>
          <w:i/>
          <w:sz w:val="24"/>
          <w:szCs w:val="24"/>
          <w:lang w:val="ca-ES"/>
        </w:rPr>
        <w:t>Boilerplate</w:t>
      </w:r>
      <w:bookmarkEnd w:id="13"/>
      <w:bookmarkEnd w:id="14"/>
    </w:p>
    <w:p w14:paraId="7EF83CDA" w14:textId="77777777" w:rsidR="009467E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Es coneix com a codi </w:t>
      </w:r>
      <w:r w:rsidRPr="007A3A1E">
        <w:rPr>
          <w:rFonts w:ascii="Arial" w:hAnsi="Arial" w:cs="Arial"/>
          <w:i/>
          <w:sz w:val="24"/>
          <w:szCs w:val="24"/>
          <w:lang w:val="ca-ES"/>
        </w:rPr>
        <w:t>Boilerplate</w:t>
      </w:r>
      <w:r w:rsidRPr="007A3A1E">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7A3A1E" w:rsidRDefault="00680991" w:rsidP="00273163">
      <w:pPr>
        <w:spacing w:line="360" w:lineRule="auto"/>
        <w:jc w:val="both"/>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7A3A1E" w:rsidRDefault="00680991" w:rsidP="00273163">
      <w:pPr>
        <w:pStyle w:val="Epgrafe"/>
        <w:tabs>
          <w:tab w:val="left" w:pos="3483"/>
          <w:tab w:val="center" w:pos="4252"/>
        </w:tabs>
        <w:spacing w:line="360" w:lineRule="auto"/>
        <w:rPr>
          <w:rFonts w:ascii="Arial" w:hAnsi="Arial" w:cs="Arial"/>
          <w:sz w:val="24"/>
          <w:szCs w:val="24"/>
          <w:lang w:val="ca-ES"/>
        </w:rPr>
      </w:pPr>
      <w:r w:rsidRPr="007A3A1E">
        <w:rPr>
          <w:rFonts w:ascii="Arial" w:hAnsi="Arial" w:cs="Arial"/>
          <w:lang w:val="ca-ES"/>
        </w:rPr>
        <w:tab/>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6</w:t>
      </w:r>
      <w:r w:rsidRPr="007A3A1E">
        <w:rPr>
          <w:rFonts w:ascii="Arial" w:hAnsi="Arial" w:cs="Arial"/>
          <w:lang w:val="ca-ES"/>
        </w:rPr>
        <w:fldChar w:fldCharType="end"/>
      </w:r>
    </w:p>
    <w:p w14:paraId="63EACFED" w14:textId="78DE376D" w:rsidR="0068099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7A3A1E">
        <w:rPr>
          <w:rFonts w:ascii="Arial" w:hAnsi="Arial" w:cs="Arial"/>
          <w:sz w:val="24"/>
          <w:szCs w:val="24"/>
          <w:lang w:val="ca-ES"/>
        </w:rPr>
        <w:t>sinó</w:t>
      </w:r>
      <w:r w:rsidRPr="007A3A1E">
        <w:rPr>
          <w:rFonts w:ascii="Arial" w:hAnsi="Arial" w:cs="Arial"/>
          <w:sz w:val="24"/>
          <w:szCs w:val="24"/>
          <w:lang w:val="ca-ES"/>
        </w:rPr>
        <w:t xml:space="preserve"> temps, ja que només ens hem de preocupar d’implementar els mètodes no repetitius de cada classe.</w:t>
      </w:r>
    </w:p>
    <w:p w14:paraId="4237956F" w14:textId="77777777" w:rsidR="00BF5834" w:rsidRPr="007A3A1E" w:rsidRDefault="00737CD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l’informe previ ja vaig parlar d’una eina de resolució del problema del codi </w:t>
      </w:r>
      <w:r w:rsidRPr="007A3A1E">
        <w:rPr>
          <w:rFonts w:ascii="Arial" w:hAnsi="Arial" w:cs="Arial"/>
          <w:i/>
          <w:sz w:val="24"/>
          <w:szCs w:val="24"/>
          <w:lang w:val="ca-ES"/>
        </w:rPr>
        <w:t>Boilerplate</w:t>
      </w:r>
      <w:r w:rsidRPr="007A3A1E">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7A3A1E" w:rsidRDefault="00BF5834" w:rsidP="00273163">
      <w:pPr>
        <w:spacing w:line="360" w:lineRule="auto"/>
        <w:jc w:val="both"/>
        <w:rPr>
          <w:rFonts w:ascii="Arial" w:hAnsi="Arial" w:cs="Arial"/>
          <w:sz w:val="24"/>
          <w:szCs w:val="24"/>
          <w:lang w:val="ca-ES"/>
        </w:rPr>
      </w:pPr>
      <w:r w:rsidRPr="007A3A1E">
        <w:rPr>
          <w:rFonts w:ascii="Arial" w:hAnsi="Arial" w:cs="Arial"/>
          <w:sz w:val="24"/>
          <w:szCs w:val="24"/>
          <w:lang w:val="ca-ES"/>
        </w:rPr>
        <w:t>La resposta es ben senzilla</w:t>
      </w:r>
      <w:r w:rsidR="00737CD1" w:rsidRPr="007A3A1E">
        <w:rPr>
          <w:rFonts w:ascii="Arial" w:hAnsi="Arial" w:cs="Arial"/>
          <w:sz w:val="24"/>
          <w:szCs w:val="24"/>
          <w:lang w:val="ca-ES"/>
        </w:rPr>
        <w:t>:</w:t>
      </w:r>
    </w:p>
    <w:p w14:paraId="05075AC1"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7A3A1E">
        <w:rPr>
          <w:rFonts w:ascii="Arial" w:hAnsi="Arial" w:cs="Arial"/>
          <w:sz w:val="24"/>
          <w:szCs w:val="24"/>
          <w:lang w:val="ca-ES"/>
        </w:rPr>
        <w:t xml:space="preserve">i </w:t>
      </w:r>
      <w:r w:rsidRPr="007A3A1E">
        <w:rPr>
          <w:rFonts w:ascii="Arial" w:hAnsi="Arial" w:cs="Arial"/>
          <w:sz w:val="24"/>
          <w:szCs w:val="24"/>
          <w:lang w:val="ca-ES"/>
        </w:rPr>
        <w:t xml:space="preserve"> això no és necessari amb Lombok.</w:t>
      </w:r>
    </w:p>
    <w:p w14:paraId="2EB4ACC7"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lastRenderedPageBreak/>
        <w:t>El codi queda molt més net amb Lombok que amb SpringRoo, tal com podem veure a la següent imatge:</w:t>
      </w:r>
    </w:p>
    <w:p w14:paraId="64551194" w14:textId="77777777" w:rsidR="005337DD" w:rsidRPr="007A3A1E" w:rsidRDefault="005337DD" w:rsidP="00273163">
      <w:pPr>
        <w:keepNext/>
        <w:shd w:val="clear" w:color="auto" w:fill="FFFFFF" w:themeFill="background1"/>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7</w:t>
      </w:r>
      <w:r w:rsidRPr="007A3A1E">
        <w:rPr>
          <w:rFonts w:ascii="Arial" w:hAnsi="Arial" w:cs="Arial"/>
          <w:lang w:val="ca-ES"/>
        </w:rPr>
        <w:fldChar w:fldCharType="end"/>
      </w:r>
    </w:p>
    <w:p w14:paraId="6DE5A87A" w14:textId="77777777" w:rsidR="005337DD" w:rsidRPr="007A3A1E" w:rsidRDefault="005337DD" w:rsidP="00273163">
      <w:pPr>
        <w:shd w:val="clear" w:color="auto" w:fill="FFFFFF" w:themeFill="background1"/>
        <w:spacing w:line="360" w:lineRule="auto"/>
        <w:jc w:val="both"/>
        <w:rPr>
          <w:rFonts w:ascii="Arial" w:hAnsi="Arial" w:cs="Arial"/>
          <w:sz w:val="24"/>
          <w:szCs w:val="24"/>
          <w:lang w:val="ca-ES"/>
        </w:rPr>
      </w:pPr>
      <w:r w:rsidRPr="007A3A1E">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7A3A1E" w:rsidRDefault="00663627" w:rsidP="00273163">
      <w:pPr>
        <w:pStyle w:val="Ttulo3"/>
        <w:spacing w:line="360" w:lineRule="auto"/>
        <w:rPr>
          <w:rFonts w:ascii="Arial" w:hAnsi="Arial" w:cs="Arial"/>
          <w:lang w:val="ca-ES"/>
        </w:rPr>
      </w:pPr>
      <w:bookmarkStart w:id="15" w:name="_Toc395624382"/>
      <w:bookmarkStart w:id="16" w:name="_Toc291102781"/>
      <w:r w:rsidRPr="007A3A1E">
        <w:rPr>
          <w:rFonts w:ascii="Arial" w:hAnsi="Arial" w:cs="Arial"/>
          <w:lang w:val="ca-ES"/>
        </w:rPr>
        <w:t>2.1.4 Maven</w:t>
      </w:r>
      <w:bookmarkEnd w:id="15"/>
      <w:bookmarkEnd w:id="16"/>
    </w:p>
    <w:p w14:paraId="47228676"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Dins d’aquest POM hi tenim les dependències del projecte, els </w:t>
      </w:r>
      <w:r w:rsidR="0050697F" w:rsidRPr="007A3A1E">
        <w:rPr>
          <w:rFonts w:ascii="Arial" w:hAnsi="Arial" w:cs="Arial"/>
          <w:sz w:val="24"/>
          <w:szCs w:val="24"/>
          <w:lang w:val="ca-ES"/>
        </w:rPr>
        <w:t>repositoris</w:t>
      </w:r>
      <w:r w:rsidRPr="007A3A1E">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defineix una estructura bàsica pel projecte, cosa que fa que aquest pugui ser reutilitzable sense importar l’IDE amb </w:t>
      </w:r>
      <w:r w:rsidR="005337DD" w:rsidRPr="007A3A1E">
        <w:rPr>
          <w:rFonts w:ascii="Arial" w:hAnsi="Arial" w:cs="Arial"/>
          <w:sz w:val="24"/>
          <w:szCs w:val="24"/>
          <w:lang w:val="ca-ES"/>
        </w:rPr>
        <w:t>el que treballem.</w:t>
      </w:r>
    </w:p>
    <w:p w14:paraId="212CF48C" w14:textId="77777777" w:rsidR="00381EFD" w:rsidRPr="007A3A1E" w:rsidRDefault="00381EFD" w:rsidP="00273163">
      <w:pPr>
        <w:pStyle w:val="Ttulo2"/>
        <w:spacing w:line="360" w:lineRule="auto"/>
        <w:rPr>
          <w:rFonts w:ascii="Arial" w:hAnsi="Arial" w:cs="Arial"/>
          <w:lang w:val="ca-ES"/>
        </w:rPr>
      </w:pPr>
      <w:bookmarkStart w:id="17" w:name="_Toc291102782"/>
      <w:r w:rsidRPr="007A3A1E">
        <w:rPr>
          <w:rFonts w:ascii="Arial" w:hAnsi="Arial" w:cs="Arial"/>
          <w:lang w:val="ca-ES"/>
        </w:rPr>
        <w:lastRenderedPageBreak/>
        <w:t>2.2 Persistència</w:t>
      </w:r>
      <w:bookmarkEnd w:id="17"/>
    </w:p>
    <w:p w14:paraId="54AE5807" w14:textId="77777777" w:rsidR="00381EFD" w:rsidRPr="007A3A1E" w:rsidRDefault="00381EFD" w:rsidP="00273163">
      <w:pPr>
        <w:pStyle w:val="Ttulo3"/>
        <w:spacing w:line="360" w:lineRule="auto"/>
        <w:rPr>
          <w:rFonts w:ascii="Arial" w:hAnsi="Arial" w:cs="Arial"/>
          <w:lang w:val="ca-ES"/>
        </w:rPr>
      </w:pPr>
      <w:bookmarkStart w:id="18" w:name="_Toc395624384"/>
      <w:bookmarkStart w:id="19" w:name="_Toc291102783"/>
      <w:r w:rsidRPr="007A3A1E">
        <w:rPr>
          <w:rFonts w:ascii="Arial" w:hAnsi="Arial" w:cs="Arial"/>
          <w:lang w:val="ca-ES"/>
        </w:rPr>
        <w:t>2.2.1  Hibernate</w:t>
      </w:r>
      <w:bookmarkEnd w:id="18"/>
      <w:bookmarkEnd w:id="19"/>
    </w:p>
    <w:p w14:paraId="3F73F516" w14:textId="77777777" w:rsidR="00D955BE" w:rsidRPr="007A3A1E" w:rsidRDefault="00381EFD"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7A3A1E">
        <w:rPr>
          <w:rFonts w:ascii="Arial" w:hAnsi="Arial" w:cs="Arial"/>
          <w:sz w:val="24"/>
          <w:szCs w:val="24"/>
          <w:lang w:val="ca-ES"/>
        </w:rPr>
        <w:t xml:space="preserve"> Per exemple, si volem buscar tots els elements d’un objecte </w:t>
      </w:r>
      <w:r w:rsidR="00D955BE" w:rsidRPr="007A3A1E">
        <w:rPr>
          <w:rFonts w:ascii="Arial" w:hAnsi="Arial" w:cs="Arial"/>
          <w:i/>
          <w:sz w:val="24"/>
          <w:szCs w:val="24"/>
          <w:lang w:val="ca-ES"/>
        </w:rPr>
        <w:t>obj</w:t>
      </w:r>
      <w:r w:rsidR="00D955BE" w:rsidRPr="007A3A1E">
        <w:rPr>
          <w:rFonts w:ascii="Arial" w:hAnsi="Arial" w:cs="Arial"/>
          <w:sz w:val="24"/>
          <w:szCs w:val="24"/>
          <w:lang w:val="ca-ES"/>
        </w:rPr>
        <w:t xml:space="preserve"> per la seva </w:t>
      </w:r>
      <w:r w:rsidR="00D955BE" w:rsidRPr="007A3A1E">
        <w:rPr>
          <w:rFonts w:ascii="Arial" w:hAnsi="Arial" w:cs="Arial"/>
          <w:i/>
          <w:sz w:val="24"/>
          <w:szCs w:val="24"/>
          <w:lang w:val="ca-ES"/>
        </w:rPr>
        <w:t>idPrimaria</w:t>
      </w:r>
      <w:r w:rsidR="00D955BE" w:rsidRPr="007A3A1E">
        <w:rPr>
          <w:rFonts w:ascii="Arial" w:hAnsi="Arial" w:cs="Arial"/>
          <w:sz w:val="24"/>
          <w:szCs w:val="24"/>
          <w:lang w:val="ca-ES"/>
        </w:rPr>
        <w:t>, només hauríem de fer:</w:t>
      </w:r>
    </w:p>
    <w:p w14:paraId="5E8E2016" w14:textId="77777777" w:rsidR="00381EFD" w:rsidRPr="007A3A1E" w:rsidRDefault="00D955BE" w:rsidP="00273163">
      <w:pPr>
        <w:spacing w:line="360" w:lineRule="auto"/>
        <w:jc w:val="center"/>
        <w:rPr>
          <w:rFonts w:ascii="Arial" w:hAnsi="Arial" w:cs="Arial"/>
          <w:i/>
          <w:sz w:val="24"/>
          <w:szCs w:val="24"/>
          <w:lang w:val="ca-ES"/>
        </w:rPr>
      </w:pPr>
      <w:r w:rsidRPr="007A3A1E">
        <w:rPr>
          <w:rFonts w:ascii="Arial" w:hAnsi="Arial" w:cs="Arial"/>
          <w:i/>
          <w:sz w:val="24"/>
          <w:szCs w:val="24"/>
          <w:lang w:val="ca-ES"/>
        </w:rPr>
        <w:t>obj.findAllByIdPrimaria(idPrimaria);</w:t>
      </w:r>
    </w:p>
    <w:p w14:paraId="0D71D6B2"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Y la solució seria un objecte del tipus que fos </w:t>
      </w:r>
      <w:r w:rsidRPr="007A3A1E">
        <w:rPr>
          <w:rFonts w:ascii="Arial" w:hAnsi="Arial" w:cs="Arial"/>
          <w:i/>
          <w:sz w:val="24"/>
          <w:szCs w:val="24"/>
          <w:lang w:val="ca-ES"/>
        </w:rPr>
        <w:t>obj</w:t>
      </w:r>
      <w:r w:rsidRPr="007A3A1E">
        <w:rPr>
          <w:rFonts w:ascii="Arial" w:hAnsi="Arial" w:cs="Arial"/>
          <w:sz w:val="24"/>
          <w:szCs w:val="24"/>
          <w:lang w:val="ca-ES"/>
        </w:rPr>
        <w:t xml:space="preserve"> amb la </w:t>
      </w:r>
      <w:r w:rsidRPr="007A3A1E">
        <w:rPr>
          <w:rFonts w:ascii="Arial" w:hAnsi="Arial" w:cs="Arial"/>
          <w:i/>
          <w:sz w:val="24"/>
          <w:szCs w:val="24"/>
          <w:lang w:val="ca-ES"/>
        </w:rPr>
        <w:t>idPrimaria</w:t>
      </w:r>
      <w:r w:rsidRPr="007A3A1E">
        <w:rPr>
          <w:rFonts w:ascii="Arial" w:hAnsi="Arial" w:cs="Arial"/>
          <w:sz w:val="24"/>
          <w:szCs w:val="24"/>
          <w:lang w:val="ca-ES"/>
        </w:rPr>
        <w:t xml:space="preserve"> coincident amb aquella introduïda com a paràmetre.</w:t>
      </w:r>
    </w:p>
    <w:p w14:paraId="634610F3"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a més, implementa l’estàndard JPA, part de la plataforma Java.</w:t>
      </w:r>
    </w:p>
    <w:p w14:paraId="12053384" w14:textId="77777777" w:rsidR="00D955BE" w:rsidRPr="007A3A1E" w:rsidRDefault="00D955BE" w:rsidP="00273163">
      <w:pPr>
        <w:pStyle w:val="Ttulo3"/>
        <w:spacing w:line="360" w:lineRule="auto"/>
        <w:rPr>
          <w:rFonts w:ascii="Arial" w:hAnsi="Arial" w:cs="Arial"/>
          <w:lang w:val="ca-ES"/>
        </w:rPr>
      </w:pPr>
      <w:bookmarkStart w:id="20" w:name="_Toc395624385"/>
      <w:bookmarkStart w:id="21" w:name="_Toc291102784"/>
      <w:r w:rsidRPr="007A3A1E">
        <w:rPr>
          <w:rFonts w:ascii="Arial" w:hAnsi="Arial" w:cs="Arial"/>
          <w:lang w:val="ca-ES"/>
        </w:rPr>
        <w:t>2.2.2 PostgreSQL</w:t>
      </w:r>
      <w:bookmarkEnd w:id="20"/>
      <w:bookmarkEnd w:id="21"/>
    </w:p>
    <w:p w14:paraId="6C95FE61"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És el gestor utilitzat a UPCNet, per tant, l’elecció d’aquesta eina ha estat una mica com l’elecció de Java.</w:t>
      </w:r>
    </w:p>
    <w:p w14:paraId="1D924CCD" w14:textId="77777777" w:rsidR="00D955BE" w:rsidRPr="007A3A1E" w:rsidRDefault="000F014C" w:rsidP="00273163">
      <w:pPr>
        <w:pStyle w:val="Ttulo2"/>
        <w:spacing w:line="360" w:lineRule="auto"/>
        <w:rPr>
          <w:rFonts w:ascii="Arial" w:hAnsi="Arial" w:cs="Arial"/>
          <w:lang w:val="ca-ES"/>
        </w:rPr>
      </w:pPr>
      <w:bookmarkStart w:id="22" w:name="_Toc291102785"/>
      <w:r w:rsidRPr="007A3A1E">
        <w:rPr>
          <w:rFonts w:ascii="Arial" w:hAnsi="Arial" w:cs="Arial"/>
          <w:lang w:val="ca-ES"/>
        </w:rPr>
        <w:t>2.3 FrontEnd</w:t>
      </w:r>
      <w:bookmarkEnd w:id="22"/>
    </w:p>
    <w:p w14:paraId="10991E94" w14:textId="77777777" w:rsidR="000F014C" w:rsidRPr="007A3A1E" w:rsidRDefault="000F014C" w:rsidP="00273163">
      <w:pPr>
        <w:pStyle w:val="Ttulo3"/>
        <w:spacing w:line="360" w:lineRule="auto"/>
        <w:rPr>
          <w:rFonts w:ascii="Arial" w:hAnsi="Arial" w:cs="Arial"/>
          <w:lang w:val="ca-ES"/>
        </w:rPr>
      </w:pPr>
      <w:bookmarkStart w:id="23" w:name="_Toc395624387"/>
      <w:bookmarkStart w:id="24" w:name="_Toc291102786"/>
      <w:r w:rsidRPr="007A3A1E">
        <w:rPr>
          <w:rFonts w:ascii="Arial" w:hAnsi="Arial" w:cs="Arial"/>
          <w:lang w:val="ca-ES"/>
        </w:rPr>
        <w:t>2.3.1 Thymeleaf</w:t>
      </w:r>
      <w:bookmarkEnd w:id="23"/>
      <w:bookmarkEnd w:id="24"/>
    </w:p>
    <w:p w14:paraId="5D36DFE4" w14:textId="77777777" w:rsidR="000F014C" w:rsidRPr="007A3A1E" w:rsidRDefault="000F014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w:t>
      </w:r>
      <w:r w:rsidRPr="007A3A1E">
        <w:rPr>
          <w:rFonts w:ascii="Arial" w:hAnsi="Arial" w:cs="Arial"/>
          <w:sz w:val="24"/>
          <w:szCs w:val="24"/>
          <w:lang w:val="ca-ES"/>
        </w:rPr>
        <w:lastRenderedPageBreak/>
        <w:t xml:space="preserve">les dades obtingudes del BackEnd, permet, si es vol, mantenir la maqueta en HTML pur a la vegada que es desenvolupa a sobre l’aplicació... </w:t>
      </w:r>
    </w:p>
    <w:p w14:paraId="1D381CA6" w14:textId="77777777" w:rsidR="000F014C" w:rsidRPr="007A3A1E" w:rsidRDefault="000F014C" w:rsidP="00273163">
      <w:pPr>
        <w:pStyle w:val="Ttulo3"/>
        <w:spacing w:line="360" w:lineRule="auto"/>
        <w:rPr>
          <w:rFonts w:ascii="Arial" w:hAnsi="Arial" w:cs="Arial"/>
          <w:lang w:val="ca-ES"/>
        </w:rPr>
      </w:pPr>
      <w:bookmarkStart w:id="25" w:name="_Toc395624388"/>
      <w:bookmarkStart w:id="26" w:name="_Toc291102787"/>
      <w:r w:rsidRPr="007A3A1E">
        <w:rPr>
          <w:rFonts w:ascii="Arial" w:hAnsi="Arial" w:cs="Arial"/>
          <w:lang w:val="ca-ES"/>
        </w:rPr>
        <w:t>2.3.2 Twitter Bootstrap</w:t>
      </w:r>
      <w:bookmarkEnd w:id="25"/>
      <w:bookmarkEnd w:id="26"/>
    </w:p>
    <w:p w14:paraId="0CAFD896" w14:textId="77777777" w:rsidR="00FD0E91" w:rsidRPr="007A3A1E" w:rsidRDefault="000F014C" w:rsidP="00273163">
      <w:pPr>
        <w:spacing w:line="360" w:lineRule="auto"/>
        <w:rPr>
          <w:rFonts w:ascii="Arial" w:hAnsi="Arial" w:cs="Arial"/>
          <w:sz w:val="24"/>
          <w:szCs w:val="24"/>
          <w:lang w:val="ca-ES"/>
        </w:rPr>
      </w:pPr>
      <w:r w:rsidRPr="007A3A1E">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7A3A1E">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8</w:t>
      </w:r>
      <w:r w:rsidR="004D7F94" w:rsidRPr="007A3A1E">
        <w:rPr>
          <w:rFonts w:ascii="Arial" w:hAnsi="Arial" w:cs="Arial"/>
          <w:noProof/>
          <w:lang w:val="ca-ES"/>
        </w:rPr>
        <w:fldChar w:fldCharType="end"/>
      </w:r>
    </w:p>
    <w:p w14:paraId="0001371B" w14:textId="77777777" w:rsidR="00E62FFD"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9</w:t>
      </w:r>
      <w:r w:rsidR="004D7F94" w:rsidRPr="007A3A1E">
        <w:rPr>
          <w:rFonts w:ascii="Arial" w:hAnsi="Arial" w:cs="Arial"/>
          <w:noProof/>
          <w:lang w:val="ca-ES"/>
        </w:rPr>
        <w:fldChar w:fldCharType="end"/>
      </w:r>
    </w:p>
    <w:p w14:paraId="5B8BB5E7"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7A3A1E" w:rsidRDefault="00FD0E91" w:rsidP="00273163">
      <w:pPr>
        <w:pStyle w:val="Ttulo3"/>
        <w:spacing w:line="360" w:lineRule="auto"/>
        <w:rPr>
          <w:rFonts w:ascii="Arial" w:hAnsi="Arial" w:cs="Arial"/>
          <w:lang w:val="ca-ES"/>
        </w:rPr>
      </w:pPr>
      <w:bookmarkStart w:id="27" w:name="_Toc395624389"/>
      <w:bookmarkStart w:id="28" w:name="_Toc291102788"/>
      <w:r w:rsidRPr="007A3A1E">
        <w:rPr>
          <w:rFonts w:ascii="Arial" w:hAnsi="Arial" w:cs="Arial"/>
          <w:lang w:val="ca-ES"/>
        </w:rPr>
        <w:t>2.3.3 jQuery</w:t>
      </w:r>
      <w:bookmarkEnd w:id="27"/>
      <w:bookmarkEnd w:id="28"/>
    </w:p>
    <w:p w14:paraId="32971AB2"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jQuery</w:t>
      </w:r>
    </w:p>
    <w:p w14:paraId="7C089B99" w14:textId="77777777" w:rsidR="009467E1" w:rsidRPr="007A3A1E" w:rsidRDefault="009467E1" w:rsidP="00273163">
      <w:pPr>
        <w:pStyle w:val="Prrafodelista"/>
        <w:spacing w:line="360" w:lineRule="auto"/>
        <w:ind w:left="1440"/>
        <w:rPr>
          <w:rFonts w:ascii="Arial" w:hAnsi="Arial" w:cs="Arial"/>
          <w:sz w:val="24"/>
          <w:szCs w:val="24"/>
          <w:lang w:val="ca-ES"/>
        </w:rPr>
      </w:pPr>
      <w:r w:rsidRPr="007A3A1E">
        <w:rPr>
          <w:rFonts w:ascii="Arial" w:hAnsi="Arial" w:cs="Arial"/>
          <w:sz w:val="24"/>
          <w:szCs w:val="24"/>
          <w:lang w:val="ca-ES"/>
        </w:rPr>
        <w:t>$ (‘body’) .css (‘background’, ‘#ccc’);</w:t>
      </w:r>
    </w:p>
    <w:p w14:paraId="71462E6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lastRenderedPageBreak/>
        <w:t>Javascript</w:t>
      </w:r>
    </w:p>
    <w:p w14:paraId="2C6ED599"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Function changeBachground(color) {</w:t>
      </w:r>
    </w:p>
    <w:p w14:paraId="330520A1"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Document.body.style.background = color;</w:t>
      </w:r>
    </w:p>
    <w:p w14:paraId="66C1965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w:t>
      </w:r>
    </w:p>
    <w:p w14:paraId="2BB2010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Onload=”changeBackground (‘red’);”</w:t>
      </w:r>
    </w:p>
    <w:p w14:paraId="66DED09F"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7A3A1E" w:rsidRDefault="009467E1" w:rsidP="00273163">
      <w:pPr>
        <w:pStyle w:val="Ttulo2"/>
        <w:spacing w:line="360" w:lineRule="auto"/>
        <w:rPr>
          <w:rFonts w:ascii="Arial" w:hAnsi="Arial" w:cs="Arial"/>
          <w:sz w:val="24"/>
          <w:szCs w:val="24"/>
          <w:lang w:val="ca-ES"/>
        </w:rPr>
      </w:pPr>
      <w:bookmarkStart w:id="29" w:name="_Toc291102789"/>
      <w:r w:rsidRPr="007A3A1E">
        <w:rPr>
          <w:rFonts w:ascii="Arial" w:hAnsi="Arial" w:cs="Arial"/>
          <w:lang w:val="ca-ES"/>
        </w:rPr>
        <w:t>2.4 Maquetació</w:t>
      </w:r>
      <w:bookmarkEnd w:id="29"/>
    </w:p>
    <w:p w14:paraId="5EAE82B8" w14:textId="77777777" w:rsidR="009467E1" w:rsidRPr="007A3A1E" w:rsidRDefault="009467E1" w:rsidP="00273163">
      <w:pPr>
        <w:pStyle w:val="Ttulo3"/>
        <w:spacing w:line="360" w:lineRule="auto"/>
        <w:rPr>
          <w:rFonts w:ascii="Arial" w:hAnsi="Arial" w:cs="Arial"/>
          <w:lang w:val="ca-ES"/>
        </w:rPr>
      </w:pPr>
      <w:bookmarkStart w:id="30" w:name="_Toc395624391"/>
      <w:bookmarkStart w:id="31" w:name="_Toc291102790"/>
      <w:r w:rsidRPr="007A3A1E">
        <w:rPr>
          <w:rFonts w:ascii="Arial" w:hAnsi="Arial" w:cs="Arial"/>
          <w:lang w:val="ca-ES"/>
        </w:rPr>
        <w:t>2.4.1 Balsamiq Mockups</w:t>
      </w:r>
      <w:bookmarkEnd w:id="30"/>
      <w:bookmarkEnd w:id="31"/>
    </w:p>
    <w:p w14:paraId="67D9AABA"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7A3A1E" w:rsidRDefault="004C467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lastRenderedPageBreak/>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7A3A1E" w:rsidRDefault="0059080F"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10</w:t>
      </w:r>
      <w:r w:rsidRPr="007A3A1E">
        <w:rPr>
          <w:rFonts w:ascii="Arial" w:hAnsi="Arial" w:cs="Arial"/>
          <w:lang w:val="ca-ES"/>
        </w:rPr>
        <w:fldChar w:fldCharType="end"/>
      </w:r>
    </w:p>
    <w:p w14:paraId="76633A7E"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7A3A1E" w:rsidRDefault="004C467A" w:rsidP="00273163">
      <w:pPr>
        <w:pStyle w:val="Ttulo2"/>
        <w:spacing w:line="360" w:lineRule="auto"/>
        <w:rPr>
          <w:rFonts w:ascii="Arial" w:hAnsi="Arial" w:cs="Arial"/>
          <w:lang w:val="ca-ES"/>
        </w:rPr>
      </w:pPr>
      <w:bookmarkStart w:id="32" w:name="_Toc291102791"/>
      <w:r w:rsidRPr="007A3A1E">
        <w:rPr>
          <w:rFonts w:ascii="Arial" w:hAnsi="Arial" w:cs="Arial"/>
          <w:lang w:val="ca-ES"/>
        </w:rPr>
        <w:t>2.5 Model de dades</w:t>
      </w:r>
      <w:bookmarkEnd w:id="32"/>
    </w:p>
    <w:p w14:paraId="2ACE07AD" w14:textId="77777777" w:rsidR="004C467A" w:rsidRPr="007A3A1E" w:rsidRDefault="004C467A" w:rsidP="00273163">
      <w:pPr>
        <w:pStyle w:val="Ttulo3"/>
        <w:spacing w:line="360" w:lineRule="auto"/>
        <w:rPr>
          <w:rFonts w:ascii="Arial" w:hAnsi="Arial" w:cs="Arial"/>
          <w:lang w:val="ca-ES"/>
        </w:rPr>
      </w:pPr>
      <w:bookmarkStart w:id="33" w:name="_Toc395624393"/>
      <w:bookmarkStart w:id="34" w:name="_Toc291102792"/>
      <w:r w:rsidRPr="007A3A1E">
        <w:rPr>
          <w:rFonts w:ascii="Arial" w:hAnsi="Arial" w:cs="Arial"/>
          <w:lang w:val="ca-ES"/>
        </w:rPr>
        <w:t>2.5.1 Project Mogwai</w:t>
      </w:r>
      <w:bookmarkEnd w:id="33"/>
      <w:bookmarkEnd w:id="34"/>
    </w:p>
    <w:p w14:paraId="3D09549C"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7A3A1E"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Cs w:val="24"/>
          <w:lang w:val="ca-ES" w:eastAsia="zh-CN" w:bidi="hi-IN"/>
        </w:rPr>
        <w:tab/>
      </w:r>
    </w:p>
    <w:p w14:paraId="63DD8BF2" w14:textId="019CF993" w:rsidR="004C467A" w:rsidRPr="007A3A1E"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lastRenderedPageBreak/>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7A3A1E" w:rsidRDefault="00D4171B" w:rsidP="00273163">
      <w:pPr>
        <w:pStyle w:val="Ttulo2"/>
        <w:spacing w:line="360" w:lineRule="auto"/>
        <w:rPr>
          <w:rFonts w:ascii="Arial" w:hAnsi="Arial" w:cs="Arial"/>
          <w:lang w:val="ca-ES"/>
        </w:rPr>
      </w:pPr>
      <w:bookmarkStart w:id="35" w:name="_Toc291102793"/>
      <w:r w:rsidRPr="007A3A1E">
        <w:rPr>
          <w:rFonts w:ascii="Arial" w:hAnsi="Arial" w:cs="Arial"/>
          <w:lang w:val="ca-ES"/>
        </w:rPr>
        <w:t>2.6 Integritat i qualitat del codi</w:t>
      </w:r>
      <w:bookmarkEnd w:id="35"/>
    </w:p>
    <w:p w14:paraId="742E064A" w14:textId="77777777" w:rsidR="00D4171B" w:rsidRPr="007A3A1E" w:rsidRDefault="00D4171B" w:rsidP="00273163">
      <w:pPr>
        <w:pStyle w:val="Ttulo3"/>
        <w:spacing w:line="360" w:lineRule="auto"/>
        <w:rPr>
          <w:rFonts w:ascii="Arial" w:hAnsi="Arial" w:cs="Arial"/>
          <w:lang w:val="ca-ES"/>
        </w:rPr>
      </w:pPr>
      <w:bookmarkStart w:id="36" w:name="_Toc291102794"/>
      <w:r w:rsidRPr="007A3A1E">
        <w:rPr>
          <w:rFonts w:ascii="Arial" w:hAnsi="Arial" w:cs="Arial"/>
          <w:lang w:val="ca-ES"/>
        </w:rPr>
        <w:t>2.6.1 Jenkins</w:t>
      </w:r>
      <w:bookmarkEnd w:id="36"/>
    </w:p>
    <w:p w14:paraId="24B44875" w14:textId="77777777" w:rsidR="00D4171B" w:rsidRPr="007A3A1E" w:rsidRDefault="00D4171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7A3A1E">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7A3A1E" w:rsidRDefault="00C32865" w:rsidP="00C017BF">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Pr="007A3A1E" w:rsidRDefault="00C017BF" w:rsidP="00273163">
      <w:pPr>
        <w:pStyle w:val="Ttulo3"/>
        <w:spacing w:line="360" w:lineRule="auto"/>
        <w:rPr>
          <w:rFonts w:ascii="Arial" w:hAnsi="Arial" w:cs="Arial"/>
          <w:lang w:val="ca-ES"/>
        </w:rPr>
      </w:pPr>
    </w:p>
    <w:p w14:paraId="7137DE27" w14:textId="77777777" w:rsidR="00D4171B" w:rsidRPr="007A3A1E" w:rsidRDefault="00D4171B" w:rsidP="00273163">
      <w:pPr>
        <w:pStyle w:val="Ttulo3"/>
        <w:spacing w:line="360" w:lineRule="auto"/>
        <w:rPr>
          <w:rFonts w:ascii="Arial" w:hAnsi="Arial" w:cs="Arial"/>
          <w:lang w:val="ca-ES"/>
        </w:rPr>
      </w:pPr>
      <w:bookmarkStart w:id="37" w:name="_Toc291102795"/>
      <w:r w:rsidRPr="007A3A1E">
        <w:rPr>
          <w:rFonts w:ascii="Arial" w:hAnsi="Arial" w:cs="Arial"/>
          <w:lang w:val="ca-ES"/>
        </w:rPr>
        <w:t>2.6.2 SonarQube</w:t>
      </w:r>
      <w:bookmarkEnd w:id="37"/>
    </w:p>
    <w:p w14:paraId="07526B44" w14:textId="7CEDE742"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7A3A1E">
        <w:rPr>
          <w:rFonts w:ascii="Arial" w:hAnsi="Arial" w:cs="Arial"/>
          <w:sz w:val="24"/>
          <w:szCs w:val="24"/>
          <w:lang w:val="ca-ES"/>
        </w:rPr>
        <w:t>sinó</w:t>
      </w:r>
      <w:r w:rsidRPr="007A3A1E">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w:t>
      </w:r>
      <w:r w:rsidR="00E51D0C">
        <w:rPr>
          <w:rFonts w:ascii="Arial" w:hAnsi="Arial" w:cs="Arial"/>
          <w:sz w:val="24"/>
          <w:szCs w:val="24"/>
          <w:lang w:val="ca-ES"/>
        </w:rPr>
        <w:t>i</w:t>
      </w:r>
      <w:r w:rsidRPr="007A3A1E">
        <w:rPr>
          <w:rFonts w:ascii="Arial" w:hAnsi="Arial" w:cs="Arial"/>
          <w:sz w:val="24"/>
          <w:szCs w:val="24"/>
          <w:lang w:val="ca-ES"/>
        </w:rPr>
        <w:t xml:space="preserve"> altres que potser no tenen tanta importància, com per exemple que els Javadoc</w:t>
      </w:r>
      <w:r w:rsidR="00E51D0C">
        <w:rPr>
          <w:rFonts w:ascii="Arial" w:hAnsi="Arial" w:cs="Arial"/>
          <w:sz w:val="24"/>
          <w:szCs w:val="24"/>
          <w:lang w:val="ca-ES"/>
        </w:rPr>
        <w:t>s haurien d’acabar amb un punt</w:t>
      </w:r>
      <w:r w:rsidRPr="007A3A1E">
        <w:rPr>
          <w:rFonts w:ascii="Arial" w:hAnsi="Arial" w:cs="Arial"/>
          <w:sz w:val="24"/>
          <w:szCs w:val="24"/>
          <w:lang w:val="ca-ES"/>
        </w:rPr>
        <w:t xml:space="preserve">. De totes formes, el programador pot escollir quines regles seguir o no, i ignorar o desactivar aquestes regles. </w:t>
      </w:r>
    </w:p>
    <w:p w14:paraId="7FE9D52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7A3A1E">
        <w:rPr>
          <w:rFonts w:ascii="Arial" w:hAnsi="Arial" w:cs="Arial"/>
          <w:i/>
          <w:sz w:val="24"/>
          <w:szCs w:val="24"/>
          <w:lang w:val="ca-ES"/>
        </w:rPr>
        <w:t>if</w:t>
      </w:r>
      <w:r w:rsidRPr="007A3A1E">
        <w:rPr>
          <w:rFonts w:ascii="Arial" w:hAnsi="Arial" w:cs="Arial"/>
          <w:sz w:val="24"/>
          <w:szCs w:val="24"/>
          <w:lang w:val="ca-ES"/>
        </w:rPr>
        <w:t>, haurem de fer un test que compleixi la condició i un altre que no per poder assolir un 100% de cobertura en aquesta branca.</w:t>
      </w:r>
    </w:p>
    <w:p w14:paraId="48A36E58" w14:textId="24474E83"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genera una taula que compara tots els projectes que utilitzen aquesta eina, cosa que pot fer que els diferents equips que fan </w:t>
      </w:r>
      <w:r w:rsidR="00E51D0C">
        <w:rPr>
          <w:rFonts w:ascii="Arial" w:hAnsi="Arial" w:cs="Arial"/>
          <w:sz w:val="24"/>
          <w:szCs w:val="24"/>
          <w:lang w:val="ca-ES"/>
        </w:rPr>
        <w:t xml:space="preserve">diferents </w:t>
      </w:r>
      <w:r w:rsidRPr="007A3A1E">
        <w:rPr>
          <w:rFonts w:ascii="Arial" w:hAnsi="Arial" w:cs="Arial"/>
          <w:sz w:val="24"/>
          <w:szCs w:val="24"/>
          <w:lang w:val="ca-ES"/>
        </w:rPr>
        <w:t>aplicacions a la mateixa empresa</w:t>
      </w:r>
      <w:r w:rsidR="00123F98">
        <w:rPr>
          <w:rFonts w:ascii="Arial" w:hAnsi="Arial" w:cs="Arial"/>
          <w:sz w:val="24"/>
          <w:szCs w:val="24"/>
          <w:lang w:val="ca-ES"/>
        </w:rPr>
        <w:t xml:space="preserve"> puguin comprovar quin projecte té menys deute tècnic (això ho calcula SonarQube, i des de l’última versió és el valor que serveix per a saber si un projecte té més qualitat o menys)</w:t>
      </w:r>
      <w:r w:rsidRPr="007A3A1E">
        <w:rPr>
          <w:rFonts w:ascii="Arial" w:hAnsi="Arial" w:cs="Arial"/>
          <w:sz w:val="24"/>
          <w:szCs w:val="24"/>
          <w:lang w:val="ca-ES"/>
        </w:rPr>
        <w:t>.</w:t>
      </w:r>
    </w:p>
    <w:p w14:paraId="40CD07E6" w14:textId="77777777" w:rsidR="00C32865" w:rsidRPr="007A3A1E" w:rsidRDefault="00C32865" w:rsidP="00273163">
      <w:pPr>
        <w:pStyle w:val="Ttulo2"/>
        <w:spacing w:line="360" w:lineRule="auto"/>
        <w:jc w:val="center"/>
        <w:rPr>
          <w:rFonts w:ascii="Arial" w:hAnsi="Arial" w:cs="Arial"/>
          <w:lang w:val="ca-ES"/>
        </w:rPr>
      </w:pPr>
      <w:r w:rsidRPr="007A3A1E">
        <w:rPr>
          <w:rFonts w:ascii="Arial" w:hAnsi="Arial" w:cs="Arial"/>
          <w:noProof/>
          <w:lang w:val="es-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7A3A1E" w:rsidRDefault="00C32865" w:rsidP="00273163">
      <w:pPr>
        <w:spacing w:line="360" w:lineRule="auto"/>
        <w:rPr>
          <w:rFonts w:ascii="Arial" w:hAnsi="Arial"/>
          <w:lang w:val="ca-ES"/>
        </w:rPr>
      </w:pPr>
    </w:p>
    <w:p w14:paraId="7BCAE597" w14:textId="77777777" w:rsidR="00F6451C" w:rsidRPr="007A3A1E" w:rsidRDefault="00F6451C" w:rsidP="00273163">
      <w:pPr>
        <w:pStyle w:val="Ttulo2"/>
        <w:spacing w:line="360" w:lineRule="auto"/>
        <w:rPr>
          <w:rFonts w:ascii="Arial" w:hAnsi="Arial" w:cs="Arial"/>
          <w:lang w:val="ca-ES"/>
        </w:rPr>
      </w:pPr>
      <w:bookmarkStart w:id="38" w:name="_Toc291102796"/>
      <w:r w:rsidRPr="007A3A1E">
        <w:rPr>
          <w:rFonts w:ascii="Arial" w:hAnsi="Arial" w:cs="Arial"/>
          <w:lang w:val="ca-ES"/>
        </w:rPr>
        <w:lastRenderedPageBreak/>
        <w:t>2.7 Control de versions</w:t>
      </w:r>
      <w:bookmarkEnd w:id="38"/>
    </w:p>
    <w:p w14:paraId="31D6C88B" w14:textId="77777777" w:rsidR="00F6451C" w:rsidRPr="007A3A1E" w:rsidRDefault="00F6451C" w:rsidP="00273163">
      <w:pPr>
        <w:pStyle w:val="Ttulo3"/>
        <w:spacing w:line="360" w:lineRule="auto"/>
        <w:rPr>
          <w:rFonts w:ascii="Arial" w:hAnsi="Arial" w:cs="Arial"/>
          <w:lang w:val="ca-ES"/>
        </w:rPr>
      </w:pPr>
      <w:bookmarkStart w:id="39" w:name="_Toc291102797"/>
      <w:r w:rsidRPr="007A3A1E">
        <w:rPr>
          <w:rFonts w:ascii="Arial" w:hAnsi="Arial" w:cs="Arial"/>
          <w:lang w:val="ca-ES"/>
        </w:rPr>
        <w:t>2.7.1 GIT</w:t>
      </w:r>
      <w:bookmarkEnd w:id="39"/>
    </w:p>
    <w:p w14:paraId="17D84B8C"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7A3A1E">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Master: creada pel GIT, en aquesta branca posaré les versions definitives del projecte.</w:t>
      </w:r>
    </w:p>
    <w:p w14:paraId="56FC4424"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Origin: creada pel GIT, aquesta branca marca el meu treball de forma local.</w:t>
      </w:r>
    </w:p>
    <w:p w14:paraId="26CEFE15"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 xml:space="preserve">Develop: creada per mi, aquesta branca tindrà les actualitzacions del codi </w:t>
      </w:r>
      <w:r w:rsidR="00C32865" w:rsidRPr="007A3A1E">
        <w:rPr>
          <w:rFonts w:ascii="Arial" w:hAnsi="Arial" w:cs="Arial"/>
          <w:sz w:val="24"/>
          <w:szCs w:val="24"/>
          <w:lang w:val="ca-ES"/>
        </w:rPr>
        <w:t>realitzat a Origin, abans de que aquest nou codi passi per la integració de Jenkins i la qualitat del SonarQube</w:t>
      </w:r>
      <w:r w:rsidRPr="007A3A1E">
        <w:rPr>
          <w:rFonts w:ascii="Arial" w:hAnsi="Arial" w:cs="Arial"/>
          <w:sz w:val="24"/>
          <w:szCs w:val="24"/>
          <w:lang w:val="ca-ES"/>
        </w:rPr>
        <w:t>.</w:t>
      </w:r>
    </w:p>
    <w:p w14:paraId="20FA130E" w14:textId="58BE8921" w:rsidR="00755432"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7A3A1E" w:rsidRDefault="00755432"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7A3A1E" w:rsidRDefault="00A24BE2" w:rsidP="00273163">
      <w:pPr>
        <w:pStyle w:val="Ttulo1"/>
        <w:spacing w:line="360" w:lineRule="auto"/>
        <w:rPr>
          <w:rFonts w:ascii="Arial" w:hAnsi="Arial" w:cs="Arial"/>
          <w:lang w:val="ca-ES"/>
        </w:rPr>
      </w:pPr>
      <w:bookmarkStart w:id="40" w:name="_Toc291102798"/>
      <w:r w:rsidRPr="007A3A1E">
        <w:rPr>
          <w:rFonts w:ascii="Arial" w:hAnsi="Arial" w:cs="Arial"/>
          <w:bCs w:val="0"/>
          <w:lang w:val="ca-ES"/>
        </w:rPr>
        <w:lastRenderedPageBreak/>
        <w:t>3.</w:t>
      </w:r>
      <w:r w:rsidRPr="007A3A1E">
        <w:rPr>
          <w:rFonts w:ascii="Arial" w:hAnsi="Arial" w:cs="Arial"/>
          <w:lang w:val="ca-ES"/>
        </w:rPr>
        <w:t xml:space="preserve"> </w:t>
      </w:r>
      <w:r w:rsidR="00487517" w:rsidRPr="007A3A1E">
        <w:rPr>
          <w:rFonts w:ascii="Arial" w:hAnsi="Arial" w:cs="Arial"/>
          <w:lang w:val="ca-ES"/>
        </w:rPr>
        <w:t>Especificació</w:t>
      </w:r>
      <w:r w:rsidRPr="007A3A1E">
        <w:rPr>
          <w:rFonts w:ascii="Arial" w:hAnsi="Arial" w:cs="Arial"/>
          <w:lang w:val="ca-ES"/>
        </w:rPr>
        <w:t xml:space="preserve"> de requisits</w:t>
      </w:r>
      <w:bookmarkEnd w:id="40"/>
    </w:p>
    <w:p w14:paraId="3D30E85B" w14:textId="77777777" w:rsidR="00D81A4A" w:rsidRPr="007A3A1E" w:rsidRDefault="00D81A4A" w:rsidP="00273163">
      <w:pPr>
        <w:pStyle w:val="Ttulo2"/>
        <w:spacing w:line="360" w:lineRule="auto"/>
        <w:rPr>
          <w:rFonts w:ascii="Arial" w:hAnsi="Arial" w:cs="Arial"/>
          <w:lang w:val="ca-ES"/>
        </w:rPr>
      </w:pPr>
      <w:bookmarkStart w:id="41" w:name="_Toc291102799"/>
      <w:r w:rsidRPr="007A3A1E">
        <w:rPr>
          <w:rFonts w:ascii="Arial" w:hAnsi="Arial" w:cs="Arial"/>
          <w:lang w:val="ca-ES"/>
        </w:rPr>
        <w:t>3.1 Introducció</w:t>
      </w:r>
      <w:bookmarkEnd w:id="41"/>
    </w:p>
    <w:p w14:paraId="184EC7BF" w14:textId="77777777" w:rsidR="00D81A4A"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7A3A1E" w:rsidRDefault="00DA38B0" w:rsidP="00273163">
      <w:pPr>
        <w:pStyle w:val="Ttulo2"/>
        <w:spacing w:line="360" w:lineRule="auto"/>
        <w:jc w:val="both"/>
        <w:rPr>
          <w:rFonts w:ascii="Arial" w:hAnsi="Arial" w:cs="Arial"/>
          <w:lang w:val="ca-ES"/>
        </w:rPr>
      </w:pPr>
      <w:bookmarkStart w:id="42" w:name="_Toc291102800"/>
      <w:r w:rsidRPr="007A3A1E">
        <w:rPr>
          <w:rFonts w:ascii="Arial" w:hAnsi="Arial" w:cs="Arial"/>
          <w:lang w:val="ca-ES"/>
        </w:rPr>
        <w:t>3.2 Àmbit</w:t>
      </w:r>
      <w:bookmarkEnd w:id="42"/>
    </w:p>
    <w:p w14:paraId="247C8E58" w14:textId="77777777" w:rsidR="001E270B"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7A3A1E">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7A3A1E" w:rsidRDefault="00487517" w:rsidP="00273163">
      <w:pPr>
        <w:pStyle w:val="Ttulo2"/>
        <w:spacing w:line="360" w:lineRule="auto"/>
        <w:rPr>
          <w:rFonts w:ascii="Arial" w:hAnsi="Arial" w:cs="Arial"/>
          <w:lang w:val="ca-ES"/>
        </w:rPr>
      </w:pPr>
      <w:bookmarkStart w:id="43" w:name="_Toc291102801"/>
      <w:r w:rsidRPr="007A3A1E">
        <w:rPr>
          <w:rFonts w:ascii="Arial" w:hAnsi="Arial" w:cs="Arial"/>
          <w:lang w:val="ca-ES"/>
        </w:rPr>
        <w:t>3.3 Descripció general</w:t>
      </w:r>
      <w:bookmarkEnd w:id="43"/>
    </w:p>
    <w:p w14:paraId="30631461"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7A3A1E">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7A3A1E"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lastRenderedPageBreak/>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11</w:t>
      </w:r>
      <w:r w:rsidRPr="007A3A1E">
        <w:rPr>
          <w:rFonts w:ascii="Arial" w:hAnsi="Arial" w:cs="Arial"/>
          <w:lang w:val="ca-ES"/>
        </w:rPr>
        <w:fldChar w:fldCharType="end"/>
      </w:r>
    </w:p>
    <w:p w14:paraId="44FB3568"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7A3A1E">
        <w:rPr>
          <w:rFonts w:ascii="Arial" w:eastAsia="Times New Roman" w:hAnsi="Arial" w:cs="Arial"/>
          <w:kern w:val="1"/>
          <w:sz w:val="24"/>
          <w:szCs w:val="24"/>
          <w:lang w:val="ca-ES" w:eastAsia="zh-CN" w:bidi="hi-IN"/>
        </w:rPr>
        <w:t>hi poden haver errors humans</w:t>
      </w:r>
      <w:r w:rsidRPr="007A3A1E">
        <w:rPr>
          <w:rFonts w:ascii="Arial" w:eastAsia="Times New Roman" w:hAnsi="Arial" w:cs="Arial"/>
          <w:kern w:val="1"/>
          <w:sz w:val="24"/>
          <w:szCs w:val="24"/>
          <w:lang w:val="ca-ES" w:eastAsia="zh-CN" w:bidi="hi-IN"/>
        </w:rPr>
        <w:t xml:space="preserve">. </w:t>
      </w:r>
    </w:p>
    <w:p w14:paraId="466D3BD1"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lastRenderedPageBreak/>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7A3A1E" w:rsidRDefault="00A506A6" w:rsidP="00273163">
      <w:pPr>
        <w:keepNext/>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12</w:t>
      </w:r>
      <w:r w:rsidRPr="007A3A1E">
        <w:rPr>
          <w:rFonts w:ascii="Arial" w:hAnsi="Arial" w:cs="Arial"/>
          <w:lang w:val="ca-ES"/>
        </w:rPr>
        <w:fldChar w:fldCharType="end"/>
      </w:r>
    </w:p>
    <w:p w14:paraId="24527C29"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lastRenderedPageBreak/>
        <w:t>També s’incorporarà un filtre que permetrà a l’usuari administrador buscar i ordenar els servis segons li convingui.</w:t>
      </w:r>
    </w:p>
    <w:p w14:paraId="021AFE4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7A3A1E"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7A3A1E" w:rsidRDefault="00D81A4A" w:rsidP="00273163">
      <w:pPr>
        <w:pStyle w:val="Ttulo1"/>
        <w:spacing w:line="360" w:lineRule="auto"/>
        <w:jc w:val="both"/>
        <w:rPr>
          <w:rFonts w:ascii="Arial" w:hAnsi="Arial" w:cs="Arial"/>
          <w:lang w:val="ca-ES"/>
        </w:rPr>
      </w:pPr>
      <w:bookmarkStart w:id="44" w:name="_Toc291102802"/>
      <w:r w:rsidRPr="007A3A1E">
        <w:rPr>
          <w:rFonts w:ascii="Arial" w:hAnsi="Arial" w:cs="Arial"/>
          <w:lang w:val="ca-ES"/>
        </w:rPr>
        <w:t>4. Anàlisi</w:t>
      </w:r>
      <w:bookmarkEnd w:id="44"/>
    </w:p>
    <w:p w14:paraId="01C20513" w14:textId="77777777" w:rsidR="00D81A4A" w:rsidRPr="007A3A1E" w:rsidRDefault="00E831DF" w:rsidP="00273163">
      <w:pPr>
        <w:pStyle w:val="Ttulo2"/>
        <w:spacing w:line="360" w:lineRule="auto"/>
        <w:rPr>
          <w:rFonts w:ascii="Arial" w:hAnsi="Arial" w:cs="Arial"/>
          <w:lang w:val="ca-ES"/>
        </w:rPr>
      </w:pPr>
      <w:bookmarkStart w:id="45" w:name="_Toc291102803"/>
      <w:r w:rsidRPr="007A3A1E">
        <w:rPr>
          <w:rFonts w:ascii="Arial" w:hAnsi="Arial" w:cs="Arial"/>
          <w:lang w:val="ca-ES"/>
        </w:rPr>
        <w:t>4.1 Casos d’ús</w:t>
      </w:r>
      <w:bookmarkEnd w:id="45"/>
    </w:p>
    <w:p w14:paraId="0B494FBF" w14:textId="77777777" w:rsidR="00E831DF" w:rsidRPr="007A3A1E" w:rsidRDefault="00E831DF" w:rsidP="00273163">
      <w:pPr>
        <w:spacing w:line="360" w:lineRule="auto"/>
        <w:rPr>
          <w:rFonts w:ascii="Arial" w:hAnsi="Arial" w:cs="Arial"/>
          <w:sz w:val="24"/>
          <w:szCs w:val="24"/>
          <w:lang w:val="ca-ES"/>
        </w:rPr>
      </w:pPr>
      <w:r w:rsidRPr="007A3A1E">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Catàleg</w:t>
      </w:r>
    </w:p>
    <w:p w14:paraId="06AF49EE"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servei</w:t>
      </w:r>
    </w:p>
    <w:p w14:paraId="0DB3EDEB"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servei</w:t>
      </w:r>
    </w:p>
    <w:p w14:paraId="4ABAFFEA"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subscripció</w:t>
      </w:r>
    </w:p>
    <w:p w14:paraId="02F8844C"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subscripció</w:t>
      </w:r>
    </w:p>
    <w:p w14:paraId="12F80FF5"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Gestió de serveis</w:t>
      </w:r>
    </w:p>
    <w:p w14:paraId="5188F442" w14:textId="77777777" w:rsidR="00E831DF"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Cerca</w:t>
      </w:r>
      <w:r w:rsidR="00E831DF" w:rsidRPr="007A3A1E">
        <w:rPr>
          <w:rFonts w:ascii="Arial" w:hAnsi="Arial" w:cs="Arial"/>
          <w:sz w:val="24"/>
          <w:szCs w:val="24"/>
          <w:lang w:val="ca-ES"/>
        </w:rPr>
        <w:t xml:space="preserve"> d’usuaris</w:t>
      </w:r>
    </w:p>
    <w:p w14:paraId="0E0F790C" w14:textId="77777777" w:rsidR="00E849A3"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d’usuaris</w:t>
      </w:r>
    </w:p>
    <w:p w14:paraId="6C33BF9F" w14:textId="77777777" w:rsidR="008030BF" w:rsidRPr="007A3A1E"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7A3A1E" w:rsidRDefault="00E849A3" w:rsidP="00273163">
      <w:pPr>
        <w:pStyle w:val="Ttulo3"/>
        <w:spacing w:line="360" w:lineRule="auto"/>
        <w:rPr>
          <w:rFonts w:ascii="Arial" w:hAnsi="Arial" w:cs="Arial"/>
          <w:lang w:val="ca-ES"/>
        </w:rPr>
      </w:pPr>
      <w:bookmarkStart w:id="46" w:name="_Toc291102804"/>
      <w:r w:rsidRPr="007A3A1E">
        <w:rPr>
          <w:rFonts w:ascii="Arial" w:hAnsi="Arial" w:cs="Arial"/>
          <w:lang w:val="ca-ES"/>
        </w:rPr>
        <w:t>4.1.1 Catàleg</w:t>
      </w:r>
      <w:bookmarkEnd w:id="46"/>
    </w:p>
    <w:tbl>
      <w:tblPr>
        <w:tblStyle w:val="Tablaconcuadrcula"/>
        <w:tblW w:w="0" w:type="auto"/>
        <w:tblLook w:val="04A0" w:firstRow="1" w:lastRow="0" w:firstColumn="1" w:lastColumn="0" w:noHBand="0" w:noVBand="1"/>
      </w:tblPr>
      <w:tblGrid>
        <w:gridCol w:w="4322"/>
        <w:gridCol w:w="4322"/>
      </w:tblGrid>
      <w:tr w:rsidR="00E849A3" w:rsidRPr="007A3A1E" w14:paraId="0CA324B9" w14:textId="77777777" w:rsidTr="00E849A3">
        <w:tc>
          <w:tcPr>
            <w:tcW w:w="4322" w:type="dxa"/>
            <w:tcBorders>
              <w:bottom w:val="single" w:sz="4" w:space="0" w:color="auto"/>
            </w:tcBorders>
          </w:tcPr>
          <w:p w14:paraId="5452E11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A918B8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Catàleg de serveis</w:t>
            </w:r>
          </w:p>
        </w:tc>
      </w:tr>
      <w:tr w:rsidR="00E849A3" w:rsidRPr="007A3A1E" w14:paraId="7B6246F5" w14:textId="77777777" w:rsidTr="00E849A3">
        <w:tc>
          <w:tcPr>
            <w:tcW w:w="4322" w:type="dxa"/>
            <w:tcBorders>
              <w:top w:val="single" w:sz="4" w:space="0" w:color="auto"/>
            </w:tcBorders>
          </w:tcPr>
          <w:p w14:paraId="69C47CC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1F411F9"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6D0FF525" w14:textId="77777777" w:rsidTr="00E849A3">
        <w:tc>
          <w:tcPr>
            <w:tcW w:w="4322" w:type="dxa"/>
          </w:tcPr>
          <w:p w14:paraId="04492C7A"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063C0763"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 catàleg de serveis.</w:t>
            </w:r>
          </w:p>
          <w:p w14:paraId="47F403E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dels serveis per servei o subscripció</w:t>
            </w:r>
          </w:p>
          <w:p w14:paraId="7745C14D"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cerca de nom.</w:t>
            </w:r>
          </w:p>
          <w:p w14:paraId="02C9A875" w14:textId="77777777" w:rsidR="002F30AE" w:rsidRPr="007A3A1E" w:rsidRDefault="002F30AE" w:rsidP="00273163">
            <w:pPr>
              <w:spacing w:line="360" w:lineRule="auto"/>
              <w:jc w:val="both"/>
              <w:rPr>
                <w:rFonts w:ascii="Arial" w:hAnsi="Arial" w:cs="Arial"/>
                <w:lang w:val="ca-ES"/>
              </w:rPr>
            </w:pPr>
          </w:p>
          <w:p w14:paraId="4A159CC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 xml:space="preserve">Filtrat de serveis per metamodel, </w:t>
            </w:r>
            <w:r w:rsidRPr="007A3A1E">
              <w:rPr>
                <w:rFonts w:ascii="Arial" w:hAnsi="Arial" w:cs="Arial"/>
                <w:lang w:val="ca-ES"/>
              </w:rPr>
              <w:lastRenderedPageBreak/>
              <w:t>etiquetes o formats de sortida.</w:t>
            </w:r>
          </w:p>
          <w:p w14:paraId="3A2BACF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Mostra les alertes dels serveis que gestiona l’usuari.</w:t>
            </w:r>
          </w:p>
          <w:p w14:paraId="38988968"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entrar a un servei en particular.</w:t>
            </w:r>
          </w:p>
          <w:p w14:paraId="4EDC1B4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afegir un nou servei</w:t>
            </w:r>
          </w:p>
        </w:tc>
      </w:tr>
      <w:tr w:rsidR="006833BF" w:rsidRPr="007A3A1E" w14:paraId="264DC2A9" w14:textId="77777777" w:rsidTr="00E849A3">
        <w:tc>
          <w:tcPr>
            <w:tcW w:w="4322" w:type="dxa"/>
          </w:tcPr>
          <w:p w14:paraId="183C71AC" w14:textId="4FA02ACA" w:rsidR="006833BF" w:rsidRPr="007A3A1E" w:rsidRDefault="006833BF" w:rsidP="00273163">
            <w:pPr>
              <w:spacing w:line="360" w:lineRule="auto"/>
              <w:rPr>
                <w:rFonts w:ascii="Arial" w:hAnsi="Arial" w:cs="Arial"/>
                <w:b/>
                <w:lang w:val="ca-ES"/>
              </w:rPr>
            </w:pPr>
            <w:r w:rsidRPr="007A3A1E">
              <w:rPr>
                <w:rFonts w:ascii="Arial" w:hAnsi="Arial" w:cs="Arial"/>
                <w:b/>
                <w:lang w:val="ca-ES"/>
              </w:rPr>
              <w:lastRenderedPageBreak/>
              <w:t>Pre-condicions</w:t>
            </w:r>
          </w:p>
        </w:tc>
        <w:tc>
          <w:tcPr>
            <w:tcW w:w="4322" w:type="dxa"/>
          </w:tcPr>
          <w:p w14:paraId="61E1963E"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 Aquesta pàgina podrà ser consultada per un usuari sense validació.</w:t>
            </w:r>
          </w:p>
        </w:tc>
      </w:tr>
      <w:tr w:rsidR="006833BF" w:rsidRPr="007A3A1E" w14:paraId="78AC16CE" w14:textId="77777777" w:rsidTr="00E849A3">
        <w:tc>
          <w:tcPr>
            <w:tcW w:w="4322" w:type="dxa"/>
            <w:tcBorders>
              <w:bottom w:val="single" w:sz="4" w:space="0" w:color="auto"/>
            </w:tcBorders>
          </w:tcPr>
          <w:p w14:paraId="103183B9" w14:textId="33547D9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5696F7C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32D835EE" w14:textId="77777777" w:rsidR="00E849A3" w:rsidRPr="007A3A1E" w:rsidRDefault="00E849A3" w:rsidP="00273163">
      <w:pPr>
        <w:pStyle w:val="Ttulo3"/>
        <w:spacing w:line="360" w:lineRule="auto"/>
        <w:rPr>
          <w:rFonts w:ascii="Arial" w:hAnsi="Arial" w:cs="Arial"/>
          <w:lang w:val="ca-ES"/>
        </w:rPr>
      </w:pPr>
      <w:bookmarkStart w:id="47" w:name="_Toc291102805"/>
      <w:r w:rsidRPr="007A3A1E">
        <w:rPr>
          <w:rFonts w:ascii="Arial" w:hAnsi="Arial" w:cs="Arial"/>
          <w:lang w:val="ca-ES"/>
        </w:rPr>
        <w:t>4.1.2 Alta de servei</w:t>
      </w:r>
      <w:bookmarkEnd w:id="47"/>
    </w:p>
    <w:tbl>
      <w:tblPr>
        <w:tblStyle w:val="Tablaconcuadrcula"/>
        <w:tblW w:w="0" w:type="auto"/>
        <w:tblLook w:val="04A0" w:firstRow="1" w:lastRow="0" w:firstColumn="1" w:lastColumn="0" w:noHBand="0" w:noVBand="1"/>
      </w:tblPr>
      <w:tblGrid>
        <w:gridCol w:w="4322"/>
        <w:gridCol w:w="4322"/>
      </w:tblGrid>
      <w:tr w:rsidR="00E849A3" w:rsidRPr="007A3A1E" w14:paraId="34774613" w14:textId="77777777" w:rsidTr="004B5209">
        <w:tc>
          <w:tcPr>
            <w:tcW w:w="4322" w:type="dxa"/>
            <w:tcBorders>
              <w:bottom w:val="single" w:sz="4" w:space="0" w:color="auto"/>
            </w:tcBorders>
          </w:tcPr>
          <w:p w14:paraId="2B99B5B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2DD07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Alta de servei</w:t>
            </w:r>
          </w:p>
        </w:tc>
      </w:tr>
      <w:tr w:rsidR="00E849A3" w:rsidRPr="007A3A1E" w14:paraId="7BDBCCBF" w14:textId="77777777" w:rsidTr="004B5209">
        <w:tc>
          <w:tcPr>
            <w:tcW w:w="4322" w:type="dxa"/>
            <w:tcBorders>
              <w:top w:val="single" w:sz="4" w:space="0" w:color="auto"/>
            </w:tcBorders>
          </w:tcPr>
          <w:p w14:paraId="5EC813ED"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CB160C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3785FBC6" w14:textId="77777777" w:rsidTr="004B5209">
        <w:tc>
          <w:tcPr>
            <w:tcW w:w="4322" w:type="dxa"/>
          </w:tcPr>
          <w:p w14:paraId="3A4ABCA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0339FCA"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Demanar l’alta d’un nou servei emplenant tots els camps.</w:t>
            </w:r>
          </w:p>
        </w:tc>
      </w:tr>
      <w:tr w:rsidR="006833BF" w:rsidRPr="007A3A1E" w14:paraId="0A2903DC" w14:textId="77777777" w:rsidTr="004B5209">
        <w:tc>
          <w:tcPr>
            <w:tcW w:w="4322" w:type="dxa"/>
          </w:tcPr>
          <w:p w14:paraId="2A18AA48" w14:textId="3A4E044C"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0F494D5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45F5647B" w14:textId="77777777" w:rsidTr="00155CAC">
        <w:tc>
          <w:tcPr>
            <w:tcW w:w="4322" w:type="dxa"/>
          </w:tcPr>
          <w:p w14:paraId="6285CF0F" w14:textId="3AA28A19"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Pr>
          <w:p w14:paraId="42655EDF"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 nou servei amb l’estat “Esborrany”.</w:t>
            </w:r>
          </w:p>
        </w:tc>
      </w:tr>
    </w:tbl>
    <w:p w14:paraId="0086BE50" w14:textId="77777777" w:rsidR="00155CAC" w:rsidRPr="007A3A1E" w:rsidRDefault="00155CAC" w:rsidP="00273163">
      <w:pPr>
        <w:pStyle w:val="Ttulo3"/>
        <w:spacing w:line="360" w:lineRule="auto"/>
        <w:rPr>
          <w:rFonts w:ascii="Arial" w:hAnsi="Arial" w:cs="Arial"/>
          <w:lang w:val="ca-ES"/>
        </w:rPr>
      </w:pPr>
      <w:bookmarkStart w:id="48" w:name="_Toc291102806"/>
      <w:r w:rsidRPr="007A3A1E">
        <w:rPr>
          <w:rFonts w:ascii="Arial" w:hAnsi="Arial" w:cs="Arial"/>
          <w:lang w:val="ca-ES"/>
        </w:rPr>
        <w:t>4.1.3 Edició de servei</w:t>
      </w:r>
      <w:bookmarkEnd w:id="48"/>
    </w:p>
    <w:tbl>
      <w:tblPr>
        <w:tblStyle w:val="Tablaconcuadrcula"/>
        <w:tblW w:w="0" w:type="auto"/>
        <w:tblLook w:val="04A0" w:firstRow="1" w:lastRow="0" w:firstColumn="1" w:lastColumn="0" w:noHBand="0" w:noVBand="1"/>
      </w:tblPr>
      <w:tblGrid>
        <w:gridCol w:w="4322"/>
        <w:gridCol w:w="4322"/>
      </w:tblGrid>
      <w:tr w:rsidR="00E849A3" w:rsidRPr="007A3A1E" w14:paraId="3DD6D84A" w14:textId="77777777" w:rsidTr="004B5209">
        <w:tc>
          <w:tcPr>
            <w:tcW w:w="4322" w:type="dxa"/>
            <w:tcBorders>
              <w:bottom w:val="single" w:sz="4" w:space="0" w:color="auto"/>
            </w:tcBorders>
          </w:tcPr>
          <w:p w14:paraId="4C3FC1C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4F9CA68"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servei</w:t>
            </w:r>
          </w:p>
        </w:tc>
      </w:tr>
      <w:tr w:rsidR="00E849A3" w:rsidRPr="007A3A1E" w14:paraId="3EB86DE7" w14:textId="77777777" w:rsidTr="004B5209">
        <w:tc>
          <w:tcPr>
            <w:tcW w:w="4322" w:type="dxa"/>
            <w:tcBorders>
              <w:top w:val="single" w:sz="4" w:space="0" w:color="auto"/>
            </w:tcBorders>
          </w:tcPr>
          <w:p w14:paraId="763466E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35D55F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55F17CF6" w14:textId="77777777" w:rsidTr="004B5209">
        <w:tc>
          <w:tcPr>
            <w:tcW w:w="4322" w:type="dxa"/>
          </w:tcPr>
          <w:p w14:paraId="445D0A1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058DFA9"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2C891EED"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3743D5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a més del comentari, un arxiu, que hauria de ser un manual d’ús.</w:t>
            </w:r>
          </w:p>
          <w:p w14:paraId="5A2F9CE9" w14:textId="77777777" w:rsidR="002F30AE" w:rsidRPr="007A3A1E" w:rsidRDefault="002F30AE" w:rsidP="00273163">
            <w:pPr>
              <w:spacing w:line="360" w:lineRule="auto"/>
              <w:jc w:val="both"/>
              <w:rPr>
                <w:rFonts w:ascii="Arial" w:hAnsi="Arial" w:cs="Arial"/>
                <w:lang w:val="ca-ES"/>
              </w:rPr>
            </w:pPr>
          </w:p>
          <w:p w14:paraId="3D622B3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del servei.</w:t>
            </w:r>
          </w:p>
          <w:p w14:paraId="7A21ADE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afegit noves versions de serveis ja existents.</w:t>
            </w:r>
          </w:p>
          <w:p w14:paraId="2E0C44A3" w14:textId="77777777" w:rsidR="002F30AE" w:rsidRPr="007A3A1E" w:rsidRDefault="002F30AE" w:rsidP="00273163">
            <w:pPr>
              <w:spacing w:line="360" w:lineRule="auto"/>
              <w:jc w:val="both"/>
              <w:rPr>
                <w:rFonts w:ascii="Arial" w:hAnsi="Arial" w:cs="Arial"/>
                <w:lang w:val="ca-ES"/>
              </w:rPr>
            </w:pPr>
          </w:p>
          <w:p w14:paraId="791A7D71"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84B4D2B"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4BDC1A8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89C8E66" w14:textId="77777777" w:rsidTr="004B5209">
        <w:tc>
          <w:tcPr>
            <w:tcW w:w="4322" w:type="dxa"/>
          </w:tcPr>
          <w:p w14:paraId="2C53C8C1" w14:textId="107240DE"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549505C"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7AD7F038" w14:textId="77777777" w:rsidTr="004B5209">
        <w:tc>
          <w:tcPr>
            <w:tcW w:w="4322" w:type="dxa"/>
            <w:tcBorders>
              <w:bottom w:val="single" w:sz="4" w:space="0" w:color="auto"/>
            </w:tcBorders>
          </w:tcPr>
          <w:p w14:paraId="790FA2A3" w14:textId="24ACC37D" w:rsidR="006833BF" w:rsidRPr="007A3A1E" w:rsidRDefault="006833BF" w:rsidP="00273163">
            <w:pPr>
              <w:spacing w:line="360" w:lineRule="auto"/>
              <w:rPr>
                <w:rFonts w:ascii="Arial" w:hAnsi="Arial" w:cs="Arial"/>
                <w:b/>
                <w:lang w:val="ca-ES"/>
              </w:rPr>
            </w:pPr>
            <w:r w:rsidRPr="007A3A1E">
              <w:rPr>
                <w:rFonts w:ascii="Arial" w:hAnsi="Arial" w:cs="Arial"/>
                <w:b/>
                <w:lang w:val="ca-ES"/>
              </w:rPr>
              <w:lastRenderedPageBreak/>
              <w:t>Post-condicions</w:t>
            </w:r>
          </w:p>
        </w:tc>
        <w:tc>
          <w:tcPr>
            <w:tcW w:w="4322" w:type="dxa"/>
            <w:tcBorders>
              <w:bottom w:val="single" w:sz="4" w:space="0" w:color="auto"/>
            </w:tcBorders>
          </w:tcPr>
          <w:p w14:paraId="67DF414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7A3A1E" w:rsidRDefault="00E849A3" w:rsidP="00273163">
      <w:pPr>
        <w:pStyle w:val="Ttulo3"/>
        <w:spacing w:line="360" w:lineRule="auto"/>
        <w:rPr>
          <w:rFonts w:ascii="Arial" w:hAnsi="Arial" w:cs="Arial"/>
          <w:lang w:val="ca-ES"/>
        </w:rPr>
      </w:pPr>
      <w:bookmarkStart w:id="49" w:name="_Toc291102807"/>
      <w:r w:rsidRPr="007A3A1E">
        <w:rPr>
          <w:rFonts w:ascii="Arial" w:hAnsi="Arial" w:cs="Arial"/>
          <w:lang w:val="ca-ES"/>
        </w:rPr>
        <w:t>4.1.4 Alta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7A3A1E" w14:paraId="6C3A084A" w14:textId="77777777" w:rsidTr="004B5209">
        <w:tc>
          <w:tcPr>
            <w:tcW w:w="4322" w:type="dxa"/>
            <w:tcBorders>
              <w:bottom w:val="single" w:sz="4" w:space="0" w:color="auto"/>
            </w:tcBorders>
          </w:tcPr>
          <w:p w14:paraId="74FFA7EF"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EDA6AA6"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Alta de subscripció</w:t>
            </w:r>
          </w:p>
        </w:tc>
      </w:tr>
      <w:tr w:rsidR="00E849A3" w:rsidRPr="007A3A1E" w14:paraId="568943C0" w14:textId="77777777" w:rsidTr="004B5209">
        <w:tc>
          <w:tcPr>
            <w:tcW w:w="4322" w:type="dxa"/>
            <w:tcBorders>
              <w:top w:val="single" w:sz="4" w:space="0" w:color="auto"/>
            </w:tcBorders>
          </w:tcPr>
          <w:p w14:paraId="095D029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039DAB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155CAC" w:rsidRPr="007A3A1E" w14:paraId="22C43BB7" w14:textId="77777777" w:rsidTr="004B5209">
        <w:tc>
          <w:tcPr>
            <w:tcW w:w="4322" w:type="dxa"/>
          </w:tcPr>
          <w:p w14:paraId="6AF8F457" w14:textId="77777777" w:rsidR="00155CAC" w:rsidRPr="007A3A1E" w:rsidRDefault="00155CAC"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BC2946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Demanar la subscripció a un servei existent.</w:t>
            </w:r>
          </w:p>
        </w:tc>
      </w:tr>
      <w:tr w:rsidR="006833BF" w:rsidRPr="007A3A1E" w14:paraId="1EDBB57F" w14:textId="77777777" w:rsidTr="004B5209">
        <w:tc>
          <w:tcPr>
            <w:tcW w:w="4322" w:type="dxa"/>
          </w:tcPr>
          <w:p w14:paraId="5D339E8A" w14:textId="7FACB573"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05603C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35AF9670" w14:textId="77777777" w:rsidTr="004B5209">
        <w:tc>
          <w:tcPr>
            <w:tcW w:w="4322" w:type="dxa"/>
            <w:tcBorders>
              <w:bottom w:val="single" w:sz="4" w:space="0" w:color="auto"/>
            </w:tcBorders>
          </w:tcPr>
          <w:p w14:paraId="6DCE988F" w14:textId="5323CCE6"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9BF947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una subscripció amb l’estat “Esborrany”.</w:t>
            </w:r>
          </w:p>
        </w:tc>
      </w:tr>
    </w:tbl>
    <w:p w14:paraId="0ACB6C67" w14:textId="77777777" w:rsidR="00E849A3" w:rsidRPr="007A3A1E" w:rsidRDefault="00E849A3" w:rsidP="00273163">
      <w:pPr>
        <w:pStyle w:val="Ttulo3"/>
        <w:spacing w:line="360" w:lineRule="auto"/>
        <w:rPr>
          <w:rFonts w:ascii="Arial" w:hAnsi="Arial" w:cs="Arial"/>
          <w:lang w:val="ca-ES"/>
        </w:rPr>
      </w:pPr>
      <w:bookmarkStart w:id="50" w:name="_Toc291102808"/>
      <w:r w:rsidRPr="007A3A1E">
        <w:rPr>
          <w:rFonts w:ascii="Arial" w:hAnsi="Arial" w:cs="Arial"/>
          <w:lang w:val="ca-ES"/>
        </w:rPr>
        <w:t>4.1.5 Edició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7A3A1E" w14:paraId="2E121083" w14:textId="77777777" w:rsidTr="004B5209">
        <w:tc>
          <w:tcPr>
            <w:tcW w:w="4322" w:type="dxa"/>
            <w:tcBorders>
              <w:bottom w:val="single" w:sz="4" w:space="0" w:color="auto"/>
            </w:tcBorders>
          </w:tcPr>
          <w:p w14:paraId="390A6AA8"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FAA948F"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subscripció</w:t>
            </w:r>
          </w:p>
        </w:tc>
      </w:tr>
      <w:tr w:rsidR="00E849A3" w:rsidRPr="007A3A1E" w14:paraId="55030352" w14:textId="77777777" w:rsidTr="004B5209">
        <w:tc>
          <w:tcPr>
            <w:tcW w:w="4322" w:type="dxa"/>
            <w:tcBorders>
              <w:top w:val="single" w:sz="4" w:space="0" w:color="auto"/>
            </w:tcBorders>
          </w:tcPr>
          <w:p w14:paraId="06102DE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5BDFF97"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1DE15555" w14:textId="77777777" w:rsidTr="004B5209">
        <w:tc>
          <w:tcPr>
            <w:tcW w:w="4322" w:type="dxa"/>
          </w:tcPr>
          <w:p w14:paraId="6FA334DB"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32FAE1E"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373798C7"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A94D268" w14:textId="77777777" w:rsidR="002F30AE" w:rsidRPr="007A3A1E" w:rsidRDefault="002F30AE" w:rsidP="00273163">
            <w:pPr>
              <w:spacing w:line="360" w:lineRule="auto"/>
              <w:jc w:val="both"/>
              <w:rPr>
                <w:rFonts w:ascii="Arial" w:hAnsi="Arial" w:cs="Arial"/>
                <w:lang w:val="ca-ES"/>
              </w:rPr>
            </w:pPr>
          </w:p>
          <w:p w14:paraId="6AECE90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 la subscripció.</w:t>
            </w:r>
          </w:p>
          <w:p w14:paraId="675D07D3" w14:textId="77777777" w:rsidR="002F30AE" w:rsidRPr="007A3A1E" w:rsidRDefault="002F30AE" w:rsidP="00273163">
            <w:pPr>
              <w:spacing w:line="360" w:lineRule="auto"/>
              <w:jc w:val="both"/>
              <w:rPr>
                <w:rFonts w:ascii="Arial" w:hAnsi="Arial" w:cs="Arial"/>
                <w:lang w:val="ca-ES"/>
              </w:rPr>
            </w:pPr>
          </w:p>
          <w:p w14:paraId="1DB3959F"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D7FA88A"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75717D5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26CF6FF" w14:textId="77777777" w:rsidTr="004B5209">
        <w:tc>
          <w:tcPr>
            <w:tcW w:w="4322" w:type="dxa"/>
          </w:tcPr>
          <w:p w14:paraId="68936DAD" w14:textId="552C7E78"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AE370D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99C65C8" w14:textId="77777777" w:rsidTr="004B5209">
        <w:tc>
          <w:tcPr>
            <w:tcW w:w="4322" w:type="dxa"/>
            <w:tcBorders>
              <w:bottom w:val="single" w:sz="4" w:space="0" w:color="auto"/>
            </w:tcBorders>
          </w:tcPr>
          <w:p w14:paraId="294C571A" w14:textId="50643D34"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70B6385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7A3A1E" w:rsidRDefault="00E849A3" w:rsidP="00273163">
      <w:pPr>
        <w:spacing w:line="360" w:lineRule="auto"/>
        <w:rPr>
          <w:rFonts w:ascii="Arial" w:hAnsi="Arial" w:cs="Arial"/>
          <w:lang w:val="ca-ES"/>
        </w:rPr>
      </w:pPr>
    </w:p>
    <w:p w14:paraId="3ED8179B" w14:textId="77777777" w:rsidR="00E849A3" w:rsidRPr="007A3A1E" w:rsidRDefault="00E849A3" w:rsidP="00273163">
      <w:pPr>
        <w:pStyle w:val="Ttulo3"/>
        <w:spacing w:line="360" w:lineRule="auto"/>
        <w:rPr>
          <w:rFonts w:ascii="Arial" w:hAnsi="Arial" w:cs="Arial"/>
          <w:lang w:val="ca-ES"/>
        </w:rPr>
      </w:pPr>
      <w:bookmarkStart w:id="51" w:name="_Toc291102809"/>
      <w:r w:rsidRPr="007A3A1E">
        <w:rPr>
          <w:rFonts w:ascii="Arial" w:hAnsi="Arial" w:cs="Arial"/>
          <w:lang w:val="ca-ES"/>
        </w:rPr>
        <w:lastRenderedPageBreak/>
        <w:t>4.1.6 Gestió de serveis</w:t>
      </w:r>
      <w:bookmarkEnd w:id="51"/>
    </w:p>
    <w:tbl>
      <w:tblPr>
        <w:tblStyle w:val="Tablaconcuadrcula"/>
        <w:tblW w:w="0" w:type="auto"/>
        <w:tblLook w:val="04A0" w:firstRow="1" w:lastRow="0" w:firstColumn="1" w:lastColumn="0" w:noHBand="0" w:noVBand="1"/>
      </w:tblPr>
      <w:tblGrid>
        <w:gridCol w:w="4322"/>
        <w:gridCol w:w="4322"/>
      </w:tblGrid>
      <w:tr w:rsidR="00E849A3" w:rsidRPr="007A3A1E" w14:paraId="71D45FAF" w14:textId="77777777" w:rsidTr="004B5209">
        <w:tc>
          <w:tcPr>
            <w:tcW w:w="4322" w:type="dxa"/>
            <w:tcBorders>
              <w:bottom w:val="single" w:sz="4" w:space="0" w:color="auto"/>
            </w:tcBorders>
          </w:tcPr>
          <w:p w14:paraId="030E776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D07084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Gestió de serveis</w:t>
            </w:r>
          </w:p>
        </w:tc>
      </w:tr>
      <w:tr w:rsidR="00E849A3" w:rsidRPr="007A3A1E" w14:paraId="57915F45" w14:textId="77777777" w:rsidTr="004B5209">
        <w:tc>
          <w:tcPr>
            <w:tcW w:w="4322" w:type="dxa"/>
            <w:tcBorders>
              <w:top w:val="single" w:sz="4" w:space="0" w:color="auto"/>
            </w:tcBorders>
          </w:tcPr>
          <w:p w14:paraId="7B67A4A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22459A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28A97018" w14:textId="77777777" w:rsidTr="004B5209">
        <w:tc>
          <w:tcPr>
            <w:tcW w:w="4322" w:type="dxa"/>
          </w:tcPr>
          <w:p w14:paraId="7F00CBF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5C9D5370"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w:t>
            </w:r>
            <w:r w:rsidR="00155CAC" w:rsidRPr="007A3A1E">
              <w:rPr>
                <w:rFonts w:ascii="Arial" w:hAnsi="Arial" w:cs="Arial"/>
                <w:lang w:val="ca-ES"/>
              </w:rPr>
              <w:t>ls</w:t>
            </w:r>
            <w:r w:rsidRPr="007A3A1E">
              <w:rPr>
                <w:rFonts w:ascii="Arial" w:hAnsi="Arial" w:cs="Arial"/>
                <w:lang w:val="ca-ES"/>
              </w:rPr>
              <w:t xml:space="preserve"> serveis</w:t>
            </w:r>
            <w:r w:rsidR="00155CAC" w:rsidRPr="007A3A1E">
              <w:rPr>
                <w:rFonts w:ascii="Arial" w:hAnsi="Arial" w:cs="Arial"/>
                <w:lang w:val="ca-ES"/>
              </w:rPr>
              <w:t xml:space="preserve"> i subscripcions gestionades per l’usuari</w:t>
            </w:r>
            <w:r w:rsidRPr="007A3A1E">
              <w:rPr>
                <w:rFonts w:ascii="Arial" w:hAnsi="Arial" w:cs="Arial"/>
                <w:lang w:val="ca-ES"/>
              </w:rPr>
              <w:t>.</w:t>
            </w:r>
            <w:r w:rsidR="00155CAC" w:rsidRPr="007A3A1E">
              <w:rPr>
                <w:rFonts w:ascii="Arial" w:hAnsi="Arial" w:cs="Arial"/>
                <w:lang w:val="ca-ES"/>
              </w:rPr>
              <w:t xml:space="preserve"> En cas que sigui l’administrador, serà una vista del catàleg amb un filtre més potent.</w:t>
            </w:r>
          </w:p>
          <w:p w14:paraId="1A96DD03"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Consultar els serveis que tenen comentaris sense veure.</w:t>
            </w:r>
          </w:p>
        </w:tc>
      </w:tr>
      <w:tr w:rsidR="006833BF" w:rsidRPr="007A3A1E" w14:paraId="583EE2DA" w14:textId="77777777" w:rsidTr="004B5209">
        <w:tc>
          <w:tcPr>
            <w:tcW w:w="4322" w:type="dxa"/>
          </w:tcPr>
          <w:p w14:paraId="073DFE72" w14:textId="5ECDA50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05717F4"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D316888" w14:textId="77777777" w:rsidTr="004B5209">
        <w:tc>
          <w:tcPr>
            <w:tcW w:w="4322" w:type="dxa"/>
            <w:tcBorders>
              <w:bottom w:val="single" w:sz="4" w:space="0" w:color="auto"/>
            </w:tcBorders>
          </w:tcPr>
          <w:p w14:paraId="7F919EBB" w14:textId="7589AC77"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10836E76"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5CDD3A59" w14:textId="77777777" w:rsidR="00E849A3" w:rsidRPr="007A3A1E" w:rsidRDefault="00E849A3" w:rsidP="00273163">
      <w:pPr>
        <w:pStyle w:val="Ttulo3"/>
        <w:spacing w:line="360" w:lineRule="auto"/>
        <w:rPr>
          <w:rFonts w:ascii="Arial" w:hAnsi="Arial" w:cs="Arial"/>
          <w:lang w:val="ca-ES"/>
        </w:rPr>
      </w:pPr>
      <w:bookmarkStart w:id="52" w:name="_Toc291102810"/>
      <w:r w:rsidRPr="007A3A1E">
        <w:rPr>
          <w:rFonts w:ascii="Arial" w:hAnsi="Arial" w:cs="Arial"/>
          <w:lang w:val="ca-ES"/>
        </w:rPr>
        <w:t xml:space="preserve">4.1.7 </w:t>
      </w:r>
      <w:r w:rsidR="00155CAC" w:rsidRPr="007A3A1E">
        <w:rPr>
          <w:rFonts w:ascii="Arial" w:hAnsi="Arial" w:cs="Arial"/>
          <w:lang w:val="ca-ES"/>
        </w:rPr>
        <w:t>Cerca</w:t>
      </w:r>
      <w:r w:rsidRPr="007A3A1E">
        <w:rPr>
          <w:rFonts w:ascii="Arial" w:hAnsi="Arial" w:cs="Arial"/>
          <w:lang w:val="ca-ES"/>
        </w:rPr>
        <w:t xml:space="preserve"> d’usuaris</w:t>
      </w:r>
      <w:bookmarkEnd w:id="52"/>
    </w:p>
    <w:tbl>
      <w:tblPr>
        <w:tblStyle w:val="Tablaconcuadrcula"/>
        <w:tblW w:w="0" w:type="auto"/>
        <w:tblLook w:val="04A0" w:firstRow="1" w:lastRow="0" w:firstColumn="1" w:lastColumn="0" w:noHBand="0" w:noVBand="1"/>
      </w:tblPr>
      <w:tblGrid>
        <w:gridCol w:w="4322"/>
        <w:gridCol w:w="4322"/>
      </w:tblGrid>
      <w:tr w:rsidR="00E849A3" w:rsidRPr="007A3A1E" w14:paraId="1B03D244" w14:textId="77777777" w:rsidTr="004B5209">
        <w:tc>
          <w:tcPr>
            <w:tcW w:w="4322" w:type="dxa"/>
            <w:tcBorders>
              <w:bottom w:val="single" w:sz="4" w:space="0" w:color="auto"/>
            </w:tcBorders>
          </w:tcPr>
          <w:p w14:paraId="2E14611E"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EDE8E3E"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Cerca d’usuaris</w:t>
            </w:r>
          </w:p>
        </w:tc>
      </w:tr>
      <w:tr w:rsidR="00E849A3" w:rsidRPr="007A3A1E" w14:paraId="59977819" w14:textId="77777777" w:rsidTr="004B5209">
        <w:tc>
          <w:tcPr>
            <w:tcW w:w="4322" w:type="dxa"/>
            <w:tcBorders>
              <w:top w:val="single" w:sz="4" w:space="0" w:color="auto"/>
            </w:tcBorders>
          </w:tcPr>
          <w:p w14:paraId="7CA64A3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12797C05"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w:t>
            </w:r>
            <w:r w:rsidR="00E849A3" w:rsidRPr="007A3A1E">
              <w:rPr>
                <w:rFonts w:ascii="Arial" w:hAnsi="Arial" w:cs="Arial"/>
                <w:lang w:val="ca-ES"/>
              </w:rPr>
              <w:t>dministrador</w:t>
            </w:r>
          </w:p>
        </w:tc>
      </w:tr>
      <w:tr w:rsidR="00E849A3" w:rsidRPr="007A3A1E" w14:paraId="53C9A481" w14:textId="77777777" w:rsidTr="004B5209">
        <w:tc>
          <w:tcPr>
            <w:tcW w:w="4322" w:type="dxa"/>
          </w:tcPr>
          <w:p w14:paraId="22E73E56"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1C4F2842"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la cerca mitjançant d’un filtre dels usuaris registrats a l’aplicació</w:t>
            </w:r>
            <w:r w:rsidR="00E849A3" w:rsidRPr="007A3A1E">
              <w:rPr>
                <w:rFonts w:ascii="Arial" w:hAnsi="Arial" w:cs="Arial"/>
                <w:lang w:val="ca-ES"/>
              </w:rPr>
              <w:t>.</w:t>
            </w:r>
          </w:p>
          <w:p w14:paraId="030AB14E" w14:textId="77777777" w:rsidR="002F30AE" w:rsidRPr="007A3A1E" w:rsidRDefault="002F30AE" w:rsidP="00273163">
            <w:pPr>
              <w:spacing w:line="360" w:lineRule="auto"/>
              <w:jc w:val="both"/>
              <w:rPr>
                <w:rFonts w:ascii="Arial" w:hAnsi="Arial" w:cs="Arial"/>
                <w:lang w:val="ca-ES"/>
              </w:rPr>
            </w:pPr>
          </w:p>
          <w:p w14:paraId="23C83C9A" w14:textId="77777777" w:rsidR="00155CAC" w:rsidRPr="007A3A1E" w:rsidRDefault="00C85AEA" w:rsidP="00273163">
            <w:pPr>
              <w:spacing w:line="360" w:lineRule="auto"/>
              <w:jc w:val="both"/>
              <w:rPr>
                <w:rFonts w:ascii="Arial" w:hAnsi="Arial" w:cs="Arial"/>
                <w:lang w:val="ca-ES"/>
              </w:rPr>
            </w:pPr>
            <w:r w:rsidRPr="007A3A1E">
              <w:rPr>
                <w:rFonts w:ascii="Arial" w:hAnsi="Arial" w:cs="Arial"/>
                <w:lang w:val="ca-ES"/>
              </w:rPr>
              <w:t>Habilita l’edició, la creació i l’eliminació d’usuaris.</w:t>
            </w:r>
          </w:p>
        </w:tc>
      </w:tr>
      <w:tr w:rsidR="00155CAC" w:rsidRPr="007A3A1E" w14:paraId="7644EB03" w14:textId="77777777" w:rsidTr="004B5209">
        <w:tc>
          <w:tcPr>
            <w:tcW w:w="4322" w:type="dxa"/>
          </w:tcPr>
          <w:p w14:paraId="79B8CA6B" w14:textId="25B08D68" w:rsidR="00155CAC" w:rsidRPr="007A3A1E" w:rsidRDefault="00155CAC" w:rsidP="00273163">
            <w:pPr>
              <w:spacing w:line="360" w:lineRule="auto"/>
              <w:rPr>
                <w:rFonts w:ascii="Arial" w:hAnsi="Arial" w:cs="Arial"/>
                <w:b/>
                <w:lang w:val="ca-ES"/>
              </w:rPr>
            </w:pPr>
            <w:r w:rsidRPr="007A3A1E">
              <w:rPr>
                <w:rFonts w:ascii="Arial" w:hAnsi="Arial" w:cs="Arial"/>
                <w:b/>
                <w:lang w:val="ca-ES"/>
              </w:rPr>
              <w:t>Pre</w:t>
            </w:r>
            <w:r w:rsidR="006833BF" w:rsidRPr="007A3A1E">
              <w:rPr>
                <w:rFonts w:ascii="Arial" w:hAnsi="Arial" w:cs="Arial"/>
                <w:b/>
                <w:lang w:val="ca-ES"/>
              </w:rPr>
              <w:t>-</w:t>
            </w:r>
            <w:r w:rsidRPr="007A3A1E">
              <w:rPr>
                <w:rFonts w:ascii="Arial" w:hAnsi="Arial" w:cs="Arial"/>
                <w:b/>
                <w:lang w:val="ca-ES"/>
              </w:rPr>
              <w:t>condicions</w:t>
            </w:r>
          </w:p>
        </w:tc>
        <w:tc>
          <w:tcPr>
            <w:tcW w:w="4322" w:type="dxa"/>
          </w:tcPr>
          <w:p w14:paraId="413A57B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E849A3" w:rsidRPr="007A3A1E" w14:paraId="6B2DA136" w14:textId="77777777" w:rsidTr="004B5209">
        <w:tc>
          <w:tcPr>
            <w:tcW w:w="4322" w:type="dxa"/>
            <w:tcBorders>
              <w:bottom w:val="single" w:sz="4" w:space="0" w:color="auto"/>
            </w:tcBorders>
          </w:tcPr>
          <w:p w14:paraId="4CF8CDDF" w14:textId="012D92BF" w:rsidR="00E849A3" w:rsidRPr="007A3A1E" w:rsidRDefault="00E849A3" w:rsidP="00273163">
            <w:pPr>
              <w:spacing w:line="360" w:lineRule="auto"/>
              <w:rPr>
                <w:rFonts w:ascii="Arial" w:hAnsi="Arial" w:cs="Arial"/>
                <w:b/>
                <w:lang w:val="ca-ES"/>
              </w:rPr>
            </w:pPr>
            <w:r w:rsidRPr="007A3A1E">
              <w:rPr>
                <w:rFonts w:ascii="Arial" w:hAnsi="Arial" w:cs="Arial"/>
                <w:b/>
                <w:lang w:val="ca-ES"/>
              </w:rPr>
              <w:t>Post</w:t>
            </w:r>
            <w:r w:rsidR="006833BF" w:rsidRPr="007A3A1E">
              <w:rPr>
                <w:rFonts w:ascii="Arial" w:hAnsi="Arial" w:cs="Arial"/>
                <w:b/>
                <w:lang w:val="ca-ES"/>
              </w:rPr>
              <w:t>-</w:t>
            </w:r>
            <w:r w:rsidRPr="007A3A1E">
              <w:rPr>
                <w:rFonts w:ascii="Arial" w:hAnsi="Arial" w:cs="Arial"/>
                <w:b/>
                <w:lang w:val="ca-ES"/>
              </w:rPr>
              <w:t>condicions</w:t>
            </w:r>
          </w:p>
        </w:tc>
        <w:tc>
          <w:tcPr>
            <w:tcW w:w="4322" w:type="dxa"/>
            <w:tcBorders>
              <w:bottom w:val="single" w:sz="4" w:space="0" w:color="auto"/>
            </w:tcBorders>
          </w:tcPr>
          <w:p w14:paraId="7FFEC0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Cap</w:t>
            </w:r>
          </w:p>
        </w:tc>
      </w:tr>
    </w:tbl>
    <w:p w14:paraId="03E847FA" w14:textId="77777777" w:rsidR="00C85AEA" w:rsidRPr="007A3A1E" w:rsidRDefault="00C85AEA" w:rsidP="00273163">
      <w:pPr>
        <w:pStyle w:val="Ttulo3"/>
        <w:spacing w:line="360" w:lineRule="auto"/>
        <w:rPr>
          <w:rFonts w:ascii="Arial" w:hAnsi="Arial" w:cs="Arial"/>
          <w:lang w:val="ca-ES"/>
        </w:rPr>
      </w:pPr>
      <w:bookmarkStart w:id="53" w:name="_Toc291102811"/>
      <w:r w:rsidRPr="007A3A1E">
        <w:rPr>
          <w:rFonts w:ascii="Arial" w:hAnsi="Arial" w:cs="Arial"/>
          <w:lang w:val="ca-ES"/>
        </w:rPr>
        <w:t>4.1.8 Edició d’usuaris</w:t>
      </w:r>
      <w:bookmarkEnd w:id="53"/>
    </w:p>
    <w:tbl>
      <w:tblPr>
        <w:tblStyle w:val="Tablaconcuadrcula"/>
        <w:tblW w:w="0" w:type="auto"/>
        <w:tblLook w:val="04A0" w:firstRow="1" w:lastRow="0" w:firstColumn="1" w:lastColumn="0" w:noHBand="0" w:noVBand="1"/>
      </w:tblPr>
      <w:tblGrid>
        <w:gridCol w:w="4322"/>
        <w:gridCol w:w="4322"/>
      </w:tblGrid>
      <w:tr w:rsidR="00C85AEA" w:rsidRPr="007A3A1E" w14:paraId="5FAFB709" w14:textId="77777777" w:rsidTr="004B5209">
        <w:tc>
          <w:tcPr>
            <w:tcW w:w="4322" w:type="dxa"/>
            <w:tcBorders>
              <w:bottom w:val="single" w:sz="4" w:space="0" w:color="auto"/>
            </w:tcBorders>
          </w:tcPr>
          <w:p w14:paraId="011E009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770A42C0"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Edició d’usuaris</w:t>
            </w:r>
          </w:p>
        </w:tc>
      </w:tr>
      <w:tr w:rsidR="00C85AEA" w:rsidRPr="007A3A1E" w14:paraId="76910665" w14:textId="77777777" w:rsidTr="004B5209">
        <w:tc>
          <w:tcPr>
            <w:tcW w:w="4322" w:type="dxa"/>
            <w:tcBorders>
              <w:top w:val="single" w:sz="4" w:space="0" w:color="auto"/>
            </w:tcBorders>
          </w:tcPr>
          <w:p w14:paraId="730DC03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7194DA8B"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Administrador</w:t>
            </w:r>
          </w:p>
        </w:tc>
      </w:tr>
      <w:tr w:rsidR="00C85AEA" w:rsidRPr="007A3A1E" w14:paraId="155C2874" w14:textId="77777777" w:rsidTr="004B5209">
        <w:tc>
          <w:tcPr>
            <w:tcW w:w="4322" w:type="dxa"/>
          </w:tcPr>
          <w:p w14:paraId="34AF534B"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51B2ECD"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l’edició de les dades personals d’un usuari en particular.</w:t>
            </w:r>
          </w:p>
          <w:p w14:paraId="3EDF3E0C"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eliminar el registre de l’usuari.</w:t>
            </w:r>
          </w:p>
        </w:tc>
      </w:tr>
      <w:tr w:rsidR="006833BF" w:rsidRPr="007A3A1E" w14:paraId="70A34675" w14:textId="77777777" w:rsidTr="004B5209">
        <w:tc>
          <w:tcPr>
            <w:tcW w:w="4322" w:type="dxa"/>
          </w:tcPr>
          <w:p w14:paraId="0B88B8AB" w14:textId="234EAF2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17213963"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6833BF" w:rsidRPr="007A3A1E" w14:paraId="36312160" w14:textId="77777777" w:rsidTr="004B5209">
        <w:tc>
          <w:tcPr>
            <w:tcW w:w="4322" w:type="dxa"/>
            <w:tcBorders>
              <w:bottom w:val="single" w:sz="4" w:space="0" w:color="auto"/>
            </w:tcBorders>
          </w:tcPr>
          <w:p w14:paraId="42D2D8E3" w14:textId="43B7B138"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DD742F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L’edició o l’eliminació de l’usuari ha de quedar registrat a la base de dades.</w:t>
            </w:r>
          </w:p>
        </w:tc>
      </w:tr>
    </w:tbl>
    <w:p w14:paraId="15DA2E54" w14:textId="77777777" w:rsidR="00C85AEA" w:rsidRPr="007A3A1E" w:rsidRDefault="00C85AEA" w:rsidP="00273163">
      <w:pPr>
        <w:spacing w:line="360" w:lineRule="auto"/>
        <w:rPr>
          <w:rFonts w:ascii="Arial" w:hAnsi="Arial" w:cs="Arial"/>
          <w:lang w:val="ca-ES"/>
        </w:rPr>
      </w:pPr>
    </w:p>
    <w:p w14:paraId="3ACB0EEB" w14:textId="0F3EA5F9" w:rsidR="003F5C26" w:rsidRPr="007A3A1E" w:rsidRDefault="00402412" w:rsidP="00273163">
      <w:pPr>
        <w:pStyle w:val="Ttulo2"/>
        <w:spacing w:line="360" w:lineRule="auto"/>
        <w:rPr>
          <w:rFonts w:ascii="Arial" w:hAnsi="Arial" w:cs="Arial"/>
          <w:lang w:val="ca-ES"/>
        </w:rPr>
      </w:pPr>
      <w:bookmarkStart w:id="54" w:name="_Toc291102812"/>
      <w:r w:rsidRPr="007A3A1E">
        <w:rPr>
          <w:rFonts w:ascii="Arial" w:hAnsi="Arial" w:cs="Arial"/>
          <w:lang w:val="ca-ES"/>
        </w:rPr>
        <w:lastRenderedPageBreak/>
        <w:t>4.2 Diagrama de classes</w:t>
      </w:r>
      <w:bookmarkEnd w:id="54"/>
    </w:p>
    <w:p w14:paraId="1BE5A733" w14:textId="7BDFC1FB" w:rsidR="003F5C26" w:rsidRPr="007A3A1E" w:rsidRDefault="003F5C26" w:rsidP="00273163">
      <w:pPr>
        <w:spacing w:line="360" w:lineRule="auto"/>
        <w:jc w:val="both"/>
        <w:rPr>
          <w:rFonts w:ascii="Arial" w:hAnsi="Arial" w:cs="Arial"/>
          <w:sz w:val="24"/>
          <w:szCs w:val="24"/>
          <w:lang w:val="ca-ES"/>
        </w:rPr>
      </w:pPr>
      <w:r w:rsidRPr="007A3A1E">
        <w:rPr>
          <w:rFonts w:ascii="Arial" w:hAnsi="Arial" w:cs="Arial"/>
          <w:sz w:val="24"/>
          <w:szCs w:val="24"/>
          <w:lang w:val="ca-ES"/>
        </w:rPr>
        <w:t>Un diagrama de classes é</w:t>
      </w:r>
      <w:r w:rsidR="00402412" w:rsidRPr="007A3A1E">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7A3A1E">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7A3A1E" w14:paraId="061D41B1" w14:textId="77777777" w:rsidTr="003F5C26">
        <w:tc>
          <w:tcPr>
            <w:tcW w:w="4322" w:type="dxa"/>
            <w:shd w:val="clear" w:color="auto" w:fill="4F81BD" w:themeFill="accent1"/>
          </w:tcPr>
          <w:p w14:paraId="3C1EC2E0"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7A3A1E" w:rsidRDefault="003F5C26" w:rsidP="00273163">
            <w:pPr>
              <w:spacing w:line="360" w:lineRule="auto"/>
              <w:rPr>
                <w:rFonts w:ascii="Arial" w:hAnsi="Arial"/>
                <w:lang w:val="ca-ES"/>
              </w:rPr>
            </w:pPr>
            <w:r w:rsidRPr="007A3A1E">
              <w:rPr>
                <w:rFonts w:ascii="Arial" w:hAnsi="Arial"/>
                <w:lang w:val="ca-ES"/>
              </w:rPr>
              <w:t>Servei</w:t>
            </w:r>
          </w:p>
        </w:tc>
      </w:tr>
      <w:tr w:rsidR="003F5C26" w:rsidRPr="007A3A1E" w14:paraId="1219F2F9" w14:textId="77777777" w:rsidTr="003F5C26">
        <w:tc>
          <w:tcPr>
            <w:tcW w:w="4322" w:type="dxa"/>
            <w:shd w:val="clear" w:color="auto" w:fill="auto"/>
          </w:tcPr>
          <w:p w14:paraId="2B6DD0F0"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7A3A1E" w:rsidRDefault="003F5C26" w:rsidP="00273163">
            <w:pPr>
              <w:spacing w:line="360" w:lineRule="auto"/>
              <w:rPr>
                <w:rFonts w:ascii="Arial" w:hAnsi="Arial"/>
                <w:lang w:val="ca-ES"/>
              </w:rPr>
            </w:pPr>
            <w:r w:rsidRPr="007A3A1E">
              <w:rPr>
                <w:rFonts w:ascii="Arial" w:hAnsi="Arial"/>
                <w:lang w:val="ca-ES"/>
              </w:rPr>
              <w:t>Sistema d’informació</w:t>
            </w:r>
          </w:p>
        </w:tc>
      </w:tr>
      <w:tr w:rsidR="003F5C26" w:rsidRPr="007A3A1E" w14:paraId="115741EC" w14:textId="77777777" w:rsidTr="003F5C26">
        <w:tc>
          <w:tcPr>
            <w:tcW w:w="4322" w:type="dxa"/>
            <w:shd w:val="clear" w:color="auto" w:fill="auto"/>
          </w:tcPr>
          <w:p w14:paraId="088B00D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7A3A1E" w:rsidRDefault="003F5C26" w:rsidP="00273163">
            <w:pPr>
              <w:spacing w:line="360" w:lineRule="auto"/>
              <w:rPr>
                <w:rFonts w:ascii="Arial" w:hAnsi="Arial"/>
                <w:lang w:val="ca-ES"/>
              </w:rPr>
            </w:pPr>
            <w:r w:rsidRPr="007A3A1E">
              <w:rPr>
                <w:rFonts w:ascii="Arial" w:hAnsi="Arial"/>
                <w:lang w:val="ca-ES"/>
              </w:rPr>
              <w:t>Subscripció</w:t>
            </w:r>
          </w:p>
        </w:tc>
      </w:tr>
      <w:tr w:rsidR="003F5C26" w:rsidRPr="007A3A1E" w14:paraId="65E18832" w14:textId="77777777" w:rsidTr="003F5C26">
        <w:tc>
          <w:tcPr>
            <w:tcW w:w="4322" w:type="dxa"/>
            <w:shd w:val="clear" w:color="auto" w:fill="auto"/>
          </w:tcPr>
          <w:p w14:paraId="5B88B46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7A3A1E" w:rsidRDefault="003F5C26" w:rsidP="00273163">
            <w:pPr>
              <w:spacing w:line="360" w:lineRule="auto"/>
              <w:rPr>
                <w:rFonts w:ascii="Arial" w:hAnsi="Arial"/>
                <w:lang w:val="ca-ES"/>
              </w:rPr>
            </w:pPr>
            <w:r w:rsidRPr="007A3A1E">
              <w:rPr>
                <w:rFonts w:ascii="Arial" w:hAnsi="Arial"/>
                <w:lang w:val="ca-ES"/>
              </w:rPr>
              <w:t>Operació</w:t>
            </w:r>
          </w:p>
        </w:tc>
      </w:tr>
      <w:tr w:rsidR="003F5C26" w:rsidRPr="007A3A1E" w14:paraId="12B0963C" w14:textId="77777777" w:rsidTr="003F5C26">
        <w:tc>
          <w:tcPr>
            <w:tcW w:w="4322" w:type="dxa"/>
            <w:shd w:val="clear" w:color="auto" w:fill="auto"/>
          </w:tcPr>
          <w:p w14:paraId="1832D37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7A3A1E" w:rsidRDefault="003F5C26" w:rsidP="00273163">
            <w:pPr>
              <w:spacing w:line="360" w:lineRule="auto"/>
              <w:rPr>
                <w:rFonts w:ascii="Arial" w:hAnsi="Arial"/>
                <w:lang w:val="ca-ES"/>
              </w:rPr>
            </w:pPr>
            <w:r w:rsidRPr="007A3A1E">
              <w:rPr>
                <w:rFonts w:ascii="Arial" w:hAnsi="Arial"/>
                <w:lang w:val="ca-ES"/>
              </w:rPr>
              <w:t>Tecnologia</w:t>
            </w:r>
          </w:p>
        </w:tc>
      </w:tr>
      <w:tr w:rsidR="003F5C26" w:rsidRPr="007A3A1E" w14:paraId="4128CF7F" w14:textId="77777777" w:rsidTr="003F5C26">
        <w:tc>
          <w:tcPr>
            <w:tcW w:w="4322" w:type="dxa"/>
            <w:shd w:val="clear" w:color="auto" w:fill="auto"/>
          </w:tcPr>
          <w:p w14:paraId="1B80386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7A3A1E" w:rsidRDefault="003F5C26" w:rsidP="00273163">
            <w:pPr>
              <w:spacing w:line="360" w:lineRule="auto"/>
              <w:rPr>
                <w:rFonts w:ascii="Arial" w:hAnsi="Arial"/>
                <w:lang w:val="ca-ES"/>
              </w:rPr>
            </w:pPr>
            <w:r w:rsidRPr="007A3A1E">
              <w:rPr>
                <w:rFonts w:ascii="Arial" w:hAnsi="Arial"/>
                <w:lang w:val="ca-ES"/>
              </w:rPr>
              <w:t>Metamodel</w:t>
            </w:r>
          </w:p>
        </w:tc>
      </w:tr>
      <w:tr w:rsidR="003F5C26" w:rsidRPr="007A3A1E" w14:paraId="5E0F0365" w14:textId="77777777" w:rsidTr="003F5C26">
        <w:tc>
          <w:tcPr>
            <w:tcW w:w="4322" w:type="dxa"/>
            <w:shd w:val="clear" w:color="auto" w:fill="auto"/>
          </w:tcPr>
          <w:p w14:paraId="55AD10B4"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7A3A1E" w:rsidRDefault="003F5C26" w:rsidP="00273163">
            <w:pPr>
              <w:spacing w:line="360" w:lineRule="auto"/>
              <w:rPr>
                <w:rFonts w:ascii="Arial" w:hAnsi="Arial"/>
                <w:lang w:val="ca-ES"/>
              </w:rPr>
            </w:pPr>
            <w:r w:rsidRPr="007A3A1E">
              <w:rPr>
                <w:rFonts w:ascii="Arial" w:hAnsi="Arial"/>
                <w:lang w:val="ca-ES"/>
              </w:rPr>
              <w:t>Comentari</w:t>
            </w:r>
          </w:p>
        </w:tc>
      </w:tr>
      <w:tr w:rsidR="003F5C26" w:rsidRPr="007A3A1E" w14:paraId="672712C8" w14:textId="77777777" w:rsidTr="003F5C26">
        <w:tc>
          <w:tcPr>
            <w:tcW w:w="4322" w:type="dxa"/>
            <w:shd w:val="clear" w:color="auto" w:fill="auto"/>
          </w:tcPr>
          <w:p w14:paraId="010218E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7A3A1E" w:rsidRDefault="003F5C26" w:rsidP="00273163">
            <w:pPr>
              <w:spacing w:line="360" w:lineRule="auto"/>
              <w:rPr>
                <w:rFonts w:ascii="Arial" w:hAnsi="Arial"/>
                <w:lang w:val="ca-ES"/>
              </w:rPr>
            </w:pPr>
            <w:r w:rsidRPr="007A3A1E">
              <w:rPr>
                <w:rFonts w:ascii="Arial" w:hAnsi="Arial"/>
                <w:lang w:val="ca-ES"/>
              </w:rPr>
              <w:t>Responsable</w:t>
            </w:r>
          </w:p>
        </w:tc>
      </w:tr>
      <w:tr w:rsidR="003F5C26" w:rsidRPr="007A3A1E" w14:paraId="65E80472" w14:textId="77777777" w:rsidTr="003F5C26">
        <w:tc>
          <w:tcPr>
            <w:tcW w:w="4322" w:type="dxa"/>
            <w:shd w:val="clear" w:color="auto" w:fill="auto"/>
          </w:tcPr>
          <w:p w14:paraId="6108775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7A3A1E" w:rsidRDefault="003F5C26" w:rsidP="00273163">
            <w:pPr>
              <w:spacing w:line="360" w:lineRule="auto"/>
              <w:rPr>
                <w:rFonts w:ascii="Arial" w:hAnsi="Arial"/>
                <w:lang w:val="ca-ES"/>
              </w:rPr>
            </w:pPr>
            <w:r w:rsidRPr="007A3A1E">
              <w:rPr>
                <w:rFonts w:ascii="Arial" w:hAnsi="Arial"/>
                <w:lang w:val="ca-ES"/>
              </w:rPr>
              <w:t>Rol</w:t>
            </w:r>
          </w:p>
        </w:tc>
      </w:tr>
      <w:tr w:rsidR="003F5C26" w:rsidRPr="007A3A1E" w14:paraId="325A6B16" w14:textId="77777777" w:rsidTr="003F5C26">
        <w:tc>
          <w:tcPr>
            <w:tcW w:w="4322" w:type="dxa"/>
            <w:shd w:val="clear" w:color="auto" w:fill="auto"/>
          </w:tcPr>
          <w:p w14:paraId="10FF6AA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7A3A1E" w:rsidRDefault="003F5C26" w:rsidP="00273163">
            <w:pPr>
              <w:spacing w:line="360" w:lineRule="auto"/>
              <w:rPr>
                <w:rFonts w:ascii="Arial" w:hAnsi="Arial"/>
                <w:lang w:val="ca-ES"/>
              </w:rPr>
            </w:pPr>
            <w:r w:rsidRPr="007A3A1E">
              <w:rPr>
                <w:rFonts w:ascii="Arial" w:hAnsi="Arial"/>
                <w:lang w:val="ca-ES"/>
              </w:rPr>
              <w:t>Etiqueta</w:t>
            </w:r>
          </w:p>
        </w:tc>
      </w:tr>
      <w:tr w:rsidR="003F5C26" w:rsidRPr="007A3A1E" w14:paraId="1D6873EC" w14:textId="77777777" w:rsidTr="003F5C26">
        <w:tc>
          <w:tcPr>
            <w:tcW w:w="4322" w:type="dxa"/>
            <w:shd w:val="clear" w:color="auto" w:fill="auto"/>
          </w:tcPr>
          <w:p w14:paraId="51CAF7F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7A3A1E" w:rsidRDefault="003F5C26" w:rsidP="00273163">
            <w:pPr>
              <w:spacing w:line="360" w:lineRule="auto"/>
              <w:rPr>
                <w:rFonts w:ascii="Arial" w:hAnsi="Arial"/>
                <w:lang w:val="ca-ES"/>
              </w:rPr>
            </w:pPr>
            <w:r w:rsidRPr="007A3A1E">
              <w:rPr>
                <w:rFonts w:ascii="Arial" w:hAnsi="Arial"/>
                <w:lang w:val="ca-ES"/>
              </w:rPr>
              <w:t>Estat</w:t>
            </w:r>
          </w:p>
        </w:tc>
      </w:tr>
      <w:tr w:rsidR="003F5C26" w:rsidRPr="007A3A1E" w14:paraId="5533502E" w14:textId="77777777" w:rsidTr="003F5C26">
        <w:tc>
          <w:tcPr>
            <w:tcW w:w="4322" w:type="dxa"/>
            <w:shd w:val="clear" w:color="auto" w:fill="auto"/>
          </w:tcPr>
          <w:p w14:paraId="4B33D8F6" w14:textId="77777777" w:rsidR="003F5C26" w:rsidRPr="007A3A1E"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7A3A1E" w:rsidRDefault="003F5C26" w:rsidP="00273163">
            <w:pPr>
              <w:spacing w:line="360" w:lineRule="auto"/>
              <w:rPr>
                <w:rFonts w:ascii="Arial" w:hAnsi="Arial"/>
                <w:lang w:val="ca-ES"/>
              </w:rPr>
            </w:pPr>
            <w:r w:rsidRPr="007A3A1E">
              <w:rPr>
                <w:rFonts w:ascii="Arial" w:hAnsi="Arial"/>
                <w:lang w:val="ca-ES"/>
              </w:rPr>
              <w:t>Tipus_ip</w:t>
            </w:r>
          </w:p>
        </w:tc>
      </w:tr>
      <w:tr w:rsidR="003F5C26" w:rsidRPr="007A3A1E" w14:paraId="0DD56411" w14:textId="77777777" w:rsidTr="003F5C26">
        <w:tc>
          <w:tcPr>
            <w:tcW w:w="4322" w:type="dxa"/>
            <w:shd w:val="clear" w:color="auto" w:fill="F79646" w:themeFill="accent6"/>
          </w:tcPr>
          <w:p w14:paraId="2C97C6AF"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d’enllaç</w:t>
            </w:r>
            <w:r w:rsidRPr="007A3A1E">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7A3A1E" w:rsidRDefault="003F5C26" w:rsidP="00273163">
            <w:pPr>
              <w:spacing w:line="360" w:lineRule="auto"/>
              <w:rPr>
                <w:rFonts w:ascii="Arial" w:hAnsi="Arial"/>
                <w:lang w:val="ca-ES"/>
              </w:rPr>
            </w:pPr>
            <w:r w:rsidRPr="007A3A1E">
              <w:rPr>
                <w:rFonts w:ascii="Arial" w:hAnsi="Arial"/>
                <w:lang w:val="ca-ES"/>
              </w:rPr>
              <w:t>Subscripció_Operació</w:t>
            </w:r>
          </w:p>
        </w:tc>
      </w:tr>
      <w:tr w:rsidR="003F5C26" w:rsidRPr="007A3A1E" w14:paraId="207A485E" w14:textId="77777777" w:rsidTr="003F5C26">
        <w:tc>
          <w:tcPr>
            <w:tcW w:w="4322" w:type="dxa"/>
            <w:shd w:val="clear" w:color="auto" w:fill="auto"/>
          </w:tcPr>
          <w:p w14:paraId="4E6C8710"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7A3A1E" w:rsidRDefault="003F5C26" w:rsidP="00273163">
            <w:pPr>
              <w:spacing w:line="360" w:lineRule="auto"/>
              <w:rPr>
                <w:rFonts w:ascii="Arial" w:hAnsi="Arial"/>
                <w:lang w:val="ca-ES"/>
              </w:rPr>
            </w:pPr>
            <w:r w:rsidRPr="007A3A1E">
              <w:rPr>
                <w:rFonts w:ascii="Arial" w:hAnsi="Arial"/>
                <w:lang w:val="ca-ES"/>
              </w:rPr>
              <w:t>Servei_Responsable</w:t>
            </w:r>
          </w:p>
        </w:tc>
      </w:tr>
      <w:tr w:rsidR="003F5C26" w:rsidRPr="007A3A1E" w14:paraId="73B56253" w14:textId="77777777" w:rsidTr="003F5C26">
        <w:tc>
          <w:tcPr>
            <w:tcW w:w="4322" w:type="dxa"/>
            <w:shd w:val="clear" w:color="auto" w:fill="auto"/>
          </w:tcPr>
          <w:p w14:paraId="0E36F3CD"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7A3A1E" w:rsidRDefault="003F5C26" w:rsidP="00273163">
            <w:pPr>
              <w:spacing w:line="360" w:lineRule="auto"/>
              <w:rPr>
                <w:rFonts w:ascii="Arial" w:hAnsi="Arial"/>
                <w:lang w:val="ca-ES"/>
              </w:rPr>
            </w:pPr>
            <w:r w:rsidRPr="007A3A1E">
              <w:rPr>
                <w:rFonts w:ascii="Arial" w:hAnsi="Arial"/>
                <w:lang w:val="ca-ES"/>
              </w:rPr>
              <w:t>Subscripció_Responsable</w:t>
            </w:r>
          </w:p>
        </w:tc>
      </w:tr>
      <w:tr w:rsidR="003F5C26" w:rsidRPr="007A3A1E" w14:paraId="4A906E11" w14:textId="77777777" w:rsidTr="003F5C26">
        <w:tc>
          <w:tcPr>
            <w:tcW w:w="4322" w:type="dxa"/>
            <w:shd w:val="clear" w:color="auto" w:fill="auto"/>
          </w:tcPr>
          <w:p w14:paraId="108A09C2"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7A3A1E" w:rsidRDefault="003F5C26" w:rsidP="00273163">
            <w:pPr>
              <w:spacing w:line="360" w:lineRule="auto"/>
              <w:rPr>
                <w:rFonts w:ascii="Arial" w:hAnsi="Arial"/>
                <w:lang w:val="ca-ES"/>
              </w:rPr>
            </w:pPr>
            <w:r w:rsidRPr="007A3A1E">
              <w:rPr>
                <w:rFonts w:ascii="Arial" w:hAnsi="Arial"/>
                <w:lang w:val="ca-ES"/>
              </w:rPr>
              <w:t>Servei_IP</w:t>
            </w:r>
          </w:p>
        </w:tc>
      </w:tr>
      <w:tr w:rsidR="003F5C26" w:rsidRPr="007A3A1E" w14:paraId="750B1F5E" w14:textId="77777777" w:rsidTr="003F5C26">
        <w:tc>
          <w:tcPr>
            <w:tcW w:w="4322" w:type="dxa"/>
            <w:shd w:val="clear" w:color="auto" w:fill="auto"/>
          </w:tcPr>
          <w:p w14:paraId="21DB6FA6"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7A3A1E" w:rsidRDefault="003F5C26" w:rsidP="00273163">
            <w:pPr>
              <w:spacing w:line="360" w:lineRule="auto"/>
              <w:rPr>
                <w:rFonts w:ascii="Arial" w:hAnsi="Arial"/>
                <w:lang w:val="ca-ES"/>
              </w:rPr>
            </w:pPr>
            <w:r w:rsidRPr="007A3A1E">
              <w:rPr>
                <w:rFonts w:ascii="Arial" w:hAnsi="Arial"/>
                <w:lang w:val="ca-ES"/>
              </w:rPr>
              <w:t>Subscripció_IP</w:t>
            </w:r>
          </w:p>
        </w:tc>
      </w:tr>
      <w:tr w:rsidR="003F5C26" w:rsidRPr="007A3A1E" w14:paraId="62ACD7F4" w14:textId="77777777" w:rsidTr="003F5C26">
        <w:tc>
          <w:tcPr>
            <w:tcW w:w="4322" w:type="dxa"/>
            <w:shd w:val="clear" w:color="auto" w:fill="auto"/>
          </w:tcPr>
          <w:p w14:paraId="46BF3CE1"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7A3A1E" w:rsidRDefault="003F5C26" w:rsidP="00273163">
            <w:pPr>
              <w:spacing w:line="360" w:lineRule="auto"/>
              <w:rPr>
                <w:rFonts w:ascii="Arial" w:hAnsi="Arial"/>
                <w:lang w:val="ca-ES"/>
              </w:rPr>
            </w:pPr>
            <w:r w:rsidRPr="007A3A1E">
              <w:rPr>
                <w:rFonts w:ascii="Arial" w:hAnsi="Arial"/>
                <w:lang w:val="ca-ES"/>
              </w:rPr>
              <w:t>Servei_Etiqueta</w:t>
            </w:r>
          </w:p>
        </w:tc>
      </w:tr>
    </w:tbl>
    <w:p w14:paraId="079B6561" w14:textId="77777777" w:rsidR="00C017BF" w:rsidRPr="007A3A1E" w:rsidRDefault="00C017BF" w:rsidP="00273163">
      <w:pPr>
        <w:spacing w:line="360" w:lineRule="auto"/>
        <w:jc w:val="both"/>
        <w:rPr>
          <w:rFonts w:ascii="Arial" w:hAnsi="Arial" w:cs="Arial"/>
          <w:sz w:val="24"/>
          <w:szCs w:val="24"/>
          <w:lang w:val="ca-ES"/>
        </w:rPr>
      </w:pPr>
    </w:p>
    <w:p w14:paraId="7171F707" w14:textId="08946079" w:rsidR="003F5C26"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lastRenderedPageBreak/>
        <w:t>Com podem veure, tenim taules mestres per els principals elements de la nostra aplicació. Un cop acabat el disseny del nostre model de dades a l’aplicació, va quedar com es mostra a la següent imatge:</w:t>
      </w:r>
    </w:p>
    <w:p w14:paraId="5BFBD589" w14:textId="3B41BDDD"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7A3A1E" w:rsidRDefault="003179C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la </w:t>
      </w:r>
      <w:r w:rsidR="009C7C4A" w:rsidRPr="007A3A1E">
        <w:rPr>
          <w:rFonts w:ascii="Arial" w:hAnsi="Arial" w:cs="Arial"/>
          <w:sz w:val="24"/>
          <w:szCs w:val="24"/>
          <w:lang w:val="ca-ES"/>
        </w:rPr>
        <w:t>part esquerre de l’esquema</w:t>
      </w:r>
      <w:r w:rsidRPr="007A3A1E">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7A3A1E">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A la part dreta de</w:t>
      </w:r>
      <w:r w:rsidR="002173DD" w:rsidRPr="007A3A1E">
        <w:rPr>
          <w:rFonts w:ascii="Arial" w:hAnsi="Arial" w:cs="Arial"/>
          <w:sz w:val="24"/>
          <w:szCs w:val="24"/>
          <w:lang w:val="ca-ES"/>
        </w:rPr>
        <w:t xml:space="preserve"> l’esquema</w:t>
      </w:r>
      <w:r w:rsidRPr="007A3A1E">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Pr="007A3A1E" w:rsidRDefault="00B76EDB" w:rsidP="00273163">
      <w:pPr>
        <w:spacing w:line="360" w:lineRule="auto"/>
        <w:jc w:val="both"/>
        <w:rPr>
          <w:rFonts w:ascii="Arial" w:hAnsi="Arial" w:cs="Arial"/>
          <w:sz w:val="24"/>
          <w:szCs w:val="24"/>
          <w:lang w:val="ca-ES"/>
        </w:rPr>
      </w:pPr>
      <w:r w:rsidRPr="007A3A1E">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7A3A1E">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7A3A1E">
        <w:rPr>
          <w:rFonts w:ascii="Arial" w:hAnsi="Arial" w:cs="Arial"/>
          <w:sz w:val="24"/>
          <w:szCs w:val="24"/>
          <w:lang w:val="ca-ES"/>
        </w:rPr>
        <w:t xml:space="preserve"> </w:t>
      </w:r>
    </w:p>
    <w:p w14:paraId="46E6253F" w14:textId="0B3AE628" w:rsidR="00DF061C" w:rsidRPr="007A3A1E" w:rsidRDefault="00640DE1" w:rsidP="00273163">
      <w:pPr>
        <w:spacing w:line="360" w:lineRule="auto"/>
        <w:jc w:val="both"/>
        <w:rPr>
          <w:rFonts w:ascii="Arial" w:hAnsi="Arial" w:cs="Arial"/>
          <w:sz w:val="24"/>
          <w:szCs w:val="24"/>
          <w:lang w:val="ca-ES"/>
        </w:rPr>
      </w:pPr>
      <w:r w:rsidRPr="007A3A1E">
        <w:rPr>
          <w:rFonts w:ascii="Arial" w:hAnsi="Arial" w:cs="Arial"/>
          <w:sz w:val="24"/>
          <w:szCs w:val="24"/>
          <w:lang w:val="ca-ES"/>
        </w:rPr>
        <w:lastRenderedPageBreak/>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Hi</w:t>
      </w:r>
      <w:r w:rsidR="002A3306" w:rsidRPr="007A3A1E">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7A3A1E" w:rsidRDefault="00B93BD1" w:rsidP="00273163">
      <w:pPr>
        <w:spacing w:line="360" w:lineRule="auto"/>
        <w:jc w:val="both"/>
        <w:rPr>
          <w:rFonts w:ascii="Arial" w:hAnsi="Arial" w:cs="Arial"/>
          <w:sz w:val="24"/>
          <w:szCs w:val="24"/>
          <w:lang w:val="ca-ES"/>
        </w:rPr>
      </w:pPr>
      <w:r w:rsidRPr="007A3A1E">
        <w:rPr>
          <w:rFonts w:ascii="Arial" w:hAnsi="Arial" w:cs="Arial"/>
          <w:sz w:val="24"/>
          <w:szCs w:val="24"/>
          <w:lang w:val="ca-ES"/>
        </w:rPr>
        <w:t>Es pot</w:t>
      </w:r>
      <w:r w:rsidR="002173DD" w:rsidRPr="007A3A1E">
        <w:rPr>
          <w:rFonts w:ascii="Arial" w:hAnsi="Arial" w:cs="Arial"/>
          <w:sz w:val="24"/>
          <w:szCs w:val="24"/>
          <w:lang w:val="ca-ES"/>
        </w:rPr>
        <w:t xml:space="preserve"> veure una imatge del model de classes als annexos, en una millor resolució.</w:t>
      </w:r>
    </w:p>
    <w:p w14:paraId="47327366" w14:textId="4AD475DE" w:rsidR="00017E48" w:rsidRPr="007A3A1E" w:rsidRDefault="001345AD" w:rsidP="00273163">
      <w:pPr>
        <w:pStyle w:val="Ttulo1"/>
        <w:spacing w:line="360" w:lineRule="auto"/>
        <w:jc w:val="both"/>
        <w:rPr>
          <w:rFonts w:ascii="Arial" w:hAnsi="Arial" w:cs="Arial"/>
          <w:lang w:val="ca-ES"/>
        </w:rPr>
      </w:pPr>
      <w:bookmarkStart w:id="55" w:name="_Toc291102813"/>
      <w:r w:rsidRPr="007A3A1E">
        <w:rPr>
          <w:rFonts w:ascii="Arial" w:hAnsi="Arial" w:cs="Arial"/>
          <w:lang w:val="ca-ES"/>
        </w:rPr>
        <w:t xml:space="preserve">5. </w:t>
      </w:r>
      <w:r w:rsidR="00B93BD1" w:rsidRPr="007A3A1E">
        <w:rPr>
          <w:rFonts w:ascii="Arial" w:hAnsi="Arial" w:cs="Arial"/>
          <w:lang w:val="ca-ES"/>
        </w:rPr>
        <w:t>Implementació</w:t>
      </w:r>
      <w:bookmarkEnd w:id="55"/>
    </w:p>
    <w:p w14:paraId="730EB5D6" w14:textId="53DCFB55" w:rsidR="00B93BD1" w:rsidRPr="007A3A1E" w:rsidRDefault="00B93BD1" w:rsidP="00273163">
      <w:pPr>
        <w:spacing w:line="360" w:lineRule="auto"/>
        <w:jc w:val="both"/>
        <w:rPr>
          <w:rFonts w:ascii="Arial" w:hAnsi="Arial"/>
          <w:sz w:val="24"/>
          <w:lang w:val="ca-ES"/>
        </w:rPr>
      </w:pPr>
      <w:r w:rsidRPr="007A3A1E">
        <w:rPr>
          <w:rFonts w:ascii="Arial" w:hAnsi="Arial"/>
          <w:sz w:val="24"/>
          <w:lang w:val="ca-ES"/>
        </w:rPr>
        <w:t>Dins d’aquest apartat, 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7A3A1E" w:rsidRDefault="001345AD" w:rsidP="00273163">
      <w:pPr>
        <w:pStyle w:val="Ttulo2"/>
        <w:spacing w:line="360" w:lineRule="auto"/>
        <w:jc w:val="both"/>
        <w:rPr>
          <w:rFonts w:ascii="Arial" w:hAnsi="Arial" w:cs="Arial"/>
          <w:lang w:val="ca-ES"/>
        </w:rPr>
      </w:pPr>
      <w:bookmarkStart w:id="56" w:name="_Toc291102814"/>
      <w:r w:rsidRPr="007A3A1E">
        <w:rPr>
          <w:rFonts w:ascii="Arial" w:hAnsi="Arial" w:cs="Arial"/>
          <w:lang w:val="ca-ES"/>
        </w:rPr>
        <w:t>5.1 Mockups</w:t>
      </w:r>
      <w:bookmarkEnd w:id="56"/>
    </w:p>
    <w:p w14:paraId="2D9214AB" w14:textId="77777777" w:rsidR="006833BF"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Com s’ha explicat abans, la diferència entre els Mockups i reali</w:t>
      </w:r>
      <w:r w:rsidR="006833BF" w:rsidRPr="007A3A1E">
        <w:rPr>
          <w:rFonts w:ascii="Arial" w:hAnsi="Arial" w:cs="Arial"/>
          <w:sz w:val="24"/>
          <w:szCs w:val="24"/>
          <w:lang w:val="ca-ES"/>
        </w:rPr>
        <w:t>tzar un prototip amb un llapis é</w:t>
      </w:r>
      <w:r w:rsidRPr="007A3A1E">
        <w:rPr>
          <w:rFonts w:ascii="Arial" w:hAnsi="Arial" w:cs="Arial"/>
          <w:sz w:val="24"/>
          <w:szCs w:val="24"/>
          <w:lang w:val="ca-ES"/>
        </w:rPr>
        <w:t xml:space="preserve">s </w:t>
      </w:r>
      <w:r w:rsidR="00CE4B28" w:rsidRPr="007A3A1E">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7A3A1E" w:rsidRDefault="00CE4B28"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7A3A1E" w:rsidRDefault="006833BF" w:rsidP="00273163">
      <w:pPr>
        <w:spacing w:line="360" w:lineRule="auto"/>
        <w:rPr>
          <w:rFonts w:ascii="Arial" w:hAnsi="Arial" w:cs="Arial"/>
          <w:sz w:val="24"/>
          <w:szCs w:val="24"/>
          <w:lang w:val="ca-ES"/>
        </w:rPr>
      </w:pPr>
      <w:r w:rsidRPr="007A3A1E">
        <w:rPr>
          <w:rFonts w:ascii="Arial" w:hAnsi="Arial" w:cs="Arial"/>
          <w:noProof/>
          <w:sz w:val="24"/>
          <w:szCs w:val="24"/>
          <w:lang w:val="es-ES" w:eastAsia="es-ES"/>
        </w:rPr>
        <w:lastRenderedPageBreak/>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Pr="007A3A1E" w:rsidRDefault="006833B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7A3A1E">
        <w:rPr>
          <w:rFonts w:ascii="Arial" w:hAnsi="Arial" w:cs="Arial"/>
          <w:sz w:val="24"/>
          <w:szCs w:val="24"/>
          <w:lang w:val="ca-ES"/>
        </w:rPr>
        <w:t>el Mockup d</w:t>
      </w:r>
      <w:r w:rsidRPr="007A3A1E">
        <w:rPr>
          <w:rFonts w:ascii="Arial" w:hAnsi="Arial" w:cs="Arial"/>
          <w:sz w:val="24"/>
          <w:szCs w:val="24"/>
          <w:lang w:val="ca-ES"/>
        </w:rPr>
        <w:t xml:space="preserve">el catàleg (que es podrà veure </w:t>
      </w:r>
      <w:r w:rsidR="003B2607" w:rsidRPr="007A3A1E">
        <w:rPr>
          <w:rFonts w:ascii="Arial" w:hAnsi="Arial" w:cs="Arial"/>
          <w:sz w:val="24"/>
          <w:szCs w:val="24"/>
          <w:lang w:val="ca-ES"/>
        </w:rPr>
        <w:t>als annexos</w:t>
      </w:r>
      <w:r w:rsidRPr="007A3A1E">
        <w:rPr>
          <w:rFonts w:ascii="Arial" w:hAnsi="Arial" w:cs="Arial"/>
          <w:sz w:val="24"/>
          <w:szCs w:val="24"/>
          <w:lang w:val="ca-ES"/>
        </w:rPr>
        <w:t>) va voler que l’organització d’aquest apartat</w:t>
      </w:r>
      <w:r w:rsidR="004C13BB" w:rsidRPr="007A3A1E">
        <w:rPr>
          <w:rFonts w:ascii="Arial" w:hAnsi="Arial" w:cs="Arial"/>
          <w:sz w:val="24"/>
          <w:szCs w:val="24"/>
          <w:lang w:val="ca-ES"/>
        </w:rPr>
        <w:t>, pel</w:t>
      </w:r>
      <w:r w:rsidR="00744268" w:rsidRPr="007A3A1E">
        <w:rPr>
          <w:rFonts w:ascii="Arial" w:hAnsi="Arial" w:cs="Arial"/>
          <w:sz w:val="24"/>
          <w:szCs w:val="24"/>
          <w:lang w:val="ca-ES"/>
        </w:rPr>
        <w:t xml:space="preserve"> que fa als serveis</w:t>
      </w:r>
      <w:r w:rsidR="003B2607" w:rsidRPr="007A3A1E">
        <w:rPr>
          <w:rFonts w:ascii="Arial" w:hAnsi="Arial" w:cs="Arial"/>
          <w:sz w:val="24"/>
          <w:szCs w:val="24"/>
          <w:lang w:val="ca-ES"/>
        </w:rPr>
        <w:t xml:space="preserve"> de cada usuari</w:t>
      </w:r>
      <w:r w:rsidR="00744268" w:rsidRPr="007A3A1E">
        <w:rPr>
          <w:rFonts w:ascii="Arial" w:hAnsi="Arial" w:cs="Arial"/>
          <w:sz w:val="24"/>
          <w:szCs w:val="24"/>
          <w:lang w:val="ca-ES"/>
        </w:rPr>
        <w:t>, fos igual.</w:t>
      </w:r>
    </w:p>
    <w:p w14:paraId="695D16EE" w14:textId="05843727" w:rsidR="00744268" w:rsidRPr="007A3A1E" w:rsidRDefault="00D901D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sidRPr="007A3A1E">
        <w:rPr>
          <w:rFonts w:ascii="Arial" w:hAnsi="Arial" w:cs="Arial"/>
          <w:sz w:val="24"/>
          <w:szCs w:val="24"/>
          <w:lang w:val="ca-ES"/>
        </w:rPr>
        <w:t>moure per separat o eliminar sense cap complicació.</w:t>
      </w:r>
    </w:p>
    <w:p w14:paraId="44FBD925" w14:textId="2DD123E3" w:rsidR="006833BF" w:rsidRPr="007A3A1E" w:rsidRDefault="004C13B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Després de </w:t>
      </w:r>
      <w:r w:rsidR="00C25101" w:rsidRPr="007A3A1E">
        <w:rPr>
          <w:rFonts w:ascii="Arial" w:hAnsi="Arial" w:cs="Arial"/>
          <w:sz w:val="24"/>
          <w:szCs w:val="24"/>
          <w:lang w:val="ca-ES"/>
        </w:rPr>
        <w:t>cinc</w:t>
      </w:r>
      <w:r w:rsidRPr="007A3A1E">
        <w:rPr>
          <w:rFonts w:ascii="Arial" w:hAnsi="Arial" w:cs="Arial"/>
          <w:sz w:val="24"/>
          <w:szCs w:val="24"/>
          <w:lang w:val="ca-ES"/>
        </w:rPr>
        <w:t xml:space="preserve"> iteracions, el resultat final va ser el següent:</w:t>
      </w:r>
    </w:p>
    <w:p w14:paraId="75E691C9" w14:textId="52DB5FED" w:rsidR="00CE4B28" w:rsidRPr="007A3A1E" w:rsidRDefault="007F15A2" w:rsidP="00273163">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lastRenderedPageBreak/>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7A3A1E" w:rsidRDefault="00017E48" w:rsidP="00C017BF">
      <w:pPr>
        <w:spacing w:line="360" w:lineRule="auto"/>
        <w:jc w:val="both"/>
        <w:rPr>
          <w:rFonts w:ascii="Arial" w:hAnsi="Arial" w:cs="Arial"/>
          <w:sz w:val="24"/>
          <w:szCs w:val="24"/>
          <w:lang w:val="ca-ES"/>
        </w:rPr>
      </w:pPr>
      <w:r w:rsidRPr="007A3A1E">
        <w:rPr>
          <w:rFonts w:ascii="Arial" w:hAnsi="Arial" w:cs="Arial"/>
          <w:sz w:val="24"/>
          <w:szCs w:val="24"/>
          <w:lang w:val="ca-ES"/>
        </w:rPr>
        <w:t>Que és el que podem veure a l’aplicació, un cop traspassat a la maqueta.</w:t>
      </w:r>
    </w:p>
    <w:p w14:paraId="61B2C390" w14:textId="1205FB0F" w:rsidR="007F15A2" w:rsidRPr="007A3A1E" w:rsidRDefault="007F15A2" w:rsidP="00273163">
      <w:pPr>
        <w:pStyle w:val="Ttulo2"/>
        <w:spacing w:line="360" w:lineRule="auto"/>
        <w:rPr>
          <w:rFonts w:ascii="Arial" w:hAnsi="Arial"/>
          <w:lang w:val="ca-ES"/>
        </w:rPr>
      </w:pPr>
      <w:bookmarkStart w:id="57" w:name="_Toc291102815"/>
      <w:r w:rsidRPr="007A3A1E">
        <w:rPr>
          <w:rFonts w:ascii="Arial" w:hAnsi="Arial"/>
          <w:lang w:val="ca-ES"/>
        </w:rPr>
        <w:t>5.2 Maqueta</w:t>
      </w:r>
      <w:bookmarkEnd w:id="57"/>
    </w:p>
    <w:p w14:paraId="6BE4B03F" w14:textId="3F4A55ED" w:rsidR="00273163" w:rsidRPr="007A3A1E" w:rsidRDefault="00273163" w:rsidP="00273163">
      <w:pPr>
        <w:pStyle w:val="Ttulo3"/>
        <w:spacing w:line="360" w:lineRule="auto"/>
        <w:rPr>
          <w:rFonts w:ascii="Arial" w:hAnsi="Arial"/>
          <w:lang w:val="ca-ES"/>
        </w:rPr>
      </w:pPr>
      <w:bookmarkStart w:id="58" w:name="_Toc291102816"/>
      <w:r w:rsidRPr="007A3A1E">
        <w:rPr>
          <w:rFonts w:ascii="Arial" w:hAnsi="Arial"/>
          <w:lang w:val="ca-ES"/>
        </w:rPr>
        <w:t>5.2.1 Dels Mockups a la maqueta</w:t>
      </w:r>
      <w:bookmarkEnd w:id="58"/>
    </w:p>
    <w:p w14:paraId="404A5E95" w14:textId="7E823373" w:rsidR="007F15A2" w:rsidRPr="007A3A1E" w:rsidRDefault="002362DD" w:rsidP="00273163">
      <w:pPr>
        <w:spacing w:line="360" w:lineRule="auto"/>
        <w:jc w:val="both"/>
        <w:rPr>
          <w:rFonts w:ascii="Arial" w:hAnsi="Arial"/>
          <w:sz w:val="24"/>
          <w:szCs w:val="24"/>
          <w:lang w:val="ca-ES"/>
        </w:rPr>
      </w:pPr>
      <w:r w:rsidRPr="007A3A1E">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sidRPr="007A3A1E">
        <w:rPr>
          <w:rFonts w:ascii="Arial" w:hAnsi="Arial"/>
          <w:sz w:val="24"/>
          <w:szCs w:val="24"/>
          <w:lang w:val="ca-ES"/>
        </w:rPr>
        <w:t>.</w:t>
      </w:r>
    </w:p>
    <w:p w14:paraId="222FFCF4" w14:textId="77777777" w:rsidR="005563E4" w:rsidRPr="007A3A1E" w:rsidRDefault="00677BE9" w:rsidP="00273163">
      <w:pPr>
        <w:spacing w:line="360" w:lineRule="auto"/>
        <w:jc w:val="both"/>
        <w:rPr>
          <w:rFonts w:ascii="Arial" w:hAnsi="Arial"/>
          <w:sz w:val="24"/>
          <w:szCs w:val="24"/>
          <w:lang w:val="ca-ES"/>
        </w:rPr>
      </w:pPr>
      <w:r w:rsidRPr="007A3A1E">
        <w:rPr>
          <w:rFonts w:ascii="Arial" w:hAnsi="Arial"/>
          <w:sz w:val="24"/>
          <w:szCs w:val="24"/>
          <w:lang w:val="ca-ES"/>
        </w:rPr>
        <w:t xml:space="preserve">Una de les peticions del client era que l’aplicació fos </w:t>
      </w:r>
      <w:r w:rsidRPr="007A3A1E">
        <w:rPr>
          <w:rFonts w:ascii="Arial" w:hAnsi="Arial"/>
          <w:i/>
          <w:sz w:val="24"/>
          <w:szCs w:val="24"/>
          <w:lang w:val="ca-ES"/>
        </w:rPr>
        <w:t>responsive</w:t>
      </w:r>
      <w:r w:rsidRPr="007A3A1E">
        <w:rPr>
          <w:rFonts w:ascii="Arial" w:hAnsi="Arial"/>
          <w:sz w:val="24"/>
          <w:szCs w:val="24"/>
          <w:lang w:val="ca-ES"/>
        </w:rPr>
        <w:t xml:space="preserve">, </w:t>
      </w:r>
      <w:r w:rsidR="005563E4" w:rsidRPr="007A3A1E">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lastRenderedPageBreak/>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sidRPr="007A3A1E">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7A3A1E" w:rsidRDefault="00471B2F" w:rsidP="00273163">
      <w:pPr>
        <w:spacing w:line="360" w:lineRule="auto"/>
        <w:rPr>
          <w:rFonts w:ascii="Arial" w:hAnsi="Arial"/>
          <w:sz w:val="26"/>
          <w:szCs w:val="26"/>
          <w:lang w:val="ca-ES"/>
        </w:rPr>
      </w:pPr>
    </w:p>
    <w:p w14:paraId="08DC3C09" w14:textId="77777777" w:rsidR="00471B2F" w:rsidRPr="007A3A1E" w:rsidRDefault="00471B2F" w:rsidP="00273163">
      <w:pPr>
        <w:spacing w:line="360" w:lineRule="auto"/>
        <w:rPr>
          <w:rFonts w:ascii="Arial" w:hAnsi="Arial"/>
          <w:sz w:val="26"/>
          <w:szCs w:val="26"/>
          <w:lang w:val="ca-ES"/>
        </w:rPr>
      </w:pPr>
    </w:p>
    <w:p w14:paraId="531DF39B" w14:textId="77777777" w:rsidR="00C017BF" w:rsidRPr="007A3A1E" w:rsidRDefault="00C017BF" w:rsidP="00273163">
      <w:pPr>
        <w:spacing w:line="360" w:lineRule="auto"/>
        <w:jc w:val="both"/>
        <w:rPr>
          <w:rFonts w:ascii="Arial" w:hAnsi="Arial"/>
          <w:sz w:val="24"/>
          <w:szCs w:val="24"/>
          <w:lang w:val="ca-ES"/>
        </w:rPr>
      </w:pPr>
    </w:p>
    <w:p w14:paraId="58DBF3A0" w14:textId="707F470A"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Pr="007A3A1E" w:rsidRDefault="009D65C3"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Pr="007A3A1E" w:rsidRDefault="009D65C3" w:rsidP="00273163">
      <w:pPr>
        <w:spacing w:line="360" w:lineRule="auto"/>
        <w:jc w:val="both"/>
        <w:rPr>
          <w:rFonts w:ascii="Arial" w:hAnsi="Arial" w:cs="Arial"/>
          <w:sz w:val="24"/>
          <w:szCs w:val="24"/>
          <w:lang w:val="ca-ES"/>
        </w:rPr>
      </w:pPr>
      <w:r w:rsidRPr="007A3A1E">
        <w:rPr>
          <w:rFonts w:ascii="Arial" w:hAnsi="Arial"/>
          <w:sz w:val="24"/>
          <w:szCs w:val="24"/>
          <w:lang w:val="ca-ES"/>
        </w:rPr>
        <w:lastRenderedPageBreak/>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sidRPr="007A3A1E">
        <w:rPr>
          <w:rFonts w:ascii="Arial" w:hAnsi="Arial"/>
          <w:sz w:val="24"/>
          <w:szCs w:val="24"/>
          <w:lang w:val="ca-ES"/>
        </w:rPr>
        <w:t xml:space="preserve"> ‘</w:t>
      </w:r>
      <w:r w:rsidR="00744268" w:rsidRPr="007A3A1E">
        <w:rPr>
          <w:rFonts w:ascii="Arial" w:eastAsia="Times New Roman" w:hAnsi="Arial" w:cs="Arial"/>
          <w:i/>
          <w:color w:val="222222"/>
          <w:sz w:val="24"/>
          <w:szCs w:val="24"/>
          <w:shd w:val="clear" w:color="auto" w:fill="FFFFFF"/>
          <w:lang w:val="ca-ES" w:eastAsia="es-ES"/>
        </w:rPr>
        <w:t>navbar navbar-default</w:t>
      </w:r>
      <w:r w:rsidR="00744268" w:rsidRPr="007A3A1E">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7A3A1E" w:rsidRDefault="00744268" w:rsidP="00273163">
      <w:pPr>
        <w:spacing w:line="360" w:lineRule="auto"/>
        <w:jc w:val="center"/>
        <w:rPr>
          <w:rFonts w:ascii="Arial" w:eastAsia="Times New Roman" w:hAnsi="Arial" w:cs="Times New Roman"/>
          <w:sz w:val="20"/>
          <w:szCs w:val="20"/>
          <w:lang w:val="ca-ES" w:eastAsia="es-ES"/>
        </w:rPr>
      </w:pPr>
      <w:r w:rsidRPr="007A3A1E">
        <w:rPr>
          <w:rFonts w:ascii="Arial" w:eastAsia="Times New Roman" w:hAnsi="Arial" w:cs="Times New Roman"/>
          <w:noProof/>
          <w:sz w:val="20"/>
          <w:szCs w:val="20"/>
          <w:lang w:val="es-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Pr="007A3A1E" w:rsidRDefault="00C25101" w:rsidP="00273163">
      <w:pPr>
        <w:spacing w:line="360" w:lineRule="auto"/>
        <w:jc w:val="both"/>
        <w:rPr>
          <w:rFonts w:ascii="Arial" w:hAnsi="Arial"/>
          <w:sz w:val="24"/>
          <w:szCs w:val="24"/>
          <w:lang w:val="ca-ES"/>
        </w:rPr>
      </w:pPr>
      <w:r w:rsidRPr="007A3A1E">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sidRPr="007A3A1E">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Pr="007A3A1E" w:rsidRDefault="00405FAB"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Pr="007A3A1E" w:rsidRDefault="00405FAB" w:rsidP="00273163">
      <w:pPr>
        <w:spacing w:line="360" w:lineRule="auto"/>
        <w:jc w:val="both"/>
        <w:rPr>
          <w:rFonts w:ascii="Arial" w:hAnsi="Arial"/>
          <w:sz w:val="24"/>
          <w:szCs w:val="24"/>
          <w:lang w:val="ca-ES"/>
        </w:rPr>
      </w:pPr>
      <w:r w:rsidRPr="007A3A1E">
        <w:rPr>
          <w:rFonts w:ascii="Arial" w:hAnsi="Arial"/>
          <w:sz w:val="24"/>
          <w:szCs w:val="24"/>
          <w:lang w:val="ca-ES"/>
        </w:rPr>
        <w:lastRenderedPageBreak/>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sidRPr="007A3A1E">
        <w:rPr>
          <w:rFonts w:ascii="Arial" w:hAnsi="Arial"/>
          <w:sz w:val="24"/>
          <w:szCs w:val="24"/>
          <w:lang w:val="ca-ES"/>
        </w:rPr>
        <w:t xml:space="preserve">taris no llegits per la persona identificada a l’aplicació, i cada servei té la seva pròpia alerta en cas que fos necessari. </w:t>
      </w:r>
      <w:r w:rsidR="005907BC" w:rsidRPr="007A3A1E">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Pr="007A3A1E" w:rsidRDefault="00273163" w:rsidP="00273163">
      <w:pPr>
        <w:pStyle w:val="Ttulo3"/>
        <w:spacing w:line="360" w:lineRule="auto"/>
        <w:rPr>
          <w:rFonts w:ascii="Arial" w:hAnsi="Arial"/>
          <w:lang w:val="ca-ES"/>
        </w:rPr>
      </w:pPr>
      <w:bookmarkStart w:id="59" w:name="_Toc291102817"/>
      <w:r w:rsidRPr="007A3A1E">
        <w:rPr>
          <w:rFonts w:ascii="Arial" w:hAnsi="Arial"/>
          <w:lang w:val="ca-ES"/>
        </w:rPr>
        <w:t>5.2.2 El Catàleg de serveis</w:t>
      </w:r>
      <w:bookmarkEnd w:id="59"/>
    </w:p>
    <w:p w14:paraId="5CAC1FA0" w14:textId="670586BA" w:rsidR="00C017BF" w:rsidRPr="007A3A1E" w:rsidRDefault="00302365" w:rsidP="00273163">
      <w:pPr>
        <w:spacing w:line="360" w:lineRule="auto"/>
        <w:jc w:val="both"/>
        <w:rPr>
          <w:rFonts w:ascii="Arial" w:hAnsi="Arial"/>
          <w:sz w:val="24"/>
          <w:szCs w:val="24"/>
          <w:lang w:val="ca-ES"/>
        </w:rPr>
      </w:pPr>
      <w:r w:rsidRPr="007A3A1E">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sidRPr="007A3A1E">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Pr="007A3A1E" w:rsidRDefault="00BB03DE" w:rsidP="00273163">
      <w:pPr>
        <w:spacing w:line="360" w:lineRule="auto"/>
        <w:jc w:val="both"/>
        <w:rPr>
          <w:rFonts w:ascii="Arial" w:hAnsi="Arial"/>
          <w:sz w:val="24"/>
          <w:szCs w:val="24"/>
          <w:lang w:val="ca-ES"/>
        </w:rPr>
      </w:pPr>
      <w:r w:rsidRPr="007A3A1E">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sidRPr="007A3A1E">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Pr="007A3A1E" w:rsidRDefault="00B7175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Pr="007A3A1E" w:rsidRDefault="00B7175D" w:rsidP="00273163">
      <w:pPr>
        <w:spacing w:line="360" w:lineRule="auto"/>
        <w:jc w:val="both"/>
        <w:rPr>
          <w:rFonts w:ascii="Arial" w:hAnsi="Arial"/>
          <w:sz w:val="24"/>
          <w:szCs w:val="24"/>
          <w:lang w:val="ca-ES"/>
        </w:rPr>
      </w:pPr>
      <w:r w:rsidRPr="007A3A1E">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sidRPr="007A3A1E">
        <w:rPr>
          <w:rFonts w:ascii="Arial" w:hAnsi="Arial"/>
          <w:sz w:val="24"/>
          <w:szCs w:val="24"/>
          <w:lang w:val="ca-ES"/>
        </w:rPr>
        <w:t xml:space="preserve"> </w:t>
      </w:r>
      <w:r w:rsidR="00187BED" w:rsidRPr="007A3A1E">
        <w:rPr>
          <w:rFonts w:ascii="Arial" w:hAnsi="Arial"/>
          <w:sz w:val="24"/>
          <w:szCs w:val="24"/>
          <w:lang w:val="ca-ES"/>
        </w:rPr>
        <w:lastRenderedPageBreak/>
        <w:t>L’elecció de quin metamodel té entitat suficient per aparèixer de forma destacada en aquest filtre corre a càrrec del client.</w:t>
      </w:r>
    </w:p>
    <w:p w14:paraId="11960BCC" w14:textId="15480889" w:rsidR="00187BED" w:rsidRPr="007A3A1E" w:rsidRDefault="00187BE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A3A1E">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sidRPr="007A3A1E">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sidRPr="007A3A1E">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 xml:space="preserve">El client va trobar interessant ensenyar els últims serveis afegits al catàleg, </w:t>
      </w:r>
      <w:r w:rsidR="008B6FC9" w:rsidRPr="007A3A1E">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lastRenderedPageBreak/>
        <w:t>Per últim, podem veure una classificació dels metamodels, molt semblant a la que hi ha a la part principal del catàleg, però a on surten tots els metamodels del catàleg.</w:t>
      </w:r>
    </w:p>
    <w:p w14:paraId="76FDA3D0" w14:textId="297965EE" w:rsidR="008B6FC9"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Pr="007A3A1E" w:rsidRDefault="00400D9D"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Pr="007A3A1E" w:rsidRDefault="00400D9D" w:rsidP="00273163">
      <w:pPr>
        <w:spacing w:line="360" w:lineRule="auto"/>
        <w:jc w:val="both"/>
        <w:rPr>
          <w:rFonts w:ascii="Arial" w:hAnsi="Arial"/>
          <w:sz w:val="24"/>
          <w:szCs w:val="24"/>
          <w:lang w:val="ca-ES"/>
        </w:rPr>
      </w:pPr>
      <w:r w:rsidRPr="007A3A1E">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sidRPr="007A3A1E">
        <w:rPr>
          <w:rFonts w:ascii="Arial" w:hAnsi="Arial"/>
          <w:sz w:val="24"/>
          <w:szCs w:val="24"/>
          <w:lang w:val="ca-ES"/>
        </w:rPr>
        <w:t xml:space="preserve"> No hi ha res més a dir d’aquest apartat. Als annexos es pot veure un exemple de pantalla del catàleg sencer.</w:t>
      </w:r>
    </w:p>
    <w:p w14:paraId="1047EBEA" w14:textId="77777777" w:rsidR="005907BC" w:rsidRPr="007A3A1E" w:rsidRDefault="005907BC" w:rsidP="00273163">
      <w:pPr>
        <w:spacing w:line="360" w:lineRule="auto"/>
        <w:jc w:val="both"/>
        <w:rPr>
          <w:rFonts w:ascii="Arial" w:hAnsi="Arial"/>
          <w:sz w:val="24"/>
          <w:szCs w:val="24"/>
          <w:lang w:val="ca-ES"/>
        </w:rPr>
      </w:pPr>
    </w:p>
    <w:p w14:paraId="52E378FA" w14:textId="68140724" w:rsidR="00273163" w:rsidRPr="007A3A1E" w:rsidRDefault="00273163" w:rsidP="00273163">
      <w:pPr>
        <w:pStyle w:val="Ttulo3"/>
        <w:spacing w:line="360" w:lineRule="auto"/>
        <w:rPr>
          <w:rFonts w:ascii="Arial" w:hAnsi="Arial"/>
          <w:lang w:val="ca-ES"/>
        </w:rPr>
      </w:pPr>
      <w:bookmarkStart w:id="60" w:name="_Toc291102818"/>
      <w:r w:rsidRPr="007A3A1E">
        <w:rPr>
          <w:rFonts w:ascii="Arial" w:hAnsi="Arial"/>
          <w:lang w:val="ca-ES"/>
        </w:rPr>
        <w:lastRenderedPageBreak/>
        <w:t>5.2.3 Els formularis d’alta de servei i de subscripció</w:t>
      </w:r>
      <w:bookmarkEnd w:id="60"/>
    </w:p>
    <w:p w14:paraId="0D6B4820" w14:textId="28B4FF9D" w:rsidR="005907BC" w:rsidRPr="007A3A1E" w:rsidRDefault="007621E3" w:rsidP="00273163">
      <w:pPr>
        <w:spacing w:line="360" w:lineRule="auto"/>
        <w:jc w:val="both"/>
        <w:rPr>
          <w:rFonts w:ascii="Arial" w:hAnsi="Arial"/>
          <w:sz w:val="24"/>
          <w:szCs w:val="24"/>
          <w:lang w:val="ca-ES"/>
        </w:rPr>
      </w:pPr>
      <w:r w:rsidRPr="007A3A1E">
        <w:rPr>
          <w:rFonts w:ascii="Arial" w:hAnsi="Arial"/>
          <w:sz w:val="24"/>
          <w:szCs w:val="24"/>
          <w:lang w:val="ca-ES"/>
        </w:rPr>
        <w:t>Les pantalles</w:t>
      </w:r>
      <w:r w:rsidR="005907BC" w:rsidRPr="007A3A1E">
        <w:rPr>
          <w:rFonts w:ascii="Arial" w:hAnsi="Arial"/>
          <w:sz w:val="24"/>
          <w:szCs w:val="24"/>
          <w:lang w:val="ca-ES"/>
        </w:rPr>
        <w:t xml:space="preserve"> </w:t>
      </w:r>
      <w:r w:rsidRPr="007A3A1E">
        <w:rPr>
          <w:rFonts w:ascii="Arial" w:hAnsi="Arial"/>
          <w:sz w:val="24"/>
          <w:szCs w:val="24"/>
          <w:lang w:val="ca-ES"/>
        </w:rPr>
        <w:t xml:space="preserve">amb </w:t>
      </w:r>
      <w:r w:rsidR="005907BC" w:rsidRPr="007A3A1E">
        <w:rPr>
          <w:rFonts w:ascii="Arial" w:hAnsi="Arial"/>
          <w:sz w:val="24"/>
          <w:szCs w:val="24"/>
          <w:lang w:val="ca-ES"/>
        </w:rPr>
        <w:t xml:space="preserve">els formularis de </w:t>
      </w:r>
      <w:r w:rsidRPr="007A3A1E">
        <w:rPr>
          <w:rFonts w:ascii="Arial" w:hAnsi="Arial"/>
          <w:sz w:val="24"/>
          <w:szCs w:val="24"/>
          <w:lang w:val="ca-ES"/>
        </w:rPr>
        <w:t>proveïment d’un nou servei i de subscripció a un nou servei també sofreixen canvis considerables.</w:t>
      </w:r>
      <w:r w:rsidR="00262916" w:rsidRPr="007A3A1E">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sidRPr="007A3A1E">
        <w:rPr>
          <w:rFonts w:ascii="Arial" w:hAnsi="Arial"/>
          <w:i/>
          <w:sz w:val="24"/>
          <w:szCs w:val="24"/>
          <w:lang w:val="ca-ES"/>
        </w:rPr>
        <w:t>Wizard</w:t>
      </w:r>
      <w:r w:rsidR="00262916" w:rsidRPr="007A3A1E">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7A3A1E">
        <w:rPr>
          <w:rFonts w:ascii="Arial" w:hAnsi="Arial"/>
          <w:i/>
          <w:sz w:val="24"/>
          <w:szCs w:val="24"/>
          <w:lang w:val="ca-ES"/>
        </w:rPr>
        <w:t>Wizard</w:t>
      </w:r>
      <w:r w:rsidR="00262916" w:rsidRPr="007A3A1E">
        <w:rPr>
          <w:rFonts w:ascii="Arial" w:hAnsi="Arial"/>
          <w:sz w:val="24"/>
          <w:szCs w:val="24"/>
          <w:lang w:val="ca-ES"/>
        </w:rPr>
        <w:t>, i a la part de sota els botons per navegar per ell:</w:t>
      </w:r>
    </w:p>
    <w:p w14:paraId="51AC28C0" w14:textId="5F840AD7" w:rsidR="00BC70EC" w:rsidRPr="007A3A1E" w:rsidRDefault="00262916"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Pr="007A3A1E" w:rsidRDefault="00067496" w:rsidP="00067496">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Pr="007A3A1E" w:rsidRDefault="00262916" w:rsidP="00273163">
      <w:pPr>
        <w:spacing w:line="360" w:lineRule="auto"/>
        <w:jc w:val="both"/>
        <w:rPr>
          <w:rFonts w:ascii="Arial" w:hAnsi="Arial"/>
          <w:sz w:val="24"/>
          <w:szCs w:val="24"/>
          <w:lang w:val="ca-ES"/>
        </w:rPr>
      </w:pPr>
      <w:r w:rsidRPr="007A3A1E">
        <w:rPr>
          <w:rFonts w:ascii="Arial" w:hAnsi="Arial"/>
          <w:sz w:val="24"/>
          <w:szCs w:val="24"/>
          <w:lang w:val="ca-ES"/>
        </w:rPr>
        <w:lastRenderedPageBreak/>
        <w:t>Tant la navegació a través del formulari mitjançant els botons de la part de sota del formulari, com el Wizard en sí, estan programats a la part del client amb jQuery.</w:t>
      </w:r>
    </w:p>
    <w:p w14:paraId="1C8BBFB8" w14:textId="09F1A874" w:rsidR="00302365" w:rsidRPr="007A3A1E" w:rsidRDefault="00273163" w:rsidP="00273163">
      <w:pPr>
        <w:pStyle w:val="Ttulo3"/>
        <w:spacing w:line="360" w:lineRule="auto"/>
        <w:rPr>
          <w:rFonts w:ascii="Arial" w:hAnsi="Arial"/>
          <w:lang w:val="ca-ES"/>
        </w:rPr>
      </w:pPr>
      <w:bookmarkStart w:id="61" w:name="_Toc291102819"/>
      <w:r w:rsidRPr="007A3A1E">
        <w:rPr>
          <w:rFonts w:ascii="Arial" w:hAnsi="Arial"/>
          <w:lang w:val="ca-ES"/>
        </w:rPr>
        <w:t>5.2.4 Edició del servei</w:t>
      </w:r>
      <w:r w:rsidR="001207D9" w:rsidRPr="007A3A1E">
        <w:rPr>
          <w:rFonts w:ascii="Arial" w:hAnsi="Arial"/>
          <w:lang w:val="ca-ES"/>
        </w:rPr>
        <w:t xml:space="preserve"> i la subscripció i nova versió del servei</w:t>
      </w:r>
      <w:bookmarkEnd w:id="61"/>
    </w:p>
    <w:p w14:paraId="3846B35C" w14:textId="0EFA9790" w:rsidR="00302365" w:rsidRPr="007A3A1E" w:rsidRDefault="001207D9" w:rsidP="00273163">
      <w:pPr>
        <w:spacing w:line="360" w:lineRule="auto"/>
        <w:jc w:val="both"/>
        <w:rPr>
          <w:rFonts w:ascii="Arial" w:hAnsi="Arial"/>
          <w:sz w:val="24"/>
          <w:szCs w:val="24"/>
          <w:lang w:val="ca-ES"/>
        </w:rPr>
      </w:pPr>
      <w:r w:rsidRPr="007A3A1E">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Pr="007A3A1E" w:rsidRDefault="00D54EA2" w:rsidP="001207D9">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lastRenderedPageBreak/>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sidRPr="007A3A1E">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Pr="007A3A1E" w:rsidRDefault="00D54EA2" w:rsidP="00D54EA2">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Aquestes son totes les pantalles que hi ha a l’aplicació. Als annexos es pot trobar una captura de pantalla de totes aquestes, per si hi ha qualsevol dubte.</w:t>
      </w:r>
    </w:p>
    <w:p w14:paraId="2FBD6CC2" w14:textId="77777777" w:rsidR="00067496" w:rsidRPr="007A3A1E" w:rsidRDefault="00067496" w:rsidP="00273163">
      <w:pPr>
        <w:spacing w:line="360" w:lineRule="auto"/>
        <w:jc w:val="both"/>
        <w:rPr>
          <w:rFonts w:ascii="Arial" w:hAnsi="Arial"/>
          <w:sz w:val="24"/>
          <w:szCs w:val="24"/>
          <w:lang w:val="ca-ES"/>
        </w:rPr>
      </w:pPr>
    </w:p>
    <w:p w14:paraId="110220AD" w14:textId="77777777" w:rsidR="00067496" w:rsidRPr="007A3A1E" w:rsidRDefault="00067496" w:rsidP="00273163">
      <w:pPr>
        <w:spacing w:line="360" w:lineRule="auto"/>
        <w:jc w:val="both"/>
        <w:rPr>
          <w:rFonts w:ascii="Arial" w:hAnsi="Arial"/>
          <w:sz w:val="24"/>
          <w:szCs w:val="24"/>
          <w:lang w:val="ca-ES"/>
        </w:rPr>
      </w:pPr>
    </w:p>
    <w:p w14:paraId="001B4A3B" w14:textId="168DCCD0" w:rsidR="007F15A2" w:rsidRPr="007A3A1E" w:rsidRDefault="007F15A2" w:rsidP="00516CF5">
      <w:pPr>
        <w:pStyle w:val="Ttulo2"/>
        <w:spacing w:line="360" w:lineRule="auto"/>
        <w:rPr>
          <w:rFonts w:ascii="Arial" w:hAnsi="Arial"/>
          <w:lang w:val="ca-ES"/>
        </w:rPr>
      </w:pPr>
      <w:bookmarkStart w:id="62" w:name="_Toc291102820"/>
      <w:r w:rsidRPr="007A3A1E">
        <w:rPr>
          <w:rFonts w:ascii="Arial" w:hAnsi="Arial"/>
          <w:lang w:val="ca-ES"/>
        </w:rPr>
        <w:lastRenderedPageBreak/>
        <w:t>5.3 Back-End</w:t>
      </w:r>
      <w:bookmarkEnd w:id="62"/>
    </w:p>
    <w:p w14:paraId="113C141B" w14:textId="61A9E1C7" w:rsidR="00990087" w:rsidRPr="007A3A1E" w:rsidRDefault="00A0267B" w:rsidP="00516CF5">
      <w:pPr>
        <w:spacing w:line="360" w:lineRule="auto"/>
        <w:jc w:val="both"/>
        <w:rPr>
          <w:rFonts w:ascii="Arial" w:hAnsi="Arial"/>
          <w:sz w:val="24"/>
          <w:szCs w:val="24"/>
          <w:lang w:val="ca-ES"/>
        </w:rPr>
      </w:pPr>
      <w:r w:rsidRPr="007A3A1E">
        <w:rPr>
          <w:rFonts w:ascii="Arial" w:hAnsi="Arial"/>
          <w:sz w:val="24"/>
          <w:szCs w:val="24"/>
          <w:lang w:val="ca-ES"/>
        </w:rPr>
        <w:t xml:space="preserve">A l’hora de programar el BackEnd de l’aplicació, </w:t>
      </w:r>
      <w:r w:rsidR="00990087" w:rsidRPr="007A3A1E">
        <w:rPr>
          <w:rFonts w:ascii="Arial" w:hAnsi="Arial"/>
          <w:sz w:val="24"/>
          <w:szCs w:val="24"/>
          <w:lang w:val="ca-ES"/>
        </w:rPr>
        <w:t>hem de tenir en compte el patró de disseny que s’ha decidit utilitzar per a l’aplicació, i pel qual Spring Framework està preparat: el Model Vista Controlador (MVC a partir d’ara). Aquest patró de disseny, que podem veure en el següent esquema:</w:t>
      </w:r>
    </w:p>
    <w:p w14:paraId="3CD54292" w14:textId="0FC4223C" w:rsidR="00496213" w:rsidRPr="007A3A1E" w:rsidRDefault="00496213" w:rsidP="00516CF5">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72621622" wp14:editId="37340272">
            <wp:extent cx="2973148" cy="1765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upervising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2973148" cy="1765039"/>
                    </a:xfrm>
                    <a:prstGeom prst="rect">
                      <a:avLst/>
                    </a:prstGeom>
                  </pic:spPr>
                </pic:pic>
              </a:graphicData>
            </a:graphic>
          </wp:inline>
        </w:drawing>
      </w:r>
    </w:p>
    <w:p w14:paraId="2A2ED4E3" w14:textId="13478D70" w:rsidR="00990087" w:rsidRPr="007A3A1E" w:rsidRDefault="00990087" w:rsidP="00516CF5">
      <w:pPr>
        <w:spacing w:line="360" w:lineRule="auto"/>
        <w:jc w:val="both"/>
        <w:rPr>
          <w:rFonts w:ascii="Arial" w:hAnsi="Arial"/>
          <w:sz w:val="24"/>
          <w:szCs w:val="24"/>
          <w:lang w:val="ca-ES"/>
        </w:rPr>
      </w:pPr>
      <w:r w:rsidRPr="007A3A1E">
        <w:rPr>
          <w:rFonts w:ascii="Arial" w:hAnsi="Arial"/>
          <w:sz w:val="24"/>
          <w:szCs w:val="24"/>
          <w:lang w:val="ca-ES"/>
        </w:rPr>
        <w:t>Té tres parts plenament diferenciades:</w:t>
      </w:r>
    </w:p>
    <w:p w14:paraId="25679EE5" w14:textId="33780AF7"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model</w:t>
      </w:r>
      <w:r w:rsidRPr="007A3A1E">
        <w:rPr>
          <w:rFonts w:ascii="Arial" w:hAnsi="Arial"/>
          <w:sz w:val="24"/>
          <w:szCs w:val="24"/>
          <w:lang w:val="ca-ES"/>
        </w:rPr>
        <w:t>: El model de dades, la representació de la informació que tenim guardada a la nostra base de dades. Com veiem a l’esquema, envia la informació que la vista demana per ensenyar-la a l’usuari, però en pot enviar al controlador i rebre’n d’aquest (per actualitzar informació, per exemple).</w:t>
      </w:r>
    </w:p>
    <w:p w14:paraId="700FE56C" w14:textId="52419276"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La </w:t>
      </w:r>
      <w:r w:rsidRPr="007A3A1E">
        <w:rPr>
          <w:rFonts w:ascii="Arial" w:hAnsi="Arial"/>
          <w:b/>
          <w:sz w:val="24"/>
          <w:szCs w:val="24"/>
          <w:lang w:val="ca-ES"/>
        </w:rPr>
        <w:t>vista</w:t>
      </w:r>
      <w:r w:rsidRPr="007A3A1E">
        <w:rPr>
          <w:rFonts w:ascii="Arial" w:hAnsi="Arial"/>
          <w:sz w:val="24"/>
          <w:szCs w:val="24"/>
          <w:lang w:val="ca-ES"/>
        </w:rPr>
        <w:t>: Allò que, finalment, ha de veure l’usuari.</w:t>
      </w:r>
    </w:p>
    <w:p w14:paraId="42CD1F96" w14:textId="15DA0C84" w:rsidR="00990087" w:rsidRPr="007A3A1E" w:rsidRDefault="00990087" w:rsidP="00516CF5">
      <w:pPr>
        <w:pStyle w:val="Prrafodelista"/>
        <w:numPr>
          <w:ilvl w:val="0"/>
          <w:numId w:val="13"/>
        </w:numPr>
        <w:spacing w:line="360" w:lineRule="auto"/>
        <w:jc w:val="both"/>
        <w:rPr>
          <w:rFonts w:ascii="Arial" w:hAnsi="Arial" w:cs="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controlador</w:t>
      </w:r>
      <w:r w:rsidRPr="007A3A1E">
        <w:rPr>
          <w:rFonts w:ascii="Arial" w:hAnsi="Arial"/>
          <w:sz w:val="24"/>
          <w:szCs w:val="24"/>
          <w:lang w:val="ca-ES"/>
        </w:rPr>
        <w:t xml:space="preserve">: </w:t>
      </w:r>
      <w:r w:rsidR="00496213" w:rsidRPr="007A3A1E">
        <w:rPr>
          <w:rFonts w:ascii="Arial" w:hAnsi="Arial"/>
          <w:sz w:val="24"/>
          <w:szCs w:val="24"/>
          <w:lang w:val="ca-ES"/>
        </w:rPr>
        <w:t xml:space="preserve">la lògica de negoci de l’aplicació. Rep la petició web des de la </w:t>
      </w:r>
      <w:r w:rsidR="00496213" w:rsidRPr="007A3A1E">
        <w:rPr>
          <w:rFonts w:ascii="Arial" w:hAnsi="Arial" w:cs="Arial"/>
          <w:sz w:val="24"/>
          <w:szCs w:val="24"/>
          <w:lang w:val="ca-ES"/>
        </w:rPr>
        <w:t>vista per organitzar el contingut utilitzant les dades del model, empaquetant-lo, i enviar-lo a la nova vista. També pot enviar dades al model per actualitzar la base de dades.</w:t>
      </w:r>
    </w:p>
    <w:p w14:paraId="691EDB53" w14:textId="7CED9B9F" w:rsidR="00496213"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Durant aquest aparta</w:t>
      </w:r>
      <w:r w:rsidR="00F0454E" w:rsidRPr="007A3A1E">
        <w:rPr>
          <w:rFonts w:ascii="Arial" w:hAnsi="Arial" w:cs="Arial"/>
          <w:sz w:val="24"/>
          <w:szCs w:val="24"/>
          <w:lang w:val="ca-ES"/>
        </w:rPr>
        <w:t>t, parlarem del controlador i del model</w:t>
      </w:r>
      <w:r w:rsidRPr="007A3A1E">
        <w:rPr>
          <w:rFonts w:ascii="Arial" w:hAnsi="Arial" w:cs="Arial"/>
          <w:sz w:val="24"/>
          <w:szCs w:val="24"/>
          <w:lang w:val="ca-ES"/>
        </w:rPr>
        <w:t>, i la relació d’aquests amb el format acceptat per Spring Framework.</w:t>
      </w:r>
    </w:p>
    <w:p w14:paraId="4DB6C491" w14:textId="4C7348FA" w:rsidR="00516CF5" w:rsidRPr="007A3A1E" w:rsidRDefault="00516CF5" w:rsidP="00516CF5">
      <w:pPr>
        <w:pStyle w:val="Ttulo3"/>
        <w:spacing w:line="360" w:lineRule="auto"/>
        <w:rPr>
          <w:rFonts w:ascii="Arial" w:hAnsi="Arial" w:cs="Arial"/>
          <w:sz w:val="24"/>
          <w:szCs w:val="24"/>
          <w:lang w:val="ca-ES"/>
        </w:rPr>
      </w:pPr>
      <w:bookmarkStart w:id="63" w:name="_Toc291102821"/>
      <w:r w:rsidRPr="007A3A1E">
        <w:rPr>
          <w:rFonts w:ascii="Arial" w:hAnsi="Arial" w:cs="Arial"/>
          <w:sz w:val="24"/>
          <w:szCs w:val="24"/>
          <w:lang w:val="ca-ES"/>
        </w:rPr>
        <w:t>5.3.1 Controlador</w:t>
      </w:r>
      <w:bookmarkEnd w:id="63"/>
    </w:p>
    <w:p w14:paraId="084D7194" w14:textId="77777777" w:rsidR="00516CF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 xml:space="preserve">El Controlador en l’aplicació està dividit en dues parts, per tal que sigui més senzill implementar i mantenir la lògica de negoci. Tenim les classes anomenades ‘Controller’, una per interacció principal amb la base de dades (per tant, tindrem un controller pel catàleg, un pel servei, un per la subscripció i un per l’usuari). </w:t>
      </w:r>
    </w:p>
    <w:p w14:paraId="34905A35" w14:textId="77777777" w:rsidR="0072277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lastRenderedPageBreak/>
        <w:t>Aquests controllers reben de la vista les peticions webs que l’usuari demana gràcies a una sèrie</w:t>
      </w:r>
      <w:r w:rsidR="00722775" w:rsidRPr="007A3A1E">
        <w:rPr>
          <w:rFonts w:ascii="Arial" w:hAnsi="Arial" w:cs="Arial"/>
          <w:sz w:val="24"/>
          <w:szCs w:val="24"/>
          <w:lang w:val="ca-ES"/>
        </w:rPr>
        <w:t xml:space="preserve"> d’etiquetes d’Spring:</w:t>
      </w:r>
    </w:p>
    <w:p w14:paraId="387A53DF" w14:textId="6DD396F3" w:rsidR="00722775" w:rsidRPr="007A3A1E" w:rsidRDefault="00722775" w:rsidP="00722775">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952E4E2" wp14:editId="5BC43E29">
            <wp:extent cx="5400040" cy="1468120"/>
            <wp:effectExtent l="0" t="0" r="1016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6.57.3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68120"/>
                    </a:xfrm>
                    <a:prstGeom prst="rect">
                      <a:avLst/>
                    </a:prstGeom>
                  </pic:spPr>
                </pic:pic>
              </a:graphicData>
            </a:graphic>
          </wp:inline>
        </w:drawing>
      </w:r>
    </w:p>
    <w:p w14:paraId="219037FE" w14:textId="77777777" w:rsidR="0073307C" w:rsidRPr="007A3A1E" w:rsidRDefault="00722775" w:rsidP="00516CF5">
      <w:pPr>
        <w:spacing w:line="360" w:lineRule="auto"/>
        <w:jc w:val="both"/>
        <w:rPr>
          <w:rFonts w:ascii="Arial" w:hAnsi="Arial" w:cs="Arial"/>
          <w:sz w:val="24"/>
          <w:szCs w:val="24"/>
          <w:lang w:val="ca-ES"/>
        </w:rPr>
      </w:pPr>
      <w:r w:rsidRPr="007A3A1E">
        <w:rPr>
          <w:rFonts w:ascii="Arial" w:hAnsi="Arial" w:cs="Arial"/>
          <w:sz w:val="24"/>
          <w:szCs w:val="24"/>
          <w:lang w:val="ca-ES"/>
        </w:rPr>
        <w:t>Gràcies a l’etiqueta RequestMapping, podem veure que quan entra una URL amb un valor de tipus integer corresponent a l’id del Servei, sempre i quan aquesta petició sigui del tipus GET, passarà per aquesta funció.</w:t>
      </w:r>
      <w:r w:rsidR="0073307C" w:rsidRPr="007A3A1E">
        <w:rPr>
          <w:rFonts w:ascii="Arial" w:hAnsi="Arial" w:cs="Arial"/>
          <w:sz w:val="24"/>
          <w:szCs w:val="24"/>
          <w:lang w:val="ca-ES"/>
        </w:rPr>
        <w:t xml:space="preserve"> Amb aquesta funció, omplirem la vista d’edició d’un servei amb les dades del servei amb la id que ens arriba per URL. </w:t>
      </w:r>
    </w:p>
    <w:p w14:paraId="36771F12" w14:textId="2D819DEB" w:rsidR="00973632"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Podem veure un objecte del tipus ServeisForm, que conté totes les dades d’un servei, tan per rebre-les de la vista com per enviar-les a aquesta. Aquest mateix objecte, doncs, l’utilitzarem tant per omplir la vista de les dades del model de dades, com per rebre els valors dels formularis.</w:t>
      </w:r>
    </w:p>
    <w:p w14:paraId="60941E2E" w14:textId="6688B878" w:rsidR="0073307C"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Per últim, tenim els serveis. Els serveis son les classes que interactuen directament contra el repositoris, és a dir, dins de l’objecte ServeisService és on trobarem els mètodes per obtenir les dades de la base de dades. Podem veure un exemple de mètode d’un servei aquí:</w:t>
      </w:r>
    </w:p>
    <w:p w14:paraId="7695A931" w14:textId="43D9F914" w:rsidR="0073307C" w:rsidRPr="007A3A1E" w:rsidRDefault="0073307C" w:rsidP="0073307C">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C355F31" wp14:editId="1C75485C">
            <wp:extent cx="5400040" cy="1174115"/>
            <wp:effectExtent l="0" t="0" r="1016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07.3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174115"/>
                    </a:xfrm>
                    <a:prstGeom prst="rect">
                      <a:avLst/>
                    </a:prstGeom>
                  </pic:spPr>
                </pic:pic>
              </a:graphicData>
            </a:graphic>
          </wp:inline>
        </w:drawing>
      </w:r>
    </w:p>
    <w:p w14:paraId="6004A78D" w14:textId="77777777" w:rsidR="00F0454E"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Aquest mètode d’exemple serveix per inicialitzar els registres mestres del catàleg. Com podem veure, utilitzem els repositoris per realitzar les consultes a la base de dades, i allò que ens retorna, ho guardem a l’objecte ServeisForm, que després enviem a la vista.</w:t>
      </w:r>
      <w:r w:rsidR="00F0454E" w:rsidRPr="007A3A1E">
        <w:rPr>
          <w:rFonts w:ascii="Arial" w:hAnsi="Arial" w:cs="Arial"/>
          <w:sz w:val="24"/>
          <w:szCs w:val="24"/>
          <w:lang w:val="ca-ES"/>
        </w:rPr>
        <w:t xml:space="preserve"> </w:t>
      </w:r>
    </w:p>
    <w:p w14:paraId="5A65BFDF" w14:textId="1E3A05B4" w:rsidR="0073307C"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lastRenderedPageBreak/>
        <w:t>Spring permet accedir a la vegada a diferents tipus de base de dades (Oracle, PostgreSQL, MongoDB...) a on no necessàriament han de coincidir els mètodes. Per tant, en aquesta aplicació creem una interfície (anomenada, seguint l’exemple, ServeisServiceBD) a on declarem tots els mètodes. Però només és la declaració, ja que la implementació d’aquests es fa als serveis (i per això l’etiqueta Override, que sobrecarrega la declaració del mètode).</w:t>
      </w:r>
    </w:p>
    <w:p w14:paraId="23692DB8" w14:textId="2AABC4CF" w:rsidR="0073307C" w:rsidRPr="007A3A1E" w:rsidRDefault="0073307C" w:rsidP="00F0454E">
      <w:pPr>
        <w:pStyle w:val="Ttulo3"/>
        <w:spacing w:line="360" w:lineRule="auto"/>
        <w:rPr>
          <w:rFonts w:ascii="Arial" w:hAnsi="Arial" w:cs="Arial"/>
          <w:lang w:val="ca-ES"/>
        </w:rPr>
      </w:pPr>
      <w:bookmarkStart w:id="64" w:name="_Toc291102822"/>
      <w:r w:rsidRPr="007A3A1E">
        <w:rPr>
          <w:rFonts w:ascii="Arial" w:hAnsi="Arial" w:cs="Arial"/>
          <w:lang w:val="ca-ES"/>
        </w:rPr>
        <w:t xml:space="preserve">5.3.2 </w:t>
      </w:r>
      <w:r w:rsidR="00F0454E" w:rsidRPr="007A3A1E">
        <w:rPr>
          <w:rFonts w:ascii="Arial" w:hAnsi="Arial" w:cs="Arial"/>
          <w:lang w:val="ca-ES"/>
        </w:rPr>
        <w:t>Model</w:t>
      </w:r>
      <w:bookmarkEnd w:id="64"/>
    </w:p>
    <w:p w14:paraId="38689297" w14:textId="7C451B2A" w:rsidR="00F0454E"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Gràcies a Hibernate, treballar amb el model de dades és molt fàcil. En aquesta aplicació, utilitzarem una interfície amb un repositori de consultes que necessitarem per a l’aplicació (per exemple, ServeisRepository). Com ja s’ha explicat a les eines que s’utilitzaran durant aquest projecte, Hibernate ens permet fer consultes senzilles sense necessitat de programar les consultes a la base de dades completament. Però si volem fer consultes una miqueta més complicades, podem utilitzar el llenguatge HQL que ens ofereix Hibernate. També podem sobreescriure consultes que Hibernate ens proporcioni, com al següent exemple:</w:t>
      </w:r>
    </w:p>
    <w:p w14:paraId="2518F801" w14:textId="49EF0578" w:rsidR="007F0581" w:rsidRPr="007A3A1E" w:rsidRDefault="00F0454E" w:rsidP="007F0581">
      <w:pPr>
        <w:spacing w:line="360" w:lineRule="auto"/>
        <w:jc w:val="center"/>
        <w:rPr>
          <w:rFonts w:ascii="Arial" w:hAnsi="Arial" w:cs="Arial"/>
          <w:caps/>
          <w:sz w:val="24"/>
          <w:szCs w:val="24"/>
          <w:lang w:val="ca-ES"/>
        </w:rPr>
      </w:pPr>
      <w:r w:rsidRPr="007A3A1E">
        <w:rPr>
          <w:rFonts w:ascii="Arial" w:hAnsi="Arial" w:cs="Arial"/>
          <w:caps/>
          <w:noProof/>
          <w:sz w:val="24"/>
          <w:szCs w:val="24"/>
          <w:lang w:val="es-ES" w:eastAsia="es-ES"/>
        </w:rPr>
        <w:drawing>
          <wp:inline distT="0" distB="0" distL="0" distR="0" wp14:anchorId="27D416E7" wp14:editId="607F2A1F">
            <wp:extent cx="3544648" cy="808730"/>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19.44.png"/>
                    <pic:cNvPicPr/>
                  </pic:nvPicPr>
                  <pic:blipFill>
                    <a:blip r:embed="rId42">
                      <a:extLst>
                        <a:ext uri="{28A0092B-C50C-407E-A947-70E740481C1C}">
                          <a14:useLocalDpi xmlns:a14="http://schemas.microsoft.com/office/drawing/2010/main" val="0"/>
                        </a:ext>
                      </a:extLst>
                    </a:blip>
                    <a:stretch>
                      <a:fillRect/>
                    </a:stretch>
                  </pic:blipFill>
                  <pic:spPr>
                    <a:xfrm>
                      <a:off x="0" y="0"/>
                      <a:ext cx="3544648" cy="808730"/>
                    </a:xfrm>
                    <a:prstGeom prst="rect">
                      <a:avLst/>
                    </a:prstGeom>
                  </pic:spPr>
                </pic:pic>
              </a:graphicData>
            </a:graphic>
          </wp:inline>
        </w:drawing>
      </w:r>
    </w:p>
    <w:p w14:paraId="56B6D2F3" w14:textId="75C2AD95" w:rsidR="00032DBF" w:rsidRPr="007A3A1E" w:rsidRDefault="00032DBF" w:rsidP="007E793C">
      <w:pPr>
        <w:spacing w:line="360" w:lineRule="auto"/>
        <w:jc w:val="both"/>
        <w:rPr>
          <w:rFonts w:ascii="Arial" w:hAnsi="Arial"/>
          <w:sz w:val="24"/>
          <w:szCs w:val="24"/>
          <w:lang w:val="ca-ES"/>
        </w:rPr>
      </w:pPr>
      <w:r w:rsidRPr="007A3A1E">
        <w:rPr>
          <w:rFonts w:ascii="Arial" w:hAnsi="Arial"/>
          <w:sz w:val="24"/>
          <w:szCs w:val="24"/>
          <w:lang w:val="ca-ES"/>
        </w:rPr>
        <w:t xml:space="preserve">Aquesta consulta, com podem veure, </w:t>
      </w:r>
      <w:r w:rsidR="007E793C" w:rsidRPr="007A3A1E">
        <w:rPr>
          <w:rFonts w:ascii="Arial" w:hAnsi="Arial"/>
          <w:sz w:val="24"/>
          <w:szCs w:val="24"/>
          <w:lang w:val="ca-ES"/>
        </w:rPr>
        <w:t>es diu findAll(). Hibernate ja ens proporciona aquesta consulta, sense necessitat de programar-la. Però nosaltres realment no volem tots els serveis, volem tots els serveis que tinguin com estat ‘Publicat’, a més de tenir-los ordenats d’una forma molt específica. Per tant, la millor opció per nosaltres era realitzar de zero la consulta.</w:t>
      </w:r>
    </w:p>
    <w:p w14:paraId="488A1ECC" w14:textId="50D94246" w:rsidR="007E793C" w:rsidRPr="007A3A1E" w:rsidRDefault="007E793C" w:rsidP="001B1841">
      <w:pPr>
        <w:spacing w:line="360" w:lineRule="auto"/>
        <w:jc w:val="both"/>
        <w:rPr>
          <w:rFonts w:ascii="Arial" w:hAnsi="Arial"/>
          <w:sz w:val="24"/>
          <w:szCs w:val="24"/>
          <w:lang w:val="ca-ES"/>
        </w:rPr>
      </w:pPr>
      <w:r w:rsidRPr="007A3A1E">
        <w:rPr>
          <w:rFonts w:ascii="Arial" w:hAnsi="Arial"/>
          <w:sz w:val="24"/>
          <w:szCs w:val="24"/>
          <w:lang w:val="ca-ES"/>
        </w:rPr>
        <w:t>Pel que fa a la persistència, Hibernate ens ofereix el mètode save(). Aquest mètode, existent a tots els repositoris, ens permet guardar dades d’una entitat (fent una actualització si la clau primària existeix, creant un nou camp si no) utilitzant les declaracions d’aquestes entitats per saber quins camps hi han d’haver, el seu tipus, i quins són obligatoris i quins no. En cas que el fet de guardar les dades no hagi funcionat bé, se’ns retornarà una excepció que podrem gestionar, tal i com veurem a l’apartat seguretat d’aquesta memòria.</w:t>
      </w:r>
    </w:p>
    <w:p w14:paraId="2E3C3828" w14:textId="133E49F1" w:rsidR="001B1841" w:rsidRPr="007A3A1E" w:rsidRDefault="001B1841" w:rsidP="001B1841">
      <w:pPr>
        <w:pStyle w:val="Ttulo3"/>
        <w:spacing w:line="360" w:lineRule="auto"/>
        <w:rPr>
          <w:lang w:val="ca-ES"/>
        </w:rPr>
      </w:pPr>
      <w:bookmarkStart w:id="65" w:name="_Toc291102823"/>
      <w:r w:rsidRPr="007A3A1E">
        <w:rPr>
          <w:lang w:val="ca-ES"/>
        </w:rPr>
        <w:lastRenderedPageBreak/>
        <w:t>5.3.3 Gestió de les llibreries i dependències</w:t>
      </w:r>
      <w:bookmarkEnd w:id="65"/>
    </w:p>
    <w:p w14:paraId="6CEA5A7F" w14:textId="2A309869" w:rsidR="001B1841" w:rsidRPr="007A3A1E" w:rsidRDefault="001B1841" w:rsidP="001B1841">
      <w:pPr>
        <w:spacing w:line="360" w:lineRule="auto"/>
        <w:jc w:val="both"/>
        <w:rPr>
          <w:rFonts w:ascii="Arial" w:hAnsi="Arial"/>
          <w:sz w:val="24"/>
          <w:szCs w:val="24"/>
          <w:lang w:val="ca-ES"/>
        </w:rPr>
      </w:pPr>
      <w:r w:rsidRPr="007A3A1E">
        <w:rPr>
          <w:rFonts w:ascii="Arial" w:hAnsi="Arial"/>
          <w:sz w:val="24"/>
          <w:szCs w:val="24"/>
          <w:lang w:val="ca-ES"/>
        </w:rPr>
        <w:t>Com que aquest és un projecte basat en Maven, la llista de dependències i llibreries que necessita el projecte les trobarem al fitxer pom.xml. Dins d’aquest fitxer hi trobarem entrades bàsiques, com el nucli d’Spring, i dependències de tercers, com poden ser Lombock o Postgresql. El format per afegir aquestes dependències és el següent:</w:t>
      </w:r>
    </w:p>
    <w:p w14:paraId="2553BA81" w14:textId="73C5217E" w:rsidR="001B1841" w:rsidRPr="007A3A1E" w:rsidRDefault="003446EF" w:rsidP="003446EF">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CA2C3A0" wp14:editId="6A90948A">
            <wp:extent cx="2173048" cy="1415888"/>
            <wp:effectExtent l="0" t="0" r="1143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9.12.14.png"/>
                    <pic:cNvPicPr/>
                  </pic:nvPicPr>
                  <pic:blipFill>
                    <a:blip r:embed="rId43">
                      <a:extLst>
                        <a:ext uri="{28A0092B-C50C-407E-A947-70E740481C1C}">
                          <a14:useLocalDpi xmlns:a14="http://schemas.microsoft.com/office/drawing/2010/main" val="0"/>
                        </a:ext>
                      </a:extLst>
                    </a:blip>
                    <a:stretch>
                      <a:fillRect/>
                    </a:stretch>
                  </pic:blipFill>
                  <pic:spPr>
                    <a:xfrm>
                      <a:off x="0" y="0"/>
                      <a:ext cx="2173048" cy="1415888"/>
                    </a:xfrm>
                    <a:prstGeom prst="rect">
                      <a:avLst/>
                    </a:prstGeom>
                  </pic:spPr>
                </pic:pic>
              </a:graphicData>
            </a:graphic>
          </wp:inline>
        </w:drawing>
      </w:r>
    </w:p>
    <w:p w14:paraId="479F5377" w14:textId="326FC00A"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 xml:space="preserve">D’aquesta manera, quan Jenkins (o nosaltres mateixos) obrim el projecte en una altra màquina (Jenkins l’obre al servidor, per exemple), només ha de descarregar les dependències seguint l’estructura de Maven (en aquest cas, es tractaria d’utilitzar la instrucció ‘maven clean package install’ en una terminal de Linux) i després es podrà executar l’aplicació sense problemes i sense haver de tenir sempre descarregat a la màquina local totes les dependències de l’aplicació. </w:t>
      </w:r>
    </w:p>
    <w:p w14:paraId="4ABFCD73" w14:textId="7C54E0BC" w:rsidR="007F15A2" w:rsidRPr="007A3A1E" w:rsidRDefault="007F15A2" w:rsidP="001B1841">
      <w:pPr>
        <w:pStyle w:val="Ttulo2"/>
        <w:spacing w:line="360" w:lineRule="auto"/>
        <w:rPr>
          <w:rFonts w:ascii="Arial" w:hAnsi="Arial" w:cs="Arial"/>
          <w:lang w:val="ca-ES"/>
        </w:rPr>
      </w:pPr>
      <w:bookmarkStart w:id="66" w:name="_Toc291102824"/>
      <w:r w:rsidRPr="007A3A1E">
        <w:rPr>
          <w:rFonts w:ascii="Arial" w:hAnsi="Arial" w:cs="Arial"/>
          <w:lang w:val="ca-ES"/>
        </w:rPr>
        <w:t>5.4 Front-End</w:t>
      </w:r>
      <w:bookmarkEnd w:id="66"/>
    </w:p>
    <w:p w14:paraId="6EF8B163" w14:textId="2B8C175A" w:rsidR="00D537D3" w:rsidRPr="007A3A1E" w:rsidRDefault="00B961B5" w:rsidP="00F0454E">
      <w:pPr>
        <w:spacing w:line="360" w:lineRule="auto"/>
        <w:jc w:val="both"/>
        <w:rPr>
          <w:rFonts w:ascii="Arial" w:hAnsi="Arial" w:cs="Arial"/>
          <w:sz w:val="24"/>
          <w:szCs w:val="24"/>
          <w:lang w:val="ca-ES"/>
        </w:rPr>
      </w:pPr>
      <w:r w:rsidRPr="007A3A1E">
        <w:rPr>
          <w:rFonts w:ascii="Arial" w:hAnsi="Arial" w:cs="Arial"/>
          <w:sz w:val="24"/>
          <w:szCs w:val="24"/>
          <w:lang w:val="ca-ES"/>
        </w:rPr>
        <w:t>A l’hora de programar el FrontEnd de l’aplicació</w:t>
      </w:r>
      <w:r w:rsidR="00F0454E" w:rsidRPr="007A3A1E">
        <w:rPr>
          <w:rFonts w:ascii="Arial" w:hAnsi="Arial" w:cs="Arial"/>
          <w:sz w:val="24"/>
          <w:szCs w:val="24"/>
          <w:lang w:val="ca-ES"/>
        </w:rPr>
        <w:t xml:space="preserve"> ( és a dir, la vista del MVC )</w:t>
      </w:r>
      <w:r w:rsidRPr="007A3A1E">
        <w:rPr>
          <w:rFonts w:ascii="Arial" w:hAnsi="Arial" w:cs="Arial"/>
          <w:sz w:val="24"/>
          <w:szCs w:val="24"/>
          <w:lang w:val="ca-ES"/>
        </w:rPr>
        <w:t xml:space="preserve">, es van haver de prendre algunes decisions, sobretot pel que respecta al format de les pàgines, i a la gestió dels formularis. Pel que fa al format de les pàgines, es va decidir </w:t>
      </w:r>
      <w:r w:rsidR="00C506FA" w:rsidRPr="007A3A1E">
        <w:rPr>
          <w:rFonts w:ascii="Arial" w:hAnsi="Arial" w:cs="Arial"/>
          <w:sz w:val="24"/>
          <w:szCs w:val="24"/>
          <w:lang w:val="ca-ES"/>
        </w:rPr>
        <w:t>utilitzar Thymeleaf, ja que és molt més natural a l’hora de programar que no pas JSP, que és el que s’utilitza normalment per a aplicacions basades en Java. Pels formularis, com ja s’ha explicat en capítols anteriors, es va decidir muntar un formulari de tipus Wizard, que tingués tres o quatre pàgines per tal que a l’usuari final tot li semblés molt més curt del que li sembla en la situació actual, on ha d’imprimir 6 o 7 pàgines d’un PDF i omplir-les a mà. Per últim, a l’hora de gestionar dinàmicament aquests formularis, s’ha utilit</w:t>
      </w:r>
      <w:r w:rsidR="00973632" w:rsidRPr="007A3A1E">
        <w:rPr>
          <w:rFonts w:ascii="Arial" w:hAnsi="Arial" w:cs="Arial"/>
          <w:sz w:val="24"/>
          <w:szCs w:val="24"/>
          <w:lang w:val="ca-ES"/>
        </w:rPr>
        <w:t xml:space="preserve">zat la llibreria Handlebars, que no és una altra cosa que gestionar els elements que s’afegeixen al DOM de forma dinàmica a través de jQuery d’una forma elegant. </w:t>
      </w:r>
      <w:r w:rsidR="00973632" w:rsidRPr="007A3A1E">
        <w:rPr>
          <w:rFonts w:ascii="Arial" w:hAnsi="Arial" w:cs="Arial"/>
          <w:sz w:val="24"/>
          <w:szCs w:val="24"/>
          <w:lang w:val="ca-ES"/>
        </w:rPr>
        <w:lastRenderedPageBreak/>
        <w:t>Tot seguit, s’entrarà una miqueta més en detall de com s’han utilitzat aquestes eines.</w:t>
      </w:r>
    </w:p>
    <w:p w14:paraId="68FB2C8A" w14:textId="6992AE81" w:rsidR="007F15A2" w:rsidRPr="007A3A1E" w:rsidRDefault="007F15A2" w:rsidP="00B5736E">
      <w:pPr>
        <w:pStyle w:val="Ttulo3"/>
        <w:spacing w:line="360" w:lineRule="auto"/>
        <w:rPr>
          <w:rFonts w:ascii="Arial" w:hAnsi="Arial"/>
          <w:lang w:val="ca-ES"/>
        </w:rPr>
      </w:pPr>
      <w:bookmarkStart w:id="67" w:name="_Toc291102825"/>
      <w:r w:rsidRPr="007A3A1E">
        <w:rPr>
          <w:rFonts w:ascii="Arial" w:hAnsi="Arial"/>
          <w:lang w:val="ca-ES"/>
        </w:rPr>
        <w:t>5.4.1 Thymeleaf</w:t>
      </w:r>
      <w:r w:rsidR="00D537D3" w:rsidRPr="007A3A1E">
        <w:rPr>
          <w:rFonts w:ascii="Arial" w:hAnsi="Arial"/>
          <w:lang w:val="ca-ES"/>
        </w:rPr>
        <w:t xml:space="preserve"> o JSP?</w:t>
      </w:r>
      <w:bookmarkEnd w:id="67"/>
    </w:p>
    <w:p w14:paraId="51A60821" w14:textId="5D612E35"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En el seu moment, vam haver de decidir de quina manera es programava el FrontEnd de l’aplicació: o bé es feia utilitzant el que es venia utilitzant a l’empresa, les JSP</w:t>
      </w:r>
      <w:r w:rsidR="00C506FA" w:rsidRPr="007A3A1E">
        <w:rPr>
          <w:rFonts w:ascii="Arial" w:hAnsi="Arial"/>
          <w:sz w:val="24"/>
          <w:szCs w:val="24"/>
          <w:lang w:val="ca-ES"/>
        </w:rPr>
        <w:t xml:space="preserve"> (Java Server Pages)</w:t>
      </w:r>
      <w:r w:rsidRPr="007A3A1E">
        <w:rPr>
          <w:rFonts w:ascii="Arial" w:hAnsi="Arial"/>
          <w:sz w:val="24"/>
          <w:szCs w:val="24"/>
          <w:lang w:val="ca-ES"/>
        </w:rPr>
        <w:t>, o bé canviàvem i començàvem a utilitzat Thymeleaf. Hi ha una sèrie d’avantatges en utilitzar Thymeleaf, que explicarem ara mateix, i per això al final ens vam decidir per aquesta nova llibreria.</w:t>
      </w:r>
    </w:p>
    <w:p w14:paraId="4A111584" w14:textId="2DC7CD44"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 xml:space="preserve">Primer de tot, una aplicació en Thymeleaf consta de pàgines amb extensió HTML, i no JSP. Això és possible gràcies a que utilitzant Thymeleaf </w:t>
      </w:r>
      <w:r w:rsidR="00C506FA" w:rsidRPr="007A3A1E">
        <w:rPr>
          <w:rFonts w:ascii="Arial" w:hAnsi="Arial"/>
          <w:sz w:val="24"/>
          <w:szCs w:val="24"/>
          <w:lang w:val="ca-ES"/>
        </w:rPr>
        <w:t>tota la gestió del contingut es fa a través de comandes acceptades per HTML, i no s’han de fer servir etiquetes estranyes JSP o sintaxi que no correspon a HTML.</w:t>
      </w:r>
    </w:p>
    <w:p w14:paraId="12EFC2F1" w14:textId="010BBC7B" w:rsidR="00973632" w:rsidRPr="007A3A1E" w:rsidRDefault="00973632" w:rsidP="00B5736E">
      <w:pPr>
        <w:spacing w:line="360" w:lineRule="auto"/>
        <w:jc w:val="both"/>
        <w:rPr>
          <w:rFonts w:ascii="Arial" w:hAnsi="Arial"/>
          <w:sz w:val="24"/>
          <w:szCs w:val="24"/>
          <w:lang w:val="ca-ES"/>
        </w:rPr>
      </w:pPr>
      <w:r w:rsidRPr="007A3A1E">
        <w:rPr>
          <w:rFonts w:ascii="Arial" w:hAnsi="Arial"/>
          <w:sz w:val="24"/>
          <w:szCs w:val="24"/>
          <w:lang w:val="ca-ES"/>
        </w:rPr>
        <w:t>També s’ha de tenir en compte el sistema de gestió dels layouts que ofereix Thymeleaf. El sistema de gestió dels layouts consta d’una pàgina esquelet estàndard (layouts.html, en aquest</w:t>
      </w:r>
      <w:r w:rsidR="00A129BF" w:rsidRPr="007A3A1E">
        <w:rPr>
          <w:rFonts w:ascii="Arial" w:hAnsi="Arial"/>
          <w:sz w:val="24"/>
          <w:szCs w:val="24"/>
          <w:lang w:val="ca-ES"/>
        </w:rPr>
        <w:t xml:space="preserve"> cas), a on es programarà tot el que és comú a totes les pantalles de l’aplicació (normalment, la icona de l’aplicació, el menú d’usuari, la barra de navegació i el footer) i permet afegir el contingut específic de la pàgina a on volem estar de forma dinàmica. També permet afegir scripts Javascript o pàgines CSS comunes a tota l’aplicació una sola vegada.</w:t>
      </w:r>
    </w:p>
    <w:p w14:paraId="3A8DC0B7" w14:textId="2C8CE3B2"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La part principal del nostre layouts.html té la següent forma:</w:t>
      </w:r>
    </w:p>
    <w:p w14:paraId="30B861CE" w14:textId="2CF1E4F3" w:rsidR="00A129BF" w:rsidRPr="007A3A1E" w:rsidRDefault="00A129B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56E8FF50" wp14:editId="57F0500C">
            <wp:extent cx="3658948" cy="1285193"/>
            <wp:effectExtent l="0" t="0" r="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2.40.54.png"/>
                    <pic:cNvPicPr/>
                  </pic:nvPicPr>
                  <pic:blipFill>
                    <a:blip r:embed="rId44">
                      <a:extLst>
                        <a:ext uri="{28A0092B-C50C-407E-A947-70E740481C1C}">
                          <a14:useLocalDpi xmlns:a14="http://schemas.microsoft.com/office/drawing/2010/main" val="0"/>
                        </a:ext>
                      </a:extLst>
                    </a:blip>
                    <a:stretch>
                      <a:fillRect/>
                    </a:stretch>
                  </pic:blipFill>
                  <pic:spPr>
                    <a:xfrm>
                      <a:off x="0" y="0"/>
                      <a:ext cx="3658948" cy="1285193"/>
                    </a:xfrm>
                    <a:prstGeom prst="rect">
                      <a:avLst/>
                    </a:prstGeom>
                  </pic:spPr>
                </pic:pic>
              </a:graphicData>
            </a:graphic>
          </wp:inline>
        </w:drawing>
      </w:r>
    </w:p>
    <w:p w14:paraId="3A4A74FA" w14:textId="22F4FFA8"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Com podem observar, totes les pàgines constaran de 4 elements: el header, el menú, el contingut i el footer.</w:t>
      </w:r>
      <w:r w:rsidR="004265A1" w:rsidRPr="007A3A1E">
        <w:rPr>
          <w:rFonts w:ascii="Arial" w:hAnsi="Arial"/>
          <w:sz w:val="24"/>
          <w:szCs w:val="24"/>
          <w:lang w:val="ca-ES"/>
        </w:rPr>
        <w:t xml:space="preserve"> Tant el header, com el menú, com el footer, estan inclosos a la carpeta ‘fragments’ del nostre sistema de fitxers. Per posar un exemple, la pàgina amb el menú de l’aplicació és d’aquesta manera:</w:t>
      </w:r>
    </w:p>
    <w:p w14:paraId="52305335" w14:textId="63F5E9C2" w:rsidR="004265A1" w:rsidRPr="007A3A1E" w:rsidRDefault="004319CB" w:rsidP="00B5736E">
      <w:pPr>
        <w:spacing w:line="360" w:lineRule="auto"/>
        <w:jc w:val="center"/>
        <w:rPr>
          <w:rFonts w:ascii="Arial" w:hAnsi="Arial"/>
          <w:sz w:val="24"/>
          <w:szCs w:val="24"/>
          <w:lang w:val="ca-ES"/>
        </w:rPr>
      </w:pPr>
      <w:r w:rsidRPr="007A3A1E">
        <w:rPr>
          <w:rFonts w:ascii="Arial" w:hAnsi="Arial"/>
          <w:noProof/>
          <w:sz w:val="24"/>
          <w:szCs w:val="24"/>
          <w:lang w:val="es-ES" w:eastAsia="es-ES"/>
        </w:rPr>
        <w:lastRenderedPageBreak/>
        <w:drawing>
          <wp:inline distT="0" distB="0" distL="0" distR="0" wp14:anchorId="6C15A611" wp14:editId="6F790237">
            <wp:extent cx="5400040" cy="2503170"/>
            <wp:effectExtent l="0" t="0" r="10160" b="11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01.53.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5C62745D" w14:textId="543B005B"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A la segona línia, veiem que ja s’identifica aquesta pàgina com un fragment de nom menú. Per tant, les pàgines més interessants, aquelles que son del tipus container, hauran de començar totes amb un data-th-fragment=’container’, que identificarà aquesta pàgina amb el que volem que sigui.</w:t>
      </w:r>
    </w:p>
    <w:p w14:paraId="54ECE485" w14:textId="3BED666C"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 xml:space="preserve">Aquest exemple ens serveix també per ensenyar alguns dels elements més típics de Thymeleaf: </w:t>
      </w:r>
      <w:r w:rsidR="004319CB" w:rsidRPr="007A3A1E">
        <w:rPr>
          <w:rFonts w:ascii="Arial" w:hAnsi="Arial"/>
          <w:sz w:val="24"/>
          <w:szCs w:val="24"/>
          <w:lang w:val="ca-ES"/>
        </w:rPr>
        <w:t>les expressions amb coixinet, que representen textos amb internacionalització, i les variables amb arrova, que representen canvis a la URL. També podem veure que, tot i que tenim atributs data-th-text, mantenim el text hardcoded a on en principi ha d’estar si no tinguéssim aquest atribut de Thymeleaf. Això passa perquè utilitzem una altra de les funcionalitats de Thymeleaf: la capacitat d’aquest de funcionar com a maqueta tot i no ser ja una maqueta. Si en un moment donat ens quedéssim sense connexió a Internet, o sense connexió amb la base de dades, en comptes de mostrar un error, Thymeleaf ens ensenyarà el text que es veu ara mateix.</w:t>
      </w:r>
    </w:p>
    <w:p w14:paraId="1D7F156D" w14:textId="1F908E42" w:rsidR="004319CB" w:rsidRPr="007A3A1E" w:rsidRDefault="004319CB" w:rsidP="00B5736E">
      <w:pPr>
        <w:spacing w:line="360" w:lineRule="auto"/>
        <w:jc w:val="both"/>
        <w:rPr>
          <w:rFonts w:ascii="Arial" w:hAnsi="Arial"/>
          <w:sz w:val="24"/>
          <w:szCs w:val="24"/>
          <w:lang w:val="ca-ES"/>
        </w:rPr>
      </w:pPr>
      <w:r w:rsidRPr="007A3A1E">
        <w:rPr>
          <w:rFonts w:ascii="Arial" w:hAnsi="Arial"/>
          <w:sz w:val="24"/>
          <w:szCs w:val="24"/>
          <w:lang w:val="ca-ES"/>
        </w:rPr>
        <w:t>Una altra de les característiques de Thymeleaf és la facilitat per controlar el flux de l’execució de l’aplicació, i lo ben integrat que queda en el codi.</w:t>
      </w:r>
      <w:r w:rsidR="000C5A74" w:rsidRPr="007A3A1E">
        <w:rPr>
          <w:rFonts w:ascii="Arial" w:hAnsi="Arial"/>
          <w:sz w:val="24"/>
          <w:szCs w:val="24"/>
          <w:lang w:val="ca-ES"/>
        </w:rPr>
        <w:t xml:space="preserve"> Mentre que utilitzant JSP hem d’utilitzar etiquetes com aquestes</w:t>
      </w:r>
      <w:r w:rsidR="001F1204" w:rsidRPr="007A3A1E">
        <w:rPr>
          <w:rFonts w:ascii="Arial" w:hAnsi="Arial"/>
          <w:sz w:val="24"/>
          <w:szCs w:val="24"/>
          <w:lang w:val="ca-ES"/>
        </w:rPr>
        <w:t xml:space="preserve"> per recórrer una array i, per exemple, ensenyar totes les dades d’aquesta array</w:t>
      </w:r>
      <w:r w:rsidR="000C5A74" w:rsidRPr="007A3A1E">
        <w:rPr>
          <w:rFonts w:ascii="Arial" w:hAnsi="Arial"/>
          <w:sz w:val="24"/>
          <w:szCs w:val="24"/>
          <w:lang w:val="ca-ES"/>
        </w:rPr>
        <w:t>:</w:t>
      </w:r>
    </w:p>
    <w:p w14:paraId="040EF035" w14:textId="4974D566" w:rsidR="001F1204" w:rsidRPr="007A3A1E" w:rsidRDefault="001F1204"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222B7D74" wp14:editId="5B132BF2">
            <wp:extent cx="2854996" cy="55728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22.26.png"/>
                    <pic:cNvPicPr/>
                  </pic:nvPicPr>
                  <pic:blipFill>
                    <a:blip r:embed="rId46">
                      <a:extLst>
                        <a:ext uri="{28A0092B-C50C-407E-A947-70E740481C1C}">
                          <a14:useLocalDpi xmlns:a14="http://schemas.microsoft.com/office/drawing/2010/main" val="0"/>
                        </a:ext>
                      </a:extLst>
                    </a:blip>
                    <a:stretch>
                      <a:fillRect/>
                    </a:stretch>
                  </pic:blipFill>
                  <pic:spPr>
                    <a:xfrm>
                      <a:off x="0" y="0"/>
                      <a:ext cx="2854996" cy="557282"/>
                    </a:xfrm>
                    <a:prstGeom prst="rect">
                      <a:avLst/>
                    </a:prstGeom>
                  </pic:spPr>
                </pic:pic>
              </a:graphicData>
            </a:graphic>
          </wp:inline>
        </w:drawing>
      </w:r>
    </w:p>
    <w:p w14:paraId="610EE369" w14:textId="3682C2C3" w:rsidR="001F1204" w:rsidRPr="007A3A1E" w:rsidRDefault="001F1204" w:rsidP="00B5736E">
      <w:pPr>
        <w:spacing w:line="360" w:lineRule="auto"/>
        <w:jc w:val="both"/>
        <w:rPr>
          <w:rFonts w:ascii="Arial" w:hAnsi="Arial"/>
          <w:sz w:val="24"/>
          <w:szCs w:val="24"/>
          <w:lang w:val="ca-ES"/>
        </w:rPr>
      </w:pPr>
      <w:r w:rsidRPr="007A3A1E">
        <w:rPr>
          <w:rFonts w:ascii="Arial" w:hAnsi="Arial"/>
          <w:sz w:val="24"/>
          <w:szCs w:val="24"/>
          <w:lang w:val="ca-ES"/>
        </w:rPr>
        <w:lastRenderedPageBreak/>
        <w:t>A on ‘variables’ son les dades que obtenim del nostre controlador, i ‘variable’ és la variable que utilitzem per operar Utilitzant Thymeleaf, la cosa és molt més senzilla:</w:t>
      </w:r>
    </w:p>
    <w:p w14:paraId="51768928" w14:textId="2428C20C" w:rsidR="001F1204" w:rsidRPr="007A3A1E" w:rsidRDefault="005111E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AA8FA5C" wp14:editId="74F343FD">
            <wp:extent cx="3578039" cy="599367"/>
            <wp:effectExtent l="0" t="0" r="381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46.44.png"/>
                    <pic:cNvPicPr/>
                  </pic:nvPicPr>
                  <pic:blipFill>
                    <a:blip r:embed="rId47">
                      <a:extLst>
                        <a:ext uri="{28A0092B-C50C-407E-A947-70E740481C1C}">
                          <a14:useLocalDpi xmlns:a14="http://schemas.microsoft.com/office/drawing/2010/main" val="0"/>
                        </a:ext>
                      </a:extLst>
                    </a:blip>
                    <a:stretch>
                      <a:fillRect/>
                    </a:stretch>
                  </pic:blipFill>
                  <pic:spPr>
                    <a:xfrm>
                      <a:off x="0" y="0"/>
                      <a:ext cx="3578039" cy="599367"/>
                    </a:xfrm>
                    <a:prstGeom prst="rect">
                      <a:avLst/>
                    </a:prstGeom>
                  </pic:spPr>
                </pic:pic>
              </a:graphicData>
            </a:graphic>
          </wp:inline>
        </w:drawing>
      </w:r>
    </w:p>
    <w:p w14:paraId="578E0E33" w14:textId="3ACB9109" w:rsidR="001F1204" w:rsidRPr="007A3A1E" w:rsidRDefault="001306AD" w:rsidP="00EA2036">
      <w:pPr>
        <w:spacing w:line="360" w:lineRule="auto"/>
        <w:jc w:val="both"/>
        <w:rPr>
          <w:rFonts w:ascii="Arial" w:hAnsi="Arial"/>
          <w:sz w:val="24"/>
          <w:szCs w:val="24"/>
          <w:lang w:val="ca-ES"/>
        </w:rPr>
      </w:pPr>
      <w:r w:rsidRPr="007A3A1E">
        <w:rPr>
          <w:rFonts w:ascii="Arial" w:hAnsi="Arial"/>
          <w:sz w:val="24"/>
          <w:szCs w:val="24"/>
          <w:lang w:val="ca-ES"/>
        </w:rPr>
        <w:t>Com podem veure, tots els atributs de Thymeleaf van precedits per l’atribut d’HTM</w:t>
      </w:r>
      <w:r w:rsidR="005111EF" w:rsidRPr="007A3A1E">
        <w:rPr>
          <w:rFonts w:ascii="Arial" w:hAnsi="Arial"/>
          <w:sz w:val="24"/>
          <w:szCs w:val="24"/>
          <w:lang w:val="ca-ES"/>
        </w:rPr>
        <w:t xml:space="preserve">L5 ‘data-‘. En aquest exemple, podem veure una nova forma de tractament de variables Thymeleaf: </w:t>
      </w:r>
      <w:r w:rsidR="001E3A41" w:rsidRPr="007A3A1E">
        <w:rPr>
          <w:rFonts w:ascii="Arial" w:hAnsi="Arial"/>
          <w:sz w:val="24"/>
          <w:szCs w:val="24"/>
          <w:lang w:val="ca-ES"/>
        </w:rPr>
        <w:t>‘</w:t>
      </w:r>
      <w:r w:rsidR="005111EF" w:rsidRPr="007A3A1E">
        <w:rPr>
          <w:rFonts w:ascii="Arial" w:hAnsi="Arial"/>
          <w:sz w:val="24"/>
          <w:szCs w:val="24"/>
          <w:lang w:val="ca-ES"/>
        </w:rPr>
        <w:t>${}</w:t>
      </w:r>
      <w:r w:rsidR="001E3A41" w:rsidRPr="007A3A1E">
        <w:rPr>
          <w:rFonts w:ascii="Arial" w:hAnsi="Arial"/>
          <w:sz w:val="24"/>
          <w:szCs w:val="24"/>
          <w:lang w:val="ca-ES"/>
        </w:rPr>
        <w:t>’</w:t>
      </w:r>
      <w:r w:rsidR="005111EF" w:rsidRPr="007A3A1E">
        <w:rPr>
          <w:rFonts w:ascii="Arial" w:hAnsi="Arial"/>
          <w:sz w:val="24"/>
          <w:szCs w:val="24"/>
          <w:lang w:val="ca-ES"/>
        </w:rPr>
        <w:t>, molt semblant al tractament de les variables procedents del servidor de JSP. També podem tornar a veure que hem escrit ‘Nom’ i ‘Cognoms’ quan el que volem és ensenyar aquests atributs des de la variable. Això, com ja hem dit abans, serveix com a maqueta per a quan no hi hagi una connexió que funciona.</w:t>
      </w:r>
    </w:p>
    <w:p w14:paraId="393E9BB4" w14:textId="61C89F68" w:rsidR="004265A1" w:rsidRPr="007A3A1E" w:rsidRDefault="005111EF" w:rsidP="00EA2036">
      <w:pPr>
        <w:spacing w:line="360" w:lineRule="auto"/>
        <w:jc w:val="both"/>
        <w:rPr>
          <w:rFonts w:ascii="Arial" w:hAnsi="Arial"/>
          <w:sz w:val="24"/>
          <w:szCs w:val="24"/>
          <w:lang w:val="ca-ES"/>
        </w:rPr>
      </w:pPr>
      <w:r w:rsidRPr="007A3A1E">
        <w:rPr>
          <w:rFonts w:ascii="Arial" w:hAnsi="Arial"/>
          <w:sz w:val="24"/>
          <w:szCs w:val="24"/>
          <w:lang w:val="ca-ES"/>
        </w:rPr>
        <w:t>A Thymeleaf també podem utilitzar elements de control del flux de l’aplic</w:t>
      </w:r>
      <w:r w:rsidR="00057801" w:rsidRPr="007A3A1E">
        <w:rPr>
          <w:rFonts w:ascii="Arial" w:hAnsi="Arial"/>
          <w:sz w:val="24"/>
          <w:szCs w:val="24"/>
          <w:lang w:val="ca-ES"/>
        </w:rPr>
        <w:t>ació condicionals (if/else), d’una manera similar a com s’utilitzen els bucles.</w:t>
      </w:r>
    </w:p>
    <w:p w14:paraId="34FF8619" w14:textId="308EB632" w:rsidR="007F15A2" w:rsidRPr="007A3A1E" w:rsidRDefault="007F15A2" w:rsidP="00EA2036">
      <w:pPr>
        <w:pStyle w:val="Ttulo3"/>
        <w:spacing w:line="360" w:lineRule="auto"/>
        <w:rPr>
          <w:rFonts w:ascii="Arial" w:hAnsi="Arial"/>
          <w:lang w:val="ca-ES"/>
        </w:rPr>
      </w:pPr>
      <w:bookmarkStart w:id="68" w:name="_Toc291102826"/>
      <w:r w:rsidRPr="007A3A1E">
        <w:rPr>
          <w:rFonts w:ascii="Arial" w:hAnsi="Arial"/>
          <w:lang w:val="ca-ES"/>
        </w:rPr>
        <w:t xml:space="preserve">5.4.2 </w:t>
      </w:r>
      <w:r w:rsidR="00471B2F" w:rsidRPr="007A3A1E">
        <w:rPr>
          <w:rFonts w:ascii="Arial" w:hAnsi="Arial"/>
          <w:lang w:val="ca-ES"/>
        </w:rPr>
        <w:t xml:space="preserve">Formularis i </w:t>
      </w:r>
      <w:r w:rsidRPr="007A3A1E">
        <w:rPr>
          <w:rFonts w:ascii="Arial" w:hAnsi="Arial"/>
          <w:lang w:val="ca-ES"/>
        </w:rPr>
        <w:t>Handlebars</w:t>
      </w:r>
      <w:bookmarkEnd w:id="68"/>
    </w:p>
    <w:p w14:paraId="689837B7" w14:textId="043D5391" w:rsidR="00404F32" w:rsidRPr="007A3A1E" w:rsidRDefault="004771FB" w:rsidP="00EA2036">
      <w:pPr>
        <w:spacing w:line="360" w:lineRule="auto"/>
        <w:jc w:val="both"/>
        <w:rPr>
          <w:rFonts w:ascii="Arial" w:hAnsi="Arial"/>
          <w:sz w:val="24"/>
          <w:szCs w:val="24"/>
          <w:lang w:val="ca-ES"/>
        </w:rPr>
      </w:pPr>
      <w:r w:rsidRPr="007A3A1E">
        <w:rPr>
          <w:rFonts w:ascii="Arial" w:hAnsi="Arial"/>
          <w:sz w:val="24"/>
          <w:szCs w:val="24"/>
          <w:lang w:val="ca-ES"/>
        </w:rPr>
        <w:t xml:space="preserve">Els formularis, tal com s’ha dit en capítols anteriors, </w:t>
      </w:r>
      <w:r w:rsidR="00EA2036" w:rsidRPr="007A3A1E">
        <w:rPr>
          <w:rFonts w:ascii="Arial" w:hAnsi="Arial"/>
          <w:sz w:val="24"/>
          <w:szCs w:val="24"/>
          <w:lang w:val="ca-ES"/>
        </w:rPr>
        <w:t>estaran formats per Wizards que permetran amagar una mica d’informació de cop per no espantar l’usuari que haurà d’omplir-los tant per donar d’alta un servei com per subscriure’s a un. Gràcies a l’ajuda de jQuery, és molt fàcil gestionar aquests Wizards. Per exemple, per passar de la segona pàgina a la tercera del formulari d’alta d’un nou servei:</w:t>
      </w:r>
    </w:p>
    <w:p w14:paraId="329E46A4" w14:textId="02D1A719"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40042640" wp14:editId="3A18DD4D">
            <wp:extent cx="4001848" cy="2161864"/>
            <wp:effectExtent l="0" t="0" r="1143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1.02.png"/>
                    <pic:cNvPicPr/>
                  </pic:nvPicPr>
                  <pic:blipFill>
                    <a:blip r:embed="rId48">
                      <a:extLst>
                        <a:ext uri="{28A0092B-C50C-407E-A947-70E740481C1C}">
                          <a14:useLocalDpi xmlns:a14="http://schemas.microsoft.com/office/drawing/2010/main" val="0"/>
                        </a:ext>
                      </a:extLst>
                    </a:blip>
                    <a:stretch>
                      <a:fillRect/>
                    </a:stretch>
                  </pic:blipFill>
                  <pic:spPr>
                    <a:xfrm>
                      <a:off x="0" y="0"/>
                      <a:ext cx="4001848" cy="2161864"/>
                    </a:xfrm>
                    <a:prstGeom prst="rect">
                      <a:avLst/>
                    </a:prstGeom>
                  </pic:spPr>
                </pic:pic>
              </a:graphicData>
            </a:graphic>
          </wp:inline>
        </w:drawing>
      </w:r>
    </w:p>
    <w:p w14:paraId="7D08CF46" w14:textId="3A6A5301" w:rsidR="00404F32"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lastRenderedPageBreak/>
        <w:t>Podem veure que tenim els dos botons a la part de sota, ‘Anterior’ i ‘Següent’, i les categories del formulari a la part de dalt, des d’on podem també navegar. Al nostre jQuery, prèviament haurem d’haver definit el comportament d’aquestes interaccions, ja que haurem d’amagar o mostrar una part o unes altres del formulari, fent que quedi la resta amagada i que l’usuari no se n’adoni de res.</w:t>
      </w:r>
    </w:p>
    <w:p w14:paraId="0F0CD09A" w14:textId="27A69B05"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3D95D819" wp14:editId="7AE31E41">
            <wp:extent cx="4344748" cy="2201496"/>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3.28.png"/>
                    <pic:cNvPicPr/>
                  </pic:nvPicPr>
                  <pic:blipFill>
                    <a:blip r:embed="rId49">
                      <a:extLst>
                        <a:ext uri="{28A0092B-C50C-407E-A947-70E740481C1C}">
                          <a14:useLocalDpi xmlns:a14="http://schemas.microsoft.com/office/drawing/2010/main" val="0"/>
                        </a:ext>
                      </a:extLst>
                    </a:blip>
                    <a:stretch>
                      <a:fillRect/>
                    </a:stretch>
                  </pic:blipFill>
                  <pic:spPr>
                    <a:xfrm>
                      <a:off x="0" y="0"/>
                      <a:ext cx="4344748" cy="2201496"/>
                    </a:xfrm>
                    <a:prstGeom prst="rect">
                      <a:avLst/>
                    </a:prstGeom>
                  </pic:spPr>
                </pic:pic>
              </a:graphicData>
            </a:graphic>
          </wp:inline>
        </w:drawing>
      </w:r>
    </w:p>
    <w:p w14:paraId="26A73721" w14:textId="07FE66A1" w:rsidR="00DF1587"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Aquest és el codi per gestionar la segona pàgina via jQuery. Com que la tercera pàgina és l’última, amaguem el botó ‘next’ i ensenyem el botó ‘guardar’. També, a les parts de Form i Wizard (que es veuen com a comentari)</w:t>
      </w:r>
      <w:r w:rsidR="003046CC" w:rsidRPr="007A3A1E">
        <w:rPr>
          <w:rFonts w:ascii="Arial" w:hAnsi="Arial"/>
          <w:sz w:val="24"/>
          <w:szCs w:val="24"/>
          <w:lang w:val="ca-ES"/>
        </w:rPr>
        <w:t xml:space="preserve">, gestionem la part del Wizard, perquè en cap moment es perdi a quina pàgina estem, per marcar d’uns colors o uns altres el fil del Wizard, o per a que si fem clic a ‘Anterior’ o ‘Següent’ </w:t>
      </w:r>
      <w:r w:rsidR="00986A20" w:rsidRPr="007A3A1E">
        <w:rPr>
          <w:rFonts w:ascii="Arial" w:hAnsi="Arial"/>
          <w:sz w:val="24"/>
          <w:szCs w:val="24"/>
          <w:lang w:val="ca-ES"/>
        </w:rPr>
        <w:t>mostri la informació correcte</w:t>
      </w:r>
      <w:r w:rsidR="003046CC" w:rsidRPr="007A3A1E">
        <w:rPr>
          <w:rFonts w:ascii="Arial" w:hAnsi="Arial"/>
          <w:sz w:val="24"/>
          <w:szCs w:val="24"/>
          <w:lang w:val="ca-ES"/>
        </w:rPr>
        <w:t>.</w:t>
      </w:r>
    </w:p>
    <w:p w14:paraId="45B3EF9A" w14:textId="33D6001F" w:rsidR="00986A20" w:rsidRPr="007A3A1E" w:rsidRDefault="00986A20" w:rsidP="00DF1587">
      <w:pPr>
        <w:spacing w:line="360" w:lineRule="auto"/>
        <w:jc w:val="both"/>
        <w:rPr>
          <w:rFonts w:ascii="Arial" w:hAnsi="Arial"/>
          <w:sz w:val="24"/>
          <w:szCs w:val="24"/>
          <w:lang w:val="ca-ES"/>
        </w:rPr>
      </w:pPr>
      <w:r w:rsidRPr="007A3A1E">
        <w:rPr>
          <w:rFonts w:ascii="Arial" w:hAnsi="Arial"/>
          <w:sz w:val="24"/>
          <w:szCs w:val="24"/>
          <w:lang w:val="ca-ES"/>
        </w:rPr>
        <w:t>Un cop s’han omplert tots els camps, podem veure que hi ha taules que s’han d’omplir dinàmicament. Si volem guardar després aquestes taules, com s’omplen de dades que encara no tenim a la base de dades, no es poden guardar com els altres camps. Per guardar-ho tot correctament, haurem d’utilitzar el sistema de plantilles JavaScript anomenat Handlebars.</w:t>
      </w:r>
    </w:p>
    <w:p w14:paraId="1DA28722" w14:textId="65B1376F" w:rsidR="000B0E0C" w:rsidRPr="007A3A1E" w:rsidRDefault="00986A20" w:rsidP="00AD3C4C">
      <w:pPr>
        <w:spacing w:line="360" w:lineRule="auto"/>
        <w:jc w:val="both"/>
        <w:rPr>
          <w:rFonts w:ascii="Arial" w:hAnsi="Arial"/>
          <w:sz w:val="24"/>
          <w:szCs w:val="24"/>
          <w:lang w:val="ca-ES"/>
        </w:rPr>
      </w:pPr>
      <w:r w:rsidRPr="007A3A1E">
        <w:rPr>
          <w:rFonts w:ascii="Arial" w:hAnsi="Arial"/>
          <w:sz w:val="24"/>
          <w:szCs w:val="24"/>
          <w:lang w:val="ca-ES"/>
        </w:rPr>
        <w:t xml:space="preserve">Els Handlebars permeten afegir blocs de codi HTML des d’una plantilla, escrits en HTML i que s’ompliran de dades que enviarem mitjançant jQuery en format JSON. </w:t>
      </w:r>
      <w:r w:rsidR="000B0E0C" w:rsidRPr="007A3A1E">
        <w:rPr>
          <w:rFonts w:ascii="Arial" w:hAnsi="Arial"/>
          <w:sz w:val="24"/>
          <w:szCs w:val="24"/>
          <w:lang w:val="ca-ES"/>
        </w:rPr>
        <w:t>Una plantilla d’exemple Handlebars, per omplir per exemple la taula de dades dels responsables, seria aquesta:</w:t>
      </w:r>
    </w:p>
    <w:p w14:paraId="1735F2ED" w14:textId="0D2F6994" w:rsidR="000B0E0C" w:rsidRPr="007A3A1E" w:rsidRDefault="000B0E0C" w:rsidP="00AD3C4C">
      <w:pPr>
        <w:spacing w:line="360" w:lineRule="auto"/>
        <w:jc w:val="both"/>
        <w:rPr>
          <w:rFonts w:ascii="Arial" w:hAnsi="Arial"/>
          <w:sz w:val="24"/>
          <w:szCs w:val="24"/>
          <w:lang w:val="ca-ES"/>
        </w:rPr>
      </w:pPr>
      <w:r w:rsidRPr="007A3A1E">
        <w:rPr>
          <w:rFonts w:ascii="Arial" w:hAnsi="Arial"/>
          <w:noProof/>
          <w:sz w:val="24"/>
          <w:szCs w:val="24"/>
          <w:lang w:val="es-ES" w:eastAsia="es-ES"/>
        </w:rPr>
        <w:lastRenderedPageBreak/>
        <w:drawing>
          <wp:inline distT="0" distB="0" distL="0" distR="0" wp14:anchorId="6EF208B6" wp14:editId="0FBB0160">
            <wp:extent cx="5400040" cy="1353820"/>
            <wp:effectExtent l="0" t="0" r="1016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21.2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353820"/>
                    </a:xfrm>
                    <a:prstGeom prst="rect">
                      <a:avLst/>
                    </a:prstGeom>
                  </pic:spPr>
                </pic:pic>
              </a:graphicData>
            </a:graphic>
          </wp:inline>
        </w:drawing>
      </w:r>
    </w:p>
    <w:p w14:paraId="09CB3C24" w14:textId="77777777" w:rsidR="00AD3C4C" w:rsidRPr="007A3A1E" w:rsidRDefault="00233620" w:rsidP="00AD3C4C">
      <w:pPr>
        <w:spacing w:line="360" w:lineRule="auto"/>
        <w:jc w:val="both"/>
        <w:rPr>
          <w:rFonts w:ascii="Arial" w:hAnsi="Arial"/>
          <w:sz w:val="24"/>
          <w:szCs w:val="24"/>
          <w:lang w:val="ca-ES"/>
        </w:rPr>
      </w:pPr>
      <w:r w:rsidRPr="007A3A1E">
        <w:rPr>
          <w:rFonts w:ascii="Arial" w:hAnsi="Arial"/>
          <w:sz w:val="24"/>
          <w:szCs w:val="24"/>
          <w:lang w:val="ca-ES"/>
        </w:rPr>
        <w:t>Com podem veure a la imatge, cada entrada de la taula (variable ‘this’) conté un índex, que correspondria</w:t>
      </w:r>
      <w:r w:rsidR="00AD3C4C" w:rsidRPr="007A3A1E">
        <w:rPr>
          <w:rFonts w:ascii="Arial" w:hAnsi="Arial"/>
          <w:sz w:val="24"/>
          <w:szCs w:val="24"/>
          <w:lang w:val="ca-ES"/>
        </w:rPr>
        <w:t xml:space="preserve"> a l’índex de l’array que després voldrem recuperar al controlador, i s’afegeixen els camps que s’han anat omplint.</w:t>
      </w:r>
    </w:p>
    <w:p w14:paraId="29AA5716" w14:textId="54CEE47A" w:rsidR="00AD3C4C" w:rsidRPr="007A3A1E" w:rsidRDefault="00AD3C4C" w:rsidP="00AD3C4C">
      <w:pPr>
        <w:pStyle w:val="Ttulo2"/>
        <w:spacing w:line="360" w:lineRule="auto"/>
        <w:rPr>
          <w:rFonts w:ascii="Arial" w:hAnsi="Arial"/>
          <w:sz w:val="24"/>
          <w:szCs w:val="24"/>
          <w:lang w:val="ca-ES"/>
        </w:rPr>
      </w:pPr>
      <w:bookmarkStart w:id="69" w:name="_Toc291102827"/>
      <w:r w:rsidRPr="007A3A1E">
        <w:rPr>
          <w:rFonts w:ascii="Arial" w:hAnsi="Arial"/>
          <w:sz w:val="24"/>
          <w:szCs w:val="24"/>
          <w:lang w:val="ca-ES"/>
        </w:rPr>
        <w:t>5.5 Seguretat</w:t>
      </w:r>
      <w:bookmarkEnd w:id="69"/>
    </w:p>
    <w:p w14:paraId="20200D64" w14:textId="508C889C"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Quan es parla de seguretat, en aquest cas, es parla de dues coses diferents:</w:t>
      </w:r>
    </w:p>
    <w:p w14:paraId="3498449A" w14:textId="56A1DB50"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al manteniment de les dades, és a dir, a que la introducció de les dades a la base de dades es faci de la forma correcte.</w:t>
      </w:r>
    </w:p>
    <w:p w14:paraId="24186330" w14:textId="73694234"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 la identificació dels usuaris a l’aplicació.</w:t>
      </w:r>
    </w:p>
    <w:p w14:paraId="02D65436" w14:textId="16E0443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Durant aquest apartat, es parlarà dels dos casos, ja que els dos s’han tingut en compte.</w:t>
      </w:r>
    </w:p>
    <w:p w14:paraId="08AE6C7B" w14:textId="6628742E" w:rsidR="00AD3C4C" w:rsidRPr="007A3A1E" w:rsidRDefault="00AD3C4C" w:rsidP="00AD3C4C">
      <w:pPr>
        <w:pStyle w:val="Ttulo3"/>
        <w:spacing w:line="360" w:lineRule="auto"/>
        <w:rPr>
          <w:rFonts w:ascii="Arial" w:hAnsi="Arial"/>
          <w:lang w:val="ca-ES"/>
        </w:rPr>
      </w:pPr>
      <w:bookmarkStart w:id="70" w:name="_Toc291102828"/>
      <w:r w:rsidRPr="007A3A1E">
        <w:rPr>
          <w:rFonts w:ascii="Arial" w:hAnsi="Arial"/>
          <w:lang w:val="ca-ES"/>
        </w:rPr>
        <w:t>5.5.1 Gestió de les dades</w:t>
      </w:r>
      <w:bookmarkEnd w:id="70"/>
    </w:p>
    <w:p w14:paraId="71CE9B7B" w14:textId="6A52539D"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Pel que fa a la gestió de les dades, tenim 3 tipus de nivells de seguretat, que actuen com una piràmide: a la base, la seguretat més elemental de totes, és la que es fa a la base de dades mateixa. És aquí on podem decidir quins camps poden estar repetits i quins no, quins camps poden ser null i quins no, i també podem escollit el tamany de, per exemple, els camps de text. Gràcies a Hibernate, qualsevol error dins d’aquesta capa de seguretat es fàcil de gestionar gràcies a les excepcions de Java.</w:t>
      </w:r>
    </w:p>
    <w:p w14:paraId="25AD976F" w14:textId="3682B6C8" w:rsidR="00BC7C8E" w:rsidRPr="007A3A1E" w:rsidRDefault="00BC7C8E" w:rsidP="00BC7C8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FAAF7FD" wp14:editId="0DC0AEE5">
            <wp:extent cx="2901229" cy="1583026"/>
            <wp:effectExtent l="76200" t="50800" r="45720" b="11938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E754F88" w14:textId="0B5F6F42"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lastRenderedPageBreak/>
        <w:t>En un segon nivell de seguretat, tenim el que es fa al servidor abans</w:t>
      </w:r>
      <w:r w:rsidR="0089678F">
        <w:rPr>
          <w:rFonts w:ascii="Arial" w:hAnsi="Arial"/>
          <w:sz w:val="24"/>
          <w:szCs w:val="24"/>
          <w:lang w:val="ca-ES"/>
        </w:rPr>
        <w:t xml:space="preserve"> </w:t>
      </w:r>
      <w:r w:rsidRPr="007A3A1E">
        <w:rPr>
          <w:rFonts w:ascii="Arial" w:hAnsi="Arial"/>
          <w:sz w:val="24"/>
          <w:szCs w:val="24"/>
          <w:lang w:val="ca-ES"/>
        </w:rPr>
        <w:t xml:space="preserve">d’enviar les dades a la base de dades. Aquí ja es fan tota una sèrie de comprovacions de forma molt senzilla, i en cas de detectar qualsevol cosa que no sigui el que ha de ser, enviarem a la vista un missatge d’error. Aquí podem comprovar, com es pot veure a la imatge </w:t>
      </w:r>
      <w:r w:rsidR="00F6208A" w:rsidRPr="007A3A1E">
        <w:rPr>
          <w:rFonts w:ascii="Arial" w:hAnsi="Arial"/>
          <w:sz w:val="24"/>
          <w:szCs w:val="24"/>
          <w:lang w:val="ca-ES"/>
        </w:rPr>
        <w:t>a continuació d’aquest paràgraf, la llargada dels camps de text, els camps que poden ser nuls.</w:t>
      </w:r>
    </w:p>
    <w:p w14:paraId="69930ED7" w14:textId="6EF6F6BF" w:rsidR="00F6208A" w:rsidRPr="007A3A1E" w:rsidRDefault="00F6208A" w:rsidP="00F6208A">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364E6D0" wp14:editId="3CE9019C">
            <wp:extent cx="3201748" cy="676196"/>
            <wp:effectExtent l="0" t="0" r="0" b="101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44.13.png"/>
                    <pic:cNvPicPr/>
                  </pic:nvPicPr>
                  <pic:blipFill>
                    <a:blip r:embed="rId56">
                      <a:extLst>
                        <a:ext uri="{28A0092B-C50C-407E-A947-70E740481C1C}">
                          <a14:useLocalDpi xmlns:a14="http://schemas.microsoft.com/office/drawing/2010/main" val="0"/>
                        </a:ext>
                      </a:extLst>
                    </a:blip>
                    <a:stretch>
                      <a:fillRect/>
                    </a:stretch>
                  </pic:blipFill>
                  <pic:spPr>
                    <a:xfrm>
                      <a:off x="0" y="0"/>
                      <a:ext cx="3201748" cy="676196"/>
                    </a:xfrm>
                    <a:prstGeom prst="rect">
                      <a:avLst/>
                    </a:prstGeom>
                  </pic:spPr>
                </pic:pic>
              </a:graphicData>
            </a:graphic>
          </wp:inline>
        </w:drawing>
      </w:r>
    </w:p>
    <w:p w14:paraId="51EF8FF1" w14:textId="36D8E133" w:rsidR="00F6208A"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Aquests tipus de comprovacions, com podem veure a la foto, no son difícils d’implementar, i tot i que son molt semblants (per no dir pràcticament iguals) que les comprovacions que es fan a base de dades, sempre és millor fer-les primer al servidor, i no haver d’arribar a la base de dades. També podem comprovar que un email estigui escrit de forma correcte gràcies a l’anotació @Email de Hibernate, o comprovar que els camps de tipus Date tinguin un format adequat amb l’anotació @DateTimeFormat.</w:t>
      </w:r>
    </w:p>
    <w:p w14:paraId="340237D2" w14:textId="77777777" w:rsidR="00BC7C8E"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Per últim, i a la part de dalt de la piràmide, tenim les comprovacions que hi ha a la part del client. Aquestes comprovacions les farem a dos llocs diferents: als JavaScript i a l’HTML. Dins del JavaScript, podem comprovar coses com per exemple que tots els camps que han d’estar obligatòriament</w:t>
      </w:r>
      <w:r w:rsidR="00227CB5" w:rsidRPr="007A3A1E">
        <w:rPr>
          <w:rFonts w:ascii="Arial" w:hAnsi="Arial"/>
          <w:sz w:val="24"/>
          <w:szCs w:val="24"/>
          <w:lang w:val="ca-ES"/>
        </w:rPr>
        <w:t xml:space="preserve"> omplerts ho estiguin o</w:t>
      </w:r>
      <w:r w:rsidRPr="007A3A1E">
        <w:rPr>
          <w:rFonts w:ascii="Arial" w:hAnsi="Arial"/>
          <w:sz w:val="24"/>
          <w:szCs w:val="24"/>
          <w:lang w:val="ca-ES"/>
        </w:rPr>
        <w:t xml:space="preserve"> que les dates i els ema</w:t>
      </w:r>
      <w:r w:rsidR="00227CB5" w:rsidRPr="007A3A1E">
        <w:rPr>
          <w:rFonts w:ascii="Arial" w:hAnsi="Arial"/>
          <w:sz w:val="24"/>
          <w:szCs w:val="24"/>
          <w:lang w:val="ca-ES"/>
        </w:rPr>
        <w:t xml:space="preserve">ils tinguin el format correcte. </w:t>
      </w:r>
    </w:p>
    <w:p w14:paraId="2702A25E" w14:textId="542448B5" w:rsidR="00BC7C8E" w:rsidRPr="007A3A1E" w:rsidRDefault="00227CB5" w:rsidP="00BC7C8E">
      <w:pPr>
        <w:spacing w:line="360" w:lineRule="auto"/>
        <w:jc w:val="both"/>
        <w:rPr>
          <w:rFonts w:ascii="Arial" w:hAnsi="Arial"/>
          <w:sz w:val="24"/>
          <w:szCs w:val="24"/>
          <w:lang w:val="ca-ES"/>
        </w:rPr>
      </w:pPr>
      <w:r w:rsidRPr="007A3A1E">
        <w:rPr>
          <w:rFonts w:ascii="Arial" w:hAnsi="Arial"/>
          <w:sz w:val="24"/>
          <w:szCs w:val="24"/>
          <w:lang w:val="ca-ES"/>
        </w:rPr>
        <w:t>A nivell HTML, podem comprovar poques coses, com per exemple la llargada dels camps de text. Gràcies, però a HTML5, podem validar ja a HTML camps com els emails.</w:t>
      </w:r>
      <w:r w:rsidR="00BC7C8E" w:rsidRPr="007A3A1E">
        <w:rPr>
          <w:rFonts w:ascii="Arial" w:hAnsi="Arial"/>
          <w:sz w:val="24"/>
          <w:szCs w:val="24"/>
          <w:lang w:val="ca-ES"/>
        </w:rPr>
        <w:t xml:space="preserve"> </w:t>
      </w:r>
    </w:p>
    <w:p w14:paraId="4F25AD65" w14:textId="1155DA8A" w:rsidR="00F6208A" w:rsidRPr="007A3A1E" w:rsidRDefault="00BC7C8E" w:rsidP="00BC7C8E">
      <w:pPr>
        <w:spacing w:line="360" w:lineRule="auto"/>
        <w:jc w:val="both"/>
        <w:rPr>
          <w:rFonts w:ascii="Arial" w:hAnsi="Arial"/>
          <w:sz w:val="24"/>
          <w:szCs w:val="24"/>
          <w:lang w:val="ca-ES"/>
        </w:rPr>
      </w:pPr>
      <w:r w:rsidRPr="007A3A1E">
        <w:rPr>
          <w:rFonts w:ascii="Arial" w:hAnsi="Arial"/>
          <w:sz w:val="24"/>
          <w:szCs w:val="24"/>
          <w:lang w:val="ca-ES"/>
        </w:rPr>
        <w:t xml:space="preserve">El principal problema de la seguretat a la part del client és que aquestes poden ser desactivades fàcilment per un usuari malintencionat. Es per això que son necessaris els altres dos nivells de seguretat. Combinant els tres nivells de seguretat d’aquesta piràmide, ens podem assegurar que les dades que introduïm a la base de dades siguin tot lo correctes que ens permeti un sistema obert als usuaris. </w:t>
      </w:r>
    </w:p>
    <w:p w14:paraId="6EF272BB" w14:textId="00955524" w:rsidR="00AD3C4C" w:rsidRPr="007A3A1E" w:rsidRDefault="00AD3C4C" w:rsidP="00AD3C4C">
      <w:pPr>
        <w:pStyle w:val="Ttulo3"/>
        <w:spacing w:line="360" w:lineRule="auto"/>
        <w:rPr>
          <w:rFonts w:ascii="Arial" w:hAnsi="Arial"/>
          <w:lang w:val="ca-ES"/>
        </w:rPr>
      </w:pPr>
      <w:bookmarkStart w:id="71" w:name="_Toc291102829"/>
      <w:r w:rsidRPr="007A3A1E">
        <w:rPr>
          <w:rFonts w:ascii="Arial" w:hAnsi="Arial"/>
          <w:lang w:val="ca-ES"/>
        </w:rPr>
        <w:lastRenderedPageBreak/>
        <w:t xml:space="preserve">5.5.2 </w:t>
      </w:r>
      <w:r w:rsidR="00C86245">
        <w:rPr>
          <w:rFonts w:ascii="Arial" w:hAnsi="Arial"/>
          <w:lang w:val="ca-ES"/>
        </w:rPr>
        <w:t>Login</w:t>
      </w:r>
      <w:r w:rsidRPr="007A3A1E">
        <w:rPr>
          <w:rFonts w:ascii="Arial" w:hAnsi="Arial"/>
          <w:lang w:val="ca-ES"/>
        </w:rPr>
        <w:t xml:space="preserve"> d’usuaris</w:t>
      </w:r>
      <w:bookmarkEnd w:id="71"/>
    </w:p>
    <w:p w14:paraId="32A3FF7A" w14:textId="5578C145" w:rsidR="00BC7C8E" w:rsidRDefault="00C86245" w:rsidP="00C86245">
      <w:pPr>
        <w:spacing w:line="360" w:lineRule="auto"/>
        <w:jc w:val="both"/>
        <w:rPr>
          <w:rFonts w:ascii="Arial" w:hAnsi="Arial"/>
          <w:sz w:val="24"/>
          <w:szCs w:val="24"/>
          <w:lang w:val="ca-ES"/>
        </w:rPr>
      </w:pPr>
      <w:r w:rsidRPr="00C86245">
        <w:rPr>
          <w:rFonts w:ascii="Arial" w:hAnsi="Arial"/>
          <w:sz w:val="24"/>
          <w:szCs w:val="24"/>
          <w:lang w:val="ca-ES"/>
        </w:rPr>
        <w:t>Tot i que l’objectiu final de l’aplicació és que es faci servir l’LDAP que té habilitat la pròpia UPC, en aquesta release no s’utilitzarà encara. Per contra, s’ha d’habilitar un sistema de gestió d’usuaris, amb un sistema de seguretat per a que la contrasenya només sigui coneguda per l’usuari que vol entrar a l’aplicació</w:t>
      </w:r>
      <w:r w:rsidR="0089678F">
        <w:rPr>
          <w:rFonts w:ascii="Arial" w:hAnsi="Arial"/>
          <w:sz w:val="24"/>
          <w:szCs w:val="24"/>
          <w:lang w:val="ca-ES"/>
        </w:rPr>
        <w:t>. A més, s’ha utilitzat per a això el mòdul Spring Security, que és interessant explicar.</w:t>
      </w:r>
    </w:p>
    <w:p w14:paraId="149B528E" w14:textId="1E17FCF0" w:rsidR="0089678F" w:rsidRDefault="0089678F" w:rsidP="00C86245">
      <w:pPr>
        <w:spacing w:line="360" w:lineRule="auto"/>
        <w:jc w:val="both"/>
        <w:rPr>
          <w:rFonts w:ascii="Arial" w:hAnsi="Arial"/>
          <w:sz w:val="24"/>
          <w:szCs w:val="24"/>
          <w:lang w:val="ca-ES"/>
        </w:rPr>
      </w:pPr>
      <w:r>
        <w:rPr>
          <w:rFonts w:ascii="Arial" w:hAnsi="Arial"/>
          <w:sz w:val="24"/>
          <w:szCs w:val="24"/>
          <w:lang w:val="ca-ES"/>
        </w:rPr>
        <w:t>Primer de tot, que és Spring Security? És un mòdul del framework que s’ha utilitzat per a tota l’aplicació, Spring, que permet gestionar, principalment, les dues operacions més importants a l’hora de fer la gestió dels usuaris: la gestió de l’autenticació, i la gestió d’autoritzacions, és a dir, dels diferents rols que poden tenir els usuaris a l’aplicació, i del que aquests rols poden fer a dins de l’aplicació.</w:t>
      </w:r>
    </w:p>
    <w:p w14:paraId="194F45F4" w14:textId="34062F3E" w:rsidR="0089678F" w:rsidRDefault="0089678F" w:rsidP="00C86245">
      <w:pPr>
        <w:spacing w:line="360" w:lineRule="auto"/>
        <w:jc w:val="both"/>
        <w:rPr>
          <w:rFonts w:ascii="Arial" w:hAnsi="Arial"/>
          <w:sz w:val="24"/>
          <w:szCs w:val="24"/>
          <w:lang w:val="ca-ES"/>
        </w:rPr>
      </w:pPr>
      <w:r>
        <w:rPr>
          <w:rFonts w:ascii="Arial" w:hAnsi="Arial"/>
          <w:sz w:val="24"/>
          <w:szCs w:val="24"/>
          <w:lang w:val="ca-ES"/>
        </w:rPr>
        <w:t xml:space="preserve">Pel que fa a l’autenticació, s’ha habilitat una pàgina de log in pels usuaris, per a que puguin tenir usuari i contrasenya que es guarden dins de la taula “Usuaris” de la base de dades pròpia de l’aplicació. Com ja hem dit abans, això es canviarà per a que els usuaris puguin utilitzar el seu compte UPC per utilitzar aquest catàleg de serveis. </w:t>
      </w:r>
      <w:r w:rsidR="003B00FF">
        <w:rPr>
          <w:rFonts w:ascii="Arial" w:hAnsi="Arial"/>
          <w:sz w:val="24"/>
          <w:szCs w:val="24"/>
          <w:lang w:val="ca-ES"/>
        </w:rPr>
        <w:t xml:space="preserve">El mòdul de seguretat d’Spring s’ha de configurar a l’aplicació afegint la dependència d’Spring Security a l’arxiu de configuració de Maven, per a que la descarregui, i després creant les classes necessàries a l’aplicació. </w:t>
      </w:r>
    </w:p>
    <w:p w14:paraId="547C4644" w14:textId="77777777" w:rsidR="003B00FF" w:rsidRDefault="003B00FF" w:rsidP="00C86245">
      <w:pPr>
        <w:spacing w:line="360" w:lineRule="auto"/>
        <w:jc w:val="both"/>
        <w:rPr>
          <w:rFonts w:ascii="Arial" w:hAnsi="Arial"/>
          <w:sz w:val="24"/>
          <w:szCs w:val="24"/>
          <w:lang w:val="ca-ES"/>
        </w:rPr>
      </w:pPr>
      <w:r>
        <w:rPr>
          <w:rFonts w:ascii="Arial" w:hAnsi="Arial"/>
          <w:sz w:val="24"/>
          <w:szCs w:val="24"/>
          <w:lang w:val="ca-ES"/>
        </w:rPr>
        <w:t>Per a gestionar la confidencialitat de les contrasenyes, s’ha optat per un sistema d’encriptació basat en SHA-256, ja que l’encriptació és unilateral, és a dir, l’única forma de desencriptar-ho és comparant la paraula encriptada a la base de dades, o per força bruta.</w:t>
      </w:r>
    </w:p>
    <w:p w14:paraId="0078C40F" w14:textId="40531382" w:rsidR="003B00FF" w:rsidRDefault="003B00FF" w:rsidP="00C86245">
      <w:pPr>
        <w:spacing w:line="360" w:lineRule="auto"/>
        <w:jc w:val="both"/>
        <w:rPr>
          <w:rFonts w:ascii="Arial" w:hAnsi="Arial"/>
          <w:sz w:val="24"/>
          <w:szCs w:val="24"/>
          <w:lang w:val="ca-ES"/>
        </w:rPr>
      </w:pPr>
      <w:r>
        <w:rPr>
          <w:rFonts w:ascii="Arial" w:hAnsi="Arial"/>
          <w:sz w:val="24"/>
          <w:szCs w:val="24"/>
          <w:lang w:val="ca-ES"/>
        </w:rPr>
        <w:t>Per últim, Spring Security ofereix una</w:t>
      </w:r>
      <w:r w:rsidR="006F7CF5">
        <w:rPr>
          <w:rFonts w:ascii="Arial" w:hAnsi="Arial"/>
          <w:sz w:val="24"/>
          <w:szCs w:val="24"/>
          <w:lang w:val="ca-ES"/>
        </w:rPr>
        <w:t xml:space="preserve"> perfecta integració amb Thymeleaf, per tant, és un mòdul perfecte per utilitzar en aquesta aplicació. Tant per gestionar la pàgina de login, com per gestionar els rols dels usuaris, Thymeleaf ofereix </w:t>
      </w:r>
      <w:r>
        <w:rPr>
          <w:rFonts w:ascii="Arial" w:hAnsi="Arial"/>
          <w:sz w:val="24"/>
          <w:szCs w:val="24"/>
          <w:lang w:val="ca-ES"/>
        </w:rPr>
        <w:t xml:space="preserve"> </w:t>
      </w:r>
      <w:r w:rsidR="006F7CF5">
        <w:rPr>
          <w:rFonts w:ascii="Arial" w:hAnsi="Arial"/>
          <w:sz w:val="24"/>
          <w:szCs w:val="24"/>
          <w:lang w:val="ca-ES"/>
        </w:rPr>
        <w:t>instruccions que podem trobar a la seva web. Un exemple senzill de gestió de rols seria el següent:</w:t>
      </w:r>
    </w:p>
    <w:p w14:paraId="4E2040A3" w14:textId="65F27E8D" w:rsidR="006F7CF5" w:rsidRDefault="006F7CF5" w:rsidP="006F7CF5">
      <w:pPr>
        <w:spacing w:line="360" w:lineRule="auto"/>
        <w:jc w:val="center"/>
        <w:rPr>
          <w:rFonts w:ascii="Arial" w:hAnsi="Arial"/>
          <w:sz w:val="24"/>
          <w:szCs w:val="24"/>
          <w:lang w:val="ca-ES"/>
        </w:rPr>
      </w:pPr>
      <w:r>
        <w:rPr>
          <w:rFonts w:ascii="Arial" w:hAnsi="Arial"/>
          <w:noProof/>
          <w:sz w:val="24"/>
          <w:szCs w:val="24"/>
          <w:lang w:val="es-ES" w:eastAsia="es-ES"/>
        </w:rPr>
        <w:lastRenderedPageBreak/>
        <w:drawing>
          <wp:inline distT="0" distB="0" distL="0" distR="0" wp14:anchorId="22EDCC4E" wp14:editId="020AA4CA">
            <wp:extent cx="3773248" cy="1016261"/>
            <wp:effectExtent l="0" t="0" r="1143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9 a las 22.55.05.png"/>
                    <pic:cNvPicPr/>
                  </pic:nvPicPr>
                  <pic:blipFill>
                    <a:blip r:embed="rId57">
                      <a:extLst>
                        <a:ext uri="{28A0092B-C50C-407E-A947-70E740481C1C}">
                          <a14:useLocalDpi xmlns:a14="http://schemas.microsoft.com/office/drawing/2010/main" val="0"/>
                        </a:ext>
                      </a:extLst>
                    </a:blip>
                    <a:stretch>
                      <a:fillRect/>
                    </a:stretch>
                  </pic:blipFill>
                  <pic:spPr>
                    <a:xfrm>
                      <a:off x="0" y="0"/>
                      <a:ext cx="3773248" cy="1016261"/>
                    </a:xfrm>
                    <a:prstGeom prst="rect">
                      <a:avLst/>
                    </a:prstGeom>
                  </pic:spPr>
                </pic:pic>
              </a:graphicData>
            </a:graphic>
          </wp:inline>
        </w:drawing>
      </w:r>
    </w:p>
    <w:p w14:paraId="6D6079F9" w14:textId="1AD880B0" w:rsidR="006F7CF5" w:rsidRPr="0089678F" w:rsidRDefault="006F7CF5" w:rsidP="006F7CF5">
      <w:pPr>
        <w:spacing w:line="360" w:lineRule="auto"/>
        <w:jc w:val="both"/>
        <w:rPr>
          <w:rFonts w:ascii="Arial" w:hAnsi="Arial"/>
          <w:sz w:val="24"/>
          <w:szCs w:val="24"/>
          <w:lang w:val="ca-ES"/>
        </w:rPr>
      </w:pPr>
      <w:r>
        <w:rPr>
          <w:rFonts w:ascii="Arial" w:hAnsi="Arial"/>
          <w:sz w:val="24"/>
          <w:szCs w:val="24"/>
          <w:lang w:val="ca-ES"/>
        </w:rPr>
        <w:t>Com podem veure, tenint aquests dos rols, user i admin, que hem de definir a la nostra aplicació, podem fàcilment amagar o mostrar missatges o camps d’un formulari als usuaris segons el seu rol.</w:t>
      </w:r>
    </w:p>
    <w:p w14:paraId="6DF06956" w14:textId="72030936" w:rsidR="00471B2F" w:rsidRPr="007A3A1E" w:rsidRDefault="00471B2F" w:rsidP="001B1841">
      <w:pPr>
        <w:pStyle w:val="Ttulo1"/>
        <w:spacing w:line="360" w:lineRule="auto"/>
        <w:rPr>
          <w:rFonts w:ascii="Arial" w:hAnsi="Arial"/>
          <w:lang w:val="ca-ES"/>
        </w:rPr>
      </w:pPr>
      <w:bookmarkStart w:id="72" w:name="_Toc291102830"/>
      <w:r w:rsidRPr="007A3A1E">
        <w:rPr>
          <w:rFonts w:ascii="Arial" w:hAnsi="Arial"/>
          <w:lang w:val="ca-ES"/>
        </w:rPr>
        <w:t>6 Qualitat del codi</w:t>
      </w:r>
      <w:bookmarkEnd w:id="72"/>
    </w:p>
    <w:p w14:paraId="29947D2A" w14:textId="452FCE8A" w:rsidR="00BC7C8E" w:rsidRPr="007A3A1E" w:rsidRDefault="00BC7C8E" w:rsidP="003446EF">
      <w:pPr>
        <w:spacing w:line="360" w:lineRule="auto"/>
        <w:jc w:val="both"/>
        <w:rPr>
          <w:rFonts w:ascii="Arial" w:hAnsi="Arial"/>
          <w:sz w:val="24"/>
          <w:szCs w:val="24"/>
          <w:lang w:val="ca-ES"/>
        </w:rPr>
      </w:pPr>
      <w:r w:rsidRPr="007A3A1E">
        <w:rPr>
          <w:rFonts w:ascii="Arial" w:hAnsi="Arial"/>
          <w:sz w:val="24"/>
          <w:szCs w:val="24"/>
          <w:lang w:val="ca-ES"/>
        </w:rPr>
        <w:t xml:space="preserve">En una aplicació com aquesta, mantenir la qualitat del codi és </w:t>
      </w:r>
      <w:r w:rsidR="001B1841" w:rsidRPr="007A3A1E">
        <w:rPr>
          <w:rFonts w:ascii="Arial" w:hAnsi="Arial"/>
          <w:sz w:val="24"/>
          <w:szCs w:val="24"/>
          <w:lang w:val="ca-ES"/>
        </w:rPr>
        <w:t xml:space="preserve">molt important. El fet de fer-la en Java, ens permet utilitzar una sèrie d’eines per a </w:t>
      </w:r>
      <w:r w:rsidR="000422B5">
        <w:rPr>
          <w:rFonts w:ascii="Arial" w:hAnsi="Arial"/>
          <w:sz w:val="24"/>
          <w:szCs w:val="24"/>
          <w:lang w:val="ca-ES"/>
        </w:rPr>
        <w:t>que</w:t>
      </w:r>
      <w:r w:rsidR="001B1841" w:rsidRPr="007A3A1E">
        <w:rPr>
          <w:rFonts w:ascii="Arial" w:hAnsi="Arial"/>
          <w:sz w:val="24"/>
          <w:szCs w:val="24"/>
          <w:lang w:val="ca-ES"/>
        </w:rPr>
        <w:t xml:space="preserve"> </w:t>
      </w:r>
      <w:r w:rsidR="000422B5">
        <w:rPr>
          <w:rFonts w:ascii="Arial" w:hAnsi="Arial"/>
          <w:sz w:val="24"/>
          <w:szCs w:val="24"/>
          <w:lang w:val="ca-ES"/>
        </w:rPr>
        <w:t xml:space="preserve">aquesta </w:t>
      </w:r>
      <w:r w:rsidR="001B1841" w:rsidRPr="007A3A1E">
        <w:rPr>
          <w:rFonts w:ascii="Arial" w:hAnsi="Arial"/>
          <w:sz w:val="24"/>
          <w:szCs w:val="24"/>
          <w:lang w:val="ca-ES"/>
        </w:rPr>
        <w:t xml:space="preserve">es mantingui, tot i que la mateixa persona no estigui al mateix projecte. Tenim dos nivells a on utilitzar les eines que ens ofereix tant Eclipse com Java: els tests unitaris, que ens permeten mantenir els resultats de les funcions tot i haver de canviar aquestes per noves peticions del client en el futur, i les proves d’integració amb Jenkins, que amb l’ajuda de Maven ens permet després veure els resultats de </w:t>
      </w:r>
      <w:r w:rsidR="000422B5">
        <w:rPr>
          <w:rFonts w:ascii="Arial" w:hAnsi="Arial"/>
          <w:sz w:val="24"/>
          <w:szCs w:val="24"/>
          <w:lang w:val="ca-ES"/>
        </w:rPr>
        <w:t xml:space="preserve">qualitat de </w:t>
      </w:r>
      <w:r w:rsidR="001B1841" w:rsidRPr="007A3A1E">
        <w:rPr>
          <w:rFonts w:ascii="Arial" w:hAnsi="Arial"/>
          <w:sz w:val="24"/>
          <w:szCs w:val="24"/>
          <w:lang w:val="ca-ES"/>
        </w:rPr>
        <w:t>la nostra aplicació a l’eina SonarQube.</w:t>
      </w:r>
    </w:p>
    <w:p w14:paraId="6F74845F" w14:textId="6407313D" w:rsidR="00E622B6" w:rsidRPr="007A3A1E" w:rsidRDefault="00E622B6" w:rsidP="003446EF">
      <w:pPr>
        <w:pStyle w:val="Ttulo2"/>
        <w:spacing w:line="360" w:lineRule="auto"/>
        <w:rPr>
          <w:rFonts w:ascii="Arial" w:hAnsi="Arial"/>
          <w:lang w:val="ca-ES"/>
        </w:rPr>
      </w:pPr>
      <w:bookmarkStart w:id="73" w:name="_Toc291102831"/>
      <w:r w:rsidRPr="007A3A1E">
        <w:rPr>
          <w:rFonts w:ascii="Arial" w:hAnsi="Arial"/>
          <w:lang w:val="ca-ES"/>
        </w:rPr>
        <w:t>6.1 Tests Unitaris</w:t>
      </w:r>
      <w:bookmarkEnd w:id="73"/>
    </w:p>
    <w:p w14:paraId="0426FDAD" w14:textId="01BD27B2"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Hi ha diferents tipus de tests que es poden fer dins d’una aplicació Java. Per a aquest projecte, però, s’ha decidit realitzar tests unitaris. Aquest tipus de proves es diuen unitàries perquè proven una funcionalitat única de l’aplicació. Normalment, com és aquest cas, es fan en un entorn controlat (amb una base de dades fictícia, però que s’assembla a la de veritat), i amb la llibreria Mockito podem fins i tot simular el retorn d’algunes funcions que no volem provar però que, de totes formes, necessitem per comprovar el funcionament d’una altra funció.</w:t>
      </w:r>
    </w:p>
    <w:p w14:paraId="7F33CFF0" w14:textId="5EA5E69B"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EXEMPLES DE TESTS UNITARIS ]]</w:t>
      </w:r>
    </w:p>
    <w:p w14:paraId="3B060BE4" w14:textId="215C24F6" w:rsidR="00471B2F" w:rsidRPr="007A3A1E" w:rsidRDefault="00E622B6" w:rsidP="004B2B2C">
      <w:pPr>
        <w:pStyle w:val="Ttulo2"/>
        <w:spacing w:line="360" w:lineRule="auto"/>
        <w:rPr>
          <w:rFonts w:ascii="Arial" w:hAnsi="Arial"/>
          <w:lang w:val="ca-ES"/>
        </w:rPr>
      </w:pPr>
      <w:bookmarkStart w:id="74" w:name="_Toc291102832"/>
      <w:r w:rsidRPr="007A3A1E">
        <w:rPr>
          <w:rFonts w:ascii="Arial" w:hAnsi="Arial"/>
          <w:lang w:val="ca-ES"/>
        </w:rPr>
        <w:t>6.2</w:t>
      </w:r>
      <w:r w:rsidR="00471B2F" w:rsidRPr="007A3A1E">
        <w:rPr>
          <w:rFonts w:ascii="Arial" w:hAnsi="Arial"/>
          <w:lang w:val="ca-ES"/>
        </w:rPr>
        <w:t xml:space="preserve"> Integració (Jenkins)</w:t>
      </w:r>
      <w:bookmarkEnd w:id="74"/>
    </w:p>
    <w:p w14:paraId="72D95A22" w14:textId="77777777" w:rsidR="001236F8" w:rsidRPr="007A3A1E" w:rsidRDefault="004B2B2C" w:rsidP="008A0448">
      <w:pPr>
        <w:spacing w:line="360" w:lineRule="auto"/>
        <w:jc w:val="both"/>
        <w:rPr>
          <w:rFonts w:ascii="Arial" w:hAnsi="Arial"/>
          <w:sz w:val="24"/>
          <w:szCs w:val="24"/>
          <w:lang w:val="ca-ES"/>
        </w:rPr>
      </w:pPr>
      <w:r w:rsidRPr="007A3A1E">
        <w:rPr>
          <w:rFonts w:ascii="Arial" w:hAnsi="Arial"/>
          <w:sz w:val="24"/>
          <w:szCs w:val="24"/>
          <w:lang w:val="ca-ES"/>
        </w:rPr>
        <w:t xml:space="preserve">Jenkins és un software d’integració contínua, escrit en Java, i que es té molts plugins que el doten d’una gran quantitat de funcionalitats. </w:t>
      </w:r>
      <w:r w:rsidR="008A0448" w:rsidRPr="007A3A1E">
        <w:rPr>
          <w:rFonts w:ascii="Arial" w:hAnsi="Arial"/>
          <w:sz w:val="24"/>
          <w:szCs w:val="24"/>
          <w:lang w:val="ca-ES"/>
        </w:rPr>
        <w:t xml:space="preserve">Aquest servei agafa el nostre projecte directament des de GitHub (podem dir-li, fins i tot, la branca </w:t>
      </w:r>
      <w:r w:rsidR="008A0448" w:rsidRPr="007A3A1E">
        <w:rPr>
          <w:rFonts w:ascii="Arial" w:hAnsi="Arial"/>
          <w:sz w:val="24"/>
          <w:szCs w:val="24"/>
          <w:lang w:val="ca-ES"/>
        </w:rPr>
        <w:lastRenderedPageBreak/>
        <w:t xml:space="preserve">d’on l’ha d’agafar, així podem comprovar la branca que vulguem, o diferents branques a la vegada. Un cop despleguem aquest serveis, que també ens executa els tests unitaris, si el </w:t>
      </w:r>
      <w:r w:rsidR="001236F8" w:rsidRPr="007A3A1E">
        <w:rPr>
          <w:rFonts w:ascii="Arial" w:hAnsi="Arial"/>
          <w:sz w:val="24"/>
          <w:szCs w:val="24"/>
          <w:lang w:val="ca-ES"/>
        </w:rPr>
        <w:t xml:space="preserve">resultat es que tot està correcte, podrem dir que tenim una versió ‘estable’. </w:t>
      </w:r>
    </w:p>
    <w:p w14:paraId="2DB0D79C" w14:textId="739B1AA6" w:rsidR="003446EF" w:rsidRPr="007A3A1E" w:rsidRDefault="001236F8" w:rsidP="001236F8">
      <w:pPr>
        <w:spacing w:line="360" w:lineRule="auto"/>
        <w:jc w:val="both"/>
        <w:rPr>
          <w:rFonts w:ascii="Arial" w:hAnsi="Arial"/>
          <w:sz w:val="24"/>
          <w:szCs w:val="24"/>
          <w:lang w:val="ca-ES"/>
        </w:rPr>
      </w:pPr>
      <w:r w:rsidRPr="007A3A1E">
        <w:rPr>
          <w:rFonts w:ascii="Arial" w:hAnsi="Arial"/>
          <w:sz w:val="24"/>
          <w:szCs w:val="24"/>
          <w:lang w:val="ca-ES"/>
        </w:rPr>
        <w:t xml:space="preserve">Després, Jenkins envia els resultats a SonarQube, a on podrem comprovar realment si podem millorar la qualitat del nostre codi, i fer que aquest tingui un manteniment molt més assequible per a la nostra empresa. </w:t>
      </w:r>
    </w:p>
    <w:p w14:paraId="0A523F42" w14:textId="205A4373" w:rsidR="004B2B2C" w:rsidRPr="00123F98" w:rsidRDefault="004B2B2C" w:rsidP="001236F8">
      <w:pPr>
        <w:spacing w:line="360" w:lineRule="auto"/>
        <w:jc w:val="both"/>
        <w:rPr>
          <w:rFonts w:ascii="Arial" w:hAnsi="Arial"/>
          <w:sz w:val="24"/>
          <w:szCs w:val="24"/>
          <w:lang w:val="ca-ES"/>
        </w:rPr>
      </w:pPr>
      <w:r w:rsidRPr="00123F98">
        <w:rPr>
          <w:rFonts w:ascii="Arial" w:hAnsi="Arial"/>
          <w:sz w:val="24"/>
          <w:szCs w:val="24"/>
          <w:highlight w:val="yellow"/>
          <w:lang w:val="ca-ES"/>
        </w:rPr>
        <w:t xml:space="preserve">[[ TODO: FALTA FER LES PROVES D’INTEGRACIÓ </w:t>
      </w:r>
      <w:r w:rsidR="001236F8" w:rsidRPr="00123F98">
        <w:rPr>
          <w:rFonts w:ascii="Arial" w:hAnsi="Arial"/>
          <w:sz w:val="24"/>
          <w:szCs w:val="24"/>
          <w:highlight w:val="yellow"/>
          <w:lang w:val="ca-ES"/>
        </w:rPr>
        <w:t xml:space="preserve">CONTÍNUA </w:t>
      </w:r>
      <w:r w:rsidRPr="00123F98">
        <w:rPr>
          <w:rFonts w:ascii="Arial" w:hAnsi="Arial"/>
          <w:sz w:val="24"/>
          <w:szCs w:val="24"/>
          <w:highlight w:val="yellow"/>
          <w:lang w:val="ca-ES"/>
        </w:rPr>
        <w:t>AMB TESTS ]]</w:t>
      </w:r>
    </w:p>
    <w:p w14:paraId="008CC30D" w14:textId="75728063" w:rsidR="004B2B2C" w:rsidRPr="00123F98" w:rsidRDefault="00E622B6" w:rsidP="007A3A1E">
      <w:pPr>
        <w:pStyle w:val="Ttulo2"/>
        <w:spacing w:line="360" w:lineRule="auto"/>
        <w:jc w:val="both"/>
        <w:rPr>
          <w:rFonts w:ascii="Arial" w:hAnsi="Arial"/>
          <w:lang w:val="ca-ES"/>
        </w:rPr>
      </w:pPr>
      <w:bookmarkStart w:id="75" w:name="_Toc291102833"/>
      <w:r w:rsidRPr="00123F98">
        <w:rPr>
          <w:rFonts w:ascii="Arial" w:hAnsi="Arial"/>
          <w:lang w:val="ca-ES"/>
        </w:rPr>
        <w:t>6.3</w:t>
      </w:r>
      <w:r w:rsidR="007A3A1E" w:rsidRPr="00123F98">
        <w:rPr>
          <w:rFonts w:ascii="Arial" w:hAnsi="Arial"/>
          <w:lang w:val="ca-ES"/>
        </w:rPr>
        <w:t xml:space="preserve"> Anàlisi del codi (So</w:t>
      </w:r>
      <w:r w:rsidR="00471B2F" w:rsidRPr="00123F98">
        <w:rPr>
          <w:rFonts w:ascii="Arial" w:hAnsi="Arial"/>
          <w:lang w:val="ca-ES"/>
        </w:rPr>
        <w:t>narQube)</w:t>
      </w:r>
      <w:bookmarkEnd w:id="75"/>
    </w:p>
    <w:p w14:paraId="70E7D5C5" w14:textId="4EAF9664" w:rsidR="002D74D2" w:rsidRPr="00123F98" w:rsidRDefault="007A3A1E" w:rsidP="007A3A1E">
      <w:pPr>
        <w:spacing w:line="360" w:lineRule="auto"/>
        <w:jc w:val="both"/>
        <w:rPr>
          <w:rFonts w:ascii="Arial" w:hAnsi="Arial"/>
          <w:sz w:val="24"/>
          <w:szCs w:val="24"/>
          <w:lang w:val="ca-ES"/>
        </w:rPr>
      </w:pPr>
      <w:r w:rsidRPr="00123F98">
        <w:rPr>
          <w:rFonts w:ascii="Arial" w:hAnsi="Arial"/>
          <w:sz w:val="24"/>
          <w:szCs w:val="24"/>
          <w:lang w:val="ca-ES"/>
        </w:rPr>
        <w:t>Un cop feta la integració contínua, Jenkins envia els resultats a aquesta eina, SonarQube, a on podrem realitzar una sèrie de millores al nostre codi, i després veure una nota final (purament informativa, però que serveix per comparar aplicacions entre si) desglossada per diferents apartats (arquitectura, tests, errors...) que ens pot donar indicacions per veure a on la podem millorar.</w:t>
      </w:r>
    </w:p>
    <w:p w14:paraId="6E5EA532" w14:textId="52BD0DA6" w:rsidR="003446EF" w:rsidRDefault="004B2B2C" w:rsidP="004B2B2C">
      <w:pPr>
        <w:spacing w:line="360" w:lineRule="auto"/>
        <w:jc w:val="both"/>
        <w:rPr>
          <w:rFonts w:ascii="Arial" w:hAnsi="Arial"/>
          <w:sz w:val="24"/>
          <w:szCs w:val="24"/>
          <w:lang w:val="ca-ES"/>
        </w:rPr>
      </w:pPr>
      <w:r w:rsidRPr="00123F98">
        <w:rPr>
          <w:rFonts w:ascii="Arial" w:hAnsi="Arial"/>
          <w:sz w:val="24"/>
          <w:szCs w:val="24"/>
          <w:highlight w:val="yellow"/>
          <w:lang w:val="ca-ES"/>
        </w:rPr>
        <w:t>[[ TODO: FALTA PARLAR DE SONARQUBE ]]</w:t>
      </w:r>
    </w:p>
    <w:p w14:paraId="24A0D83A" w14:textId="77777777" w:rsidR="00123F98" w:rsidRDefault="00123F98" w:rsidP="004B2B2C">
      <w:pPr>
        <w:spacing w:line="360" w:lineRule="auto"/>
        <w:jc w:val="both"/>
        <w:rPr>
          <w:rFonts w:ascii="Arial" w:hAnsi="Arial"/>
          <w:sz w:val="24"/>
          <w:szCs w:val="24"/>
          <w:lang w:val="ca-ES"/>
        </w:rPr>
      </w:pPr>
    </w:p>
    <w:p w14:paraId="4993EED4" w14:textId="77777777" w:rsidR="00123F98" w:rsidRDefault="00123F98" w:rsidP="004B2B2C">
      <w:pPr>
        <w:spacing w:line="360" w:lineRule="auto"/>
        <w:jc w:val="both"/>
        <w:rPr>
          <w:rFonts w:ascii="Arial" w:hAnsi="Arial"/>
          <w:sz w:val="24"/>
          <w:szCs w:val="24"/>
          <w:lang w:val="ca-ES"/>
        </w:rPr>
      </w:pPr>
    </w:p>
    <w:p w14:paraId="4B3E18FA" w14:textId="77777777" w:rsidR="00123F98" w:rsidRDefault="00123F98" w:rsidP="004B2B2C">
      <w:pPr>
        <w:spacing w:line="360" w:lineRule="auto"/>
        <w:jc w:val="both"/>
        <w:rPr>
          <w:rFonts w:ascii="Arial" w:hAnsi="Arial"/>
          <w:sz w:val="24"/>
          <w:szCs w:val="24"/>
          <w:lang w:val="ca-ES"/>
        </w:rPr>
      </w:pPr>
    </w:p>
    <w:p w14:paraId="2851001F" w14:textId="77777777" w:rsidR="00123F98" w:rsidRDefault="00123F98" w:rsidP="004B2B2C">
      <w:pPr>
        <w:spacing w:line="360" w:lineRule="auto"/>
        <w:jc w:val="both"/>
        <w:rPr>
          <w:rFonts w:ascii="Arial" w:hAnsi="Arial"/>
          <w:sz w:val="24"/>
          <w:szCs w:val="24"/>
          <w:lang w:val="ca-ES"/>
        </w:rPr>
      </w:pPr>
    </w:p>
    <w:p w14:paraId="467E5BCF" w14:textId="77777777" w:rsidR="00123F98" w:rsidRDefault="00123F98" w:rsidP="004B2B2C">
      <w:pPr>
        <w:spacing w:line="360" w:lineRule="auto"/>
        <w:jc w:val="both"/>
        <w:rPr>
          <w:rFonts w:ascii="Arial" w:hAnsi="Arial"/>
          <w:sz w:val="24"/>
          <w:szCs w:val="24"/>
          <w:lang w:val="ca-ES"/>
        </w:rPr>
      </w:pPr>
    </w:p>
    <w:p w14:paraId="7894F707" w14:textId="77777777" w:rsidR="00123F98" w:rsidRDefault="00123F98" w:rsidP="004B2B2C">
      <w:pPr>
        <w:spacing w:line="360" w:lineRule="auto"/>
        <w:jc w:val="both"/>
        <w:rPr>
          <w:rFonts w:ascii="Arial" w:hAnsi="Arial"/>
          <w:sz w:val="24"/>
          <w:szCs w:val="24"/>
          <w:lang w:val="ca-ES"/>
        </w:rPr>
      </w:pPr>
    </w:p>
    <w:p w14:paraId="05D5B7CA" w14:textId="77777777" w:rsidR="00123F98" w:rsidRDefault="00123F98" w:rsidP="004B2B2C">
      <w:pPr>
        <w:spacing w:line="360" w:lineRule="auto"/>
        <w:jc w:val="both"/>
        <w:rPr>
          <w:rFonts w:ascii="Arial" w:hAnsi="Arial"/>
          <w:sz w:val="24"/>
          <w:szCs w:val="24"/>
          <w:lang w:val="ca-ES"/>
        </w:rPr>
      </w:pPr>
    </w:p>
    <w:p w14:paraId="72F877C1" w14:textId="77777777" w:rsidR="00123F98" w:rsidRPr="00123F98" w:rsidRDefault="00123F98" w:rsidP="004B2B2C">
      <w:pPr>
        <w:spacing w:line="360" w:lineRule="auto"/>
        <w:jc w:val="both"/>
        <w:rPr>
          <w:rFonts w:ascii="Arial" w:hAnsi="Arial"/>
          <w:sz w:val="24"/>
          <w:szCs w:val="24"/>
          <w:lang w:val="ca-ES"/>
        </w:rPr>
      </w:pPr>
    </w:p>
    <w:p w14:paraId="4AEDDCB7" w14:textId="07F8BDB5" w:rsidR="00E622B6" w:rsidRPr="00123F98" w:rsidRDefault="00E622B6" w:rsidP="004B2B2C">
      <w:pPr>
        <w:pStyle w:val="Ttulo1"/>
        <w:spacing w:line="360" w:lineRule="auto"/>
        <w:jc w:val="both"/>
        <w:rPr>
          <w:rFonts w:ascii="Arial" w:hAnsi="Arial"/>
          <w:lang w:val="ca-ES"/>
        </w:rPr>
      </w:pPr>
      <w:bookmarkStart w:id="76" w:name="_Toc291102834"/>
      <w:r w:rsidRPr="00123F98">
        <w:rPr>
          <w:rFonts w:ascii="Arial" w:hAnsi="Arial"/>
          <w:lang w:val="ca-ES"/>
        </w:rPr>
        <w:lastRenderedPageBreak/>
        <w:t>7 Conclusions</w:t>
      </w:r>
      <w:bookmarkEnd w:id="76"/>
    </w:p>
    <w:p w14:paraId="19F9ACA8" w14:textId="76E19142" w:rsidR="007E3F49" w:rsidRDefault="00123F98" w:rsidP="00123F98">
      <w:pPr>
        <w:spacing w:line="360" w:lineRule="auto"/>
        <w:jc w:val="both"/>
        <w:rPr>
          <w:rFonts w:ascii="Arial" w:hAnsi="Arial" w:cs="Arial"/>
          <w:sz w:val="24"/>
          <w:szCs w:val="24"/>
          <w:lang w:val="ca-ES"/>
        </w:rPr>
      </w:pPr>
      <w:r w:rsidRPr="00123F98">
        <w:rPr>
          <w:rFonts w:ascii="Arial" w:hAnsi="Arial" w:cs="Arial"/>
          <w:sz w:val="24"/>
          <w:szCs w:val="24"/>
          <w:lang w:val="ca-ES"/>
        </w:rPr>
        <w:t>Fent aquest projecte he trobat tota una sèrie de dificultats que m’agradaria comentar en aquest apartat de conclusions.</w:t>
      </w:r>
      <w:r>
        <w:rPr>
          <w:rFonts w:ascii="Arial" w:hAnsi="Arial" w:cs="Arial"/>
          <w:sz w:val="24"/>
          <w:szCs w:val="24"/>
          <w:lang w:val="ca-ES"/>
        </w:rPr>
        <w:t xml:space="preserve"> Primer de tot, dir que no es gens fàcil fer sol una aplicació com aquesta, tot i que ho pugui semblar, i menys fer-la durant el temps lliure que un disposa. Gràcies a l’ajuda que via mail m’ha pogut oferir la gent d’UPCNet, he pogut acabar aquest projecte de la millor forma possible. Ha estat molt important, però, organitzar-me, saber que és el que podia fer i que és el que era menys necessari per a poder entregar el projecte a temps.</w:t>
      </w:r>
    </w:p>
    <w:p w14:paraId="468E76BB" w14:textId="34F982E6" w:rsidR="00123F98" w:rsidRDefault="00123F98" w:rsidP="00123F98">
      <w:pPr>
        <w:spacing w:line="360" w:lineRule="auto"/>
        <w:jc w:val="both"/>
        <w:rPr>
          <w:rFonts w:ascii="Arial" w:hAnsi="Arial" w:cs="Arial"/>
          <w:sz w:val="24"/>
          <w:szCs w:val="24"/>
          <w:lang w:val="ca-ES"/>
        </w:rPr>
      </w:pPr>
      <w:r>
        <w:rPr>
          <w:rFonts w:ascii="Arial" w:hAnsi="Arial" w:cs="Arial"/>
          <w:sz w:val="24"/>
          <w:szCs w:val="24"/>
          <w:lang w:val="ca-ES"/>
        </w:rPr>
        <w:t xml:space="preserve">En segon lloc, tot i que hi ha molta documentació al respecte, fer un projecte en Java utilitzant Maven, sense tenir molta experiència utilitzant aquesta eina, m’ha ocasionat quedar-me bloquejat durant dies al mateix punt, tot i que sempre m’he pogut sortir. Un dels moments més crítics va ser al final, quan no era capaç de fer funcionar els tests unitaris, i després de molt barallar-me jo i la persona que m’ajudava d’UPCNet, al final vam trobar que faltaven un parell de llibreries de Maven. Molt important aquí la utilització de GIT, que ens va permetre a mi i a la resta de gent que volia estar pendent d’aquest projecte </w:t>
      </w:r>
      <w:r w:rsidR="000B7E43">
        <w:rPr>
          <w:rFonts w:ascii="Arial" w:hAnsi="Arial" w:cs="Arial"/>
          <w:sz w:val="24"/>
          <w:szCs w:val="24"/>
          <w:lang w:val="ca-ES"/>
        </w:rPr>
        <w:t>estar pendent de les meves actualitzacions.</w:t>
      </w:r>
    </w:p>
    <w:p w14:paraId="7D466486" w14:textId="054A15DB"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 xml:space="preserve">En tercer lloc, vaig haver de muntar-me un servidor pel Jenkins i pel SonarQube, i no és fàcil fer-ho funcionar tot quan no es té un perfil tècnic. Per sort, això no va ser a on més temps hi vaig invertir. </w:t>
      </w:r>
    </w:p>
    <w:p w14:paraId="631F8818" w14:textId="02F0BF08"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Per últim, crec que aquesta aplicació realment servirà per ajudar a les persones que s’encarreguen de gestionar el catàleg de serveis ara mateix a fer molt millor la seva feina, ja que aquesta s’automatitzarà quasi bé tota (sobretot l’actualització del catàleg i la introducció de les dades a un ordinador sobretot).</w:t>
      </w:r>
    </w:p>
    <w:p w14:paraId="68DD560B" w14:textId="15A5309B"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Pel que fa a la planificació, aquest projecte es va pensar primerament per ser entregat durant el setembre de 2014. Com que es va allargar més del que en un principi es pensava, bé sigui per la quantitat de temps lliure que hi vaig poder dedicar, bé sigui degut a diferents problemes que vaig trobar programant l’aplicació i que em van fer perdre temps, al final s’ha fet quasi bé tot el projecte entre febrer i maig de 2015.</w:t>
      </w:r>
    </w:p>
    <w:p w14:paraId="063532DA" w14:textId="57E72861"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lastRenderedPageBreak/>
        <w:t>A aquest codi s’hi poden fer encara algunes millores. La primera, es podria treure l’autenticació interna d’usuaris i fer servir el sistema de LDAP de la UPC, cosa que evitarà que els usuaris hagin de demanar el seu registre. A l’hora de mantenir la qualitat del codi, es poden continuar arreglant els errors que detecta el SonarQube, i es poden anar fent més tests unitaris, per si en el futur es troba que l’aplicació, a més de tot el que fa, pot fer alguna cosa més, sigui més senzill implementar-ho sense trencar res.</w:t>
      </w:r>
    </w:p>
    <w:p w14:paraId="5A04EC34" w14:textId="77777777" w:rsidR="000B7E43" w:rsidRDefault="000B7E43" w:rsidP="00123F98">
      <w:pPr>
        <w:spacing w:line="360" w:lineRule="auto"/>
        <w:jc w:val="both"/>
        <w:rPr>
          <w:rFonts w:ascii="Arial" w:hAnsi="Arial" w:cs="Arial"/>
          <w:sz w:val="24"/>
          <w:szCs w:val="24"/>
          <w:lang w:val="ca-ES"/>
        </w:rPr>
      </w:pPr>
    </w:p>
    <w:p w14:paraId="09E65C63" w14:textId="77777777" w:rsidR="000B7E43" w:rsidRDefault="000B7E43" w:rsidP="00123F98">
      <w:pPr>
        <w:spacing w:line="360" w:lineRule="auto"/>
        <w:jc w:val="both"/>
        <w:rPr>
          <w:rFonts w:ascii="Arial" w:hAnsi="Arial" w:cs="Arial"/>
          <w:sz w:val="24"/>
          <w:szCs w:val="24"/>
          <w:lang w:val="ca-ES"/>
        </w:rPr>
      </w:pPr>
    </w:p>
    <w:p w14:paraId="6572FF1B" w14:textId="77777777" w:rsidR="000B7E43" w:rsidRDefault="000B7E43" w:rsidP="00123F98">
      <w:pPr>
        <w:spacing w:line="360" w:lineRule="auto"/>
        <w:jc w:val="both"/>
        <w:rPr>
          <w:rFonts w:ascii="Arial" w:hAnsi="Arial" w:cs="Arial"/>
          <w:sz w:val="24"/>
          <w:szCs w:val="24"/>
          <w:lang w:val="ca-ES"/>
        </w:rPr>
      </w:pPr>
    </w:p>
    <w:p w14:paraId="07B1910B" w14:textId="77777777" w:rsidR="000B7E43" w:rsidRDefault="000B7E43" w:rsidP="00123F98">
      <w:pPr>
        <w:spacing w:line="360" w:lineRule="auto"/>
        <w:jc w:val="both"/>
        <w:rPr>
          <w:rFonts w:ascii="Arial" w:hAnsi="Arial" w:cs="Arial"/>
          <w:sz w:val="24"/>
          <w:szCs w:val="24"/>
          <w:lang w:val="ca-ES"/>
        </w:rPr>
      </w:pPr>
    </w:p>
    <w:p w14:paraId="42160B7E" w14:textId="77777777" w:rsidR="000B7E43" w:rsidRDefault="000B7E43" w:rsidP="00123F98">
      <w:pPr>
        <w:spacing w:line="360" w:lineRule="auto"/>
        <w:jc w:val="both"/>
        <w:rPr>
          <w:rFonts w:ascii="Arial" w:hAnsi="Arial" w:cs="Arial"/>
          <w:sz w:val="24"/>
          <w:szCs w:val="24"/>
          <w:lang w:val="ca-ES"/>
        </w:rPr>
      </w:pPr>
    </w:p>
    <w:p w14:paraId="62C3B8F6" w14:textId="77777777" w:rsidR="000B7E43" w:rsidRDefault="000B7E43" w:rsidP="00123F98">
      <w:pPr>
        <w:spacing w:line="360" w:lineRule="auto"/>
        <w:jc w:val="both"/>
        <w:rPr>
          <w:rFonts w:ascii="Arial" w:hAnsi="Arial" w:cs="Arial"/>
          <w:sz w:val="24"/>
          <w:szCs w:val="24"/>
          <w:lang w:val="ca-ES"/>
        </w:rPr>
      </w:pPr>
    </w:p>
    <w:p w14:paraId="099BAD8E" w14:textId="77777777" w:rsidR="000B7E43" w:rsidRDefault="000B7E43" w:rsidP="00123F98">
      <w:pPr>
        <w:spacing w:line="360" w:lineRule="auto"/>
        <w:jc w:val="both"/>
        <w:rPr>
          <w:rFonts w:ascii="Arial" w:hAnsi="Arial" w:cs="Arial"/>
          <w:sz w:val="24"/>
          <w:szCs w:val="24"/>
          <w:lang w:val="ca-ES"/>
        </w:rPr>
      </w:pPr>
    </w:p>
    <w:p w14:paraId="345DE18D" w14:textId="77777777" w:rsidR="000B7E43" w:rsidRDefault="000B7E43" w:rsidP="00123F98">
      <w:pPr>
        <w:spacing w:line="360" w:lineRule="auto"/>
        <w:jc w:val="both"/>
        <w:rPr>
          <w:rFonts w:ascii="Arial" w:hAnsi="Arial" w:cs="Arial"/>
          <w:sz w:val="24"/>
          <w:szCs w:val="24"/>
          <w:lang w:val="ca-ES"/>
        </w:rPr>
      </w:pPr>
    </w:p>
    <w:p w14:paraId="10A2A435" w14:textId="77777777" w:rsidR="000B7E43" w:rsidRDefault="000B7E43" w:rsidP="00123F98">
      <w:pPr>
        <w:spacing w:line="360" w:lineRule="auto"/>
        <w:jc w:val="both"/>
        <w:rPr>
          <w:rFonts w:ascii="Arial" w:hAnsi="Arial" w:cs="Arial"/>
          <w:sz w:val="24"/>
          <w:szCs w:val="24"/>
          <w:lang w:val="ca-ES"/>
        </w:rPr>
      </w:pPr>
    </w:p>
    <w:p w14:paraId="4A8251C1" w14:textId="77777777" w:rsidR="000B7E43" w:rsidRDefault="000B7E43" w:rsidP="00123F98">
      <w:pPr>
        <w:spacing w:line="360" w:lineRule="auto"/>
        <w:jc w:val="both"/>
        <w:rPr>
          <w:rFonts w:ascii="Arial" w:hAnsi="Arial" w:cs="Arial"/>
          <w:sz w:val="24"/>
          <w:szCs w:val="24"/>
          <w:lang w:val="ca-ES"/>
        </w:rPr>
      </w:pPr>
    </w:p>
    <w:p w14:paraId="0487446A" w14:textId="77777777" w:rsidR="000B7E43" w:rsidRDefault="000B7E43" w:rsidP="00123F98">
      <w:pPr>
        <w:spacing w:line="360" w:lineRule="auto"/>
        <w:jc w:val="both"/>
        <w:rPr>
          <w:rFonts w:ascii="Arial" w:hAnsi="Arial" w:cs="Arial"/>
          <w:sz w:val="24"/>
          <w:szCs w:val="24"/>
          <w:lang w:val="ca-ES"/>
        </w:rPr>
      </w:pPr>
    </w:p>
    <w:p w14:paraId="54584E2E" w14:textId="77777777" w:rsidR="000B7E43" w:rsidRDefault="000B7E43" w:rsidP="00123F98">
      <w:pPr>
        <w:spacing w:line="360" w:lineRule="auto"/>
        <w:jc w:val="both"/>
        <w:rPr>
          <w:rFonts w:ascii="Arial" w:hAnsi="Arial" w:cs="Arial"/>
          <w:sz w:val="24"/>
          <w:szCs w:val="24"/>
          <w:lang w:val="ca-ES"/>
        </w:rPr>
      </w:pPr>
    </w:p>
    <w:p w14:paraId="5ABC12FA" w14:textId="77777777" w:rsidR="000B7E43" w:rsidRDefault="000B7E43" w:rsidP="00123F98">
      <w:pPr>
        <w:spacing w:line="360" w:lineRule="auto"/>
        <w:jc w:val="both"/>
        <w:rPr>
          <w:rFonts w:ascii="Arial" w:hAnsi="Arial" w:cs="Arial"/>
          <w:sz w:val="24"/>
          <w:szCs w:val="24"/>
          <w:lang w:val="ca-ES"/>
        </w:rPr>
      </w:pPr>
    </w:p>
    <w:p w14:paraId="7C30D99B" w14:textId="77777777" w:rsidR="000B7E43" w:rsidRDefault="000B7E43" w:rsidP="00123F98">
      <w:pPr>
        <w:spacing w:line="360" w:lineRule="auto"/>
        <w:jc w:val="both"/>
        <w:rPr>
          <w:rFonts w:ascii="Arial" w:hAnsi="Arial" w:cs="Arial"/>
          <w:sz w:val="24"/>
          <w:szCs w:val="24"/>
          <w:lang w:val="ca-ES"/>
        </w:rPr>
      </w:pPr>
    </w:p>
    <w:p w14:paraId="791918E0" w14:textId="77777777" w:rsidR="000B7E43" w:rsidRDefault="000B7E43" w:rsidP="00123F98">
      <w:pPr>
        <w:spacing w:line="360" w:lineRule="auto"/>
        <w:jc w:val="both"/>
        <w:rPr>
          <w:rFonts w:ascii="Arial" w:hAnsi="Arial" w:cs="Arial"/>
          <w:sz w:val="24"/>
          <w:szCs w:val="24"/>
          <w:lang w:val="ca-ES"/>
        </w:rPr>
      </w:pPr>
    </w:p>
    <w:p w14:paraId="52DC3618" w14:textId="77777777" w:rsidR="000B7E43" w:rsidRDefault="000B7E43" w:rsidP="00123F98">
      <w:pPr>
        <w:spacing w:line="360" w:lineRule="auto"/>
        <w:jc w:val="both"/>
        <w:rPr>
          <w:rFonts w:ascii="Arial" w:hAnsi="Arial" w:cs="Arial"/>
          <w:sz w:val="24"/>
          <w:szCs w:val="24"/>
          <w:lang w:val="ca-ES"/>
        </w:rPr>
      </w:pPr>
    </w:p>
    <w:p w14:paraId="65142623" w14:textId="77777777" w:rsidR="000B7E43" w:rsidRPr="00123F98" w:rsidRDefault="000B7E43" w:rsidP="00123F98">
      <w:pPr>
        <w:spacing w:line="360" w:lineRule="auto"/>
        <w:jc w:val="both"/>
        <w:rPr>
          <w:rFonts w:ascii="Arial" w:hAnsi="Arial" w:cs="Arial"/>
          <w:sz w:val="24"/>
          <w:szCs w:val="24"/>
          <w:lang w:val="ca-ES"/>
        </w:rPr>
      </w:pPr>
      <w:bookmarkStart w:id="77" w:name="_GoBack"/>
      <w:bookmarkEnd w:id="77"/>
    </w:p>
    <w:p w14:paraId="0AF7714F" w14:textId="00424CA3" w:rsidR="00E622B6" w:rsidRPr="00123F98" w:rsidRDefault="00E622B6" w:rsidP="004B2B2C">
      <w:pPr>
        <w:pStyle w:val="Ttulo1"/>
        <w:spacing w:line="360" w:lineRule="auto"/>
        <w:jc w:val="both"/>
        <w:rPr>
          <w:rFonts w:ascii="Arial" w:hAnsi="Arial"/>
          <w:lang w:val="ca-ES"/>
        </w:rPr>
      </w:pPr>
      <w:bookmarkStart w:id="78" w:name="_Toc291102835"/>
      <w:r w:rsidRPr="00123F98">
        <w:rPr>
          <w:rFonts w:ascii="Arial" w:hAnsi="Arial"/>
          <w:lang w:val="ca-ES"/>
        </w:rPr>
        <w:lastRenderedPageBreak/>
        <w:t>8 Fonts d’informació</w:t>
      </w:r>
      <w:bookmarkEnd w:id="78"/>
    </w:p>
    <w:p w14:paraId="1E72A58F" w14:textId="00FD5E87"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FONTS D’INFORMACIÓ ]]</w:t>
      </w:r>
    </w:p>
    <w:p w14:paraId="223936D1" w14:textId="4537DBC8" w:rsidR="00E622B6" w:rsidRPr="007A3A1E" w:rsidRDefault="00E622B6" w:rsidP="004B2B2C">
      <w:pPr>
        <w:pStyle w:val="Ttulo1"/>
        <w:spacing w:line="360" w:lineRule="auto"/>
        <w:jc w:val="both"/>
        <w:rPr>
          <w:rFonts w:ascii="Arial" w:hAnsi="Arial"/>
          <w:lang w:val="ca-ES"/>
        </w:rPr>
      </w:pPr>
      <w:bookmarkStart w:id="79" w:name="_Toc291102836"/>
      <w:r w:rsidRPr="007A3A1E">
        <w:rPr>
          <w:rFonts w:ascii="Arial" w:hAnsi="Arial"/>
          <w:lang w:val="ca-ES"/>
        </w:rPr>
        <w:t>9 Annexos</w:t>
      </w:r>
      <w:bookmarkEnd w:id="79"/>
    </w:p>
    <w:p w14:paraId="18C12901" w14:textId="1EF717E0" w:rsidR="004B2B2C"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AFEGIR ELS ANNEXOS ]]</w:t>
      </w:r>
    </w:p>
    <w:p w14:paraId="2F460EC1" w14:textId="77777777" w:rsidR="003446EF" w:rsidRPr="007A3A1E" w:rsidRDefault="003446EF" w:rsidP="004B2B2C">
      <w:pPr>
        <w:spacing w:line="360" w:lineRule="auto"/>
        <w:jc w:val="both"/>
        <w:rPr>
          <w:rFonts w:ascii="Arial" w:hAnsi="Arial"/>
          <w:lang w:val="ca-ES"/>
        </w:rPr>
      </w:pPr>
    </w:p>
    <w:p w14:paraId="1E52E464" w14:textId="77777777" w:rsidR="00945F77" w:rsidRPr="007A3A1E" w:rsidRDefault="00945F77" w:rsidP="00B5736E">
      <w:pPr>
        <w:spacing w:line="360" w:lineRule="auto"/>
        <w:rPr>
          <w:rFonts w:ascii="Arial" w:hAnsi="Arial"/>
          <w:sz w:val="26"/>
          <w:szCs w:val="26"/>
          <w:lang w:val="ca-ES"/>
        </w:rPr>
      </w:pPr>
    </w:p>
    <w:p w14:paraId="6D108E84" w14:textId="3A795144" w:rsidR="00EC4A9A" w:rsidRPr="007A3A1E" w:rsidRDefault="00EC4A9A" w:rsidP="00B5736E">
      <w:pPr>
        <w:spacing w:line="360" w:lineRule="auto"/>
        <w:rPr>
          <w:rFonts w:ascii="Arial" w:hAnsi="Arial"/>
          <w:lang w:val="ca-ES"/>
        </w:rPr>
      </w:pPr>
    </w:p>
    <w:p w14:paraId="306BBC74" w14:textId="77777777" w:rsidR="00EC4A9A" w:rsidRPr="007A3A1E" w:rsidRDefault="00EC4A9A" w:rsidP="00EC4A9A">
      <w:pPr>
        <w:rPr>
          <w:rFonts w:ascii="Arial" w:hAnsi="Arial"/>
          <w:lang w:val="ca-ES"/>
        </w:rPr>
      </w:pPr>
    </w:p>
    <w:p w14:paraId="4224D2F2" w14:textId="77777777" w:rsidR="00EC4A9A" w:rsidRPr="007A3A1E" w:rsidRDefault="00EC4A9A" w:rsidP="00EC4A9A">
      <w:pPr>
        <w:rPr>
          <w:rFonts w:ascii="Arial" w:hAnsi="Arial"/>
          <w:lang w:val="ca-ES"/>
        </w:rPr>
      </w:pPr>
    </w:p>
    <w:p w14:paraId="1145342B" w14:textId="77777777" w:rsidR="00EC4A9A" w:rsidRPr="007A3A1E" w:rsidRDefault="00EC4A9A" w:rsidP="00EC4A9A">
      <w:pPr>
        <w:rPr>
          <w:rFonts w:ascii="Arial" w:hAnsi="Arial"/>
          <w:lang w:val="ca-ES"/>
        </w:rPr>
      </w:pPr>
    </w:p>
    <w:p w14:paraId="5B2F5FF0" w14:textId="26EF1A08" w:rsidR="00945F77" w:rsidRPr="007A3A1E" w:rsidRDefault="00EC4A9A" w:rsidP="00EC4A9A">
      <w:pPr>
        <w:tabs>
          <w:tab w:val="left" w:pos="6876"/>
        </w:tabs>
        <w:rPr>
          <w:rFonts w:ascii="Arial" w:hAnsi="Arial"/>
          <w:lang w:val="ca-ES"/>
        </w:rPr>
      </w:pPr>
      <w:r w:rsidRPr="007A3A1E">
        <w:rPr>
          <w:rFonts w:ascii="Arial" w:hAnsi="Arial"/>
          <w:lang w:val="ca-ES"/>
        </w:rPr>
        <w:tab/>
      </w:r>
    </w:p>
    <w:p w14:paraId="3DC67887" w14:textId="77777777" w:rsidR="00EC4A9A" w:rsidRPr="007A3A1E" w:rsidRDefault="00EC4A9A">
      <w:pPr>
        <w:rPr>
          <w:lang w:val="ca-ES"/>
        </w:rPr>
      </w:pPr>
    </w:p>
    <w:sectPr w:rsidR="00EC4A9A" w:rsidRPr="007A3A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123F98" w:rsidRDefault="00123F98" w:rsidP="000F014C">
      <w:pPr>
        <w:spacing w:after="0" w:line="240" w:lineRule="auto"/>
      </w:pPr>
      <w:r>
        <w:separator/>
      </w:r>
    </w:p>
  </w:endnote>
  <w:endnote w:type="continuationSeparator" w:id="0">
    <w:p w14:paraId="661E2DFA" w14:textId="77777777" w:rsidR="00123F98" w:rsidRDefault="00123F98"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123F98" w:rsidRDefault="00123F98" w:rsidP="000F014C">
      <w:pPr>
        <w:spacing w:after="0" w:line="240" w:lineRule="auto"/>
      </w:pPr>
      <w:r>
        <w:separator/>
      </w:r>
    </w:p>
  </w:footnote>
  <w:footnote w:type="continuationSeparator" w:id="0">
    <w:p w14:paraId="464F1A0D" w14:textId="77777777" w:rsidR="00123F98" w:rsidRDefault="00123F98"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A614D3C"/>
    <w:multiLevelType w:val="hybridMultilevel"/>
    <w:tmpl w:val="6FA47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097EDB"/>
    <w:multiLevelType w:val="hybridMultilevel"/>
    <w:tmpl w:val="D6529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2">
    <w:nsid w:val="7B9710E9"/>
    <w:multiLevelType w:val="hybridMultilevel"/>
    <w:tmpl w:val="EBB29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9"/>
  </w:num>
  <w:num w:numId="3">
    <w:abstractNumId w:val="10"/>
  </w:num>
  <w:num w:numId="4">
    <w:abstractNumId w:val="3"/>
  </w:num>
  <w:num w:numId="5">
    <w:abstractNumId w:val="7"/>
  </w:num>
  <w:num w:numId="6">
    <w:abstractNumId w:val="2"/>
  </w:num>
  <w:num w:numId="7">
    <w:abstractNumId w:val="13"/>
  </w:num>
  <w:num w:numId="8">
    <w:abstractNumId w:val="6"/>
  </w:num>
  <w:num w:numId="9">
    <w:abstractNumId w:val="1"/>
  </w:num>
  <w:num w:numId="10">
    <w:abstractNumId w:val="0"/>
  </w:num>
  <w:num w:numId="11">
    <w:abstractNumId w:val="11"/>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21156"/>
    <w:rsid w:val="00032DBF"/>
    <w:rsid w:val="000422B5"/>
    <w:rsid w:val="00057801"/>
    <w:rsid w:val="00067496"/>
    <w:rsid w:val="000B0E0C"/>
    <w:rsid w:val="000B7E43"/>
    <w:rsid w:val="000C5A74"/>
    <w:rsid w:val="000F014C"/>
    <w:rsid w:val="00106D8D"/>
    <w:rsid w:val="00113583"/>
    <w:rsid w:val="001207D9"/>
    <w:rsid w:val="001236F8"/>
    <w:rsid w:val="00123F98"/>
    <w:rsid w:val="001306AD"/>
    <w:rsid w:val="001345AD"/>
    <w:rsid w:val="00155CAC"/>
    <w:rsid w:val="00187BED"/>
    <w:rsid w:val="001A6924"/>
    <w:rsid w:val="001B1841"/>
    <w:rsid w:val="001B2AC8"/>
    <w:rsid w:val="001E270B"/>
    <w:rsid w:val="001E3A41"/>
    <w:rsid w:val="001F1204"/>
    <w:rsid w:val="00211772"/>
    <w:rsid w:val="002173DD"/>
    <w:rsid w:val="00223040"/>
    <w:rsid w:val="00227CB5"/>
    <w:rsid w:val="00233620"/>
    <w:rsid w:val="002362DD"/>
    <w:rsid w:val="00262916"/>
    <w:rsid w:val="00273163"/>
    <w:rsid w:val="00296C3F"/>
    <w:rsid w:val="002A3306"/>
    <w:rsid w:val="002B09B0"/>
    <w:rsid w:val="002B4ACD"/>
    <w:rsid w:val="002B6FC8"/>
    <w:rsid w:val="002D74D2"/>
    <w:rsid w:val="002F30AE"/>
    <w:rsid w:val="002F519B"/>
    <w:rsid w:val="00302365"/>
    <w:rsid w:val="003046CC"/>
    <w:rsid w:val="003179CB"/>
    <w:rsid w:val="003446EF"/>
    <w:rsid w:val="00381EFD"/>
    <w:rsid w:val="003B00FF"/>
    <w:rsid w:val="003B19B9"/>
    <w:rsid w:val="003B2607"/>
    <w:rsid w:val="003F5C26"/>
    <w:rsid w:val="00400D9D"/>
    <w:rsid w:val="00402412"/>
    <w:rsid w:val="00404F32"/>
    <w:rsid w:val="00405FAB"/>
    <w:rsid w:val="004265A1"/>
    <w:rsid w:val="004319CB"/>
    <w:rsid w:val="00457388"/>
    <w:rsid w:val="00471B2F"/>
    <w:rsid w:val="00471D1D"/>
    <w:rsid w:val="00476C71"/>
    <w:rsid w:val="004771FB"/>
    <w:rsid w:val="00487517"/>
    <w:rsid w:val="00496213"/>
    <w:rsid w:val="004B2B2C"/>
    <w:rsid w:val="004B5209"/>
    <w:rsid w:val="004C13BB"/>
    <w:rsid w:val="004C467A"/>
    <w:rsid w:val="004D7F94"/>
    <w:rsid w:val="004F43BC"/>
    <w:rsid w:val="0050697F"/>
    <w:rsid w:val="005111EF"/>
    <w:rsid w:val="00516CF5"/>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6C2389"/>
    <w:rsid w:val="006F7CF5"/>
    <w:rsid w:val="00722775"/>
    <w:rsid w:val="0073307C"/>
    <w:rsid w:val="00734B64"/>
    <w:rsid w:val="00737CD1"/>
    <w:rsid w:val="00744268"/>
    <w:rsid w:val="00755432"/>
    <w:rsid w:val="007621E3"/>
    <w:rsid w:val="00772CE2"/>
    <w:rsid w:val="007865C2"/>
    <w:rsid w:val="007A3A1E"/>
    <w:rsid w:val="007C4D9C"/>
    <w:rsid w:val="007E3F49"/>
    <w:rsid w:val="007E793C"/>
    <w:rsid w:val="007F0581"/>
    <w:rsid w:val="007F15A2"/>
    <w:rsid w:val="007F701B"/>
    <w:rsid w:val="008030BF"/>
    <w:rsid w:val="00815581"/>
    <w:rsid w:val="0083090C"/>
    <w:rsid w:val="00853DDA"/>
    <w:rsid w:val="0089678F"/>
    <w:rsid w:val="008A0448"/>
    <w:rsid w:val="008A6E59"/>
    <w:rsid w:val="008B6FC9"/>
    <w:rsid w:val="008F3EC9"/>
    <w:rsid w:val="00941AE4"/>
    <w:rsid w:val="00945F77"/>
    <w:rsid w:val="009467E1"/>
    <w:rsid w:val="00973632"/>
    <w:rsid w:val="00986A20"/>
    <w:rsid w:val="00990087"/>
    <w:rsid w:val="009C7C4A"/>
    <w:rsid w:val="009D65C3"/>
    <w:rsid w:val="009F61EB"/>
    <w:rsid w:val="00A0267B"/>
    <w:rsid w:val="00A129BF"/>
    <w:rsid w:val="00A17EFA"/>
    <w:rsid w:val="00A24BE2"/>
    <w:rsid w:val="00A506A6"/>
    <w:rsid w:val="00AA5F61"/>
    <w:rsid w:val="00AD3C4C"/>
    <w:rsid w:val="00AF34EA"/>
    <w:rsid w:val="00B5736E"/>
    <w:rsid w:val="00B61520"/>
    <w:rsid w:val="00B7175D"/>
    <w:rsid w:val="00B76EDB"/>
    <w:rsid w:val="00B87189"/>
    <w:rsid w:val="00B93BD1"/>
    <w:rsid w:val="00B961B5"/>
    <w:rsid w:val="00BB03DE"/>
    <w:rsid w:val="00BC3C2B"/>
    <w:rsid w:val="00BC70EC"/>
    <w:rsid w:val="00BC7C8E"/>
    <w:rsid w:val="00BF5834"/>
    <w:rsid w:val="00C017BF"/>
    <w:rsid w:val="00C25101"/>
    <w:rsid w:val="00C32865"/>
    <w:rsid w:val="00C41055"/>
    <w:rsid w:val="00C506FA"/>
    <w:rsid w:val="00C70A04"/>
    <w:rsid w:val="00C85AEA"/>
    <w:rsid w:val="00C86245"/>
    <w:rsid w:val="00C94C61"/>
    <w:rsid w:val="00CE4B28"/>
    <w:rsid w:val="00D2768A"/>
    <w:rsid w:val="00D4171B"/>
    <w:rsid w:val="00D537D3"/>
    <w:rsid w:val="00D54EA2"/>
    <w:rsid w:val="00D65023"/>
    <w:rsid w:val="00D81A4A"/>
    <w:rsid w:val="00D901D8"/>
    <w:rsid w:val="00D955BE"/>
    <w:rsid w:val="00DA38B0"/>
    <w:rsid w:val="00DB1792"/>
    <w:rsid w:val="00DF061C"/>
    <w:rsid w:val="00DF1587"/>
    <w:rsid w:val="00E0729D"/>
    <w:rsid w:val="00E1640E"/>
    <w:rsid w:val="00E51D0C"/>
    <w:rsid w:val="00E622B6"/>
    <w:rsid w:val="00E62FFD"/>
    <w:rsid w:val="00E817FE"/>
    <w:rsid w:val="00E831DF"/>
    <w:rsid w:val="00E849A3"/>
    <w:rsid w:val="00EA2036"/>
    <w:rsid w:val="00EC4A9A"/>
    <w:rsid w:val="00F0454E"/>
    <w:rsid w:val="00F4414A"/>
    <w:rsid w:val="00F61535"/>
    <w:rsid w:val="00F6208A"/>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2644">
      <w:bodyDiv w:val="1"/>
      <w:marLeft w:val="0"/>
      <w:marRight w:val="0"/>
      <w:marTop w:val="0"/>
      <w:marBottom w:val="0"/>
      <w:divBdr>
        <w:top w:val="none" w:sz="0" w:space="0" w:color="auto"/>
        <w:left w:val="none" w:sz="0" w:space="0" w:color="auto"/>
        <w:bottom w:val="none" w:sz="0" w:space="0" w:color="auto"/>
        <w:right w:val="none" w:sz="0" w:space="0" w:color="auto"/>
      </w:divBdr>
    </w:div>
    <w:div w:id="658853285">
      <w:bodyDiv w:val="1"/>
      <w:marLeft w:val="0"/>
      <w:marRight w:val="0"/>
      <w:marTop w:val="0"/>
      <w:marBottom w:val="0"/>
      <w:divBdr>
        <w:top w:val="none" w:sz="0" w:space="0" w:color="auto"/>
        <w:left w:val="none" w:sz="0" w:space="0" w:color="auto"/>
        <w:bottom w:val="none" w:sz="0" w:space="0" w:color="auto"/>
        <w:right w:val="none" w:sz="0" w:space="0" w:color="auto"/>
      </w:divBdr>
    </w:div>
    <w:div w:id="19959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diagramData" Target="diagrams/data1.xml"/><Relationship Id="rId52" Type="http://schemas.openxmlformats.org/officeDocument/2006/relationships/diagramLayout" Target="diagrams/layout1.xml"/><Relationship Id="rId53" Type="http://schemas.openxmlformats.org/officeDocument/2006/relationships/diagramQuickStyle" Target="diagrams/quickStyle1.xml"/><Relationship Id="rId54" Type="http://schemas.openxmlformats.org/officeDocument/2006/relationships/diagramColors" Target="diagrams/colors1.xml"/><Relationship Id="rId55" Type="http://schemas.microsoft.com/office/2007/relationships/diagramDrawing" Target="diagrams/drawing1.xml"/><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19647A-3ACB-A047-86A6-AB1764207004}" type="doc">
      <dgm:prSet loTypeId="urn:microsoft.com/office/officeart/2005/8/layout/pyramid1" loCatId="" qsTypeId="urn:microsoft.com/office/officeart/2005/8/quickstyle/simple5" qsCatId="simple" csTypeId="urn:microsoft.com/office/officeart/2005/8/colors/colorful2" csCatId="colorful" phldr="1"/>
      <dgm:spPr/>
    </dgm:pt>
    <dgm:pt modelId="{EF15F53C-B1B4-5649-9827-E4AA142E3C53}">
      <dgm:prSet phldrT="[Texto]" custT="1"/>
      <dgm:spPr/>
      <dgm:t>
        <a:bodyPr/>
        <a:lstStyle/>
        <a:p>
          <a:r>
            <a:rPr lang="es-ES" sz="1200"/>
            <a:t>Client</a:t>
          </a:r>
          <a:endParaRPr lang="es-ES" sz="4600"/>
        </a:p>
      </dgm:t>
    </dgm:pt>
    <dgm:pt modelId="{7A277768-D27C-C84E-9957-58A0C5AC390C}" type="parTrans" cxnId="{F3E02D8C-9D59-5F44-B5F5-F178DBFA1E2E}">
      <dgm:prSet/>
      <dgm:spPr/>
      <dgm:t>
        <a:bodyPr/>
        <a:lstStyle/>
        <a:p>
          <a:endParaRPr lang="es-ES"/>
        </a:p>
      </dgm:t>
    </dgm:pt>
    <dgm:pt modelId="{BE15B810-2081-AD43-B298-28264AB9566A}" type="sibTrans" cxnId="{F3E02D8C-9D59-5F44-B5F5-F178DBFA1E2E}">
      <dgm:prSet/>
      <dgm:spPr/>
      <dgm:t>
        <a:bodyPr/>
        <a:lstStyle/>
        <a:p>
          <a:endParaRPr lang="es-ES"/>
        </a:p>
      </dgm:t>
    </dgm:pt>
    <dgm:pt modelId="{2B79F06E-1BF1-BD48-B7BE-4C81943DF220}">
      <dgm:prSet phldrT="[Texto]" custT="1"/>
      <dgm:spPr/>
      <dgm:t>
        <a:bodyPr/>
        <a:lstStyle/>
        <a:p>
          <a:r>
            <a:rPr lang="es-ES" sz="1200"/>
            <a:t>Servidor</a:t>
          </a:r>
          <a:endParaRPr lang="es-ES" sz="4600"/>
        </a:p>
      </dgm:t>
    </dgm:pt>
    <dgm:pt modelId="{8BEE8EEA-7070-DD4D-82C6-8F6FA5CAB485}" type="parTrans" cxnId="{0E96ABB2-E4C6-AB44-AC51-1809B558C8EE}">
      <dgm:prSet/>
      <dgm:spPr/>
      <dgm:t>
        <a:bodyPr/>
        <a:lstStyle/>
        <a:p>
          <a:endParaRPr lang="es-ES"/>
        </a:p>
      </dgm:t>
    </dgm:pt>
    <dgm:pt modelId="{A8FCA2EC-0BF6-3249-A45E-0D4ECB2A1B2D}" type="sibTrans" cxnId="{0E96ABB2-E4C6-AB44-AC51-1809B558C8EE}">
      <dgm:prSet/>
      <dgm:spPr/>
      <dgm:t>
        <a:bodyPr/>
        <a:lstStyle/>
        <a:p>
          <a:endParaRPr lang="es-ES"/>
        </a:p>
      </dgm:t>
    </dgm:pt>
    <dgm:pt modelId="{2D760F5D-AE02-644F-B87F-FAB820A4DE31}">
      <dgm:prSet phldrT="[Texto]" custT="1"/>
      <dgm:spPr/>
      <dgm:t>
        <a:bodyPr/>
        <a:lstStyle/>
        <a:p>
          <a:r>
            <a:rPr lang="es-ES" sz="1200"/>
            <a:t>Base de dades</a:t>
          </a:r>
        </a:p>
      </dgm:t>
    </dgm:pt>
    <dgm:pt modelId="{846EDFFC-9F40-B641-9312-77965DA6F819}" type="parTrans" cxnId="{53D2EEE3-06EE-1443-BC99-4B3571980E6A}">
      <dgm:prSet/>
      <dgm:spPr/>
      <dgm:t>
        <a:bodyPr/>
        <a:lstStyle/>
        <a:p>
          <a:endParaRPr lang="es-ES"/>
        </a:p>
      </dgm:t>
    </dgm:pt>
    <dgm:pt modelId="{CFF4BE95-C9CE-9F4F-BD62-99D667540683}" type="sibTrans" cxnId="{53D2EEE3-06EE-1443-BC99-4B3571980E6A}">
      <dgm:prSet/>
      <dgm:spPr/>
      <dgm:t>
        <a:bodyPr/>
        <a:lstStyle/>
        <a:p>
          <a:endParaRPr lang="es-ES"/>
        </a:p>
      </dgm:t>
    </dgm:pt>
    <dgm:pt modelId="{03183CE6-1F33-EA4D-A10F-8F28F3F9C743}" type="pres">
      <dgm:prSet presAssocID="{B819647A-3ACB-A047-86A6-AB1764207004}" presName="Name0" presStyleCnt="0">
        <dgm:presLayoutVars>
          <dgm:dir/>
          <dgm:animLvl val="lvl"/>
          <dgm:resizeHandles val="exact"/>
        </dgm:presLayoutVars>
      </dgm:prSet>
      <dgm:spPr/>
    </dgm:pt>
    <dgm:pt modelId="{CD8471AF-E492-AC4E-819B-003339923AF0}" type="pres">
      <dgm:prSet presAssocID="{EF15F53C-B1B4-5649-9827-E4AA142E3C53}" presName="Name8" presStyleCnt="0"/>
      <dgm:spPr/>
    </dgm:pt>
    <dgm:pt modelId="{F57A507A-24E5-6B4A-A472-4C131BB8A6B0}" type="pres">
      <dgm:prSet presAssocID="{EF15F53C-B1B4-5649-9827-E4AA142E3C53}" presName="level" presStyleLbl="node1" presStyleIdx="0" presStyleCnt="3">
        <dgm:presLayoutVars>
          <dgm:chMax val="1"/>
          <dgm:bulletEnabled val="1"/>
        </dgm:presLayoutVars>
      </dgm:prSet>
      <dgm:spPr/>
      <dgm:t>
        <a:bodyPr/>
        <a:lstStyle/>
        <a:p>
          <a:endParaRPr lang="es-ES"/>
        </a:p>
      </dgm:t>
    </dgm:pt>
    <dgm:pt modelId="{51C2C76A-0308-A846-A8BD-6F3832E501D1}" type="pres">
      <dgm:prSet presAssocID="{EF15F53C-B1B4-5649-9827-E4AA142E3C53}" presName="levelTx" presStyleLbl="revTx" presStyleIdx="0" presStyleCnt="0">
        <dgm:presLayoutVars>
          <dgm:chMax val="1"/>
          <dgm:bulletEnabled val="1"/>
        </dgm:presLayoutVars>
      </dgm:prSet>
      <dgm:spPr/>
      <dgm:t>
        <a:bodyPr/>
        <a:lstStyle/>
        <a:p>
          <a:endParaRPr lang="es-ES"/>
        </a:p>
      </dgm:t>
    </dgm:pt>
    <dgm:pt modelId="{5B443C3E-71A0-5040-8DF7-699CF0EFE56A}" type="pres">
      <dgm:prSet presAssocID="{2B79F06E-1BF1-BD48-B7BE-4C81943DF220}" presName="Name8" presStyleCnt="0"/>
      <dgm:spPr/>
    </dgm:pt>
    <dgm:pt modelId="{CE107B35-823D-164B-B28C-2508B70EB852}" type="pres">
      <dgm:prSet presAssocID="{2B79F06E-1BF1-BD48-B7BE-4C81943DF220}" presName="level" presStyleLbl="node1" presStyleIdx="1" presStyleCnt="3">
        <dgm:presLayoutVars>
          <dgm:chMax val="1"/>
          <dgm:bulletEnabled val="1"/>
        </dgm:presLayoutVars>
      </dgm:prSet>
      <dgm:spPr/>
      <dgm:t>
        <a:bodyPr/>
        <a:lstStyle/>
        <a:p>
          <a:endParaRPr lang="es-ES"/>
        </a:p>
      </dgm:t>
    </dgm:pt>
    <dgm:pt modelId="{AEEB7823-FF96-284D-B574-1BE016F7CC5E}" type="pres">
      <dgm:prSet presAssocID="{2B79F06E-1BF1-BD48-B7BE-4C81943DF220}" presName="levelTx" presStyleLbl="revTx" presStyleIdx="0" presStyleCnt="0">
        <dgm:presLayoutVars>
          <dgm:chMax val="1"/>
          <dgm:bulletEnabled val="1"/>
        </dgm:presLayoutVars>
      </dgm:prSet>
      <dgm:spPr/>
      <dgm:t>
        <a:bodyPr/>
        <a:lstStyle/>
        <a:p>
          <a:endParaRPr lang="es-ES"/>
        </a:p>
      </dgm:t>
    </dgm:pt>
    <dgm:pt modelId="{41D82F70-E407-F949-9C85-E9599302A019}" type="pres">
      <dgm:prSet presAssocID="{2D760F5D-AE02-644F-B87F-FAB820A4DE31}" presName="Name8" presStyleCnt="0"/>
      <dgm:spPr/>
    </dgm:pt>
    <dgm:pt modelId="{B07FA213-8A9F-BE4D-AA14-AA9AF849FADC}" type="pres">
      <dgm:prSet presAssocID="{2D760F5D-AE02-644F-B87F-FAB820A4DE31}" presName="level" presStyleLbl="node1" presStyleIdx="2" presStyleCnt="3" custLinFactNeighborX="-26707" custLinFactNeighborY="3221">
        <dgm:presLayoutVars>
          <dgm:chMax val="1"/>
          <dgm:bulletEnabled val="1"/>
        </dgm:presLayoutVars>
      </dgm:prSet>
      <dgm:spPr/>
      <dgm:t>
        <a:bodyPr/>
        <a:lstStyle/>
        <a:p>
          <a:endParaRPr lang="es-ES"/>
        </a:p>
      </dgm:t>
    </dgm:pt>
    <dgm:pt modelId="{FD3085CE-2012-784C-AF11-88FA7A573E4B}" type="pres">
      <dgm:prSet presAssocID="{2D760F5D-AE02-644F-B87F-FAB820A4DE31}" presName="levelTx" presStyleLbl="revTx" presStyleIdx="0" presStyleCnt="0">
        <dgm:presLayoutVars>
          <dgm:chMax val="1"/>
          <dgm:bulletEnabled val="1"/>
        </dgm:presLayoutVars>
      </dgm:prSet>
      <dgm:spPr/>
      <dgm:t>
        <a:bodyPr/>
        <a:lstStyle/>
        <a:p>
          <a:endParaRPr lang="es-ES"/>
        </a:p>
      </dgm:t>
    </dgm:pt>
  </dgm:ptLst>
  <dgm:cxnLst>
    <dgm:cxn modelId="{A252B3D3-7E77-9244-9572-8375FA5F33FF}" type="presOf" srcId="{2B79F06E-1BF1-BD48-B7BE-4C81943DF220}" destId="{AEEB7823-FF96-284D-B574-1BE016F7CC5E}" srcOrd="1" destOrd="0" presId="urn:microsoft.com/office/officeart/2005/8/layout/pyramid1"/>
    <dgm:cxn modelId="{43A45BC6-7665-304F-A3A6-095A8D19FA6F}" type="presOf" srcId="{2D760F5D-AE02-644F-B87F-FAB820A4DE31}" destId="{FD3085CE-2012-784C-AF11-88FA7A573E4B}" srcOrd="1" destOrd="0" presId="urn:microsoft.com/office/officeart/2005/8/layout/pyramid1"/>
    <dgm:cxn modelId="{53D2EEE3-06EE-1443-BC99-4B3571980E6A}" srcId="{B819647A-3ACB-A047-86A6-AB1764207004}" destId="{2D760F5D-AE02-644F-B87F-FAB820A4DE31}" srcOrd="2" destOrd="0" parTransId="{846EDFFC-9F40-B641-9312-77965DA6F819}" sibTransId="{CFF4BE95-C9CE-9F4F-BD62-99D667540683}"/>
    <dgm:cxn modelId="{F29A65A0-EB9A-CA4C-8CAD-60BFA5C43A2C}" type="presOf" srcId="{2B79F06E-1BF1-BD48-B7BE-4C81943DF220}" destId="{CE107B35-823D-164B-B28C-2508B70EB852}" srcOrd="0" destOrd="0" presId="urn:microsoft.com/office/officeart/2005/8/layout/pyramid1"/>
    <dgm:cxn modelId="{3AEFF7BE-0BF9-B747-8324-FE94BB40EE14}" type="presOf" srcId="{EF15F53C-B1B4-5649-9827-E4AA142E3C53}" destId="{51C2C76A-0308-A846-A8BD-6F3832E501D1}" srcOrd="1" destOrd="0" presId="urn:microsoft.com/office/officeart/2005/8/layout/pyramid1"/>
    <dgm:cxn modelId="{3C941A57-38B5-3444-A963-532797081E19}" type="presOf" srcId="{EF15F53C-B1B4-5649-9827-E4AA142E3C53}" destId="{F57A507A-24E5-6B4A-A472-4C131BB8A6B0}" srcOrd="0" destOrd="0" presId="urn:microsoft.com/office/officeart/2005/8/layout/pyramid1"/>
    <dgm:cxn modelId="{A082F1BB-D792-7542-85DF-0734547003C3}" type="presOf" srcId="{B819647A-3ACB-A047-86A6-AB1764207004}" destId="{03183CE6-1F33-EA4D-A10F-8F28F3F9C743}" srcOrd="0" destOrd="0" presId="urn:microsoft.com/office/officeart/2005/8/layout/pyramid1"/>
    <dgm:cxn modelId="{0E96ABB2-E4C6-AB44-AC51-1809B558C8EE}" srcId="{B819647A-3ACB-A047-86A6-AB1764207004}" destId="{2B79F06E-1BF1-BD48-B7BE-4C81943DF220}" srcOrd="1" destOrd="0" parTransId="{8BEE8EEA-7070-DD4D-82C6-8F6FA5CAB485}" sibTransId="{A8FCA2EC-0BF6-3249-A45E-0D4ECB2A1B2D}"/>
    <dgm:cxn modelId="{F3E02D8C-9D59-5F44-B5F5-F178DBFA1E2E}" srcId="{B819647A-3ACB-A047-86A6-AB1764207004}" destId="{EF15F53C-B1B4-5649-9827-E4AA142E3C53}" srcOrd="0" destOrd="0" parTransId="{7A277768-D27C-C84E-9957-58A0C5AC390C}" sibTransId="{BE15B810-2081-AD43-B298-28264AB9566A}"/>
    <dgm:cxn modelId="{4C406146-FF25-7347-AAB7-5149D5E182A9}" type="presOf" srcId="{2D760F5D-AE02-644F-B87F-FAB820A4DE31}" destId="{B07FA213-8A9F-BE4D-AA14-AA9AF849FADC}" srcOrd="0" destOrd="0" presId="urn:microsoft.com/office/officeart/2005/8/layout/pyramid1"/>
    <dgm:cxn modelId="{EB3A398D-7EA3-8940-B98A-F5FD4E933AD4}" type="presParOf" srcId="{03183CE6-1F33-EA4D-A10F-8F28F3F9C743}" destId="{CD8471AF-E492-AC4E-819B-003339923AF0}" srcOrd="0" destOrd="0" presId="urn:microsoft.com/office/officeart/2005/8/layout/pyramid1"/>
    <dgm:cxn modelId="{F95A8C5B-CE57-2244-9D35-2FA2F15CA6AA}" type="presParOf" srcId="{CD8471AF-E492-AC4E-819B-003339923AF0}" destId="{F57A507A-24E5-6B4A-A472-4C131BB8A6B0}" srcOrd="0" destOrd="0" presId="urn:microsoft.com/office/officeart/2005/8/layout/pyramid1"/>
    <dgm:cxn modelId="{D275A099-1132-3447-A3F9-A1F67BA0500E}" type="presParOf" srcId="{CD8471AF-E492-AC4E-819B-003339923AF0}" destId="{51C2C76A-0308-A846-A8BD-6F3832E501D1}" srcOrd="1" destOrd="0" presId="urn:microsoft.com/office/officeart/2005/8/layout/pyramid1"/>
    <dgm:cxn modelId="{22BDE37D-B905-774E-9182-5188A724464F}" type="presParOf" srcId="{03183CE6-1F33-EA4D-A10F-8F28F3F9C743}" destId="{5B443C3E-71A0-5040-8DF7-699CF0EFE56A}" srcOrd="1" destOrd="0" presId="urn:microsoft.com/office/officeart/2005/8/layout/pyramid1"/>
    <dgm:cxn modelId="{2AE25072-6A0B-7644-ADB1-DFF1A0733D06}" type="presParOf" srcId="{5B443C3E-71A0-5040-8DF7-699CF0EFE56A}" destId="{CE107B35-823D-164B-B28C-2508B70EB852}" srcOrd="0" destOrd="0" presId="urn:microsoft.com/office/officeart/2005/8/layout/pyramid1"/>
    <dgm:cxn modelId="{6768463D-3809-1F4A-8317-568CD1AE676B}" type="presParOf" srcId="{5B443C3E-71A0-5040-8DF7-699CF0EFE56A}" destId="{AEEB7823-FF96-284D-B574-1BE016F7CC5E}" srcOrd="1" destOrd="0" presId="urn:microsoft.com/office/officeart/2005/8/layout/pyramid1"/>
    <dgm:cxn modelId="{A7290D3B-020C-0C40-B3E6-15988E2EAD5B}" type="presParOf" srcId="{03183CE6-1F33-EA4D-A10F-8F28F3F9C743}" destId="{41D82F70-E407-F949-9C85-E9599302A019}" srcOrd="2" destOrd="0" presId="urn:microsoft.com/office/officeart/2005/8/layout/pyramid1"/>
    <dgm:cxn modelId="{4C143EB0-E330-C148-85AC-F16980F4D40F}" type="presParOf" srcId="{41D82F70-E407-F949-9C85-E9599302A019}" destId="{B07FA213-8A9F-BE4D-AA14-AA9AF849FADC}" srcOrd="0" destOrd="0" presId="urn:microsoft.com/office/officeart/2005/8/layout/pyramid1"/>
    <dgm:cxn modelId="{4AD9163C-69C9-AA46-BA92-0A7C0AA53A15}" type="presParOf" srcId="{41D82F70-E407-F949-9C85-E9599302A019}" destId="{FD3085CE-2012-784C-AF11-88FA7A573E4B}" srcOrd="1" destOrd="0" presId="urn:microsoft.com/office/officeart/2005/8/layout/pyramid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A507A-24E5-6B4A-A472-4C131BB8A6B0}">
      <dsp:nvSpPr>
        <dsp:cNvPr id="0" name=""/>
        <dsp:cNvSpPr/>
      </dsp:nvSpPr>
      <dsp:spPr>
        <a:xfrm>
          <a:off x="967076" y="0"/>
          <a:ext cx="967076" cy="527675"/>
        </a:xfrm>
        <a:prstGeom prst="trapezoid">
          <a:avLst>
            <a:gd name="adj" fmla="val 91636"/>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Client</a:t>
          </a:r>
          <a:endParaRPr lang="es-ES" sz="4600" kern="1200"/>
        </a:p>
      </dsp:txBody>
      <dsp:txXfrm>
        <a:off x="967076" y="0"/>
        <a:ext cx="967076" cy="527675"/>
      </dsp:txXfrm>
    </dsp:sp>
    <dsp:sp modelId="{CE107B35-823D-164B-B28C-2508B70EB852}">
      <dsp:nvSpPr>
        <dsp:cNvPr id="0" name=""/>
        <dsp:cNvSpPr/>
      </dsp:nvSpPr>
      <dsp:spPr>
        <a:xfrm>
          <a:off x="483538" y="527675"/>
          <a:ext cx="1934152" cy="527675"/>
        </a:xfrm>
        <a:prstGeom prst="trapezoid">
          <a:avLst>
            <a:gd name="adj" fmla="val 91636"/>
          </a:avLst>
        </a:prstGeom>
        <a:gradFill rotWithShape="0">
          <a:gsLst>
            <a:gs pos="0">
              <a:schemeClr val="accent2">
                <a:hueOff val="2340760"/>
                <a:satOff val="-2919"/>
                <a:lumOff val="686"/>
                <a:alphaOff val="0"/>
                <a:shade val="51000"/>
                <a:satMod val="130000"/>
              </a:schemeClr>
            </a:gs>
            <a:gs pos="80000">
              <a:schemeClr val="accent2">
                <a:hueOff val="2340760"/>
                <a:satOff val="-2919"/>
                <a:lumOff val="686"/>
                <a:alphaOff val="0"/>
                <a:shade val="93000"/>
                <a:satMod val="130000"/>
              </a:schemeClr>
            </a:gs>
            <a:gs pos="100000">
              <a:schemeClr val="accent2">
                <a:hueOff val="2340760"/>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Servidor</a:t>
          </a:r>
          <a:endParaRPr lang="es-ES" sz="4600" kern="1200"/>
        </a:p>
      </dsp:txBody>
      <dsp:txXfrm>
        <a:off x="822014" y="527675"/>
        <a:ext cx="1257199" cy="527675"/>
      </dsp:txXfrm>
    </dsp:sp>
    <dsp:sp modelId="{B07FA213-8A9F-BE4D-AA14-AA9AF849FADC}">
      <dsp:nvSpPr>
        <dsp:cNvPr id="0" name=""/>
        <dsp:cNvSpPr/>
      </dsp:nvSpPr>
      <dsp:spPr>
        <a:xfrm>
          <a:off x="0" y="1055350"/>
          <a:ext cx="2901229" cy="527675"/>
        </a:xfrm>
        <a:prstGeom prst="trapezoid">
          <a:avLst>
            <a:gd name="adj" fmla="val 91636"/>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Base de dades</a:t>
          </a:r>
        </a:p>
      </dsp:txBody>
      <dsp:txXfrm>
        <a:off x="507715" y="1055350"/>
        <a:ext cx="1885798" cy="5276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240E493-0384-5A4B-ACEF-8C9C0590D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56</Pages>
  <Words>11522</Words>
  <Characters>63376</Characters>
  <Application>Microsoft Macintosh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7</cp:revision>
  <cp:lastPrinted>2015-04-19T20:45:00Z</cp:lastPrinted>
  <dcterms:created xsi:type="dcterms:W3CDTF">2015-04-19T20:45:00Z</dcterms:created>
  <dcterms:modified xsi:type="dcterms:W3CDTF">2015-05-19T21:22:00Z</dcterms:modified>
</cp:coreProperties>
</file>