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0931" w14:textId="69C58366" w:rsidR="004869F4" w:rsidRDefault="00644349" w:rsidP="00014172">
      <w:pPr>
        <w:pStyle w:val="ListParagraph"/>
        <w:numPr>
          <w:ilvl w:val="0"/>
          <w:numId w:val="3"/>
        </w:numPr>
        <w:spacing w:after="1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Giới thiệu về </w:t>
      </w:r>
      <w:proofErr w:type="spellStart"/>
      <w:r w:rsidR="001968CA">
        <w:rPr>
          <w:rFonts w:ascii="Times New Roman" w:hAnsi="Times New Roman" w:cs="Times New Roman"/>
          <w:sz w:val="28"/>
          <w:szCs w:val="28"/>
          <w:lang w:val="vi-VN"/>
        </w:rPr>
        <w:t>Vision</w:t>
      </w:r>
      <w:proofErr w:type="spellEnd"/>
      <w:r w:rsidR="001968CA">
        <w:rPr>
          <w:rFonts w:ascii="Times New Roman" w:hAnsi="Times New Roman" w:cs="Times New Roman"/>
          <w:sz w:val="28"/>
          <w:szCs w:val="28"/>
          <w:lang w:val="vi-VN"/>
        </w:rPr>
        <w:t xml:space="preserve"> </w:t>
      </w:r>
      <w:proofErr w:type="spellStart"/>
      <w:r w:rsidR="001968CA">
        <w:rPr>
          <w:rFonts w:ascii="Times New Roman" w:hAnsi="Times New Roman" w:cs="Times New Roman"/>
          <w:sz w:val="28"/>
          <w:szCs w:val="28"/>
          <w:lang w:val="vi-VN"/>
        </w:rPr>
        <w:t>Transformers</w:t>
      </w:r>
      <w:proofErr w:type="spellEnd"/>
      <w:r w:rsidR="004869F4" w:rsidRPr="004869F4">
        <w:rPr>
          <w:rFonts w:ascii="Times New Roman" w:hAnsi="Times New Roman" w:cs="Times New Roman"/>
          <w:sz w:val="28"/>
          <w:szCs w:val="28"/>
          <w:lang w:val="vi-VN"/>
        </w:rPr>
        <w:t xml:space="preserve"> ( </w:t>
      </w:r>
      <w:proofErr w:type="spellStart"/>
      <w:r w:rsidR="001968CA">
        <w:rPr>
          <w:rFonts w:ascii="Times New Roman" w:hAnsi="Times New Roman" w:cs="Times New Roman"/>
          <w:sz w:val="28"/>
          <w:szCs w:val="28"/>
          <w:lang w:val="vi-VN"/>
        </w:rPr>
        <w:t>ViT</w:t>
      </w:r>
      <w:proofErr w:type="spellEnd"/>
      <w:r w:rsidR="004869F4" w:rsidRPr="004869F4">
        <w:rPr>
          <w:rFonts w:ascii="Times New Roman" w:hAnsi="Times New Roman" w:cs="Times New Roman"/>
          <w:sz w:val="28"/>
          <w:szCs w:val="28"/>
          <w:lang w:val="vi-VN"/>
        </w:rPr>
        <w:t xml:space="preserve"> )</w:t>
      </w:r>
    </w:p>
    <w:p w14:paraId="3D14E6C5" w14:textId="4CE523E1" w:rsidR="00395462" w:rsidRPr="00AC0101" w:rsidRDefault="00395462" w:rsidP="00395462">
      <w:pPr>
        <w:pStyle w:val="ListParagraph"/>
        <w:numPr>
          <w:ilvl w:val="1"/>
          <w:numId w:val="3"/>
        </w:numPr>
        <w:spacing w:after="120"/>
        <w:jc w:val="both"/>
        <w:rPr>
          <w:rFonts w:ascii="Times New Roman" w:hAnsi="Times New Roman" w:cs="Times New Roman"/>
          <w:b/>
          <w:bCs/>
          <w:sz w:val="24"/>
          <w:szCs w:val="24"/>
          <w:lang w:val="vi-VN"/>
        </w:rPr>
      </w:pPr>
      <w:proofErr w:type="spellStart"/>
      <w:r w:rsidRPr="00AC0101">
        <w:rPr>
          <w:rFonts w:ascii="Times New Roman" w:hAnsi="Times New Roman" w:cs="Times New Roman"/>
          <w:b/>
          <w:bCs/>
          <w:sz w:val="24"/>
          <w:szCs w:val="24"/>
          <w:lang w:val="vi-VN"/>
        </w:rPr>
        <w:t>Vision</w:t>
      </w:r>
      <w:proofErr w:type="spellEnd"/>
      <w:r w:rsidRPr="00AC0101">
        <w:rPr>
          <w:rFonts w:ascii="Times New Roman" w:hAnsi="Times New Roman" w:cs="Times New Roman"/>
          <w:b/>
          <w:bCs/>
          <w:sz w:val="24"/>
          <w:szCs w:val="24"/>
          <w:lang w:val="vi-VN"/>
        </w:rPr>
        <w:t xml:space="preserve"> </w:t>
      </w:r>
      <w:proofErr w:type="spellStart"/>
      <w:r w:rsidRPr="00AC0101">
        <w:rPr>
          <w:rFonts w:ascii="Times New Roman" w:hAnsi="Times New Roman" w:cs="Times New Roman"/>
          <w:b/>
          <w:bCs/>
          <w:sz w:val="24"/>
          <w:szCs w:val="24"/>
          <w:lang w:val="vi-VN"/>
        </w:rPr>
        <w:t>Transformer</w:t>
      </w:r>
      <w:proofErr w:type="spellEnd"/>
      <w:r w:rsidRPr="00AC0101">
        <w:rPr>
          <w:rFonts w:ascii="Times New Roman" w:hAnsi="Times New Roman" w:cs="Times New Roman"/>
          <w:b/>
          <w:bCs/>
          <w:sz w:val="24"/>
          <w:szCs w:val="24"/>
          <w:lang w:val="vi-VN"/>
        </w:rPr>
        <w:t xml:space="preserve"> (</w:t>
      </w:r>
      <w:proofErr w:type="spellStart"/>
      <w:r w:rsidRPr="00AC0101">
        <w:rPr>
          <w:rFonts w:ascii="Times New Roman" w:hAnsi="Times New Roman" w:cs="Times New Roman"/>
          <w:b/>
          <w:bCs/>
          <w:sz w:val="24"/>
          <w:szCs w:val="24"/>
          <w:lang w:val="vi-VN"/>
        </w:rPr>
        <w:t>ViT</w:t>
      </w:r>
      <w:proofErr w:type="spellEnd"/>
      <w:r w:rsidRPr="00AC0101">
        <w:rPr>
          <w:rFonts w:ascii="Times New Roman" w:hAnsi="Times New Roman" w:cs="Times New Roman"/>
          <w:b/>
          <w:bCs/>
          <w:sz w:val="24"/>
          <w:szCs w:val="24"/>
          <w:lang w:val="vi-VN"/>
        </w:rPr>
        <w:t>) trong nhận diện hình ảnh</w:t>
      </w:r>
    </w:p>
    <w:p w14:paraId="0A451F1C" w14:textId="239AC5F5" w:rsidR="00395462" w:rsidRDefault="00395462" w:rsidP="00395462">
      <w:pPr>
        <w:spacing w:after="120"/>
        <w:ind w:left="720" w:firstLine="720"/>
        <w:jc w:val="both"/>
        <w:rPr>
          <w:rFonts w:ascii="Times New Roman" w:hAnsi="Times New Roman" w:cs="Times New Roman"/>
          <w:sz w:val="24"/>
          <w:szCs w:val="24"/>
          <w:lang w:val="vi-VN"/>
        </w:rPr>
      </w:pPr>
      <w:r w:rsidRPr="00395462">
        <w:rPr>
          <w:rFonts w:ascii="Times New Roman" w:hAnsi="Times New Roman" w:cs="Times New Roman"/>
          <w:sz w:val="24"/>
          <w:szCs w:val="24"/>
          <w:lang w:val="vi-VN"/>
        </w:rPr>
        <w:t xml:space="preserve">Trong khi mô hình </w:t>
      </w:r>
      <w:proofErr w:type="spellStart"/>
      <w:r w:rsidRPr="00395462">
        <w:rPr>
          <w:rFonts w:ascii="Times New Roman" w:hAnsi="Times New Roman" w:cs="Times New Roman"/>
          <w:sz w:val="24"/>
          <w:szCs w:val="24"/>
          <w:lang w:val="vi-VN"/>
        </w:rPr>
        <w:t>Transformer</w:t>
      </w:r>
      <w:proofErr w:type="spellEnd"/>
      <w:r w:rsidRPr="00395462">
        <w:rPr>
          <w:rFonts w:ascii="Times New Roman" w:hAnsi="Times New Roman" w:cs="Times New Roman"/>
          <w:sz w:val="24"/>
          <w:szCs w:val="24"/>
          <w:lang w:val="vi-VN"/>
        </w:rPr>
        <w:t xml:space="preserve"> đã trở thành tiêu chuẩn cho các tác vụ liên quan đến Xử lý ngôn ngữ tự nhiên (NLP), thì các trường hợp sử dụng nó trong thị giác máy tính (</w:t>
      </w:r>
      <w:proofErr w:type="spellStart"/>
      <w:r w:rsidRPr="00395462">
        <w:rPr>
          <w:rFonts w:ascii="Times New Roman" w:hAnsi="Times New Roman" w:cs="Times New Roman"/>
          <w:sz w:val="24"/>
          <w:szCs w:val="24"/>
          <w:lang w:val="vi-VN"/>
        </w:rPr>
        <w:t>Computer</w:t>
      </w:r>
      <w:proofErr w:type="spellEnd"/>
      <w:r w:rsidRPr="00395462">
        <w:rPr>
          <w:rFonts w:ascii="Times New Roman" w:hAnsi="Times New Roman" w:cs="Times New Roman"/>
          <w:sz w:val="24"/>
          <w:szCs w:val="24"/>
          <w:lang w:val="vi-VN"/>
        </w:rPr>
        <w:t xml:space="preserve"> </w:t>
      </w:r>
      <w:proofErr w:type="spellStart"/>
      <w:r w:rsidRPr="00395462">
        <w:rPr>
          <w:rFonts w:ascii="Times New Roman" w:hAnsi="Times New Roman" w:cs="Times New Roman"/>
          <w:sz w:val="24"/>
          <w:szCs w:val="24"/>
          <w:lang w:val="vi-VN"/>
        </w:rPr>
        <w:t>Vision</w:t>
      </w:r>
      <w:proofErr w:type="spellEnd"/>
      <w:r w:rsidRPr="00395462">
        <w:rPr>
          <w:rFonts w:ascii="Times New Roman" w:hAnsi="Times New Roman" w:cs="Times New Roman"/>
          <w:sz w:val="24"/>
          <w:szCs w:val="24"/>
          <w:lang w:val="vi-VN"/>
        </w:rPr>
        <w:t xml:space="preserve">) vẫn chỉ là một con số ít ỏi. Trong thị giác máy tính, cơ chế </w:t>
      </w:r>
      <w:proofErr w:type="spellStart"/>
      <w:r w:rsidRPr="00395462">
        <w:rPr>
          <w:rFonts w:ascii="Times New Roman" w:hAnsi="Times New Roman" w:cs="Times New Roman"/>
          <w:sz w:val="24"/>
          <w:szCs w:val="24"/>
          <w:lang w:val="vi-VN"/>
        </w:rPr>
        <w:t>Attention</w:t>
      </w:r>
      <w:proofErr w:type="spellEnd"/>
      <w:r w:rsidRPr="00395462">
        <w:rPr>
          <w:rFonts w:ascii="Times New Roman" w:hAnsi="Times New Roman" w:cs="Times New Roman"/>
          <w:sz w:val="24"/>
          <w:szCs w:val="24"/>
          <w:lang w:val="vi-VN"/>
        </w:rPr>
        <w:t xml:space="preserve"> sẽ hoặc được sử dụng kết hợp với các mạng nơ-</w:t>
      </w:r>
      <w:proofErr w:type="spellStart"/>
      <w:r w:rsidRPr="00395462">
        <w:rPr>
          <w:rFonts w:ascii="Times New Roman" w:hAnsi="Times New Roman" w:cs="Times New Roman"/>
          <w:sz w:val="24"/>
          <w:szCs w:val="24"/>
          <w:lang w:val="vi-VN"/>
        </w:rPr>
        <w:t>ron</w:t>
      </w:r>
      <w:proofErr w:type="spellEnd"/>
      <w:r w:rsidRPr="00395462">
        <w:rPr>
          <w:rFonts w:ascii="Times New Roman" w:hAnsi="Times New Roman" w:cs="Times New Roman"/>
          <w:sz w:val="24"/>
          <w:szCs w:val="24"/>
          <w:lang w:val="vi-VN"/>
        </w:rPr>
        <w:t xml:space="preserve"> tích chập(CNN), hoặc sử dụng để thay thế các </w:t>
      </w:r>
      <w:proofErr w:type="spellStart"/>
      <w:r w:rsidRPr="00395462">
        <w:rPr>
          <w:rFonts w:ascii="Times New Roman" w:hAnsi="Times New Roman" w:cs="Times New Roman"/>
          <w:sz w:val="24"/>
          <w:szCs w:val="24"/>
          <w:lang w:val="vi-VN"/>
        </w:rPr>
        <w:t>khía</w:t>
      </w:r>
      <w:proofErr w:type="spellEnd"/>
      <w:r w:rsidRPr="00395462">
        <w:rPr>
          <w:rFonts w:ascii="Times New Roman" w:hAnsi="Times New Roman" w:cs="Times New Roman"/>
          <w:sz w:val="24"/>
          <w:szCs w:val="24"/>
          <w:lang w:val="vi-VN"/>
        </w:rPr>
        <w:t xml:space="preserve"> cạnh của CNN.</w:t>
      </w:r>
    </w:p>
    <w:p w14:paraId="03F1426C" w14:textId="3EA06D28" w:rsidR="00395462" w:rsidRDefault="00395462" w:rsidP="00395462">
      <w:pPr>
        <w:spacing w:after="120"/>
        <w:ind w:left="720" w:firstLine="720"/>
        <w:jc w:val="both"/>
        <w:rPr>
          <w:rFonts w:ascii="Times New Roman" w:hAnsi="Times New Roman" w:cs="Times New Roman"/>
          <w:sz w:val="24"/>
          <w:szCs w:val="24"/>
          <w:lang w:val="vi-VN"/>
        </w:rPr>
      </w:pPr>
      <w:r w:rsidRPr="00395462">
        <w:rPr>
          <w:rFonts w:ascii="Times New Roman" w:hAnsi="Times New Roman" w:cs="Times New Roman"/>
          <w:noProof/>
          <w:sz w:val="24"/>
          <w:szCs w:val="24"/>
          <w:lang w:val="vi-VN"/>
        </w:rPr>
        <w:drawing>
          <wp:inline distT="0" distB="0" distL="0" distR="0" wp14:anchorId="2B8869BB" wp14:editId="2B4CE860">
            <wp:extent cx="5020376" cy="1771897"/>
            <wp:effectExtent l="0" t="0" r="8890" b="0"/>
            <wp:docPr id="1224240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4023" name=""/>
                    <pic:cNvPicPr/>
                  </pic:nvPicPr>
                  <pic:blipFill>
                    <a:blip r:embed="rId6"/>
                    <a:stretch>
                      <a:fillRect/>
                    </a:stretch>
                  </pic:blipFill>
                  <pic:spPr>
                    <a:xfrm>
                      <a:off x="0" y="0"/>
                      <a:ext cx="5020376" cy="1771897"/>
                    </a:xfrm>
                    <a:prstGeom prst="rect">
                      <a:avLst/>
                    </a:prstGeom>
                  </pic:spPr>
                </pic:pic>
              </a:graphicData>
            </a:graphic>
          </wp:inline>
        </w:drawing>
      </w:r>
    </w:p>
    <w:p w14:paraId="7A810F09" w14:textId="427FD68A" w:rsidR="00CC383C" w:rsidRDefault="00CC383C" w:rsidP="00395462">
      <w:pPr>
        <w:spacing w:after="120"/>
        <w:ind w:left="720"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Tuy nhiên, sự phụ thuộc này vào CNN là không bắt buộc, và một mô hình </w:t>
      </w:r>
      <w:proofErr w:type="spellStart"/>
      <w:r>
        <w:rPr>
          <w:rFonts w:ascii="Times New Roman" w:hAnsi="Times New Roman" w:cs="Times New Roman"/>
          <w:sz w:val="24"/>
          <w:szCs w:val="24"/>
          <w:lang w:val="vi-VN"/>
        </w:rPr>
        <w:t>Transformer</w:t>
      </w:r>
      <w:proofErr w:type="spellEnd"/>
      <w:r>
        <w:rPr>
          <w:rFonts w:ascii="Times New Roman" w:hAnsi="Times New Roman" w:cs="Times New Roman"/>
          <w:sz w:val="24"/>
          <w:szCs w:val="24"/>
          <w:lang w:val="vi-VN"/>
        </w:rPr>
        <w:t xml:space="preserve"> thuần túy được áp dụng trực tiếp vào chuỗi các mảng hình ảnh( </w:t>
      </w:r>
      <w:proofErr w:type="spellStart"/>
      <w:r>
        <w:rPr>
          <w:rFonts w:ascii="Times New Roman" w:hAnsi="Times New Roman" w:cs="Times New Roman"/>
          <w:sz w:val="24"/>
          <w:szCs w:val="24"/>
          <w:lang w:val="vi-VN"/>
        </w:rPr>
        <w:t>image</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patch</w:t>
      </w:r>
      <w:proofErr w:type="spellEnd"/>
      <w:r>
        <w:rPr>
          <w:rFonts w:ascii="Times New Roman" w:hAnsi="Times New Roman" w:cs="Times New Roman"/>
          <w:sz w:val="24"/>
          <w:szCs w:val="24"/>
          <w:lang w:val="vi-VN"/>
        </w:rPr>
        <w:t xml:space="preserve"> – là một hình chữ nhật chứ</w:t>
      </w:r>
      <w:r w:rsidR="00AB354C">
        <w:rPr>
          <w:rFonts w:ascii="Times New Roman" w:hAnsi="Times New Roman" w:cs="Times New Roman"/>
          <w:sz w:val="24"/>
          <w:szCs w:val="24"/>
        </w:rPr>
        <w:t>a</w:t>
      </w:r>
      <w:r>
        <w:rPr>
          <w:rFonts w:ascii="Times New Roman" w:hAnsi="Times New Roman" w:cs="Times New Roman"/>
          <w:sz w:val="24"/>
          <w:szCs w:val="24"/>
          <w:lang w:val="vi-VN"/>
        </w:rPr>
        <w:t xml:space="preserve"> nhiều điểm ảnh gần nhau, đủ lớn để có thể chứa được các bộ phận có thể mô tả được vật thể trong ảnh) sẽ có thể vận hành đặc biệt tốt trong các nhiệm vụ phân loại ảnh.</w:t>
      </w:r>
    </w:p>
    <w:p w14:paraId="6A5E12A5" w14:textId="68FA317F" w:rsidR="00CC383C" w:rsidRPr="00AC0101" w:rsidRDefault="00CC383C" w:rsidP="00CC383C">
      <w:pPr>
        <w:pStyle w:val="ListParagraph"/>
        <w:numPr>
          <w:ilvl w:val="1"/>
          <w:numId w:val="3"/>
        </w:numPr>
        <w:spacing w:after="120"/>
        <w:jc w:val="both"/>
        <w:rPr>
          <w:rFonts w:ascii="Times New Roman" w:hAnsi="Times New Roman" w:cs="Times New Roman"/>
          <w:b/>
          <w:bCs/>
          <w:sz w:val="24"/>
          <w:szCs w:val="24"/>
          <w:lang w:val="vi-VN"/>
        </w:rPr>
      </w:pPr>
      <w:proofErr w:type="spellStart"/>
      <w:r w:rsidRPr="00AC0101">
        <w:rPr>
          <w:rFonts w:ascii="Times New Roman" w:hAnsi="Times New Roman" w:cs="Times New Roman"/>
          <w:b/>
          <w:bCs/>
          <w:sz w:val="24"/>
          <w:szCs w:val="24"/>
          <w:lang w:val="vi-VN"/>
        </w:rPr>
        <w:t>Vission</w:t>
      </w:r>
      <w:proofErr w:type="spellEnd"/>
      <w:r w:rsidRPr="00AC0101">
        <w:rPr>
          <w:rFonts w:ascii="Times New Roman" w:hAnsi="Times New Roman" w:cs="Times New Roman"/>
          <w:b/>
          <w:bCs/>
          <w:sz w:val="24"/>
          <w:szCs w:val="24"/>
          <w:lang w:val="vi-VN"/>
        </w:rPr>
        <w:t xml:space="preserve"> </w:t>
      </w:r>
      <w:proofErr w:type="spellStart"/>
      <w:r w:rsidRPr="00AC0101">
        <w:rPr>
          <w:rFonts w:ascii="Times New Roman" w:hAnsi="Times New Roman" w:cs="Times New Roman"/>
          <w:b/>
          <w:bCs/>
          <w:sz w:val="24"/>
          <w:szCs w:val="24"/>
          <w:lang w:val="vi-VN"/>
        </w:rPr>
        <w:t>Transformer</w:t>
      </w:r>
      <w:proofErr w:type="spellEnd"/>
      <w:r w:rsidRPr="00AC0101">
        <w:rPr>
          <w:rFonts w:ascii="Times New Roman" w:hAnsi="Times New Roman" w:cs="Times New Roman"/>
          <w:b/>
          <w:bCs/>
          <w:sz w:val="24"/>
          <w:szCs w:val="24"/>
          <w:lang w:val="vi-VN"/>
        </w:rPr>
        <w:t xml:space="preserve"> (</w:t>
      </w:r>
      <w:proofErr w:type="spellStart"/>
      <w:r w:rsidRPr="00AC0101">
        <w:rPr>
          <w:rFonts w:ascii="Times New Roman" w:hAnsi="Times New Roman" w:cs="Times New Roman"/>
          <w:b/>
          <w:bCs/>
          <w:sz w:val="24"/>
          <w:szCs w:val="24"/>
          <w:lang w:val="vi-VN"/>
        </w:rPr>
        <w:t>ViT</w:t>
      </w:r>
      <w:proofErr w:type="spellEnd"/>
      <w:r w:rsidRPr="00AC0101">
        <w:rPr>
          <w:rFonts w:ascii="Times New Roman" w:hAnsi="Times New Roman" w:cs="Times New Roman"/>
          <w:b/>
          <w:bCs/>
          <w:sz w:val="24"/>
          <w:szCs w:val="24"/>
          <w:lang w:val="vi-VN"/>
        </w:rPr>
        <w:t>) là gì ?</w:t>
      </w:r>
    </w:p>
    <w:p w14:paraId="723C7024" w14:textId="320970C8" w:rsidR="001968CA" w:rsidRDefault="001968CA" w:rsidP="00395462">
      <w:pPr>
        <w:pStyle w:val="NormalWeb"/>
        <w:ind w:left="720" w:firstLine="720"/>
        <w:jc w:val="both"/>
        <w:rPr>
          <w:lang w:val="vi-VN"/>
        </w:rPr>
      </w:pPr>
      <w:proofErr w:type="spellStart"/>
      <w:r w:rsidRPr="001968CA">
        <w:rPr>
          <w:lang w:val="vi-VN"/>
        </w:rPr>
        <w:t>Vision</w:t>
      </w:r>
      <w:proofErr w:type="spellEnd"/>
      <w:r w:rsidRPr="001968CA">
        <w:rPr>
          <w:lang w:val="vi-VN"/>
        </w:rPr>
        <w:t xml:space="preserve"> </w:t>
      </w:r>
      <w:proofErr w:type="spellStart"/>
      <w:r w:rsidRPr="001968CA">
        <w:rPr>
          <w:lang w:val="vi-VN"/>
        </w:rPr>
        <w:t>Transformers</w:t>
      </w:r>
      <w:proofErr w:type="spellEnd"/>
      <w:r w:rsidRPr="001968CA">
        <w:rPr>
          <w:lang w:val="vi-VN"/>
        </w:rPr>
        <w:t xml:space="preserve"> (</w:t>
      </w:r>
      <w:proofErr w:type="spellStart"/>
      <w:r w:rsidRPr="001968CA">
        <w:rPr>
          <w:lang w:val="vi-VN"/>
        </w:rPr>
        <w:t>ViT</w:t>
      </w:r>
      <w:proofErr w:type="spellEnd"/>
      <w:r w:rsidRPr="001968CA">
        <w:rPr>
          <w:lang w:val="vi-VN"/>
        </w:rPr>
        <w:t>) là một kiến trúc mạng học sâu tiên tiến dành cho các bài toán thị giác máy tính (</w:t>
      </w:r>
      <w:proofErr w:type="spellStart"/>
      <w:r w:rsidRPr="001968CA">
        <w:rPr>
          <w:lang w:val="vi-VN"/>
        </w:rPr>
        <w:t>Computer</w:t>
      </w:r>
      <w:proofErr w:type="spellEnd"/>
      <w:r w:rsidRPr="001968CA">
        <w:rPr>
          <w:lang w:val="vi-VN"/>
        </w:rPr>
        <w:t xml:space="preserve"> </w:t>
      </w:r>
      <w:proofErr w:type="spellStart"/>
      <w:r w:rsidRPr="001968CA">
        <w:rPr>
          <w:lang w:val="vi-VN"/>
        </w:rPr>
        <w:t>Vision</w:t>
      </w:r>
      <w:proofErr w:type="spellEnd"/>
      <w:r w:rsidRPr="001968CA">
        <w:rPr>
          <w:lang w:val="vi-VN"/>
        </w:rPr>
        <w:t xml:space="preserve">). </w:t>
      </w:r>
      <w:proofErr w:type="spellStart"/>
      <w:r w:rsidRPr="001968CA">
        <w:rPr>
          <w:lang w:val="vi-VN"/>
        </w:rPr>
        <w:t>ViT</w:t>
      </w:r>
      <w:proofErr w:type="spellEnd"/>
      <w:r w:rsidRPr="001968CA">
        <w:rPr>
          <w:lang w:val="vi-VN"/>
        </w:rPr>
        <w:t xml:space="preserve"> sử dụng cơ chế </w:t>
      </w:r>
      <w:proofErr w:type="spellStart"/>
      <w:r w:rsidRPr="001968CA">
        <w:rPr>
          <w:rStyle w:val="Strong"/>
          <w:lang w:val="vi-VN"/>
        </w:rPr>
        <w:t>transformer</w:t>
      </w:r>
      <w:proofErr w:type="spellEnd"/>
      <w:r w:rsidRPr="001968CA">
        <w:rPr>
          <w:lang w:val="vi-VN"/>
        </w:rPr>
        <w:t xml:space="preserve">, vốn rất phổ biến trong xử lý ngôn ngữ tự nhiên (NLP), để thay thế hoàn toàn các lớp tích chập (CNN). Ý tưởng cốt lõi của </w:t>
      </w:r>
      <w:proofErr w:type="spellStart"/>
      <w:r w:rsidRPr="001968CA">
        <w:rPr>
          <w:lang w:val="vi-VN"/>
        </w:rPr>
        <w:t>ViT</w:t>
      </w:r>
      <w:proofErr w:type="spellEnd"/>
      <w:r w:rsidRPr="001968CA">
        <w:rPr>
          <w:lang w:val="vi-VN"/>
        </w:rPr>
        <w:t xml:space="preserve"> là chuyển hình ảnh thành các </w:t>
      </w:r>
      <w:proofErr w:type="spellStart"/>
      <w:r w:rsidRPr="001968CA">
        <w:rPr>
          <w:lang w:val="vi-VN"/>
        </w:rPr>
        <w:t>patch</w:t>
      </w:r>
      <w:proofErr w:type="spellEnd"/>
      <w:r w:rsidRPr="001968CA">
        <w:rPr>
          <w:lang w:val="vi-VN"/>
        </w:rPr>
        <w:t xml:space="preserve"> (mảnh nhỏ) và xử lý chúng giống như các </w:t>
      </w:r>
      <w:proofErr w:type="spellStart"/>
      <w:r w:rsidRPr="001968CA">
        <w:rPr>
          <w:lang w:val="vi-VN"/>
        </w:rPr>
        <w:t>token</w:t>
      </w:r>
      <w:proofErr w:type="spellEnd"/>
      <w:r w:rsidRPr="001968CA">
        <w:rPr>
          <w:lang w:val="vi-VN"/>
        </w:rPr>
        <w:t xml:space="preserve"> trong bài toán </w:t>
      </w:r>
      <w:r>
        <w:rPr>
          <w:lang w:val="vi-VN"/>
        </w:rPr>
        <w:t>NLP.</w:t>
      </w:r>
    </w:p>
    <w:p w14:paraId="16A85D49" w14:textId="6F1D6C3D" w:rsidR="001968CA" w:rsidRPr="001968CA" w:rsidRDefault="001968CA" w:rsidP="00014172">
      <w:pPr>
        <w:pStyle w:val="NormalWeb"/>
        <w:ind w:left="720" w:firstLine="720"/>
        <w:jc w:val="both"/>
        <w:rPr>
          <w:lang w:val="vi-VN"/>
        </w:rPr>
      </w:pPr>
      <w:proofErr w:type="spellStart"/>
      <w:r w:rsidRPr="001968CA">
        <w:rPr>
          <w:lang w:val="vi-VN"/>
        </w:rPr>
        <w:t>ViT</w:t>
      </w:r>
      <w:proofErr w:type="spellEnd"/>
      <w:r w:rsidRPr="001968CA">
        <w:rPr>
          <w:lang w:val="vi-VN"/>
        </w:rPr>
        <w:t xml:space="preserve"> được giới thiệu bởi </w:t>
      </w:r>
      <w:proofErr w:type="spellStart"/>
      <w:r w:rsidRPr="001968CA">
        <w:rPr>
          <w:lang w:val="vi-VN"/>
        </w:rPr>
        <w:t>Google</w:t>
      </w:r>
      <w:proofErr w:type="spellEnd"/>
      <w:r w:rsidRPr="001968CA">
        <w:rPr>
          <w:lang w:val="vi-VN"/>
        </w:rPr>
        <w:t xml:space="preserve"> </w:t>
      </w:r>
      <w:proofErr w:type="spellStart"/>
      <w:r w:rsidRPr="001968CA">
        <w:rPr>
          <w:lang w:val="vi-VN"/>
        </w:rPr>
        <w:t>Research</w:t>
      </w:r>
      <w:proofErr w:type="spellEnd"/>
      <w:r w:rsidRPr="001968CA">
        <w:rPr>
          <w:lang w:val="vi-VN"/>
        </w:rPr>
        <w:t xml:space="preserve"> trong bài báo nổi tiếng </w:t>
      </w:r>
      <w:r w:rsidRPr="001968CA">
        <w:rPr>
          <w:rStyle w:val="Strong"/>
          <w:lang w:val="vi-VN"/>
        </w:rPr>
        <w:t xml:space="preserve">“An </w:t>
      </w:r>
      <w:proofErr w:type="spellStart"/>
      <w:r w:rsidRPr="001968CA">
        <w:rPr>
          <w:rStyle w:val="Strong"/>
          <w:lang w:val="vi-VN"/>
        </w:rPr>
        <w:t>Image</w:t>
      </w:r>
      <w:proofErr w:type="spellEnd"/>
      <w:r w:rsidRPr="001968CA">
        <w:rPr>
          <w:rStyle w:val="Strong"/>
          <w:lang w:val="vi-VN"/>
        </w:rPr>
        <w:t xml:space="preserve"> </w:t>
      </w:r>
      <w:proofErr w:type="spellStart"/>
      <w:r w:rsidRPr="001968CA">
        <w:rPr>
          <w:rStyle w:val="Strong"/>
          <w:lang w:val="vi-VN"/>
        </w:rPr>
        <w:t>is</w:t>
      </w:r>
      <w:proofErr w:type="spellEnd"/>
      <w:r w:rsidRPr="001968CA">
        <w:rPr>
          <w:rStyle w:val="Strong"/>
          <w:lang w:val="vi-VN"/>
        </w:rPr>
        <w:t xml:space="preserve"> </w:t>
      </w:r>
      <w:proofErr w:type="spellStart"/>
      <w:r w:rsidRPr="001968CA">
        <w:rPr>
          <w:rStyle w:val="Strong"/>
          <w:lang w:val="vi-VN"/>
        </w:rPr>
        <w:t>Worth</w:t>
      </w:r>
      <w:proofErr w:type="spellEnd"/>
      <w:r w:rsidRPr="001968CA">
        <w:rPr>
          <w:rStyle w:val="Strong"/>
          <w:lang w:val="vi-VN"/>
        </w:rPr>
        <w:t xml:space="preserve"> 16x16 </w:t>
      </w:r>
      <w:proofErr w:type="spellStart"/>
      <w:r w:rsidRPr="001968CA">
        <w:rPr>
          <w:rStyle w:val="Strong"/>
          <w:lang w:val="vi-VN"/>
        </w:rPr>
        <w:t>Words</w:t>
      </w:r>
      <w:proofErr w:type="spellEnd"/>
      <w:r w:rsidRPr="001968CA">
        <w:rPr>
          <w:rStyle w:val="Strong"/>
          <w:lang w:val="vi-VN"/>
        </w:rPr>
        <w:t xml:space="preserve">: </w:t>
      </w:r>
      <w:proofErr w:type="spellStart"/>
      <w:r w:rsidRPr="001968CA">
        <w:rPr>
          <w:rStyle w:val="Strong"/>
          <w:lang w:val="vi-VN"/>
        </w:rPr>
        <w:t>Transformers</w:t>
      </w:r>
      <w:proofErr w:type="spellEnd"/>
      <w:r w:rsidRPr="001968CA">
        <w:rPr>
          <w:rStyle w:val="Strong"/>
          <w:lang w:val="vi-VN"/>
        </w:rPr>
        <w:t xml:space="preserve"> </w:t>
      </w:r>
      <w:proofErr w:type="spellStart"/>
      <w:r w:rsidRPr="001968CA">
        <w:rPr>
          <w:rStyle w:val="Strong"/>
          <w:lang w:val="vi-VN"/>
        </w:rPr>
        <w:t>for</w:t>
      </w:r>
      <w:proofErr w:type="spellEnd"/>
      <w:r w:rsidRPr="001968CA">
        <w:rPr>
          <w:rStyle w:val="Strong"/>
          <w:lang w:val="vi-VN"/>
        </w:rPr>
        <w:t xml:space="preserve"> </w:t>
      </w:r>
      <w:proofErr w:type="spellStart"/>
      <w:r w:rsidRPr="001968CA">
        <w:rPr>
          <w:rStyle w:val="Strong"/>
          <w:lang w:val="vi-VN"/>
        </w:rPr>
        <w:t>Image</w:t>
      </w:r>
      <w:proofErr w:type="spellEnd"/>
      <w:r w:rsidRPr="001968CA">
        <w:rPr>
          <w:rStyle w:val="Strong"/>
          <w:lang w:val="vi-VN"/>
        </w:rPr>
        <w:t xml:space="preserve"> </w:t>
      </w:r>
      <w:proofErr w:type="spellStart"/>
      <w:r w:rsidRPr="001968CA">
        <w:rPr>
          <w:rStyle w:val="Strong"/>
          <w:lang w:val="vi-VN"/>
        </w:rPr>
        <w:t>Recognition</w:t>
      </w:r>
      <w:proofErr w:type="spellEnd"/>
      <w:r w:rsidRPr="001968CA">
        <w:rPr>
          <w:rStyle w:val="Strong"/>
          <w:lang w:val="vi-VN"/>
        </w:rPr>
        <w:t xml:space="preserve"> </w:t>
      </w:r>
      <w:proofErr w:type="spellStart"/>
      <w:r w:rsidRPr="001968CA">
        <w:rPr>
          <w:rStyle w:val="Strong"/>
          <w:lang w:val="vi-VN"/>
        </w:rPr>
        <w:t>at</w:t>
      </w:r>
      <w:proofErr w:type="spellEnd"/>
      <w:r w:rsidRPr="001968CA">
        <w:rPr>
          <w:rStyle w:val="Strong"/>
          <w:lang w:val="vi-VN"/>
        </w:rPr>
        <w:t xml:space="preserve"> </w:t>
      </w:r>
      <w:proofErr w:type="spellStart"/>
      <w:r w:rsidRPr="001968CA">
        <w:rPr>
          <w:rStyle w:val="Strong"/>
          <w:lang w:val="vi-VN"/>
        </w:rPr>
        <w:t>Scale</w:t>
      </w:r>
      <w:proofErr w:type="spellEnd"/>
      <w:r w:rsidRPr="001968CA">
        <w:rPr>
          <w:rStyle w:val="Strong"/>
          <w:lang w:val="vi-VN"/>
        </w:rPr>
        <w:t>”</w:t>
      </w:r>
      <w:r w:rsidRPr="001968CA">
        <w:rPr>
          <w:lang w:val="vi-VN"/>
        </w:rPr>
        <w:t xml:space="preserve"> (2020). </w:t>
      </w:r>
      <w:proofErr w:type="spellStart"/>
      <w:r w:rsidRPr="001968CA">
        <w:rPr>
          <w:lang w:val="vi-VN"/>
        </w:rPr>
        <w:t>ViT</w:t>
      </w:r>
      <w:proofErr w:type="spellEnd"/>
      <w:r w:rsidRPr="001968CA">
        <w:rPr>
          <w:lang w:val="vi-VN"/>
        </w:rPr>
        <w:t xml:space="preserve"> đã đạt được độ chính xác cao trên nhiều bộ dữ liệu như </w:t>
      </w:r>
      <w:proofErr w:type="spellStart"/>
      <w:r w:rsidRPr="001968CA">
        <w:rPr>
          <w:lang w:val="vi-VN"/>
        </w:rPr>
        <w:t>ImageNet</w:t>
      </w:r>
      <w:proofErr w:type="spellEnd"/>
      <w:r w:rsidRPr="001968CA">
        <w:rPr>
          <w:lang w:val="vi-VN"/>
        </w:rPr>
        <w:t xml:space="preserve">, đồng thời thể hiện hiệu suất vượt trội trên các mô hình CNN truyền thống như </w:t>
      </w:r>
      <w:proofErr w:type="spellStart"/>
      <w:r w:rsidRPr="001968CA">
        <w:rPr>
          <w:lang w:val="vi-VN"/>
        </w:rPr>
        <w:t>ResNet</w:t>
      </w:r>
      <w:proofErr w:type="spellEnd"/>
      <w:r w:rsidRPr="001968CA">
        <w:rPr>
          <w:lang w:val="vi-VN"/>
        </w:rPr>
        <w:t xml:space="preserve"> khi được huấn luyện trên dữ liệu quy mô lớn</w:t>
      </w:r>
      <w:r>
        <w:rPr>
          <w:lang w:val="vi-VN"/>
        </w:rPr>
        <w:t>.</w:t>
      </w:r>
    </w:p>
    <w:p w14:paraId="6AA1419E" w14:textId="46FD2462" w:rsidR="00B31B00" w:rsidRDefault="001968CA" w:rsidP="00014172">
      <w:pPr>
        <w:pStyle w:val="ListParagraph"/>
        <w:numPr>
          <w:ilvl w:val="0"/>
          <w:numId w:val="3"/>
        </w:numPr>
        <w:jc w:val="both"/>
        <w:rPr>
          <w:rFonts w:ascii="Times New Roman" w:hAnsi="Times New Roman" w:cs="Times New Roman"/>
          <w:sz w:val="28"/>
          <w:szCs w:val="28"/>
          <w:lang w:val="vi-VN"/>
        </w:rPr>
      </w:pPr>
      <w:proofErr w:type="spellStart"/>
      <w:r w:rsidRPr="001968CA">
        <w:rPr>
          <w:rFonts w:ascii="Times New Roman" w:hAnsi="Times New Roman" w:cs="Times New Roman"/>
          <w:sz w:val="28"/>
          <w:szCs w:val="28"/>
        </w:rPr>
        <w:t>Kiến</w:t>
      </w:r>
      <w:proofErr w:type="spellEnd"/>
      <w:r w:rsidRPr="001968CA">
        <w:rPr>
          <w:rFonts w:ascii="Times New Roman" w:hAnsi="Times New Roman" w:cs="Times New Roman"/>
          <w:sz w:val="28"/>
          <w:szCs w:val="28"/>
        </w:rPr>
        <w:t xml:space="preserve"> </w:t>
      </w:r>
      <w:proofErr w:type="spellStart"/>
      <w:r w:rsidRPr="001968CA">
        <w:rPr>
          <w:rFonts w:ascii="Times New Roman" w:hAnsi="Times New Roman" w:cs="Times New Roman"/>
          <w:sz w:val="28"/>
          <w:szCs w:val="28"/>
        </w:rPr>
        <w:t>trúc</w:t>
      </w:r>
      <w:proofErr w:type="spellEnd"/>
      <w:r w:rsidRPr="001968CA">
        <w:rPr>
          <w:rFonts w:ascii="Times New Roman" w:hAnsi="Times New Roman" w:cs="Times New Roman"/>
          <w:sz w:val="28"/>
          <w:szCs w:val="28"/>
        </w:rPr>
        <w:t xml:space="preserve"> </w:t>
      </w:r>
      <w:proofErr w:type="spellStart"/>
      <w:r w:rsidRPr="001968CA">
        <w:rPr>
          <w:rFonts w:ascii="Times New Roman" w:hAnsi="Times New Roman" w:cs="Times New Roman"/>
          <w:sz w:val="28"/>
          <w:szCs w:val="28"/>
        </w:rPr>
        <w:t>của</w:t>
      </w:r>
      <w:proofErr w:type="spellEnd"/>
      <w:r w:rsidRPr="001968CA">
        <w:rPr>
          <w:rFonts w:ascii="Times New Roman" w:hAnsi="Times New Roman" w:cs="Times New Roman"/>
          <w:sz w:val="28"/>
          <w:szCs w:val="28"/>
        </w:rPr>
        <w:t xml:space="preserve"> Vision Transformers</w:t>
      </w:r>
    </w:p>
    <w:p w14:paraId="12FF11A8" w14:textId="53F3BE1F" w:rsidR="001968CA" w:rsidRPr="00E244B3" w:rsidRDefault="001968CA" w:rsidP="00014172">
      <w:pPr>
        <w:pStyle w:val="ListParagraph"/>
        <w:numPr>
          <w:ilvl w:val="0"/>
          <w:numId w:val="10"/>
        </w:numPr>
        <w:jc w:val="both"/>
        <w:rPr>
          <w:rFonts w:ascii="Times New Roman" w:hAnsi="Times New Roman" w:cs="Times New Roman"/>
          <w:b/>
          <w:bCs/>
          <w:sz w:val="24"/>
          <w:szCs w:val="24"/>
        </w:rPr>
      </w:pPr>
      <w:r w:rsidRPr="00E244B3">
        <w:rPr>
          <w:rFonts w:ascii="Times New Roman" w:hAnsi="Times New Roman" w:cs="Times New Roman"/>
          <w:b/>
          <w:bCs/>
          <w:sz w:val="24"/>
          <w:szCs w:val="24"/>
        </w:rPr>
        <w:t xml:space="preserve">Chia </w:t>
      </w:r>
      <w:proofErr w:type="spellStart"/>
      <w:r w:rsidRPr="00E244B3">
        <w:rPr>
          <w:rFonts w:ascii="Times New Roman" w:hAnsi="Times New Roman" w:cs="Times New Roman"/>
          <w:b/>
          <w:bCs/>
          <w:sz w:val="24"/>
          <w:szCs w:val="24"/>
        </w:rPr>
        <w:t>hình</w:t>
      </w:r>
      <w:proofErr w:type="spellEnd"/>
      <w:r w:rsidRPr="00E244B3">
        <w:rPr>
          <w:rFonts w:ascii="Times New Roman" w:hAnsi="Times New Roman" w:cs="Times New Roman"/>
          <w:b/>
          <w:bCs/>
          <w:sz w:val="24"/>
          <w:szCs w:val="24"/>
        </w:rPr>
        <w:t xml:space="preserve"> </w:t>
      </w:r>
      <w:proofErr w:type="spellStart"/>
      <w:r w:rsidRPr="00E244B3">
        <w:rPr>
          <w:rFonts w:ascii="Times New Roman" w:hAnsi="Times New Roman" w:cs="Times New Roman"/>
          <w:b/>
          <w:bCs/>
          <w:sz w:val="24"/>
          <w:szCs w:val="24"/>
        </w:rPr>
        <w:t>ảnh</w:t>
      </w:r>
      <w:proofErr w:type="spellEnd"/>
      <w:r w:rsidRPr="00E244B3">
        <w:rPr>
          <w:rFonts w:ascii="Times New Roman" w:hAnsi="Times New Roman" w:cs="Times New Roman"/>
          <w:b/>
          <w:bCs/>
          <w:sz w:val="24"/>
          <w:szCs w:val="24"/>
        </w:rPr>
        <w:t xml:space="preserve"> </w:t>
      </w:r>
      <w:proofErr w:type="spellStart"/>
      <w:r w:rsidRPr="00E244B3">
        <w:rPr>
          <w:rFonts w:ascii="Times New Roman" w:hAnsi="Times New Roman" w:cs="Times New Roman"/>
          <w:b/>
          <w:bCs/>
          <w:sz w:val="24"/>
          <w:szCs w:val="24"/>
        </w:rPr>
        <w:t>thành</w:t>
      </w:r>
      <w:proofErr w:type="spellEnd"/>
      <w:r w:rsidRPr="00E244B3">
        <w:rPr>
          <w:rFonts w:ascii="Times New Roman" w:hAnsi="Times New Roman" w:cs="Times New Roman"/>
          <w:b/>
          <w:bCs/>
          <w:sz w:val="24"/>
          <w:szCs w:val="24"/>
        </w:rPr>
        <w:t xml:space="preserve"> </w:t>
      </w:r>
      <w:proofErr w:type="spellStart"/>
      <w:r w:rsidRPr="00E244B3">
        <w:rPr>
          <w:rFonts w:ascii="Times New Roman" w:hAnsi="Times New Roman" w:cs="Times New Roman"/>
          <w:b/>
          <w:bCs/>
          <w:sz w:val="24"/>
          <w:szCs w:val="24"/>
        </w:rPr>
        <w:t>các</w:t>
      </w:r>
      <w:proofErr w:type="spellEnd"/>
      <w:r w:rsidRPr="00E244B3">
        <w:rPr>
          <w:rFonts w:ascii="Times New Roman" w:hAnsi="Times New Roman" w:cs="Times New Roman"/>
          <w:b/>
          <w:bCs/>
          <w:sz w:val="24"/>
          <w:szCs w:val="24"/>
        </w:rPr>
        <w:t xml:space="preserve"> patch</w:t>
      </w:r>
    </w:p>
    <w:p w14:paraId="33C6331A" w14:textId="2BC8BB65" w:rsidR="003D06BC" w:rsidRDefault="003D06BC" w:rsidP="00014172">
      <w:pPr>
        <w:ind w:firstLine="720"/>
        <w:jc w:val="both"/>
        <w:rPr>
          <w:rFonts w:ascii="Times New Roman" w:hAnsi="Times New Roman" w:cs="Times New Roman"/>
          <w:sz w:val="24"/>
          <w:szCs w:val="24"/>
          <w:lang w:val="vi-VN"/>
        </w:rPr>
      </w:pPr>
      <w:proofErr w:type="spellStart"/>
      <w:r w:rsidRPr="003D06BC">
        <w:rPr>
          <w:rFonts w:ascii="Times New Roman" w:hAnsi="Times New Roman" w:cs="Times New Roman"/>
          <w:sz w:val="24"/>
          <w:szCs w:val="24"/>
        </w:rPr>
        <w:t>Hình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ảnh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đầu</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vào</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được</w:t>
      </w:r>
      <w:proofErr w:type="spellEnd"/>
      <w:r w:rsidRPr="003D06BC">
        <w:rPr>
          <w:rFonts w:ascii="Times New Roman" w:hAnsi="Times New Roman" w:cs="Times New Roman"/>
          <w:sz w:val="24"/>
          <w:szCs w:val="24"/>
        </w:rPr>
        <w:t xml:space="preserve"> chia </w:t>
      </w:r>
      <w:proofErr w:type="spellStart"/>
      <w:r w:rsidRPr="003D06BC">
        <w:rPr>
          <w:rFonts w:ascii="Times New Roman" w:hAnsi="Times New Roman" w:cs="Times New Roman"/>
          <w:sz w:val="24"/>
          <w:szCs w:val="24"/>
        </w:rPr>
        <w:t>thành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các</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mảnh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có</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kích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thước</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cố</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định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ví</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dụ</w:t>
      </w:r>
      <w:proofErr w:type="spellEnd"/>
      <w:r w:rsidRPr="003D06BC">
        <w:rPr>
          <w:rFonts w:ascii="Times New Roman" w:hAnsi="Times New Roman" w:cs="Times New Roman"/>
          <w:sz w:val="24"/>
          <w:szCs w:val="24"/>
        </w:rPr>
        <w:t xml:space="preserve">: 16×16 pixel). </w:t>
      </w:r>
      <w:proofErr w:type="spellStart"/>
      <w:r w:rsidRPr="003D06BC">
        <w:rPr>
          <w:rFonts w:ascii="Times New Roman" w:hAnsi="Times New Roman" w:cs="Times New Roman"/>
          <w:sz w:val="24"/>
          <w:szCs w:val="24"/>
        </w:rPr>
        <w:t>Mỗi</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mảnh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sau</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đó</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được</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làm</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phẳng</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thành</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một</w:t>
      </w:r>
      <w:proofErr w:type="spellEnd"/>
      <w:r w:rsidRPr="003D06BC">
        <w:rPr>
          <w:rFonts w:ascii="Times New Roman" w:hAnsi="Times New Roman" w:cs="Times New Roman"/>
          <w:sz w:val="24"/>
          <w:szCs w:val="24"/>
        </w:rPr>
        <w:t xml:space="preserve"> vector </w:t>
      </w:r>
      <w:proofErr w:type="spellStart"/>
      <w:r w:rsidRPr="003D06BC">
        <w:rPr>
          <w:rFonts w:ascii="Times New Roman" w:hAnsi="Times New Roman" w:cs="Times New Roman"/>
          <w:sz w:val="24"/>
          <w:szCs w:val="24"/>
        </w:rPr>
        <w:t>và</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đưa</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vào</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không</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gian</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có</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chiều</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cao</w:t>
      </w:r>
      <w:proofErr w:type="spellEnd"/>
      <w:r w:rsidRPr="003D06BC">
        <w:rPr>
          <w:rFonts w:ascii="Times New Roman" w:hAnsi="Times New Roman" w:cs="Times New Roman"/>
          <w:sz w:val="24"/>
          <w:szCs w:val="24"/>
        </w:rPr>
        <w:t xml:space="preserve"> </w:t>
      </w:r>
      <w:proofErr w:type="spellStart"/>
      <w:r w:rsidRPr="003D06BC">
        <w:rPr>
          <w:rFonts w:ascii="Times New Roman" w:hAnsi="Times New Roman" w:cs="Times New Roman"/>
          <w:sz w:val="24"/>
          <w:szCs w:val="24"/>
        </w:rPr>
        <w:t>hơn</w:t>
      </w:r>
      <w:proofErr w:type="spellEnd"/>
      <w:r w:rsidRPr="003D06BC">
        <w:rPr>
          <w:rFonts w:ascii="Times New Roman" w:hAnsi="Times New Roman" w:cs="Times New Roman"/>
          <w:sz w:val="24"/>
          <w:szCs w:val="24"/>
        </w:rPr>
        <w:t>.</w:t>
      </w:r>
    </w:p>
    <w:p w14:paraId="5E5504AA" w14:textId="7FA68EEE" w:rsidR="001968CA" w:rsidRPr="003D06BC" w:rsidRDefault="001968CA" w:rsidP="00014172">
      <w:pPr>
        <w:ind w:firstLine="720"/>
        <w:jc w:val="both"/>
        <w:rPr>
          <w:rFonts w:ascii="Times New Roman" w:hAnsi="Times New Roman" w:cs="Times New Roman"/>
          <w:sz w:val="24"/>
          <w:szCs w:val="24"/>
          <w:lang w:val="vi-VN"/>
        </w:rPr>
      </w:pPr>
      <w:r w:rsidRPr="003D06BC">
        <w:rPr>
          <w:rFonts w:ascii="Times New Roman" w:hAnsi="Times New Roman" w:cs="Times New Roman"/>
          <w:sz w:val="24"/>
          <w:szCs w:val="24"/>
          <w:lang w:val="vi-VN"/>
        </w:rPr>
        <w:t>Hình ảnh đầu vào có kích thước H</w:t>
      </w:r>
      <w:r w:rsidR="00BD1A7D" w:rsidRPr="00E244B3">
        <w:rPr>
          <w:rFonts w:ascii="Times New Roman" w:hAnsi="Times New Roman" w:cs="Times New Roman"/>
          <w:sz w:val="24"/>
          <w:szCs w:val="24"/>
          <w:lang w:val="vi-VN"/>
        </w:rPr>
        <w:t xml:space="preserve"> </w:t>
      </w:r>
      <w:r w:rsidRPr="003D06BC">
        <w:rPr>
          <w:rFonts w:ascii="Times New Roman" w:hAnsi="Times New Roman" w:cs="Times New Roman"/>
          <w:sz w:val="24"/>
          <w:szCs w:val="24"/>
          <w:lang w:val="vi-VN"/>
        </w:rPr>
        <w:t>×</w:t>
      </w:r>
      <w:r w:rsidR="00BD1A7D" w:rsidRPr="00E244B3">
        <w:rPr>
          <w:rFonts w:ascii="Times New Roman" w:hAnsi="Times New Roman" w:cs="Times New Roman"/>
          <w:sz w:val="24"/>
          <w:szCs w:val="24"/>
          <w:lang w:val="vi-VN"/>
        </w:rPr>
        <w:t xml:space="preserve"> </w:t>
      </w:r>
      <w:r w:rsidRPr="003D06BC">
        <w:rPr>
          <w:rFonts w:ascii="Times New Roman" w:hAnsi="Times New Roman" w:cs="Times New Roman"/>
          <w:sz w:val="24"/>
          <w:szCs w:val="24"/>
          <w:lang w:val="vi-VN"/>
        </w:rPr>
        <w:t>W</w:t>
      </w:r>
      <w:r w:rsidR="00BD1A7D" w:rsidRPr="00E244B3">
        <w:rPr>
          <w:rFonts w:ascii="Times New Roman" w:hAnsi="Times New Roman" w:cs="Times New Roman"/>
          <w:sz w:val="24"/>
          <w:szCs w:val="24"/>
          <w:lang w:val="vi-VN"/>
        </w:rPr>
        <w:t xml:space="preserve"> </w:t>
      </w:r>
      <w:r w:rsidRPr="003D06BC">
        <w:rPr>
          <w:rFonts w:ascii="Times New Roman" w:hAnsi="Times New Roman" w:cs="Times New Roman"/>
          <w:sz w:val="24"/>
          <w:szCs w:val="24"/>
          <w:lang w:val="vi-VN"/>
        </w:rPr>
        <w:t>×</w:t>
      </w:r>
      <w:r w:rsidR="00BD1A7D" w:rsidRPr="00E244B3">
        <w:rPr>
          <w:rFonts w:ascii="Times New Roman" w:hAnsi="Times New Roman" w:cs="Times New Roman"/>
          <w:sz w:val="24"/>
          <w:szCs w:val="24"/>
          <w:lang w:val="vi-VN"/>
        </w:rPr>
        <w:t xml:space="preserve"> </w:t>
      </w:r>
      <w:r w:rsidR="00BD1A7D" w:rsidRPr="003D06BC">
        <w:rPr>
          <w:rFonts w:ascii="Times New Roman" w:hAnsi="Times New Roman" w:cs="Times New Roman"/>
          <w:sz w:val="24"/>
          <w:szCs w:val="24"/>
          <w:lang w:val="vi-VN"/>
        </w:rPr>
        <w:t>C</w:t>
      </w:r>
      <w:r w:rsidRPr="003D06BC">
        <w:rPr>
          <w:rFonts w:ascii="Times New Roman" w:hAnsi="Times New Roman" w:cs="Times New Roman"/>
          <w:sz w:val="24"/>
          <w:szCs w:val="24"/>
          <w:lang w:val="vi-VN"/>
        </w:rPr>
        <w:t>, trong đó:</w:t>
      </w:r>
    </w:p>
    <w:p w14:paraId="7EA0D528" w14:textId="2EEBF61F" w:rsidR="001968CA" w:rsidRPr="007B52C4" w:rsidRDefault="001968CA" w:rsidP="00014172">
      <w:pPr>
        <w:numPr>
          <w:ilvl w:val="1"/>
          <w:numId w:val="5"/>
        </w:numPr>
        <w:jc w:val="both"/>
        <w:rPr>
          <w:rFonts w:ascii="Times New Roman" w:hAnsi="Times New Roman" w:cs="Times New Roman"/>
          <w:sz w:val="24"/>
          <w:szCs w:val="24"/>
          <w:lang w:val="vi-VN"/>
        </w:rPr>
      </w:pPr>
      <w:r w:rsidRPr="007B52C4">
        <w:rPr>
          <w:rFonts w:ascii="Times New Roman" w:hAnsi="Times New Roman" w:cs="Times New Roman"/>
          <w:sz w:val="24"/>
          <w:szCs w:val="24"/>
          <w:lang w:val="vi-VN"/>
        </w:rPr>
        <w:lastRenderedPageBreak/>
        <w:t>H: Chiều cao của hình ảnh.</w:t>
      </w:r>
    </w:p>
    <w:p w14:paraId="7B1E52D8" w14:textId="1BBE276F" w:rsidR="001968CA" w:rsidRPr="007B52C4" w:rsidRDefault="001968CA" w:rsidP="00014172">
      <w:pPr>
        <w:numPr>
          <w:ilvl w:val="1"/>
          <w:numId w:val="5"/>
        </w:numPr>
        <w:jc w:val="both"/>
        <w:rPr>
          <w:rFonts w:ascii="Times New Roman" w:hAnsi="Times New Roman" w:cs="Times New Roman"/>
          <w:sz w:val="24"/>
          <w:szCs w:val="24"/>
          <w:lang w:val="vi-VN"/>
        </w:rPr>
      </w:pPr>
      <w:r w:rsidRPr="007B52C4">
        <w:rPr>
          <w:rFonts w:ascii="Times New Roman" w:hAnsi="Times New Roman" w:cs="Times New Roman"/>
          <w:sz w:val="24"/>
          <w:szCs w:val="24"/>
          <w:lang w:val="vi-VN"/>
        </w:rPr>
        <w:t>W: Chiều rộng của hình ảnh.</w:t>
      </w:r>
    </w:p>
    <w:p w14:paraId="555D1749" w14:textId="173D9F78" w:rsidR="001968CA" w:rsidRPr="007B52C4" w:rsidRDefault="001968CA" w:rsidP="00014172">
      <w:pPr>
        <w:numPr>
          <w:ilvl w:val="1"/>
          <w:numId w:val="5"/>
        </w:numPr>
        <w:jc w:val="both"/>
        <w:rPr>
          <w:rFonts w:ascii="Times New Roman" w:hAnsi="Times New Roman" w:cs="Times New Roman"/>
          <w:sz w:val="24"/>
          <w:szCs w:val="24"/>
          <w:lang w:val="vi-VN"/>
        </w:rPr>
      </w:pPr>
      <w:r w:rsidRPr="007B52C4">
        <w:rPr>
          <w:rFonts w:ascii="Times New Roman" w:hAnsi="Times New Roman" w:cs="Times New Roman"/>
          <w:sz w:val="24"/>
          <w:szCs w:val="24"/>
          <w:lang w:val="vi-VN"/>
        </w:rPr>
        <w:t>C: Số kênh màu (thường là 3 đối với RGB).</w:t>
      </w:r>
    </w:p>
    <w:p w14:paraId="5C85FD7C" w14:textId="3CD140BB" w:rsidR="00877C73" w:rsidRPr="00E244B3" w:rsidRDefault="00BD1A7D" w:rsidP="00014172">
      <w:pPr>
        <w:ind w:firstLine="720"/>
        <w:jc w:val="both"/>
        <w:rPr>
          <w:rFonts w:ascii="Times New Roman" w:hAnsi="Times New Roman" w:cs="Times New Roman"/>
          <w:sz w:val="24"/>
          <w:szCs w:val="24"/>
          <w:lang w:val="vi-VN"/>
        </w:rPr>
      </w:pPr>
      <w:r w:rsidRPr="00E244B3">
        <w:rPr>
          <w:rFonts w:ascii="Times New Roman" w:hAnsi="Times New Roman" w:cs="Times New Roman"/>
          <w:noProof/>
          <w:sz w:val="24"/>
          <w:szCs w:val="24"/>
        </w:rPr>
        <w:drawing>
          <wp:anchor distT="0" distB="0" distL="114300" distR="114300" simplePos="0" relativeHeight="251658240" behindDoc="1" locked="0" layoutInCell="1" allowOverlap="1" wp14:anchorId="47764771" wp14:editId="2B28BCD4">
            <wp:simplePos x="0" y="0"/>
            <wp:positionH relativeFrom="column">
              <wp:posOffset>2524125</wp:posOffset>
            </wp:positionH>
            <wp:positionV relativeFrom="paragraph">
              <wp:posOffset>232410</wp:posOffset>
            </wp:positionV>
            <wp:extent cx="1266825" cy="504825"/>
            <wp:effectExtent l="0" t="0" r="9525" b="9525"/>
            <wp:wrapTight wrapText="bothSides">
              <wp:wrapPolygon edited="0">
                <wp:start x="0" y="0"/>
                <wp:lineTo x="0" y="21192"/>
                <wp:lineTo x="21438" y="21192"/>
                <wp:lineTo x="21438" y="0"/>
                <wp:lineTo x="0" y="0"/>
              </wp:wrapPolygon>
            </wp:wrapTight>
            <wp:docPr id="2125227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83" name=""/>
                    <pic:cNvPicPr/>
                  </pic:nvPicPr>
                  <pic:blipFill>
                    <a:blip r:embed="rId7">
                      <a:extLst>
                        <a:ext uri="{28A0092B-C50C-407E-A947-70E740481C1C}">
                          <a14:useLocalDpi xmlns:a14="http://schemas.microsoft.com/office/drawing/2010/main" val="0"/>
                        </a:ext>
                      </a:extLst>
                    </a:blip>
                    <a:stretch>
                      <a:fillRect/>
                    </a:stretch>
                  </pic:blipFill>
                  <pic:spPr>
                    <a:xfrm>
                      <a:off x="0" y="0"/>
                      <a:ext cx="1266825" cy="504825"/>
                    </a:xfrm>
                    <a:prstGeom prst="rect">
                      <a:avLst/>
                    </a:prstGeom>
                  </pic:spPr>
                </pic:pic>
              </a:graphicData>
            </a:graphic>
          </wp:anchor>
        </w:drawing>
      </w:r>
      <w:proofErr w:type="spellStart"/>
      <w:r w:rsidR="001968CA" w:rsidRPr="007B52C4">
        <w:rPr>
          <w:rFonts w:ascii="Times New Roman" w:hAnsi="Times New Roman" w:cs="Times New Roman"/>
          <w:sz w:val="24"/>
          <w:szCs w:val="24"/>
          <w:lang w:val="vi-VN"/>
        </w:rPr>
        <w:t>ViT</w:t>
      </w:r>
      <w:proofErr w:type="spellEnd"/>
      <w:r w:rsidR="001968CA" w:rsidRPr="007B52C4">
        <w:rPr>
          <w:rFonts w:ascii="Times New Roman" w:hAnsi="Times New Roman" w:cs="Times New Roman"/>
          <w:sz w:val="24"/>
          <w:szCs w:val="24"/>
          <w:lang w:val="vi-VN"/>
        </w:rPr>
        <w:t xml:space="preserve"> chia hình ảnh thành các mảnh (</w:t>
      </w:r>
      <w:proofErr w:type="spellStart"/>
      <w:r w:rsidR="001968CA" w:rsidRPr="007B52C4">
        <w:rPr>
          <w:rFonts w:ascii="Times New Roman" w:hAnsi="Times New Roman" w:cs="Times New Roman"/>
          <w:sz w:val="24"/>
          <w:szCs w:val="24"/>
          <w:lang w:val="vi-VN"/>
        </w:rPr>
        <w:t>patches</w:t>
      </w:r>
      <w:proofErr w:type="spellEnd"/>
      <w:r w:rsidR="001968CA" w:rsidRPr="007B52C4">
        <w:rPr>
          <w:rFonts w:ascii="Times New Roman" w:hAnsi="Times New Roman" w:cs="Times New Roman"/>
          <w:sz w:val="24"/>
          <w:szCs w:val="24"/>
          <w:lang w:val="vi-VN"/>
        </w:rPr>
        <w:t xml:space="preserve">) không chồng lấn, mỗi </w:t>
      </w:r>
      <w:proofErr w:type="spellStart"/>
      <w:r w:rsidR="001968CA" w:rsidRPr="007B52C4">
        <w:rPr>
          <w:rFonts w:ascii="Times New Roman" w:hAnsi="Times New Roman" w:cs="Times New Roman"/>
          <w:sz w:val="24"/>
          <w:szCs w:val="24"/>
          <w:lang w:val="vi-VN"/>
        </w:rPr>
        <w:t>patch</w:t>
      </w:r>
      <w:proofErr w:type="spellEnd"/>
      <w:r w:rsidR="001968CA" w:rsidRPr="007B52C4">
        <w:rPr>
          <w:rFonts w:ascii="Times New Roman" w:hAnsi="Times New Roman" w:cs="Times New Roman"/>
          <w:sz w:val="24"/>
          <w:szCs w:val="24"/>
          <w:lang w:val="vi-VN"/>
        </w:rPr>
        <w:t xml:space="preserve"> có</w:t>
      </w:r>
      <w:r w:rsidR="00877C73" w:rsidRPr="00E244B3">
        <w:rPr>
          <w:rFonts w:ascii="Times New Roman" w:hAnsi="Times New Roman" w:cs="Times New Roman"/>
          <w:sz w:val="24"/>
          <w:szCs w:val="24"/>
          <w:lang w:val="vi-VN"/>
        </w:rPr>
        <w:t xml:space="preserve"> </w:t>
      </w:r>
      <w:r w:rsidR="001968CA" w:rsidRPr="007B52C4">
        <w:rPr>
          <w:rFonts w:ascii="Times New Roman" w:hAnsi="Times New Roman" w:cs="Times New Roman"/>
          <w:sz w:val="24"/>
          <w:szCs w:val="24"/>
          <w:lang w:val="vi-VN"/>
        </w:rPr>
        <w:t>kích thước</w:t>
      </w:r>
      <w:r w:rsidRPr="00E244B3">
        <w:rPr>
          <w:rFonts w:ascii="Times New Roman" w:hAnsi="Times New Roman" w:cs="Times New Roman"/>
          <w:sz w:val="24"/>
          <w:szCs w:val="24"/>
          <w:lang w:val="vi-VN"/>
        </w:rPr>
        <w:t xml:space="preserve"> P </w:t>
      </w:r>
      <w:r w:rsidRPr="007B52C4">
        <w:rPr>
          <w:rFonts w:ascii="Times New Roman" w:hAnsi="Times New Roman" w:cs="Times New Roman"/>
          <w:sz w:val="24"/>
          <w:szCs w:val="24"/>
          <w:lang w:val="vi-VN"/>
        </w:rPr>
        <w:t>×</w:t>
      </w:r>
      <w:r w:rsidRPr="00E244B3">
        <w:rPr>
          <w:rFonts w:ascii="Times New Roman" w:hAnsi="Times New Roman" w:cs="Times New Roman"/>
          <w:sz w:val="24"/>
          <w:szCs w:val="24"/>
          <w:lang w:val="vi-VN"/>
        </w:rPr>
        <w:t>P</w:t>
      </w:r>
    </w:p>
    <w:p w14:paraId="2CAE8917" w14:textId="77777777" w:rsidR="00877C73" w:rsidRPr="00E244B3" w:rsidRDefault="001968CA" w:rsidP="00014172">
      <w:pPr>
        <w:ind w:left="720"/>
        <w:jc w:val="both"/>
        <w:rPr>
          <w:rFonts w:ascii="Times New Roman" w:hAnsi="Times New Roman" w:cs="Times New Roman"/>
          <w:sz w:val="24"/>
          <w:szCs w:val="24"/>
          <w:lang w:val="vi-VN"/>
        </w:rPr>
      </w:pPr>
      <w:r w:rsidRPr="001968CA">
        <w:rPr>
          <w:rFonts w:ascii="Times New Roman" w:hAnsi="Times New Roman" w:cs="Times New Roman"/>
          <w:sz w:val="24"/>
          <w:szCs w:val="24"/>
          <w:lang w:val="vi-VN"/>
        </w:rPr>
        <w:t xml:space="preserve">Số lượng </w:t>
      </w:r>
      <w:proofErr w:type="spellStart"/>
      <w:r w:rsidRPr="001968CA">
        <w:rPr>
          <w:rFonts w:ascii="Times New Roman" w:hAnsi="Times New Roman" w:cs="Times New Roman"/>
          <w:sz w:val="24"/>
          <w:szCs w:val="24"/>
          <w:lang w:val="vi-VN"/>
        </w:rPr>
        <w:t>patch</w:t>
      </w:r>
      <w:proofErr w:type="spellEnd"/>
      <w:r w:rsidRPr="001968CA">
        <w:rPr>
          <w:rFonts w:ascii="Times New Roman" w:hAnsi="Times New Roman" w:cs="Times New Roman"/>
          <w:sz w:val="24"/>
          <w:szCs w:val="24"/>
          <w:lang w:val="vi-VN"/>
        </w:rPr>
        <w:t xml:space="preserve"> N được tính bởi: </w:t>
      </w:r>
    </w:p>
    <w:p w14:paraId="67876128" w14:textId="780681CD" w:rsidR="001968CA" w:rsidRPr="001968CA" w:rsidRDefault="001968CA" w:rsidP="00014172">
      <w:pPr>
        <w:ind w:left="720"/>
        <w:jc w:val="both"/>
        <w:rPr>
          <w:rFonts w:ascii="Times New Roman" w:hAnsi="Times New Roman" w:cs="Times New Roman"/>
          <w:sz w:val="24"/>
          <w:szCs w:val="24"/>
          <w:lang w:val="vi-VN"/>
        </w:rPr>
      </w:pPr>
      <w:r w:rsidRPr="001968CA">
        <w:rPr>
          <w:rFonts w:ascii="Times New Roman" w:hAnsi="Times New Roman" w:cs="Times New Roman"/>
          <w:sz w:val="24"/>
          <w:szCs w:val="24"/>
          <w:lang w:val="vi-VN"/>
        </w:rPr>
        <w:t>Ví dụ: Với hình ảnh kích thước 224</w:t>
      </w:r>
      <w:r w:rsidR="00BD1A7D" w:rsidRPr="00E244B3">
        <w:rPr>
          <w:rFonts w:ascii="Times New Roman" w:hAnsi="Times New Roman" w:cs="Times New Roman"/>
          <w:sz w:val="24"/>
          <w:szCs w:val="24"/>
          <w:lang w:val="vi-VN"/>
        </w:rPr>
        <w:t xml:space="preserve"> </w:t>
      </w:r>
      <w:r w:rsidRPr="001968CA">
        <w:rPr>
          <w:rFonts w:ascii="Times New Roman" w:hAnsi="Times New Roman" w:cs="Times New Roman"/>
          <w:sz w:val="24"/>
          <w:szCs w:val="24"/>
          <w:lang w:val="vi-VN"/>
        </w:rPr>
        <w:t>×</w:t>
      </w:r>
      <w:r w:rsidR="00BD1A7D" w:rsidRPr="00E244B3">
        <w:rPr>
          <w:rFonts w:ascii="Times New Roman" w:hAnsi="Times New Roman" w:cs="Times New Roman"/>
          <w:sz w:val="24"/>
          <w:szCs w:val="24"/>
          <w:lang w:val="vi-VN"/>
        </w:rPr>
        <w:t xml:space="preserve"> </w:t>
      </w:r>
      <w:r w:rsidRPr="001968CA">
        <w:rPr>
          <w:rFonts w:ascii="Times New Roman" w:hAnsi="Times New Roman" w:cs="Times New Roman"/>
          <w:sz w:val="24"/>
          <w:szCs w:val="24"/>
          <w:lang w:val="vi-VN"/>
        </w:rPr>
        <w:t>224 và P</w:t>
      </w:r>
      <w:r w:rsidR="00BD1A7D" w:rsidRPr="00E244B3">
        <w:rPr>
          <w:rFonts w:ascii="Times New Roman" w:hAnsi="Times New Roman" w:cs="Times New Roman"/>
          <w:sz w:val="24"/>
          <w:szCs w:val="24"/>
          <w:lang w:val="vi-VN"/>
        </w:rPr>
        <w:t xml:space="preserve"> </w:t>
      </w:r>
      <w:r w:rsidRPr="001968CA">
        <w:rPr>
          <w:rFonts w:ascii="Times New Roman" w:hAnsi="Times New Roman" w:cs="Times New Roman"/>
          <w:sz w:val="24"/>
          <w:szCs w:val="24"/>
          <w:lang w:val="vi-VN"/>
        </w:rPr>
        <w:t>=</w:t>
      </w:r>
      <w:r w:rsidR="00BD1A7D" w:rsidRPr="00E244B3">
        <w:rPr>
          <w:rFonts w:ascii="Times New Roman" w:hAnsi="Times New Roman" w:cs="Times New Roman"/>
          <w:sz w:val="24"/>
          <w:szCs w:val="24"/>
          <w:lang w:val="vi-VN"/>
        </w:rPr>
        <w:t xml:space="preserve"> 16</w:t>
      </w:r>
      <w:r w:rsidRPr="001968CA">
        <w:rPr>
          <w:rFonts w:ascii="Times New Roman" w:hAnsi="Times New Roman" w:cs="Times New Roman"/>
          <w:sz w:val="24"/>
          <w:szCs w:val="24"/>
          <w:lang w:val="vi-VN"/>
        </w:rPr>
        <w:t>, ta có N</w:t>
      </w:r>
      <w:r w:rsidR="00BD1A7D" w:rsidRPr="00E244B3">
        <w:rPr>
          <w:rFonts w:ascii="Times New Roman" w:hAnsi="Times New Roman" w:cs="Times New Roman"/>
          <w:sz w:val="24"/>
          <w:szCs w:val="24"/>
          <w:lang w:val="vi-VN"/>
        </w:rPr>
        <w:t xml:space="preserve"> </w:t>
      </w:r>
      <w:r w:rsidRPr="001968CA">
        <w:rPr>
          <w:rFonts w:ascii="Times New Roman" w:hAnsi="Times New Roman" w:cs="Times New Roman"/>
          <w:sz w:val="24"/>
          <w:szCs w:val="24"/>
          <w:lang w:val="vi-VN"/>
        </w:rPr>
        <w:t>=</w:t>
      </w:r>
      <w:r w:rsidR="00BD1A7D" w:rsidRPr="00E244B3">
        <w:rPr>
          <w:rFonts w:ascii="Times New Roman" w:hAnsi="Times New Roman" w:cs="Times New Roman"/>
          <w:sz w:val="24"/>
          <w:szCs w:val="24"/>
          <w:lang w:val="vi-VN"/>
        </w:rPr>
        <w:t xml:space="preserve"> </w:t>
      </w:r>
      <w:r w:rsidRPr="001968CA">
        <w:rPr>
          <w:rFonts w:ascii="Times New Roman" w:hAnsi="Times New Roman" w:cs="Times New Roman"/>
          <w:sz w:val="24"/>
          <w:szCs w:val="24"/>
          <w:lang w:val="vi-VN"/>
        </w:rPr>
        <w:t xml:space="preserve">196 </w:t>
      </w:r>
      <w:proofErr w:type="spellStart"/>
      <w:r w:rsidRPr="001968CA">
        <w:rPr>
          <w:rFonts w:ascii="Times New Roman" w:hAnsi="Times New Roman" w:cs="Times New Roman"/>
          <w:sz w:val="24"/>
          <w:szCs w:val="24"/>
          <w:lang w:val="vi-VN"/>
        </w:rPr>
        <w:t>patches</w:t>
      </w:r>
      <w:proofErr w:type="spellEnd"/>
      <w:r w:rsidRPr="001968CA">
        <w:rPr>
          <w:rFonts w:ascii="Times New Roman" w:hAnsi="Times New Roman" w:cs="Times New Roman"/>
          <w:sz w:val="24"/>
          <w:szCs w:val="24"/>
          <w:lang w:val="vi-VN"/>
        </w:rPr>
        <w:t>.</w:t>
      </w:r>
    </w:p>
    <w:p w14:paraId="4FA721F5" w14:textId="50B2E011" w:rsidR="001968CA" w:rsidRPr="00E244B3" w:rsidRDefault="001968CA" w:rsidP="00014172">
      <w:pPr>
        <w:pStyle w:val="ListParagraph"/>
        <w:numPr>
          <w:ilvl w:val="0"/>
          <w:numId w:val="10"/>
        </w:numPr>
        <w:jc w:val="both"/>
        <w:rPr>
          <w:rFonts w:ascii="Times New Roman" w:hAnsi="Times New Roman" w:cs="Times New Roman"/>
          <w:b/>
          <w:bCs/>
          <w:sz w:val="24"/>
          <w:szCs w:val="24"/>
        </w:rPr>
      </w:pPr>
      <w:proofErr w:type="spellStart"/>
      <w:r w:rsidRPr="00E244B3">
        <w:rPr>
          <w:rFonts w:ascii="Times New Roman" w:hAnsi="Times New Roman" w:cs="Times New Roman"/>
          <w:b/>
          <w:bCs/>
          <w:sz w:val="24"/>
          <w:szCs w:val="24"/>
        </w:rPr>
        <w:t>Tạo</w:t>
      </w:r>
      <w:proofErr w:type="spellEnd"/>
      <w:r w:rsidRPr="00E244B3">
        <w:rPr>
          <w:rFonts w:ascii="Times New Roman" w:hAnsi="Times New Roman" w:cs="Times New Roman"/>
          <w:b/>
          <w:bCs/>
          <w:sz w:val="24"/>
          <w:szCs w:val="24"/>
        </w:rPr>
        <w:t xml:space="preserve"> Embedding </w:t>
      </w:r>
      <w:proofErr w:type="spellStart"/>
      <w:r w:rsidRPr="00E244B3">
        <w:rPr>
          <w:rFonts w:ascii="Times New Roman" w:hAnsi="Times New Roman" w:cs="Times New Roman"/>
          <w:b/>
          <w:bCs/>
          <w:sz w:val="24"/>
          <w:szCs w:val="24"/>
        </w:rPr>
        <w:t>cho</w:t>
      </w:r>
      <w:proofErr w:type="spellEnd"/>
      <w:r w:rsidRPr="00E244B3">
        <w:rPr>
          <w:rFonts w:ascii="Times New Roman" w:hAnsi="Times New Roman" w:cs="Times New Roman"/>
          <w:b/>
          <w:bCs/>
          <w:sz w:val="24"/>
          <w:szCs w:val="24"/>
        </w:rPr>
        <w:t xml:space="preserve"> </w:t>
      </w:r>
      <w:proofErr w:type="spellStart"/>
      <w:r w:rsidRPr="00E244B3">
        <w:rPr>
          <w:rFonts w:ascii="Times New Roman" w:hAnsi="Times New Roman" w:cs="Times New Roman"/>
          <w:b/>
          <w:bCs/>
          <w:sz w:val="24"/>
          <w:szCs w:val="24"/>
        </w:rPr>
        <w:t>các</w:t>
      </w:r>
      <w:proofErr w:type="spellEnd"/>
      <w:r w:rsidRPr="00E244B3">
        <w:rPr>
          <w:rFonts w:ascii="Times New Roman" w:hAnsi="Times New Roman" w:cs="Times New Roman"/>
          <w:b/>
          <w:bCs/>
          <w:sz w:val="24"/>
          <w:szCs w:val="24"/>
        </w:rPr>
        <w:t xml:space="preserve"> patch</w:t>
      </w:r>
    </w:p>
    <w:p w14:paraId="59CE9975" w14:textId="03A826C0" w:rsidR="001968CA" w:rsidRPr="001968CA" w:rsidRDefault="001968CA" w:rsidP="00014172">
      <w:pPr>
        <w:ind w:left="360" w:firstLine="360"/>
        <w:jc w:val="both"/>
        <w:rPr>
          <w:rFonts w:ascii="Times New Roman" w:hAnsi="Times New Roman" w:cs="Times New Roman"/>
          <w:sz w:val="24"/>
          <w:szCs w:val="24"/>
        </w:rPr>
      </w:pPr>
      <w:proofErr w:type="spellStart"/>
      <w:r w:rsidRPr="001968CA">
        <w:rPr>
          <w:rFonts w:ascii="Times New Roman" w:hAnsi="Times New Roman" w:cs="Times New Roman"/>
          <w:sz w:val="24"/>
          <w:szCs w:val="24"/>
        </w:rPr>
        <w:t>Mỗi</w:t>
      </w:r>
      <w:proofErr w:type="spellEnd"/>
      <w:r w:rsidRPr="001968CA">
        <w:rPr>
          <w:rFonts w:ascii="Times New Roman" w:hAnsi="Times New Roman" w:cs="Times New Roman"/>
          <w:sz w:val="24"/>
          <w:szCs w:val="24"/>
        </w:rPr>
        <w:t xml:space="preserve"> patch </w:t>
      </w:r>
      <w:proofErr w:type="spellStart"/>
      <w:r w:rsidRPr="001968CA">
        <w:rPr>
          <w:rFonts w:ascii="Times New Roman" w:hAnsi="Times New Roman" w:cs="Times New Roman"/>
          <w:sz w:val="24"/>
          <w:szCs w:val="24"/>
        </w:rPr>
        <w:t>được</w:t>
      </w:r>
      <w:proofErr w:type="spellEnd"/>
      <w:r w:rsidRPr="001968CA">
        <w:rPr>
          <w:rFonts w:ascii="Times New Roman" w:hAnsi="Times New Roman" w:cs="Times New Roman"/>
          <w:sz w:val="24"/>
          <w:szCs w:val="24"/>
        </w:rPr>
        <w:t xml:space="preserve"> </w:t>
      </w:r>
      <w:r w:rsidRPr="001968CA">
        <w:rPr>
          <w:rFonts w:ascii="Times New Roman" w:hAnsi="Times New Roman" w:cs="Times New Roman"/>
          <w:b/>
          <w:bCs/>
          <w:sz w:val="24"/>
          <w:szCs w:val="24"/>
        </w:rPr>
        <w:t>flatten</w:t>
      </w:r>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trải</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phẳng</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thành</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một</w:t>
      </w:r>
      <w:proofErr w:type="spellEnd"/>
      <w:r w:rsidRPr="001968CA">
        <w:rPr>
          <w:rFonts w:ascii="Times New Roman" w:hAnsi="Times New Roman" w:cs="Times New Roman"/>
          <w:sz w:val="24"/>
          <w:szCs w:val="24"/>
        </w:rPr>
        <w:t xml:space="preserve"> vector </w:t>
      </w:r>
      <w:proofErr w:type="spellStart"/>
      <w:r w:rsidRPr="001968CA">
        <w:rPr>
          <w:rFonts w:ascii="Times New Roman" w:hAnsi="Times New Roman" w:cs="Times New Roman"/>
          <w:sz w:val="24"/>
          <w:szCs w:val="24"/>
        </w:rPr>
        <w:t>độ</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dài</w:t>
      </w:r>
      <w:proofErr w:type="spellEnd"/>
      <w:r w:rsidRPr="001968CA">
        <w:rPr>
          <w:rFonts w:ascii="Times New Roman" w:hAnsi="Times New Roman" w:cs="Times New Roman"/>
          <w:sz w:val="24"/>
          <w:szCs w:val="24"/>
        </w:rPr>
        <w:t xml:space="preserve"> </w:t>
      </w:r>
      <w:r w:rsidR="00877C73" w:rsidRPr="00E244B3">
        <w:rPr>
          <w:rFonts w:ascii="Times New Roman" w:hAnsi="Times New Roman" w:cs="Times New Roman"/>
          <w:sz w:val="24"/>
          <w:szCs w:val="24"/>
        </w:rPr>
        <w:t>P</w:t>
      </w:r>
      <w:r w:rsidR="00877C73" w:rsidRPr="00E244B3">
        <w:rPr>
          <w:rFonts w:ascii="Times New Roman" w:hAnsi="Times New Roman" w:cs="Times New Roman"/>
          <w:sz w:val="24"/>
          <w:szCs w:val="24"/>
          <w:vertAlign w:val="superscript"/>
        </w:rPr>
        <w:t>2</w:t>
      </w:r>
      <w:r w:rsidR="00877C73" w:rsidRPr="00E244B3">
        <w:rPr>
          <w:rFonts w:ascii="Times New Roman" w:hAnsi="Times New Roman" w:cs="Times New Roman"/>
          <w:sz w:val="24"/>
          <w:szCs w:val="24"/>
          <w:lang w:val="vi-VN"/>
        </w:rPr>
        <w:t xml:space="preserve"> * C.</w:t>
      </w:r>
    </w:p>
    <w:p w14:paraId="65E1F518" w14:textId="72567A54" w:rsidR="001968CA" w:rsidRPr="001968CA" w:rsidRDefault="001968CA" w:rsidP="00014172">
      <w:pPr>
        <w:ind w:firstLine="720"/>
        <w:jc w:val="both"/>
        <w:rPr>
          <w:rFonts w:ascii="Times New Roman" w:hAnsi="Times New Roman" w:cs="Times New Roman"/>
          <w:b/>
          <w:bCs/>
          <w:sz w:val="24"/>
          <w:szCs w:val="24"/>
          <w:vertAlign w:val="subscript"/>
          <w:lang w:val="vi-VN"/>
        </w:rPr>
      </w:pPr>
      <w:r w:rsidRPr="001968CA">
        <w:rPr>
          <w:rFonts w:ascii="Times New Roman" w:hAnsi="Times New Roman" w:cs="Times New Roman"/>
          <w:sz w:val="24"/>
          <w:szCs w:val="24"/>
        </w:rPr>
        <w:t xml:space="preserve">Các vector </w:t>
      </w:r>
      <w:proofErr w:type="spellStart"/>
      <w:r w:rsidRPr="001968CA">
        <w:rPr>
          <w:rFonts w:ascii="Times New Roman" w:hAnsi="Times New Roman" w:cs="Times New Roman"/>
          <w:sz w:val="24"/>
          <w:szCs w:val="24"/>
        </w:rPr>
        <w:t>này</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được</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ánh</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xạ</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vào</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không</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gian</w:t>
      </w:r>
      <w:proofErr w:type="spellEnd"/>
      <w:r w:rsidRPr="001968CA">
        <w:rPr>
          <w:rFonts w:ascii="Times New Roman" w:hAnsi="Times New Roman" w:cs="Times New Roman"/>
          <w:sz w:val="24"/>
          <w:szCs w:val="24"/>
        </w:rPr>
        <w:t xml:space="preserve"> embedding </w:t>
      </w:r>
      <w:proofErr w:type="spellStart"/>
      <w:r w:rsidRPr="001968CA">
        <w:rPr>
          <w:rFonts w:ascii="Times New Roman" w:hAnsi="Times New Roman" w:cs="Times New Roman"/>
          <w:sz w:val="24"/>
          <w:szCs w:val="24"/>
        </w:rPr>
        <w:t>nhờ</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một</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lớp</w:t>
      </w:r>
      <w:proofErr w:type="spellEnd"/>
      <w:r w:rsidRPr="001968CA">
        <w:rPr>
          <w:rFonts w:ascii="Times New Roman" w:hAnsi="Times New Roman" w:cs="Times New Roman"/>
          <w:sz w:val="24"/>
          <w:szCs w:val="24"/>
        </w:rPr>
        <w:t xml:space="preserve"> </w:t>
      </w:r>
      <w:r w:rsidRPr="001968CA">
        <w:rPr>
          <w:rFonts w:ascii="Times New Roman" w:hAnsi="Times New Roman" w:cs="Times New Roman"/>
          <w:b/>
          <w:bCs/>
          <w:sz w:val="24"/>
          <w:szCs w:val="24"/>
        </w:rPr>
        <w:t>linear</w:t>
      </w:r>
      <w:r w:rsidR="00877C73" w:rsidRPr="00E244B3">
        <w:rPr>
          <w:rFonts w:ascii="Times New Roman" w:hAnsi="Times New Roman" w:cs="Times New Roman"/>
          <w:b/>
          <w:bCs/>
          <w:sz w:val="24"/>
          <w:szCs w:val="24"/>
          <w:lang w:val="vi-VN"/>
        </w:rPr>
        <w:t xml:space="preserve"> </w:t>
      </w:r>
      <w:r w:rsidRPr="001968CA">
        <w:rPr>
          <w:rFonts w:ascii="Times New Roman" w:hAnsi="Times New Roman" w:cs="Times New Roman"/>
          <w:b/>
          <w:bCs/>
          <w:sz w:val="24"/>
          <w:szCs w:val="24"/>
        </w:rPr>
        <w:t>projection</w:t>
      </w:r>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tạo</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ra</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các</w:t>
      </w:r>
      <w:proofErr w:type="spellEnd"/>
      <w:r w:rsidRPr="001968CA">
        <w:rPr>
          <w:rFonts w:ascii="Times New Roman" w:hAnsi="Times New Roman" w:cs="Times New Roman"/>
          <w:sz w:val="24"/>
          <w:szCs w:val="24"/>
        </w:rPr>
        <w:t xml:space="preserve"> vector </w:t>
      </w:r>
      <w:proofErr w:type="spellStart"/>
      <w:r w:rsidRPr="001968CA">
        <w:rPr>
          <w:rFonts w:ascii="Times New Roman" w:hAnsi="Times New Roman" w:cs="Times New Roman"/>
          <w:sz w:val="24"/>
          <w:szCs w:val="24"/>
        </w:rPr>
        <w:t>đặc</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trưng</w:t>
      </w:r>
      <w:proofErr w:type="spellEnd"/>
      <w:r w:rsidRPr="001968CA">
        <w:rPr>
          <w:rFonts w:ascii="Times New Roman" w:hAnsi="Times New Roman" w:cs="Times New Roman"/>
          <w:sz w:val="24"/>
          <w:szCs w:val="24"/>
        </w:rPr>
        <w:t xml:space="preserve"> </w:t>
      </w:r>
      <w:r w:rsidR="00877C73" w:rsidRPr="00E244B3">
        <w:rPr>
          <w:rFonts w:ascii="Times New Roman" w:hAnsi="Times New Roman" w:cs="Times New Roman"/>
          <w:sz w:val="24"/>
          <w:szCs w:val="24"/>
        </w:rPr>
        <w:t>z</w:t>
      </w:r>
      <w:r w:rsidR="00877C73" w:rsidRPr="00E244B3">
        <w:rPr>
          <w:rFonts w:ascii="Times New Roman" w:hAnsi="Times New Roman" w:cs="Times New Roman"/>
          <w:sz w:val="24"/>
          <w:szCs w:val="24"/>
          <w:vertAlign w:val="subscript"/>
        </w:rPr>
        <w:t>1</w:t>
      </w:r>
      <w:r w:rsidR="00877C73" w:rsidRPr="00E244B3">
        <w:rPr>
          <w:rFonts w:ascii="Times New Roman" w:hAnsi="Times New Roman" w:cs="Times New Roman"/>
          <w:sz w:val="24"/>
          <w:szCs w:val="24"/>
          <w:lang w:val="vi-VN"/>
        </w:rPr>
        <w:t>,z</w:t>
      </w:r>
      <w:r w:rsidR="00877C73" w:rsidRPr="00E244B3">
        <w:rPr>
          <w:rFonts w:ascii="Times New Roman" w:hAnsi="Times New Roman" w:cs="Times New Roman"/>
          <w:sz w:val="24"/>
          <w:szCs w:val="24"/>
          <w:vertAlign w:val="subscript"/>
          <w:lang w:val="vi-VN"/>
        </w:rPr>
        <w:t>2</w:t>
      </w:r>
      <w:r w:rsidR="00877C73" w:rsidRPr="00E244B3">
        <w:rPr>
          <w:rFonts w:ascii="Times New Roman" w:hAnsi="Times New Roman" w:cs="Times New Roman"/>
          <w:sz w:val="24"/>
          <w:szCs w:val="24"/>
          <w:lang w:val="vi-VN"/>
        </w:rPr>
        <w:t>,…</w:t>
      </w:r>
      <w:proofErr w:type="spellStart"/>
      <w:r w:rsidR="00877C73" w:rsidRPr="00E244B3">
        <w:rPr>
          <w:rFonts w:ascii="Times New Roman" w:hAnsi="Times New Roman" w:cs="Times New Roman"/>
          <w:sz w:val="24"/>
          <w:szCs w:val="24"/>
          <w:lang w:val="vi-VN"/>
        </w:rPr>
        <w:t>z</w:t>
      </w:r>
      <w:r w:rsidR="00877C73" w:rsidRPr="00E244B3">
        <w:rPr>
          <w:rFonts w:ascii="Times New Roman" w:hAnsi="Times New Roman" w:cs="Times New Roman"/>
          <w:sz w:val="24"/>
          <w:szCs w:val="24"/>
          <w:vertAlign w:val="subscript"/>
          <w:lang w:val="vi-VN"/>
        </w:rPr>
        <w:t>n</w:t>
      </w:r>
      <w:proofErr w:type="spellEnd"/>
      <w:r w:rsidR="00877C73" w:rsidRPr="00E244B3">
        <w:rPr>
          <w:rFonts w:ascii="Times New Roman" w:hAnsi="Times New Roman" w:cs="Times New Roman"/>
          <w:sz w:val="24"/>
          <w:szCs w:val="24"/>
          <w:lang w:val="vi-VN"/>
        </w:rPr>
        <w:t xml:space="preserve"> .</w:t>
      </w:r>
    </w:p>
    <w:p w14:paraId="487A689F" w14:textId="51188757" w:rsidR="001968CA" w:rsidRPr="00CC383C" w:rsidRDefault="001968CA" w:rsidP="00014172">
      <w:pPr>
        <w:pStyle w:val="ListParagraph"/>
        <w:numPr>
          <w:ilvl w:val="0"/>
          <w:numId w:val="10"/>
        </w:numPr>
        <w:jc w:val="both"/>
        <w:rPr>
          <w:rFonts w:ascii="Times New Roman" w:hAnsi="Times New Roman" w:cs="Times New Roman"/>
          <w:b/>
          <w:bCs/>
          <w:sz w:val="24"/>
          <w:szCs w:val="24"/>
        </w:rPr>
      </w:pPr>
      <w:r w:rsidRPr="00E244B3">
        <w:rPr>
          <w:rFonts w:ascii="Times New Roman" w:hAnsi="Times New Roman" w:cs="Times New Roman"/>
          <w:b/>
          <w:bCs/>
          <w:sz w:val="24"/>
          <w:szCs w:val="24"/>
        </w:rPr>
        <w:t>Transformer Encoder</w:t>
      </w:r>
    </w:p>
    <w:p w14:paraId="14F0B830" w14:textId="4B2013E2" w:rsidR="00CC383C" w:rsidRDefault="00CC383C" w:rsidP="00CC383C">
      <w:pPr>
        <w:ind w:firstLine="720"/>
        <w:jc w:val="both"/>
        <w:rPr>
          <w:rFonts w:ascii="Times New Roman" w:hAnsi="Times New Roman" w:cs="Times New Roman"/>
          <w:sz w:val="24"/>
          <w:szCs w:val="24"/>
          <w:lang w:val="vi-VN"/>
        </w:rPr>
      </w:pPr>
      <w:r>
        <w:rPr>
          <w:rFonts w:ascii="Times New Roman" w:hAnsi="Times New Roman" w:cs="Times New Roman"/>
          <w:b/>
          <w:bCs/>
          <w:sz w:val="24"/>
          <w:szCs w:val="24"/>
          <w:lang w:val="vi-VN"/>
        </w:rPr>
        <w:t xml:space="preserve">Lớp </w:t>
      </w:r>
      <w:proofErr w:type="spellStart"/>
      <w:r>
        <w:rPr>
          <w:rFonts w:ascii="Times New Roman" w:hAnsi="Times New Roman" w:cs="Times New Roman"/>
          <w:b/>
          <w:bCs/>
          <w:sz w:val="24"/>
          <w:szCs w:val="24"/>
          <w:lang w:val="vi-VN"/>
        </w:rPr>
        <w:t>Multi-Head</w:t>
      </w:r>
      <w:proofErr w:type="spellEnd"/>
      <w:r>
        <w:rPr>
          <w:rFonts w:ascii="Times New Roman" w:hAnsi="Times New Roman" w:cs="Times New Roman"/>
          <w:b/>
          <w:bCs/>
          <w:sz w:val="24"/>
          <w:szCs w:val="24"/>
          <w:lang w:val="vi-VN"/>
        </w:rPr>
        <w:t xml:space="preserve"> </w:t>
      </w:r>
      <w:proofErr w:type="spellStart"/>
      <w:r>
        <w:rPr>
          <w:rFonts w:ascii="Times New Roman" w:hAnsi="Times New Roman" w:cs="Times New Roman"/>
          <w:b/>
          <w:bCs/>
          <w:sz w:val="24"/>
          <w:szCs w:val="24"/>
          <w:lang w:val="vi-VN"/>
        </w:rPr>
        <w:t>Self</w:t>
      </w:r>
      <w:proofErr w:type="spellEnd"/>
      <w:r>
        <w:rPr>
          <w:rFonts w:ascii="Times New Roman" w:hAnsi="Times New Roman" w:cs="Times New Roman"/>
          <w:b/>
          <w:bCs/>
          <w:sz w:val="24"/>
          <w:szCs w:val="24"/>
          <w:lang w:val="vi-VN"/>
        </w:rPr>
        <w:t xml:space="preserve"> </w:t>
      </w:r>
      <w:proofErr w:type="spellStart"/>
      <w:r>
        <w:rPr>
          <w:rFonts w:ascii="Times New Roman" w:hAnsi="Times New Roman" w:cs="Times New Roman"/>
          <w:b/>
          <w:bCs/>
          <w:sz w:val="24"/>
          <w:szCs w:val="24"/>
          <w:lang w:val="vi-VN"/>
        </w:rPr>
        <w:t>Attention</w:t>
      </w:r>
      <w:proofErr w:type="spellEnd"/>
      <w:r>
        <w:rPr>
          <w:rFonts w:ascii="Times New Roman" w:hAnsi="Times New Roman" w:cs="Times New Roman"/>
          <w:b/>
          <w:bCs/>
          <w:sz w:val="24"/>
          <w:szCs w:val="24"/>
          <w:lang w:val="vi-VN"/>
        </w:rPr>
        <w:t xml:space="preserve"> (MSP) : </w:t>
      </w:r>
      <w:r>
        <w:rPr>
          <w:rFonts w:ascii="Times New Roman" w:hAnsi="Times New Roman" w:cs="Times New Roman"/>
          <w:sz w:val="24"/>
          <w:szCs w:val="24"/>
          <w:lang w:val="vi-VN"/>
        </w:rPr>
        <w:t xml:space="preserve">Lớp này nối tất cả các kết quả đầu ra của cơ chế </w:t>
      </w:r>
      <w:proofErr w:type="spellStart"/>
      <w:r>
        <w:rPr>
          <w:rFonts w:ascii="Times New Roman" w:hAnsi="Times New Roman" w:cs="Times New Roman"/>
          <w:sz w:val="24"/>
          <w:szCs w:val="24"/>
          <w:lang w:val="vi-VN"/>
        </w:rPr>
        <w:t>Attention</w:t>
      </w:r>
      <w:proofErr w:type="spellEnd"/>
      <w:r>
        <w:rPr>
          <w:rFonts w:ascii="Times New Roman" w:hAnsi="Times New Roman" w:cs="Times New Roman"/>
          <w:sz w:val="24"/>
          <w:szCs w:val="24"/>
          <w:lang w:val="vi-VN"/>
        </w:rPr>
        <w:t xml:space="preserve"> một cách tuyết tính theo đúng kích thước. Nhiều </w:t>
      </w:r>
      <w:proofErr w:type="spellStart"/>
      <w:r>
        <w:rPr>
          <w:rFonts w:ascii="Times New Roman" w:hAnsi="Times New Roman" w:cs="Times New Roman"/>
          <w:sz w:val="24"/>
          <w:szCs w:val="24"/>
          <w:lang w:val="vi-VN"/>
        </w:rPr>
        <w:t>Attention</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head</w:t>
      </w:r>
      <w:proofErr w:type="spellEnd"/>
      <w:r>
        <w:rPr>
          <w:rFonts w:ascii="Times New Roman" w:hAnsi="Times New Roman" w:cs="Times New Roman"/>
          <w:sz w:val="24"/>
          <w:szCs w:val="24"/>
          <w:lang w:val="vi-VN"/>
        </w:rPr>
        <w:t xml:space="preserve"> sẽ giúp huấn luyện những yếu tố phụ thuộc cục bộ và toàn bộ trong hình ảnh.</w:t>
      </w:r>
    </w:p>
    <w:p w14:paraId="41051B2C" w14:textId="790B0BE9" w:rsidR="00CC383C" w:rsidRDefault="00CC383C" w:rsidP="00CC383C">
      <w:pPr>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CC383C">
        <w:rPr>
          <w:rFonts w:ascii="Times New Roman" w:hAnsi="Times New Roman" w:cs="Times New Roman"/>
          <w:b/>
          <w:bCs/>
          <w:sz w:val="24"/>
          <w:szCs w:val="24"/>
          <w:lang w:val="vi-VN"/>
        </w:rPr>
        <w:t xml:space="preserve">Lớp </w:t>
      </w:r>
      <w:proofErr w:type="spellStart"/>
      <w:r w:rsidRPr="00CC383C">
        <w:rPr>
          <w:rFonts w:ascii="Times New Roman" w:hAnsi="Times New Roman" w:cs="Times New Roman"/>
          <w:b/>
          <w:bCs/>
          <w:sz w:val="24"/>
          <w:szCs w:val="24"/>
          <w:lang w:val="vi-VN"/>
        </w:rPr>
        <w:t>Multi-Layer</w:t>
      </w:r>
      <w:proofErr w:type="spellEnd"/>
      <w:r w:rsidRPr="00CC383C">
        <w:rPr>
          <w:rFonts w:ascii="Times New Roman" w:hAnsi="Times New Roman" w:cs="Times New Roman"/>
          <w:b/>
          <w:bCs/>
          <w:sz w:val="24"/>
          <w:szCs w:val="24"/>
          <w:lang w:val="vi-VN"/>
        </w:rPr>
        <w:t xml:space="preserve"> </w:t>
      </w:r>
      <w:proofErr w:type="spellStart"/>
      <w:r w:rsidRPr="00CC383C">
        <w:rPr>
          <w:rFonts w:ascii="Times New Roman" w:hAnsi="Times New Roman" w:cs="Times New Roman"/>
          <w:b/>
          <w:bCs/>
          <w:sz w:val="24"/>
          <w:szCs w:val="24"/>
          <w:lang w:val="vi-VN"/>
        </w:rPr>
        <w:t>Perceptrons</w:t>
      </w:r>
      <w:proofErr w:type="spellEnd"/>
      <w:r w:rsidRPr="00CC383C">
        <w:rPr>
          <w:rFonts w:ascii="Times New Roman" w:hAnsi="Times New Roman" w:cs="Times New Roman"/>
          <w:b/>
          <w:bCs/>
          <w:sz w:val="24"/>
          <w:szCs w:val="24"/>
          <w:lang w:val="vi-VN"/>
        </w:rPr>
        <w:t>(MLP) :</w:t>
      </w:r>
      <w:r>
        <w:rPr>
          <w:rFonts w:ascii="Times New Roman" w:hAnsi="Times New Roman" w:cs="Times New Roman"/>
          <w:sz w:val="24"/>
          <w:szCs w:val="24"/>
          <w:lang w:val="vi-VN"/>
        </w:rPr>
        <w:t xml:space="preserve"> Lớp này chứa một hàm </w:t>
      </w:r>
      <w:proofErr w:type="spellStart"/>
      <w:r>
        <w:rPr>
          <w:rFonts w:ascii="Times New Roman" w:hAnsi="Times New Roman" w:cs="Times New Roman"/>
          <w:sz w:val="24"/>
          <w:szCs w:val="24"/>
          <w:lang w:val="vi-VN"/>
        </w:rPr>
        <w:t>Gaussian</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Error</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Linear</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Unit</w:t>
      </w:r>
      <w:proofErr w:type="spellEnd"/>
      <w:r>
        <w:rPr>
          <w:rFonts w:ascii="Times New Roman" w:hAnsi="Times New Roman" w:cs="Times New Roman"/>
          <w:sz w:val="24"/>
          <w:szCs w:val="24"/>
          <w:lang w:val="vi-VN"/>
        </w:rPr>
        <w:t xml:space="preserve"> hai lớp.</w:t>
      </w:r>
    </w:p>
    <w:p w14:paraId="5F33E8EA" w14:textId="01D88FAE" w:rsidR="00CC383C" w:rsidRDefault="00CC383C" w:rsidP="00CC383C">
      <w:pPr>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CC383C">
        <w:rPr>
          <w:rFonts w:ascii="Times New Roman" w:hAnsi="Times New Roman" w:cs="Times New Roman"/>
          <w:b/>
          <w:bCs/>
          <w:sz w:val="24"/>
          <w:szCs w:val="24"/>
          <w:lang w:val="vi-VN"/>
        </w:rPr>
        <w:t>Lớp thường :</w:t>
      </w:r>
      <w:r>
        <w:rPr>
          <w:rFonts w:ascii="Times New Roman" w:hAnsi="Times New Roman" w:cs="Times New Roman"/>
          <w:sz w:val="24"/>
          <w:szCs w:val="24"/>
          <w:lang w:val="vi-VN"/>
        </w:rPr>
        <w:t xml:space="preserve"> Lớp này được thêm vào trước mỗi khối, vì nó không bao gồm bất ký yếu tố phụ thuộc mới nào giữa các hình ảnh huấn luyện. Điều này giúp cải thiện thời gian đào tạo và hiệu suất tổng thể.</w:t>
      </w:r>
    </w:p>
    <w:p w14:paraId="113DA9AD" w14:textId="2299B0FD" w:rsidR="00AC0101" w:rsidRPr="00CC383C" w:rsidRDefault="00AC0101" w:rsidP="00CC383C">
      <w:pPr>
        <w:jc w:val="both"/>
        <w:rPr>
          <w:rFonts w:ascii="Times New Roman" w:hAnsi="Times New Roman" w:cs="Times New Roman"/>
          <w:sz w:val="24"/>
          <w:szCs w:val="24"/>
          <w:lang w:val="vi-VN"/>
        </w:rPr>
      </w:pPr>
      <w:r w:rsidRPr="00AC0101">
        <w:rPr>
          <w:rFonts w:ascii="Times New Roman" w:hAnsi="Times New Roman" w:cs="Times New Roman"/>
          <w:noProof/>
          <w:sz w:val="24"/>
          <w:szCs w:val="24"/>
          <w:lang w:val="vi-VN"/>
        </w:rPr>
        <w:drawing>
          <wp:inline distT="0" distB="0" distL="0" distR="0" wp14:anchorId="7D27A596" wp14:editId="750856DD">
            <wp:extent cx="5039428" cy="2953162"/>
            <wp:effectExtent l="0" t="0" r="8890" b="0"/>
            <wp:docPr id="7781969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96949" name=""/>
                    <pic:cNvPicPr/>
                  </pic:nvPicPr>
                  <pic:blipFill>
                    <a:blip r:embed="rId8"/>
                    <a:stretch>
                      <a:fillRect/>
                    </a:stretch>
                  </pic:blipFill>
                  <pic:spPr>
                    <a:xfrm>
                      <a:off x="0" y="0"/>
                      <a:ext cx="5039428" cy="2953162"/>
                    </a:xfrm>
                    <a:prstGeom prst="rect">
                      <a:avLst/>
                    </a:prstGeom>
                  </pic:spPr>
                </pic:pic>
              </a:graphicData>
            </a:graphic>
          </wp:inline>
        </w:drawing>
      </w:r>
    </w:p>
    <w:p w14:paraId="0EE59AF7" w14:textId="424480A7" w:rsidR="001968CA" w:rsidRPr="00E244B3" w:rsidRDefault="001968CA" w:rsidP="00014172">
      <w:pPr>
        <w:pStyle w:val="ListParagraph"/>
        <w:numPr>
          <w:ilvl w:val="0"/>
          <w:numId w:val="10"/>
        </w:numPr>
        <w:jc w:val="both"/>
        <w:rPr>
          <w:rFonts w:ascii="Times New Roman" w:hAnsi="Times New Roman" w:cs="Times New Roman"/>
          <w:b/>
          <w:bCs/>
          <w:sz w:val="24"/>
          <w:szCs w:val="24"/>
        </w:rPr>
      </w:pPr>
      <w:r w:rsidRPr="00E244B3">
        <w:rPr>
          <w:rFonts w:ascii="Times New Roman" w:hAnsi="Times New Roman" w:cs="Times New Roman"/>
          <w:b/>
          <w:bCs/>
          <w:sz w:val="24"/>
          <w:szCs w:val="24"/>
        </w:rPr>
        <w:lastRenderedPageBreak/>
        <w:t>Classification Head</w:t>
      </w:r>
    </w:p>
    <w:p w14:paraId="1976AD8E" w14:textId="31B3EA71" w:rsidR="001968CA" w:rsidRPr="001968CA" w:rsidRDefault="001968CA" w:rsidP="00014172">
      <w:pPr>
        <w:ind w:firstLine="720"/>
        <w:jc w:val="both"/>
        <w:rPr>
          <w:rFonts w:ascii="Times New Roman" w:hAnsi="Times New Roman" w:cs="Times New Roman"/>
          <w:sz w:val="24"/>
          <w:szCs w:val="24"/>
        </w:rPr>
      </w:pPr>
      <w:proofErr w:type="spellStart"/>
      <w:r w:rsidRPr="001968CA">
        <w:rPr>
          <w:rFonts w:ascii="Times New Roman" w:hAnsi="Times New Roman" w:cs="Times New Roman"/>
          <w:sz w:val="24"/>
          <w:szCs w:val="24"/>
        </w:rPr>
        <w:t>ViT</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thêm</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một</w:t>
      </w:r>
      <w:proofErr w:type="spellEnd"/>
      <w:r w:rsidRPr="001968CA">
        <w:rPr>
          <w:rFonts w:ascii="Times New Roman" w:hAnsi="Times New Roman" w:cs="Times New Roman"/>
          <w:sz w:val="24"/>
          <w:szCs w:val="24"/>
        </w:rPr>
        <w:t xml:space="preserve"> token </w:t>
      </w:r>
      <w:proofErr w:type="spellStart"/>
      <w:r w:rsidRPr="001968CA">
        <w:rPr>
          <w:rFonts w:ascii="Times New Roman" w:hAnsi="Times New Roman" w:cs="Times New Roman"/>
          <w:sz w:val="24"/>
          <w:szCs w:val="24"/>
        </w:rPr>
        <w:t>đặc</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biệt</w:t>
      </w:r>
      <w:proofErr w:type="spellEnd"/>
      <w:r w:rsidRPr="001968CA">
        <w:rPr>
          <w:rFonts w:ascii="Times New Roman" w:hAnsi="Times New Roman" w:cs="Times New Roman"/>
          <w:sz w:val="24"/>
          <w:szCs w:val="24"/>
        </w:rPr>
        <w:t xml:space="preserve"> (classification token </w:t>
      </w:r>
      <w:r w:rsidR="00E244B3" w:rsidRPr="00E244B3">
        <w:rPr>
          <w:rFonts w:ascii="Times New Roman" w:hAnsi="Times New Roman" w:cs="Times New Roman"/>
          <w:sz w:val="24"/>
          <w:szCs w:val="24"/>
          <w:lang w:val="vi-VN"/>
        </w:rPr>
        <w:t>[</w:t>
      </w:r>
      <w:r w:rsidR="00E244B3" w:rsidRPr="00E244B3">
        <w:rPr>
          <w:rFonts w:ascii="Times New Roman" w:hAnsi="Times New Roman" w:cs="Times New Roman"/>
          <w:sz w:val="24"/>
          <w:szCs w:val="24"/>
        </w:rPr>
        <w:t>CLS</w:t>
      </w:r>
      <w:r w:rsidR="00E244B3" w:rsidRPr="00E244B3">
        <w:rPr>
          <w:rFonts w:ascii="Times New Roman" w:hAnsi="Times New Roman" w:cs="Times New Roman"/>
          <w:sz w:val="24"/>
          <w:szCs w:val="24"/>
          <w:lang w:val="vi-VN"/>
        </w:rPr>
        <w:t xml:space="preserve">] </w:t>
      </w:r>
      <w:proofErr w:type="spellStart"/>
      <w:r w:rsidRPr="001968CA">
        <w:rPr>
          <w:rFonts w:ascii="Times New Roman" w:hAnsi="Times New Roman" w:cs="Times New Roman"/>
          <w:sz w:val="24"/>
          <w:szCs w:val="24"/>
        </w:rPr>
        <w:t>vào</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các</w:t>
      </w:r>
      <w:proofErr w:type="spellEnd"/>
      <w:r w:rsidRPr="001968CA">
        <w:rPr>
          <w:rFonts w:ascii="Times New Roman" w:hAnsi="Times New Roman" w:cs="Times New Roman"/>
          <w:sz w:val="24"/>
          <w:szCs w:val="24"/>
        </w:rPr>
        <w:t xml:space="preserve"> patch </w:t>
      </w:r>
      <w:proofErr w:type="spellStart"/>
      <w:r w:rsidRPr="001968CA">
        <w:rPr>
          <w:rFonts w:ascii="Times New Roman" w:hAnsi="Times New Roman" w:cs="Times New Roman"/>
          <w:sz w:val="24"/>
          <w:szCs w:val="24"/>
        </w:rPr>
        <w:t>đầu</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vào</w:t>
      </w:r>
      <w:proofErr w:type="spellEnd"/>
      <w:r w:rsidRPr="001968CA">
        <w:rPr>
          <w:rFonts w:ascii="Times New Roman" w:hAnsi="Times New Roman" w:cs="Times New Roman"/>
          <w:sz w:val="24"/>
          <w:szCs w:val="24"/>
        </w:rPr>
        <w:t>.</w:t>
      </w:r>
    </w:p>
    <w:p w14:paraId="78ECE06C" w14:textId="5E35AC8B" w:rsidR="001968CA" w:rsidRDefault="001968CA" w:rsidP="00014172">
      <w:pPr>
        <w:ind w:firstLine="720"/>
        <w:jc w:val="both"/>
        <w:rPr>
          <w:rFonts w:ascii="Times New Roman" w:hAnsi="Times New Roman" w:cs="Times New Roman"/>
          <w:sz w:val="24"/>
          <w:szCs w:val="24"/>
          <w:lang w:val="vi-VN"/>
        </w:rPr>
      </w:pPr>
      <w:r w:rsidRPr="001968CA">
        <w:rPr>
          <w:rFonts w:ascii="Times New Roman" w:hAnsi="Times New Roman" w:cs="Times New Roman"/>
          <w:sz w:val="24"/>
          <w:szCs w:val="24"/>
        </w:rPr>
        <w:t xml:space="preserve">Sau </w:t>
      </w:r>
      <w:proofErr w:type="spellStart"/>
      <w:r w:rsidRPr="001968CA">
        <w:rPr>
          <w:rFonts w:ascii="Times New Roman" w:hAnsi="Times New Roman" w:cs="Times New Roman"/>
          <w:sz w:val="24"/>
          <w:szCs w:val="24"/>
        </w:rPr>
        <w:t>khi</w:t>
      </w:r>
      <w:proofErr w:type="spellEnd"/>
      <w:r w:rsidRPr="001968CA">
        <w:rPr>
          <w:rFonts w:ascii="Times New Roman" w:hAnsi="Times New Roman" w:cs="Times New Roman"/>
          <w:sz w:val="24"/>
          <w:szCs w:val="24"/>
        </w:rPr>
        <w:t xml:space="preserve"> qua </w:t>
      </w:r>
      <w:proofErr w:type="spellStart"/>
      <w:r w:rsidRPr="001968CA">
        <w:rPr>
          <w:rFonts w:ascii="Times New Roman" w:hAnsi="Times New Roman" w:cs="Times New Roman"/>
          <w:sz w:val="24"/>
          <w:szCs w:val="24"/>
        </w:rPr>
        <w:t>các</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lớp</w:t>
      </w:r>
      <w:proofErr w:type="spellEnd"/>
      <w:r w:rsidRPr="001968CA">
        <w:rPr>
          <w:rFonts w:ascii="Times New Roman" w:hAnsi="Times New Roman" w:cs="Times New Roman"/>
          <w:sz w:val="24"/>
          <w:szCs w:val="24"/>
        </w:rPr>
        <w:t xml:space="preserve"> transformer encoder, token [CLS] </w:t>
      </w:r>
      <w:proofErr w:type="spellStart"/>
      <w:r w:rsidRPr="001968CA">
        <w:rPr>
          <w:rFonts w:ascii="Times New Roman" w:hAnsi="Times New Roman" w:cs="Times New Roman"/>
          <w:sz w:val="24"/>
          <w:szCs w:val="24"/>
        </w:rPr>
        <w:t>chứa</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thông</w:t>
      </w:r>
      <w:proofErr w:type="spellEnd"/>
      <w:r w:rsidRPr="001968CA">
        <w:rPr>
          <w:rFonts w:ascii="Times New Roman" w:hAnsi="Times New Roman" w:cs="Times New Roman"/>
          <w:sz w:val="24"/>
          <w:szCs w:val="24"/>
        </w:rPr>
        <w:t xml:space="preserve"> tin </w:t>
      </w:r>
      <w:proofErr w:type="spellStart"/>
      <w:r w:rsidRPr="001968CA">
        <w:rPr>
          <w:rFonts w:ascii="Times New Roman" w:hAnsi="Times New Roman" w:cs="Times New Roman"/>
          <w:sz w:val="24"/>
          <w:szCs w:val="24"/>
        </w:rPr>
        <w:t>tổng</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hợp</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của</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toàn</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bộ</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hình</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ảnh</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và</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được</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đưa</w:t>
      </w:r>
      <w:proofErr w:type="spellEnd"/>
      <w:r w:rsidRPr="001968CA">
        <w:rPr>
          <w:rFonts w:ascii="Times New Roman" w:hAnsi="Times New Roman" w:cs="Times New Roman"/>
          <w:sz w:val="24"/>
          <w:szCs w:val="24"/>
        </w:rPr>
        <w:t xml:space="preserve"> qua </w:t>
      </w:r>
      <w:proofErr w:type="spellStart"/>
      <w:r w:rsidRPr="001968CA">
        <w:rPr>
          <w:rFonts w:ascii="Times New Roman" w:hAnsi="Times New Roman" w:cs="Times New Roman"/>
          <w:sz w:val="24"/>
          <w:szCs w:val="24"/>
        </w:rPr>
        <w:t>một</w:t>
      </w:r>
      <w:proofErr w:type="spellEnd"/>
      <w:r w:rsidRPr="001968CA">
        <w:rPr>
          <w:rFonts w:ascii="Times New Roman" w:hAnsi="Times New Roman" w:cs="Times New Roman"/>
          <w:sz w:val="24"/>
          <w:szCs w:val="24"/>
        </w:rPr>
        <w:t xml:space="preserve"> </w:t>
      </w:r>
      <w:r w:rsidRPr="001968CA">
        <w:rPr>
          <w:rFonts w:ascii="Times New Roman" w:hAnsi="Times New Roman" w:cs="Times New Roman"/>
          <w:b/>
          <w:bCs/>
          <w:sz w:val="24"/>
          <w:szCs w:val="24"/>
        </w:rPr>
        <w:t>fully connected layer</w:t>
      </w:r>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để</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dự</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đoán</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nhãn</w:t>
      </w:r>
      <w:proofErr w:type="spellEnd"/>
      <w:r w:rsidRPr="001968CA">
        <w:rPr>
          <w:rFonts w:ascii="Times New Roman" w:hAnsi="Times New Roman" w:cs="Times New Roman"/>
          <w:sz w:val="24"/>
          <w:szCs w:val="24"/>
        </w:rPr>
        <w:t>.</w:t>
      </w:r>
    </w:p>
    <w:p w14:paraId="15D302E8" w14:textId="5E1BA3A6" w:rsidR="00644349" w:rsidRPr="00644349" w:rsidRDefault="00644349" w:rsidP="00014172">
      <w:pPr>
        <w:pStyle w:val="ListParagraph"/>
        <w:numPr>
          <w:ilvl w:val="0"/>
          <w:numId w:val="3"/>
        </w:numPr>
        <w:jc w:val="both"/>
        <w:rPr>
          <w:rFonts w:ascii="Times New Roman" w:hAnsi="Times New Roman" w:cs="Times New Roman"/>
          <w:sz w:val="28"/>
          <w:szCs w:val="28"/>
          <w:lang w:val="vi-VN"/>
        </w:rPr>
      </w:pPr>
      <w:r w:rsidRPr="00644349">
        <w:rPr>
          <w:rFonts w:ascii="Times New Roman" w:hAnsi="Times New Roman" w:cs="Times New Roman"/>
          <w:sz w:val="28"/>
          <w:szCs w:val="28"/>
          <w:lang w:val="vi-VN"/>
        </w:rPr>
        <w:t xml:space="preserve">Cơ chế hoạt động của </w:t>
      </w:r>
      <w:proofErr w:type="spellStart"/>
      <w:r w:rsidRPr="00644349">
        <w:rPr>
          <w:rFonts w:ascii="Times New Roman" w:hAnsi="Times New Roman" w:cs="Times New Roman"/>
          <w:sz w:val="28"/>
          <w:szCs w:val="28"/>
          <w:lang w:val="vi-VN"/>
        </w:rPr>
        <w:t>Vision</w:t>
      </w:r>
      <w:proofErr w:type="spellEnd"/>
      <w:r w:rsidRPr="00644349">
        <w:rPr>
          <w:rFonts w:ascii="Times New Roman" w:hAnsi="Times New Roman" w:cs="Times New Roman"/>
          <w:sz w:val="28"/>
          <w:szCs w:val="28"/>
          <w:lang w:val="vi-VN"/>
        </w:rPr>
        <w:t xml:space="preserve"> </w:t>
      </w:r>
      <w:proofErr w:type="spellStart"/>
      <w:r w:rsidRPr="00644349">
        <w:rPr>
          <w:rFonts w:ascii="Times New Roman" w:hAnsi="Times New Roman" w:cs="Times New Roman"/>
          <w:sz w:val="28"/>
          <w:szCs w:val="28"/>
          <w:lang w:val="vi-VN"/>
        </w:rPr>
        <w:t>Transformers</w:t>
      </w:r>
      <w:proofErr w:type="spellEnd"/>
    </w:p>
    <w:p w14:paraId="6553B31B" w14:textId="2378C090" w:rsidR="00644349" w:rsidRPr="00644349" w:rsidRDefault="00644349" w:rsidP="00014172">
      <w:pPr>
        <w:pStyle w:val="ListParagraph"/>
        <w:numPr>
          <w:ilvl w:val="0"/>
          <w:numId w:val="14"/>
        </w:numPr>
        <w:jc w:val="both"/>
        <w:rPr>
          <w:rFonts w:ascii="Times New Roman" w:hAnsi="Times New Roman" w:cs="Times New Roman"/>
          <w:b/>
          <w:bCs/>
          <w:sz w:val="24"/>
          <w:szCs w:val="24"/>
        </w:rPr>
      </w:pPr>
      <w:r w:rsidRPr="00644349">
        <w:rPr>
          <w:rFonts w:ascii="Times New Roman" w:hAnsi="Times New Roman" w:cs="Times New Roman"/>
          <w:b/>
          <w:bCs/>
          <w:sz w:val="24"/>
          <w:szCs w:val="24"/>
        </w:rPr>
        <w:t>Multi-Head Self-Attention (MHSA)</w:t>
      </w:r>
    </w:p>
    <w:p w14:paraId="2D05569D" w14:textId="0D4EA502" w:rsidR="00644349" w:rsidRPr="00052DD5" w:rsidRDefault="00D1526C" w:rsidP="00014172">
      <w:pPr>
        <w:ind w:firstLine="720"/>
        <w:jc w:val="both"/>
        <w:rPr>
          <w:rFonts w:ascii="Times New Roman" w:hAnsi="Times New Roman" w:cs="Times New Roman"/>
          <w:sz w:val="24"/>
          <w:szCs w:val="24"/>
          <w:lang w:val="vi-VN"/>
        </w:rPr>
      </w:pPr>
      <w:r w:rsidRPr="00644349">
        <w:rPr>
          <w:rFonts w:ascii="Times New Roman" w:hAnsi="Times New Roman" w:cs="Times New Roman"/>
          <w:noProof/>
          <w:sz w:val="24"/>
          <w:szCs w:val="24"/>
        </w:rPr>
        <w:drawing>
          <wp:anchor distT="0" distB="0" distL="114300" distR="114300" simplePos="0" relativeHeight="251660288" behindDoc="0" locked="0" layoutInCell="1" allowOverlap="1" wp14:anchorId="007801D3" wp14:editId="4E40C568">
            <wp:simplePos x="0" y="0"/>
            <wp:positionH relativeFrom="margin">
              <wp:align>center</wp:align>
            </wp:positionH>
            <wp:positionV relativeFrom="paragraph">
              <wp:posOffset>600710</wp:posOffset>
            </wp:positionV>
            <wp:extent cx="3190875" cy="438150"/>
            <wp:effectExtent l="0" t="0" r="9525" b="0"/>
            <wp:wrapSquare wrapText="bothSides"/>
            <wp:docPr id="12218130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13018" name=""/>
                    <pic:cNvPicPr/>
                  </pic:nvPicPr>
                  <pic:blipFill rotWithShape="1">
                    <a:blip r:embed="rId9">
                      <a:extLst>
                        <a:ext uri="{28A0092B-C50C-407E-A947-70E740481C1C}">
                          <a14:useLocalDpi xmlns:a14="http://schemas.microsoft.com/office/drawing/2010/main" val="0"/>
                        </a:ext>
                      </a:extLst>
                    </a:blip>
                    <a:srcRect t="8000"/>
                    <a:stretch/>
                  </pic:blipFill>
                  <pic:spPr bwMode="auto">
                    <a:xfrm>
                      <a:off x="0" y="0"/>
                      <a:ext cx="3190875"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D1526C">
        <w:rPr>
          <w:rFonts w:ascii="Times New Roman" w:hAnsi="Times New Roman" w:cs="Times New Roman"/>
          <w:b/>
          <w:bCs/>
          <w:sz w:val="24"/>
          <w:szCs w:val="24"/>
        </w:rPr>
        <w:t>Cơ</w:t>
      </w:r>
      <w:proofErr w:type="spellEnd"/>
      <w:r w:rsidRPr="00D1526C">
        <w:rPr>
          <w:rFonts w:ascii="Times New Roman" w:hAnsi="Times New Roman" w:cs="Times New Roman"/>
          <w:b/>
          <w:bCs/>
          <w:sz w:val="24"/>
          <w:szCs w:val="24"/>
        </w:rPr>
        <w:t xml:space="preserve"> </w:t>
      </w:r>
      <w:proofErr w:type="spellStart"/>
      <w:r w:rsidRPr="00D1526C">
        <w:rPr>
          <w:rFonts w:ascii="Times New Roman" w:hAnsi="Times New Roman" w:cs="Times New Roman"/>
          <w:b/>
          <w:bCs/>
          <w:sz w:val="24"/>
          <w:szCs w:val="24"/>
        </w:rPr>
        <w:t>chế</w:t>
      </w:r>
      <w:proofErr w:type="spellEnd"/>
      <w:r w:rsidRPr="00D1526C">
        <w:rPr>
          <w:rFonts w:ascii="Times New Roman" w:hAnsi="Times New Roman" w:cs="Times New Roman"/>
          <w:b/>
          <w:bCs/>
          <w:sz w:val="24"/>
          <w:szCs w:val="24"/>
        </w:rPr>
        <w:t xml:space="preserve"> MHSA</w:t>
      </w:r>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là</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trung</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tâm</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của</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ViT</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cho</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phép</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mô</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hình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học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được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mối</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quan</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hệ</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giữa</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các</w:t>
      </w:r>
      <w:proofErr w:type="spellEnd"/>
      <w:r w:rsidRPr="00D1526C">
        <w:rPr>
          <w:rFonts w:ascii="Times New Roman" w:hAnsi="Times New Roman" w:cs="Times New Roman"/>
          <w:sz w:val="24"/>
          <w:szCs w:val="24"/>
        </w:rPr>
        <w:t xml:space="preserve"> patch (</w:t>
      </w:r>
      <w:proofErr w:type="spellStart"/>
      <w:r w:rsidRPr="00D1526C">
        <w:rPr>
          <w:rFonts w:ascii="Times New Roman" w:hAnsi="Times New Roman" w:cs="Times New Roman"/>
          <w:sz w:val="24"/>
          <w:szCs w:val="24"/>
        </w:rPr>
        <w:t>các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phần</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của</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hình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ảnh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thông</w:t>
      </w:r>
      <w:proofErr w:type="spellEnd"/>
      <w:r w:rsidRPr="00D1526C">
        <w:rPr>
          <w:rFonts w:ascii="Times New Roman" w:hAnsi="Times New Roman" w:cs="Times New Roman"/>
          <w:sz w:val="24"/>
          <w:szCs w:val="24"/>
        </w:rPr>
        <w:t xml:space="preserve"> qua </w:t>
      </w:r>
      <w:proofErr w:type="spellStart"/>
      <w:r w:rsidRPr="00D1526C">
        <w:rPr>
          <w:rFonts w:ascii="Times New Roman" w:hAnsi="Times New Roman" w:cs="Times New Roman"/>
          <w:sz w:val="24"/>
          <w:szCs w:val="24"/>
        </w:rPr>
        <w:t>việc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tính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toán</w:t>
      </w:r>
      <w:proofErr w:type="spellEnd"/>
      <w:r w:rsidRPr="00D1526C">
        <w:rPr>
          <w:rFonts w:ascii="Times New Roman" w:hAnsi="Times New Roman" w:cs="Times New Roman"/>
          <w:sz w:val="24"/>
          <w:szCs w:val="24"/>
        </w:rPr>
        <w:t xml:space="preserve"> </w:t>
      </w:r>
      <w:r w:rsidRPr="00D1526C">
        <w:rPr>
          <w:rFonts w:ascii="Times New Roman" w:hAnsi="Times New Roman" w:cs="Times New Roman"/>
          <w:b/>
          <w:bCs/>
          <w:sz w:val="24"/>
          <w:szCs w:val="24"/>
        </w:rPr>
        <w:t>attention</w:t>
      </w:r>
      <w:r w:rsidRPr="00D1526C">
        <w:rPr>
          <w:rFonts w:ascii="Times New Roman" w:hAnsi="Times New Roman" w:cs="Times New Roman"/>
          <w:sz w:val="24"/>
          <w:szCs w:val="24"/>
        </w:rPr>
        <w:t xml:space="preserve">. MHSA </w:t>
      </w:r>
      <w:proofErr w:type="spellStart"/>
      <w:r w:rsidRPr="00D1526C">
        <w:rPr>
          <w:rFonts w:ascii="Times New Roman" w:hAnsi="Times New Roman" w:cs="Times New Roman"/>
          <w:sz w:val="24"/>
          <w:szCs w:val="24"/>
        </w:rPr>
        <w:t>giúp</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mô</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hình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chú</w:t>
      </w:r>
      <w:proofErr w:type="spellEnd"/>
      <w:r w:rsidRPr="00D1526C">
        <w:rPr>
          <w:rFonts w:ascii="Times New Roman" w:hAnsi="Times New Roman" w:cs="Times New Roman"/>
          <w:sz w:val="24"/>
          <w:szCs w:val="24"/>
        </w:rPr>
        <w:t xml:space="preserve"> ý </w:t>
      </w:r>
      <w:proofErr w:type="spellStart"/>
      <w:r w:rsidRPr="00D1526C">
        <w:rPr>
          <w:rFonts w:ascii="Times New Roman" w:hAnsi="Times New Roman" w:cs="Times New Roman"/>
          <w:sz w:val="24"/>
          <w:szCs w:val="24"/>
        </w:rPr>
        <w:t>tới</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các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vùng</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quan</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trọng</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trong</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ảnh</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cả</w:t>
      </w:r>
      <w:proofErr w:type="spellEnd"/>
      <w:r w:rsidRPr="00D1526C">
        <w:rPr>
          <w:rFonts w:ascii="Times New Roman" w:hAnsi="Times New Roman" w:cs="Times New Roman"/>
          <w:sz w:val="24"/>
          <w:szCs w:val="24"/>
        </w:rPr>
        <w:t xml:space="preserve"> ở </w:t>
      </w:r>
      <w:proofErr w:type="spellStart"/>
      <w:r w:rsidRPr="00D1526C">
        <w:rPr>
          <w:rFonts w:ascii="Times New Roman" w:hAnsi="Times New Roman" w:cs="Times New Roman"/>
          <w:sz w:val="24"/>
          <w:szCs w:val="24"/>
        </w:rPr>
        <w:t>gần</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và</w:t>
      </w:r>
      <w:proofErr w:type="spellEnd"/>
      <w:r w:rsidRPr="00D1526C">
        <w:rPr>
          <w:rFonts w:ascii="Times New Roman" w:hAnsi="Times New Roman" w:cs="Times New Roman"/>
          <w:sz w:val="24"/>
          <w:szCs w:val="24"/>
        </w:rPr>
        <w:t xml:space="preserve"> xa, </w:t>
      </w:r>
      <w:proofErr w:type="spellStart"/>
      <w:r w:rsidRPr="00D1526C">
        <w:rPr>
          <w:rFonts w:ascii="Times New Roman" w:hAnsi="Times New Roman" w:cs="Times New Roman"/>
          <w:sz w:val="24"/>
          <w:szCs w:val="24"/>
        </w:rPr>
        <w:t>để</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hiểu</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rõ</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hơn</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cấu</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trúc</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tổng</w:t>
      </w:r>
      <w:proofErr w:type="spellEnd"/>
      <w:r w:rsidRPr="00D1526C">
        <w:rPr>
          <w:rFonts w:ascii="Times New Roman" w:hAnsi="Times New Roman" w:cs="Times New Roman"/>
          <w:sz w:val="24"/>
          <w:szCs w:val="24"/>
        </w:rPr>
        <w:t xml:space="preserve"> </w:t>
      </w:r>
      <w:proofErr w:type="spellStart"/>
      <w:r w:rsidRPr="00D1526C">
        <w:rPr>
          <w:rFonts w:ascii="Times New Roman" w:hAnsi="Times New Roman" w:cs="Times New Roman"/>
          <w:sz w:val="24"/>
          <w:szCs w:val="24"/>
        </w:rPr>
        <w:t>thể</w:t>
      </w:r>
      <w:proofErr w:type="spellEnd"/>
      <w:r w:rsidRPr="00D1526C">
        <w:rPr>
          <w:rFonts w:ascii="Times New Roman" w:hAnsi="Times New Roman" w:cs="Times New Roman"/>
          <w:sz w:val="24"/>
          <w:szCs w:val="24"/>
        </w:rPr>
        <w:t>.</w:t>
      </w:r>
      <w:r w:rsidR="00644349" w:rsidRPr="00052DD5">
        <w:rPr>
          <w:rFonts w:ascii="Times New Roman" w:hAnsi="Times New Roman" w:cs="Times New Roman"/>
          <w:sz w:val="24"/>
          <w:szCs w:val="24"/>
          <w:lang w:val="vi-VN"/>
        </w:rPr>
        <w:t xml:space="preserve">Cơ chế </w:t>
      </w:r>
      <w:proofErr w:type="spellStart"/>
      <w:r w:rsidR="00644349" w:rsidRPr="00052DD5">
        <w:rPr>
          <w:rFonts w:ascii="Times New Roman" w:hAnsi="Times New Roman" w:cs="Times New Roman"/>
          <w:sz w:val="24"/>
          <w:szCs w:val="24"/>
          <w:lang w:val="vi-VN"/>
        </w:rPr>
        <w:t>attention</w:t>
      </w:r>
      <w:proofErr w:type="spellEnd"/>
      <w:r w:rsidR="00644349" w:rsidRPr="00052DD5">
        <w:rPr>
          <w:rFonts w:ascii="Times New Roman" w:hAnsi="Times New Roman" w:cs="Times New Roman"/>
          <w:sz w:val="24"/>
          <w:szCs w:val="24"/>
          <w:lang w:val="vi-VN"/>
        </w:rPr>
        <w:t xml:space="preserve"> được tính như sau: </w:t>
      </w:r>
    </w:p>
    <w:p w14:paraId="5AC63B39" w14:textId="1F7A2C61" w:rsidR="00644349" w:rsidRPr="00D1526C" w:rsidRDefault="00644349" w:rsidP="00014172">
      <w:pPr>
        <w:ind w:firstLine="720"/>
        <w:jc w:val="both"/>
        <w:rPr>
          <w:rFonts w:ascii="Times New Roman" w:hAnsi="Times New Roman" w:cs="Times New Roman"/>
          <w:sz w:val="24"/>
          <w:szCs w:val="24"/>
          <w:lang w:val="vi-VN"/>
        </w:rPr>
      </w:pPr>
      <w:r w:rsidRPr="00D1526C">
        <w:rPr>
          <w:rFonts w:ascii="Times New Roman" w:hAnsi="Times New Roman" w:cs="Times New Roman"/>
          <w:sz w:val="24"/>
          <w:szCs w:val="24"/>
          <w:lang w:val="vi-VN"/>
        </w:rPr>
        <w:t>Trong đó:</w:t>
      </w:r>
    </w:p>
    <w:p w14:paraId="49AF7BE1" w14:textId="77777777" w:rsidR="00D1526C" w:rsidRPr="00D1526C" w:rsidRDefault="00D1526C" w:rsidP="00D1526C">
      <w:pPr>
        <w:numPr>
          <w:ilvl w:val="1"/>
          <w:numId w:val="12"/>
        </w:numPr>
        <w:jc w:val="both"/>
        <w:rPr>
          <w:rFonts w:ascii="Times New Roman" w:hAnsi="Times New Roman" w:cs="Times New Roman"/>
          <w:sz w:val="24"/>
          <w:szCs w:val="24"/>
          <w:lang w:val="vi-VN"/>
        </w:rPr>
      </w:pPr>
      <w:r w:rsidRPr="00D1526C">
        <w:rPr>
          <w:rFonts w:ascii="Times New Roman" w:hAnsi="Times New Roman" w:cs="Times New Roman"/>
          <w:sz w:val="24"/>
          <w:szCs w:val="24"/>
          <w:lang w:val="vi-VN"/>
        </w:rPr>
        <w:t>Q (</w:t>
      </w:r>
      <w:proofErr w:type="spellStart"/>
      <w:r w:rsidRPr="00D1526C">
        <w:rPr>
          <w:rFonts w:ascii="Times New Roman" w:hAnsi="Times New Roman" w:cs="Times New Roman"/>
          <w:sz w:val="24"/>
          <w:szCs w:val="24"/>
          <w:lang w:val="vi-VN"/>
        </w:rPr>
        <w:t>Query</w:t>
      </w:r>
      <w:proofErr w:type="spellEnd"/>
      <w:r w:rsidRPr="00D1526C">
        <w:rPr>
          <w:rFonts w:ascii="Times New Roman" w:hAnsi="Times New Roman" w:cs="Times New Roman"/>
          <w:sz w:val="24"/>
          <w:szCs w:val="24"/>
          <w:lang w:val="vi-VN"/>
        </w:rPr>
        <w:t xml:space="preserve">): Ma trận truy vấn, biểu diễn </w:t>
      </w:r>
      <w:proofErr w:type="spellStart"/>
      <w:r w:rsidRPr="00D1526C">
        <w:rPr>
          <w:rFonts w:ascii="Times New Roman" w:hAnsi="Times New Roman" w:cs="Times New Roman"/>
          <w:sz w:val="24"/>
          <w:szCs w:val="24"/>
          <w:lang w:val="vi-VN"/>
        </w:rPr>
        <w:t>vector</w:t>
      </w:r>
      <w:proofErr w:type="spellEnd"/>
      <w:r w:rsidRPr="00D1526C">
        <w:rPr>
          <w:rFonts w:ascii="Times New Roman" w:hAnsi="Times New Roman" w:cs="Times New Roman"/>
          <w:sz w:val="24"/>
          <w:szCs w:val="24"/>
          <w:lang w:val="vi-VN"/>
        </w:rPr>
        <w:t xml:space="preserve"> đặc trưng của các </w:t>
      </w:r>
      <w:proofErr w:type="spellStart"/>
      <w:r w:rsidRPr="00D1526C">
        <w:rPr>
          <w:rFonts w:ascii="Times New Roman" w:hAnsi="Times New Roman" w:cs="Times New Roman"/>
          <w:sz w:val="24"/>
          <w:szCs w:val="24"/>
          <w:lang w:val="vi-VN"/>
        </w:rPr>
        <w:t>patch</w:t>
      </w:r>
      <w:proofErr w:type="spellEnd"/>
      <w:r w:rsidRPr="00D1526C">
        <w:rPr>
          <w:rFonts w:ascii="Times New Roman" w:hAnsi="Times New Roman" w:cs="Times New Roman"/>
          <w:sz w:val="24"/>
          <w:szCs w:val="24"/>
          <w:lang w:val="vi-VN"/>
        </w:rPr>
        <w:t xml:space="preserve"> cần "chú ý".</w:t>
      </w:r>
    </w:p>
    <w:p w14:paraId="132A13EE" w14:textId="77777777" w:rsidR="00D1526C" w:rsidRPr="00D1526C" w:rsidRDefault="00D1526C" w:rsidP="00D1526C">
      <w:pPr>
        <w:numPr>
          <w:ilvl w:val="1"/>
          <w:numId w:val="12"/>
        </w:numPr>
        <w:jc w:val="both"/>
        <w:rPr>
          <w:rFonts w:ascii="Times New Roman" w:hAnsi="Times New Roman" w:cs="Times New Roman"/>
          <w:sz w:val="24"/>
          <w:szCs w:val="24"/>
          <w:lang w:val="vi-VN"/>
        </w:rPr>
      </w:pPr>
      <w:r w:rsidRPr="00D1526C">
        <w:rPr>
          <w:rFonts w:ascii="Times New Roman" w:hAnsi="Times New Roman" w:cs="Times New Roman"/>
          <w:sz w:val="24"/>
          <w:szCs w:val="24"/>
          <w:lang w:val="vi-VN"/>
        </w:rPr>
        <w:t>K (</w:t>
      </w:r>
      <w:proofErr w:type="spellStart"/>
      <w:r w:rsidRPr="00D1526C">
        <w:rPr>
          <w:rFonts w:ascii="Times New Roman" w:hAnsi="Times New Roman" w:cs="Times New Roman"/>
          <w:sz w:val="24"/>
          <w:szCs w:val="24"/>
          <w:lang w:val="vi-VN"/>
        </w:rPr>
        <w:t>Key</w:t>
      </w:r>
      <w:proofErr w:type="spellEnd"/>
      <w:r w:rsidRPr="00D1526C">
        <w:rPr>
          <w:rFonts w:ascii="Times New Roman" w:hAnsi="Times New Roman" w:cs="Times New Roman"/>
          <w:sz w:val="24"/>
          <w:szCs w:val="24"/>
          <w:lang w:val="vi-VN"/>
        </w:rPr>
        <w:t xml:space="preserve">): Ma trận khóa, biểu diễn </w:t>
      </w:r>
      <w:proofErr w:type="spellStart"/>
      <w:r w:rsidRPr="00D1526C">
        <w:rPr>
          <w:rFonts w:ascii="Times New Roman" w:hAnsi="Times New Roman" w:cs="Times New Roman"/>
          <w:sz w:val="24"/>
          <w:szCs w:val="24"/>
          <w:lang w:val="vi-VN"/>
        </w:rPr>
        <w:t>vector</w:t>
      </w:r>
      <w:proofErr w:type="spellEnd"/>
      <w:r w:rsidRPr="00D1526C">
        <w:rPr>
          <w:rFonts w:ascii="Times New Roman" w:hAnsi="Times New Roman" w:cs="Times New Roman"/>
          <w:sz w:val="24"/>
          <w:szCs w:val="24"/>
          <w:lang w:val="vi-VN"/>
        </w:rPr>
        <w:t xml:space="preserve"> đặc trưng của các </w:t>
      </w:r>
      <w:proofErr w:type="spellStart"/>
      <w:r w:rsidRPr="00D1526C">
        <w:rPr>
          <w:rFonts w:ascii="Times New Roman" w:hAnsi="Times New Roman" w:cs="Times New Roman"/>
          <w:sz w:val="24"/>
          <w:szCs w:val="24"/>
          <w:lang w:val="vi-VN"/>
        </w:rPr>
        <w:t>patch</w:t>
      </w:r>
      <w:proofErr w:type="spellEnd"/>
      <w:r w:rsidRPr="00D1526C">
        <w:rPr>
          <w:rFonts w:ascii="Times New Roman" w:hAnsi="Times New Roman" w:cs="Times New Roman"/>
          <w:sz w:val="24"/>
          <w:szCs w:val="24"/>
          <w:lang w:val="vi-VN"/>
        </w:rPr>
        <w:t xml:space="preserve"> được dùng để tính mức độ liên quan với truy vấn.</w:t>
      </w:r>
    </w:p>
    <w:p w14:paraId="1CE600F9" w14:textId="77777777" w:rsidR="00D1526C" w:rsidRDefault="00D1526C" w:rsidP="00D1526C">
      <w:pPr>
        <w:numPr>
          <w:ilvl w:val="1"/>
          <w:numId w:val="12"/>
        </w:numPr>
        <w:jc w:val="both"/>
        <w:rPr>
          <w:rFonts w:ascii="Times New Roman" w:hAnsi="Times New Roman" w:cs="Times New Roman"/>
          <w:sz w:val="24"/>
          <w:szCs w:val="24"/>
          <w:lang w:val="vi-VN"/>
        </w:rPr>
      </w:pPr>
      <w:r w:rsidRPr="00D1526C">
        <w:rPr>
          <w:rFonts w:ascii="Times New Roman" w:hAnsi="Times New Roman" w:cs="Times New Roman"/>
          <w:sz w:val="24"/>
          <w:szCs w:val="24"/>
          <w:lang w:val="vi-VN"/>
        </w:rPr>
        <w:t>V (</w:t>
      </w:r>
      <w:proofErr w:type="spellStart"/>
      <w:r w:rsidRPr="00D1526C">
        <w:rPr>
          <w:rFonts w:ascii="Times New Roman" w:hAnsi="Times New Roman" w:cs="Times New Roman"/>
          <w:sz w:val="24"/>
          <w:szCs w:val="24"/>
          <w:lang w:val="vi-VN"/>
        </w:rPr>
        <w:t>Value</w:t>
      </w:r>
      <w:proofErr w:type="spellEnd"/>
      <w:r w:rsidRPr="00D1526C">
        <w:rPr>
          <w:rFonts w:ascii="Times New Roman" w:hAnsi="Times New Roman" w:cs="Times New Roman"/>
          <w:sz w:val="24"/>
          <w:szCs w:val="24"/>
          <w:lang w:val="vi-VN"/>
        </w:rPr>
        <w:t xml:space="preserve">): Ma trận giá trị, chứa thông tin thực tế để trích xuất từ các </w:t>
      </w:r>
      <w:proofErr w:type="spellStart"/>
      <w:r w:rsidRPr="00D1526C">
        <w:rPr>
          <w:rFonts w:ascii="Times New Roman" w:hAnsi="Times New Roman" w:cs="Times New Roman"/>
          <w:sz w:val="24"/>
          <w:szCs w:val="24"/>
          <w:lang w:val="vi-VN"/>
        </w:rPr>
        <w:t>patch</w:t>
      </w:r>
      <w:proofErr w:type="spellEnd"/>
      <w:r w:rsidRPr="00D1526C">
        <w:rPr>
          <w:rFonts w:ascii="Times New Roman" w:hAnsi="Times New Roman" w:cs="Times New Roman"/>
          <w:sz w:val="24"/>
          <w:szCs w:val="24"/>
          <w:lang w:val="vi-VN"/>
        </w:rPr>
        <w:t xml:space="preserve"> dựa trên mức độ chú ý.</w:t>
      </w:r>
    </w:p>
    <w:p w14:paraId="4550F83E" w14:textId="3EC01BAF" w:rsidR="00644349" w:rsidRDefault="00644349" w:rsidP="00D1526C">
      <w:pPr>
        <w:numPr>
          <w:ilvl w:val="1"/>
          <w:numId w:val="12"/>
        </w:numPr>
        <w:jc w:val="both"/>
        <w:rPr>
          <w:rFonts w:ascii="Times New Roman" w:hAnsi="Times New Roman" w:cs="Times New Roman"/>
          <w:sz w:val="24"/>
          <w:szCs w:val="24"/>
          <w:lang w:val="vi-VN"/>
        </w:rPr>
      </w:pPr>
      <w:proofErr w:type="spellStart"/>
      <w:r w:rsidRPr="00D1526C">
        <w:rPr>
          <w:rFonts w:ascii="Times New Roman" w:hAnsi="Times New Roman" w:cs="Times New Roman"/>
          <w:sz w:val="24"/>
          <w:szCs w:val="24"/>
          <w:lang w:val="vi-VN"/>
        </w:rPr>
        <w:t>d</w:t>
      </w:r>
      <w:r w:rsidRPr="00D1526C">
        <w:rPr>
          <w:rFonts w:ascii="Times New Roman" w:hAnsi="Times New Roman" w:cs="Times New Roman"/>
          <w:sz w:val="24"/>
          <w:szCs w:val="24"/>
          <w:vertAlign w:val="subscript"/>
          <w:lang w:val="vi-VN"/>
        </w:rPr>
        <w:t>k</w:t>
      </w:r>
      <w:proofErr w:type="spellEnd"/>
      <w:r w:rsidRPr="00D1526C">
        <w:rPr>
          <w:rFonts w:ascii="Times New Roman" w:hAnsi="Times New Roman" w:cs="Times New Roman"/>
          <w:sz w:val="24"/>
          <w:szCs w:val="24"/>
          <w:lang w:val="vi-VN"/>
        </w:rPr>
        <w:t xml:space="preserve">​: Số chiều của </w:t>
      </w:r>
      <w:proofErr w:type="spellStart"/>
      <w:r w:rsidRPr="00D1526C">
        <w:rPr>
          <w:rFonts w:ascii="Times New Roman" w:hAnsi="Times New Roman" w:cs="Times New Roman"/>
          <w:sz w:val="24"/>
          <w:szCs w:val="24"/>
          <w:lang w:val="vi-VN"/>
        </w:rPr>
        <w:t>vector</w:t>
      </w:r>
      <w:proofErr w:type="spellEnd"/>
      <w:r w:rsidRPr="00D1526C">
        <w:rPr>
          <w:rFonts w:ascii="Times New Roman" w:hAnsi="Times New Roman" w:cs="Times New Roman"/>
          <w:sz w:val="24"/>
          <w:szCs w:val="24"/>
          <w:lang w:val="vi-VN"/>
        </w:rPr>
        <w:t xml:space="preserve"> </w:t>
      </w:r>
      <w:proofErr w:type="spellStart"/>
      <w:r w:rsidRPr="00D1526C">
        <w:rPr>
          <w:rFonts w:ascii="Times New Roman" w:hAnsi="Times New Roman" w:cs="Times New Roman"/>
          <w:sz w:val="24"/>
          <w:szCs w:val="24"/>
          <w:lang w:val="vi-VN"/>
        </w:rPr>
        <w:t>key</w:t>
      </w:r>
      <w:proofErr w:type="spellEnd"/>
      <w:r w:rsidRPr="00D1526C">
        <w:rPr>
          <w:rFonts w:ascii="Times New Roman" w:hAnsi="Times New Roman" w:cs="Times New Roman"/>
          <w:sz w:val="24"/>
          <w:szCs w:val="24"/>
          <w:lang w:val="vi-VN"/>
        </w:rPr>
        <w:t>.</w:t>
      </w:r>
    </w:p>
    <w:p w14:paraId="3933FC2C" w14:textId="2E24235F" w:rsidR="00162D0B" w:rsidRDefault="00162D0B" w:rsidP="00162D0B">
      <w:pPr>
        <w:pStyle w:val="ListParagraph"/>
        <w:numPr>
          <w:ilvl w:val="0"/>
          <w:numId w:val="14"/>
        </w:numPr>
        <w:jc w:val="both"/>
        <w:rPr>
          <w:rFonts w:ascii="Times New Roman" w:hAnsi="Times New Roman" w:cs="Times New Roman"/>
          <w:b/>
          <w:bCs/>
          <w:sz w:val="24"/>
          <w:szCs w:val="24"/>
          <w:lang w:val="vi-VN"/>
        </w:rPr>
      </w:pPr>
      <w:proofErr w:type="spellStart"/>
      <w:r w:rsidRPr="00162D0B">
        <w:rPr>
          <w:rFonts w:ascii="Times New Roman" w:hAnsi="Times New Roman" w:cs="Times New Roman"/>
          <w:b/>
          <w:bCs/>
          <w:sz w:val="24"/>
          <w:szCs w:val="24"/>
          <w:lang w:val="vi-VN"/>
        </w:rPr>
        <w:t>Multi-Head</w:t>
      </w:r>
      <w:proofErr w:type="spellEnd"/>
      <w:r w:rsidRPr="00162D0B">
        <w:rPr>
          <w:rFonts w:ascii="Times New Roman" w:hAnsi="Times New Roman" w:cs="Times New Roman"/>
          <w:b/>
          <w:bCs/>
          <w:sz w:val="24"/>
          <w:szCs w:val="24"/>
          <w:lang w:val="vi-VN"/>
        </w:rPr>
        <w:t xml:space="preserve"> </w:t>
      </w:r>
      <w:proofErr w:type="spellStart"/>
      <w:r w:rsidRPr="00162D0B">
        <w:rPr>
          <w:rFonts w:ascii="Times New Roman" w:hAnsi="Times New Roman" w:cs="Times New Roman"/>
          <w:b/>
          <w:bCs/>
          <w:sz w:val="24"/>
          <w:szCs w:val="24"/>
          <w:lang w:val="vi-VN"/>
        </w:rPr>
        <w:t>Attention</w:t>
      </w:r>
      <w:proofErr w:type="spellEnd"/>
    </w:p>
    <w:p w14:paraId="4E5048BA" w14:textId="3B6DBEF7" w:rsidR="00644349" w:rsidRPr="00162D0B" w:rsidRDefault="00162D0B" w:rsidP="00162D0B">
      <w:pPr>
        <w:ind w:firstLine="720"/>
        <w:jc w:val="both"/>
        <w:rPr>
          <w:rFonts w:ascii="Times New Roman" w:hAnsi="Times New Roman" w:cs="Times New Roman"/>
          <w:b/>
          <w:bCs/>
          <w:sz w:val="24"/>
          <w:szCs w:val="24"/>
          <w:lang w:val="vi-VN"/>
        </w:rPr>
      </w:pPr>
      <w:r w:rsidRPr="00162D0B">
        <w:rPr>
          <w:noProof/>
          <w:lang w:val="vi-VN"/>
        </w:rPr>
        <w:drawing>
          <wp:anchor distT="0" distB="0" distL="114300" distR="114300" simplePos="0" relativeHeight="251661312" behindDoc="1" locked="0" layoutInCell="1" allowOverlap="1" wp14:anchorId="3F18EDFD" wp14:editId="7C43E032">
            <wp:simplePos x="0" y="0"/>
            <wp:positionH relativeFrom="margin">
              <wp:align>center</wp:align>
            </wp:positionH>
            <wp:positionV relativeFrom="paragraph">
              <wp:posOffset>586105</wp:posOffset>
            </wp:positionV>
            <wp:extent cx="3858163" cy="323895"/>
            <wp:effectExtent l="0" t="0" r="9525" b="0"/>
            <wp:wrapNone/>
            <wp:docPr id="5473967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96743" name=""/>
                    <pic:cNvPicPr/>
                  </pic:nvPicPr>
                  <pic:blipFill>
                    <a:blip r:embed="rId10">
                      <a:extLst>
                        <a:ext uri="{28A0092B-C50C-407E-A947-70E740481C1C}">
                          <a14:useLocalDpi xmlns:a14="http://schemas.microsoft.com/office/drawing/2010/main" val="0"/>
                        </a:ext>
                      </a:extLst>
                    </a:blip>
                    <a:stretch>
                      <a:fillRect/>
                    </a:stretch>
                  </pic:blipFill>
                  <pic:spPr>
                    <a:xfrm>
                      <a:off x="0" y="0"/>
                      <a:ext cx="3858163" cy="323895"/>
                    </a:xfrm>
                    <a:prstGeom prst="rect">
                      <a:avLst/>
                    </a:prstGeom>
                  </pic:spPr>
                </pic:pic>
              </a:graphicData>
            </a:graphic>
          </wp:anchor>
        </w:drawing>
      </w:r>
      <w:r w:rsidRPr="00162D0B">
        <w:rPr>
          <w:rFonts w:ascii="Times New Roman" w:hAnsi="Times New Roman" w:cs="Times New Roman"/>
          <w:sz w:val="24"/>
          <w:szCs w:val="24"/>
          <w:lang w:val="vi-VN"/>
        </w:rPr>
        <w:t xml:space="preserve">Thay vì chỉ tính một lớp </w:t>
      </w:r>
      <w:proofErr w:type="spellStart"/>
      <w:r w:rsidRPr="00162D0B">
        <w:rPr>
          <w:rFonts w:ascii="Times New Roman" w:hAnsi="Times New Roman" w:cs="Times New Roman"/>
          <w:sz w:val="24"/>
          <w:szCs w:val="24"/>
          <w:lang w:val="vi-VN"/>
        </w:rPr>
        <w:t>attention</w:t>
      </w:r>
      <w:proofErr w:type="spellEnd"/>
      <w:r w:rsidRPr="00162D0B">
        <w:rPr>
          <w:rFonts w:ascii="Times New Roman" w:hAnsi="Times New Roman" w:cs="Times New Roman"/>
          <w:sz w:val="24"/>
          <w:szCs w:val="24"/>
          <w:lang w:val="vi-VN"/>
        </w:rPr>
        <w:t xml:space="preserve">, </w:t>
      </w:r>
      <w:proofErr w:type="spellStart"/>
      <w:r w:rsidRPr="00162D0B">
        <w:rPr>
          <w:rFonts w:ascii="Times New Roman" w:hAnsi="Times New Roman" w:cs="Times New Roman"/>
          <w:b/>
          <w:bCs/>
          <w:sz w:val="24"/>
          <w:szCs w:val="24"/>
          <w:lang w:val="vi-VN"/>
        </w:rPr>
        <w:t>Multi-Head</w:t>
      </w:r>
      <w:proofErr w:type="spellEnd"/>
      <w:r w:rsidRPr="00162D0B">
        <w:rPr>
          <w:rFonts w:ascii="Times New Roman" w:hAnsi="Times New Roman" w:cs="Times New Roman"/>
          <w:b/>
          <w:bCs/>
          <w:sz w:val="24"/>
          <w:szCs w:val="24"/>
          <w:lang w:val="vi-VN"/>
        </w:rPr>
        <w:t xml:space="preserve"> </w:t>
      </w:r>
      <w:proofErr w:type="spellStart"/>
      <w:r w:rsidRPr="00162D0B">
        <w:rPr>
          <w:rFonts w:ascii="Times New Roman" w:hAnsi="Times New Roman" w:cs="Times New Roman"/>
          <w:b/>
          <w:bCs/>
          <w:sz w:val="24"/>
          <w:szCs w:val="24"/>
          <w:lang w:val="vi-VN"/>
        </w:rPr>
        <w:t>Self-Attention</w:t>
      </w:r>
      <w:proofErr w:type="spellEnd"/>
      <w:r w:rsidRPr="00162D0B">
        <w:rPr>
          <w:rFonts w:ascii="Times New Roman" w:hAnsi="Times New Roman" w:cs="Times New Roman"/>
          <w:sz w:val="24"/>
          <w:szCs w:val="24"/>
          <w:lang w:val="vi-VN"/>
        </w:rPr>
        <w:t xml:space="preserve"> (MHSA) tính nhiều </w:t>
      </w:r>
      <w:proofErr w:type="spellStart"/>
      <w:r w:rsidRPr="00162D0B">
        <w:rPr>
          <w:rFonts w:ascii="Times New Roman" w:hAnsi="Times New Roman" w:cs="Times New Roman"/>
          <w:sz w:val="24"/>
          <w:szCs w:val="24"/>
          <w:lang w:val="vi-VN"/>
        </w:rPr>
        <w:t>attention</w:t>
      </w:r>
      <w:proofErr w:type="spellEnd"/>
      <w:r w:rsidRPr="00162D0B">
        <w:rPr>
          <w:rFonts w:ascii="Times New Roman" w:hAnsi="Times New Roman" w:cs="Times New Roman"/>
          <w:sz w:val="24"/>
          <w:szCs w:val="24"/>
          <w:lang w:val="vi-VN"/>
        </w:rPr>
        <w:t xml:space="preserve"> song </w:t>
      </w:r>
      <w:proofErr w:type="spellStart"/>
      <w:r w:rsidRPr="00162D0B">
        <w:rPr>
          <w:rFonts w:ascii="Times New Roman" w:hAnsi="Times New Roman" w:cs="Times New Roman"/>
          <w:sz w:val="24"/>
          <w:szCs w:val="24"/>
          <w:lang w:val="vi-VN"/>
        </w:rPr>
        <w:t>song</w:t>
      </w:r>
      <w:proofErr w:type="spellEnd"/>
      <w:r w:rsidRPr="00162D0B">
        <w:rPr>
          <w:rFonts w:ascii="Times New Roman" w:hAnsi="Times New Roman" w:cs="Times New Roman"/>
          <w:sz w:val="24"/>
          <w:szCs w:val="24"/>
          <w:lang w:val="vi-VN"/>
        </w:rPr>
        <w:t xml:space="preserve"> (gọi là "</w:t>
      </w:r>
      <w:proofErr w:type="spellStart"/>
      <w:r w:rsidRPr="00162D0B">
        <w:rPr>
          <w:rFonts w:ascii="Times New Roman" w:hAnsi="Times New Roman" w:cs="Times New Roman"/>
          <w:sz w:val="24"/>
          <w:szCs w:val="24"/>
          <w:lang w:val="vi-VN"/>
        </w:rPr>
        <w:t>heads</w:t>
      </w:r>
      <w:proofErr w:type="spellEnd"/>
      <w:r w:rsidRPr="00162D0B">
        <w:rPr>
          <w:rFonts w:ascii="Times New Roman" w:hAnsi="Times New Roman" w:cs="Times New Roman"/>
          <w:sz w:val="24"/>
          <w:szCs w:val="24"/>
          <w:lang w:val="vi-VN"/>
        </w:rPr>
        <w:t>"). Mỗi "</w:t>
      </w:r>
      <w:proofErr w:type="spellStart"/>
      <w:r w:rsidRPr="00162D0B">
        <w:rPr>
          <w:rFonts w:ascii="Times New Roman" w:hAnsi="Times New Roman" w:cs="Times New Roman"/>
          <w:sz w:val="24"/>
          <w:szCs w:val="24"/>
          <w:lang w:val="vi-VN"/>
        </w:rPr>
        <w:t>head</w:t>
      </w:r>
      <w:proofErr w:type="spellEnd"/>
      <w:r w:rsidRPr="00162D0B">
        <w:rPr>
          <w:rFonts w:ascii="Times New Roman" w:hAnsi="Times New Roman" w:cs="Times New Roman"/>
          <w:sz w:val="24"/>
          <w:szCs w:val="24"/>
          <w:lang w:val="vi-VN"/>
        </w:rPr>
        <w:t xml:space="preserve">" học các mối quan hệ khác nhau giữa các </w:t>
      </w:r>
      <w:proofErr w:type="spellStart"/>
      <w:r w:rsidRPr="00162D0B">
        <w:rPr>
          <w:rFonts w:ascii="Times New Roman" w:hAnsi="Times New Roman" w:cs="Times New Roman"/>
          <w:sz w:val="24"/>
          <w:szCs w:val="24"/>
          <w:lang w:val="vi-VN"/>
        </w:rPr>
        <w:t>patch</w:t>
      </w:r>
      <w:proofErr w:type="spellEnd"/>
      <w:r w:rsidRPr="00162D0B">
        <w:rPr>
          <w:rFonts w:ascii="Times New Roman" w:hAnsi="Times New Roman" w:cs="Times New Roman"/>
          <w:sz w:val="24"/>
          <w:szCs w:val="24"/>
          <w:lang w:val="vi-VN"/>
        </w:rPr>
        <w:t>, giúp mô hình nắm bắt được thông tin đa chiều.</w:t>
      </w:r>
    </w:p>
    <w:p w14:paraId="5344C21B" w14:textId="508D2088" w:rsidR="00162D0B" w:rsidRDefault="00162D0B" w:rsidP="00162D0B">
      <w:pPr>
        <w:ind w:firstLine="720"/>
        <w:jc w:val="both"/>
        <w:rPr>
          <w:rFonts w:ascii="Times New Roman" w:hAnsi="Times New Roman" w:cs="Times New Roman"/>
          <w:sz w:val="24"/>
          <w:szCs w:val="24"/>
          <w:lang w:val="vi-VN"/>
        </w:rPr>
      </w:pPr>
    </w:p>
    <w:p w14:paraId="335FC470" w14:textId="77777777" w:rsidR="00162D0B" w:rsidRPr="00162D0B" w:rsidRDefault="00162D0B" w:rsidP="00162D0B">
      <w:pPr>
        <w:ind w:firstLine="720"/>
        <w:jc w:val="both"/>
        <w:rPr>
          <w:rFonts w:ascii="Times New Roman" w:hAnsi="Times New Roman" w:cs="Times New Roman"/>
          <w:sz w:val="24"/>
          <w:szCs w:val="24"/>
        </w:rPr>
      </w:pPr>
      <w:r w:rsidRPr="00162D0B">
        <w:rPr>
          <w:rFonts w:ascii="Times New Roman" w:hAnsi="Times New Roman" w:cs="Times New Roman"/>
          <w:b/>
          <w:bCs/>
          <w:sz w:val="24"/>
          <w:szCs w:val="24"/>
        </w:rPr>
        <w:t xml:space="preserve">Các </w:t>
      </w:r>
      <w:proofErr w:type="spellStart"/>
      <w:r w:rsidRPr="00162D0B">
        <w:rPr>
          <w:rFonts w:ascii="Times New Roman" w:hAnsi="Times New Roman" w:cs="Times New Roman"/>
          <w:b/>
          <w:bCs/>
          <w:sz w:val="24"/>
          <w:szCs w:val="24"/>
        </w:rPr>
        <w:t>bước</w:t>
      </w:r>
      <w:proofErr w:type="spellEnd"/>
      <w:r w:rsidRPr="00162D0B">
        <w:rPr>
          <w:rFonts w:ascii="Times New Roman" w:hAnsi="Times New Roman" w:cs="Times New Roman"/>
          <w:b/>
          <w:bCs/>
          <w:sz w:val="24"/>
          <w:szCs w:val="24"/>
        </w:rPr>
        <w:t xml:space="preserve"> </w:t>
      </w:r>
      <w:proofErr w:type="spellStart"/>
      <w:r w:rsidRPr="00162D0B">
        <w:rPr>
          <w:rFonts w:ascii="Times New Roman" w:hAnsi="Times New Roman" w:cs="Times New Roman"/>
          <w:b/>
          <w:bCs/>
          <w:sz w:val="24"/>
          <w:szCs w:val="24"/>
        </w:rPr>
        <w:t>của</w:t>
      </w:r>
      <w:proofErr w:type="spellEnd"/>
      <w:r w:rsidRPr="00162D0B">
        <w:rPr>
          <w:rFonts w:ascii="Times New Roman" w:hAnsi="Times New Roman" w:cs="Times New Roman"/>
          <w:b/>
          <w:bCs/>
          <w:sz w:val="24"/>
          <w:szCs w:val="24"/>
        </w:rPr>
        <w:t xml:space="preserve"> MHSA</w:t>
      </w:r>
      <w:r w:rsidRPr="00162D0B">
        <w:rPr>
          <w:rFonts w:ascii="Times New Roman" w:hAnsi="Times New Roman" w:cs="Times New Roman"/>
          <w:sz w:val="24"/>
          <w:szCs w:val="24"/>
        </w:rPr>
        <w:t>:</w:t>
      </w:r>
    </w:p>
    <w:p w14:paraId="7BFFBABA" w14:textId="23907CB6" w:rsidR="00162D0B" w:rsidRPr="00162D0B" w:rsidRDefault="00162D0B" w:rsidP="00162D0B">
      <w:pPr>
        <w:numPr>
          <w:ilvl w:val="0"/>
          <w:numId w:val="23"/>
        </w:numPr>
        <w:jc w:val="both"/>
        <w:rPr>
          <w:rFonts w:ascii="Times New Roman" w:hAnsi="Times New Roman" w:cs="Times New Roman"/>
          <w:sz w:val="24"/>
          <w:szCs w:val="24"/>
        </w:rPr>
      </w:pPr>
      <w:r w:rsidRPr="00162D0B">
        <w:rPr>
          <w:rFonts w:ascii="Times New Roman" w:hAnsi="Times New Roman" w:cs="Times New Roman"/>
          <w:sz w:val="24"/>
          <w:szCs w:val="24"/>
        </w:rPr>
        <w:t xml:space="preserve">Chia </w:t>
      </w:r>
      <w:proofErr w:type="spellStart"/>
      <w:r w:rsidRPr="00162D0B">
        <w:rPr>
          <w:rFonts w:ascii="Times New Roman" w:hAnsi="Times New Roman" w:cs="Times New Roman"/>
          <w:sz w:val="24"/>
          <w:szCs w:val="24"/>
        </w:rPr>
        <w:t>các</w:t>
      </w:r>
      <w:proofErr w:type="spellEnd"/>
      <w:r w:rsidRPr="00162D0B">
        <w:rPr>
          <w:rFonts w:ascii="Times New Roman" w:hAnsi="Times New Roman" w:cs="Times New Roman"/>
          <w:sz w:val="24"/>
          <w:szCs w:val="24"/>
        </w:rPr>
        <w:t xml:space="preserve"> vector Q,</w:t>
      </w:r>
      <w:r>
        <w:rPr>
          <w:rFonts w:ascii="Times New Roman" w:hAnsi="Times New Roman" w:cs="Times New Roman"/>
          <w:sz w:val="24"/>
          <w:szCs w:val="24"/>
          <w:lang w:val="vi-VN"/>
        </w:rPr>
        <w:t xml:space="preserve"> </w:t>
      </w:r>
      <w:r w:rsidRPr="00162D0B">
        <w:rPr>
          <w:rFonts w:ascii="Times New Roman" w:hAnsi="Times New Roman" w:cs="Times New Roman"/>
          <w:sz w:val="24"/>
          <w:szCs w:val="24"/>
        </w:rPr>
        <w:t xml:space="preserve">K, V </w:t>
      </w:r>
      <w:proofErr w:type="spellStart"/>
      <w:r w:rsidRPr="00162D0B">
        <w:rPr>
          <w:rFonts w:ascii="Times New Roman" w:hAnsi="Times New Roman" w:cs="Times New Roman"/>
          <w:sz w:val="24"/>
          <w:szCs w:val="24"/>
        </w:rPr>
        <w:t>thành</w:t>
      </w:r>
      <w:proofErr w:type="spellEnd"/>
      <w:r w:rsidRPr="00162D0B">
        <w:rPr>
          <w:rFonts w:ascii="Times New Roman" w:hAnsi="Times New Roman" w:cs="Times New Roman"/>
          <w:sz w:val="24"/>
          <w:szCs w:val="24"/>
        </w:rPr>
        <w:t xml:space="preserve"> h </w:t>
      </w:r>
      <w:proofErr w:type="spellStart"/>
      <w:r w:rsidRPr="00162D0B">
        <w:rPr>
          <w:rFonts w:ascii="Times New Roman" w:hAnsi="Times New Roman" w:cs="Times New Roman"/>
          <w:sz w:val="24"/>
          <w:szCs w:val="24"/>
        </w:rPr>
        <w:t>phần</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với</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hhh</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là</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số</w:t>
      </w:r>
      <w:proofErr w:type="spellEnd"/>
      <w:r w:rsidRPr="00162D0B">
        <w:rPr>
          <w:rFonts w:ascii="Times New Roman" w:hAnsi="Times New Roman" w:cs="Times New Roman"/>
          <w:sz w:val="24"/>
          <w:szCs w:val="24"/>
        </w:rPr>
        <w:t xml:space="preserve"> "head").</w:t>
      </w:r>
    </w:p>
    <w:p w14:paraId="1CAB5AB2" w14:textId="77777777" w:rsidR="00162D0B" w:rsidRPr="00162D0B" w:rsidRDefault="00162D0B" w:rsidP="00162D0B">
      <w:pPr>
        <w:numPr>
          <w:ilvl w:val="0"/>
          <w:numId w:val="23"/>
        </w:numPr>
        <w:jc w:val="both"/>
        <w:rPr>
          <w:rFonts w:ascii="Times New Roman" w:hAnsi="Times New Roman" w:cs="Times New Roman"/>
          <w:sz w:val="24"/>
          <w:szCs w:val="24"/>
        </w:rPr>
      </w:pPr>
      <w:proofErr w:type="spellStart"/>
      <w:r w:rsidRPr="00162D0B">
        <w:rPr>
          <w:rFonts w:ascii="Times New Roman" w:hAnsi="Times New Roman" w:cs="Times New Roman"/>
          <w:sz w:val="24"/>
          <w:szCs w:val="24"/>
        </w:rPr>
        <w:t>Tính</w:t>
      </w:r>
      <w:proofErr w:type="spellEnd"/>
      <w:r w:rsidRPr="00162D0B">
        <w:rPr>
          <w:rFonts w:ascii="Times New Roman" w:hAnsi="Times New Roman" w:cs="Times New Roman"/>
          <w:sz w:val="24"/>
          <w:szCs w:val="24"/>
        </w:rPr>
        <w:t xml:space="preserve"> attention </w:t>
      </w:r>
      <w:proofErr w:type="spellStart"/>
      <w:r w:rsidRPr="00162D0B">
        <w:rPr>
          <w:rFonts w:ascii="Times New Roman" w:hAnsi="Times New Roman" w:cs="Times New Roman"/>
          <w:sz w:val="24"/>
          <w:szCs w:val="24"/>
        </w:rPr>
        <w:t>cho</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từng</w:t>
      </w:r>
      <w:proofErr w:type="spellEnd"/>
      <w:r w:rsidRPr="00162D0B">
        <w:rPr>
          <w:rFonts w:ascii="Times New Roman" w:hAnsi="Times New Roman" w:cs="Times New Roman"/>
          <w:sz w:val="24"/>
          <w:szCs w:val="24"/>
        </w:rPr>
        <w:t xml:space="preserve"> "head" </w:t>
      </w:r>
      <w:proofErr w:type="spellStart"/>
      <w:r w:rsidRPr="00162D0B">
        <w:rPr>
          <w:rFonts w:ascii="Times New Roman" w:hAnsi="Times New Roman" w:cs="Times New Roman"/>
          <w:sz w:val="24"/>
          <w:szCs w:val="24"/>
        </w:rPr>
        <w:t>độc</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lập</w:t>
      </w:r>
      <w:proofErr w:type="spellEnd"/>
      <w:r w:rsidRPr="00162D0B">
        <w:rPr>
          <w:rFonts w:ascii="Times New Roman" w:hAnsi="Times New Roman" w:cs="Times New Roman"/>
          <w:sz w:val="24"/>
          <w:szCs w:val="24"/>
        </w:rPr>
        <w:t>.</w:t>
      </w:r>
    </w:p>
    <w:p w14:paraId="74C33282" w14:textId="77777777" w:rsidR="00162D0B" w:rsidRPr="00162D0B" w:rsidRDefault="00162D0B" w:rsidP="00162D0B">
      <w:pPr>
        <w:numPr>
          <w:ilvl w:val="0"/>
          <w:numId w:val="23"/>
        </w:numPr>
        <w:jc w:val="both"/>
        <w:rPr>
          <w:rFonts w:ascii="Times New Roman" w:hAnsi="Times New Roman" w:cs="Times New Roman"/>
          <w:sz w:val="24"/>
          <w:szCs w:val="24"/>
        </w:rPr>
      </w:pPr>
      <w:proofErr w:type="spellStart"/>
      <w:r w:rsidRPr="00162D0B">
        <w:rPr>
          <w:rFonts w:ascii="Times New Roman" w:hAnsi="Times New Roman" w:cs="Times New Roman"/>
          <w:sz w:val="24"/>
          <w:szCs w:val="24"/>
        </w:rPr>
        <w:t>Gộp</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kết</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quả</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từ</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các</w:t>
      </w:r>
      <w:proofErr w:type="spellEnd"/>
      <w:r w:rsidRPr="00162D0B">
        <w:rPr>
          <w:rFonts w:ascii="Times New Roman" w:hAnsi="Times New Roman" w:cs="Times New Roman"/>
          <w:sz w:val="24"/>
          <w:szCs w:val="24"/>
        </w:rPr>
        <w:t xml:space="preserve"> "head" </w:t>
      </w:r>
      <w:proofErr w:type="spellStart"/>
      <w:r w:rsidRPr="00162D0B">
        <w:rPr>
          <w:rFonts w:ascii="Times New Roman" w:hAnsi="Times New Roman" w:cs="Times New Roman"/>
          <w:sz w:val="24"/>
          <w:szCs w:val="24"/>
        </w:rPr>
        <w:t>bằng</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phép</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nối</w:t>
      </w:r>
      <w:proofErr w:type="spellEnd"/>
      <w:r w:rsidRPr="00162D0B">
        <w:rPr>
          <w:rFonts w:ascii="Times New Roman" w:hAnsi="Times New Roman" w:cs="Times New Roman"/>
          <w:sz w:val="24"/>
          <w:szCs w:val="24"/>
        </w:rPr>
        <w:t xml:space="preserve"> (concatenate).</w:t>
      </w:r>
    </w:p>
    <w:p w14:paraId="184362BA" w14:textId="6166317B" w:rsidR="00162D0B" w:rsidRPr="00CA2283" w:rsidRDefault="00162D0B" w:rsidP="00162D0B">
      <w:pPr>
        <w:numPr>
          <w:ilvl w:val="0"/>
          <w:numId w:val="23"/>
        </w:numPr>
        <w:jc w:val="both"/>
        <w:rPr>
          <w:rFonts w:ascii="Times New Roman" w:hAnsi="Times New Roman" w:cs="Times New Roman"/>
          <w:sz w:val="24"/>
          <w:szCs w:val="24"/>
        </w:rPr>
      </w:pPr>
      <w:proofErr w:type="spellStart"/>
      <w:r w:rsidRPr="00162D0B">
        <w:rPr>
          <w:rFonts w:ascii="Times New Roman" w:hAnsi="Times New Roman" w:cs="Times New Roman"/>
          <w:sz w:val="24"/>
          <w:szCs w:val="24"/>
        </w:rPr>
        <w:t>Nhân</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với</w:t>
      </w:r>
      <w:proofErr w:type="spellEnd"/>
      <w:r w:rsidRPr="00162D0B">
        <w:rPr>
          <w:rFonts w:ascii="Times New Roman" w:hAnsi="Times New Roman" w:cs="Times New Roman"/>
          <w:sz w:val="24"/>
          <w:szCs w:val="24"/>
        </w:rPr>
        <w:t xml:space="preserve"> ma </w:t>
      </w:r>
      <w:proofErr w:type="spellStart"/>
      <w:r w:rsidRPr="00162D0B">
        <w:rPr>
          <w:rFonts w:ascii="Times New Roman" w:hAnsi="Times New Roman" w:cs="Times New Roman"/>
          <w:sz w:val="24"/>
          <w:szCs w:val="24"/>
        </w:rPr>
        <w:t>trận</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trọng</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số</w:t>
      </w:r>
      <w:proofErr w:type="spellEnd"/>
      <w:r w:rsidRPr="00162D0B">
        <w:rPr>
          <w:rFonts w:ascii="Times New Roman" w:hAnsi="Times New Roman" w:cs="Times New Roman"/>
          <w:sz w:val="24"/>
          <w:szCs w:val="24"/>
        </w:rPr>
        <w:t xml:space="preserve"> </w:t>
      </w:r>
      <w:r>
        <w:rPr>
          <w:rFonts w:ascii="Times New Roman" w:hAnsi="Times New Roman" w:cs="Times New Roman"/>
          <w:sz w:val="24"/>
          <w:szCs w:val="24"/>
        </w:rPr>
        <w:t>W</w:t>
      </w:r>
      <w:r w:rsidRPr="00162D0B">
        <w:rPr>
          <w:rFonts w:ascii="Times New Roman" w:hAnsi="Times New Roman" w:cs="Times New Roman"/>
          <w:sz w:val="24"/>
          <w:szCs w:val="24"/>
          <w:vertAlign w:val="superscript"/>
        </w:rPr>
        <w:t>O</w:t>
      </w:r>
      <w:r>
        <w:rPr>
          <w:rFonts w:ascii="Times New Roman" w:hAnsi="Times New Roman" w:cs="Times New Roman"/>
          <w:sz w:val="24"/>
          <w:szCs w:val="24"/>
          <w:lang w:val="vi-VN"/>
        </w:rPr>
        <w:t xml:space="preserve"> </w:t>
      </w:r>
      <w:proofErr w:type="spellStart"/>
      <w:r w:rsidRPr="00162D0B">
        <w:rPr>
          <w:rFonts w:ascii="Times New Roman" w:hAnsi="Times New Roman" w:cs="Times New Roman"/>
          <w:sz w:val="24"/>
          <w:szCs w:val="24"/>
        </w:rPr>
        <w:t>để</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tổng</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hợp</w:t>
      </w:r>
      <w:proofErr w:type="spellEnd"/>
      <w:r w:rsidRPr="00162D0B">
        <w:rPr>
          <w:rFonts w:ascii="Times New Roman" w:hAnsi="Times New Roman" w:cs="Times New Roman"/>
          <w:sz w:val="24"/>
          <w:szCs w:val="24"/>
        </w:rPr>
        <w:t xml:space="preserve"> </w:t>
      </w:r>
      <w:proofErr w:type="spellStart"/>
      <w:r w:rsidRPr="00162D0B">
        <w:rPr>
          <w:rFonts w:ascii="Times New Roman" w:hAnsi="Times New Roman" w:cs="Times New Roman"/>
          <w:sz w:val="24"/>
          <w:szCs w:val="24"/>
        </w:rPr>
        <w:t>thông</w:t>
      </w:r>
      <w:proofErr w:type="spellEnd"/>
      <w:r w:rsidRPr="00162D0B">
        <w:rPr>
          <w:rFonts w:ascii="Times New Roman" w:hAnsi="Times New Roman" w:cs="Times New Roman"/>
          <w:sz w:val="24"/>
          <w:szCs w:val="24"/>
        </w:rPr>
        <w:t xml:space="preserve"> tin.</w:t>
      </w:r>
    </w:p>
    <w:p w14:paraId="42D027CA" w14:textId="5DF6FE65" w:rsidR="00CA2283" w:rsidRPr="00CA2283" w:rsidRDefault="00CA2283" w:rsidP="00CA2283">
      <w:pPr>
        <w:pStyle w:val="ListParagraph"/>
        <w:numPr>
          <w:ilvl w:val="0"/>
          <w:numId w:val="14"/>
        </w:numPr>
        <w:jc w:val="both"/>
        <w:rPr>
          <w:rFonts w:ascii="Times New Roman" w:hAnsi="Times New Roman" w:cs="Times New Roman"/>
          <w:b/>
          <w:bCs/>
          <w:sz w:val="24"/>
          <w:szCs w:val="24"/>
        </w:rPr>
      </w:pPr>
      <w:proofErr w:type="spellStart"/>
      <w:r w:rsidRPr="00CA2283">
        <w:rPr>
          <w:rFonts w:ascii="Times New Roman" w:hAnsi="Times New Roman" w:cs="Times New Roman"/>
          <w:b/>
          <w:bCs/>
          <w:sz w:val="24"/>
          <w:szCs w:val="24"/>
        </w:rPr>
        <w:t>Thêm</w:t>
      </w:r>
      <w:proofErr w:type="spellEnd"/>
      <w:r w:rsidRPr="00CA2283">
        <w:rPr>
          <w:rFonts w:ascii="Times New Roman" w:hAnsi="Times New Roman" w:cs="Times New Roman"/>
          <w:b/>
          <w:bCs/>
          <w:sz w:val="24"/>
          <w:szCs w:val="24"/>
        </w:rPr>
        <w:t xml:space="preserve"> </w:t>
      </w:r>
      <w:proofErr w:type="spellStart"/>
      <w:r w:rsidRPr="00CA2283">
        <w:rPr>
          <w:rFonts w:ascii="Times New Roman" w:hAnsi="Times New Roman" w:cs="Times New Roman"/>
          <w:b/>
          <w:bCs/>
          <w:sz w:val="24"/>
          <w:szCs w:val="24"/>
        </w:rPr>
        <w:t>thông</w:t>
      </w:r>
      <w:proofErr w:type="spellEnd"/>
      <w:r w:rsidRPr="00CA2283">
        <w:rPr>
          <w:rFonts w:ascii="Times New Roman" w:hAnsi="Times New Roman" w:cs="Times New Roman"/>
          <w:b/>
          <w:bCs/>
          <w:sz w:val="24"/>
          <w:szCs w:val="24"/>
        </w:rPr>
        <w:t xml:space="preserve"> tin </w:t>
      </w:r>
      <w:proofErr w:type="spellStart"/>
      <w:r w:rsidRPr="00CA2283">
        <w:rPr>
          <w:rFonts w:ascii="Times New Roman" w:hAnsi="Times New Roman" w:cs="Times New Roman"/>
          <w:b/>
          <w:bCs/>
          <w:sz w:val="24"/>
          <w:szCs w:val="24"/>
        </w:rPr>
        <w:t>vị</w:t>
      </w:r>
      <w:proofErr w:type="spellEnd"/>
      <w:r w:rsidRPr="00CA2283">
        <w:rPr>
          <w:rFonts w:ascii="Times New Roman" w:hAnsi="Times New Roman" w:cs="Times New Roman"/>
          <w:b/>
          <w:bCs/>
          <w:sz w:val="24"/>
          <w:szCs w:val="24"/>
        </w:rPr>
        <w:t xml:space="preserve"> </w:t>
      </w:r>
      <w:proofErr w:type="spellStart"/>
      <w:r w:rsidRPr="00CA2283">
        <w:rPr>
          <w:rFonts w:ascii="Times New Roman" w:hAnsi="Times New Roman" w:cs="Times New Roman"/>
          <w:b/>
          <w:bCs/>
          <w:sz w:val="24"/>
          <w:szCs w:val="24"/>
        </w:rPr>
        <w:t>trí</w:t>
      </w:r>
      <w:proofErr w:type="spellEnd"/>
      <w:r w:rsidRPr="00CA2283">
        <w:rPr>
          <w:rFonts w:ascii="Times New Roman" w:hAnsi="Times New Roman" w:cs="Times New Roman"/>
          <w:b/>
          <w:bCs/>
          <w:sz w:val="24"/>
          <w:szCs w:val="24"/>
        </w:rPr>
        <w:t xml:space="preserve"> (Positional Encoding)</w:t>
      </w:r>
    </w:p>
    <w:p w14:paraId="4693493F" w14:textId="77777777" w:rsidR="00CA2283" w:rsidRPr="001968CA" w:rsidRDefault="00CA2283" w:rsidP="00CA2283">
      <w:pPr>
        <w:ind w:firstLine="720"/>
        <w:jc w:val="both"/>
        <w:rPr>
          <w:rFonts w:ascii="Times New Roman" w:hAnsi="Times New Roman" w:cs="Times New Roman"/>
          <w:sz w:val="24"/>
          <w:szCs w:val="24"/>
          <w:lang w:val="vi-VN"/>
        </w:rPr>
      </w:pPr>
      <w:r w:rsidRPr="00E244B3">
        <w:rPr>
          <w:rFonts w:ascii="Times New Roman" w:hAnsi="Times New Roman" w:cs="Times New Roman"/>
          <w:noProof/>
          <w:sz w:val="24"/>
          <w:szCs w:val="24"/>
        </w:rPr>
        <w:drawing>
          <wp:anchor distT="0" distB="0" distL="114300" distR="114300" simplePos="0" relativeHeight="251663360" behindDoc="1" locked="0" layoutInCell="1" allowOverlap="1" wp14:anchorId="6139880C" wp14:editId="77252413">
            <wp:simplePos x="0" y="0"/>
            <wp:positionH relativeFrom="column">
              <wp:posOffset>2495550</wp:posOffset>
            </wp:positionH>
            <wp:positionV relativeFrom="paragraph">
              <wp:posOffset>426720</wp:posOffset>
            </wp:positionV>
            <wp:extent cx="2819400" cy="295275"/>
            <wp:effectExtent l="0" t="0" r="0" b="9525"/>
            <wp:wrapTight wrapText="bothSides">
              <wp:wrapPolygon edited="0">
                <wp:start x="0" y="0"/>
                <wp:lineTo x="0" y="20903"/>
                <wp:lineTo x="21454" y="20903"/>
                <wp:lineTo x="21454" y="0"/>
                <wp:lineTo x="0" y="0"/>
              </wp:wrapPolygon>
            </wp:wrapTight>
            <wp:docPr id="8581235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9888"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2952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968CA">
        <w:rPr>
          <w:rFonts w:ascii="Times New Roman" w:hAnsi="Times New Roman" w:cs="Times New Roman"/>
          <w:sz w:val="24"/>
          <w:szCs w:val="24"/>
        </w:rPr>
        <w:t>Vì</w:t>
      </w:r>
      <w:proofErr w:type="spellEnd"/>
      <w:r w:rsidRPr="001968CA">
        <w:rPr>
          <w:rFonts w:ascii="Times New Roman" w:hAnsi="Times New Roman" w:cs="Times New Roman"/>
          <w:sz w:val="24"/>
          <w:szCs w:val="24"/>
        </w:rPr>
        <w:t xml:space="preserve"> transformer </w:t>
      </w:r>
      <w:proofErr w:type="spellStart"/>
      <w:r w:rsidRPr="001968CA">
        <w:rPr>
          <w:rFonts w:ascii="Times New Roman" w:hAnsi="Times New Roman" w:cs="Times New Roman"/>
          <w:sz w:val="24"/>
          <w:szCs w:val="24"/>
        </w:rPr>
        <w:t>không</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có</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khái</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niệm</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về</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không</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gian</w:t>
      </w:r>
      <w:proofErr w:type="spellEnd"/>
      <w:r w:rsidRPr="001968CA">
        <w:rPr>
          <w:rFonts w:ascii="Times New Roman" w:hAnsi="Times New Roman" w:cs="Times New Roman"/>
          <w:sz w:val="24"/>
          <w:szCs w:val="24"/>
        </w:rPr>
        <w:t xml:space="preserve"> (spatial locality), </w:t>
      </w:r>
      <w:proofErr w:type="spellStart"/>
      <w:r w:rsidRPr="001968CA">
        <w:rPr>
          <w:rFonts w:ascii="Times New Roman" w:hAnsi="Times New Roman" w:cs="Times New Roman"/>
          <w:sz w:val="24"/>
          <w:szCs w:val="24"/>
        </w:rPr>
        <w:t>ViT</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thêm</w:t>
      </w:r>
      <w:proofErr w:type="spellEnd"/>
      <w:r w:rsidRPr="00E244B3">
        <w:rPr>
          <w:rFonts w:ascii="Times New Roman" w:hAnsi="Times New Roman" w:cs="Times New Roman"/>
          <w:sz w:val="24"/>
          <w:szCs w:val="24"/>
          <w:lang w:val="vi-VN"/>
        </w:rPr>
        <w:t xml:space="preserve"> </w:t>
      </w:r>
      <w:proofErr w:type="spellStart"/>
      <w:r w:rsidRPr="001968CA">
        <w:rPr>
          <w:rFonts w:ascii="Times New Roman" w:hAnsi="Times New Roman" w:cs="Times New Roman"/>
          <w:sz w:val="24"/>
          <w:szCs w:val="24"/>
        </w:rPr>
        <w:t>thông</w:t>
      </w:r>
      <w:proofErr w:type="spellEnd"/>
      <w:r w:rsidRPr="001968CA">
        <w:rPr>
          <w:rFonts w:ascii="Times New Roman" w:hAnsi="Times New Roman" w:cs="Times New Roman"/>
          <w:sz w:val="24"/>
          <w:szCs w:val="24"/>
        </w:rPr>
        <w:t xml:space="preserve"> tin </w:t>
      </w:r>
      <w:proofErr w:type="spellStart"/>
      <w:r w:rsidRPr="001968CA">
        <w:rPr>
          <w:rFonts w:ascii="Times New Roman" w:hAnsi="Times New Roman" w:cs="Times New Roman"/>
          <w:sz w:val="24"/>
          <w:szCs w:val="24"/>
        </w:rPr>
        <w:t>vị</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trí</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vào</w:t>
      </w:r>
      <w:proofErr w:type="spellEnd"/>
      <w:r w:rsidRPr="001968CA">
        <w:rPr>
          <w:rFonts w:ascii="Times New Roman" w:hAnsi="Times New Roman" w:cs="Times New Roman"/>
          <w:sz w:val="24"/>
          <w:szCs w:val="24"/>
        </w:rPr>
        <w:t xml:space="preserve"> </w:t>
      </w:r>
      <w:proofErr w:type="spellStart"/>
      <w:r w:rsidRPr="001968CA">
        <w:rPr>
          <w:rFonts w:ascii="Times New Roman" w:hAnsi="Times New Roman" w:cs="Times New Roman"/>
          <w:sz w:val="24"/>
          <w:szCs w:val="24"/>
        </w:rPr>
        <w:t>các</w:t>
      </w:r>
      <w:proofErr w:type="spellEnd"/>
      <w:r w:rsidRPr="001968CA">
        <w:rPr>
          <w:rFonts w:ascii="Times New Roman" w:hAnsi="Times New Roman" w:cs="Times New Roman"/>
          <w:sz w:val="24"/>
          <w:szCs w:val="24"/>
        </w:rPr>
        <w:t xml:space="preserve"> vector embedding </w:t>
      </w:r>
      <w:proofErr w:type="spellStart"/>
      <w:r w:rsidRPr="001968CA">
        <w:rPr>
          <w:rFonts w:ascii="Times New Roman" w:hAnsi="Times New Roman" w:cs="Times New Roman"/>
          <w:sz w:val="24"/>
          <w:szCs w:val="24"/>
        </w:rPr>
        <w:t>thông</w:t>
      </w:r>
      <w:proofErr w:type="spellEnd"/>
      <w:r w:rsidRPr="001968CA">
        <w:rPr>
          <w:rFonts w:ascii="Times New Roman" w:hAnsi="Times New Roman" w:cs="Times New Roman"/>
          <w:sz w:val="24"/>
          <w:szCs w:val="24"/>
        </w:rPr>
        <w:t xml:space="preserve"> qua </w:t>
      </w:r>
      <w:r w:rsidRPr="001968CA">
        <w:rPr>
          <w:rFonts w:ascii="Times New Roman" w:hAnsi="Times New Roman" w:cs="Times New Roman"/>
          <w:b/>
          <w:bCs/>
          <w:sz w:val="24"/>
          <w:szCs w:val="24"/>
        </w:rPr>
        <w:t>Positional Encoding</w:t>
      </w:r>
      <w:r w:rsidRPr="001968CA">
        <w:rPr>
          <w:rFonts w:ascii="Times New Roman" w:hAnsi="Times New Roman" w:cs="Times New Roman"/>
          <w:sz w:val="24"/>
          <w:szCs w:val="24"/>
        </w:rPr>
        <w:t>.</w:t>
      </w:r>
    </w:p>
    <w:p w14:paraId="1B6DE010" w14:textId="77777777" w:rsidR="00CA2283" w:rsidRDefault="00CA2283" w:rsidP="00CA2283">
      <w:pPr>
        <w:ind w:left="720"/>
        <w:jc w:val="both"/>
        <w:rPr>
          <w:rFonts w:ascii="Times New Roman" w:hAnsi="Times New Roman" w:cs="Times New Roman"/>
          <w:sz w:val="24"/>
          <w:szCs w:val="24"/>
          <w:lang w:val="vi-VN"/>
        </w:rPr>
      </w:pPr>
      <w:r w:rsidRPr="001968CA">
        <w:rPr>
          <w:rFonts w:ascii="Times New Roman" w:hAnsi="Times New Roman" w:cs="Times New Roman"/>
          <w:sz w:val="24"/>
          <w:szCs w:val="24"/>
          <w:lang w:val="vi-VN"/>
        </w:rPr>
        <w:t xml:space="preserve">Công thức tính </w:t>
      </w:r>
      <w:proofErr w:type="spellStart"/>
      <w:r w:rsidRPr="001968CA">
        <w:rPr>
          <w:rFonts w:ascii="Times New Roman" w:hAnsi="Times New Roman" w:cs="Times New Roman"/>
          <w:sz w:val="24"/>
          <w:szCs w:val="24"/>
          <w:lang w:val="vi-VN"/>
        </w:rPr>
        <w:t>vector</w:t>
      </w:r>
      <w:proofErr w:type="spellEnd"/>
      <w:r w:rsidRPr="001968CA">
        <w:rPr>
          <w:rFonts w:ascii="Times New Roman" w:hAnsi="Times New Roman" w:cs="Times New Roman"/>
          <w:sz w:val="24"/>
          <w:szCs w:val="24"/>
          <w:lang w:val="vi-VN"/>
        </w:rPr>
        <w:t xml:space="preserve"> đầu vào: </w:t>
      </w:r>
    </w:p>
    <w:p w14:paraId="639F34EC" w14:textId="1CF0BF49" w:rsidR="00CC383C" w:rsidRDefault="00CC383C" w:rsidP="00CC383C">
      <w:pPr>
        <w:pStyle w:val="ListParagraph"/>
        <w:numPr>
          <w:ilvl w:val="0"/>
          <w:numId w:val="3"/>
        </w:numPr>
        <w:jc w:val="both"/>
        <w:rPr>
          <w:rFonts w:ascii="Times New Roman" w:hAnsi="Times New Roman" w:cs="Times New Roman"/>
          <w:sz w:val="28"/>
          <w:szCs w:val="28"/>
          <w:lang w:val="vi-VN"/>
        </w:rPr>
      </w:pPr>
      <w:r w:rsidRPr="00CC383C">
        <w:rPr>
          <w:rFonts w:ascii="Times New Roman" w:hAnsi="Times New Roman" w:cs="Times New Roman"/>
          <w:sz w:val="28"/>
          <w:szCs w:val="28"/>
          <w:lang w:val="vi-VN"/>
        </w:rPr>
        <w:lastRenderedPageBreak/>
        <w:t xml:space="preserve">Sự </w:t>
      </w:r>
      <w:r>
        <w:rPr>
          <w:rFonts w:ascii="Times New Roman" w:hAnsi="Times New Roman" w:cs="Times New Roman"/>
          <w:sz w:val="28"/>
          <w:szCs w:val="28"/>
          <w:lang w:val="vi-VN"/>
        </w:rPr>
        <w:t>khác nhau giữa mạng nơ-</w:t>
      </w:r>
      <w:proofErr w:type="spellStart"/>
      <w:r>
        <w:rPr>
          <w:rFonts w:ascii="Times New Roman" w:hAnsi="Times New Roman" w:cs="Times New Roman"/>
          <w:sz w:val="28"/>
          <w:szCs w:val="28"/>
          <w:lang w:val="vi-VN"/>
        </w:rPr>
        <w:t>ron</w:t>
      </w:r>
      <w:proofErr w:type="spellEnd"/>
      <w:r>
        <w:rPr>
          <w:rFonts w:ascii="Times New Roman" w:hAnsi="Times New Roman" w:cs="Times New Roman"/>
          <w:sz w:val="28"/>
          <w:szCs w:val="28"/>
          <w:lang w:val="vi-VN"/>
        </w:rPr>
        <w:t xml:space="preserve"> tích chập( </w:t>
      </w:r>
      <w:proofErr w:type="spellStart"/>
      <w:r>
        <w:rPr>
          <w:rFonts w:ascii="Times New Roman" w:hAnsi="Times New Roman" w:cs="Times New Roman"/>
          <w:sz w:val="28"/>
          <w:szCs w:val="28"/>
          <w:lang w:val="vi-VN"/>
        </w:rPr>
        <w:t>Convolutional</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Neural</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Network</w:t>
      </w:r>
      <w:proofErr w:type="spellEnd"/>
      <w:r>
        <w:rPr>
          <w:rFonts w:ascii="Times New Roman" w:hAnsi="Times New Roman" w:cs="Times New Roman"/>
          <w:sz w:val="28"/>
          <w:szCs w:val="28"/>
          <w:lang w:val="vi-VN"/>
        </w:rPr>
        <w:t xml:space="preserve"> – CNN) và </w:t>
      </w:r>
      <w:proofErr w:type="spellStart"/>
      <w:r>
        <w:rPr>
          <w:rFonts w:ascii="Times New Roman" w:hAnsi="Times New Roman" w:cs="Times New Roman"/>
          <w:sz w:val="28"/>
          <w:szCs w:val="28"/>
          <w:lang w:val="vi-VN"/>
        </w:rPr>
        <w:t>Vision</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Transformer</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ViT</w:t>
      </w:r>
      <w:proofErr w:type="spellEnd"/>
      <w:r>
        <w:rPr>
          <w:rFonts w:ascii="Times New Roman" w:hAnsi="Times New Roman" w:cs="Times New Roman"/>
          <w:sz w:val="28"/>
          <w:szCs w:val="28"/>
          <w:lang w:val="vi-VN"/>
        </w:rPr>
        <w:t>)</w:t>
      </w:r>
    </w:p>
    <w:p w14:paraId="6D68A645" w14:textId="77777777" w:rsidR="00CC383C" w:rsidRPr="00CC383C" w:rsidRDefault="00CC383C" w:rsidP="00CC383C">
      <w:pPr>
        <w:jc w:val="both"/>
        <w:rPr>
          <w:rFonts w:ascii="Times New Roman" w:hAnsi="Times New Roman" w:cs="Times New Roman"/>
          <w:sz w:val="28"/>
          <w:szCs w:val="28"/>
          <w:lang w:val="vi-VN"/>
        </w:rPr>
      </w:pPr>
    </w:p>
    <w:p w14:paraId="2381BA2D" w14:textId="77777777" w:rsidR="00CA2283" w:rsidRPr="00CA2283" w:rsidRDefault="00CA2283" w:rsidP="00CA2283">
      <w:pPr>
        <w:ind w:left="360"/>
        <w:jc w:val="both"/>
        <w:rPr>
          <w:rFonts w:ascii="Times New Roman" w:hAnsi="Times New Roman" w:cs="Times New Roman"/>
          <w:sz w:val="24"/>
          <w:szCs w:val="24"/>
          <w:lang w:val="vi-VN"/>
        </w:rPr>
      </w:pPr>
    </w:p>
    <w:p w14:paraId="7C8086AD" w14:textId="61EF66AA" w:rsidR="00644349" w:rsidRPr="00CA2283" w:rsidRDefault="00052DD5" w:rsidP="00052DD5">
      <w:pPr>
        <w:pStyle w:val="ListParagraph"/>
        <w:numPr>
          <w:ilvl w:val="0"/>
          <w:numId w:val="3"/>
        </w:numPr>
        <w:jc w:val="both"/>
        <w:rPr>
          <w:rFonts w:ascii="Times New Roman" w:hAnsi="Times New Roman" w:cs="Times New Roman"/>
          <w:sz w:val="28"/>
          <w:szCs w:val="28"/>
          <w:lang w:val="fr-FR"/>
        </w:rPr>
      </w:pPr>
      <w:proofErr w:type="spellStart"/>
      <w:r w:rsidRPr="00CA2283">
        <w:rPr>
          <w:rFonts w:ascii="Times New Roman" w:hAnsi="Times New Roman" w:cs="Times New Roman"/>
          <w:sz w:val="28"/>
          <w:szCs w:val="28"/>
          <w:lang w:val="fr-FR"/>
        </w:rPr>
        <w:t>Ưu</w:t>
      </w:r>
      <w:proofErr w:type="spellEnd"/>
      <w:r w:rsidRPr="00740A7C">
        <w:rPr>
          <w:rFonts w:ascii="Times New Roman" w:hAnsi="Times New Roman" w:cs="Times New Roman"/>
          <w:sz w:val="28"/>
          <w:szCs w:val="28"/>
          <w:lang w:val="vi-VN"/>
        </w:rPr>
        <w:t xml:space="preserve"> điểm của </w:t>
      </w:r>
      <w:proofErr w:type="spellStart"/>
      <w:r w:rsidRPr="00740A7C">
        <w:rPr>
          <w:rFonts w:ascii="Times New Roman" w:hAnsi="Times New Roman" w:cs="Times New Roman"/>
          <w:sz w:val="28"/>
          <w:szCs w:val="28"/>
          <w:lang w:val="vi-VN"/>
        </w:rPr>
        <w:t>Vision</w:t>
      </w:r>
      <w:proofErr w:type="spellEnd"/>
      <w:r w:rsidRPr="00740A7C">
        <w:rPr>
          <w:rFonts w:ascii="Times New Roman" w:hAnsi="Times New Roman" w:cs="Times New Roman"/>
          <w:sz w:val="28"/>
          <w:szCs w:val="28"/>
          <w:lang w:val="vi-VN"/>
        </w:rPr>
        <w:t xml:space="preserve"> </w:t>
      </w:r>
      <w:proofErr w:type="spellStart"/>
      <w:r w:rsidRPr="00740A7C">
        <w:rPr>
          <w:rFonts w:ascii="Times New Roman" w:hAnsi="Times New Roman" w:cs="Times New Roman"/>
          <w:sz w:val="28"/>
          <w:szCs w:val="28"/>
          <w:lang w:val="vi-VN"/>
        </w:rPr>
        <w:t>Transformers</w:t>
      </w:r>
      <w:proofErr w:type="spellEnd"/>
    </w:p>
    <w:p w14:paraId="3BC0DCE8" w14:textId="6D5C4F73" w:rsidR="00052DD5" w:rsidRPr="007B52C4" w:rsidRDefault="00052DD5" w:rsidP="00052DD5">
      <w:pPr>
        <w:pStyle w:val="ListParagraph"/>
        <w:numPr>
          <w:ilvl w:val="0"/>
          <w:numId w:val="22"/>
        </w:numPr>
        <w:jc w:val="both"/>
        <w:rPr>
          <w:rFonts w:ascii="Times New Roman" w:hAnsi="Times New Roman" w:cs="Times New Roman"/>
          <w:sz w:val="24"/>
          <w:szCs w:val="24"/>
          <w:lang w:val="fr-FR"/>
        </w:rPr>
      </w:pPr>
      <w:proofErr w:type="spellStart"/>
      <w:r w:rsidRPr="007B52C4">
        <w:rPr>
          <w:rFonts w:ascii="Times New Roman" w:hAnsi="Times New Roman" w:cs="Times New Roman"/>
          <w:b/>
          <w:bCs/>
          <w:sz w:val="24"/>
          <w:szCs w:val="24"/>
          <w:lang w:val="fr-FR"/>
        </w:rPr>
        <w:t>Hiệu</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suất</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vượt</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trội</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trên</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dữ</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liệu</w:t>
      </w:r>
      <w:proofErr w:type="spellEnd"/>
      <w:r w:rsidRPr="007B52C4">
        <w:rPr>
          <w:rFonts w:ascii="Times New Roman" w:hAnsi="Times New Roman" w:cs="Times New Roman"/>
          <w:b/>
          <w:bCs/>
          <w:sz w:val="24"/>
          <w:szCs w:val="24"/>
          <w:lang w:val="fr-FR"/>
        </w:rPr>
        <w:t xml:space="preserve"> </w:t>
      </w:r>
      <w:proofErr w:type="spellStart"/>
      <w:r w:rsidRPr="007B52C4">
        <w:rPr>
          <w:rFonts w:ascii="Times New Roman" w:hAnsi="Times New Roman" w:cs="Times New Roman"/>
          <w:b/>
          <w:bCs/>
          <w:sz w:val="24"/>
          <w:szCs w:val="24"/>
          <w:lang w:val="fr-FR"/>
        </w:rPr>
        <w:t>lớn</w:t>
      </w:r>
      <w:proofErr w:type="spellEnd"/>
      <w:r w:rsidRPr="007B52C4">
        <w:rPr>
          <w:rFonts w:ascii="Times New Roman" w:hAnsi="Times New Roman" w:cs="Times New Roman"/>
          <w:b/>
          <w:bCs/>
          <w:sz w:val="24"/>
          <w:szCs w:val="24"/>
          <w:lang w:val="fr-FR"/>
        </w:rPr>
        <w:t>:</w:t>
      </w:r>
    </w:p>
    <w:p w14:paraId="3416D28C" w14:textId="6D1A8251" w:rsidR="00052DD5" w:rsidRDefault="00ED32BF" w:rsidP="00052DD5">
      <w:pPr>
        <w:ind w:firstLine="720"/>
        <w:jc w:val="both"/>
        <w:rPr>
          <w:rFonts w:ascii="Times New Roman" w:hAnsi="Times New Roman" w:cs="Times New Roman"/>
          <w:sz w:val="24"/>
          <w:szCs w:val="24"/>
          <w:lang w:val="vi-VN"/>
        </w:rPr>
      </w:pPr>
      <w:r w:rsidRPr="007B52C4">
        <w:rPr>
          <w:rFonts w:ascii="Times New Roman" w:hAnsi="Times New Roman" w:cs="Times New Roman"/>
          <w:sz w:val="24"/>
          <w:szCs w:val="24"/>
          <w:lang w:val="fr-FR"/>
        </w:rPr>
        <w:t xml:space="preserve">Khi </w:t>
      </w:r>
      <w:proofErr w:type="spellStart"/>
      <w:r w:rsidRPr="007B52C4">
        <w:rPr>
          <w:rFonts w:ascii="Times New Roman" w:hAnsi="Times New Roman" w:cs="Times New Roman"/>
          <w:sz w:val="24"/>
          <w:szCs w:val="24"/>
          <w:lang w:val="fr-FR"/>
        </w:rPr>
        <w:t>được</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huấn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luyện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trên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tập</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dữ</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liệu</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lớn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như</w:t>
      </w:r>
      <w:proofErr w:type="spellEnd"/>
      <w:r w:rsidRPr="007B52C4">
        <w:rPr>
          <w:rFonts w:ascii="Times New Roman" w:hAnsi="Times New Roman" w:cs="Times New Roman"/>
          <w:sz w:val="24"/>
          <w:szCs w:val="24"/>
          <w:lang w:val="fr-FR"/>
        </w:rPr>
        <w:t xml:space="preserve"> JFT-300M), </w:t>
      </w:r>
      <w:proofErr w:type="spellStart"/>
      <w:r w:rsidRPr="007B52C4">
        <w:rPr>
          <w:rFonts w:ascii="Times New Roman" w:hAnsi="Times New Roman" w:cs="Times New Roman"/>
          <w:sz w:val="24"/>
          <w:szCs w:val="24"/>
          <w:lang w:val="fr-FR"/>
        </w:rPr>
        <w:t>ViT</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đạt</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hiệu</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suất</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vượt</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trội</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so</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với</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các</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mô</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hình</w:t>
      </w:r>
      <w:proofErr w:type="spellEnd"/>
      <w:r w:rsidRPr="007B52C4">
        <w:rPr>
          <w:rFonts w:ascii="Times New Roman" w:hAnsi="Times New Roman" w:cs="Times New Roman"/>
          <w:sz w:val="24"/>
          <w:szCs w:val="24"/>
          <w:lang w:val="fr-FR"/>
        </w:rPr>
        <w:t xml:space="preserve"> CNN </w:t>
      </w:r>
      <w:proofErr w:type="spellStart"/>
      <w:r w:rsidRPr="007B52C4">
        <w:rPr>
          <w:rFonts w:ascii="Times New Roman" w:hAnsi="Times New Roman" w:cs="Times New Roman"/>
          <w:sz w:val="24"/>
          <w:szCs w:val="24"/>
          <w:lang w:val="fr-FR"/>
        </w:rPr>
        <w:t>tiên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tiến</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như</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ResNet</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hoặc</w:t>
      </w:r>
      <w:proofErr w:type="spellEnd"/>
      <w:r w:rsidRPr="007B52C4">
        <w:rPr>
          <w:rFonts w:ascii="Times New Roman" w:hAnsi="Times New Roman" w:cs="Times New Roman"/>
          <w:sz w:val="24"/>
          <w:szCs w:val="24"/>
          <w:lang w:val="fr-FR"/>
        </w:rPr>
        <w:t xml:space="preserve"> </w:t>
      </w:r>
      <w:proofErr w:type="spellStart"/>
      <w:r w:rsidRPr="007B52C4">
        <w:rPr>
          <w:rFonts w:ascii="Times New Roman" w:hAnsi="Times New Roman" w:cs="Times New Roman"/>
          <w:sz w:val="24"/>
          <w:szCs w:val="24"/>
          <w:lang w:val="fr-FR"/>
        </w:rPr>
        <w:t>EfficientNet</w:t>
      </w:r>
      <w:proofErr w:type="spellEnd"/>
      <w:r w:rsidR="00052DD5" w:rsidRPr="007B52C4">
        <w:rPr>
          <w:rFonts w:ascii="Times New Roman" w:hAnsi="Times New Roman" w:cs="Times New Roman"/>
          <w:sz w:val="24"/>
          <w:szCs w:val="24"/>
          <w:lang w:val="fr-FR"/>
        </w:rPr>
        <w:t>.</w:t>
      </w:r>
    </w:p>
    <w:p w14:paraId="682E9C10" w14:textId="0674AB5A" w:rsidR="00ED32BF" w:rsidRPr="00ED32BF" w:rsidRDefault="00ED32BF" w:rsidP="00052DD5">
      <w:pPr>
        <w:ind w:firstLine="720"/>
        <w:jc w:val="both"/>
        <w:rPr>
          <w:rFonts w:ascii="Times New Roman" w:hAnsi="Times New Roman" w:cs="Times New Roman"/>
          <w:sz w:val="24"/>
          <w:szCs w:val="24"/>
          <w:lang w:val="vi-VN"/>
        </w:rPr>
      </w:pPr>
      <w:r w:rsidRPr="00ED32BF">
        <w:rPr>
          <w:rFonts w:ascii="Times New Roman" w:hAnsi="Times New Roman" w:cs="Times New Roman"/>
          <w:sz w:val="24"/>
          <w:szCs w:val="24"/>
          <w:lang w:val="vi-VN"/>
        </w:rPr>
        <w:t>Cơ chế tự chú ý (</w:t>
      </w:r>
      <w:proofErr w:type="spellStart"/>
      <w:r w:rsidRPr="00ED32BF">
        <w:rPr>
          <w:rFonts w:ascii="Times New Roman" w:hAnsi="Times New Roman" w:cs="Times New Roman"/>
          <w:sz w:val="24"/>
          <w:szCs w:val="24"/>
          <w:lang w:val="vi-VN"/>
        </w:rPr>
        <w:t>self-attention</w:t>
      </w:r>
      <w:proofErr w:type="spellEnd"/>
      <w:r w:rsidRPr="00ED32BF">
        <w:rPr>
          <w:rFonts w:ascii="Times New Roman" w:hAnsi="Times New Roman" w:cs="Times New Roman"/>
          <w:sz w:val="24"/>
          <w:szCs w:val="24"/>
          <w:lang w:val="vi-VN"/>
        </w:rPr>
        <w:t xml:space="preserve">) của </w:t>
      </w:r>
      <w:proofErr w:type="spellStart"/>
      <w:r w:rsidRPr="00ED32BF">
        <w:rPr>
          <w:rFonts w:ascii="Times New Roman" w:hAnsi="Times New Roman" w:cs="Times New Roman"/>
          <w:sz w:val="24"/>
          <w:szCs w:val="24"/>
          <w:lang w:val="vi-VN"/>
        </w:rPr>
        <w:t>ViT</w:t>
      </w:r>
      <w:proofErr w:type="spellEnd"/>
      <w:r w:rsidRPr="00ED32BF">
        <w:rPr>
          <w:rFonts w:ascii="Times New Roman" w:hAnsi="Times New Roman" w:cs="Times New Roman"/>
          <w:sz w:val="24"/>
          <w:szCs w:val="24"/>
          <w:lang w:val="vi-VN"/>
        </w:rPr>
        <w:t xml:space="preserve"> cho phép học tốt hơn các mối quan hệ dài hạn trong dữ liệu.</w:t>
      </w:r>
    </w:p>
    <w:p w14:paraId="7C6E6728" w14:textId="1BAC17B9" w:rsidR="00052DD5" w:rsidRPr="00052DD5" w:rsidRDefault="00052DD5" w:rsidP="00052DD5">
      <w:pPr>
        <w:pStyle w:val="ListParagraph"/>
        <w:numPr>
          <w:ilvl w:val="0"/>
          <w:numId w:val="22"/>
        </w:numPr>
        <w:jc w:val="both"/>
        <w:rPr>
          <w:rFonts w:ascii="Times New Roman" w:hAnsi="Times New Roman" w:cs="Times New Roman"/>
          <w:sz w:val="24"/>
          <w:szCs w:val="24"/>
          <w:lang w:val="vi-VN"/>
        </w:rPr>
      </w:pPr>
      <w:r w:rsidRPr="00052DD5">
        <w:rPr>
          <w:rFonts w:ascii="Times New Roman" w:hAnsi="Times New Roman" w:cs="Times New Roman"/>
          <w:b/>
          <w:bCs/>
          <w:sz w:val="24"/>
          <w:szCs w:val="24"/>
          <w:lang w:val="vi-VN"/>
        </w:rPr>
        <w:t>Khả năng tổng quát tốt:</w:t>
      </w:r>
    </w:p>
    <w:p w14:paraId="607DB627" w14:textId="4A0C98E9" w:rsidR="00BF6BC0" w:rsidRPr="00BF6BC0" w:rsidRDefault="00BF6BC0" w:rsidP="00BF6BC0">
      <w:pPr>
        <w:ind w:firstLine="720"/>
        <w:jc w:val="both"/>
        <w:rPr>
          <w:rFonts w:ascii="Times New Roman" w:hAnsi="Times New Roman" w:cs="Times New Roman"/>
          <w:sz w:val="24"/>
          <w:szCs w:val="24"/>
          <w:lang w:val="vi-VN"/>
        </w:rPr>
      </w:pPr>
      <w:r w:rsidRPr="00BF6BC0">
        <w:rPr>
          <w:rFonts w:ascii="Times New Roman" w:hAnsi="Times New Roman" w:cs="Times New Roman"/>
          <w:sz w:val="24"/>
          <w:szCs w:val="24"/>
          <w:lang w:val="vi-VN"/>
        </w:rPr>
        <w:t xml:space="preserve">Không giống CNN, </w:t>
      </w:r>
      <w:proofErr w:type="spellStart"/>
      <w:r w:rsidRPr="00BF6BC0">
        <w:rPr>
          <w:rFonts w:ascii="Times New Roman" w:hAnsi="Times New Roman" w:cs="Times New Roman"/>
          <w:sz w:val="24"/>
          <w:szCs w:val="24"/>
          <w:lang w:val="vi-VN"/>
        </w:rPr>
        <w:t>ViT</w:t>
      </w:r>
      <w:proofErr w:type="spellEnd"/>
      <w:r w:rsidRPr="00BF6BC0">
        <w:rPr>
          <w:rFonts w:ascii="Times New Roman" w:hAnsi="Times New Roman" w:cs="Times New Roman"/>
          <w:sz w:val="24"/>
          <w:szCs w:val="24"/>
          <w:lang w:val="vi-VN"/>
        </w:rPr>
        <w:t xml:space="preserve"> không phụ thuộc vào giả định về "tính cục bộ" (</w:t>
      </w:r>
      <w:proofErr w:type="spellStart"/>
      <w:r w:rsidRPr="00BF6BC0">
        <w:rPr>
          <w:rFonts w:ascii="Times New Roman" w:hAnsi="Times New Roman" w:cs="Times New Roman"/>
          <w:sz w:val="24"/>
          <w:szCs w:val="24"/>
          <w:lang w:val="vi-VN"/>
        </w:rPr>
        <w:t>locality</w:t>
      </w:r>
      <w:proofErr w:type="spellEnd"/>
      <w:r w:rsidRPr="00BF6BC0">
        <w:rPr>
          <w:rFonts w:ascii="Times New Roman" w:hAnsi="Times New Roman" w:cs="Times New Roman"/>
          <w:sz w:val="24"/>
          <w:szCs w:val="24"/>
          <w:lang w:val="vi-VN"/>
        </w:rPr>
        <w:t xml:space="preserve">). Điều này làm cho </w:t>
      </w:r>
      <w:proofErr w:type="spellStart"/>
      <w:r w:rsidRPr="00BF6BC0">
        <w:rPr>
          <w:rFonts w:ascii="Times New Roman" w:hAnsi="Times New Roman" w:cs="Times New Roman"/>
          <w:sz w:val="24"/>
          <w:szCs w:val="24"/>
          <w:lang w:val="vi-VN"/>
        </w:rPr>
        <w:t>ViT</w:t>
      </w:r>
      <w:proofErr w:type="spellEnd"/>
      <w:r w:rsidRPr="00BF6BC0">
        <w:rPr>
          <w:rFonts w:ascii="Times New Roman" w:hAnsi="Times New Roman" w:cs="Times New Roman"/>
          <w:sz w:val="24"/>
          <w:szCs w:val="24"/>
          <w:lang w:val="vi-VN"/>
        </w:rPr>
        <w:t xml:space="preserve"> dễ dàng tổng quát hóa với dữ liệu khác biệt.</w:t>
      </w:r>
    </w:p>
    <w:p w14:paraId="78ABFCC9" w14:textId="40C3C395" w:rsidR="00BF6BC0" w:rsidRDefault="00BF6BC0" w:rsidP="00BF6BC0">
      <w:pPr>
        <w:ind w:firstLine="720"/>
        <w:jc w:val="both"/>
        <w:rPr>
          <w:rFonts w:ascii="Times New Roman" w:hAnsi="Times New Roman" w:cs="Times New Roman"/>
          <w:sz w:val="24"/>
          <w:szCs w:val="24"/>
          <w:lang w:val="vi-VN"/>
        </w:rPr>
      </w:pPr>
      <w:proofErr w:type="spellStart"/>
      <w:r w:rsidRPr="00BF6BC0">
        <w:rPr>
          <w:rFonts w:ascii="Times New Roman" w:hAnsi="Times New Roman" w:cs="Times New Roman"/>
          <w:sz w:val="24"/>
          <w:szCs w:val="24"/>
          <w:lang w:val="vi-VN"/>
        </w:rPr>
        <w:t>ViT</w:t>
      </w:r>
      <w:proofErr w:type="spellEnd"/>
      <w:r w:rsidRPr="00BF6BC0">
        <w:rPr>
          <w:rFonts w:ascii="Times New Roman" w:hAnsi="Times New Roman" w:cs="Times New Roman"/>
          <w:sz w:val="24"/>
          <w:szCs w:val="24"/>
          <w:lang w:val="vi-VN"/>
        </w:rPr>
        <w:t xml:space="preserve"> có thể học được các mối quan hệ phức tạp giữa các phần của hình ảnh, ngay cả khi chúng không liên quan gần nhau trong không gian.</w:t>
      </w:r>
    </w:p>
    <w:p w14:paraId="4F5DAFFA" w14:textId="180269EA" w:rsidR="00052DD5" w:rsidRPr="00BF6BC0" w:rsidRDefault="00052DD5" w:rsidP="00BF6BC0">
      <w:pPr>
        <w:pStyle w:val="ListParagraph"/>
        <w:numPr>
          <w:ilvl w:val="0"/>
          <w:numId w:val="22"/>
        </w:numPr>
        <w:jc w:val="both"/>
        <w:rPr>
          <w:rFonts w:ascii="Times New Roman" w:hAnsi="Times New Roman" w:cs="Times New Roman"/>
          <w:sz w:val="24"/>
          <w:szCs w:val="24"/>
        </w:rPr>
      </w:pPr>
      <w:proofErr w:type="spellStart"/>
      <w:r w:rsidRPr="00BF6BC0">
        <w:rPr>
          <w:rFonts w:ascii="Times New Roman" w:hAnsi="Times New Roman" w:cs="Times New Roman"/>
          <w:b/>
          <w:bCs/>
          <w:sz w:val="24"/>
          <w:szCs w:val="24"/>
        </w:rPr>
        <w:t>Cơ</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chế</w:t>
      </w:r>
      <w:proofErr w:type="spellEnd"/>
      <w:r w:rsidRPr="00BF6BC0">
        <w:rPr>
          <w:rFonts w:ascii="Times New Roman" w:hAnsi="Times New Roman" w:cs="Times New Roman"/>
          <w:b/>
          <w:bCs/>
          <w:sz w:val="24"/>
          <w:szCs w:val="24"/>
        </w:rPr>
        <w:t xml:space="preserve"> attention </w:t>
      </w:r>
      <w:proofErr w:type="spellStart"/>
      <w:r w:rsidRPr="00BF6BC0">
        <w:rPr>
          <w:rFonts w:ascii="Times New Roman" w:hAnsi="Times New Roman" w:cs="Times New Roman"/>
          <w:b/>
          <w:bCs/>
          <w:sz w:val="24"/>
          <w:szCs w:val="24"/>
        </w:rPr>
        <w:t>mạnh</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mẽ</w:t>
      </w:r>
      <w:proofErr w:type="spellEnd"/>
      <w:r w:rsidRPr="00BF6BC0">
        <w:rPr>
          <w:rFonts w:ascii="Times New Roman" w:hAnsi="Times New Roman" w:cs="Times New Roman"/>
          <w:b/>
          <w:bCs/>
          <w:sz w:val="24"/>
          <w:szCs w:val="24"/>
        </w:rPr>
        <w:t>:</w:t>
      </w:r>
    </w:p>
    <w:p w14:paraId="330F2741" w14:textId="2799D3A5" w:rsidR="00BF6BC0" w:rsidRPr="00BF6BC0" w:rsidRDefault="00BF6BC0" w:rsidP="00BF6BC0">
      <w:pPr>
        <w:spacing w:after="0" w:line="240" w:lineRule="auto"/>
        <w:ind w:firstLine="720"/>
        <w:rPr>
          <w:rFonts w:ascii="Times New Roman" w:eastAsia="Times New Roman" w:hAnsi="Times New Roman" w:cs="Times New Roman"/>
          <w:kern w:val="0"/>
          <w:sz w:val="24"/>
          <w:szCs w:val="24"/>
          <w14:ligatures w14:val="none"/>
        </w:rPr>
      </w:pPr>
      <w:r w:rsidRPr="00BF6BC0">
        <w:rPr>
          <w:rFonts w:ascii="Times New Roman" w:eastAsia="Times New Roman" w:hAnsi="Times New Roman" w:cs="Times New Roman"/>
          <w:kern w:val="0"/>
          <w:sz w:val="24"/>
          <w:szCs w:val="24"/>
          <w14:ligatures w14:val="none"/>
        </w:rPr>
        <w:t xml:space="preserve">MHSA </w:t>
      </w:r>
      <w:proofErr w:type="spellStart"/>
      <w:r w:rsidRPr="00BF6BC0">
        <w:rPr>
          <w:rFonts w:ascii="Times New Roman" w:eastAsia="Times New Roman" w:hAnsi="Times New Roman" w:cs="Times New Roman"/>
          <w:kern w:val="0"/>
          <w:sz w:val="24"/>
          <w:szCs w:val="24"/>
          <w14:ligatures w14:val="none"/>
        </w:rPr>
        <w:t>giúp</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ViT</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tập</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trung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vào</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các</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vùng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quan</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trọng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trong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ảnh</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bất</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kể</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khoảng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cách</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giữa</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các</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vùng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này</w:t>
      </w:r>
      <w:proofErr w:type="spellEnd"/>
      <w:r w:rsidRPr="00BF6BC0">
        <w:rPr>
          <w:rFonts w:ascii="Times New Roman" w:eastAsia="Times New Roman" w:hAnsi="Times New Roman" w:cs="Times New Roman"/>
          <w:kern w:val="0"/>
          <w:sz w:val="24"/>
          <w:szCs w:val="24"/>
          <w14:ligatures w14:val="none"/>
        </w:rPr>
        <w:t>.</w:t>
      </w:r>
    </w:p>
    <w:p w14:paraId="4815E6A1" w14:textId="32E55FD1" w:rsidR="00052DD5" w:rsidRPr="00BF6BC0" w:rsidRDefault="00BF6BC0" w:rsidP="00BF6BC0">
      <w:pPr>
        <w:ind w:firstLine="720"/>
        <w:jc w:val="both"/>
        <w:rPr>
          <w:rFonts w:ascii="Times New Roman" w:hAnsi="Times New Roman" w:cs="Times New Roman"/>
          <w:sz w:val="24"/>
          <w:szCs w:val="24"/>
          <w:lang w:val="vi-VN"/>
        </w:rPr>
      </w:pPr>
      <w:proofErr w:type="spellStart"/>
      <w:r w:rsidRPr="00BF6BC0">
        <w:rPr>
          <w:rFonts w:ascii="Times New Roman" w:eastAsia="Times New Roman" w:hAnsi="Times New Roman" w:cs="Times New Roman"/>
          <w:kern w:val="0"/>
          <w:sz w:val="24"/>
          <w:szCs w:val="24"/>
          <w14:ligatures w14:val="none"/>
        </w:rPr>
        <w:t>Điều</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này</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đặc</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biệt</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hữu</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ích</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trong</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các</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bài</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toán</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yêu</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cầu</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hiểu</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các</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mối</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liên</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hệ</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dài</w:t>
      </w:r>
      <w:proofErr w:type="spellEnd"/>
      <w:r w:rsidRPr="00BF6BC0">
        <w:rPr>
          <w:rFonts w:ascii="Times New Roman" w:eastAsia="Times New Roman" w:hAnsi="Times New Roman" w:cs="Times New Roman"/>
          <w:kern w:val="0"/>
          <w:sz w:val="24"/>
          <w:szCs w:val="24"/>
          <w14:ligatures w14:val="none"/>
        </w:rPr>
        <w:t xml:space="preserve"> </w:t>
      </w:r>
      <w:proofErr w:type="spellStart"/>
      <w:r w:rsidRPr="00BF6BC0">
        <w:rPr>
          <w:rFonts w:ascii="Times New Roman" w:eastAsia="Times New Roman" w:hAnsi="Times New Roman" w:cs="Times New Roman"/>
          <w:kern w:val="0"/>
          <w:sz w:val="24"/>
          <w:szCs w:val="24"/>
          <w14:ligatures w14:val="none"/>
        </w:rPr>
        <w:t>hạn</w:t>
      </w:r>
      <w:proofErr w:type="spellEnd"/>
      <w:r w:rsidRPr="00BF6BC0">
        <w:rPr>
          <w:rFonts w:ascii="Times New Roman" w:eastAsia="Times New Roman" w:hAnsi="Times New Roman" w:cs="Times New Roman"/>
          <w:kern w:val="0"/>
          <w:sz w:val="24"/>
          <w:szCs w:val="24"/>
          <w14:ligatures w14:val="none"/>
        </w:rPr>
        <w:t xml:space="preserve"> (long-range dependencies).</w:t>
      </w:r>
    </w:p>
    <w:p w14:paraId="2BFF436D" w14:textId="77777777" w:rsidR="00BF6BC0" w:rsidRPr="00740A7C" w:rsidRDefault="00052DD5" w:rsidP="00BF6BC0">
      <w:pPr>
        <w:pStyle w:val="ListParagraph"/>
        <w:numPr>
          <w:ilvl w:val="0"/>
          <w:numId w:val="3"/>
        </w:numPr>
        <w:jc w:val="both"/>
        <w:rPr>
          <w:rFonts w:ascii="Times New Roman" w:hAnsi="Times New Roman" w:cs="Times New Roman"/>
          <w:sz w:val="28"/>
          <w:szCs w:val="28"/>
          <w:lang w:val="fr-FR"/>
        </w:rPr>
      </w:pPr>
      <w:r w:rsidRPr="00740A7C">
        <w:rPr>
          <w:rFonts w:ascii="Times New Roman" w:hAnsi="Times New Roman" w:cs="Times New Roman"/>
          <w:sz w:val="28"/>
          <w:szCs w:val="28"/>
          <w:lang w:val="vi-VN"/>
        </w:rPr>
        <w:t xml:space="preserve">Hạn chế của </w:t>
      </w:r>
      <w:proofErr w:type="spellStart"/>
      <w:r w:rsidRPr="00740A7C">
        <w:rPr>
          <w:rFonts w:ascii="Times New Roman" w:hAnsi="Times New Roman" w:cs="Times New Roman"/>
          <w:sz w:val="28"/>
          <w:szCs w:val="28"/>
          <w:lang w:val="vi-VN"/>
        </w:rPr>
        <w:t>Vision</w:t>
      </w:r>
      <w:proofErr w:type="spellEnd"/>
      <w:r w:rsidRPr="00740A7C">
        <w:rPr>
          <w:rFonts w:ascii="Times New Roman" w:hAnsi="Times New Roman" w:cs="Times New Roman"/>
          <w:sz w:val="28"/>
          <w:szCs w:val="28"/>
          <w:lang w:val="vi-VN"/>
        </w:rPr>
        <w:t xml:space="preserve"> </w:t>
      </w:r>
      <w:proofErr w:type="spellStart"/>
      <w:r w:rsidRPr="00740A7C">
        <w:rPr>
          <w:rFonts w:ascii="Times New Roman" w:hAnsi="Times New Roman" w:cs="Times New Roman"/>
          <w:sz w:val="28"/>
          <w:szCs w:val="28"/>
          <w:lang w:val="vi-VN"/>
        </w:rPr>
        <w:t>Transformers</w:t>
      </w:r>
      <w:proofErr w:type="spellEnd"/>
    </w:p>
    <w:p w14:paraId="72F20AC3" w14:textId="5CCC7DB4" w:rsidR="00BF6BC0" w:rsidRPr="00BF6BC0" w:rsidRDefault="00BF6BC0" w:rsidP="00BF6BC0">
      <w:pPr>
        <w:pStyle w:val="ListParagraph"/>
        <w:numPr>
          <w:ilvl w:val="0"/>
          <w:numId w:val="27"/>
        </w:numPr>
        <w:jc w:val="both"/>
        <w:rPr>
          <w:rFonts w:ascii="Times New Roman" w:hAnsi="Times New Roman" w:cs="Times New Roman"/>
          <w:sz w:val="24"/>
          <w:szCs w:val="24"/>
          <w:lang w:val="fr-FR"/>
        </w:rPr>
      </w:pPr>
      <w:proofErr w:type="spellStart"/>
      <w:r w:rsidRPr="00BF6BC0">
        <w:rPr>
          <w:rFonts w:ascii="Times New Roman" w:hAnsi="Times New Roman" w:cs="Times New Roman"/>
          <w:b/>
          <w:bCs/>
          <w:sz w:val="24"/>
          <w:szCs w:val="24"/>
          <w:lang w:val="fr-FR"/>
        </w:rPr>
        <w:t>Yêu</w:t>
      </w:r>
      <w:proofErr w:type="spellEnd"/>
      <w:r w:rsidRPr="00BF6BC0">
        <w:rPr>
          <w:rFonts w:ascii="Times New Roman" w:hAnsi="Times New Roman" w:cs="Times New Roman"/>
          <w:b/>
          <w:bCs/>
          <w:sz w:val="24"/>
          <w:szCs w:val="24"/>
          <w:lang w:val="fr-FR"/>
        </w:rPr>
        <w:t xml:space="preserve"> </w:t>
      </w:r>
      <w:proofErr w:type="spellStart"/>
      <w:r w:rsidRPr="00BF6BC0">
        <w:rPr>
          <w:rFonts w:ascii="Times New Roman" w:hAnsi="Times New Roman" w:cs="Times New Roman"/>
          <w:b/>
          <w:bCs/>
          <w:sz w:val="24"/>
          <w:szCs w:val="24"/>
          <w:lang w:val="fr-FR"/>
        </w:rPr>
        <w:t>cầu</w:t>
      </w:r>
      <w:proofErr w:type="spellEnd"/>
      <w:r w:rsidRPr="00BF6BC0">
        <w:rPr>
          <w:rFonts w:ascii="Times New Roman" w:hAnsi="Times New Roman" w:cs="Times New Roman"/>
          <w:b/>
          <w:bCs/>
          <w:sz w:val="24"/>
          <w:szCs w:val="24"/>
          <w:lang w:val="fr-FR"/>
        </w:rPr>
        <w:t xml:space="preserve"> </w:t>
      </w:r>
      <w:proofErr w:type="spellStart"/>
      <w:r w:rsidRPr="00BF6BC0">
        <w:rPr>
          <w:rFonts w:ascii="Times New Roman" w:hAnsi="Times New Roman" w:cs="Times New Roman"/>
          <w:b/>
          <w:bCs/>
          <w:sz w:val="24"/>
          <w:szCs w:val="24"/>
          <w:lang w:val="fr-FR"/>
        </w:rPr>
        <w:t>dữ</w:t>
      </w:r>
      <w:proofErr w:type="spellEnd"/>
      <w:r w:rsidRPr="00BF6BC0">
        <w:rPr>
          <w:rFonts w:ascii="Times New Roman" w:hAnsi="Times New Roman" w:cs="Times New Roman"/>
          <w:b/>
          <w:bCs/>
          <w:sz w:val="24"/>
          <w:szCs w:val="24"/>
          <w:lang w:val="fr-FR"/>
        </w:rPr>
        <w:t xml:space="preserve"> </w:t>
      </w:r>
      <w:proofErr w:type="spellStart"/>
      <w:r w:rsidRPr="00BF6BC0">
        <w:rPr>
          <w:rFonts w:ascii="Times New Roman" w:hAnsi="Times New Roman" w:cs="Times New Roman"/>
          <w:b/>
          <w:bCs/>
          <w:sz w:val="24"/>
          <w:szCs w:val="24"/>
          <w:lang w:val="fr-FR"/>
        </w:rPr>
        <w:t>liệu</w:t>
      </w:r>
      <w:proofErr w:type="spellEnd"/>
      <w:r w:rsidRPr="00BF6BC0">
        <w:rPr>
          <w:rFonts w:ascii="Times New Roman" w:hAnsi="Times New Roman" w:cs="Times New Roman"/>
          <w:b/>
          <w:bCs/>
          <w:sz w:val="24"/>
          <w:szCs w:val="24"/>
          <w:lang w:val="fr-FR"/>
        </w:rPr>
        <w:t xml:space="preserve"> </w:t>
      </w:r>
      <w:proofErr w:type="spellStart"/>
      <w:r w:rsidRPr="00BF6BC0">
        <w:rPr>
          <w:rFonts w:ascii="Times New Roman" w:hAnsi="Times New Roman" w:cs="Times New Roman"/>
          <w:b/>
          <w:bCs/>
          <w:sz w:val="24"/>
          <w:szCs w:val="24"/>
          <w:lang w:val="fr-FR"/>
        </w:rPr>
        <w:t>lớn</w:t>
      </w:r>
      <w:proofErr w:type="spellEnd"/>
      <w:r w:rsidRPr="00BF6BC0">
        <w:rPr>
          <w:rFonts w:ascii="Times New Roman" w:hAnsi="Times New Roman" w:cs="Times New Roman"/>
          <w:b/>
          <w:bCs/>
          <w:sz w:val="24"/>
          <w:szCs w:val="24"/>
          <w:lang w:val="fr-FR"/>
        </w:rPr>
        <w:t>:</w:t>
      </w:r>
    </w:p>
    <w:p w14:paraId="4A93C95C" w14:textId="77777777" w:rsidR="00BF6BC0" w:rsidRPr="00BF6BC0" w:rsidRDefault="00BF6BC0" w:rsidP="00BF6BC0">
      <w:pPr>
        <w:ind w:firstLine="720"/>
        <w:jc w:val="both"/>
        <w:rPr>
          <w:rFonts w:ascii="Times New Roman" w:hAnsi="Times New Roman" w:cs="Times New Roman"/>
          <w:sz w:val="24"/>
          <w:szCs w:val="24"/>
          <w:lang w:val="fr-FR"/>
        </w:rPr>
      </w:pPr>
      <w:proofErr w:type="spellStart"/>
      <w:r w:rsidRPr="00BF6BC0">
        <w:rPr>
          <w:rFonts w:ascii="Times New Roman" w:hAnsi="Times New Roman" w:cs="Times New Roman"/>
          <w:sz w:val="24"/>
          <w:szCs w:val="24"/>
          <w:lang w:val="fr-FR"/>
        </w:rPr>
        <w:t>ViT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cần</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bộ</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dữ</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liệu</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huấn</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luyện</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khổng</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lồ</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để</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đạt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hiệu</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suất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tốt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trong</w:t>
      </w:r>
      <w:proofErr w:type="spellEnd"/>
      <w:r w:rsidRPr="00BF6BC0">
        <w:rPr>
          <w:rFonts w:ascii="Times New Roman" w:hAnsi="Times New Roman" w:cs="Times New Roman"/>
          <w:sz w:val="24"/>
          <w:szCs w:val="24"/>
          <w:lang w:val="fr-FR"/>
        </w:rPr>
        <w:t xml:space="preserve"> khi CNN </w:t>
      </w:r>
      <w:proofErr w:type="spellStart"/>
      <w:r w:rsidRPr="00BF6BC0">
        <w:rPr>
          <w:rFonts w:ascii="Times New Roman" w:hAnsi="Times New Roman" w:cs="Times New Roman"/>
          <w:sz w:val="24"/>
          <w:szCs w:val="24"/>
          <w:lang w:val="fr-FR"/>
        </w:rPr>
        <w:t>hoạt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động</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tốt</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ngay</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cả</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trên</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bộ</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dữ</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liệu</w:t>
      </w:r>
      <w:proofErr w:type="spellEnd"/>
      <w:r w:rsidRPr="00BF6BC0">
        <w:rPr>
          <w:rFonts w:ascii="Times New Roman" w:hAnsi="Times New Roman" w:cs="Times New Roman"/>
          <w:sz w:val="24"/>
          <w:szCs w:val="24"/>
          <w:lang w:val="fr-FR"/>
        </w:rPr>
        <w:t xml:space="preserve"> </w:t>
      </w:r>
      <w:proofErr w:type="spellStart"/>
      <w:r w:rsidRPr="00BF6BC0">
        <w:rPr>
          <w:rFonts w:ascii="Times New Roman" w:hAnsi="Times New Roman" w:cs="Times New Roman"/>
          <w:sz w:val="24"/>
          <w:szCs w:val="24"/>
          <w:lang w:val="fr-FR"/>
        </w:rPr>
        <w:t>nhỏ</w:t>
      </w:r>
      <w:proofErr w:type="spellEnd"/>
      <w:r w:rsidRPr="00BF6BC0">
        <w:rPr>
          <w:rFonts w:ascii="Times New Roman" w:hAnsi="Times New Roman" w:cs="Times New Roman"/>
          <w:sz w:val="24"/>
          <w:szCs w:val="24"/>
          <w:lang w:val="fr-FR"/>
        </w:rPr>
        <w:t>.</w:t>
      </w:r>
    </w:p>
    <w:p w14:paraId="22A0A544" w14:textId="185AB903" w:rsidR="00BF6BC0" w:rsidRPr="00BF6BC0" w:rsidRDefault="00BF6BC0" w:rsidP="00BF6BC0">
      <w:pPr>
        <w:pStyle w:val="ListParagraph"/>
        <w:numPr>
          <w:ilvl w:val="0"/>
          <w:numId w:val="27"/>
        </w:numPr>
        <w:jc w:val="both"/>
        <w:rPr>
          <w:rFonts w:ascii="Times New Roman" w:hAnsi="Times New Roman" w:cs="Times New Roman"/>
          <w:sz w:val="24"/>
          <w:szCs w:val="24"/>
        </w:rPr>
      </w:pPr>
      <w:proofErr w:type="spellStart"/>
      <w:r w:rsidRPr="00BF6BC0">
        <w:rPr>
          <w:rFonts w:ascii="Times New Roman" w:hAnsi="Times New Roman" w:cs="Times New Roman"/>
          <w:b/>
          <w:bCs/>
          <w:sz w:val="24"/>
          <w:szCs w:val="24"/>
        </w:rPr>
        <w:t>Tính</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toán</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phức</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tạp</w:t>
      </w:r>
      <w:proofErr w:type="spellEnd"/>
      <w:r w:rsidRPr="00BF6BC0">
        <w:rPr>
          <w:rFonts w:ascii="Times New Roman" w:hAnsi="Times New Roman" w:cs="Times New Roman"/>
          <w:b/>
          <w:bCs/>
          <w:sz w:val="24"/>
          <w:szCs w:val="24"/>
        </w:rPr>
        <w:t>:</w:t>
      </w:r>
    </w:p>
    <w:p w14:paraId="07F0E930" w14:textId="77777777" w:rsidR="00BF6BC0" w:rsidRPr="00BF6BC0" w:rsidRDefault="00BF6BC0" w:rsidP="00BF6BC0">
      <w:pPr>
        <w:ind w:firstLine="720"/>
        <w:jc w:val="both"/>
        <w:rPr>
          <w:rFonts w:ascii="Times New Roman" w:hAnsi="Times New Roman" w:cs="Times New Roman"/>
          <w:sz w:val="24"/>
          <w:szCs w:val="24"/>
        </w:rPr>
      </w:pPr>
      <w:r w:rsidRPr="00BF6BC0">
        <w:rPr>
          <w:rFonts w:ascii="Times New Roman" w:hAnsi="Times New Roman" w:cs="Times New Roman"/>
          <w:sz w:val="24"/>
          <w:szCs w:val="24"/>
        </w:rPr>
        <w:t xml:space="preserve">MHSA </w:t>
      </w:r>
      <w:proofErr w:type="spellStart"/>
      <w:r w:rsidRPr="00BF6BC0">
        <w:rPr>
          <w:rFonts w:ascii="Times New Roman" w:hAnsi="Times New Roman" w:cs="Times New Roman"/>
          <w:sz w:val="24"/>
          <w:szCs w:val="24"/>
        </w:rPr>
        <w:t>có</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độ</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phức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tạp</w:t>
      </w:r>
      <w:proofErr w:type="spellEnd"/>
      <w:r w:rsidRPr="00BF6BC0">
        <w:rPr>
          <w:rFonts w:ascii="Times New Roman" w:hAnsi="Times New Roman" w:cs="Times New Roman"/>
          <w:sz w:val="24"/>
          <w:szCs w:val="24"/>
        </w:rPr>
        <w:t xml:space="preserve"> O(N2)O(N^2)O(N2), </w:t>
      </w:r>
      <w:proofErr w:type="spellStart"/>
      <w:r w:rsidRPr="00BF6BC0">
        <w:rPr>
          <w:rFonts w:ascii="Times New Roman" w:hAnsi="Times New Roman" w:cs="Times New Roman"/>
          <w:sz w:val="24"/>
          <w:szCs w:val="24"/>
        </w:rPr>
        <w:t>đòi</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hỏi</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tài</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nguyên</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tính</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toán</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lớn</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khi</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số</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lượng</w:t>
      </w:r>
      <w:proofErr w:type="spellEnd"/>
      <w:r w:rsidRPr="00BF6BC0">
        <w:rPr>
          <w:rFonts w:ascii="Times New Roman" w:hAnsi="Times New Roman" w:cs="Times New Roman"/>
          <w:sz w:val="24"/>
          <w:szCs w:val="24"/>
        </w:rPr>
        <w:t xml:space="preserve"> patch NNN </w:t>
      </w:r>
      <w:proofErr w:type="spellStart"/>
      <w:r w:rsidRPr="00BF6BC0">
        <w:rPr>
          <w:rFonts w:ascii="Times New Roman" w:hAnsi="Times New Roman" w:cs="Times New Roman"/>
          <w:sz w:val="24"/>
          <w:szCs w:val="24"/>
        </w:rPr>
        <w:t>tăng</w:t>
      </w:r>
      <w:proofErr w:type="spellEnd"/>
      <w:r w:rsidRPr="00BF6BC0">
        <w:rPr>
          <w:rFonts w:ascii="Times New Roman" w:hAnsi="Times New Roman" w:cs="Times New Roman"/>
          <w:sz w:val="24"/>
          <w:szCs w:val="24"/>
        </w:rPr>
        <w:t>.</w:t>
      </w:r>
    </w:p>
    <w:p w14:paraId="402E94DA" w14:textId="65A6FB74" w:rsidR="00BF6BC0" w:rsidRPr="00BF6BC0" w:rsidRDefault="00BF6BC0" w:rsidP="00BF6BC0">
      <w:pPr>
        <w:pStyle w:val="ListParagraph"/>
        <w:numPr>
          <w:ilvl w:val="0"/>
          <w:numId w:val="27"/>
        </w:numPr>
        <w:jc w:val="both"/>
        <w:rPr>
          <w:rFonts w:ascii="Times New Roman" w:hAnsi="Times New Roman" w:cs="Times New Roman"/>
          <w:sz w:val="24"/>
          <w:szCs w:val="24"/>
        </w:rPr>
      </w:pPr>
      <w:proofErr w:type="spellStart"/>
      <w:r w:rsidRPr="00BF6BC0">
        <w:rPr>
          <w:rFonts w:ascii="Times New Roman" w:hAnsi="Times New Roman" w:cs="Times New Roman"/>
          <w:b/>
          <w:bCs/>
          <w:sz w:val="24"/>
          <w:szCs w:val="24"/>
        </w:rPr>
        <w:t>Khả</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năng</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xử</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lý</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thông</w:t>
      </w:r>
      <w:proofErr w:type="spellEnd"/>
      <w:r w:rsidRPr="00BF6BC0">
        <w:rPr>
          <w:rFonts w:ascii="Times New Roman" w:hAnsi="Times New Roman" w:cs="Times New Roman"/>
          <w:b/>
          <w:bCs/>
          <w:sz w:val="24"/>
          <w:szCs w:val="24"/>
        </w:rPr>
        <w:t xml:space="preserve"> tin </w:t>
      </w:r>
      <w:proofErr w:type="spellStart"/>
      <w:r w:rsidRPr="00BF6BC0">
        <w:rPr>
          <w:rFonts w:ascii="Times New Roman" w:hAnsi="Times New Roman" w:cs="Times New Roman"/>
          <w:b/>
          <w:bCs/>
          <w:sz w:val="24"/>
          <w:szCs w:val="24"/>
        </w:rPr>
        <w:t>cục</w:t>
      </w:r>
      <w:proofErr w:type="spellEnd"/>
      <w:r w:rsidRPr="00BF6BC0">
        <w:rPr>
          <w:rFonts w:ascii="Times New Roman" w:hAnsi="Times New Roman" w:cs="Times New Roman"/>
          <w:b/>
          <w:bCs/>
          <w:sz w:val="24"/>
          <w:szCs w:val="24"/>
        </w:rPr>
        <w:t xml:space="preserve"> </w:t>
      </w:r>
      <w:proofErr w:type="spellStart"/>
      <w:r w:rsidRPr="00BF6BC0">
        <w:rPr>
          <w:rFonts w:ascii="Times New Roman" w:hAnsi="Times New Roman" w:cs="Times New Roman"/>
          <w:b/>
          <w:bCs/>
          <w:sz w:val="24"/>
          <w:szCs w:val="24"/>
        </w:rPr>
        <w:t>bộ</w:t>
      </w:r>
      <w:proofErr w:type="spellEnd"/>
      <w:r w:rsidRPr="00BF6BC0">
        <w:rPr>
          <w:rFonts w:ascii="Times New Roman" w:hAnsi="Times New Roman" w:cs="Times New Roman"/>
          <w:b/>
          <w:bCs/>
          <w:sz w:val="24"/>
          <w:szCs w:val="24"/>
        </w:rPr>
        <w:t>:</w:t>
      </w:r>
    </w:p>
    <w:p w14:paraId="561154CC" w14:textId="77777777" w:rsidR="00BF6BC0" w:rsidRDefault="00BF6BC0" w:rsidP="00BF6BC0">
      <w:pPr>
        <w:ind w:firstLine="720"/>
        <w:jc w:val="both"/>
        <w:rPr>
          <w:rFonts w:ascii="Times New Roman" w:hAnsi="Times New Roman" w:cs="Times New Roman"/>
          <w:sz w:val="24"/>
          <w:szCs w:val="24"/>
          <w:lang w:val="vi-VN"/>
        </w:rPr>
      </w:pPr>
      <w:proofErr w:type="spellStart"/>
      <w:r w:rsidRPr="00BF6BC0">
        <w:rPr>
          <w:rFonts w:ascii="Times New Roman" w:hAnsi="Times New Roman" w:cs="Times New Roman"/>
          <w:sz w:val="24"/>
          <w:szCs w:val="24"/>
        </w:rPr>
        <w:t>ViT</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kém</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hiệu</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quả</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hơn</w:t>
      </w:r>
      <w:proofErr w:type="spellEnd"/>
      <w:r w:rsidRPr="00BF6BC0">
        <w:rPr>
          <w:rFonts w:ascii="Times New Roman" w:hAnsi="Times New Roman" w:cs="Times New Roman"/>
          <w:sz w:val="24"/>
          <w:szCs w:val="24"/>
        </w:rPr>
        <w:t xml:space="preserve"> CNN </w:t>
      </w:r>
      <w:proofErr w:type="spellStart"/>
      <w:r w:rsidRPr="00BF6BC0">
        <w:rPr>
          <w:rFonts w:ascii="Times New Roman" w:hAnsi="Times New Roman" w:cs="Times New Roman"/>
          <w:sz w:val="24"/>
          <w:szCs w:val="24"/>
        </w:rPr>
        <w:t>trong</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việc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học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các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đặc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trưng</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cục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bộ</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như</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cạnh</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góc</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trong</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hình</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ảnh</w:t>
      </w:r>
      <w:proofErr w:type="spellEnd"/>
      <w:r w:rsidRPr="00BF6BC0">
        <w:rPr>
          <w:rFonts w:ascii="Times New Roman" w:hAnsi="Times New Roman" w:cs="Times New Roman"/>
          <w:sz w:val="24"/>
          <w:szCs w:val="24"/>
        </w:rPr>
        <w:t xml:space="preserve"> </w:t>
      </w:r>
      <w:proofErr w:type="spellStart"/>
      <w:r w:rsidRPr="00BF6BC0">
        <w:rPr>
          <w:rFonts w:ascii="Times New Roman" w:hAnsi="Times New Roman" w:cs="Times New Roman"/>
          <w:sz w:val="24"/>
          <w:szCs w:val="24"/>
        </w:rPr>
        <w:t>nhỏ</w:t>
      </w:r>
      <w:proofErr w:type="spellEnd"/>
      <w:r w:rsidRPr="00BF6BC0">
        <w:rPr>
          <w:rFonts w:ascii="Times New Roman" w:hAnsi="Times New Roman" w:cs="Times New Roman"/>
          <w:sz w:val="24"/>
          <w:szCs w:val="24"/>
        </w:rPr>
        <w:t>.</w:t>
      </w:r>
    </w:p>
    <w:p w14:paraId="57591A6B" w14:textId="642E8894" w:rsidR="00740A7C" w:rsidRPr="00740A7C" w:rsidRDefault="00740A7C" w:rsidP="00740A7C">
      <w:pPr>
        <w:pStyle w:val="ListParagraph"/>
        <w:numPr>
          <w:ilvl w:val="0"/>
          <w:numId w:val="3"/>
        </w:numPr>
        <w:jc w:val="both"/>
        <w:rPr>
          <w:rFonts w:ascii="Times New Roman" w:hAnsi="Times New Roman" w:cs="Times New Roman"/>
          <w:sz w:val="28"/>
          <w:szCs w:val="28"/>
          <w:lang w:val="vi-VN"/>
        </w:rPr>
      </w:pPr>
      <w:r w:rsidRPr="00740A7C">
        <w:rPr>
          <w:rFonts w:ascii="Times New Roman" w:hAnsi="Times New Roman" w:cs="Times New Roman"/>
          <w:sz w:val="28"/>
          <w:szCs w:val="28"/>
          <w:lang w:val="vi-VN"/>
        </w:rPr>
        <w:t xml:space="preserve">Ứng dụng của </w:t>
      </w:r>
      <w:proofErr w:type="spellStart"/>
      <w:r w:rsidRPr="00740A7C">
        <w:rPr>
          <w:rFonts w:ascii="Times New Roman" w:hAnsi="Times New Roman" w:cs="Times New Roman"/>
          <w:sz w:val="28"/>
          <w:szCs w:val="28"/>
          <w:lang w:val="vi-VN"/>
        </w:rPr>
        <w:t>Vision</w:t>
      </w:r>
      <w:proofErr w:type="spellEnd"/>
      <w:r w:rsidRPr="00740A7C">
        <w:rPr>
          <w:rFonts w:ascii="Times New Roman" w:hAnsi="Times New Roman" w:cs="Times New Roman"/>
          <w:sz w:val="28"/>
          <w:szCs w:val="28"/>
          <w:lang w:val="vi-VN"/>
        </w:rPr>
        <w:t xml:space="preserve"> </w:t>
      </w:r>
      <w:proofErr w:type="spellStart"/>
      <w:r w:rsidRPr="00740A7C">
        <w:rPr>
          <w:rFonts w:ascii="Times New Roman" w:hAnsi="Times New Roman" w:cs="Times New Roman"/>
          <w:sz w:val="28"/>
          <w:szCs w:val="28"/>
          <w:lang w:val="vi-VN"/>
        </w:rPr>
        <w:t>Transformers</w:t>
      </w:r>
      <w:proofErr w:type="spellEnd"/>
    </w:p>
    <w:p w14:paraId="27FA5AE6" w14:textId="67AC409F" w:rsidR="00740A7C" w:rsidRDefault="00740A7C" w:rsidP="00740A7C">
      <w:pPr>
        <w:pStyle w:val="ListParagraph"/>
        <w:numPr>
          <w:ilvl w:val="0"/>
          <w:numId w:val="29"/>
        </w:numPr>
        <w:jc w:val="both"/>
        <w:rPr>
          <w:rFonts w:ascii="Times New Roman" w:hAnsi="Times New Roman" w:cs="Times New Roman"/>
          <w:sz w:val="24"/>
          <w:szCs w:val="24"/>
          <w:lang w:val="vi-VN"/>
        </w:rPr>
      </w:pPr>
      <w:r>
        <w:rPr>
          <w:rFonts w:ascii="Times New Roman" w:hAnsi="Times New Roman" w:cs="Times New Roman"/>
          <w:sz w:val="24"/>
          <w:szCs w:val="24"/>
          <w:lang w:val="vi-VN"/>
        </w:rPr>
        <w:t>Y tế</w:t>
      </w:r>
    </w:p>
    <w:p w14:paraId="79DC9C17" w14:textId="1E836958" w:rsidR="001968CA" w:rsidRDefault="00740A7C" w:rsidP="00740A7C">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Chuẩn đoán hình ảnh y tế : </w:t>
      </w:r>
      <w:proofErr w:type="spellStart"/>
      <w:r>
        <w:rPr>
          <w:rFonts w:ascii="Times New Roman" w:hAnsi="Times New Roman" w:cs="Times New Roman"/>
          <w:sz w:val="24"/>
          <w:szCs w:val="24"/>
          <w:lang w:val="vi-VN"/>
        </w:rPr>
        <w:t>ViT</w:t>
      </w:r>
      <w:proofErr w:type="spellEnd"/>
      <w:r>
        <w:rPr>
          <w:rFonts w:ascii="Times New Roman" w:hAnsi="Times New Roman" w:cs="Times New Roman"/>
          <w:sz w:val="24"/>
          <w:szCs w:val="24"/>
          <w:lang w:val="vi-VN"/>
        </w:rPr>
        <w:t xml:space="preserve"> có thể hổ trợ phân tích các hình ảnh y tế như X-Quang, MRI và CT, giúp phát hiện các bất thường và chuẩn đoán có độ chính xác cao.</w:t>
      </w:r>
    </w:p>
    <w:p w14:paraId="20509C64" w14:textId="6288CCF2" w:rsidR="00740A7C" w:rsidRDefault="00740A7C" w:rsidP="00740A7C">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Giải </w:t>
      </w:r>
      <w:proofErr w:type="spellStart"/>
      <w:r>
        <w:rPr>
          <w:rFonts w:ascii="Times New Roman" w:hAnsi="Times New Roman" w:cs="Times New Roman"/>
          <w:sz w:val="24"/>
          <w:szCs w:val="24"/>
          <w:lang w:val="vi-VN"/>
        </w:rPr>
        <w:t>phẩu</w:t>
      </w:r>
      <w:proofErr w:type="spellEnd"/>
      <w:r>
        <w:rPr>
          <w:rFonts w:ascii="Times New Roman" w:hAnsi="Times New Roman" w:cs="Times New Roman"/>
          <w:sz w:val="24"/>
          <w:szCs w:val="24"/>
          <w:lang w:val="vi-VN"/>
        </w:rPr>
        <w:t xml:space="preserve"> : </w:t>
      </w:r>
      <w:proofErr w:type="spellStart"/>
      <w:r>
        <w:rPr>
          <w:rFonts w:ascii="Times New Roman" w:hAnsi="Times New Roman" w:cs="Times New Roman"/>
          <w:sz w:val="24"/>
          <w:szCs w:val="24"/>
          <w:lang w:val="vi-VN"/>
        </w:rPr>
        <w:t>ViT</w:t>
      </w:r>
      <w:proofErr w:type="spellEnd"/>
      <w:r>
        <w:rPr>
          <w:rFonts w:ascii="Times New Roman" w:hAnsi="Times New Roman" w:cs="Times New Roman"/>
          <w:sz w:val="24"/>
          <w:szCs w:val="24"/>
          <w:lang w:val="vi-VN"/>
        </w:rPr>
        <w:t xml:space="preserve"> có thể được sử dụng phân tích và hỗ trợ phát hiện bệnh ung thư và các bệnh lý khác.</w:t>
      </w:r>
    </w:p>
    <w:p w14:paraId="123E775B" w14:textId="0B87D021" w:rsidR="001C1C10" w:rsidRDefault="001C1C10" w:rsidP="001C1C10">
      <w:pPr>
        <w:pStyle w:val="ListParagraph"/>
        <w:numPr>
          <w:ilvl w:val="0"/>
          <w:numId w:val="29"/>
        </w:numPr>
        <w:jc w:val="both"/>
        <w:rPr>
          <w:rFonts w:ascii="Times New Roman" w:hAnsi="Times New Roman" w:cs="Times New Roman"/>
          <w:sz w:val="24"/>
          <w:szCs w:val="24"/>
          <w:lang w:val="vi-VN"/>
        </w:rPr>
      </w:pPr>
      <w:r>
        <w:rPr>
          <w:rFonts w:ascii="Times New Roman" w:hAnsi="Times New Roman" w:cs="Times New Roman"/>
          <w:sz w:val="24"/>
          <w:szCs w:val="24"/>
          <w:lang w:val="vi-VN"/>
        </w:rPr>
        <w:t>Bán lẻ và thương mại điện tử</w:t>
      </w:r>
    </w:p>
    <w:p w14:paraId="299B3B19" w14:textId="77777777" w:rsidR="001C1C10" w:rsidRDefault="001C1C10" w:rsidP="001C1C10">
      <w:pPr>
        <w:ind w:firstLine="720"/>
        <w:jc w:val="both"/>
        <w:rPr>
          <w:rFonts w:ascii="Times New Roman" w:hAnsi="Times New Roman" w:cs="Times New Roman"/>
          <w:sz w:val="24"/>
          <w:szCs w:val="24"/>
          <w:lang w:val="vi-VN"/>
        </w:rPr>
      </w:pPr>
      <w:r w:rsidRPr="001C1C10">
        <w:rPr>
          <w:rFonts w:ascii="Times New Roman" w:hAnsi="Times New Roman" w:cs="Times New Roman"/>
          <w:sz w:val="24"/>
          <w:szCs w:val="24"/>
          <w:lang w:val="vi-VN"/>
        </w:rPr>
        <w:t xml:space="preserve">Nhận diện sản phẩm : </w:t>
      </w:r>
      <w:proofErr w:type="spellStart"/>
      <w:r w:rsidRPr="001C1C10">
        <w:rPr>
          <w:rFonts w:ascii="Times New Roman" w:hAnsi="Times New Roman" w:cs="Times New Roman"/>
          <w:sz w:val="24"/>
          <w:szCs w:val="24"/>
          <w:lang w:val="vi-VN"/>
        </w:rPr>
        <w:t>ViT</w:t>
      </w:r>
      <w:proofErr w:type="spellEnd"/>
      <w:r w:rsidRPr="001C1C10">
        <w:rPr>
          <w:rFonts w:ascii="Times New Roman" w:hAnsi="Times New Roman" w:cs="Times New Roman"/>
          <w:sz w:val="24"/>
          <w:szCs w:val="24"/>
          <w:lang w:val="vi-VN"/>
        </w:rPr>
        <w:t xml:space="preserve"> giúp nhận diện sản phẩm trong hình ảnh giúp quản lý tồn kho</w:t>
      </w:r>
    </w:p>
    <w:p w14:paraId="7496F4C1" w14:textId="4C2116DC" w:rsidR="001C1C10" w:rsidRDefault="001C1C10" w:rsidP="001C1C10">
      <w:pPr>
        <w:jc w:val="both"/>
        <w:rPr>
          <w:rFonts w:ascii="Times New Roman" w:hAnsi="Times New Roman" w:cs="Times New Roman"/>
          <w:sz w:val="24"/>
          <w:szCs w:val="24"/>
          <w:lang w:val="vi-VN"/>
        </w:rPr>
      </w:pPr>
      <w:r w:rsidRPr="001C1C10">
        <w:rPr>
          <w:rFonts w:ascii="Times New Roman" w:hAnsi="Times New Roman" w:cs="Times New Roman"/>
          <w:sz w:val="24"/>
          <w:szCs w:val="24"/>
          <w:lang w:val="vi-VN"/>
        </w:rPr>
        <w:t xml:space="preserve">và thanh toán của cửa </w:t>
      </w:r>
      <w:r>
        <w:rPr>
          <w:rFonts w:ascii="Times New Roman" w:hAnsi="Times New Roman" w:cs="Times New Roman"/>
          <w:sz w:val="24"/>
          <w:szCs w:val="24"/>
          <w:lang w:val="vi-VN"/>
        </w:rPr>
        <w:t>hàng.</w:t>
      </w:r>
    </w:p>
    <w:p w14:paraId="642467FC" w14:textId="71560196" w:rsidR="001C1C10" w:rsidRDefault="001C1C10" w:rsidP="001C1C10">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Đề xuất cá nhân hóa : Bằng cách phân tích nội dung hình ảnh, </w:t>
      </w:r>
      <w:proofErr w:type="spellStart"/>
      <w:r>
        <w:rPr>
          <w:rFonts w:ascii="Times New Roman" w:hAnsi="Times New Roman" w:cs="Times New Roman"/>
          <w:sz w:val="24"/>
          <w:szCs w:val="24"/>
          <w:lang w:val="vi-VN"/>
        </w:rPr>
        <w:t>ViT</w:t>
      </w:r>
      <w:proofErr w:type="spellEnd"/>
      <w:r>
        <w:rPr>
          <w:rFonts w:ascii="Times New Roman" w:hAnsi="Times New Roman" w:cs="Times New Roman"/>
          <w:sz w:val="24"/>
          <w:szCs w:val="24"/>
          <w:lang w:val="vi-VN"/>
        </w:rPr>
        <w:t xml:space="preserve"> có thể cung cấp đề xuất sản phẩm tương tự phù hợp với nhu cầu của mình</w:t>
      </w:r>
    </w:p>
    <w:p w14:paraId="619ED172" w14:textId="166B523D" w:rsidR="001C1C10" w:rsidRDefault="001C1C10" w:rsidP="001C1C10">
      <w:pPr>
        <w:pStyle w:val="ListParagraph"/>
        <w:numPr>
          <w:ilvl w:val="0"/>
          <w:numId w:val="29"/>
        </w:numPr>
        <w:jc w:val="both"/>
        <w:rPr>
          <w:rFonts w:ascii="Times New Roman" w:hAnsi="Times New Roman" w:cs="Times New Roman"/>
          <w:sz w:val="24"/>
          <w:szCs w:val="24"/>
          <w:lang w:val="vi-VN"/>
        </w:rPr>
      </w:pPr>
      <w:r>
        <w:rPr>
          <w:rFonts w:ascii="Times New Roman" w:hAnsi="Times New Roman" w:cs="Times New Roman"/>
          <w:sz w:val="24"/>
          <w:szCs w:val="24"/>
          <w:lang w:val="vi-VN"/>
        </w:rPr>
        <w:t>An ninh và giám sát</w:t>
      </w:r>
    </w:p>
    <w:p w14:paraId="36A01B4C" w14:textId="781F3821" w:rsidR="001C1C10" w:rsidRDefault="001C1C10" w:rsidP="001C1C10">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Nhận diện khuôn mặt : </w:t>
      </w:r>
      <w:proofErr w:type="spellStart"/>
      <w:r>
        <w:rPr>
          <w:rFonts w:ascii="Times New Roman" w:hAnsi="Times New Roman" w:cs="Times New Roman"/>
          <w:sz w:val="24"/>
          <w:szCs w:val="24"/>
          <w:lang w:val="vi-VN"/>
        </w:rPr>
        <w:t>ViT</w:t>
      </w:r>
      <w:proofErr w:type="spellEnd"/>
      <w:r>
        <w:rPr>
          <w:rFonts w:ascii="Times New Roman" w:hAnsi="Times New Roman" w:cs="Times New Roman"/>
          <w:sz w:val="24"/>
          <w:szCs w:val="24"/>
          <w:lang w:val="vi-VN"/>
        </w:rPr>
        <w:t xml:space="preserve"> cải thiện độ chính xác của hệ thống an ninh và giám sát trong việc nhận diện khuôn mặt</w:t>
      </w:r>
    </w:p>
    <w:p w14:paraId="3D8E6080" w14:textId="077DF7A8" w:rsidR="001C1C10" w:rsidRDefault="001C1C10" w:rsidP="001C1C10">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Phát hiện bất thường : </w:t>
      </w:r>
      <w:proofErr w:type="spellStart"/>
      <w:r>
        <w:rPr>
          <w:rFonts w:ascii="Times New Roman" w:hAnsi="Times New Roman" w:cs="Times New Roman"/>
          <w:sz w:val="24"/>
          <w:szCs w:val="24"/>
          <w:lang w:val="vi-VN"/>
        </w:rPr>
        <w:t>ViT</w:t>
      </w:r>
      <w:proofErr w:type="spellEnd"/>
      <w:r>
        <w:rPr>
          <w:rFonts w:ascii="Times New Roman" w:hAnsi="Times New Roman" w:cs="Times New Roman"/>
          <w:sz w:val="24"/>
          <w:szCs w:val="24"/>
          <w:lang w:val="vi-VN"/>
        </w:rPr>
        <w:t xml:space="preserve"> có thể phát hiện các hoạt động hoặc đối tượng bất thường </w:t>
      </w:r>
      <w:r w:rsidR="00BD1CA8">
        <w:rPr>
          <w:rFonts w:ascii="Times New Roman" w:hAnsi="Times New Roman" w:cs="Times New Roman"/>
          <w:sz w:val="24"/>
          <w:szCs w:val="24"/>
          <w:lang w:val="vi-VN"/>
        </w:rPr>
        <w:t xml:space="preserve">trong </w:t>
      </w:r>
      <w:proofErr w:type="spellStart"/>
      <w:r w:rsidR="00BD1CA8">
        <w:rPr>
          <w:rFonts w:ascii="Times New Roman" w:hAnsi="Times New Roman" w:cs="Times New Roman"/>
          <w:sz w:val="24"/>
          <w:szCs w:val="24"/>
          <w:lang w:val="vi-VN"/>
        </w:rPr>
        <w:t>camera</w:t>
      </w:r>
      <w:proofErr w:type="spellEnd"/>
      <w:r w:rsidR="00BD1CA8">
        <w:rPr>
          <w:rFonts w:ascii="Times New Roman" w:hAnsi="Times New Roman" w:cs="Times New Roman"/>
          <w:sz w:val="24"/>
          <w:szCs w:val="24"/>
          <w:lang w:val="vi-VN"/>
        </w:rPr>
        <w:t xml:space="preserve"> giám sát, giúp tăng cường an </w:t>
      </w:r>
      <w:r w:rsidR="00D2558F">
        <w:rPr>
          <w:rFonts w:ascii="Times New Roman" w:hAnsi="Times New Roman" w:cs="Times New Roman"/>
          <w:sz w:val="24"/>
          <w:szCs w:val="24"/>
          <w:lang w:val="vi-VN"/>
        </w:rPr>
        <w:t>ninh.</w:t>
      </w:r>
    </w:p>
    <w:p w14:paraId="294EEE74" w14:textId="0CB613E9" w:rsidR="007B52C4" w:rsidRPr="00C962D2" w:rsidRDefault="007B52C4" w:rsidP="007B52C4">
      <w:pPr>
        <w:pStyle w:val="ListParagraph"/>
        <w:numPr>
          <w:ilvl w:val="0"/>
          <w:numId w:val="3"/>
        </w:numPr>
        <w:jc w:val="both"/>
        <w:rPr>
          <w:rFonts w:ascii="Times New Roman" w:hAnsi="Times New Roman" w:cs="Times New Roman"/>
          <w:sz w:val="28"/>
          <w:szCs w:val="28"/>
          <w:lang w:val="vi-VN"/>
        </w:rPr>
      </w:pPr>
      <w:r w:rsidRPr="00C962D2">
        <w:rPr>
          <w:rFonts w:ascii="Times New Roman" w:hAnsi="Times New Roman" w:cs="Times New Roman"/>
          <w:sz w:val="28"/>
          <w:szCs w:val="28"/>
          <w:lang w:val="vi-VN"/>
        </w:rPr>
        <w:t xml:space="preserve">Kiến trúc của </w:t>
      </w:r>
      <w:proofErr w:type="spellStart"/>
      <w:r w:rsidRPr="00C962D2">
        <w:rPr>
          <w:rFonts w:ascii="Times New Roman" w:hAnsi="Times New Roman" w:cs="Times New Roman"/>
          <w:sz w:val="28"/>
          <w:szCs w:val="28"/>
          <w:lang w:val="vi-VN"/>
        </w:rPr>
        <w:t>ViT</w:t>
      </w:r>
      <w:proofErr w:type="spellEnd"/>
    </w:p>
    <w:p w14:paraId="23490B5B" w14:textId="240B6D43" w:rsidR="007B52C4" w:rsidRDefault="007B52C4" w:rsidP="007B52C4">
      <w:pPr>
        <w:jc w:val="both"/>
        <w:rPr>
          <w:rFonts w:ascii="Times New Roman" w:hAnsi="Times New Roman" w:cs="Times New Roman"/>
          <w:sz w:val="24"/>
          <w:szCs w:val="24"/>
          <w:lang w:val="vi-VN"/>
        </w:rPr>
      </w:pPr>
      <w:r w:rsidRPr="007B52C4">
        <w:rPr>
          <w:rFonts w:ascii="Times New Roman" w:hAnsi="Times New Roman" w:cs="Times New Roman"/>
          <w:noProof/>
          <w:sz w:val="24"/>
          <w:szCs w:val="24"/>
          <w:lang w:val="vi-VN"/>
        </w:rPr>
        <w:drawing>
          <wp:inline distT="0" distB="0" distL="0" distR="0" wp14:anchorId="656B7562" wp14:editId="0B857253">
            <wp:extent cx="5943600" cy="2165985"/>
            <wp:effectExtent l="0" t="0" r="0" b="5715"/>
            <wp:docPr id="7809880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88065" name=""/>
                    <pic:cNvPicPr/>
                  </pic:nvPicPr>
                  <pic:blipFill>
                    <a:blip r:embed="rId12"/>
                    <a:stretch>
                      <a:fillRect/>
                    </a:stretch>
                  </pic:blipFill>
                  <pic:spPr>
                    <a:xfrm>
                      <a:off x="0" y="0"/>
                      <a:ext cx="5943600" cy="2165985"/>
                    </a:xfrm>
                    <a:prstGeom prst="rect">
                      <a:avLst/>
                    </a:prstGeom>
                  </pic:spPr>
                </pic:pic>
              </a:graphicData>
            </a:graphic>
          </wp:inline>
        </w:drawing>
      </w:r>
    </w:p>
    <w:p w14:paraId="4E04642D" w14:textId="3990CD44" w:rsidR="007B52C4" w:rsidRDefault="007B52C4" w:rsidP="007B52C4">
      <w:pPr>
        <w:jc w:val="both"/>
        <w:rPr>
          <w:rFonts w:ascii="Times New Roman" w:hAnsi="Times New Roman" w:cs="Times New Roman"/>
          <w:sz w:val="24"/>
          <w:szCs w:val="24"/>
          <w:lang w:val="vi-VN"/>
        </w:rPr>
      </w:pPr>
      <w:proofErr w:type="spellStart"/>
      <w:r>
        <w:rPr>
          <w:rFonts w:ascii="Times New Roman" w:hAnsi="Times New Roman" w:cs="Times New Roman"/>
          <w:sz w:val="24"/>
          <w:szCs w:val="24"/>
          <w:lang w:val="vi-VN"/>
        </w:rPr>
        <w:t>Patch</w:t>
      </w:r>
      <w:proofErr w:type="spellEnd"/>
      <w:r>
        <w:rPr>
          <w:rFonts w:ascii="Times New Roman" w:hAnsi="Times New Roman" w:cs="Times New Roman"/>
          <w:sz w:val="24"/>
          <w:szCs w:val="24"/>
          <w:lang w:val="vi-VN"/>
        </w:rPr>
        <w:t xml:space="preserve"> + </w:t>
      </w:r>
      <w:proofErr w:type="spellStart"/>
      <w:r>
        <w:rPr>
          <w:rFonts w:ascii="Times New Roman" w:hAnsi="Times New Roman" w:cs="Times New Roman"/>
          <w:sz w:val="24"/>
          <w:szCs w:val="24"/>
          <w:lang w:val="vi-VN"/>
        </w:rPr>
        <w:t>Position</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Embedding</w:t>
      </w:r>
      <w:proofErr w:type="spellEnd"/>
      <w:r>
        <w:rPr>
          <w:rFonts w:ascii="Times New Roman" w:hAnsi="Times New Roman" w:cs="Times New Roman"/>
          <w:sz w:val="24"/>
          <w:szCs w:val="24"/>
          <w:lang w:val="vi-VN"/>
        </w:rPr>
        <w:t xml:space="preserve">(đầu vào) : Chuyển hình ảnh đầu vào thành một chuỗi các </w:t>
      </w:r>
      <w:proofErr w:type="spellStart"/>
      <w:r>
        <w:rPr>
          <w:rFonts w:ascii="Times New Roman" w:hAnsi="Times New Roman" w:cs="Times New Roman"/>
          <w:sz w:val="24"/>
          <w:szCs w:val="24"/>
          <w:lang w:val="vi-VN"/>
        </w:rPr>
        <w:t>patches</w:t>
      </w:r>
      <w:proofErr w:type="spellEnd"/>
      <w:r>
        <w:rPr>
          <w:rFonts w:ascii="Times New Roman" w:hAnsi="Times New Roman" w:cs="Times New Roman"/>
          <w:sz w:val="24"/>
          <w:szCs w:val="24"/>
          <w:lang w:val="vi-VN"/>
        </w:rPr>
        <w:t xml:space="preserve"> và thêm số vị trí để chỉ định thứ tự cho các </w:t>
      </w:r>
      <w:proofErr w:type="spellStart"/>
      <w:r>
        <w:rPr>
          <w:rFonts w:ascii="Times New Roman" w:hAnsi="Times New Roman" w:cs="Times New Roman"/>
          <w:sz w:val="24"/>
          <w:szCs w:val="24"/>
          <w:lang w:val="vi-VN"/>
        </w:rPr>
        <w:t>patches</w:t>
      </w:r>
      <w:proofErr w:type="spellEnd"/>
      <w:r>
        <w:rPr>
          <w:rFonts w:ascii="Times New Roman" w:hAnsi="Times New Roman" w:cs="Times New Roman"/>
          <w:sz w:val="24"/>
          <w:szCs w:val="24"/>
          <w:lang w:val="vi-VN"/>
        </w:rPr>
        <w:t xml:space="preserve"> hợp lí.</w:t>
      </w:r>
    </w:p>
    <w:p w14:paraId="3C2FF04C" w14:textId="795242A1" w:rsidR="003A04C2" w:rsidRDefault="003A04C2" w:rsidP="007B52C4">
      <w:pPr>
        <w:jc w:val="both"/>
        <w:rPr>
          <w:rFonts w:ascii="Times New Roman" w:hAnsi="Times New Roman" w:cs="Times New Roman"/>
          <w:sz w:val="24"/>
          <w:szCs w:val="24"/>
          <w:lang w:val="vi-VN"/>
        </w:rPr>
      </w:pPr>
      <w:proofErr w:type="spellStart"/>
      <w:r>
        <w:rPr>
          <w:rFonts w:ascii="Times New Roman" w:hAnsi="Times New Roman" w:cs="Times New Roman"/>
          <w:sz w:val="24"/>
          <w:szCs w:val="24"/>
          <w:lang w:val="vi-VN"/>
        </w:rPr>
        <w:t>Embedded</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patches</w:t>
      </w:r>
      <w:proofErr w:type="spellEnd"/>
      <w:r>
        <w:rPr>
          <w:rFonts w:ascii="Times New Roman" w:hAnsi="Times New Roman" w:cs="Times New Roman"/>
          <w:sz w:val="24"/>
          <w:szCs w:val="24"/>
          <w:lang w:val="vi-VN"/>
        </w:rPr>
        <w:t xml:space="preserve"> : Các </w:t>
      </w:r>
      <w:proofErr w:type="spellStart"/>
      <w:r>
        <w:rPr>
          <w:rFonts w:ascii="Times New Roman" w:hAnsi="Times New Roman" w:cs="Times New Roman"/>
          <w:sz w:val="24"/>
          <w:szCs w:val="24"/>
          <w:lang w:val="vi-VN"/>
        </w:rPr>
        <w:t>patches</w:t>
      </w:r>
      <w:proofErr w:type="spellEnd"/>
      <w:r>
        <w:rPr>
          <w:rFonts w:ascii="Times New Roman" w:hAnsi="Times New Roman" w:cs="Times New Roman"/>
          <w:sz w:val="24"/>
          <w:szCs w:val="24"/>
          <w:lang w:val="vi-VN"/>
        </w:rPr>
        <w:t xml:space="preserve"> được chuyển thành </w:t>
      </w:r>
      <w:proofErr w:type="spellStart"/>
      <w:r>
        <w:rPr>
          <w:rFonts w:ascii="Times New Roman" w:hAnsi="Times New Roman" w:cs="Times New Roman"/>
          <w:sz w:val="24"/>
          <w:szCs w:val="24"/>
          <w:lang w:val="vi-VN"/>
        </w:rPr>
        <w:t>Embedding</w:t>
      </w:r>
      <w:proofErr w:type="spellEnd"/>
      <w:r>
        <w:rPr>
          <w:rFonts w:ascii="Times New Roman" w:hAnsi="Times New Roman" w:cs="Times New Roman"/>
          <w:sz w:val="24"/>
          <w:szCs w:val="24"/>
          <w:lang w:val="vi-VN"/>
        </w:rPr>
        <w:t xml:space="preserve">, lợi ích của việc sử dụng </w:t>
      </w:r>
      <w:proofErr w:type="spellStart"/>
      <w:r>
        <w:rPr>
          <w:rFonts w:ascii="Times New Roman" w:hAnsi="Times New Roman" w:cs="Times New Roman"/>
          <w:sz w:val="24"/>
          <w:szCs w:val="24"/>
          <w:lang w:val="vi-VN"/>
        </w:rPr>
        <w:t>Embedding</w:t>
      </w:r>
      <w:proofErr w:type="spellEnd"/>
      <w:r>
        <w:rPr>
          <w:rFonts w:ascii="Times New Roman" w:hAnsi="Times New Roman" w:cs="Times New Roman"/>
          <w:sz w:val="24"/>
          <w:szCs w:val="24"/>
          <w:lang w:val="vi-VN"/>
        </w:rPr>
        <w:t xml:space="preserve"> thay vì chỉ các giá trị hình ảnh. </w:t>
      </w:r>
      <w:proofErr w:type="spellStart"/>
      <w:r>
        <w:rPr>
          <w:rFonts w:ascii="Times New Roman" w:hAnsi="Times New Roman" w:cs="Times New Roman"/>
          <w:sz w:val="24"/>
          <w:szCs w:val="24"/>
          <w:lang w:val="vi-VN"/>
        </w:rPr>
        <w:t>Embedding</w:t>
      </w:r>
      <w:proofErr w:type="spellEnd"/>
      <w:r>
        <w:rPr>
          <w:rFonts w:ascii="Times New Roman" w:hAnsi="Times New Roman" w:cs="Times New Roman"/>
          <w:sz w:val="24"/>
          <w:szCs w:val="24"/>
          <w:lang w:val="vi-VN"/>
        </w:rPr>
        <w:t xml:space="preserve"> là một biểu diễn có thể học được( thường ở dạng </w:t>
      </w:r>
      <w:proofErr w:type="spellStart"/>
      <w:r>
        <w:rPr>
          <w:rFonts w:ascii="Times New Roman" w:hAnsi="Times New Roman" w:cs="Times New Roman"/>
          <w:sz w:val="24"/>
          <w:szCs w:val="24"/>
          <w:lang w:val="vi-VN"/>
        </w:rPr>
        <w:t>vector</w:t>
      </w:r>
      <w:proofErr w:type="spellEnd"/>
      <w:r>
        <w:rPr>
          <w:rFonts w:ascii="Times New Roman" w:hAnsi="Times New Roman" w:cs="Times New Roman"/>
          <w:sz w:val="24"/>
          <w:szCs w:val="24"/>
          <w:lang w:val="vi-VN"/>
        </w:rPr>
        <w:t>) của hình ảnh.</w:t>
      </w:r>
    </w:p>
    <w:p w14:paraId="314CD129" w14:textId="4DC0B7BB" w:rsidR="003A04C2" w:rsidRDefault="003A04C2" w:rsidP="007B52C4">
      <w:pPr>
        <w:jc w:val="both"/>
        <w:rPr>
          <w:rFonts w:ascii="Times New Roman" w:hAnsi="Times New Roman" w:cs="Times New Roman"/>
          <w:sz w:val="24"/>
          <w:szCs w:val="24"/>
          <w:lang w:val="vi-VN"/>
        </w:rPr>
      </w:pPr>
      <w:proofErr w:type="spellStart"/>
      <w:r>
        <w:rPr>
          <w:rFonts w:ascii="Times New Roman" w:hAnsi="Times New Roman" w:cs="Times New Roman"/>
          <w:sz w:val="24"/>
          <w:szCs w:val="24"/>
          <w:lang w:val="vi-VN"/>
        </w:rPr>
        <w:t>Norm</w:t>
      </w:r>
      <w:proofErr w:type="spellEnd"/>
      <w:r>
        <w:rPr>
          <w:rFonts w:ascii="Times New Roman" w:hAnsi="Times New Roman" w:cs="Times New Roman"/>
          <w:sz w:val="24"/>
          <w:szCs w:val="24"/>
          <w:lang w:val="vi-VN"/>
        </w:rPr>
        <w:t xml:space="preserve"> – đây là viết tắt của </w:t>
      </w:r>
      <w:r w:rsidR="001C2A5E">
        <w:rPr>
          <w:rFonts w:ascii="Times New Roman" w:hAnsi="Times New Roman" w:cs="Times New Roman"/>
          <w:sz w:val="24"/>
          <w:szCs w:val="24"/>
          <w:lang w:val="vi-VN"/>
        </w:rPr>
        <w:t xml:space="preserve"> “</w:t>
      </w:r>
      <w:proofErr w:type="spellStart"/>
      <w:r w:rsidR="001C2A5E">
        <w:rPr>
          <w:rFonts w:ascii="Times New Roman" w:hAnsi="Times New Roman" w:cs="Times New Roman"/>
          <w:sz w:val="24"/>
          <w:szCs w:val="24"/>
          <w:lang w:val="vi-VN"/>
        </w:rPr>
        <w:t>Layer</w:t>
      </w:r>
      <w:proofErr w:type="spellEnd"/>
      <w:r w:rsidR="001C2A5E">
        <w:rPr>
          <w:rFonts w:ascii="Times New Roman" w:hAnsi="Times New Roman" w:cs="Times New Roman"/>
          <w:sz w:val="24"/>
          <w:szCs w:val="24"/>
          <w:lang w:val="vi-VN"/>
        </w:rPr>
        <w:t xml:space="preserve"> </w:t>
      </w:r>
      <w:proofErr w:type="spellStart"/>
      <w:r w:rsidR="001C2A5E">
        <w:rPr>
          <w:rFonts w:ascii="Times New Roman" w:hAnsi="Times New Roman" w:cs="Times New Roman"/>
          <w:sz w:val="24"/>
          <w:szCs w:val="24"/>
          <w:lang w:val="vi-VN"/>
        </w:rPr>
        <w:t>Nỏmalization</w:t>
      </w:r>
      <w:proofErr w:type="spellEnd"/>
      <w:r w:rsidR="001C2A5E">
        <w:rPr>
          <w:rFonts w:ascii="Times New Roman" w:hAnsi="Times New Roman" w:cs="Times New Roman"/>
          <w:sz w:val="24"/>
          <w:szCs w:val="24"/>
          <w:lang w:val="vi-VN"/>
        </w:rPr>
        <w:t>” hoặc “</w:t>
      </w:r>
      <w:proofErr w:type="spellStart"/>
      <w:r w:rsidR="001C2A5E">
        <w:rPr>
          <w:rFonts w:ascii="Times New Roman" w:hAnsi="Times New Roman" w:cs="Times New Roman"/>
          <w:sz w:val="24"/>
          <w:szCs w:val="24"/>
          <w:lang w:val="vi-VN"/>
        </w:rPr>
        <w:t>LayerNorm</w:t>
      </w:r>
      <w:proofErr w:type="spellEnd"/>
      <w:r w:rsidR="001C2A5E">
        <w:rPr>
          <w:rFonts w:ascii="Times New Roman" w:hAnsi="Times New Roman" w:cs="Times New Roman"/>
          <w:sz w:val="24"/>
          <w:szCs w:val="24"/>
          <w:lang w:val="vi-VN"/>
        </w:rPr>
        <w:t xml:space="preserve">”, một kỹ thuật để chuẩn hóa( giảm </w:t>
      </w:r>
      <w:proofErr w:type="spellStart"/>
      <w:r w:rsidR="001C2A5E">
        <w:rPr>
          <w:rFonts w:ascii="Times New Roman" w:hAnsi="Times New Roman" w:cs="Times New Roman"/>
          <w:sz w:val="24"/>
          <w:szCs w:val="24"/>
          <w:lang w:val="vi-VN"/>
        </w:rPr>
        <w:t>overfitting</w:t>
      </w:r>
      <w:proofErr w:type="spellEnd"/>
      <w:r w:rsidR="001C2A5E">
        <w:rPr>
          <w:rFonts w:ascii="Times New Roman" w:hAnsi="Times New Roman" w:cs="Times New Roman"/>
          <w:sz w:val="24"/>
          <w:szCs w:val="24"/>
          <w:lang w:val="vi-VN"/>
        </w:rPr>
        <w:t xml:space="preserve">) một mạng thần kinh, chúng ta có thể sử dụng </w:t>
      </w:r>
      <w:proofErr w:type="spellStart"/>
      <w:r w:rsidR="001C2A5E">
        <w:rPr>
          <w:rFonts w:ascii="Times New Roman" w:hAnsi="Times New Roman" w:cs="Times New Roman"/>
          <w:sz w:val="24"/>
          <w:szCs w:val="24"/>
          <w:lang w:val="vi-VN"/>
        </w:rPr>
        <w:t>LayerNorm</w:t>
      </w:r>
      <w:proofErr w:type="spellEnd"/>
      <w:r w:rsidR="001C2A5E">
        <w:rPr>
          <w:rFonts w:ascii="Times New Roman" w:hAnsi="Times New Roman" w:cs="Times New Roman"/>
          <w:sz w:val="24"/>
          <w:szCs w:val="24"/>
          <w:lang w:val="vi-VN"/>
        </w:rPr>
        <w:t xml:space="preserve"> thông qua lớp </w:t>
      </w:r>
      <w:proofErr w:type="spellStart"/>
      <w:r w:rsidR="001C2A5E">
        <w:rPr>
          <w:rFonts w:ascii="Times New Roman" w:hAnsi="Times New Roman" w:cs="Times New Roman"/>
          <w:sz w:val="24"/>
          <w:szCs w:val="24"/>
          <w:lang w:val="vi-VN"/>
        </w:rPr>
        <w:t>PyTorch</w:t>
      </w:r>
      <w:proofErr w:type="spellEnd"/>
      <w:r w:rsidR="001C2A5E">
        <w:rPr>
          <w:rFonts w:ascii="Times New Roman" w:hAnsi="Times New Roman" w:cs="Times New Roman"/>
          <w:sz w:val="24"/>
          <w:szCs w:val="24"/>
          <w:lang w:val="vi-VN"/>
        </w:rPr>
        <w:t>.</w:t>
      </w:r>
    </w:p>
    <w:p w14:paraId="650CC0AC" w14:textId="4AF99DCF" w:rsidR="001C2A5E" w:rsidRDefault="001C2A5E" w:rsidP="007B52C4">
      <w:pPr>
        <w:jc w:val="both"/>
        <w:rPr>
          <w:rFonts w:ascii="Times New Roman" w:hAnsi="Times New Roman" w:cs="Times New Roman"/>
          <w:sz w:val="24"/>
          <w:szCs w:val="24"/>
          <w:lang w:val="vi-VN"/>
        </w:rPr>
      </w:pPr>
      <w:proofErr w:type="spellStart"/>
      <w:r>
        <w:rPr>
          <w:rFonts w:ascii="Times New Roman" w:hAnsi="Times New Roman" w:cs="Times New Roman"/>
          <w:sz w:val="24"/>
          <w:szCs w:val="24"/>
          <w:lang w:val="vi-VN"/>
        </w:rPr>
        <w:t>Multi-Head</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Attention</w:t>
      </w:r>
      <w:proofErr w:type="spellEnd"/>
      <w:r>
        <w:rPr>
          <w:rFonts w:ascii="Times New Roman" w:hAnsi="Times New Roman" w:cs="Times New Roman"/>
          <w:sz w:val="24"/>
          <w:szCs w:val="24"/>
          <w:lang w:val="vi-VN"/>
        </w:rPr>
        <w:t xml:space="preserve"> : Đây là một lớp </w:t>
      </w:r>
      <w:proofErr w:type="spellStart"/>
      <w:r>
        <w:rPr>
          <w:rFonts w:ascii="Times New Roman" w:hAnsi="Times New Roman" w:cs="Times New Roman"/>
          <w:sz w:val="24"/>
          <w:szCs w:val="24"/>
          <w:lang w:val="vi-VN"/>
        </w:rPr>
        <w:t>Multi-Head</w:t>
      </w:r>
      <w:proofErr w:type="spellEnd"/>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vi-VN"/>
        </w:rPr>
        <w:t>Self-Attention</w:t>
      </w:r>
      <w:proofErr w:type="spellEnd"/>
      <w:r>
        <w:rPr>
          <w:rFonts w:ascii="Times New Roman" w:hAnsi="Times New Roman" w:cs="Times New Roman"/>
          <w:sz w:val="24"/>
          <w:szCs w:val="24"/>
          <w:lang w:val="vi-VN"/>
        </w:rPr>
        <w:t xml:space="preserve"> hoặc viết tắt là “MSA”. Bạn có thể tạo một lớp MSA thông qua lớp </w:t>
      </w:r>
      <w:proofErr w:type="spellStart"/>
      <w:r>
        <w:rPr>
          <w:rFonts w:ascii="Times New Roman" w:hAnsi="Times New Roman" w:cs="Times New Roman"/>
          <w:sz w:val="24"/>
          <w:szCs w:val="24"/>
          <w:lang w:val="vi-VN"/>
        </w:rPr>
        <w:t>PyTorch</w:t>
      </w:r>
      <w:proofErr w:type="spellEnd"/>
      <w:r>
        <w:rPr>
          <w:rFonts w:ascii="Times New Roman" w:hAnsi="Times New Roman" w:cs="Times New Roman"/>
          <w:sz w:val="24"/>
          <w:szCs w:val="24"/>
          <w:lang w:val="vi-VN"/>
        </w:rPr>
        <w:t>.</w:t>
      </w:r>
    </w:p>
    <w:p w14:paraId="5E84147D" w14:textId="77777777" w:rsidR="00C962D2" w:rsidRPr="00C962D2" w:rsidRDefault="00C962D2" w:rsidP="00C962D2">
      <w:pPr>
        <w:jc w:val="both"/>
        <w:rPr>
          <w:rFonts w:ascii="Times New Roman" w:hAnsi="Times New Roman" w:cs="Times New Roman"/>
          <w:sz w:val="24"/>
          <w:szCs w:val="24"/>
          <w:lang w:val="vi-VN"/>
        </w:rPr>
      </w:pPr>
      <w:r w:rsidRPr="00C962D2">
        <w:rPr>
          <w:rFonts w:ascii="Times New Roman" w:hAnsi="Times New Roman" w:cs="Times New Roman"/>
          <w:sz w:val="24"/>
          <w:szCs w:val="24"/>
          <w:lang w:val="vi-VN"/>
        </w:rPr>
        <w:lastRenderedPageBreak/>
        <w:t xml:space="preserve">MLP (hoặc </w:t>
      </w:r>
      <w:proofErr w:type="spellStart"/>
      <w:r w:rsidRPr="00C962D2">
        <w:rPr>
          <w:rFonts w:ascii="Times New Roman" w:hAnsi="Times New Roman" w:cs="Times New Roman"/>
          <w:sz w:val="24"/>
          <w:szCs w:val="24"/>
          <w:lang w:val="vi-VN"/>
        </w:rPr>
        <w:t>Multilayer</w:t>
      </w:r>
      <w:proofErr w:type="spellEnd"/>
      <w:r w:rsidRPr="00C962D2">
        <w:rPr>
          <w:rFonts w:ascii="Times New Roman" w:hAnsi="Times New Roman" w:cs="Times New Roman"/>
          <w:sz w:val="24"/>
          <w:szCs w:val="24"/>
          <w:lang w:val="vi-VN"/>
        </w:rPr>
        <w:t xml:space="preserve"> </w:t>
      </w:r>
      <w:proofErr w:type="spellStart"/>
      <w:r w:rsidRPr="00C962D2">
        <w:rPr>
          <w:rFonts w:ascii="Times New Roman" w:hAnsi="Times New Roman" w:cs="Times New Roman"/>
          <w:sz w:val="24"/>
          <w:szCs w:val="24"/>
          <w:lang w:val="vi-VN"/>
        </w:rPr>
        <w:t>Perceptron</w:t>
      </w:r>
      <w:proofErr w:type="spellEnd"/>
      <w:r w:rsidRPr="00C962D2">
        <w:rPr>
          <w:rFonts w:ascii="Times New Roman" w:hAnsi="Times New Roman" w:cs="Times New Roman"/>
          <w:sz w:val="24"/>
          <w:szCs w:val="24"/>
          <w:lang w:val="vi-VN"/>
        </w:rPr>
        <w:t xml:space="preserve">) - MLP thường đề cập đến bất kỳ tập hợp các lớp </w:t>
      </w:r>
      <w:proofErr w:type="spellStart"/>
      <w:r w:rsidRPr="00C962D2">
        <w:rPr>
          <w:rFonts w:ascii="Times New Roman" w:hAnsi="Times New Roman" w:cs="Times New Roman"/>
          <w:sz w:val="24"/>
          <w:szCs w:val="24"/>
          <w:lang w:val="vi-VN"/>
        </w:rPr>
        <w:t>feedforward</w:t>
      </w:r>
      <w:proofErr w:type="spellEnd"/>
      <w:r w:rsidRPr="00C962D2">
        <w:rPr>
          <w:rFonts w:ascii="Times New Roman" w:hAnsi="Times New Roman" w:cs="Times New Roman"/>
          <w:sz w:val="24"/>
          <w:szCs w:val="24"/>
          <w:lang w:val="vi-VN"/>
        </w:rPr>
        <w:t xml:space="preserve"> nào (hoặc trong trường hợp của </w:t>
      </w:r>
      <w:proofErr w:type="spellStart"/>
      <w:r w:rsidRPr="00C962D2">
        <w:rPr>
          <w:rFonts w:ascii="Times New Roman" w:hAnsi="Times New Roman" w:cs="Times New Roman"/>
          <w:sz w:val="24"/>
          <w:szCs w:val="24"/>
          <w:lang w:val="vi-VN"/>
        </w:rPr>
        <w:t>PyTorch</w:t>
      </w:r>
      <w:proofErr w:type="spellEnd"/>
      <w:r w:rsidRPr="00C962D2">
        <w:rPr>
          <w:rFonts w:ascii="Times New Roman" w:hAnsi="Times New Roman" w:cs="Times New Roman"/>
          <w:sz w:val="24"/>
          <w:szCs w:val="24"/>
          <w:lang w:val="vi-VN"/>
        </w:rPr>
        <w:t xml:space="preserve">, một tập hợp các lớp với một phương thức). Trong bài báo </w:t>
      </w:r>
      <w:proofErr w:type="spellStart"/>
      <w:r w:rsidRPr="00C962D2">
        <w:rPr>
          <w:rFonts w:ascii="Times New Roman" w:hAnsi="Times New Roman" w:cs="Times New Roman"/>
          <w:sz w:val="24"/>
          <w:szCs w:val="24"/>
          <w:lang w:val="vi-VN"/>
        </w:rPr>
        <w:t>ViT</w:t>
      </w:r>
      <w:proofErr w:type="spellEnd"/>
      <w:r w:rsidRPr="00C962D2">
        <w:rPr>
          <w:rFonts w:ascii="Times New Roman" w:hAnsi="Times New Roman" w:cs="Times New Roman"/>
          <w:sz w:val="24"/>
          <w:szCs w:val="24"/>
          <w:lang w:val="vi-VN"/>
        </w:rPr>
        <w:t>, các tác giả gọi MLP là "khối MLP" và nó chứa hai lớp </w:t>
      </w:r>
      <w:proofErr w:type="spellStart"/>
      <w:r w:rsidRPr="00C962D2">
        <w:rPr>
          <w:rFonts w:ascii="Times New Roman" w:hAnsi="Times New Roman" w:cs="Times New Roman"/>
          <w:sz w:val="24"/>
          <w:szCs w:val="24"/>
          <w:lang w:val="vi-VN"/>
        </w:rPr>
        <w:t>torch.nn.Linear</w:t>
      </w:r>
      <w:proofErr w:type="spellEnd"/>
      <w:r w:rsidRPr="00C962D2">
        <w:rPr>
          <w:rFonts w:ascii="Times New Roman" w:hAnsi="Times New Roman" w:cs="Times New Roman"/>
          <w:sz w:val="24"/>
          <w:szCs w:val="24"/>
          <w:lang w:val="vi-VN"/>
        </w:rPr>
        <w:t>() với kích hoạt phi tuyến tính </w:t>
      </w:r>
      <w:proofErr w:type="spellStart"/>
      <w:r w:rsidRPr="00C962D2">
        <w:rPr>
          <w:rFonts w:ascii="Times New Roman" w:hAnsi="Times New Roman" w:cs="Times New Roman"/>
          <w:sz w:val="24"/>
          <w:szCs w:val="24"/>
          <w:lang w:val="vi-VN"/>
        </w:rPr>
        <w:t>torch.nn.GELU</w:t>
      </w:r>
      <w:proofErr w:type="spellEnd"/>
      <w:r w:rsidRPr="00C962D2">
        <w:rPr>
          <w:rFonts w:ascii="Times New Roman" w:hAnsi="Times New Roman" w:cs="Times New Roman"/>
          <w:sz w:val="24"/>
          <w:szCs w:val="24"/>
          <w:lang w:val="vi-VN"/>
        </w:rPr>
        <w:t xml:space="preserve"> () ở giữa chúng và lớp </w:t>
      </w:r>
      <w:proofErr w:type="spellStart"/>
      <w:r w:rsidRPr="00C962D2">
        <w:rPr>
          <w:rFonts w:ascii="Times New Roman" w:hAnsi="Times New Roman" w:cs="Times New Roman"/>
          <w:sz w:val="24"/>
          <w:szCs w:val="24"/>
          <w:lang w:val="vi-VN"/>
        </w:rPr>
        <w:t>torch.nn.Dropout</w:t>
      </w:r>
      <w:proofErr w:type="spellEnd"/>
      <w:r w:rsidRPr="00C962D2">
        <w:rPr>
          <w:rFonts w:ascii="Times New Roman" w:hAnsi="Times New Roman" w:cs="Times New Roman"/>
          <w:sz w:val="24"/>
          <w:szCs w:val="24"/>
          <w:lang w:val="vi-VN"/>
        </w:rPr>
        <w:t>().</w:t>
      </w:r>
    </w:p>
    <w:p w14:paraId="0C12EDDC" w14:textId="77777777" w:rsidR="00C962D2" w:rsidRPr="00C962D2" w:rsidRDefault="00C962D2" w:rsidP="00C962D2">
      <w:pPr>
        <w:jc w:val="both"/>
        <w:rPr>
          <w:rFonts w:ascii="Times New Roman" w:hAnsi="Times New Roman" w:cs="Times New Roman"/>
          <w:sz w:val="24"/>
          <w:szCs w:val="24"/>
          <w:lang w:val="fr-FR"/>
        </w:rPr>
      </w:pPr>
      <w:r w:rsidRPr="00C962D2">
        <w:rPr>
          <w:rFonts w:ascii="Times New Roman" w:hAnsi="Times New Roman" w:cs="Times New Roman"/>
          <w:sz w:val="24"/>
          <w:szCs w:val="24"/>
          <w:lang w:val="fr-FR"/>
        </w:rPr>
        <w:t xml:space="preserve">Transformer Encoder - </w:t>
      </w:r>
      <w:proofErr w:type="spellStart"/>
      <w:r w:rsidRPr="00C962D2">
        <w:rPr>
          <w:rFonts w:ascii="Times New Roman" w:hAnsi="Times New Roman" w:cs="Times New Roman"/>
          <w:sz w:val="24"/>
          <w:szCs w:val="24"/>
          <w:lang w:val="fr-FR"/>
        </w:rPr>
        <w:t>Bộ</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mã</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hóa</w:t>
      </w:r>
      <w:proofErr w:type="spellEnd"/>
      <w:r w:rsidRPr="00C962D2">
        <w:rPr>
          <w:rFonts w:ascii="Times New Roman" w:hAnsi="Times New Roman" w:cs="Times New Roman"/>
          <w:sz w:val="24"/>
          <w:szCs w:val="24"/>
          <w:lang w:val="fr-FR"/>
        </w:rPr>
        <w:t xml:space="preserve"> Transformer, là </w:t>
      </w:r>
      <w:proofErr w:type="spellStart"/>
      <w:r w:rsidRPr="00C962D2">
        <w:rPr>
          <w:rFonts w:ascii="Times New Roman" w:hAnsi="Times New Roman" w:cs="Times New Roman"/>
          <w:sz w:val="24"/>
          <w:szCs w:val="24"/>
          <w:lang w:val="fr-FR"/>
        </w:rPr>
        <w:t>một</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tập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hợp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các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được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liệt</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kê</w:t>
      </w:r>
      <w:proofErr w:type="spellEnd"/>
      <w:r w:rsidRPr="00C962D2">
        <w:rPr>
          <w:rFonts w:ascii="Times New Roman" w:hAnsi="Times New Roman" w:cs="Times New Roman"/>
          <w:sz w:val="24"/>
          <w:szCs w:val="24"/>
          <w:lang w:val="fr-FR"/>
        </w:rPr>
        <w:t xml:space="preserve"> ở </w:t>
      </w:r>
      <w:proofErr w:type="spellStart"/>
      <w:r w:rsidRPr="00C962D2">
        <w:rPr>
          <w:rFonts w:ascii="Times New Roman" w:hAnsi="Times New Roman" w:cs="Times New Roman"/>
          <w:sz w:val="24"/>
          <w:szCs w:val="24"/>
          <w:lang w:val="fr-FR"/>
        </w:rPr>
        <w:t>trên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Có</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hai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kết</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nối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bỏ</w:t>
      </w:r>
      <w:proofErr w:type="spellEnd"/>
      <w:r w:rsidRPr="00C962D2">
        <w:rPr>
          <w:rFonts w:ascii="Times New Roman" w:hAnsi="Times New Roman" w:cs="Times New Roman"/>
          <w:sz w:val="24"/>
          <w:szCs w:val="24"/>
          <w:lang w:val="fr-FR"/>
        </w:rPr>
        <w:t xml:space="preserve"> qua </w:t>
      </w:r>
      <w:proofErr w:type="spellStart"/>
      <w:r w:rsidRPr="00C962D2">
        <w:rPr>
          <w:rFonts w:ascii="Times New Roman" w:hAnsi="Times New Roman" w:cs="Times New Roman"/>
          <w:sz w:val="24"/>
          <w:szCs w:val="24"/>
          <w:lang w:val="fr-FR"/>
        </w:rPr>
        <w:t>bên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trong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bộ</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mã</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hóa</w:t>
      </w:r>
      <w:proofErr w:type="spellEnd"/>
      <w:r w:rsidRPr="00C962D2">
        <w:rPr>
          <w:rFonts w:ascii="Times New Roman" w:hAnsi="Times New Roman" w:cs="Times New Roman"/>
          <w:sz w:val="24"/>
          <w:szCs w:val="24"/>
          <w:lang w:val="fr-FR"/>
        </w:rPr>
        <w:t xml:space="preserve"> Transformer (</w:t>
      </w:r>
      <w:proofErr w:type="spellStart"/>
      <w:r w:rsidRPr="00C962D2">
        <w:rPr>
          <w:rFonts w:ascii="Times New Roman" w:hAnsi="Times New Roman" w:cs="Times New Roman"/>
          <w:sz w:val="24"/>
          <w:szCs w:val="24"/>
          <w:lang w:val="fr-FR"/>
        </w:rPr>
        <w:t>ký</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hiệu</w:t>
      </w:r>
      <w:proofErr w:type="spellEnd"/>
      <w:r w:rsidRPr="00C962D2">
        <w:rPr>
          <w:rFonts w:ascii="Times New Roman" w:hAnsi="Times New Roman" w:cs="Times New Roman"/>
          <w:sz w:val="24"/>
          <w:szCs w:val="24"/>
          <w:lang w:val="fr-FR"/>
        </w:rPr>
        <w:t xml:space="preserve"> "+") </w:t>
      </w:r>
      <w:proofErr w:type="spellStart"/>
      <w:r w:rsidRPr="00C962D2">
        <w:rPr>
          <w:rFonts w:ascii="Times New Roman" w:hAnsi="Times New Roman" w:cs="Times New Roman"/>
          <w:sz w:val="24"/>
          <w:szCs w:val="24"/>
          <w:lang w:val="fr-FR"/>
        </w:rPr>
        <w:t>có</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nghĩa</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là</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đầu</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vào</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của</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được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đưa</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trực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tiếp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đến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các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ngay</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lập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tức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cũng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như</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các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tiếp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theo</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Kiến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trúc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ViT</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tổng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thể</w:t>
      </w:r>
      <w:proofErr w:type="spellEnd"/>
      <w:r w:rsidRPr="00C962D2">
        <w:rPr>
          <w:rFonts w:ascii="Times New Roman" w:hAnsi="Times New Roman" w:cs="Times New Roman"/>
          <w:sz w:val="24"/>
          <w:szCs w:val="24"/>
          <w:lang w:val="fr-FR"/>
        </w:rPr>
        <w:t xml:space="preserve"> bao </w:t>
      </w:r>
      <w:proofErr w:type="spellStart"/>
      <w:r w:rsidRPr="00C962D2">
        <w:rPr>
          <w:rFonts w:ascii="Times New Roman" w:hAnsi="Times New Roman" w:cs="Times New Roman"/>
          <w:sz w:val="24"/>
          <w:szCs w:val="24"/>
          <w:lang w:val="fr-FR"/>
        </w:rPr>
        <w:t>gồm</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một</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số</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bộ</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mã</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hóa</w:t>
      </w:r>
      <w:proofErr w:type="spellEnd"/>
      <w:r w:rsidRPr="00C962D2">
        <w:rPr>
          <w:rFonts w:ascii="Times New Roman" w:hAnsi="Times New Roman" w:cs="Times New Roman"/>
          <w:sz w:val="24"/>
          <w:szCs w:val="24"/>
          <w:lang w:val="fr-FR"/>
        </w:rPr>
        <w:t xml:space="preserve"> Transformer </w:t>
      </w:r>
      <w:proofErr w:type="spellStart"/>
      <w:r w:rsidRPr="00C962D2">
        <w:rPr>
          <w:rFonts w:ascii="Times New Roman" w:hAnsi="Times New Roman" w:cs="Times New Roman"/>
          <w:sz w:val="24"/>
          <w:szCs w:val="24"/>
          <w:lang w:val="fr-FR"/>
        </w:rPr>
        <w:t>xếp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chồng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lên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nhau</w:t>
      </w:r>
      <w:proofErr w:type="spellEnd"/>
      <w:r w:rsidRPr="00C962D2">
        <w:rPr>
          <w:rFonts w:ascii="Times New Roman" w:hAnsi="Times New Roman" w:cs="Times New Roman"/>
          <w:sz w:val="24"/>
          <w:szCs w:val="24"/>
          <w:lang w:val="fr-FR"/>
        </w:rPr>
        <w:t>.</w:t>
      </w:r>
    </w:p>
    <w:p w14:paraId="4D3BBA5B" w14:textId="77777777" w:rsidR="00C962D2" w:rsidRPr="00C962D2" w:rsidRDefault="00C962D2" w:rsidP="00C962D2">
      <w:pPr>
        <w:jc w:val="both"/>
        <w:rPr>
          <w:rFonts w:ascii="Times New Roman" w:hAnsi="Times New Roman" w:cs="Times New Roman"/>
          <w:sz w:val="24"/>
          <w:szCs w:val="24"/>
          <w:lang w:val="fr-FR"/>
        </w:rPr>
      </w:pPr>
      <w:r w:rsidRPr="00C962D2">
        <w:rPr>
          <w:rFonts w:ascii="Times New Roman" w:hAnsi="Times New Roman" w:cs="Times New Roman"/>
          <w:sz w:val="24"/>
          <w:szCs w:val="24"/>
          <w:lang w:val="fr-FR"/>
        </w:rPr>
        <w:t xml:space="preserve">MLP Head - </w:t>
      </w:r>
      <w:proofErr w:type="spellStart"/>
      <w:r w:rsidRPr="00C962D2">
        <w:rPr>
          <w:rFonts w:ascii="Times New Roman" w:hAnsi="Times New Roman" w:cs="Times New Roman"/>
          <w:sz w:val="24"/>
          <w:szCs w:val="24"/>
          <w:lang w:val="fr-FR"/>
        </w:rPr>
        <w:t>Đây</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là</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đầu</w:t>
      </w:r>
      <w:proofErr w:type="spellEnd"/>
      <w:r w:rsidRPr="00C962D2">
        <w:rPr>
          <w:rFonts w:ascii="Times New Roman" w:hAnsi="Times New Roman" w:cs="Times New Roman"/>
          <w:sz w:val="24"/>
          <w:szCs w:val="24"/>
          <w:lang w:val="fr-FR"/>
        </w:rPr>
        <w:t xml:space="preserve"> ra </w:t>
      </w:r>
      <w:proofErr w:type="spellStart"/>
      <w:r w:rsidRPr="00C962D2">
        <w:rPr>
          <w:rFonts w:ascii="Times New Roman" w:hAnsi="Times New Roman" w:cs="Times New Roman"/>
          <w:sz w:val="24"/>
          <w:szCs w:val="24"/>
          <w:lang w:val="fr-FR"/>
        </w:rPr>
        <w:t>của</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kiến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trúc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nó</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chuyển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đổi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các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features</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đã</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học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của</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đầu</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vào</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thành</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đầu</w:t>
      </w:r>
      <w:proofErr w:type="spellEnd"/>
      <w:r w:rsidRPr="00C962D2">
        <w:rPr>
          <w:rFonts w:ascii="Times New Roman" w:hAnsi="Times New Roman" w:cs="Times New Roman"/>
          <w:sz w:val="24"/>
          <w:szCs w:val="24"/>
          <w:lang w:val="fr-FR"/>
        </w:rPr>
        <w:t xml:space="preserve"> ra </w:t>
      </w:r>
      <w:proofErr w:type="spellStart"/>
      <w:r w:rsidRPr="00C962D2">
        <w:rPr>
          <w:rFonts w:ascii="Times New Roman" w:hAnsi="Times New Roman" w:cs="Times New Roman"/>
          <w:sz w:val="24"/>
          <w:szCs w:val="24"/>
          <w:lang w:val="fr-FR"/>
        </w:rPr>
        <w:t>lớp</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Vì</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chúng</w:t>
      </w:r>
      <w:proofErr w:type="spellEnd"/>
      <w:r w:rsidRPr="00C962D2">
        <w:rPr>
          <w:rFonts w:ascii="Times New Roman" w:hAnsi="Times New Roman" w:cs="Times New Roman"/>
          <w:sz w:val="24"/>
          <w:szCs w:val="24"/>
          <w:lang w:val="fr-FR"/>
        </w:rPr>
        <w:t xml:space="preserve"> ta </w:t>
      </w:r>
      <w:proofErr w:type="spellStart"/>
      <w:r w:rsidRPr="00C962D2">
        <w:rPr>
          <w:rFonts w:ascii="Times New Roman" w:hAnsi="Times New Roman" w:cs="Times New Roman"/>
          <w:sz w:val="24"/>
          <w:szCs w:val="24"/>
          <w:lang w:val="fr-FR"/>
        </w:rPr>
        <w:t>đang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nghiên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cứu</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phân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loại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hình</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ảnh</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bạn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cũng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có</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thể</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gọi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đây</w:t>
      </w:r>
      <w:proofErr w:type="spellEnd"/>
      <w:r w:rsidRPr="00C962D2">
        <w:rPr>
          <w:rFonts w:ascii="Times New Roman" w:hAnsi="Times New Roman" w:cs="Times New Roman"/>
          <w:sz w:val="24"/>
          <w:szCs w:val="24"/>
          <w:lang w:val="fr-FR"/>
        </w:rPr>
        <w:t xml:space="preserve"> là "</w:t>
      </w:r>
      <w:proofErr w:type="spellStart"/>
      <w:r w:rsidRPr="00C962D2">
        <w:rPr>
          <w:rFonts w:ascii="Times New Roman" w:hAnsi="Times New Roman" w:cs="Times New Roman"/>
          <w:sz w:val="24"/>
          <w:szCs w:val="24"/>
          <w:lang w:val="fr-FR"/>
        </w:rPr>
        <w:t>đầu</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phân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loại</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Cấu</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trúc</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của</w:t>
      </w:r>
      <w:proofErr w:type="spellEnd"/>
      <w:r w:rsidRPr="00C962D2">
        <w:rPr>
          <w:rFonts w:ascii="Times New Roman" w:hAnsi="Times New Roman" w:cs="Times New Roman"/>
          <w:sz w:val="24"/>
          <w:szCs w:val="24"/>
          <w:lang w:val="fr-FR"/>
        </w:rPr>
        <w:t xml:space="preserve"> MLP Head </w:t>
      </w:r>
      <w:proofErr w:type="spellStart"/>
      <w:r w:rsidRPr="00C962D2">
        <w:rPr>
          <w:rFonts w:ascii="Times New Roman" w:hAnsi="Times New Roman" w:cs="Times New Roman"/>
          <w:sz w:val="24"/>
          <w:szCs w:val="24"/>
          <w:lang w:val="fr-FR"/>
        </w:rPr>
        <w:t>tương</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tự</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như</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khối</w:t>
      </w:r>
      <w:proofErr w:type="spellEnd"/>
      <w:r w:rsidRPr="00C962D2">
        <w:rPr>
          <w:rFonts w:ascii="Times New Roman" w:hAnsi="Times New Roman" w:cs="Times New Roman"/>
          <w:sz w:val="24"/>
          <w:szCs w:val="24"/>
          <w:lang w:val="fr-FR"/>
        </w:rPr>
        <w:t xml:space="preserve"> MLP </w:t>
      </w:r>
      <w:proofErr w:type="spellStart"/>
      <w:r w:rsidRPr="00C962D2">
        <w:rPr>
          <w:rFonts w:ascii="Times New Roman" w:hAnsi="Times New Roman" w:cs="Times New Roman"/>
          <w:sz w:val="24"/>
          <w:szCs w:val="24"/>
          <w:lang w:val="fr-FR"/>
        </w:rPr>
        <w:t>bên</w:t>
      </w:r>
      <w:proofErr w:type="spellEnd"/>
      <w:r w:rsidRPr="00C962D2">
        <w:rPr>
          <w:rFonts w:ascii="Times New Roman" w:hAnsi="Times New Roman" w:cs="Times New Roman"/>
          <w:sz w:val="24"/>
          <w:szCs w:val="24"/>
          <w:lang w:val="fr-FR"/>
        </w:rPr>
        <w:t xml:space="preserve"> </w:t>
      </w:r>
      <w:proofErr w:type="spellStart"/>
      <w:r w:rsidRPr="00C962D2">
        <w:rPr>
          <w:rFonts w:ascii="Times New Roman" w:hAnsi="Times New Roman" w:cs="Times New Roman"/>
          <w:sz w:val="24"/>
          <w:szCs w:val="24"/>
          <w:lang w:val="fr-FR"/>
        </w:rPr>
        <w:t>trên</w:t>
      </w:r>
      <w:proofErr w:type="spellEnd"/>
      <w:r w:rsidRPr="00C962D2">
        <w:rPr>
          <w:rFonts w:ascii="Times New Roman" w:hAnsi="Times New Roman" w:cs="Times New Roman"/>
          <w:sz w:val="24"/>
          <w:szCs w:val="24"/>
          <w:lang w:val="fr-FR"/>
        </w:rPr>
        <w:t>.</w:t>
      </w:r>
    </w:p>
    <w:p w14:paraId="48876796" w14:textId="1B8BD556" w:rsidR="001C2A5E" w:rsidRPr="00C962D2" w:rsidRDefault="001C2A5E" w:rsidP="00C962D2">
      <w:pPr>
        <w:jc w:val="both"/>
        <w:rPr>
          <w:rFonts w:ascii="Times New Roman" w:hAnsi="Times New Roman" w:cs="Times New Roman"/>
          <w:sz w:val="24"/>
          <w:szCs w:val="24"/>
          <w:lang w:val="fr-FR"/>
        </w:rPr>
      </w:pPr>
    </w:p>
    <w:sectPr w:rsidR="001C2A5E" w:rsidRPr="00C9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7E1F"/>
    <w:multiLevelType w:val="multilevel"/>
    <w:tmpl w:val="6A6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625"/>
    <w:multiLevelType w:val="hybridMultilevel"/>
    <w:tmpl w:val="3A3EC944"/>
    <w:lvl w:ilvl="0" w:tplc="B538D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831D1"/>
    <w:multiLevelType w:val="hybridMultilevel"/>
    <w:tmpl w:val="8C58A8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4312B"/>
    <w:multiLevelType w:val="multilevel"/>
    <w:tmpl w:val="DF6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0020"/>
    <w:multiLevelType w:val="multilevel"/>
    <w:tmpl w:val="97C286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21F72"/>
    <w:multiLevelType w:val="hybridMultilevel"/>
    <w:tmpl w:val="2E0CE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B54CF1"/>
    <w:multiLevelType w:val="hybridMultilevel"/>
    <w:tmpl w:val="0A603F88"/>
    <w:lvl w:ilvl="0" w:tplc="993E73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5AD9"/>
    <w:multiLevelType w:val="hybridMultilevel"/>
    <w:tmpl w:val="C2EA2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B07A0"/>
    <w:multiLevelType w:val="hybridMultilevel"/>
    <w:tmpl w:val="4F361B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75233B"/>
    <w:multiLevelType w:val="multilevel"/>
    <w:tmpl w:val="713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317B9"/>
    <w:multiLevelType w:val="hybridMultilevel"/>
    <w:tmpl w:val="C81EA332"/>
    <w:lvl w:ilvl="0" w:tplc="B538D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C290A"/>
    <w:multiLevelType w:val="multilevel"/>
    <w:tmpl w:val="4470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A4086"/>
    <w:multiLevelType w:val="hybridMultilevel"/>
    <w:tmpl w:val="C246814A"/>
    <w:lvl w:ilvl="0" w:tplc="28FA7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45D40"/>
    <w:multiLevelType w:val="multilevel"/>
    <w:tmpl w:val="79B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152C6"/>
    <w:multiLevelType w:val="multilevel"/>
    <w:tmpl w:val="79E2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D0245"/>
    <w:multiLevelType w:val="multilevel"/>
    <w:tmpl w:val="8DE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F6F92"/>
    <w:multiLevelType w:val="multilevel"/>
    <w:tmpl w:val="833E7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94ECD"/>
    <w:multiLevelType w:val="hybridMultilevel"/>
    <w:tmpl w:val="B44EB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7D6A14"/>
    <w:multiLevelType w:val="hybridMultilevel"/>
    <w:tmpl w:val="14844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9F47E7"/>
    <w:multiLevelType w:val="hybridMultilevel"/>
    <w:tmpl w:val="7B3661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C62E8B"/>
    <w:multiLevelType w:val="multilevel"/>
    <w:tmpl w:val="B2D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84BC2"/>
    <w:multiLevelType w:val="hybridMultilevel"/>
    <w:tmpl w:val="C81EA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43A4734"/>
    <w:multiLevelType w:val="multilevel"/>
    <w:tmpl w:val="8E6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957A7"/>
    <w:multiLevelType w:val="multilevel"/>
    <w:tmpl w:val="B4C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02435"/>
    <w:multiLevelType w:val="multilevel"/>
    <w:tmpl w:val="885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513E4"/>
    <w:multiLevelType w:val="hybridMultilevel"/>
    <w:tmpl w:val="9CE0DE20"/>
    <w:lvl w:ilvl="0" w:tplc="04090013">
      <w:start w:val="1"/>
      <w:numFmt w:val="upperRoman"/>
      <w:lvlText w:val="%1."/>
      <w:lvlJc w:val="right"/>
      <w:pPr>
        <w:ind w:left="1080" w:hanging="360"/>
      </w:pPr>
    </w:lvl>
    <w:lvl w:ilvl="1" w:tplc="B538DDF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0C7DFA"/>
    <w:multiLevelType w:val="hybridMultilevel"/>
    <w:tmpl w:val="69DA2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DA3CEE"/>
    <w:multiLevelType w:val="multilevel"/>
    <w:tmpl w:val="7BD8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726F1"/>
    <w:multiLevelType w:val="multilevel"/>
    <w:tmpl w:val="5300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C295E"/>
    <w:multiLevelType w:val="multilevel"/>
    <w:tmpl w:val="5066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308544">
    <w:abstractNumId w:val="6"/>
  </w:num>
  <w:num w:numId="2" w16cid:durableId="1195075110">
    <w:abstractNumId w:val="12"/>
  </w:num>
  <w:num w:numId="3" w16cid:durableId="1653211482">
    <w:abstractNumId w:val="25"/>
  </w:num>
  <w:num w:numId="4" w16cid:durableId="897857007">
    <w:abstractNumId w:val="17"/>
  </w:num>
  <w:num w:numId="5" w16cid:durableId="1370959843">
    <w:abstractNumId w:val="14"/>
  </w:num>
  <w:num w:numId="6" w16cid:durableId="818961904">
    <w:abstractNumId w:val="11"/>
  </w:num>
  <w:num w:numId="7" w16cid:durableId="1268974458">
    <w:abstractNumId w:val="3"/>
  </w:num>
  <w:num w:numId="8" w16cid:durableId="2084402180">
    <w:abstractNumId w:val="28"/>
  </w:num>
  <w:num w:numId="9" w16cid:durableId="1579486098">
    <w:abstractNumId w:val="0"/>
  </w:num>
  <w:num w:numId="10" w16cid:durableId="871263887">
    <w:abstractNumId w:val="10"/>
  </w:num>
  <w:num w:numId="11" w16cid:durableId="796336099">
    <w:abstractNumId w:val="19"/>
  </w:num>
  <w:num w:numId="12" w16cid:durableId="738751264">
    <w:abstractNumId w:val="29"/>
  </w:num>
  <w:num w:numId="13" w16cid:durableId="1188644563">
    <w:abstractNumId w:val="22"/>
  </w:num>
  <w:num w:numId="14" w16cid:durableId="1129664566">
    <w:abstractNumId w:val="26"/>
  </w:num>
  <w:num w:numId="15" w16cid:durableId="1199394855">
    <w:abstractNumId w:val="4"/>
  </w:num>
  <w:num w:numId="16" w16cid:durableId="844057220">
    <w:abstractNumId w:val="9"/>
  </w:num>
  <w:num w:numId="17" w16cid:durableId="1376812995">
    <w:abstractNumId w:val="27"/>
  </w:num>
  <w:num w:numId="18" w16cid:durableId="1594171227">
    <w:abstractNumId w:val="2"/>
  </w:num>
  <w:num w:numId="19" w16cid:durableId="1812555822">
    <w:abstractNumId w:val="1"/>
  </w:num>
  <w:num w:numId="20" w16cid:durableId="1420827703">
    <w:abstractNumId w:val="18"/>
  </w:num>
  <w:num w:numId="21" w16cid:durableId="541095798">
    <w:abstractNumId w:val="16"/>
  </w:num>
  <w:num w:numId="22" w16cid:durableId="1882546638">
    <w:abstractNumId w:val="7"/>
  </w:num>
  <w:num w:numId="23" w16cid:durableId="20252740">
    <w:abstractNumId w:val="20"/>
  </w:num>
  <w:num w:numId="24" w16cid:durableId="1995911763">
    <w:abstractNumId w:val="24"/>
  </w:num>
  <w:num w:numId="25" w16cid:durableId="325210833">
    <w:abstractNumId w:val="15"/>
  </w:num>
  <w:num w:numId="26" w16cid:durableId="1985427205">
    <w:abstractNumId w:val="23"/>
  </w:num>
  <w:num w:numId="27" w16cid:durableId="617494463">
    <w:abstractNumId w:val="8"/>
  </w:num>
  <w:num w:numId="28" w16cid:durableId="74937538">
    <w:abstractNumId w:val="5"/>
  </w:num>
  <w:num w:numId="29" w16cid:durableId="533663591">
    <w:abstractNumId w:val="21"/>
  </w:num>
  <w:num w:numId="30" w16cid:durableId="114315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F4"/>
    <w:rsid w:val="0000104C"/>
    <w:rsid w:val="00014172"/>
    <w:rsid w:val="0001671B"/>
    <w:rsid w:val="00052DD5"/>
    <w:rsid w:val="000534FF"/>
    <w:rsid w:val="0005699E"/>
    <w:rsid w:val="00081C5D"/>
    <w:rsid w:val="00126AA9"/>
    <w:rsid w:val="00162D0B"/>
    <w:rsid w:val="00166286"/>
    <w:rsid w:val="00173195"/>
    <w:rsid w:val="001968CA"/>
    <w:rsid w:val="001C1C10"/>
    <w:rsid w:val="001C2812"/>
    <w:rsid w:val="001C2A5E"/>
    <w:rsid w:val="00395462"/>
    <w:rsid w:val="003A04C2"/>
    <w:rsid w:val="003D06BC"/>
    <w:rsid w:val="0042034B"/>
    <w:rsid w:val="004869F4"/>
    <w:rsid w:val="004A66CA"/>
    <w:rsid w:val="005E3946"/>
    <w:rsid w:val="005E3C76"/>
    <w:rsid w:val="00644349"/>
    <w:rsid w:val="006B6650"/>
    <w:rsid w:val="00740A7C"/>
    <w:rsid w:val="00756985"/>
    <w:rsid w:val="007B52C4"/>
    <w:rsid w:val="00877C73"/>
    <w:rsid w:val="0099367C"/>
    <w:rsid w:val="00AB354C"/>
    <w:rsid w:val="00AC0101"/>
    <w:rsid w:val="00B31B00"/>
    <w:rsid w:val="00B83E67"/>
    <w:rsid w:val="00BD1A7D"/>
    <w:rsid w:val="00BD1CA8"/>
    <w:rsid w:val="00BF6BC0"/>
    <w:rsid w:val="00C2616C"/>
    <w:rsid w:val="00C63953"/>
    <w:rsid w:val="00C91BE5"/>
    <w:rsid w:val="00C962D2"/>
    <w:rsid w:val="00CA2283"/>
    <w:rsid w:val="00CC383C"/>
    <w:rsid w:val="00D0141A"/>
    <w:rsid w:val="00D1526C"/>
    <w:rsid w:val="00D2558F"/>
    <w:rsid w:val="00E244B3"/>
    <w:rsid w:val="00EA40F4"/>
    <w:rsid w:val="00ED32BF"/>
    <w:rsid w:val="00FA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6431"/>
  <w15:chartTrackingRefBased/>
  <w15:docId w15:val="{A0A0E4A2-2A8A-444C-BF0B-5C3D6618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F4"/>
    <w:pPr>
      <w:ind w:left="720"/>
      <w:contextualSpacing/>
    </w:pPr>
  </w:style>
  <w:style w:type="paragraph" w:styleId="NormalWeb">
    <w:name w:val="Normal (Web)"/>
    <w:basedOn w:val="Normal"/>
    <w:uiPriority w:val="99"/>
    <w:unhideWhenUsed/>
    <w:rsid w:val="00196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6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4740">
      <w:bodyDiv w:val="1"/>
      <w:marLeft w:val="0"/>
      <w:marRight w:val="0"/>
      <w:marTop w:val="0"/>
      <w:marBottom w:val="0"/>
      <w:divBdr>
        <w:top w:val="none" w:sz="0" w:space="0" w:color="auto"/>
        <w:left w:val="none" w:sz="0" w:space="0" w:color="auto"/>
        <w:bottom w:val="none" w:sz="0" w:space="0" w:color="auto"/>
        <w:right w:val="none" w:sz="0" w:space="0" w:color="auto"/>
      </w:divBdr>
    </w:div>
    <w:div w:id="59835315">
      <w:bodyDiv w:val="1"/>
      <w:marLeft w:val="0"/>
      <w:marRight w:val="0"/>
      <w:marTop w:val="0"/>
      <w:marBottom w:val="0"/>
      <w:divBdr>
        <w:top w:val="none" w:sz="0" w:space="0" w:color="auto"/>
        <w:left w:val="none" w:sz="0" w:space="0" w:color="auto"/>
        <w:bottom w:val="none" w:sz="0" w:space="0" w:color="auto"/>
        <w:right w:val="none" w:sz="0" w:space="0" w:color="auto"/>
      </w:divBdr>
    </w:div>
    <w:div w:id="97333566">
      <w:bodyDiv w:val="1"/>
      <w:marLeft w:val="0"/>
      <w:marRight w:val="0"/>
      <w:marTop w:val="0"/>
      <w:marBottom w:val="0"/>
      <w:divBdr>
        <w:top w:val="none" w:sz="0" w:space="0" w:color="auto"/>
        <w:left w:val="none" w:sz="0" w:space="0" w:color="auto"/>
        <w:bottom w:val="none" w:sz="0" w:space="0" w:color="auto"/>
        <w:right w:val="none" w:sz="0" w:space="0" w:color="auto"/>
      </w:divBdr>
    </w:div>
    <w:div w:id="176970163">
      <w:bodyDiv w:val="1"/>
      <w:marLeft w:val="0"/>
      <w:marRight w:val="0"/>
      <w:marTop w:val="0"/>
      <w:marBottom w:val="0"/>
      <w:divBdr>
        <w:top w:val="none" w:sz="0" w:space="0" w:color="auto"/>
        <w:left w:val="none" w:sz="0" w:space="0" w:color="auto"/>
        <w:bottom w:val="none" w:sz="0" w:space="0" w:color="auto"/>
        <w:right w:val="none" w:sz="0" w:space="0" w:color="auto"/>
      </w:divBdr>
    </w:div>
    <w:div w:id="253052290">
      <w:bodyDiv w:val="1"/>
      <w:marLeft w:val="0"/>
      <w:marRight w:val="0"/>
      <w:marTop w:val="0"/>
      <w:marBottom w:val="0"/>
      <w:divBdr>
        <w:top w:val="none" w:sz="0" w:space="0" w:color="auto"/>
        <w:left w:val="none" w:sz="0" w:space="0" w:color="auto"/>
        <w:bottom w:val="none" w:sz="0" w:space="0" w:color="auto"/>
        <w:right w:val="none" w:sz="0" w:space="0" w:color="auto"/>
      </w:divBdr>
    </w:div>
    <w:div w:id="261183613">
      <w:bodyDiv w:val="1"/>
      <w:marLeft w:val="0"/>
      <w:marRight w:val="0"/>
      <w:marTop w:val="0"/>
      <w:marBottom w:val="0"/>
      <w:divBdr>
        <w:top w:val="none" w:sz="0" w:space="0" w:color="auto"/>
        <w:left w:val="none" w:sz="0" w:space="0" w:color="auto"/>
        <w:bottom w:val="none" w:sz="0" w:space="0" w:color="auto"/>
        <w:right w:val="none" w:sz="0" w:space="0" w:color="auto"/>
      </w:divBdr>
    </w:div>
    <w:div w:id="281230108">
      <w:bodyDiv w:val="1"/>
      <w:marLeft w:val="0"/>
      <w:marRight w:val="0"/>
      <w:marTop w:val="0"/>
      <w:marBottom w:val="0"/>
      <w:divBdr>
        <w:top w:val="none" w:sz="0" w:space="0" w:color="auto"/>
        <w:left w:val="none" w:sz="0" w:space="0" w:color="auto"/>
        <w:bottom w:val="none" w:sz="0" w:space="0" w:color="auto"/>
        <w:right w:val="none" w:sz="0" w:space="0" w:color="auto"/>
      </w:divBdr>
    </w:div>
    <w:div w:id="338385174">
      <w:bodyDiv w:val="1"/>
      <w:marLeft w:val="0"/>
      <w:marRight w:val="0"/>
      <w:marTop w:val="0"/>
      <w:marBottom w:val="0"/>
      <w:divBdr>
        <w:top w:val="none" w:sz="0" w:space="0" w:color="auto"/>
        <w:left w:val="none" w:sz="0" w:space="0" w:color="auto"/>
        <w:bottom w:val="none" w:sz="0" w:space="0" w:color="auto"/>
        <w:right w:val="none" w:sz="0" w:space="0" w:color="auto"/>
      </w:divBdr>
    </w:div>
    <w:div w:id="420217887">
      <w:bodyDiv w:val="1"/>
      <w:marLeft w:val="0"/>
      <w:marRight w:val="0"/>
      <w:marTop w:val="0"/>
      <w:marBottom w:val="0"/>
      <w:divBdr>
        <w:top w:val="none" w:sz="0" w:space="0" w:color="auto"/>
        <w:left w:val="none" w:sz="0" w:space="0" w:color="auto"/>
        <w:bottom w:val="none" w:sz="0" w:space="0" w:color="auto"/>
        <w:right w:val="none" w:sz="0" w:space="0" w:color="auto"/>
      </w:divBdr>
    </w:div>
    <w:div w:id="469908263">
      <w:bodyDiv w:val="1"/>
      <w:marLeft w:val="0"/>
      <w:marRight w:val="0"/>
      <w:marTop w:val="0"/>
      <w:marBottom w:val="0"/>
      <w:divBdr>
        <w:top w:val="none" w:sz="0" w:space="0" w:color="auto"/>
        <w:left w:val="none" w:sz="0" w:space="0" w:color="auto"/>
        <w:bottom w:val="none" w:sz="0" w:space="0" w:color="auto"/>
        <w:right w:val="none" w:sz="0" w:space="0" w:color="auto"/>
      </w:divBdr>
    </w:div>
    <w:div w:id="570313040">
      <w:bodyDiv w:val="1"/>
      <w:marLeft w:val="0"/>
      <w:marRight w:val="0"/>
      <w:marTop w:val="0"/>
      <w:marBottom w:val="0"/>
      <w:divBdr>
        <w:top w:val="none" w:sz="0" w:space="0" w:color="auto"/>
        <w:left w:val="none" w:sz="0" w:space="0" w:color="auto"/>
        <w:bottom w:val="none" w:sz="0" w:space="0" w:color="auto"/>
        <w:right w:val="none" w:sz="0" w:space="0" w:color="auto"/>
      </w:divBdr>
    </w:div>
    <w:div w:id="626929860">
      <w:bodyDiv w:val="1"/>
      <w:marLeft w:val="0"/>
      <w:marRight w:val="0"/>
      <w:marTop w:val="0"/>
      <w:marBottom w:val="0"/>
      <w:divBdr>
        <w:top w:val="none" w:sz="0" w:space="0" w:color="auto"/>
        <w:left w:val="none" w:sz="0" w:space="0" w:color="auto"/>
        <w:bottom w:val="none" w:sz="0" w:space="0" w:color="auto"/>
        <w:right w:val="none" w:sz="0" w:space="0" w:color="auto"/>
      </w:divBdr>
    </w:div>
    <w:div w:id="678582387">
      <w:bodyDiv w:val="1"/>
      <w:marLeft w:val="0"/>
      <w:marRight w:val="0"/>
      <w:marTop w:val="0"/>
      <w:marBottom w:val="0"/>
      <w:divBdr>
        <w:top w:val="none" w:sz="0" w:space="0" w:color="auto"/>
        <w:left w:val="none" w:sz="0" w:space="0" w:color="auto"/>
        <w:bottom w:val="none" w:sz="0" w:space="0" w:color="auto"/>
        <w:right w:val="none" w:sz="0" w:space="0" w:color="auto"/>
      </w:divBdr>
    </w:div>
    <w:div w:id="744566499">
      <w:bodyDiv w:val="1"/>
      <w:marLeft w:val="0"/>
      <w:marRight w:val="0"/>
      <w:marTop w:val="0"/>
      <w:marBottom w:val="0"/>
      <w:divBdr>
        <w:top w:val="none" w:sz="0" w:space="0" w:color="auto"/>
        <w:left w:val="none" w:sz="0" w:space="0" w:color="auto"/>
        <w:bottom w:val="none" w:sz="0" w:space="0" w:color="auto"/>
        <w:right w:val="none" w:sz="0" w:space="0" w:color="auto"/>
      </w:divBdr>
    </w:div>
    <w:div w:id="807938301">
      <w:bodyDiv w:val="1"/>
      <w:marLeft w:val="0"/>
      <w:marRight w:val="0"/>
      <w:marTop w:val="0"/>
      <w:marBottom w:val="0"/>
      <w:divBdr>
        <w:top w:val="none" w:sz="0" w:space="0" w:color="auto"/>
        <w:left w:val="none" w:sz="0" w:space="0" w:color="auto"/>
        <w:bottom w:val="none" w:sz="0" w:space="0" w:color="auto"/>
        <w:right w:val="none" w:sz="0" w:space="0" w:color="auto"/>
      </w:divBdr>
    </w:div>
    <w:div w:id="821656874">
      <w:bodyDiv w:val="1"/>
      <w:marLeft w:val="0"/>
      <w:marRight w:val="0"/>
      <w:marTop w:val="0"/>
      <w:marBottom w:val="0"/>
      <w:divBdr>
        <w:top w:val="none" w:sz="0" w:space="0" w:color="auto"/>
        <w:left w:val="none" w:sz="0" w:space="0" w:color="auto"/>
        <w:bottom w:val="none" w:sz="0" w:space="0" w:color="auto"/>
        <w:right w:val="none" w:sz="0" w:space="0" w:color="auto"/>
      </w:divBdr>
    </w:div>
    <w:div w:id="852721065">
      <w:bodyDiv w:val="1"/>
      <w:marLeft w:val="0"/>
      <w:marRight w:val="0"/>
      <w:marTop w:val="0"/>
      <w:marBottom w:val="0"/>
      <w:divBdr>
        <w:top w:val="none" w:sz="0" w:space="0" w:color="auto"/>
        <w:left w:val="none" w:sz="0" w:space="0" w:color="auto"/>
        <w:bottom w:val="none" w:sz="0" w:space="0" w:color="auto"/>
        <w:right w:val="none" w:sz="0" w:space="0" w:color="auto"/>
      </w:divBdr>
    </w:div>
    <w:div w:id="1037047810">
      <w:bodyDiv w:val="1"/>
      <w:marLeft w:val="0"/>
      <w:marRight w:val="0"/>
      <w:marTop w:val="0"/>
      <w:marBottom w:val="0"/>
      <w:divBdr>
        <w:top w:val="none" w:sz="0" w:space="0" w:color="auto"/>
        <w:left w:val="none" w:sz="0" w:space="0" w:color="auto"/>
        <w:bottom w:val="none" w:sz="0" w:space="0" w:color="auto"/>
        <w:right w:val="none" w:sz="0" w:space="0" w:color="auto"/>
      </w:divBdr>
    </w:div>
    <w:div w:id="1041052845">
      <w:bodyDiv w:val="1"/>
      <w:marLeft w:val="0"/>
      <w:marRight w:val="0"/>
      <w:marTop w:val="0"/>
      <w:marBottom w:val="0"/>
      <w:divBdr>
        <w:top w:val="none" w:sz="0" w:space="0" w:color="auto"/>
        <w:left w:val="none" w:sz="0" w:space="0" w:color="auto"/>
        <w:bottom w:val="none" w:sz="0" w:space="0" w:color="auto"/>
        <w:right w:val="none" w:sz="0" w:space="0" w:color="auto"/>
      </w:divBdr>
    </w:div>
    <w:div w:id="1104693985">
      <w:bodyDiv w:val="1"/>
      <w:marLeft w:val="0"/>
      <w:marRight w:val="0"/>
      <w:marTop w:val="0"/>
      <w:marBottom w:val="0"/>
      <w:divBdr>
        <w:top w:val="none" w:sz="0" w:space="0" w:color="auto"/>
        <w:left w:val="none" w:sz="0" w:space="0" w:color="auto"/>
        <w:bottom w:val="none" w:sz="0" w:space="0" w:color="auto"/>
        <w:right w:val="none" w:sz="0" w:space="0" w:color="auto"/>
      </w:divBdr>
    </w:div>
    <w:div w:id="1423986665">
      <w:bodyDiv w:val="1"/>
      <w:marLeft w:val="0"/>
      <w:marRight w:val="0"/>
      <w:marTop w:val="0"/>
      <w:marBottom w:val="0"/>
      <w:divBdr>
        <w:top w:val="none" w:sz="0" w:space="0" w:color="auto"/>
        <w:left w:val="none" w:sz="0" w:space="0" w:color="auto"/>
        <w:bottom w:val="none" w:sz="0" w:space="0" w:color="auto"/>
        <w:right w:val="none" w:sz="0" w:space="0" w:color="auto"/>
      </w:divBdr>
    </w:div>
    <w:div w:id="1572042723">
      <w:bodyDiv w:val="1"/>
      <w:marLeft w:val="0"/>
      <w:marRight w:val="0"/>
      <w:marTop w:val="0"/>
      <w:marBottom w:val="0"/>
      <w:divBdr>
        <w:top w:val="none" w:sz="0" w:space="0" w:color="auto"/>
        <w:left w:val="none" w:sz="0" w:space="0" w:color="auto"/>
        <w:bottom w:val="none" w:sz="0" w:space="0" w:color="auto"/>
        <w:right w:val="none" w:sz="0" w:space="0" w:color="auto"/>
      </w:divBdr>
    </w:div>
    <w:div w:id="1677149829">
      <w:bodyDiv w:val="1"/>
      <w:marLeft w:val="0"/>
      <w:marRight w:val="0"/>
      <w:marTop w:val="0"/>
      <w:marBottom w:val="0"/>
      <w:divBdr>
        <w:top w:val="none" w:sz="0" w:space="0" w:color="auto"/>
        <w:left w:val="none" w:sz="0" w:space="0" w:color="auto"/>
        <w:bottom w:val="none" w:sz="0" w:space="0" w:color="auto"/>
        <w:right w:val="none" w:sz="0" w:space="0" w:color="auto"/>
      </w:divBdr>
    </w:div>
    <w:div w:id="1739550119">
      <w:bodyDiv w:val="1"/>
      <w:marLeft w:val="0"/>
      <w:marRight w:val="0"/>
      <w:marTop w:val="0"/>
      <w:marBottom w:val="0"/>
      <w:divBdr>
        <w:top w:val="none" w:sz="0" w:space="0" w:color="auto"/>
        <w:left w:val="none" w:sz="0" w:space="0" w:color="auto"/>
        <w:bottom w:val="none" w:sz="0" w:space="0" w:color="auto"/>
        <w:right w:val="none" w:sz="0" w:space="0" w:color="auto"/>
      </w:divBdr>
    </w:div>
    <w:div w:id="1755976397">
      <w:bodyDiv w:val="1"/>
      <w:marLeft w:val="0"/>
      <w:marRight w:val="0"/>
      <w:marTop w:val="0"/>
      <w:marBottom w:val="0"/>
      <w:divBdr>
        <w:top w:val="none" w:sz="0" w:space="0" w:color="auto"/>
        <w:left w:val="none" w:sz="0" w:space="0" w:color="auto"/>
        <w:bottom w:val="none" w:sz="0" w:space="0" w:color="auto"/>
        <w:right w:val="none" w:sz="0" w:space="0" w:color="auto"/>
      </w:divBdr>
    </w:div>
    <w:div w:id="1792095060">
      <w:bodyDiv w:val="1"/>
      <w:marLeft w:val="0"/>
      <w:marRight w:val="0"/>
      <w:marTop w:val="0"/>
      <w:marBottom w:val="0"/>
      <w:divBdr>
        <w:top w:val="none" w:sz="0" w:space="0" w:color="auto"/>
        <w:left w:val="none" w:sz="0" w:space="0" w:color="auto"/>
        <w:bottom w:val="none" w:sz="0" w:space="0" w:color="auto"/>
        <w:right w:val="none" w:sz="0" w:space="0" w:color="auto"/>
      </w:divBdr>
    </w:div>
    <w:div w:id="1822233881">
      <w:bodyDiv w:val="1"/>
      <w:marLeft w:val="0"/>
      <w:marRight w:val="0"/>
      <w:marTop w:val="0"/>
      <w:marBottom w:val="0"/>
      <w:divBdr>
        <w:top w:val="none" w:sz="0" w:space="0" w:color="auto"/>
        <w:left w:val="none" w:sz="0" w:space="0" w:color="auto"/>
        <w:bottom w:val="none" w:sz="0" w:space="0" w:color="auto"/>
        <w:right w:val="none" w:sz="0" w:space="0" w:color="auto"/>
      </w:divBdr>
    </w:div>
    <w:div w:id="1836728183">
      <w:bodyDiv w:val="1"/>
      <w:marLeft w:val="0"/>
      <w:marRight w:val="0"/>
      <w:marTop w:val="0"/>
      <w:marBottom w:val="0"/>
      <w:divBdr>
        <w:top w:val="none" w:sz="0" w:space="0" w:color="auto"/>
        <w:left w:val="none" w:sz="0" w:space="0" w:color="auto"/>
        <w:bottom w:val="none" w:sz="0" w:space="0" w:color="auto"/>
        <w:right w:val="none" w:sz="0" w:space="0" w:color="auto"/>
      </w:divBdr>
    </w:div>
    <w:div w:id="1902594383">
      <w:bodyDiv w:val="1"/>
      <w:marLeft w:val="0"/>
      <w:marRight w:val="0"/>
      <w:marTop w:val="0"/>
      <w:marBottom w:val="0"/>
      <w:divBdr>
        <w:top w:val="none" w:sz="0" w:space="0" w:color="auto"/>
        <w:left w:val="none" w:sz="0" w:space="0" w:color="auto"/>
        <w:bottom w:val="none" w:sz="0" w:space="0" w:color="auto"/>
        <w:right w:val="none" w:sz="0" w:space="0" w:color="auto"/>
      </w:divBdr>
    </w:div>
    <w:div w:id="1918633882">
      <w:bodyDiv w:val="1"/>
      <w:marLeft w:val="0"/>
      <w:marRight w:val="0"/>
      <w:marTop w:val="0"/>
      <w:marBottom w:val="0"/>
      <w:divBdr>
        <w:top w:val="none" w:sz="0" w:space="0" w:color="auto"/>
        <w:left w:val="none" w:sz="0" w:space="0" w:color="auto"/>
        <w:bottom w:val="none" w:sz="0" w:space="0" w:color="auto"/>
        <w:right w:val="none" w:sz="0" w:space="0" w:color="auto"/>
      </w:divBdr>
    </w:div>
    <w:div w:id="1973245168">
      <w:bodyDiv w:val="1"/>
      <w:marLeft w:val="0"/>
      <w:marRight w:val="0"/>
      <w:marTop w:val="0"/>
      <w:marBottom w:val="0"/>
      <w:divBdr>
        <w:top w:val="none" w:sz="0" w:space="0" w:color="auto"/>
        <w:left w:val="none" w:sz="0" w:space="0" w:color="auto"/>
        <w:bottom w:val="none" w:sz="0" w:space="0" w:color="auto"/>
        <w:right w:val="none" w:sz="0" w:space="0" w:color="auto"/>
      </w:divBdr>
    </w:div>
    <w:div w:id="2056156020">
      <w:bodyDiv w:val="1"/>
      <w:marLeft w:val="0"/>
      <w:marRight w:val="0"/>
      <w:marTop w:val="0"/>
      <w:marBottom w:val="0"/>
      <w:divBdr>
        <w:top w:val="none" w:sz="0" w:space="0" w:color="auto"/>
        <w:left w:val="none" w:sz="0" w:space="0" w:color="auto"/>
        <w:bottom w:val="none" w:sz="0" w:space="0" w:color="auto"/>
        <w:right w:val="none" w:sz="0" w:space="0" w:color="auto"/>
      </w:divBdr>
    </w:div>
    <w:div w:id="20617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6AAF1-6FF6-44FE-A958-E284FB85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6</Pages>
  <Words>1263</Words>
  <Characters>7200</Characters>
  <Application>Microsoft Office Word</Application>
  <DocSecurity>0</DocSecurity>
  <Lines>60</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Phúc</dc:creator>
  <cp:keywords/>
  <dc:description/>
  <cp:lastModifiedBy>Việt Hoàng Nguyễn Đình</cp:lastModifiedBy>
  <cp:revision>12</cp:revision>
  <dcterms:created xsi:type="dcterms:W3CDTF">2024-11-21T17:21:00Z</dcterms:created>
  <dcterms:modified xsi:type="dcterms:W3CDTF">2024-12-29T05:39:00Z</dcterms:modified>
</cp:coreProperties>
</file>