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los ramos que más me gustaron fueron los del certificado de modelos de datos (modelamiento y consultas) porque te dan la base lógica. Programación de base de datos me costó harto por el profe y me desapegó un poco del área, pero la parte de modelar y consultas me sigue gustando mucho. También rescato harto los ramos de gestión y evaluación de proyectos, porque te sacan un poco de lo puramente técnico y te dan una visión más de negocios. Me gustó que te enseñan a estructurar una propuesta, ver su viabilidad y, al final, saber cómo vender una idea a un cliente</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yo creo que tienen harto valor. Más allá de esperar al título final, ir sacando estas certificaciones demuestra que de verdad manejas ciertas áreas específicas y te da un respaldo súper útil para empezar a armar el currículum o buscar trabajo desde antes, aun que igual me gustaria sacar una mención mas adelante</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F">
            <w:pPr>
              <w:tabs>
                <w:tab w:val="left" w:leader="none" w:pos="454"/>
              </w:tabs>
              <w:jc w:val="both"/>
              <w:rPr>
                <w:sz w:val="24"/>
                <w:szCs w:val="24"/>
              </w:rPr>
            </w:pPr>
            <w:r w:rsidDel="00000000" w:rsidR="00000000" w:rsidRPr="00000000">
              <w:rPr>
                <w:sz w:val="24"/>
                <w:szCs w:val="24"/>
                <w:rtl w:val="0"/>
              </w:rPr>
              <w:t xml:space="preserve">Yo diría que las competencias que tengo más desarrolladas y donde me siento más seguro son las que tienen que ver con el modelamiento lógico de datos y toda la parte de gestión de proyectos. Se me da bien estructurar las cosas y me siento cómodo dándole ese enfoque más de negocios a las ideas para saber cómo presentarlas</w:t>
            </w:r>
          </w:p>
          <w:p w:rsidR="00000000" w:rsidDel="00000000" w:rsidP="00000000" w:rsidRDefault="00000000" w:rsidRPr="00000000" w14:paraId="0000002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rFonts w:ascii="Calibri" w:cs="Calibri" w:eastAsia="Calibri" w:hAnsi="Calibri"/>
                <w:b w:val="1"/>
                <w:bCs w:val="1"/>
              </w:rPr>
            </w:pPr>
            <w:r w:rsidDel="00000000" w:rsidR="00000000" w:rsidRPr="00000000">
              <w:rPr>
                <w:sz w:val="24"/>
                <w:szCs w:val="24"/>
                <w:rtl w:val="0"/>
              </w:rPr>
              <w:t xml:space="preserve">Por el lado de lo que necesito fortalecer, definitivamente está la programación de base de datos. Donde me siento más débil, porque como me costó ese ramo, me cuesta un poco llevar la lógica de ese ramo. Y la otra gran debilidad que tengo es gestionar equipos de trabajo; la verdad es que suelo ser muy individualista para mis cosas, entonces me cuesta un poco soltar, delegar y coordinar con otras personas, es algo que de todas maneras tengo que mejorar</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fd64pdcxd7b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lriSkLBJNL7DnqOtBmd4hi7PA==">CgMxLjAyDmguZmQ2NHBkY3hkN2IzOAByITFQbVBwd2g4QW41aF8zQktzSWN2bWNsdXJOd0szVzhDQw==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