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Pr="00524BDE" w:rsidRDefault="006015AD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="00B75F02"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75F02"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B75F02" w:rsidRPr="00DB3063" w:rsidRDefault="005A5C8E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Early Payment Offer</w:t>
                  </w:r>
                  <w:r w:rsidR="00B75F02"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!!! </w:t>
                  </w:r>
                </w:p>
              </w:tc>
              <w:tc>
                <w:tcPr>
                  <w:tcW w:w="33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B75F02" w:rsidRDefault="00B75F02">
            <w:pPr>
              <w:rPr>
                <w:sz w:val="20"/>
                <w:szCs w:val="20"/>
              </w:rPr>
            </w:pPr>
          </w:p>
        </w:tc>
      </w:tr>
      <w:tr w:rsidR="00B75F02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696E17" w:rsidRDefault="00696E17" w:rsidP="00FC3DB3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696E17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696E17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696E17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B75F02" w:rsidRPr="00696E17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696E17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B75F02" w:rsidRPr="00696E1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 xml:space="preserve">, </w:t>
                  </w:r>
                  <w:bookmarkStart w:id="0" w:name="_GoBack"/>
                  <w:bookmarkEnd w:id="0"/>
                </w:p>
                <w:p w:rsidR="002E31F7" w:rsidRPr="00696E17" w:rsidRDefault="002E31F7" w:rsidP="002E31F7">
                  <w:pPr>
                    <w:shd w:val="clear" w:color="auto" w:fill="FFFFFF"/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Pay early today and save up to </w:t>
                  </w:r>
                  <w:r w:rsidR="00696E17">
                    <w:fldChar w:fldCharType="begin"/>
                  </w:r>
                  <w:r w:rsidR="00696E17">
                    <w:instrText xml:space="preserve"> MERGEFIELD  &lt;&lt;SaveAmount&gt;&gt;  \* MERGEFORMAT </w:instrText>
                  </w:r>
                  <w:r w:rsidR="00696E17">
                    <w:fldChar w:fldCharType="separate"/>
                  </w:r>
                  <w:r w:rsidR="00696E17">
                    <w:rPr>
                      <w:noProof/>
                    </w:rPr>
                    <w:t>«&lt;&lt;SaveAmount&gt;&gt;»</w:t>
                  </w:r>
                  <w:r w:rsidR="00696E17">
                    <w:fldChar w:fldCharType="end"/>
                  </w: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!!!  </w:t>
                  </w:r>
                  <w:r w:rsidR="00696E17" w:rsidRPr="00696E17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696E17" w:rsidRPr="00696E17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&lt;&lt;PayEarlyPage&gt;&gt;  \* MERGEFORMAT </w:instrText>
                  </w:r>
                  <w:r w:rsidR="00696E17" w:rsidRPr="00696E17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696E17" w:rsidRPr="00696E17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«&lt;&lt;PayEarlyPage&gt;&gt;»</w:t>
                  </w:r>
                  <w:r w:rsidR="00696E17" w:rsidRPr="00696E17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2E31F7" w:rsidRPr="00696E17" w:rsidRDefault="002E31F7" w:rsidP="001C4A89">
                  <w:pPr>
                    <w:shd w:val="clear" w:color="auto" w:fill="FFFFFF"/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</w:p>
                <w:p w:rsidR="005A5C8E" w:rsidRPr="00696E17" w:rsidRDefault="005A5C8E" w:rsidP="00447086">
                  <w:pPr>
                    <w:shd w:val="clear" w:color="auto" w:fill="FFFFFF"/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You currently have an outstanding Loan of </w:t>
                  </w:r>
                  <w:r w:rsidR="00696E17" w:rsidRPr="00696E1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£</w: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&lt;&lt;OutstandingBalance&gt;&gt;  \* MERGEFORMAT </w:instrTex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696E17" w:rsidRPr="00696E17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</w:t>
                  </w:r>
                  <w:proofErr w:type="spellStart"/>
                  <w:r w:rsidR="00696E17" w:rsidRPr="00696E17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OutstandingBalance</w:t>
                  </w:r>
                  <w:proofErr w:type="spellEnd"/>
                  <w:r w:rsidR="00696E17" w:rsidRPr="00696E17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&gt;&gt;»</w: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, and a repayment of </w:t>
                  </w:r>
                  <w:r w:rsidR="00696E17" w:rsidRPr="00696E17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£</w: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&lt;&lt;Repayment&gt;&gt;  \* MERGEFORMAT </w:instrTex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696E17" w:rsidRPr="00696E17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«&lt;&lt;Repayment&gt;&gt;»</w:t>
                  </w:r>
                  <w:r w:rsidR="00696E17" w:rsidRPr="00696E17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in 2 weeks.</w:t>
                  </w:r>
                  <w:r w:rsidR="001C4A89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We offer </w:t>
                  </w:r>
                  <w:r w:rsidR="00C76D67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you</w:t>
                  </w:r>
                  <w:r w:rsidR="001C4A89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</w:t>
                  </w:r>
                  <w:r w:rsidR="00447086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an opportunity to</w:t>
                  </w:r>
                  <w:r w:rsidR="00C76D67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</w:t>
                  </w:r>
                  <w:r w:rsidR="001C4A89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pay early and save</w:t>
                  </w:r>
                  <w:r w:rsidR="00447086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on</w:t>
                  </w:r>
                  <w:r w:rsidR="001C4A89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</w:t>
                  </w:r>
                  <w:r w:rsidR="00C76D67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the interest. You can repay any amount you wish and there are no p</w:t>
                  </w:r>
                  <w:r w:rsidR="00447086"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enalties</w:t>
                  </w: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.</w:t>
                  </w:r>
                </w:p>
                <w:p w:rsidR="005A5C8E" w:rsidRPr="00696E17" w:rsidRDefault="005A5C8E" w:rsidP="005A5C8E">
                  <w:pPr>
                    <w:shd w:val="clear" w:color="auto" w:fill="FFFFFF"/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</w:p>
                <w:p w:rsidR="002E31F7" w:rsidRPr="00696E17" w:rsidRDefault="002E31F7" w:rsidP="005A5C8E">
                  <w:pPr>
                    <w:shd w:val="clear" w:color="auto" w:fill="FFFFFF"/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eastAsia="Times New Roman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It is a pleasure doing business with you and we look forward to a long and successful partnership.</w:t>
                  </w:r>
                </w:p>
                <w:p w:rsidR="002E31F7" w:rsidRDefault="002E31F7" w:rsidP="001C4A89">
                  <w:pPr>
                    <w:shd w:val="clear" w:color="auto" w:fill="FFFFFF"/>
                    <w:rPr>
                      <w:rFonts w:ascii="Arial" w:eastAsia="Times New Roman" w:hAnsi="Arial" w:cs="Arial"/>
                      <w:color w:val="222222"/>
                      <w:lang w:val="en-GB" w:eastAsia="en-GB" w:bidi="he-IL"/>
                    </w:rPr>
                  </w:pPr>
                </w:p>
                <w:p w:rsidR="005A5C8E" w:rsidRPr="005A5C8E" w:rsidRDefault="005A5C8E" w:rsidP="005A5C8E">
                  <w:pPr>
                    <w:shd w:val="clear" w:color="auto" w:fill="FFFFFF"/>
                    <w:rPr>
                      <w:rFonts w:ascii="Arial" w:eastAsia="Times New Roman" w:hAnsi="Arial" w:cs="Arial"/>
                      <w:color w:val="222222"/>
                      <w:lang w:val="en-GB" w:eastAsia="en-GB" w:bidi="he-IL"/>
                    </w:rPr>
                  </w:pPr>
                </w:p>
                <w:p w:rsidR="00B75F02" w:rsidRDefault="00B75F02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B75F02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B75F02" w:rsidRPr="006D1A56" w:rsidRDefault="00B75F02" w:rsidP="006D1A5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C76D67" w:rsidRDefault="00B75F02" w:rsidP="00C76D67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="00C76D6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* Minimum payment of 50 pounds</w:t>
                  </w:r>
                </w:p>
                <w:p w:rsidR="00B75F02" w:rsidRPr="00524BDE" w:rsidRDefault="00B75F02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B75F02" w:rsidRPr="006D1A56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145 – 157 John Street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London</w:t>
                      </w:r>
                    </w:smartTag>
                    <w:r w:rsidRPr="006D1A56">
                      <w:rPr>
                        <w:rFonts w:ascii="Tahoma" w:hAnsi="Tahoma" w:cs="Tahoma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ostalCode"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>EC1V 4PW</w:t>
                      </w:r>
                    </w:smartTag>
                  </w:smartTag>
                </w:p>
                <w:p w:rsidR="00B75F02" w:rsidRPr="00A85D52" w:rsidRDefault="00B75F02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B75F02" w:rsidRPr="00524BDE" w:rsidRDefault="00B75F02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B75F02" w:rsidRPr="00524BDE" w:rsidRDefault="00B75F02">
                  <w:r w:rsidRPr="00524BDE">
                    <w:t> </w:t>
                  </w:r>
                </w:p>
              </w:tc>
            </w:tr>
            <w:tr w:rsidR="00B75F02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B75F02" w:rsidRDefault="00B75F0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75F02" w:rsidRDefault="00B75F02">
            <w:pPr>
              <w:rPr>
                <w:sz w:val="20"/>
                <w:szCs w:val="20"/>
              </w:rPr>
            </w:pPr>
          </w:p>
        </w:tc>
      </w:tr>
    </w:tbl>
    <w:p w:rsidR="00B75F02" w:rsidRDefault="00B75F02" w:rsidP="00A85D52"/>
    <w:sectPr w:rsidR="00B75F0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128B5"/>
    <w:rsid w:val="000374A4"/>
    <w:rsid w:val="000D0A88"/>
    <w:rsid w:val="0010161D"/>
    <w:rsid w:val="0014584E"/>
    <w:rsid w:val="001C1BA6"/>
    <w:rsid w:val="001C4A89"/>
    <w:rsid w:val="001C54B3"/>
    <w:rsid w:val="00215EF3"/>
    <w:rsid w:val="00255476"/>
    <w:rsid w:val="002E31F7"/>
    <w:rsid w:val="0032298E"/>
    <w:rsid w:val="00325D7A"/>
    <w:rsid w:val="00362566"/>
    <w:rsid w:val="003A00AB"/>
    <w:rsid w:val="003A2535"/>
    <w:rsid w:val="003B714F"/>
    <w:rsid w:val="003F0DEE"/>
    <w:rsid w:val="00447086"/>
    <w:rsid w:val="00451DD2"/>
    <w:rsid w:val="0045607C"/>
    <w:rsid w:val="00462A76"/>
    <w:rsid w:val="004F7133"/>
    <w:rsid w:val="00512385"/>
    <w:rsid w:val="00524BDE"/>
    <w:rsid w:val="005A5C8E"/>
    <w:rsid w:val="006015AD"/>
    <w:rsid w:val="00696E17"/>
    <w:rsid w:val="006C1AE1"/>
    <w:rsid w:val="006D1A56"/>
    <w:rsid w:val="00712B04"/>
    <w:rsid w:val="00723AA6"/>
    <w:rsid w:val="00724CF5"/>
    <w:rsid w:val="00757B33"/>
    <w:rsid w:val="00782470"/>
    <w:rsid w:val="00796B57"/>
    <w:rsid w:val="007D651A"/>
    <w:rsid w:val="008432E7"/>
    <w:rsid w:val="008D283F"/>
    <w:rsid w:val="008E1E75"/>
    <w:rsid w:val="00925BE0"/>
    <w:rsid w:val="0099400D"/>
    <w:rsid w:val="00994674"/>
    <w:rsid w:val="00A23CE0"/>
    <w:rsid w:val="00A85D52"/>
    <w:rsid w:val="00AB56BC"/>
    <w:rsid w:val="00AF3482"/>
    <w:rsid w:val="00B22BF7"/>
    <w:rsid w:val="00B7230C"/>
    <w:rsid w:val="00B75F02"/>
    <w:rsid w:val="00BD54DE"/>
    <w:rsid w:val="00BF555D"/>
    <w:rsid w:val="00C0238B"/>
    <w:rsid w:val="00C46D1C"/>
    <w:rsid w:val="00C7325A"/>
    <w:rsid w:val="00C76D67"/>
    <w:rsid w:val="00CA4EC7"/>
    <w:rsid w:val="00CC0F6F"/>
    <w:rsid w:val="00D87D40"/>
    <w:rsid w:val="00DB3063"/>
    <w:rsid w:val="00DC2586"/>
    <w:rsid w:val="00EB568E"/>
    <w:rsid w:val="00EE5C13"/>
    <w:rsid w:val="00F04841"/>
    <w:rsid w:val="00F05EBA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4</cp:revision>
  <dcterms:created xsi:type="dcterms:W3CDTF">2012-10-11T10:48:00Z</dcterms:created>
  <dcterms:modified xsi:type="dcterms:W3CDTF">2012-10-11T12:17:00Z</dcterms:modified>
</cp:coreProperties>
</file>