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D0" w:rsidRPr="00550AD0" w:rsidRDefault="00550AD0" w:rsidP="00550AD0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कवटीचा</w:t>
      </w:r>
      <w:proofErr w:type="spellEnd"/>
      <w:r w:rsidRPr="00550AD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टॉवर</w:t>
      </w:r>
      <w:proofErr w:type="spellEnd"/>
      <w:r w:rsidRPr="00550AD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अझ्टेक</w:t>
      </w:r>
      <w:proofErr w:type="spellEnd"/>
      <w:r w:rsidRPr="00550AD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संस्कृतीत</w:t>
      </w:r>
      <w:proofErr w:type="spellEnd"/>
      <w:r w:rsidRPr="00550AD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मानवी</w:t>
      </w:r>
      <w:proofErr w:type="spellEnd"/>
      <w:r w:rsidRPr="00550AD0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50AD0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बलिदान</w:t>
      </w:r>
      <w:proofErr w:type="spellEnd"/>
    </w:p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मेक्सिकोच्या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जीवनात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धर्म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संस्कारांना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मूलभूत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महत्त्व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यापैकी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यज्ञ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वेगळे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देवतांना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जाऊ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शकते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जरी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विशेष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प्रथा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नसून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संपूर्ण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मेसोअमेरिकन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क्षेत्र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परंतु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त्यांच्याकडूनच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आम्हाला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स्थानिक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इतिहासकारांकडून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सर्वाधिक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माहिती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मिळते</w:t>
      </w:r>
      <w:proofErr w:type="spellEnd"/>
      <w:r w:rsidRPr="00550AD0">
        <w:t xml:space="preserve">. </w:t>
      </w:r>
      <w:proofErr w:type="spellStart"/>
      <w:proofErr w:type="gramStart"/>
      <w:r w:rsidRPr="00550AD0">
        <w:rPr>
          <w:rFonts w:ascii="Mangal" w:hAnsi="Mangal" w:cs="Mangal"/>
        </w:rPr>
        <w:t>याव्यतिरिक्त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ज्याने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निःसंशयपणे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लक्ष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वेधून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घेतले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नंतरच्या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प्रथेचा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उपयोग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विजयासाठी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मुख्य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औचित्य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केला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दोन्ही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इतिहास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नहुआटल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भाषेत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लिहिले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पिक्टोग्राफिक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हस्तलिखितांमध्ये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समाविष्ट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आयकॉनोग्राफीमध्ये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इन्सुलर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राजधानी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</w:t>
      </w:r>
      <w:r w:rsidRPr="00550AD0">
        <w:t>-</w:t>
      </w:r>
      <w:r w:rsidRPr="00550AD0">
        <w:rPr>
          <w:rFonts w:ascii="Mangal" w:hAnsi="Mangal" w:cs="Mangal"/>
        </w:rPr>
        <w:t>टेनोचिट्लान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येथे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विविध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प्रकारच्या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बलिदानाचे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तपशीलवार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वर्णन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मेक्सिकोचे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संस्कृतीत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सर्वाधिक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वारंवार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होणारे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दहन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म्हणजे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पीडितेचे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हृदय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काढणे</w:t>
      </w:r>
      <w:proofErr w:type="spellEnd"/>
      <w:r w:rsidRPr="00550AD0">
        <w:t>.</w:t>
      </w:r>
      <w:proofErr w:type="gramEnd"/>
      <w:r w:rsidRPr="00550AD0">
        <w:t xml:space="preserve"> </w:t>
      </w:r>
      <w:proofErr w:type="gramStart"/>
      <w:r w:rsidRPr="00550AD0">
        <w:rPr>
          <w:rFonts w:ascii="Mangal" w:hAnsi="Mangal" w:cs="Mangal"/>
        </w:rPr>
        <w:t>१५२१</w:t>
      </w:r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विजयी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हर्नान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कॉर्टेस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माणसे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टेनोचिट्लानच्या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राजधानीत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आल्यावर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भयंकर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सोहळ्याचे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वर्णन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वस्तरा</w:t>
      </w:r>
      <w:r w:rsidRPr="00550AD0">
        <w:t>-</w:t>
      </w:r>
      <w:r w:rsidRPr="00550AD0">
        <w:rPr>
          <w:rFonts w:ascii="Mangal" w:hAnsi="Mangal" w:cs="Mangal"/>
        </w:rPr>
        <w:t>तीक्ष्ण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ऑब्सिडियन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ब्लेडचा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वापर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करून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याजकांनी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बळी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व्यक्तींच्या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छातीचे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तुकडे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lastRenderedPageBreak/>
        <w:t>केले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धडधडणारी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हृदये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देवांना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अर्पण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केली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त्यानंतर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पीडितांचे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निर्जीव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मृतदेह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उंच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टेंप्लो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मेयरच्या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पायऱ्यांवरून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खाली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फेकले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>
      <w:r w:rsidRPr="00550AD0">
        <w:t xml:space="preserve">2011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इतिहासकार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टिम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स्टॅनलीने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लिहिले</w:t>
      </w:r>
      <w:proofErr w:type="spellEnd"/>
      <w:r w:rsidRPr="00550AD0">
        <w:t>:</w:t>
      </w:r>
    </w:p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मृत्यूचे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वेड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लागलेली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संस्कृती</w:t>
      </w:r>
      <w:proofErr w:type="spellEnd"/>
      <w:r w:rsidRPr="00550AD0">
        <w:t xml:space="preserve">: </w:t>
      </w:r>
      <w:proofErr w:type="spellStart"/>
      <w:r w:rsidRPr="00550AD0">
        <w:rPr>
          <w:rFonts w:ascii="Mangal" w:hAnsi="Mangal" w:cs="Mangal"/>
        </w:rPr>
        <w:t>त्यांचा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विश्वास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कर्मिक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उपचारांचे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सर्वोच्च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स्वरूप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. </w:t>
      </w:r>
      <w:proofErr w:type="gramStart"/>
      <w:r w:rsidRPr="00550AD0">
        <w:t xml:space="preserve">1487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जेव्हा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टेनोचिट्लानचा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ग्रेट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पिरॅमिड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पवित्र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तेव्हा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नोंदवले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दिवसांत</w:t>
      </w:r>
      <w:proofErr w:type="spellEnd"/>
      <w:r w:rsidRPr="00550AD0">
        <w:t xml:space="preserve"> 84,000 </w:t>
      </w:r>
      <w:proofErr w:type="spellStart"/>
      <w:r w:rsidRPr="00550AD0">
        <w:rPr>
          <w:rFonts w:ascii="Mangal" w:hAnsi="Mangal" w:cs="Mangal"/>
        </w:rPr>
        <w:t>लोकांची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कत्तल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आली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आत्म</w:t>
      </w:r>
      <w:r w:rsidRPr="00550AD0">
        <w:t>-</w:t>
      </w:r>
      <w:r w:rsidRPr="00550AD0">
        <w:rPr>
          <w:rFonts w:ascii="Mangal" w:hAnsi="Mangal" w:cs="Mangal"/>
        </w:rPr>
        <w:t>त्याग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सामान्य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रक्ताने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मंदिरांच्या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मजल्यांचे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पोषण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करण्यासाठी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कान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जीभ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गुप्तांग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टोचत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असत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आश्चर्याची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गोष्ट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म्हणजे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असे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पुरावे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येण्यापूर्वीच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लोकसंख्याशास्त्रीय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संकटाने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ग्रस्त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r w:rsidRPr="00550AD0">
        <w:t xml:space="preserve"> </w:t>
      </w:r>
    </w:p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हा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आकडा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मात्र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विवादित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काहींचे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म्हणणे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1487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टेंप्लो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मेयरच्या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पुन</w:t>
      </w:r>
      <w:proofErr w:type="spellEnd"/>
      <w:r w:rsidRPr="00550AD0">
        <w:t xml:space="preserve">: </w:t>
      </w:r>
      <w:proofErr w:type="spellStart"/>
      <w:r w:rsidRPr="00550AD0">
        <w:rPr>
          <w:rFonts w:ascii="Mangal" w:hAnsi="Mangal" w:cs="Mangal"/>
        </w:rPr>
        <w:t>अभिषेकवेळी</w:t>
      </w:r>
      <w:proofErr w:type="spellEnd"/>
      <w:r w:rsidRPr="00550AD0">
        <w:t xml:space="preserve"> 4,000 </w:t>
      </w:r>
      <w:proofErr w:type="spellStart"/>
      <w:r w:rsidRPr="00550AD0">
        <w:rPr>
          <w:rFonts w:ascii="Mangal" w:hAnsi="Mangal" w:cs="Mangal"/>
        </w:rPr>
        <w:t>बळी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देण्यात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तीन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प्रकारचे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रक्तरंजित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विधी</w:t>
      </w:r>
      <w:proofErr w:type="spell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पूर्व</w:t>
      </w:r>
      <w:r w:rsidRPr="00550AD0">
        <w:t>-</w:t>
      </w:r>
      <w:r w:rsidRPr="00550AD0">
        <w:rPr>
          <w:rFonts w:ascii="Mangal" w:hAnsi="Mangal" w:cs="Mangal"/>
        </w:rPr>
        <w:t>हिस्पॅनिक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विशेषतः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लोकांमध्ये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व्यक्तीशी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संबंधित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प्रकारचे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रक्तरंजित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विधी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प्रचलित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: </w:t>
      </w:r>
      <w:proofErr w:type="spellStart"/>
      <w:r w:rsidRPr="00550AD0">
        <w:rPr>
          <w:rFonts w:ascii="Mangal" w:hAnsi="Mangal" w:cs="Mangal"/>
        </w:rPr>
        <w:t>आत्मत्याग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रक्त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प्रवाह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युद्धांशी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संबंधित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विधी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कृषी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यज्ञ</w:t>
      </w:r>
      <w:proofErr w:type="spellEnd"/>
      <w:r w:rsidRPr="00550AD0">
        <w:t xml:space="preserve">. </w:t>
      </w:r>
      <w:proofErr w:type="spellStart"/>
      <w:r w:rsidRPr="00550AD0">
        <w:rPr>
          <w:rFonts w:ascii="Mangal" w:hAnsi="Mangal" w:cs="Mangal"/>
        </w:rPr>
        <w:t>त्यांनी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बलिदानाला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विशिष्ट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श्रेणी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नाही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विधीचा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आवश्यक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बनवला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gramStart"/>
      <w:r w:rsidRPr="00550AD0">
        <w:t xml:space="preserve">18 </w:t>
      </w:r>
      <w:proofErr w:type="spellStart"/>
      <w:r w:rsidRPr="00550AD0">
        <w:rPr>
          <w:rFonts w:ascii="Mangal" w:hAnsi="Mangal" w:cs="Mangal"/>
        </w:rPr>
        <w:t>महिन्यांच्या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कॅलेंडरवर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प्रत्येक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महिन्यात</w:t>
      </w:r>
      <w:proofErr w:type="spellEnd"/>
      <w:r w:rsidRPr="00550AD0">
        <w:t xml:space="preserve"> 20 </w:t>
      </w:r>
      <w:proofErr w:type="spellStart"/>
      <w:r w:rsidRPr="00550AD0">
        <w:rPr>
          <w:rFonts w:ascii="Mangal" w:hAnsi="Mangal" w:cs="Mangal"/>
        </w:rPr>
        <w:t>दिवसांसह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विशिष्ट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देवत्वाशी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संबंधित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सणांमध्ये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प्रामुख्याने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विधीचे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कार्य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मनुष्याचा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पवित्रामध्ये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परिचय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स्वर्ग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lastRenderedPageBreak/>
        <w:t>पाताळाशी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संबंधित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वेगळ्या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जगामध्ये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परिचय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देण्यास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मदत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करते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यासाठी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आच्छादन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असणे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विधी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आवश्यक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r w:rsidRPr="00550AD0">
        <w:t xml:space="preserve"> </w:t>
      </w:r>
    </w:p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वापरलेल्या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संलग्नकांमध्ये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डोंगर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टेकडी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जंगल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नदी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सरोवर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सेनोटवरील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नैसर्गिक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सेटिंगपासून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विविध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वैशिष्ट्ये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सादर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गेली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मंदिरे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पिरॅमिड्स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उद्देशासाठी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तयार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संलग्नक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लोकांच्या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बाबतीत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टेनोचिट्लान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शहरात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आधीच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वसलेले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त्यांच्याकडे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मोठे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मंदिर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मॅक्युइलकॉल</w:t>
      </w:r>
      <w:proofErr w:type="spellEnd"/>
      <w:r w:rsidRPr="00550AD0">
        <w:t xml:space="preserve"> I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मॅक्युलक्विआहुइटल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जिथे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शत्रूच्या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शहरांच्या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हेरांचा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बळी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डोके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लाकडी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खांबावर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टेकवले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कवटीचा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टॉवर</w:t>
      </w:r>
      <w:proofErr w:type="spellEnd"/>
      <w:r w:rsidRPr="00550AD0">
        <w:t xml:space="preserve">: </w:t>
      </w:r>
      <w:proofErr w:type="spellStart"/>
      <w:r w:rsidRPr="00550AD0">
        <w:rPr>
          <w:rFonts w:ascii="Mangal" w:hAnsi="Mangal" w:cs="Mangal"/>
        </w:rPr>
        <w:t>नवीन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निष्कर्ष</w:t>
      </w:r>
      <w:proofErr w:type="spellEnd"/>
    </w:p>
    <w:p w:rsidR="00550AD0" w:rsidRPr="00550AD0" w:rsidRDefault="00550AD0" w:rsidP="00550AD0">
      <w:r w:rsidRPr="00550AD0">
        <w:t xml:space="preserve">2020 </w:t>
      </w:r>
      <w:proofErr w:type="spellStart"/>
      <w:r w:rsidRPr="00550AD0">
        <w:rPr>
          <w:rFonts w:ascii="Mangal" w:hAnsi="Mangal" w:cs="Mangal"/>
        </w:rPr>
        <w:t>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उत्तरार्धात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मेक्सिकन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नॅशनल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इन्स्टिट्यूट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ऑफ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एन्थ्रोपोलॉजी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अँड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हिस्ट्री</w:t>
      </w:r>
      <w:proofErr w:type="spellEnd"/>
      <w:r w:rsidRPr="00550AD0">
        <w:t xml:space="preserve"> (INAH) </w:t>
      </w:r>
      <w:proofErr w:type="spellStart"/>
      <w:r w:rsidRPr="00550AD0">
        <w:rPr>
          <w:rFonts w:ascii="Mangal" w:hAnsi="Mangal" w:cs="Mangal"/>
        </w:rPr>
        <w:t>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पुरातत्वशास्त्रज्ञांनी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सिटीच्या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मध्यभागी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बाह्य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दर्शनी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कवटीच्या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टॉवरच्या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पूर्वेकडील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ह्युए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त्झोमपँटली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टेनोचिट्लान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वसवले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 xml:space="preserve">. </w:t>
      </w:r>
      <w:proofErr w:type="spellStart"/>
      <w:r w:rsidRPr="00550AD0">
        <w:rPr>
          <w:rFonts w:ascii="Mangal" w:hAnsi="Mangal" w:cs="Mangal"/>
        </w:rPr>
        <w:t>स्मारकाच्या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विभागात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वेदी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जिथे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बंदिवानांच्या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रक्तरंजित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डोक्यांना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सार्वजनिक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दृश्यात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देवतांचा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सन्मान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करण्यासाठी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वधस्तंभावर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लावले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 xml:space="preserve">, 119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दिसू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लागल्या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पूर्वी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ओळखल्या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गेलेल्या</w:t>
      </w:r>
      <w:proofErr w:type="spellEnd"/>
      <w:r w:rsidRPr="00550AD0">
        <w:t xml:space="preserve"> 484 </w:t>
      </w:r>
      <w:proofErr w:type="spellStart"/>
      <w:r w:rsidRPr="00550AD0">
        <w:rPr>
          <w:rFonts w:ascii="Mangal" w:hAnsi="Mangal" w:cs="Mangal"/>
        </w:rPr>
        <w:t>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पडली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r w:rsidRPr="00550AD0">
        <w:t xml:space="preserve"> </w:t>
      </w:r>
    </w:p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साम्राज्यातून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सापडलेल्या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अवशेषांपैकी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स्त्रिया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मुलांचे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</w:t>
      </w:r>
      <w:proofErr w:type="spellEnd"/>
      <w:r w:rsidRPr="00550AD0">
        <w:t xml:space="preserve"> (</w:t>
      </w:r>
      <w:proofErr w:type="spellStart"/>
      <w:r w:rsidRPr="00550AD0">
        <w:rPr>
          <w:rFonts w:ascii="Mangal" w:hAnsi="Mangal" w:cs="Mangal"/>
        </w:rPr>
        <w:t>लहान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अजूनही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विकसित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असलेले</w:t>
      </w:r>
      <w:proofErr w:type="spellEnd"/>
      <w:r w:rsidRPr="00550AD0">
        <w:t xml:space="preserve">) </w:t>
      </w:r>
      <w:proofErr w:type="spellStart"/>
      <w:r w:rsidRPr="00550AD0">
        <w:rPr>
          <w:rFonts w:ascii="Mangal" w:hAnsi="Mangal" w:cs="Mangal"/>
        </w:rPr>
        <w:t>पुरावे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आढळून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कारण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त्यांची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हाडे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संरचनेत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अंतर्भूत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.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चुन्याने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झाकलेल्या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होत्या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टेंप्लो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मेयरजवळील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इमारतीचा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बनवल्या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होत्या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टेनोचिट्लान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राजधानीतील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प्रमुख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प्रार्थनास्थळांपैकी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हुई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झोमपंतली</w:t>
      </w:r>
      <w:proofErr w:type="spell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जुआन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तोवरच्या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हस्तलिखितातून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त्झोमपँटली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किंवा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कवटीच्या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रॅकचे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चित्रण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ह्युत्झिलोपोचट्लीला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समर्पित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मंदिराचे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चित्रण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करण्याशी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संबंधित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t>Huei</w:t>
      </w:r>
      <w:proofErr w:type="spellEnd"/>
      <w:r w:rsidRPr="00550AD0">
        <w:t xml:space="preserve"> </w:t>
      </w:r>
      <w:proofErr w:type="spellStart"/>
      <w:r w:rsidRPr="00550AD0">
        <w:t>Tzompantli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रचना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प्रथम</w:t>
      </w:r>
      <w:proofErr w:type="spellEnd"/>
      <w:r w:rsidRPr="00550AD0">
        <w:t xml:space="preserve"> 2015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शोधली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परंतु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तिचा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शोध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अभ्यास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चालू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पूर्वी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ठिकाणी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एकूण</w:t>
      </w:r>
      <w:proofErr w:type="spellEnd"/>
      <w:r w:rsidRPr="00550AD0">
        <w:t xml:space="preserve"> 484 </w:t>
      </w:r>
      <w:proofErr w:type="spellStart"/>
      <w:r w:rsidRPr="00550AD0">
        <w:rPr>
          <w:rFonts w:ascii="Mangal" w:hAnsi="Mangal" w:cs="Mangal"/>
        </w:rPr>
        <w:t>कवट्या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ओळखल्या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होत्या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ज्यांची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उत्पत्ती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किमान</w:t>
      </w:r>
      <w:proofErr w:type="spellEnd"/>
      <w:r w:rsidRPr="00550AD0">
        <w:t xml:space="preserve"> 1486 </w:t>
      </w:r>
      <w:proofErr w:type="spellStart"/>
      <w:r w:rsidRPr="00550AD0">
        <w:rPr>
          <w:rFonts w:ascii="Mangal" w:hAnsi="Mangal" w:cs="Mangal"/>
        </w:rPr>
        <w:t>ते</w:t>
      </w:r>
      <w:proofErr w:type="spellEnd"/>
      <w:r w:rsidRPr="00550AD0">
        <w:t xml:space="preserve"> 1502 </w:t>
      </w:r>
      <w:proofErr w:type="spellStart"/>
      <w:r w:rsidRPr="00550AD0">
        <w:rPr>
          <w:rFonts w:ascii="Mangal" w:hAnsi="Mangal" w:cs="Mangal"/>
        </w:rPr>
        <w:t>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दरम्यानची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/>
    <w:p w:rsidR="00550AD0" w:rsidRPr="00550AD0" w:rsidRDefault="00550AD0" w:rsidP="00550AD0">
      <w:r w:rsidRPr="00550AD0">
        <w:t xml:space="preserve"> </w:t>
      </w:r>
    </w:p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पुरातत्वशास्त्रज्ञांचा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विश्वास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जागा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सूर्य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युद्ध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बलिदानाच्या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देवाला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समर्पित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मंदिराचा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होती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त्यांनी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देखील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तपशीलवार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सांगितले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अवशेष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बहुधा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यज्ञविधी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दरम्यान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मारल्या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गेलेल्या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लहान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मुलांचे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पुरुष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स्त्रियांचे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असावेत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>
      <w:proofErr w:type="spellStart"/>
      <w:r w:rsidRPr="00550AD0">
        <w:rPr>
          <w:rFonts w:ascii="Mangal" w:hAnsi="Mangal" w:cs="Mangal"/>
        </w:rPr>
        <w:t>ह्युए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त्झोमपँटलीने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विजेत्यांच्या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मनात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भीती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निर्माण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ह्युई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त्झोमपँटलीने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विजेत्यांच्या</w:t>
      </w:r>
      <w:proofErr w:type="spellEnd"/>
    </w:p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मनात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भीती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निर्माण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जेव्हा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हर्नान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कोर्टेसच्या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नेतृत्वाखाली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त्यांनी</w:t>
      </w:r>
      <w:proofErr w:type="spellEnd"/>
      <w:r w:rsidRPr="00550AD0">
        <w:t xml:space="preserve"> 1521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शहर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काबीज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सर्वशक्तिमान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साम्राज्याचा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अंत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केला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त्याचे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आश्चर्य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त्यावेळच्या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ग्रंथांतून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 xml:space="preserve"> (</w:t>
      </w:r>
      <w:proofErr w:type="spellStart"/>
      <w:r w:rsidRPr="00550AD0">
        <w:rPr>
          <w:rFonts w:ascii="Mangal" w:hAnsi="Mangal" w:cs="Mangal"/>
        </w:rPr>
        <w:t>आधी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उद्धृत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होते</w:t>
      </w:r>
      <w:proofErr w:type="spellEnd"/>
      <w:r w:rsidRPr="00550AD0">
        <w:t>).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पकडलेल्या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योद्ध्यांची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छाटलेली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मुंडकी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त्झोमपंतली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कशी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सुशोभित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करतात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इतिहासकार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सांगतात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विजयापूर्वी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अनेक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मेसोअमेरिकन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संस्कृतींमध्ये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घटक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सामान्य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पुरातत्वशास्त्रज्ञांनी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टॉवरच्या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बांधकामाचे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टप्पे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ओळखले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जे</w:t>
      </w:r>
      <w:proofErr w:type="spellEnd"/>
      <w:r w:rsidRPr="00550AD0">
        <w:t xml:space="preserve"> 1486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1502 </w:t>
      </w:r>
      <w:proofErr w:type="spellStart"/>
      <w:r w:rsidRPr="00550AD0">
        <w:rPr>
          <w:rFonts w:ascii="Mangal" w:hAnsi="Mangal" w:cs="Mangal"/>
        </w:rPr>
        <w:t>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दरम्यान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. </w:t>
      </w:r>
      <w:proofErr w:type="spellStart"/>
      <w:r w:rsidRPr="00550AD0">
        <w:rPr>
          <w:rFonts w:ascii="Mangal" w:hAnsi="Mangal" w:cs="Mangal"/>
        </w:rPr>
        <w:t>परंतु</w:t>
      </w:r>
      <w:proofErr w:type="spellEnd"/>
      <w:r w:rsidRPr="00550AD0">
        <w:t xml:space="preserve"> 2015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सुरू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झालेल्या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प्राचीन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मेक्सिको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सिटीच्या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आतड्यांमधील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उत्खनन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सूचित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करते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आतापर्यंत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ठेवलेली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प्रतिमा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सर्व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काही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पूर्ण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नव्हती</w:t>
      </w:r>
      <w:proofErr w:type="spellEnd"/>
      <w:r w:rsidRPr="00550AD0">
        <w:t>.</w:t>
      </w:r>
    </w:p>
    <w:p w:rsidR="00550AD0" w:rsidRPr="00550AD0" w:rsidRDefault="00550AD0" w:rsidP="00550AD0"/>
    <w:p w:rsidR="00550AD0" w:rsidRPr="00550AD0" w:rsidRDefault="00550AD0" w:rsidP="00550AD0">
      <w:proofErr w:type="spellStart"/>
      <w:proofErr w:type="gramStart"/>
      <w:r w:rsidRPr="00550AD0">
        <w:rPr>
          <w:rFonts w:ascii="Mangal" w:hAnsi="Mangal" w:cs="Mangal"/>
        </w:rPr>
        <w:lastRenderedPageBreak/>
        <w:t>त्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झोमपंथलीमध्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सार्वजनिकरित्या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प्रदर्शित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यानंतर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टॉवरमध्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ठेवण्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असती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अंदाजे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पाच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मीटर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व्यासाची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इमारत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चॅपलच्या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कोपऱ्यात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उभी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हूत्झिलोपोचट्ली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अॅझ्टेक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राजधानीचा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संरक्षक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सूर्य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युद्ध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मानवी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बलिदानाचा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अझ्टेक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देव</w:t>
      </w:r>
      <w:proofErr w:type="spellEnd"/>
      <w:r w:rsidRPr="00550AD0">
        <w:t>.</w:t>
      </w:r>
      <w:proofErr w:type="gramEnd"/>
    </w:p>
    <w:p w:rsidR="00550AD0" w:rsidRPr="00550AD0" w:rsidRDefault="00550AD0" w:rsidP="00550AD0"/>
    <w:p w:rsidR="00675B39" w:rsidRDefault="00550AD0" w:rsidP="00550AD0">
      <w:proofErr w:type="spellStart"/>
      <w:proofErr w:type="gramStart"/>
      <w:r w:rsidRPr="00550AD0">
        <w:rPr>
          <w:rFonts w:ascii="Mangal" w:hAnsi="Mangal" w:cs="Mangal"/>
        </w:rPr>
        <w:t>निःसंशयपणे</w:t>
      </w:r>
      <w:proofErr w:type="spellEnd"/>
      <w:r w:rsidRPr="00550AD0">
        <w:t xml:space="preserve">, </w:t>
      </w:r>
      <w:proofErr w:type="spellStart"/>
      <w:r w:rsidRPr="00550AD0">
        <w:rPr>
          <w:rFonts w:ascii="Mangal" w:hAnsi="Mangal" w:cs="Mangal"/>
        </w:rPr>
        <w:t>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रचना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कवटीच्या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इमारतींपैकी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एक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भाग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ज्याचा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उल्लेख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आंद्रेस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डी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तापिया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स्पॅनिश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सैनिकाने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केला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कोर्टेससोबत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होता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तापियाने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तपशीलवार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सांगितले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ह्युए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त्झोमपँटली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म्हणून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ओळखल्या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जाणार्</w:t>
      </w:r>
      <w:r w:rsidRPr="00550AD0">
        <w:rPr>
          <w:rFonts w:hint="cs"/>
        </w:rPr>
        <w:t>‍</w:t>
      </w:r>
      <w:r w:rsidRPr="00550AD0">
        <w:rPr>
          <w:rFonts w:ascii="Mangal" w:hAnsi="Mangal" w:cs="Mangal"/>
        </w:rPr>
        <w:t>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मध्ये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हजारो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कवट्या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होत्या</w:t>
      </w:r>
      <w:proofErr w:type="spellEnd"/>
      <w:r w:rsidRPr="00550AD0">
        <w:t>.</w:t>
      </w:r>
      <w:proofErr w:type="gramEnd"/>
      <w:r w:rsidRPr="00550AD0">
        <w:t xml:space="preserve"> </w:t>
      </w:r>
      <w:proofErr w:type="spellStart"/>
      <w:proofErr w:type="gramStart"/>
      <w:r w:rsidRPr="00550AD0">
        <w:rPr>
          <w:rFonts w:ascii="Mangal" w:hAnsi="Mangal" w:cs="Mangal"/>
        </w:rPr>
        <w:t>तज्ञांना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आधीच</w:t>
      </w:r>
      <w:proofErr w:type="spellEnd"/>
      <w:r w:rsidRPr="00550AD0">
        <w:t xml:space="preserve"> 676 </w:t>
      </w:r>
      <w:proofErr w:type="spellStart"/>
      <w:r w:rsidRPr="00550AD0">
        <w:rPr>
          <w:rFonts w:ascii="Mangal" w:hAnsi="Mangal" w:cs="Mangal"/>
        </w:rPr>
        <w:t>सापडले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आणि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स्पष्ट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आहे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की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उत्खननात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प्रगती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होत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असताना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ही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संख्या</w:t>
      </w:r>
      <w:proofErr w:type="spellEnd"/>
      <w:r w:rsidRPr="00550AD0">
        <w:t xml:space="preserve"> </w:t>
      </w:r>
      <w:proofErr w:type="spellStart"/>
      <w:r w:rsidRPr="00550AD0">
        <w:rPr>
          <w:rFonts w:ascii="Mangal" w:hAnsi="Mangal" w:cs="Mangal"/>
        </w:rPr>
        <w:t>वाढेल</w:t>
      </w:r>
      <w:proofErr w:type="spellEnd"/>
      <w:r w:rsidRPr="00550AD0">
        <w:t>.</w:t>
      </w:r>
      <w:bookmarkEnd w:id="0"/>
      <w:proofErr w:type="gramEnd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D0"/>
    <w:rsid w:val="00550AD0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A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2021-11-18T05:17:00Z</dcterms:created>
  <dcterms:modified xsi:type="dcterms:W3CDTF">2021-11-18T05:18:00Z</dcterms:modified>
</cp:coreProperties>
</file>