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A3E8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1. What is Generative AI?</w:t>
      </w:r>
    </w:p>
    <w:p w14:paraId="7D7FD99D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Definition</w:t>
      </w:r>
    </w:p>
    <w:p w14:paraId="2CCC502D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 xml:space="preserve">Generative AI refers to models that can </w:t>
      </w:r>
      <w:r w:rsidRPr="000E6425">
        <w:rPr>
          <w:b/>
          <w:bCs/>
          <w:lang w:val="en-IN"/>
        </w:rPr>
        <w:t>create new content</w:t>
      </w:r>
      <w:r w:rsidRPr="000E6425">
        <w:rPr>
          <w:lang w:val="en-IN"/>
        </w:rPr>
        <w:t xml:space="preserve"> (text, code, images, audio) rather than just analyze data.</w:t>
      </w:r>
    </w:p>
    <w:p w14:paraId="352C96CE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Examples</w:t>
      </w:r>
    </w:p>
    <w:p w14:paraId="0AA2291E" w14:textId="77777777" w:rsidR="000E6425" w:rsidRPr="000E6425" w:rsidRDefault="000E6425" w:rsidP="000E6425">
      <w:pPr>
        <w:numPr>
          <w:ilvl w:val="0"/>
          <w:numId w:val="1"/>
        </w:numPr>
        <w:rPr>
          <w:lang w:val="en-IN"/>
        </w:rPr>
      </w:pPr>
      <w:r w:rsidRPr="000E6425">
        <w:rPr>
          <w:lang w:val="en-IN"/>
        </w:rPr>
        <w:t xml:space="preserve">ChatGPT → text, code generation </w:t>
      </w:r>
    </w:p>
    <w:p w14:paraId="0A1013EE" w14:textId="77777777" w:rsidR="000E6425" w:rsidRPr="000E6425" w:rsidRDefault="000E6425" w:rsidP="000E6425">
      <w:pPr>
        <w:numPr>
          <w:ilvl w:val="0"/>
          <w:numId w:val="1"/>
        </w:numPr>
        <w:rPr>
          <w:lang w:val="en-IN"/>
        </w:rPr>
      </w:pPr>
      <w:r w:rsidRPr="000E6425">
        <w:rPr>
          <w:lang w:val="en-IN"/>
        </w:rPr>
        <w:t xml:space="preserve">Claude → long-form reasoning </w:t>
      </w:r>
    </w:p>
    <w:p w14:paraId="25D9557F" w14:textId="77777777" w:rsidR="000E6425" w:rsidRPr="000E6425" w:rsidRDefault="000E6425" w:rsidP="000E6425">
      <w:pPr>
        <w:numPr>
          <w:ilvl w:val="0"/>
          <w:numId w:val="1"/>
        </w:numPr>
        <w:rPr>
          <w:lang w:val="en-IN"/>
        </w:rPr>
      </w:pPr>
      <w:r w:rsidRPr="000E6425">
        <w:rPr>
          <w:lang w:val="en-IN"/>
        </w:rPr>
        <w:t xml:space="preserve">Gemini → multimodal tasks </w:t>
      </w:r>
    </w:p>
    <w:p w14:paraId="1DB1C048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Key Capabilities</w:t>
      </w:r>
    </w:p>
    <w:p w14:paraId="472A4726" w14:textId="77777777" w:rsidR="000E6425" w:rsidRPr="000E6425" w:rsidRDefault="000E6425" w:rsidP="000E6425">
      <w:pPr>
        <w:numPr>
          <w:ilvl w:val="0"/>
          <w:numId w:val="2"/>
        </w:numPr>
        <w:rPr>
          <w:lang w:val="en-IN"/>
        </w:rPr>
      </w:pPr>
      <w:r w:rsidRPr="000E6425">
        <w:rPr>
          <w:lang w:val="en-IN"/>
        </w:rPr>
        <w:t xml:space="preserve">Text generation (emails, blogs) </w:t>
      </w:r>
    </w:p>
    <w:p w14:paraId="3BF85119" w14:textId="77777777" w:rsidR="000E6425" w:rsidRPr="000E6425" w:rsidRDefault="000E6425" w:rsidP="000E6425">
      <w:pPr>
        <w:numPr>
          <w:ilvl w:val="0"/>
          <w:numId w:val="2"/>
        </w:numPr>
        <w:rPr>
          <w:lang w:val="en-IN"/>
        </w:rPr>
      </w:pPr>
      <w:r w:rsidRPr="000E6425">
        <w:rPr>
          <w:lang w:val="en-IN"/>
        </w:rPr>
        <w:t xml:space="preserve">Code generation (Python, SQL, APIs) </w:t>
      </w:r>
    </w:p>
    <w:p w14:paraId="404C132F" w14:textId="77777777" w:rsidR="000E6425" w:rsidRPr="000E6425" w:rsidRDefault="000E6425" w:rsidP="000E6425">
      <w:pPr>
        <w:numPr>
          <w:ilvl w:val="0"/>
          <w:numId w:val="2"/>
        </w:numPr>
        <w:rPr>
          <w:lang w:val="en-IN"/>
        </w:rPr>
      </w:pPr>
      <w:r w:rsidRPr="000E6425">
        <w:rPr>
          <w:lang w:val="en-IN"/>
        </w:rPr>
        <w:t xml:space="preserve">Data analysis &amp; summarization </w:t>
      </w:r>
    </w:p>
    <w:p w14:paraId="4188C984" w14:textId="77777777" w:rsidR="000E6425" w:rsidRPr="000E6425" w:rsidRDefault="000E6425" w:rsidP="000E6425">
      <w:pPr>
        <w:numPr>
          <w:ilvl w:val="0"/>
          <w:numId w:val="2"/>
        </w:numPr>
        <w:rPr>
          <w:lang w:val="en-IN"/>
        </w:rPr>
      </w:pPr>
      <w:r w:rsidRPr="000E6425">
        <w:rPr>
          <w:lang w:val="en-IN"/>
        </w:rPr>
        <w:t xml:space="preserve">Conversational AI </w:t>
      </w:r>
    </w:p>
    <w:p w14:paraId="37A7A5D2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Key Concept</w:t>
      </w:r>
    </w:p>
    <w:p w14:paraId="35912D1A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>Generative AI ≠ Traditional ML</w:t>
      </w:r>
    </w:p>
    <w:p w14:paraId="1D7C00AF" w14:textId="77777777" w:rsidR="000E6425" w:rsidRPr="000E6425" w:rsidRDefault="000E6425" w:rsidP="000E6425">
      <w:pPr>
        <w:numPr>
          <w:ilvl w:val="0"/>
          <w:numId w:val="3"/>
        </w:numPr>
        <w:rPr>
          <w:lang w:val="en-IN"/>
        </w:rPr>
      </w:pPr>
      <w:r w:rsidRPr="000E6425">
        <w:rPr>
          <w:lang w:val="en-IN"/>
        </w:rPr>
        <w:t xml:space="preserve">Traditional ML → Predicts </w:t>
      </w:r>
    </w:p>
    <w:p w14:paraId="393302EE" w14:textId="77777777" w:rsidR="000E6425" w:rsidRPr="000E6425" w:rsidRDefault="000E6425" w:rsidP="000E6425">
      <w:pPr>
        <w:numPr>
          <w:ilvl w:val="0"/>
          <w:numId w:val="3"/>
        </w:numPr>
        <w:rPr>
          <w:lang w:val="en-IN"/>
        </w:rPr>
      </w:pPr>
      <w:r w:rsidRPr="000E6425">
        <w:rPr>
          <w:lang w:val="en-IN"/>
        </w:rPr>
        <w:t xml:space="preserve">GenAI → </w:t>
      </w:r>
      <w:r w:rsidRPr="000E6425">
        <w:rPr>
          <w:b/>
          <w:bCs/>
          <w:lang w:val="en-IN"/>
        </w:rPr>
        <w:t>Creates</w:t>
      </w:r>
      <w:r w:rsidRPr="000E6425">
        <w:rPr>
          <w:lang w:val="en-IN"/>
        </w:rPr>
        <w:t xml:space="preserve"> </w:t>
      </w:r>
    </w:p>
    <w:p w14:paraId="750437A1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61D7D8D6">
          <v:rect id="_x0000_i1175" style="width:0;height:1.5pt" o:hralign="center" o:hrstd="t" o:hr="t" fillcolor="#a0a0a0" stroked="f"/>
        </w:pict>
      </w:r>
    </w:p>
    <w:p w14:paraId="3DD70D28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2. History &amp; 2024–2025 Landscape</w:t>
      </w:r>
    </w:p>
    <w:p w14:paraId="7E208022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Evolution Timeline</w:t>
      </w:r>
    </w:p>
    <w:p w14:paraId="3FE098EE" w14:textId="77777777" w:rsidR="000E6425" w:rsidRPr="000E6425" w:rsidRDefault="000E6425" w:rsidP="000E6425">
      <w:pPr>
        <w:numPr>
          <w:ilvl w:val="0"/>
          <w:numId w:val="4"/>
        </w:numPr>
        <w:rPr>
          <w:lang w:val="en-IN"/>
        </w:rPr>
      </w:pPr>
      <w:r w:rsidRPr="000E6425">
        <w:rPr>
          <w:lang w:val="en-IN"/>
        </w:rPr>
        <w:t xml:space="preserve">Pre-2017 → RNNs, LSTMs (sequential, slow) </w:t>
      </w:r>
    </w:p>
    <w:p w14:paraId="2657B09D" w14:textId="77777777" w:rsidR="000E6425" w:rsidRPr="000E6425" w:rsidRDefault="000E6425" w:rsidP="000E6425">
      <w:pPr>
        <w:numPr>
          <w:ilvl w:val="0"/>
          <w:numId w:val="4"/>
        </w:numPr>
        <w:rPr>
          <w:lang w:val="en-IN"/>
        </w:rPr>
      </w:pPr>
      <w:r w:rsidRPr="000E6425">
        <w:rPr>
          <w:lang w:val="en-IN"/>
        </w:rPr>
        <w:t xml:space="preserve">2017 → Transformer architecture introduced (Attention is All You Need) </w:t>
      </w:r>
    </w:p>
    <w:p w14:paraId="0D1F3BD3" w14:textId="77777777" w:rsidR="000E6425" w:rsidRPr="000E6425" w:rsidRDefault="000E6425" w:rsidP="000E6425">
      <w:pPr>
        <w:numPr>
          <w:ilvl w:val="0"/>
          <w:numId w:val="4"/>
        </w:numPr>
        <w:rPr>
          <w:lang w:val="en-IN"/>
        </w:rPr>
      </w:pPr>
      <w:r w:rsidRPr="000E6425">
        <w:rPr>
          <w:lang w:val="en-IN"/>
        </w:rPr>
        <w:t xml:space="preserve">2020 → GPT-3 scale revolution </w:t>
      </w:r>
    </w:p>
    <w:p w14:paraId="0246B764" w14:textId="77777777" w:rsidR="000E6425" w:rsidRPr="000E6425" w:rsidRDefault="000E6425" w:rsidP="000E6425">
      <w:pPr>
        <w:numPr>
          <w:ilvl w:val="0"/>
          <w:numId w:val="4"/>
        </w:numPr>
        <w:rPr>
          <w:lang w:val="en-IN"/>
        </w:rPr>
      </w:pPr>
      <w:r w:rsidRPr="000E6425">
        <w:rPr>
          <w:lang w:val="en-IN"/>
        </w:rPr>
        <w:t xml:space="preserve">2022 → ChatGPT adoption boom </w:t>
      </w:r>
    </w:p>
    <w:p w14:paraId="6DF63178" w14:textId="77777777" w:rsidR="000E6425" w:rsidRPr="000E6425" w:rsidRDefault="000E6425" w:rsidP="000E6425">
      <w:pPr>
        <w:numPr>
          <w:ilvl w:val="0"/>
          <w:numId w:val="4"/>
        </w:numPr>
        <w:rPr>
          <w:lang w:val="en-IN"/>
        </w:rPr>
      </w:pPr>
      <w:r w:rsidRPr="000E6425">
        <w:rPr>
          <w:lang w:val="en-IN"/>
        </w:rPr>
        <w:t xml:space="preserve">2024–2025 → Multimodal + Agents + Enterprise adoption </w:t>
      </w:r>
    </w:p>
    <w:p w14:paraId="18D4C701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Current Trends (2025)</w:t>
      </w:r>
    </w:p>
    <w:p w14:paraId="35E325E4" w14:textId="77777777" w:rsidR="000E6425" w:rsidRPr="000E6425" w:rsidRDefault="000E6425" w:rsidP="000E6425">
      <w:pPr>
        <w:numPr>
          <w:ilvl w:val="0"/>
          <w:numId w:val="5"/>
        </w:numPr>
        <w:rPr>
          <w:lang w:val="en-IN"/>
        </w:rPr>
      </w:pPr>
      <w:r w:rsidRPr="000E6425">
        <w:rPr>
          <w:lang w:val="en-IN"/>
        </w:rPr>
        <w:lastRenderedPageBreak/>
        <w:t xml:space="preserve">Multimodal AI (text + image + audio) </w:t>
      </w:r>
    </w:p>
    <w:p w14:paraId="66315BF7" w14:textId="77777777" w:rsidR="000E6425" w:rsidRPr="000E6425" w:rsidRDefault="000E6425" w:rsidP="000E6425">
      <w:pPr>
        <w:numPr>
          <w:ilvl w:val="0"/>
          <w:numId w:val="5"/>
        </w:numPr>
        <w:rPr>
          <w:lang w:val="en-IN"/>
        </w:rPr>
      </w:pPr>
      <w:r w:rsidRPr="000E6425">
        <w:rPr>
          <w:lang w:val="en-IN"/>
        </w:rPr>
        <w:t xml:space="preserve">Agentic workflows (AI taking actions) </w:t>
      </w:r>
    </w:p>
    <w:p w14:paraId="0EA1FF28" w14:textId="77777777" w:rsidR="000E6425" w:rsidRPr="000E6425" w:rsidRDefault="000E6425" w:rsidP="000E6425">
      <w:pPr>
        <w:numPr>
          <w:ilvl w:val="0"/>
          <w:numId w:val="5"/>
        </w:numPr>
        <w:rPr>
          <w:lang w:val="en-IN"/>
        </w:rPr>
      </w:pPr>
      <w:r w:rsidRPr="000E6425">
        <w:rPr>
          <w:lang w:val="en-IN"/>
        </w:rPr>
        <w:t xml:space="preserve">Enterprise GenAI (data pipelines, automation) </w:t>
      </w:r>
    </w:p>
    <w:p w14:paraId="77C64EA3" w14:textId="77777777" w:rsidR="000E6425" w:rsidRPr="000E6425" w:rsidRDefault="000E6425" w:rsidP="000E6425">
      <w:pPr>
        <w:numPr>
          <w:ilvl w:val="0"/>
          <w:numId w:val="5"/>
        </w:numPr>
        <w:rPr>
          <w:lang w:val="en-IN"/>
        </w:rPr>
      </w:pPr>
      <w:r w:rsidRPr="000E6425">
        <w:rPr>
          <w:lang w:val="en-IN"/>
        </w:rPr>
        <w:t xml:space="preserve">Smaller specialized models (cost-efficient) </w:t>
      </w:r>
    </w:p>
    <w:p w14:paraId="0DC3AA65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30A668FA">
          <v:rect id="_x0000_i1176" style="width:0;height:1.5pt" o:hralign="center" o:hrstd="t" o:hr="t" fillcolor="#a0a0a0" stroked="f"/>
        </w:pict>
      </w:r>
    </w:p>
    <w:p w14:paraId="266C9CD1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3. LLM Architecture Deep Dive</w:t>
      </w:r>
    </w:p>
    <w:p w14:paraId="2FC8B347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Core Architecture: Transformer</w:t>
      </w:r>
    </w:p>
    <w:p w14:paraId="41926ADB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 xml:space="preserve">LLMs are based on </w:t>
      </w:r>
      <w:r w:rsidRPr="000E6425">
        <w:rPr>
          <w:b/>
          <w:bCs/>
          <w:lang w:val="en-IN"/>
        </w:rPr>
        <w:t>Transformers</w:t>
      </w:r>
      <w:r w:rsidRPr="000E6425">
        <w:rPr>
          <w:lang w:val="en-IN"/>
        </w:rPr>
        <w:t>, not RNNs.</w:t>
      </w:r>
    </w:p>
    <w:p w14:paraId="291A3903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Key Components</w:t>
      </w:r>
    </w:p>
    <w:p w14:paraId="6E09FFAE" w14:textId="77777777" w:rsidR="000E6425" w:rsidRPr="000E6425" w:rsidRDefault="000E6425" w:rsidP="000E6425">
      <w:pPr>
        <w:numPr>
          <w:ilvl w:val="0"/>
          <w:numId w:val="6"/>
        </w:numPr>
        <w:rPr>
          <w:lang w:val="en-IN"/>
        </w:rPr>
      </w:pPr>
      <w:r w:rsidRPr="000E6425">
        <w:rPr>
          <w:lang w:val="en-IN"/>
        </w:rPr>
        <w:t xml:space="preserve">Input Embeddings </w:t>
      </w:r>
    </w:p>
    <w:p w14:paraId="10A29D04" w14:textId="77777777" w:rsidR="000E6425" w:rsidRPr="000E6425" w:rsidRDefault="000E6425" w:rsidP="000E6425">
      <w:pPr>
        <w:numPr>
          <w:ilvl w:val="0"/>
          <w:numId w:val="6"/>
        </w:numPr>
        <w:rPr>
          <w:lang w:val="en-IN"/>
        </w:rPr>
      </w:pPr>
      <w:r w:rsidRPr="000E6425">
        <w:rPr>
          <w:lang w:val="en-IN"/>
        </w:rPr>
        <w:t xml:space="preserve">Positional Encoding </w:t>
      </w:r>
    </w:p>
    <w:p w14:paraId="496E5E05" w14:textId="77777777" w:rsidR="000E6425" w:rsidRPr="000E6425" w:rsidRDefault="000E6425" w:rsidP="000E6425">
      <w:pPr>
        <w:numPr>
          <w:ilvl w:val="0"/>
          <w:numId w:val="6"/>
        </w:numPr>
        <w:rPr>
          <w:lang w:val="en-IN"/>
        </w:rPr>
      </w:pPr>
      <w:r w:rsidRPr="000E6425">
        <w:rPr>
          <w:lang w:val="en-IN"/>
        </w:rPr>
        <w:t xml:space="preserve">Self-Attention </w:t>
      </w:r>
    </w:p>
    <w:p w14:paraId="2A19CF2B" w14:textId="77777777" w:rsidR="000E6425" w:rsidRPr="000E6425" w:rsidRDefault="000E6425" w:rsidP="000E6425">
      <w:pPr>
        <w:numPr>
          <w:ilvl w:val="0"/>
          <w:numId w:val="6"/>
        </w:numPr>
        <w:rPr>
          <w:lang w:val="en-IN"/>
        </w:rPr>
      </w:pPr>
      <w:r w:rsidRPr="000E6425">
        <w:rPr>
          <w:lang w:val="en-IN"/>
        </w:rPr>
        <w:t xml:space="preserve">Feedforward Layers </w:t>
      </w:r>
    </w:p>
    <w:p w14:paraId="3B2D66EF" w14:textId="77777777" w:rsidR="000E6425" w:rsidRPr="000E6425" w:rsidRDefault="000E6425" w:rsidP="000E6425">
      <w:pPr>
        <w:numPr>
          <w:ilvl w:val="0"/>
          <w:numId w:val="6"/>
        </w:numPr>
        <w:rPr>
          <w:lang w:val="en-IN"/>
        </w:rPr>
      </w:pPr>
      <w:r w:rsidRPr="000E6425">
        <w:rPr>
          <w:lang w:val="en-IN"/>
        </w:rPr>
        <w:t xml:space="preserve">Output Layer </w:t>
      </w:r>
    </w:p>
    <w:p w14:paraId="57D2AF25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7B16137C">
          <v:rect id="_x0000_i1177" style="width:0;height:1.5pt" o:hralign="center" o:hrstd="t" o:hr="t" fillcolor="#a0a0a0" stroked="f"/>
        </w:pict>
      </w:r>
    </w:p>
    <w:p w14:paraId="489613DB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Self-Attention Mechanism</w:t>
      </w:r>
    </w:p>
    <w:p w14:paraId="4084843D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 xml:space="preserve">This is the </w:t>
      </w:r>
      <w:r w:rsidRPr="000E6425">
        <w:rPr>
          <w:b/>
          <w:bCs/>
          <w:lang w:val="en-IN"/>
        </w:rPr>
        <w:t>heart of LLMs</w:t>
      </w:r>
      <w:r w:rsidRPr="000E6425">
        <w:rPr>
          <w:lang w:val="en-IN"/>
        </w:rPr>
        <w:t>.</w:t>
      </w:r>
    </w:p>
    <w:p w14:paraId="36D1DD2C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What it does</w:t>
      </w:r>
    </w:p>
    <w:p w14:paraId="2C1E9FA0" w14:textId="77777777" w:rsidR="000E6425" w:rsidRPr="000E6425" w:rsidRDefault="000E6425" w:rsidP="000E6425">
      <w:pPr>
        <w:numPr>
          <w:ilvl w:val="0"/>
          <w:numId w:val="7"/>
        </w:numPr>
        <w:rPr>
          <w:lang w:val="en-IN"/>
        </w:rPr>
      </w:pPr>
      <w:r w:rsidRPr="000E6425">
        <w:rPr>
          <w:lang w:val="en-IN"/>
        </w:rPr>
        <w:t xml:space="preserve">Determines </w:t>
      </w:r>
      <w:r w:rsidRPr="000E6425">
        <w:rPr>
          <w:b/>
          <w:bCs/>
          <w:lang w:val="en-IN"/>
        </w:rPr>
        <w:t>which words matter more</w:t>
      </w:r>
      <w:r w:rsidRPr="000E6425">
        <w:rPr>
          <w:lang w:val="en-IN"/>
        </w:rPr>
        <w:t xml:space="preserve"> </w:t>
      </w:r>
    </w:p>
    <w:p w14:paraId="2DDE9145" w14:textId="77777777" w:rsidR="000E6425" w:rsidRPr="000E6425" w:rsidRDefault="000E6425" w:rsidP="000E6425">
      <w:pPr>
        <w:numPr>
          <w:ilvl w:val="0"/>
          <w:numId w:val="7"/>
        </w:numPr>
        <w:rPr>
          <w:lang w:val="en-IN"/>
        </w:rPr>
      </w:pPr>
      <w:r w:rsidRPr="000E6425">
        <w:rPr>
          <w:lang w:val="en-IN"/>
        </w:rPr>
        <w:t xml:space="preserve">Captures long-range dependencies </w:t>
      </w:r>
    </w:p>
    <w:p w14:paraId="4E77DD3B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Example</w:t>
      </w:r>
    </w:p>
    <w:p w14:paraId="676F001D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>Sentence:</w:t>
      </w:r>
      <w:r w:rsidRPr="000E6425">
        <w:rPr>
          <w:lang w:val="en-IN"/>
        </w:rPr>
        <w:br/>
        <w:t>"Bank near river" vs "Bank account"</w:t>
      </w:r>
    </w:p>
    <w:p w14:paraId="28645704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>→ Model uses context to interpret meaning</w:t>
      </w:r>
    </w:p>
    <w:p w14:paraId="2C6AFF4F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18F685FE">
          <v:rect id="_x0000_i1178" style="width:0;height:1.5pt" o:hralign="center" o:hrstd="t" o:hr="t" fillcolor="#a0a0a0" stroked="f"/>
        </w:pict>
      </w:r>
    </w:p>
    <w:p w14:paraId="1FD13EC9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Attention Heads</w:t>
      </w:r>
    </w:p>
    <w:p w14:paraId="39626AA1" w14:textId="77777777" w:rsidR="000E6425" w:rsidRPr="000E6425" w:rsidRDefault="000E6425" w:rsidP="000E6425">
      <w:pPr>
        <w:numPr>
          <w:ilvl w:val="0"/>
          <w:numId w:val="8"/>
        </w:numPr>
        <w:rPr>
          <w:lang w:val="en-IN"/>
        </w:rPr>
      </w:pPr>
      <w:r w:rsidRPr="000E6425">
        <w:rPr>
          <w:lang w:val="en-IN"/>
        </w:rPr>
        <w:t xml:space="preserve">Multiple attention mechanisms running in parallel </w:t>
      </w:r>
    </w:p>
    <w:p w14:paraId="0FA17284" w14:textId="77777777" w:rsidR="000E6425" w:rsidRPr="000E6425" w:rsidRDefault="000E6425" w:rsidP="000E6425">
      <w:pPr>
        <w:numPr>
          <w:ilvl w:val="0"/>
          <w:numId w:val="8"/>
        </w:numPr>
        <w:rPr>
          <w:lang w:val="en-IN"/>
        </w:rPr>
      </w:pPr>
      <w:r w:rsidRPr="000E6425">
        <w:rPr>
          <w:lang w:val="en-IN"/>
        </w:rPr>
        <w:t xml:space="preserve">Each head learns different relationships: </w:t>
      </w:r>
    </w:p>
    <w:p w14:paraId="3FB2E521" w14:textId="77777777" w:rsidR="000E6425" w:rsidRPr="000E6425" w:rsidRDefault="000E6425" w:rsidP="000E6425">
      <w:pPr>
        <w:numPr>
          <w:ilvl w:val="1"/>
          <w:numId w:val="8"/>
        </w:numPr>
        <w:rPr>
          <w:lang w:val="en-IN"/>
        </w:rPr>
      </w:pPr>
      <w:r w:rsidRPr="000E6425">
        <w:rPr>
          <w:lang w:val="en-IN"/>
        </w:rPr>
        <w:t xml:space="preserve">Grammar </w:t>
      </w:r>
    </w:p>
    <w:p w14:paraId="4D0CFF26" w14:textId="77777777" w:rsidR="000E6425" w:rsidRPr="000E6425" w:rsidRDefault="000E6425" w:rsidP="000E6425">
      <w:pPr>
        <w:numPr>
          <w:ilvl w:val="1"/>
          <w:numId w:val="8"/>
        </w:numPr>
        <w:rPr>
          <w:lang w:val="en-IN"/>
        </w:rPr>
      </w:pPr>
      <w:r w:rsidRPr="000E6425">
        <w:rPr>
          <w:lang w:val="en-IN"/>
        </w:rPr>
        <w:t xml:space="preserve">Semantics </w:t>
      </w:r>
    </w:p>
    <w:p w14:paraId="06A53EAF" w14:textId="77777777" w:rsidR="000E6425" w:rsidRPr="000E6425" w:rsidRDefault="000E6425" w:rsidP="000E6425">
      <w:pPr>
        <w:numPr>
          <w:ilvl w:val="1"/>
          <w:numId w:val="8"/>
        </w:numPr>
        <w:rPr>
          <w:lang w:val="en-IN"/>
        </w:rPr>
      </w:pPr>
      <w:r w:rsidRPr="000E6425">
        <w:rPr>
          <w:lang w:val="en-IN"/>
        </w:rPr>
        <w:t xml:space="preserve">Context </w:t>
      </w:r>
    </w:p>
    <w:p w14:paraId="0C6265F1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447F242F">
          <v:rect id="_x0000_i1179" style="width:0;height:1.5pt" o:hralign="center" o:hrstd="t" o:hr="t" fillcolor="#a0a0a0" stroked="f"/>
        </w:pict>
      </w:r>
    </w:p>
    <w:p w14:paraId="35ED8207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Tokens</w:t>
      </w:r>
    </w:p>
    <w:p w14:paraId="73A21836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 xml:space="preserve">LLMs don’t read words — they read </w:t>
      </w:r>
      <w:r w:rsidRPr="000E6425">
        <w:rPr>
          <w:b/>
          <w:bCs/>
          <w:lang w:val="en-IN"/>
        </w:rPr>
        <w:t>tokens</w:t>
      </w:r>
    </w:p>
    <w:p w14:paraId="2C87CF5F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Examples</w:t>
      </w:r>
    </w:p>
    <w:p w14:paraId="712B3DCF" w14:textId="77777777" w:rsidR="000E6425" w:rsidRPr="000E6425" w:rsidRDefault="000E6425" w:rsidP="000E6425">
      <w:pPr>
        <w:numPr>
          <w:ilvl w:val="0"/>
          <w:numId w:val="9"/>
        </w:numPr>
        <w:rPr>
          <w:lang w:val="en-IN"/>
        </w:rPr>
      </w:pPr>
      <w:r w:rsidRPr="000E6425">
        <w:rPr>
          <w:lang w:val="en-IN"/>
        </w:rPr>
        <w:t xml:space="preserve">"ChatGPT is amazing" → ["Chat", "GPT", " is", " amazing"] </w:t>
      </w:r>
    </w:p>
    <w:p w14:paraId="22EF2749" w14:textId="77777777" w:rsidR="000E6425" w:rsidRPr="000E6425" w:rsidRDefault="000E6425" w:rsidP="000E6425">
      <w:pPr>
        <w:numPr>
          <w:ilvl w:val="0"/>
          <w:numId w:val="9"/>
        </w:numPr>
        <w:rPr>
          <w:lang w:val="en-IN"/>
        </w:rPr>
      </w:pPr>
      <w:r w:rsidRPr="000E6425">
        <w:rPr>
          <w:lang w:val="en-IN"/>
        </w:rPr>
        <w:t xml:space="preserve">Tokens ≠ words </w:t>
      </w:r>
    </w:p>
    <w:p w14:paraId="4BC2E360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Why it matters</w:t>
      </w:r>
    </w:p>
    <w:p w14:paraId="0E99BB23" w14:textId="77777777" w:rsidR="000E6425" w:rsidRPr="000E6425" w:rsidRDefault="000E6425" w:rsidP="000E6425">
      <w:pPr>
        <w:numPr>
          <w:ilvl w:val="0"/>
          <w:numId w:val="10"/>
        </w:numPr>
        <w:rPr>
          <w:lang w:val="en-IN"/>
        </w:rPr>
      </w:pPr>
      <w:r w:rsidRPr="000E6425">
        <w:rPr>
          <w:lang w:val="en-IN"/>
        </w:rPr>
        <w:t xml:space="preserve">Cost is token-based </w:t>
      </w:r>
    </w:p>
    <w:p w14:paraId="3AACD85A" w14:textId="77777777" w:rsidR="000E6425" w:rsidRPr="000E6425" w:rsidRDefault="000E6425" w:rsidP="000E6425">
      <w:pPr>
        <w:numPr>
          <w:ilvl w:val="0"/>
          <w:numId w:val="10"/>
        </w:numPr>
        <w:rPr>
          <w:lang w:val="en-IN"/>
        </w:rPr>
      </w:pPr>
      <w:r w:rsidRPr="000E6425">
        <w:rPr>
          <w:lang w:val="en-IN"/>
        </w:rPr>
        <w:t xml:space="preserve">Context window = max tokens model can process </w:t>
      </w:r>
    </w:p>
    <w:p w14:paraId="13F4B5BC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5C9C00C7">
          <v:rect id="_x0000_i1180" style="width:0;height:1.5pt" o:hralign="center" o:hrstd="t" o:hr="t" fillcolor="#a0a0a0" stroked="f"/>
        </w:pict>
      </w:r>
    </w:p>
    <w:p w14:paraId="2DECBA40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4. Model Comparison (Critical for Interviews)</w:t>
      </w:r>
    </w:p>
    <w:p w14:paraId="6DB1F1A1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Key Models</w:t>
      </w:r>
    </w:p>
    <w:p w14:paraId="5E8F9929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GPT-4o</w:t>
      </w:r>
    </w:p>
    <w:p w14:paraId="45F3947C" w14:textId="77777777" w:rsidR="000E6425" w:rsidRPr="000E6425" w:rsidRDefault="000E6425" w:rsidP="000E6425">
      <w:pPr>
        <w:numPr>
          <w:ilvl w:val="0"/>
          <w:numId w:val="11"/>
        </w:numPr>
        <w:rPr>
          <w:lang w:val="en-IN"/>
        </w:rPr>
      </w:pPr>
      <w:r w:rsidRPr="000E6425">
        <w:rPr>
          <w:lang w:val="en-IN"/>
        </w:rPr>
        <w:t xml:space="preserve">Strong reasoning </w:t>
      </w:r>
    </w:p>
    <w:p w14:paraId="2C9423AD" w14:textId="77777777" w:rsidR="000E6425" w:rsidRPr="000E6425" w:rsidRDefault="000E6425" w:rsidP="000E6425">
      <w:pPr>
        <w:numPr>
          <w:ilvl w:val="0"/>
          <w:numId w:val="11"/>
        </w:numPr>
        <w:rPr>
          <w:lang w:val="en-IN"/>
        </w:rPr>
      </w:pPr>
      <w:r w:rsidRPr="000E6425">
        <w:rPr>
          <w:lang w:val="en-IN"/>
        </w:rPr>
        <w:t xml:space="preserve">Fast + multimodal </w:t>
      </w:r>
    </w:p>
    <w:p w14:paraId="4A297A64" w14:textId="77777777" w:rsidR="000E6425" w:rsidRPr="000E6425" w:rsidRDefault="000E6425" w:rsidP="000E6425">
      <w:pPr>
        <w:numPr>
          <w:ilvl w:val="0"/>
          <w:numId w:val="11"/>
        </w:numPr>
        <w:rPr>
          <w:lang w:val="en-IN"/>
        </w:rPr>
      </w:pPr>
      <w:r w:rsidRPr="000E6425">
        <w:rPr>
          <w:lang w:val="en-IN"/>
        </w:rPr>
        <w:t xml:space="preserve">Best for production apps </w:t>
      </w:r>
    </w:p>
    <w:p w14:paraId="3449204D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Claude 4</w:t>
      </w:r>
    </w:p>
    <w:p w14:paraId="7468F8DF" w14:textId="77777777" w:rsidR="000E6425" w:rsidRPr="000E6425" w:rsidRDefault="000E6425" w:rsidP="000E6425">
      <w:pPr>
        <w:numPr>
          <w:ilvl w:val="0"/>
          <w:numId w:val="12"/>
        </w:numPr>
        <w:rPr>
          <w:lang w:val="en-IN"/>
        </w:rPr>
      </w:pPr>
      <w:r w:rsidRPr="000E6425">
        <w:rPr>
          <w:lang w:val="en-IN"/>
        </w:rPr>
        <w:t xml:space="preserve">Very long context window </w:t>
      </w:r>
    </w:p>
    <w:p w14:paraId="7A20671D" w14:textId="77777777" w:rsidR="000E6425" w:rsidRPr="000E6425" w:rsidRDefault="000E6425" w:rsidP="000E6425">
      <w:pPr>
        <w:numPr>
          <w:ilvl w:val="0"/>
          <w:numId w:val="12"/>
        </w:numPr>
        <w:rPr>
          <w:lang w:val="en-IN"/>
        </w:rPr>
      </w:pPr>
      <w:r w:rsidRPr="000E6425">
        <w:rPr>
          <w:lang w:val="en-IN"/>
        </w:rPr>
        <w:t xml:space="preserve">Safer outputs </w:t>
      </w:r>
    </w:p>
    <w:p w14:paraId="4820B726" w14:textId="77777777" w:rsidR="000E6425" w:rsidRPr="000E6425" w:rsidRDefault="000E6425" w:rsidP="000E6425">
      <w:pPr>
        <w:numPr>
          <w:ilvl w:val="0"/>
          <w:numId w:val="12"/>
        </w:numPr>
        <w:rPr>
          <w:lang w:val="en-IN"/>
        </w:rPr>
      </w:pPr>
      <w:r w:rsidRPr="000E6425">
        <w:rPr>
          <w:lang w:val="en-IN"/>
        </w:rPr>
        <w:t xml:space="preserve">Strong for documents </w:t>
      </w:r>
    </w:p>
    <w:p w14:paraId="2A1F1123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Llama 3</w:t>
      </w:r>
    </w:p>
    <w:p w14:paraId="04E12783" w14:textId="77777777" w:rsidR="000E6425" w:rsidRPr="000E6425" w:rsidRDefault="000E6425" w:rsidP="000E6425">
      <w:pPr>
        <w:numPr>
          <w:ilvl w:val="0"/>
          <w:numId w:val="13"/>
        </w:numPr>
        <w:rPr>
          <w:lang w:val="en-IN"/>
        </w:rPr>
      </w:pPr>
      <w:r w:rsidRPr="000E6425">
        <w:rPr>
          <w:lang w:val="en-IN"/>
        </w:rPr>
        <w:t xml:space="preserve">Open-source </w:t>
      </w:r>
    </w:p>
    <w:p w14:paraId="4CB57E1E" w14:textId="77777777" w:rsidR="000E6425" w:rsidRPr="000E6425" w:rsidRDefault="000E6425" w:rsidP="000E6425">
      <w:pPr>
        <w:numPr>
          <w:ilvl w:val="0"/>
          <w:numId w:val="13"/>
        </w:numPr>
        <w:rPr>
          <w:lang w:val="en-IN"/>
        </w:rPr>
      </w:pPr>
      <w:r w:rsidRPr="000E6425">
        <w:rPr>
          <w:lang w:val="en-IN"/>
        </w:rPr>
        <w:t xml:space="preserve">Customizable </w:t>
      </w:r>
    </w:p>
    <w:p w14:paraId="69B42135" w14:textId="77777777" w:rsidR="000E6425" w:rsidRPr="000E6425" w:rsidRDefault="000E6425" w:rsidP="000E6425">
      <w:pPr>
        <w:numPr>
          <w:ilvl w:val="0"/>
          <w:numId w:val="13"/>
        </w:numPr>
        <w:rPr>
          <w:lang w:val="en-IN"/>
        </w:rPr>
      </w:pPr>
      <w:r w:rsidRPr="000E6425">
        <w:rPr>
          <w:lang w:val="en-IN"/>
        </w:rPr>
        <w:t xml:space="preserve">Lower cost </w:t>
      </w:r>
    </w:p>
    <w:p w14:paraId="3E6AE611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Gemini 1.5</w:t>
      </w:r>
    </w:p>
    <w:p w14:paraId="2608DEAA" w14:textId="77777777" w:rsidR="000E6425" w:rsidRPr="000E6425" w:rsidRDefault="000E6425" w:rsidP="000E6425">
      <w:pPr>
        <w:numPr>
          <w:ilvl w:val="0"/>
          <w:numId w:val="14"/>
        </w:numPr>
        <w:rPr>
          <w:lang w:val="en-IN"/>
        </w:rPr>
      </w:pPr>
      <w:r w:rsidRPr="000E6425">
        <w:rPr>
          <w:lang w:val="en-IN"/>
        </w:rPr>
        <w:t xml:space="preserve">Multimodal + large context </w:t>
      </w:r>
    </w:p>
    <w:p w14:paraId="3D52D3FC" w14:textId="77777777" w:rsidR="000E6425" w:rsidRPr="000E6425" w:rsidRDefault="000E6425" w:rsidP="000E6425">
      <w:pPr>
        <w:numPr>
          <w:ilvl w:val="0"/>
          <w:numId w:val="14"/>
        </w:numPr>
        <w:rPr>
          <w:lang w:val="en-IN"/>
        </w:rPr>
      </w:pPr>
      <w:r w:rsidRPr="000E6425">
        <w:rPr>
          <w:lang w:val="en-IN"/>
        </w:rPr>
        <w:t xml:space="preserve">Integrates with Google ecosystem </w:t>
      </w:r>
    </w:p>
    <w:p w14:paraId="2D9B352D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67D6CD19">
          <v:rect id="_x0000_i1181" style="width:0;height:1.5pt" o:hralign="center" o:hrstd="t" o:hr="t" fillcolor="#a0a0a0" stroked="f"/>
        </w:pict>
      </w:r>
    </w:p>
    <w:p w14:paraId="3653D5E4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Comparison Dimensions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835"/>
        <w:gridCol w:w="948"/>
        <w:gridCol w:w="1468"/>
        <w:gridCol w:w="1137"/>
      </w:tblGrid>
      <w:tr w:rsidR="000E6425" w:rsidRPr="000E6425" w14:paraId="08D93724" w14:textId="77777777" w:rsidTr="00752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15DCD" w14:textId="77777777" w:rsidR="000E6425" w:rsidRPr="000E6425" w:rsidRDefault="000E6425" w:rsidP="000E6425">
            <w:pPr>
              <w:rPr>
                <w:b/>
                <w:bCs/>
                <w:lang w:val="en-IN"/>
              </w:rPr>
            </w:pPr>
            <w:r w:rsidRPr="000E642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B8505F" w14:textId="77777777" w:rsidR="000E6425" w:rsidRPr="000E6425" w:rsidRDefault="000E6425" w:rsidP="000E6425">
            <w:pPr>
              <w:rPr>
                <w:b/>
                <w:bCs/>
                <w:lang w:val="en-IN"/>
              </w:rPr>
            </w:pPr>
            <w:r w:rsidRPr="000E6425">
              <w:rPr>
                <w:b/>
                <w:bCs/>
                <w:lang w:val="en-IN"/>
              </w:rPr>
              <w:t>GPT-4o</w:t>
            </w:r>
          </w:p>
        </w:tc>
        <w:tc>
          <w:tcPr>
            <w:tcW w:w="0" w:type="auto"/>
            <w:vAlign w:val="center"/>
            <w:hideMark/>
          </w:tcPr>
          <w:p w14:paraId="18F0309E" w14:textId="77777777" w:rsidR="000E6425" w:rsidRPr="000E6425" w:rsidRDefault="000E6425" w:rsidP="000E6425">
            <w:pPr>
              <w:rPr>
                <w:b/>
                <w:bCs/>
                <w:lang w:val="en-IN"/>
              </w:rPr>
            </w:pPr>
            <w:r w:rsidRPr="000E6425">
              <w:rPr>
                <w:b/>
                <w:bCs/>
                <w:lang w:val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5185EAA6" w14:textId="77777777" w:rsidR="000E6425" w:rsidRPr="000E6425" w:rsidRDefault="000E6425" w:rsidP="000E6425">
            <w:pPr>
              <w:rPr>
                <w:b/>
                <w:bCs/>
                <w:lang w:val="en-IN"/>
              </w:rPr>
            </w:pPr>
            <w:r w:rsidRPr="000E6425">
              <w:rPr>
                <w:b/>
                <w:bCs/>
                <w:lang w:val="en-IN"/>
              </w:rPr>
              <w:t>Llama</w:t>
            </w:r>
          </w:p>
        </w:tc>
        <w:tc>
          <w:tcPr>
            <w:tcW w:w="0" w:type="auto"/>
            <w:vAlign w:val="center"/>
            <w:hideMark/>
          </w:tcPr>
          <w:p w14:paraId="1987C690" w14:textId="77777777" w:rsidR="000E6425" w:rsidRPr="000E6425" w:rsidRDefault="000E6425" w:rsidP="000E6425">
            <w:pPr>
              <w:rPr>
                <w:b/>
                <w:bCs/>
                <w:lang w:val="en-IN"/>
              </w:rPr>
            </w:pPr>
            <w:r w:rsidRPr="000E6425">
              <w:rPr>
                <w:b/>
                <w:bCs/>
                <w:lang w:val="en-IN"/>
              </w:rPr>
              <w:t>Gemini</w:t>
            </w:r>
          </w:p>
        </w:tc>
      </w:tr>
      <w:tr w:rsidR="000E6425" w:rsidRPr="000E6425" w14:paraId="72B1BF88" w14:textId="77777777" w:rsidTr="00752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15BB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9BF5C81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4CBC32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DCA367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758D13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High</w:t>
            </w:r>
          </w:p>
        </w:tc>
      </w:tr>
      <w:tr w:rsidR="000E6425" w:rsidRPr="000E6425" w14:paraId="2023B053" w14:textId="77777777" w:rsidTr="00752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B600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10BF6A4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301C6D9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36416E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79078E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Medium</w:t>
            </w:r>
          </w:p>
        </w:tc>
      </w:tr>
      <w:tr w:rsidR="000E6425" w:rsidRPr="000E6425" w14:paraId="3C3F76EC" w14:textId="77777777" w:rsidTr="00752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1C8C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4C3E9C6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EC0C46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9FADE1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DE390C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No</w:t>
            </w:r>
          </w:p>
        </w:tc>
      </w:tr>
      <w:tr w:rsidR="000E6425" w:rsidRPr="000E6425" w14:paraId="7199195F" w14:textId="77777777" w:rsidTr="00752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1559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Context Length</w:t>
            </w:r>
          </w:p>
        </w:tc>
        <w:tc>
          <w:tcPr>
            <w:tcW w:w="0" w:type="auto"/>
            <w:vAlign w:val="center"/>
            <w:hideMark/>
          </w:tcPr>
          <w:p w14:paraId="55B9DA76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FEC69E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A168EDD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738A9A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Very High</w:t>
            </w:r>
          </w:p>
        </w:tc>
      </w:tr>
      <w:tr w:rsidR="000E6425" w:rsidRPr="000E6425" w14:paraId="17A7A563" w14:textId="77777777" w:rsidTr="007527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5324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5ED548D8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Apps</w:t>
            </w:r>
          </w:p>
        </w:tc>
        <w:tc>
          <w:tcPr>
            <w:tcW w:w="0" w:type="auto"/>
            <w:vAlign w:val="center"/>
            <w:hideMark/>
          </w:tcPr>
          <w:p w14:paraId="37586C39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563C93CF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Custom models</w:t>
            </w:r>
          </w:p>
        </w:tc>
        <w:tc>
          <w:tcPr>
            <w:tcW w:w="0" w:type="auto"/>
            <w:vAlign w:val="center"/>
            <w:hideMark/>
          </w:tcPr>
          <w:p w14:paraId="6CFF4284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Multimodal</w:t>
            </w:r>
          </w:p>
        </w:tc>
      </w:tr>
    </w:tbl>
    <w:p w14:paraId="15807BF1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36872D1F">
          <v:rect id="_x0000_i1182" style="width:0;height:1.5pt" o:hralign="center" o:hrstd="t" o:hr="t" fillcolor="#a0a0a0" stroked="f"/>
        </w:pict>
      </w:r>
    </w:p>
    <w:p w14:paraId="7D1F9022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5. Embeddings (Very Important)</w:t>
      </w:r>
    </w:p>
    <w:p w14:paraId="3EE96269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Definition</w:t>
      </w:r>
    </w:p>
    <w:p w14:paraId="1A712BF1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 xml:space="preserve">Embeddings convert text into </w:t>
      </w:r>
      <w:r w:rsidRPr="000E6425">
        <w:rPr>
          <w:b/>
          <w:bCs/>
          <w:lang w:val="en-IN"/>
        </w:rPr>
        <w:t>vectors (numbers)</w:t>
      </w:r>
      <w:r w:rsidRPr="000E6425">
        <w:rPr>
          <w:lang w:val="en-IN"/>
        </w:rPr>
        <w:t>.</w:t>
      </w:r>
    </w:p>
    <w:p w14:paraId="02AF6F35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>Example:</w:t>
      </w:r>
      <w:r w:rsidRPr="000E6425">
        <w:rPr>
          <w:lang w:val="en-IN"/>
        </w:rPr>
        <w:br/>
        <w:t>"Apple" → [0.23, -0.91, 0.44, ...]</w:t>
      </w:r>
    </w:p>
    <w:p w14:paraId="1F49EFA4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Why they matter</w:t>
      </w:r>
    </w:p>
    <w:p w14:paraId="727B2092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>They enable:</w:t>
      </w:r>
    </w:p>
    <w:p w14:paraId="789D8882" w14:textId="77777777" w:rsidR="000E6425" w:rsidRPr="000E6425" w:rsidRDefault="000E6425" w:rsidP="000E6425">
      <w:pPr>
        <w:numPr>
          <w:ilvl w:val="0"/>
          <w:numId w:val="15"/>
        </w:numPr>
        <w:rPr>
          <w:lang w:val="en-IN"/>
        </w:rPr>
      </w:pPr>
      <w:r w:rsidRPr="000E6425">
        <w:rPr>
          <w:lang w:val="en-IN"/>
        </w:rPr>
        <w:t xml:space="preserve">Semantic search </w:t>
      </w:r>
    </w:p>
    <w:p w14:paraId="4E8ACCA6" w14:textId="77777777" w:rsidR="000E6425" w:rsidRPr="000E6425" w:rsidRDefault="000E6425" w:rsidP="000E6425">
      <w:pPr>
        <w:numPr>
          <w:ilvl w:val="0"/>
          <w:numId w:val="15"/>
        </w:numPr>
        <w:rPr>
          <w:lang w:val="en-IN"/>
        </w:rPr>
      </w:pPr>
      <w:r w:rsidRPr="000E6425">
        <w:rPr>
          <w:lang w:val="en-IN"/>
        </w:rPr>
        <w:t xml:space="preserve">Similarity matching </w:t>
      </w:r>
    </w:p>
    <w:p w14:paraId="3DD9EC06" w14:textId="77777777" w:rsidR="000E6425" w:rsidRPr="000E6425" w:rsidRDefault="000E6425" w:rsidP="000E6425">
      <w:pPr>
        <w:numPr>
          <w:ilvl w:val="0"/>
          <w:numId w:val="15"/>
        </w:numPr>
        <w:rPr>
          <w:lang w:val="en-IN"/>
        </w:rPr>
      </w:pPr>
      <w:r w:rsidRPr="000E6425">
        <w:rPr>
          <w:lang w:val="en-IN"/>
        </w:rPr>
        <w:t xml:space="preserve">Recommendation systems </w:t>
      </w:r>
    </w:p>
    <w:p w14:paraId="6C407559" w14:textId="77777777" w:rsidR="000E6425" w:rsidRPr="000E6425" w:rsidRDefault="000E6425" w:rsidP="000E6425">
      <w:pPr>
        <w:numPr>
          <w:ilvl w:val="0"/>
          <w:numId w:val="15"/>
        </w:numPr>
        <w:rPr>
          <w:lang w:val="en-IN"/>
        </w:rPr>
      </w:pPr>
      <w:r w:rsidRPr="000E6425">
        <w:rPr>
          <w:lang w:val="en-IN"/>
        </w:rPr>
        <w:t xml:space="preserve">Retrieval-Augmented Generation (RAG) </w:t>
      </w:r>
    </w:p>
    <w:p w14:paraId="7FE2C8FF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7ADACD75">
          <v:rect id="_x0000_i1183" style="width:0;height:1.5pt" o:hralign="center" o:hrstd="t" o:hr="t" fillcolor="#a0a0a0" stroked="f"/>
        </w:pict>
      </w:r>
    </w:p>
    <w:p w14:paraId="3A45CD9B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Use Cases in Data Engineering</w:t>
      </w:r>
    </w:p>
    <w:p w14:paraId="22ED8D99" w14:textId="77777777" w:rsidR="000E6425" w:rsidRPr="000E6425" w:rsidRDefault="000E6425" w:rsidP="000E6425">
      <w:pPr>
        <w:numPr>
          <w:ilvl w:val="0"/>
          <w:numId w:val="16"/>
        </w:numPr>
        <w:rPr>
          <w:lang w:val="en-IN"/>
        </w:rPr>
      </w:pPr>
      <w:r w:rsidRPr="000E6425">
        <w:rPr>
          <w:lang w:val="en-IN"/>
        </w:rPr>
        <w:t xml:space="preserve">Schema matching </w:t>
      </w:r>
    </w:p>
    <w:p w14:paraId="0E5DFBB4" w14:textId="77777777" w:rsidR="000E6425" w:rsidRPr="000E6425" w:rsidRDefault="000E6425" w:rsidP="000E6425">
      <w:pPr>
        <w:numPr>
          <w:ilvl w:val="0"/>
          <w:numId w:val="16"/>
        </w:numPr>
        <w:rPr>
          <w:lang w:val="en-IN"/>
        </w:rPr>
      </w:pPr>
      <w:r w:rsidRPr="000E6425">
        <w:rPr>
          <w:lang w:val="en-IN"/>
        </w:rPr>
        <w:t xml:space="preserve">Data deduplication </w:t>
      </w:r>
    </w:p>
    <w:p w14:paraId="468DE90E" w14:textId="77777777" w:rsidR="000E6425" w:rsidRPr="000E6425" w:rsidRDefault="000E6425" w:rsidP="000E6425">
      <w:pPr>
        <w:numPr>
          <w:ilvl w:val="0"/>
          <w:numId w:val="16"/>
        </w:numPr>
        <w:rPr>
          <w:lang w:val="en-IN"/>
        </w:rPr>
      </w:pPr>
      <w:r w:rsidRPr="000E6425">
        <w:rPr>
          <w:lang w:val="en-IN"/>
        </w:rPr>
        <w:t xml:space="preserve">Metadata search </w:t>
      </w:r>
    </w:p>
    <w:p w14:paraId="4D328E8F" w14:textId="77777777" w:rsidR="000E6425" w:rsidRPr="000E6425" w:rsidRDefault="000E6425" w:rsidP="000E6425">
      <w:pPr>
        <w:numPr>
          <w:ilvl w:val="0"/>
          <w:numId w:val="16"/>
        </w:numPr>
        <w:rPr>
          <w:lang w:val="en-IN"/>
        </w:rPr>
      </w:pPr>
      <w:r w:rsidRPr="000E6425">
        <w:rPr>
          <w:lang w:val="en-IN"/>
        </w:rPr>
        <w:t xml:space="preserve">Knowledge retrieval </w:t>
      </w:r>
    </w:p>
    <w:p w14:paraId="2793E0F0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3709017B">
          <v:rect id="_x0000_i1184" style="width:0;height:1.5pt" o:hralign="center" o:hrstd="t" o:hr="t" fillcolor="#a0a0a0" stroked="f"/>
        </w:pict>
      </w:r>
    </w:p>
    <w:p w14:paraId="6F291A9F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Key Concept</w:t>
      </w:r>
    </w:p>
    <w:p w14:paraId="16EF31E3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>Similarity = Distance between vectors</w:t>
      </w:r>
    </w:p>
    <w:p w14:paraId="71598922" w14:textId="77777777" w:rsidR="000E6425" w:rsidRPr="000E6425" w:rsidRDefault="000E6425" w:rsidP="000E6425">
      <w:pPr>
        <w:numPr>
          <w:ilvl w:val="0"/>
          <w:numId w:val="17"/>
        </w:numPr>
        <w:rPr>
          <w:lang w:val="en-IN"/>
        </w:rPr>
      </w:pPr>
      <w:r w:rsidRPr="000E6425">
        <w:rPr>
          <w:lang w:val="en-IN"/>
        </w:rPr>
        <w:t xml:space="preserve">Cosine similarity </w:t>
      </w:r>
    </w:p>
    <w:p w14:paraId="12EEDBFC" w14:textId="77777777" w:rsidR="000E6425" w:rsidRPr="000E6425" w:rsidRDefault="000E6425" w:rsidP="000E6425">
      <w:pPr>
        <w:numPr>
          <w:ilvl w:val="0"/>
          <w:numId w:val="17"/>
        </w:numPr>
        <w:rPr>
          <w:lang w:val="en-IN"/>
        </w:rPr>
      </w:pPr>
      <w:r w:rsidRPr="000E6425">
        <w:rPr>
          <w:lang w:val="en-IN"/>
        </w:rPr>
        <w:t xml:space="preserve">Euclidean distance </w:t>
      </w:r>
    </w:p>
    <w:p w14:paraId="707A051F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6F8AAED0">
          <v:rect id="_x0000_i1185" style="width:0;height:1.5pt" o:hralign="center" o:hrstd="t" o:hr="t" fillcolor="#a0a0a0" stroked="f"/>
        </w:pict>
      </w:r>
    </w:p>
    <w:p w14:paraId="14236768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6. Hallucinations in LLMs</w:t>
      </w:r>
    </w:p>
    <w:p w14:paraId="2D42BF0C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Definition</w:t>
      </w:r>
    </w:p>
    <w:p w14:paraId="74A80706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 xml:space="preserve">When LLMs generate </w:t>
      </w:r>
      <w:r w:rsidRPr="000E6425">
        <w:rPr>
          <w:b/>
          <w:bCs/>
          <w:lang w:val="en-IN"/>
        </w:rPr>
        <w:t>incorrect but confident answers</w:t>
      </w:r>
    </w:p>
    <w:p w14:paraId="6D225EF2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Example</w:t>
      </w:r>
    </w:p>
    <w:p w14:paraId="5AA16E29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>Fake citations, wrong facts, imaginary APIs</w:t>
      </w:r>
    </w:p>
    <w:p w14:paraId="7E0C0BA8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Why it happens</w:t>
      </w:r>
    </w:p>
    <w:p w14:paraId="2F283A65" w14:textId="77777777" w:rsidR="000E6425" w:rsidRPr="000E6425" w:rsidRDefault="000E6425" w:rsidP="000E6425">
      <w:pPr>
        <w:numPr>
          <w:ilvl w:val="0"/>
          <w:numId w:val="18"/>
        </w:numPr>
        <w:rPr>
          <w:lang w:val="en-IN"/>
        </w:rPr>
      </w:pPr>
      <w:r w:rsidRPr="000E6425">
        <w:rPr>
          <w:lang w:val="en-IN"/>
        </w:rPr>
        <w:t xml:space="preserve">Probabilistic nature </w:t>
      </w:r>
    </w:p>
    <w:p w14:paraId="35551307" w14:textId="77777777" w:rsidR="000E6425" w:rsidRPr="000E6425" w:rsidRDefault="000E6425" w:rsidP="000E6425">
      <w:pPr>
        <w:numPr>
          <w:ilvl w:val="0"/>
          <w:numId w:val="18"/>
        </w:numPr>
        <w:rPr>
          <w:lang w:val="en-IN"/>
        </w:rPr>
      </w:pPr>
      <w:r w:rsidRPr="000E6425">
        <w:rPr>
          <w:lang w:val="en-IN"/>
        </w:rPr>
        <w:t xml:space="preserve">Lack of real-time verification </w:t>
      </w:r>
    </w:p>
    <w:p w14:paraId="1BC7C152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36614751">
          <v:rect id="_x0000_i1186" style="width:0;height:1.5pt" o:hralign="center" o:hrstd="t" o:hr="t" fillcolor="#a0a0a0" stroked="f"/>
        </w:pict>
      </w:r>
    </w:p>
    <w:p w14:paraId="59502F18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Mitigation Techniques</w:t>
      </w:r>
    </w:p>
    <w:p w14:paraId="742B906B" w14:textId="77777777" w:rsidR="000E6425" w:rsidRPr="000E6425" w:rsidRDefault="000E6425" w:rsidP="000E6425">
      <w:pPr>
        <w:numPr>
          <w:ilvl w:val="0"/>
          <w:numId w:val="19"/>
        </w:numPr>
        <w:rPr>
          <w:lang w:val="en-IN"/>
        </w:rPr>
      </w:pPr>
      <w:r w:rsidRPr="000E6425">
        <w:rPr>
          <w:lang w:val="en-IN"/>
        </w:rPr>
        <w:t xml:space="preserve">RAG (Retrieval-Augmented Generation) </w:t>
      </w:r>
    </w:p>
    <w:p w14:paraId="46505DDE" w14:textId="77777777" w:rsidR="000E6425" w:rsidRPr="000E6425" w:rsidRDefault="000E6425" w:rsidP="000E6425">
      <w:pPr>
        <w:numPr>
          <w:ilvl w:val="0"/>
          <w:numId w:val="19"/>
        </w:numPr>
        <w:rPr>
          <w:lang w:val="en-IN"/>
        </w:rPr>
      </w:pPr>
      <w:r w:rsidRPr="000E6425">
        <w:rPr>
          <w:lang w:val="en-IN"/>
        </w:rPr>
        <w:t xml:space="preserve">Prompt constraints </w:t>
      </w:r>
    </w:p>
    <w:p w14:paraId="142DF760" w14:textId="77777777" w:rsidR="000E6425" w:rsidRPr="000E6425" w:rsidRDefault="000E6425" w:rsidP="000E6425">
      <w:pPr>
        <w:numPr>
          <w:ilvl w:val="0"/>
          <w:numId w:val="19"/>
        </w:numPr>
        <w:rPr>
          <w:lang w:val="en-IN"/>
        </w:rPr>
      </w:pPr>
      <w:r w:rsidRPr="000E6425">
        <w:rPr>
          <w:lang w:val="en-IN"/>
        </w:rPr>
        <w:t xml:space="preserve">Grounding with databases </w:t>
      </w:r>
    </w:p>
    <w:p w14:paraId="4277DCAA" w14:textId="77777777" w:rsidR="000E6425" w:rsidRPr="000E6425" w:rsidRDefault="000E6425" w:rsidP="000E6425">
      <w:pPr>
        <w:numPr>
          <w:ilvl w:val="0"/>
          <w:numId w:val="19"/>
        </w:numPr>
        <w:rPr>
          <w:lang w:val="en-IN"/>
        </w:rPr>
      </w:pPr>
      <w:r w:rsidRPr="000E6425">
        <w:rPr>
          <w:lang w:val="en-IN"/>
        </w:rPr>
        <w:t xml:space="preserve">Output validation </w:t>
      </w:r>
    </w:p>
    <w:p w14:paraId="0B5947D8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4CF9BBAD">
          <v:rect id="_x0000_i1187" style="width:0;height:1.5pt" o:hralign="center" o:hrstd="t" o:hr="t" fillcolor="#a0a0a0" stroked="f"/>
        </w:pict>
      </w:r>
    </w:p>
    <w:p w14:paraId="7B25D406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7. Bias &amp; Responsible AI</w:t>
      </w:r>
    </w:p>
    <w:p w14:paraId="7543F0F9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Bias Sources</w:t>
      </w:r>
    </w:p>
    <w:p w14:paraId="4A8077F8" w14:textId="77777777" w:rsidR="000E6425" w:rsidRPr="000E6425" w:rsidRDefault="000E6425" w:rsidP="000E6425">
      <w:pPr>
        <w:numPr>
          <w:ilvl w:val="0"/>
          <w:numId w:val="20"/>
        </w:numPr>
        <w:rPr>
          <w:lang w:val="en-IN"/>
        </w:rPr>
      </w:pPr>
      <w:r w:rsidRPr="000E6425">
        <w:rPr>
          <w:lang w:val="en-IN"/>
        </w:rPr>
        <w:t xml:space="preserve">Training data imbalance </w:t>
      </w:r>
    </w:p>
    <w:p w14:paraId="3D873425" w14:textId="77777777" w:rsidR="000E6425" w:rsidRPr="000E6425" w:rsidRDefault="000E6425" w:rsidP="000E6425">
      <w:pPr>
        <w:numPr>
          <w:ilvl w:val="0"/>
          <w:numId w:val="20"/>
        </w:numPr>
        <w:rPr>
          <w:lang w:val="en-IN"/>
        </w:rPr>
      </w:pPr>
      <w:r w:rsidRPr="000E6425">
        <w:rPr>
          <w:lang w:val="en-IN"/>
        </w:rPr>
        <w:t xml:space="preserve">Cultural skew </w:t>
      </w:r>
    </w:p>
    <w:p w14:paraId="06E83B1F" w14:textId="77777777" w:rsidR="000E6425" w:rsidRPr="000E6425" w:rsidRDefault="000E6425" w:rsidP="000E6425">
      <w:pPr>
        <w:numPr>
          <w:ilvl w:val="0"/>
          <w:numId w:val="20"/>
        </w:numPr>
        <w:rPr>
          <w:lang w:val="en-IN"/>
        </w:rPr>
      </w:pPr>
      <w:r w:rsidRPr="000E6425">
        <w:rPr>
          <w:lang w:val="en-IN"/>
        </w:rPr>
        <w:t xml:space="preserve">Historical data </w:t>
      </w:r>
    </w:p>
    <w:p w14:paraId="1630D946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Risks</w:t>
      </w:r>
    </w:p>
    <w:p w14:paraId="6B0C1111" w14:textId="77777777" w:rsidR="000E6425" w:rsidRPr="000E6425" w:rsidRDefault="000E6425" w:rsidP="000E6425">
      <w:pPr>
        <w:numPr>
          <w:ilvl w:val="0"/>
          <w:numId w:val="21"/>
        </w:numPr>
        <w:rPr>
          <w:lang w:val="en-IN"/>
        </w:rPr>
      </w:pPr>
      <w:r w:rsidRPr="000E6425">
        <w:rPr>
          <w:lang w:val="en-IN"/>
        </w:rPr>
        <w:t xml:space="preserve">Unfair decisions </w:t>
      </w:r>
    </w:p>
    <w:p w14:paraId="48F7B3AF" w14:textId="77777777" w:rsidR="000E6425" w:rsidRPr="000E6425" w:rsidRDefault="000E6425" w:rsidP="000E6425">
      <w:pPr>
        <w:numPr>
          <w:ilvl w:val="0"/>
          <w:numId w:val="21"/>
        </w:numPr>
        <w:rPr>
          <w:lang w:val="en-IN"/>
        </w:rPr>
      </w:pPr>
      <w:r w:rsidRPr="000E6425">
        <w:rPr>
          <w:lang w:val="en-IN"/>
        </w:rPr>
        <w:t xml:space="preserve">Ethical issues </w:t>
      </w:r>
    </w:p>
    <w:p w14:paraId="61B519D0" w14:textId="77777777" w:rsidR="000E6425" w:rsidRPr="000E6425" w:rsidRDefault="000E6425" w:rsidP="000E6425">
      <w:pPr>
        <w:numPr>
          <w:ilvl w:val="0"/>
          <w:numId w:val="21"/>
        </w:numPr>
        <w:rPr>
          <w:lang w:val="en-IN"/>
        </w:rPr>
      </w:pPr>
      <w:r w:rsidRPr="000E6425">
        <w:rPr>
          <w:lang w:val="en-IN"/>
        </w:rPr>
        <w:t xml:space="preserve">Regulatory violations </w:t>
      </w:r>
    </w:p>
    <w:p w14:paraId="7BAC2736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23A1C01B">
          <v:rect id="_x0000_i1188" style="width:0;height:1.5pt" o:hralign="center" o:hrstd="t" o:hr="t" fillcolor="#a0a0a0" stroked="f"/>
        </w:pict>
      </w:r>
    </w:p>
    <w:p w14:paraId="16693CFA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Responsible AI Practices</w:t>
      </w:r>
    </w:p>
    <w:p w14:paraId="5E550E1F" w14:textId="77777777" w:rsidR="000E6425" w:rsidRPr="000E6425" w:rsidRDefault="000E6425" w:rsidP="000E6425">
      <w:pPr>
        <w:numPr>
          <w:ilvl w:val="0"/>
          <w:numId w:val="22"/>
        </w:numPr>
        <w:rPr>
          <w:lang w:val="en-IN"/>
        </w:rPr>
      </w:pPr>
      <w:r w:rsidRPr="000E6425">
        <w:rPr>
          <w:lang w:val="en-IN"/>
        </w:rPr>
        <w:t xml:space="preserve">Bias testing </w:t>
      </w:r>
    </w:p>
    <w:p w14:paraId="000BAA29" w14:textId="77777777" w:rsidR="000E6425" w:rsidRPr="000E6425" w:rsidRDefault="000E6425" w:rsidP="000E6425">
      <w:pPr>
        <w:numPr>
          <w:ilvl w:val="0"/>
          <w:numId w:val="22"/>
        </w:numPr>
        <w:rPr>
          <w:lang w:val="en-IN"/>
        </w:rPr>
      </w:pPr>
      <w:r w:rsidRPr="000E6425">
        <w:rPr>
          <w:lang w:val="en-IN"/>
        </w:rPr>
        <w:t xml:space="preserve">Explainability </w:t>
      </w:r>
    </w:p>
    <w:p w14:paraId="5A8B93C6" w14:textId="77777777" w:rsidR="000E6425" w:rsidRPr="000E6425" w:rsidRDefault="000E6425" w:rsidP="000E6425">
      <w:pPr>
        <w:numPr>
          <w:ilvl w:val="0"/>
          <w:numId w:val="22"/>
        </w:numPr>
        <w:rPr>
          <w:lang w:val="en-IN"/>
        </w:rPr>
      </w:pPr>
      <w:r w:rsidRPr="000E6425">
        <w:rPr>
          <w:lang w:val="en-IN"/>
        </w:rPr>
        <w:t xml:space="preserve">Human-in-the-loop </w:t>
      </w:r>
    </w:p>
    <w:p w14:paraId="37B10B91" w14:textId="77777777" w:rsidR="000E6425" w:rsidRPr="000E6425" w:rsidRDefault="000E6425" w:rsidP="000E6425">
      <w:pPr>
        <w:numPr>
          <w:ilvl w:val="0"/>
          <w:numId w:val="22"/>
        </w:numPr>
        <w:rPr>
          <w:lang w:val="en-IN"/>
        </w:rPr>
      </w:pPr>
      <w:r w:rsidRPr="000E6425">
        <w:rPr>
          <w:lang w:val="en-IN"/>
        </w:rPr>
        <w:t xml:space="preserve">Guardrails (filters, policies) </w:t>
      </w:r>
    </w:p>
    <w:p w14:paraId="1E158BBA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0F5380A3">
          <v:rect id="_x0000_i1189" style="width:0;height:1.5pt" o:hralign="center" o:hrstd="t" o:hr="t" fillcolor="#a0a0a0" stroked="f"/>
        </w:pict>
      </w:r>
    </w:p>
    <w:p w14:paraId="3B9E0E13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8. GenAI in Data Engineering (High-Value Section)</w:t>
      </w:r>
    </w:p>
    <w:p w14:paraId="398ECEE3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Opportunities</w:t>
      </w:r>
    </w:p>
    <w:p w14:paraId="36A3A817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1. Data Quality</w:t>
      </w:r>
    </w:p>
    <w:p w14:paraId="3F745B17" w14:textId="77777777" w:rsidR="000E6425" w:rsidRPr="000E6425" w:rsidRDefault="000E6425" w:rsidP="000E6425">
      <w:pPr>
        <w:numPr>
          <w:ilvl w:val="0"/>
          <w:numId w:val="23"/>
        </w:numPr>
        <w:rPr>
          <w:lang w:val="en-IN"/>
        </w:rPr>
      </w:pPr>
      <w:r w:rsidRPr="000E6425">
        <w:rPr>
          <w:lang w:val="en-IN"/>
        </w:rPr>
        <w:t xml:space="preserve">Detect anomalies </w:t>
      </w:r>
    </w:p>
    <w:p w14:paraId="6DD747EF" w14:textId="77777777" w:rsidR="000E6425" w:rsidRPr="000E6425" w:rsidRDefault="000E6425" w:rsidP="000E6425">
      <w:pPr>
        <w:numPr>
          <w:ilvl w:val="0"/>
          <w:numId w:val="23"/>
        </w:numPr>
        <w:rPr>
          <w:lang w:val="en-IN"/>
        </w:rPr>
      </w:pPr>
      <w:r w:rsidRPr="000E6425">
        <w:rPr>
          <w:lang w:val="en-IN"/>
        </w:rPr>
        <w:t xml:space="preserve">Schema drift detection </w:t>
      </w:r>
    </w:p>
    <w:p w14:paraId="76EFA012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2. Data Pipelines</w:t>
      </w:r>
    </w:p>
    <w:p w14:paraId="61DCC34E" w14:textId="77777777" w:rsidR="000E6425" w:rsidRPr="000E6425" w:rsidRDefault="000E6425" w:rsidP="000E6425">
      <w:pPr>
        <w:numPr>
          <w:ilvl w:val="0"/>
          <w:numId w:val="24"/>
        </w:numPr>
        <w:rPr>
          <w:lang w:val="en-IN"/>
        </w:rPr>
      </w:pPr>
      <w:r w:rsidRPr="000E6425">
        <w:rPr>
          <w:lang w:val="en-IN"/>
        </w:rPr>
        <w:t xml:space="preserve">Auto-generate ETL code </w:t>
      </w:r>
    </w:p>
    <w:p w14:paraId="6D3D6F69" w14:textId="77777777" w:rsidR="000E6425" w:rsidRPr="000E6425" w:rsidRDefault="000E6425" w:rsidP="000E6425">
      <w:pPr>
        <w:numPr>
          <w:ilvl w:val="0"/>
          <w:numId w:val="24"/>
        </w:numPr>
        <w:rPr>
          <w:lang w:val="en-IN"/>
        </w:rPr>
      </w:pPr>
      <w:r w:rsidRPr="000E6425">
        <w:rPr>
          <w:lang w:val="en-IN"/>
        </w:rPr>
        <w:t xml:space="preserve">Debug pipelines </w:t>
      </w:r>
    </w:p>
    <w:p w14:paraId="68E7F472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3. SQL Generation</w:t>
      </w:r>
    </w:p>
    <w:p w14:paraId="2599A96F" w14:textId="77777777" w:rsidR="000E6425" w:rsidRPr="000E6425" w:rsidRDefault="000E6425" w:rsidP="000E6425">
      <w:pPr>
        <w:numPr>
          <w:ilvl w:val="0"/>
          <w:numId w:val="25"/>
        </w:numPr>
        <w:rPr>
          <w:lang w:val="en-IN"/>
        </w:rPr>
      </w:pPr>
      <w:r w:rsidRPr="000E6425">
        <w:rPr>
          <w:lang w:val="en-IN"/>
        </w:rPr>
        <w:t xml:space="preserve">Natural language → SQL </w:t>
      </w:r>
    </w:p>
    <w:p w14:paraId="1305D002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4. Metadata Management</w:t>
      </w:r>
    </w:p>
    <w:p w14:paraId="6109978B" w14:textId="77777777" w:rsidR="000E6425" w:rsidRPr="000E6425" w:rsidRDefault="000E6425" w:rsidP="000E6425">
      <w:pPr>
        <w:numPr>
          <w:ilvl w:val="0"/>
          <w:numId w:val="26"/>
        </w:numPr>
        <w:rPr>
          <w:lang w:val="en-IN"/>
        </w:rPr>
      </w:pPr>
      <w:r w:rsidRPr="000E6425">
        <w:rPr>
          <w:lang w:val="en-IN"/>
        </w:rPr>
        <w:t xml:space="preserve">Auto-tagging datasets </w:t>
      </w:r>
    </w:p>
    <w:p w14:paraId="48079FE3" w14:textId="77777777" w:rsidR="000E6425" w:rsidRPr="000E6425" w:rsidRDefault="000E6425" w:rsidP="000E6425">
      <w:pPr>
        <w:numPr>
          <w:ilvl w:val="0"/>
          <w:numId w:val="26"/>
        </w:numPr>
        <w:rPr>
          <w:lang w:val="en-IN"/>
        </w:rPr>
      </w:pPr>
      <w:r w:rsidRPr="000E6425">
        <w:rPr>
          <w:lang w:val="en-IN"/>
        </w:rPr>
        <w:t xml:space="preserve">Data catalog enrichment </w:t>
      </w:r>
    </w:p>
    <w:p w14:paraId="678DB2FC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5. Documentation</w:t>
      </w:r>
    </w:p>
    <w:p w14:paraId="4218607D" w14:textId="77777777" w:rsidR="000E6425" w:rsidRPr="000E6425" w:rsidRDefault="000E6425" w:rsidP="000E6425">
      <w:pPr>
        <w:numPr>
          <w:ilvl w:val="0"/>
          <w:numId w:val="27"/>
        </w:numPr>
        <w:rPr>
          <w:lang w:val="en-IN"/>
        </w:rPr>
      </w:pPr>
      <w:r w:rsidRPr="000E6425">
        <w:rPr>
          <w:lang w:val="en-IN"/>
        </w:rPr>
        <w:t xml:space="preserve">Auto-generate data docs </w:t>
      </w:r>
    </w:p>
    <w:p w14:paraId="3C3A6750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117AA2DE">
          <v:rect id="_x0000_i1190" style="width:0;height:1.5pt" o:hralign="center" o:hrstd="t" o:hr="t" fillcolor="#a0a0a0" stroked="f"/>
        </w:pict>
      </w:r>
    </w:p>
    <w:p w14:paraId="279A41FA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Enterprise Use Cases</w:t>
      </w:r>
    </w:p>
    <w:p w14:paraId="63E1EC75" w14:textId="77777777" w:rsidR="000E6425" w:rsidRPr="000E6425" w:rsidRDefault="000E6425" w:rsidP="000E6425">
      <w:pPr>
        <w:numPr>
          <w:ilvl w:val="0"/>
          <w:numId w:val="28"/>
        </w:numPr>
        <w:rPr>
          <w:lang w:val="en-IN"/>
        </w:rPr>
      </w:pPr>
      <w:r w:rsidRPr="000E6425">
        <w:rPr>
          <w:lang w:val="en-IN"/>
        </w:rPr>
        <w:t xml:space="preserve">Fraud detection insights </w:t>
      </w:r>
    </w:p>
    <w:p w14:paraId="6D394022" w14:textId="77777777" w:rsidR="000E6425" w:rsidRPr="000E6425" w:rsidRDefault="000E6425" w:rsidP="000E6425">
      <w:pPr>
        <w:numPr>
          <w:ilvl w:val="0"/>
          <w:numId w:val="28"/>
        </w:numPr>
        <w:rPr>
          <w:lang w:val="en-IN"/>
        </w:rPr>
      </w:pPr>
      <w:r w:rsidRPr="000E6425">
        <w:rPr>
          <w:lang w:val="en-IN"/>
        </w:rPr>
        <w:t xml:space="preserve">Data governance automation </w:t>
      </w:r>
    </w:p>
    <w:p w14:paraId="485E4D50" w14:textId="77777777" w:rsidR="000E6425" w:rsidRPr="000E6425" w:rsidRDefault="000E6425" w:rsidP="000E6425">
      <w:pPr>
        <w:numPr>
          <w:ilvl w:val="0"/>
          <w:numId w:val="28"/>
        </w:numPr>
        <w:rPr>
          <w:lang w:val="en-IN"/>
        </w:rPr>
      </w:pPr>
      <w:r w:rsidRPr="000E6425">
        <w:rPr>
          <w:lang w:val="en-IN"/>
        </w:rPr>
        <w:t xml:space="preserve">Observability summaries </w:t>
      </w:r>
    </w:p>
    <w:p w14:paraId="64C8E4BB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28C6D439">
          <v:rect id="_x0000_i1191" style="width:0;height:1.5pt" o:hralign="center" o:hrstd="t" o:hr="t" fillcolor="#a0a0a0" stroked="f"/>
        </w:pict>
      </w:r>
    </w:p>
    <w:p w14:paraId="09FBBEA4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9. Tools You Must Know</w:t>
      </w:r>
    </w:p>
    <w:p w14:paraId="19CD51DA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Claude.ai</w:t>
      </w:r>
    </w:p>
    <w:p w14:paraId="74C9DB7A" w14:textId="77777777" w:rsidR="000E6425" w:rsidRPr="000E6425" w:rsidRDefault="000E6425" w:rsidP="000E6425">
      <w:pPr>
        <w:numPr>
          <w:ilvl w:val="0"/>
          <w:numId w:val="29"/>
        </w:numPr>
        <w:rPr>
          <w:lang w:val="en-IN"/>
        </w:rPr>
      </w:pPr>
      <w:r w:rsidRPr="000E6425">
        <w:rPr>
          <w:lang w:val="en-IN"/>
        </w:rPr>
        <w:t xml:space="preserve">Best for long documents </w:t>
      </w:r>
    </w:p>
    <w:p w14:paraId="7EF5DBDD" w14:textId="77777777" w:rsidR="000E6425" w:rsidRPr="000E6425" w:rsidRDefault="000E6425" w:rsidP="000E6425">
      <w:pPr>
        <w:numPr>
          <w:ilvl w:val="0"/>
          <w:numId w:val="29"/>
        </w:numPr>
        <w:rPr>
          <w:lang w:val="en-IN"/>
        </w:rPr>
      </w:pPr>
      <w:r w:rsidRPr="000E6425">
        <w:rPr>
          <w:lang w:val="en-IN"/>
        </w:rPr>
        <w:t xml:space="preserve">Structured reasoning </w:t>
      </w:r>
    </w:p>
    <w:p w14:paraId="3900B9ED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ChatGPT</w:t>
      </w:r>
    </w:p>
    <w:p w14:paraId="6BE990B0" w14:textId="77777777" w:rsidR="000E6425" w:rsidRPr="000E6425" w:rsidRDefault="000E6425" w:rsidP="000E6425">
      <w:pPr>
        <w:numPr>
          <w:ilvl w:val="0"/>
          <w:numId w:val="30"/>
        </w:numPr>
        <w:rPr>
          <w:lang w:val="en-IN"/>
        </w:rPr>
      </w:pPr>
      <w:r w:rsidRPr="000E6425">
        <w:rPr>
          <w:lang w:val="en-IN"/>
        </w:rPr>
        <w:t xml:space="preserve">General-purpose </w:t>
      </w:r>
    </w:p>
    <w:p w14:paraId="7A6096BC" w14:textId="77777777" w:rsidR="000E6425" w:rsidRPr="000E6425" w:rsidRDefault="000E6425" w:rsidP="000E6425">
      <w:pPr>
        <w:numPr>
          <w:ilvl w:val="0"/>
          <w:numId w:val="30"/>
        </w:numPr>
        <w:rPr>
          <w:lang w:val="en-IN"/>
        </w:rPr>
      </w:pPr>
      <w:r w:rsidRPr="000E6425">
        <w:rPr>
          <w:lang w:val="en-IN"/>
        </w:rPr>
        <w:t xml:space="preserve">Code + analysis </w:t>
      </w:r>
    </w:p>
    <w:p w14:paraId="6683B297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Hugging Face</w:t>
      </w:r>
    </w:p>
    <w:p w14:paraId="65673447" w14:textId="77777777" w:rsidR="000E6425" w:rsidRPr="000E6425" w:rsidRDefault="000E6425" w:rsidP="000E6425">
      <w:pPr>
        <w:numPr>
          <w:ilvl w:val="0"/>
          <w:numId w:val="31"/>
        </w:numPr>
        <w:rPr>
          <w:lang w:val="en-IN"/>
        </w:rPr>
      </w:pPr>
      <w:r w:rsidRPr="000E6425">
        <w:rPr>
          <w:lang w:val="en-IN"/>
        </w:rPr>
        <w:t xml:space="preserve">Open-source models </w:t>
      </w:r>
    </w:p>
    <w:p w14:paraId="434D7770" w14:textId="77777777" w:rsidR="000E6425" w:rsidRPr="000E6425" w:rsidRDefault="000E6425" w:rsidP="000E6425">
      <w:pPr>
        <w:numPr>
          <w:ilvl w:val="0"/>
          <w:numId w:val="31"/>
        </w:numPr>
        <w:rPr>
          <w:lang w:val="en-IN"/>
        </w:rPr>
      </w:pPr>
      <w:r w:rsidRPr="000E6425">
        <w:rPr>
          <w:lang w:val="en-IN"/>
        </w:rPr>
        <w:t xml:space="preserve">Experimentation </w:t>
      </w:r>
    </w:p>
    <w:p w14:paraId="0DEBCFE5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OpenAI Tokenizer</w:t>
      </w:r>
    </w:p>
    <w:p w14:paraId="2A932D41" w14:textId="77777777" w:rsidR="000E6425" w:rsidRPr="000E6425" w:rsidRDefault="000E6425" w:rsidP="000E6425">
      <w:pPr>
        <w:numPr>
          <w:ilvl w:val="0"/>
          <w:numId w:val="32"/>
        </w:numPr>
        <w:rPr>
          <w:lang w:val="en-IN"/>
        </w:rPr>
      </w:pPr>
      <w:r w:rsidRPr="000E6425">
        <w:rPr>
          <w:lang w:val="en-IN"/>
        </w:rPr>
        <w:t xml:space="preserve">Understand token usage </w:t>
      </w:r>
    </w:p>
    <w:p w14:paraId="6B3BDEC4" w14:textId="77777777" w:rsidR="000E6425" w:rsidRPr="000E6425" w:rsidRDefault="000E6425" w:rsidP="000E6425">
      <w:pPr>
        <w:numPr>
          <w:ilvl w:val="0"/>
          <w:numId w:val="32"/>
        </w:numPr>
        <w:rPr>
          <w:lang w:val="en-IN"/>
        </w:rPr>
      </w:pPr>
      <w:r w:rsidRPr="000E6425">
        <w:rPr>
          <w:lang w:val="en-IN"/>
        </w:rPr>
        <w:t xml:space="preserve">Optimize prompts </w:t>
      </w:r>
    </w:p>
    <w:p w14:paraId="72DE0255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6EC863AC">
          <v:rect id="_x0000_i1192" style="width:0;height:1.5pt" o:hralign="center" o:hrstd="t" o:hr="t" fillcolor="#a0a0a0" stroked="f"/>
        </w:pict>
      </w:r>
    </w:p>
    <w:p w14:paraId="4A0C5DE8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10. Hands-On Lab (Important)</w:t>
      </w:r>
    </w:p>
    <w:p w14:paraId="577B5DD4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Task</w:t>
      </w:r>
    </w:p>
    <w:p w14:paraId="32CB71F9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>Prompt:</w:t>
      </w:r>
    </w:p>
    <w:p w14:paraId="41E01CC6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t>"Write a Python function to detect schema drift between two DataFrames"</w:t>
      </w:r>
    </w:p>
    <w:p w14:paraId="4DBC9E10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18A4BCF1">
          <v:rect id="_x0000_i1193" style="width:0;height:1.5pt" o:hralign="center" o:hrstd="t" o:hr="t" fillcolor="#a0a0a0" stroked="f"/>
        </w:pict>
      </w:r>
    </w:p>
    <w:p w14:paraId="5808A640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Steps</w:t>
      </w:r>
    </w:p>
    <w:p w14:paraId="5EDEC84E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Step 1: Run on 3 LLMs</w:t>
      </w:r>
    </w:p>
    <w:p w14:paraId="23B7371F" w14:textId="77777777" w:rsidR="000E6425" w:rsidRPr="000E6425" w:rsidRDefault="000E6425" w:rsidP="000E6425">
      <w:pPr>
        <w:numPr>
          <w:ilvl w:val="0"/>
          <w:numId w:val="33"/>
        </w:numPr>
        <w:rPr>
          <w:lang w:val="en-IN"/>
        </w:rPr>
      </w:pPr>
      <w:r w:rsidRPr="000E6425">
        <w:rPr>
          <w:lang w:val="en-IN"/>
        </w:rPr>
        <w:t xml:space="preserve">ChatGPT </w:t>
      </w:r>
    </w:p>
    <w:p w14:paraId="46CA717C" w14:textId="77777777" w:rsidR="000E6425" w:rsidRPr="000E6425" w:rsidRDefault="000E6425" w:rsidP="000E6425">
      <w:pPr>
        <w:numPr>
          <w:ilvl w:val="0"/>
          <w:numId w:val="33"/>
        </w:numPr>
        <w:rPr>
          <w:lang w:val="en-IN"/>
        </w:rPr>
      </w:pPr>
      <w:r w:rsidRPr="000E6425">
        <w:rPr>
          <w:lang w:val="en-IN"/>
        </w:rPr>
        <w:t xml:space="preserve">Claude </w:t>
      </w:r>
    </w:p>
    <w:p w14:paraId="5F7077FD" w14:textId="77777777" w:rsidR="000E6425" w:rsidRPr="000E6425" w:rsidRDefault="000E6425" w:rsidP="000E6425">
      <w:pPr>
        <w:numPr>
          <w:ilvl w:val="0"/>
          <w:numId w:val="33"/>
        </w:numPr>
        <w:rPr>
          <w:lang w:val="en-IN"/>
        </w:rPr>
      </w:pPr>
      <w:r w:rsidRPr="000E6425">
        <w:rPr>
          <w:lang w:val="en-IN"/>
        </w:rPr>
        <w:t xml:space="preserve">Gemini / Llama </w:t>
      </w:r>
    </w:p>
    <w:p w14:paraId="78B80BDC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02F11BFB">
          <v:rect id="_x0000_i1194" style="width:0;height:1.5pt" o:hralign="center" o:hrstd="t" o:hr="t" fillcolor="#a0a0a0" stroked="f"/>
        </w:pict>
      </w:r>
    </w:p>
    <w:p w14:paraId="47ABE6CA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Step 2: Evaluate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949"/>
      </w:tblGrid>
      <w:tr w:rsidR="000E6425" w:rsidRPr="000E6425" w14:paraId="64442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1B491" w14:textId="77777777" w:rsidR="000E6425" w:rsidRPr="000E6425" w:rsidRDefault="000E6425" w:rsidP="000E6425">
            <w:pPr>
              <w:rPr>
                <w:b/>
                <w:bCs/>
                <w:lang w:val="en-IN"/>
              </w:rPr>
            </w:pPr>
            <w:r w:rsidRPr="000E6425">
              <w:rPr>
                <w:b/>
                <w:bCs/>
                <w:lang w:val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A38E8B5" w14:textId="77777777" w:rsidR="000E6425" w:rsidRPr="000E6425" w:rsidRDefault="000E6425" w:rsidP="000E6425">
            <w:pPr>
              <w:rPr>
                <w:b/>
                <w:bCs/>
                <w:lang w:val="en-IN"/>
              </w:rPr>
            </w:pPr>
            <w:r w:rsidRPr="000E6425">
              <w:rPr>
                <w:b/>
                <w:bCs/>
                <w:lang w:val="en-IN"/>
              </w:rPr>
              <w:t>What to Check</w:t>
            </w:r>
          </w:p>
        </w:tc>
      </w:tr>
      <w:tr w:rsidR="000E6425" w:rsidRPr="000E6425" w14:paraId="40C2C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D996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8571B64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Correct logic?</w:t>
            </w:r>
          </w:p>
        </w:tc>
      </w:tr>
      <w:tr w:rsidR="000E6425" w:rsidRPr="000E6425" w14:paraId="6D61C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D1F4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FC82C8B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Clean, modular?</w:t>
            </w:r>
          </w:p>
        </w:tc>
      </w:tr>
      <w:tr w:rsidR="000E6425" w:rsidRPr="000E6425" w14:paraId="4B3D7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082C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Edge Cases</w:t>
            </w:r>
          </w:p>
        </w:tc>
        <w:tc>
          <w:tcPr>
            <w:tcW w:w="0" w:type="auto"/>
            <w:vAlign w:val="center"/>
            <w:hideMark/>
          </w:tcPr>
          <w:p w14:paraId="060364C4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Nulls, type mismatch</w:t>
            </w:r>
          </w:p>
        </w:tc>
      </w:tr>
      <w:tr w:rsidR="000E6425" w:rsidRPr="000E6425" w14:paraId="15CF5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3E95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D99253" w14:textId="77777777" w:rsidR="000E6425" w:rsidRPr="000E6425" w:rsidRDefault="000E6425" w:rsidP="000E6425">
            <w:pPr>
              <w:rPr>
                <w:lang w:val="en-IN"/>
              </w:rPr>
            </w:pPr>
            <w:r w:rsidRPr="000E6425">
              <w:rPr>
                <w:lang w:val="en-IN"/>
              </w:rPr>
              <w:t>Efficient?</w:t>
            </w:r>
          </w:p>
        </w:tc>
      </w:tr>
    </w:tbl>
    <w:p w14:paraId="4F2939AF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76CB2906">
          <v:rect id="_x0000_i1195" style="width:0;height:1.5pt" o:hralign="center" o:hrstd="t" o:hr="t" fillcolor="#a0a0a0" stroked="f"/>
        </w:pict>
      </w:r>
    </w:p>
    <w:p w14:paraId="7B96D466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Step 3: Compare Approaches</w:t>
      </w:r>
    </w:p>
    <w:p w14:paraId="645F477C" w14:textId="77777777" w:rsidR="000E6425" w:rsidRPr="000E6425" w:rsidRDefault="000E6425" w:rsidP="000E6425">
      <w:pPr>
        <w:numPr>
          <w:ilvl w:val="0"/>
          <w:numId w:val="34"/>
        </w:numPr>
        <w:rPr>
          <w:lang w:val="en-IN"/>
        </w:rPr>
      </w:pPr>
      <w:r w:rsidRPr="000E6425">
        <w:rPr>
          <w:lang w:val="en-IN"/>
        </w:rPr>
        <w:t xml:space="preserve">Did model use Pandas? </w:t>
      </w:r>
    </w:p>
    <w:p w14:paraId="364658C2" w14:textId="77777777" w:rsidR="000E6425" w:rsidRPr="000E6425" w:rsidRDefault="000E6425" w:rsidP="000E6425">
      <w:pPr>
        <w:numPr>
          <w:ilvl w:val="0"/>
          <w:numId w:val="34"/>
        </w:numPr>
        <w:rPr>
          <w:lang w:val="en-IN"/>
        </w:rPr>
      </w:pPr>
      <w:r w:rsidRPr="000E6425">
        <w:rPr>
          <w:lang w:val="en-IN"/>
        </w:rPr>
        <w:t xml:space="preserve">Did it handle schema mismatch properly? </w:t>
      </w:r>
    </w:p>
    <w:p w14:paraId="43C7D5DB" w14:textId="77777777" w:rsidR="000E6425" w:rsidRPr="000E6425" w:rsidRDefault="000E6425" w:rsidP="000E6425">
      <w:pPr>
        <w:numPr>
          <w:ilvl w:val="0"/>
          <w:numId w:val="34"/>
        </w:numPr>
        <w:rPr>
          <w:lang w:val="en-IN"/>
        </w:rPr>
      </w:pPr>
      <w:r w:rsidRPr="000E6425">
        <w:rPr>
          <w:lang w:val="en-IN"/>
        </w:rPr>
        <w:t xml:space="preserve">Did it include validation? </w:t>
      </w:r>
    </w:p>
    <w:p w14:paraId="6464020E" w14:textId="77777777" w:rsidR="000E6425" w:rsidRPr="000E6425" w:rsidRDefault="000E6425" w:rsidP="000E6425">
      <w:pPr>
        <w:rPr>
          <w:lang w:val="en-IN"/>
        </w:rPr>
      </w:pPr>
      <w:r w:rsidRPr="000E6425">
        <w:rPr>
          <w:lang w:val="en-IN"/>
        </w:rPr>
        <w:pict w14:anchorId="6AF1B7E7">
          <v:rect id="_x0000_i1196" style="width:0;height:1.5pt" o:hralign="center" o:hrstd="t" o:hr="t" fillcolor="#a0a0a0" stroked="f"/>
        </w:pict>
      </w:r>
    </w:p>
    <w:p w14:paraId="6BAFC892" w14:textId="77777777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Expected Learning</w:t>
      </w:r>
    </w:p>
    <w:p w14:paraId="51AE820C" w14:textId="77777777" w:rsidR="000E6425" w:rsidRPr="000E6425" w:rsidRDefault="000E6425" w:rsidP="000E6425">
      <w:pPr>
        <w:numPr>
          <w:ilvl w:val="0"/>
          <w:numId w:val="35"/>
        </w:numPr>
        <w:rPr>
          <w:lang w:val="en-IN"/>
        </w:rPr>
      </w:pPr>
      <w:r w:rsidRPr="000E6425">
        <w:rPr>
          <w:lang w:val="en-IN"/>
        </w:rPr>
        <w:t xml:space="preserve">LLMs think differently </w:t>
      </w:r>
    </w:p>
    <w:p w14:paraId="2EBFEDB0" w14:textId="77777777" w:rsidR="000E6425" w:rsidRPr="000E6425" w:rsidRDefault="000E6425" w:rsidP="000E6425">
      <w:pPr>
        <w:numPr>
          <w:ilvl w:val="0"/>
          <w:numId w:val="35"/>
        </w:numPr>
        <w:rPr>
          <w:lang w:val="en-IN"/>
        </w:rPr>
      </w:pPr>
      <w:r w:rsidRPr="000E6425">
        <w:rPr>
          <w:lang w:val="en-IN"/>
        </w:rPr>
        <w:t xml:space="preserve">Prompt design impacts output </w:t>
      </w:r>
    </w:p>
    <w:p w14:paraId="140E3EEC" w14:textId="77777777" w:rsidR="000E6425" w:rsidRPr="000E6425" w:rsidRDefault="000E6425" w:rsidP="000E6425">
      <w:pPr>
        <w:numPr>
          <w:ilvl w:val="0"/>
          <w:numId w:val="35"/>
        </w:numPr>
        <w:rPr>
          <w:lang w:val="en-IN"/>
        </w:rPr>
      </w:pPr>
      <w:r w:rsidRPr="000E6425">
        <w:rPr>
          <w:lang w:val="en-IN"/>
        </w:rPr>
        <w:t xml:space="preserve">No model is perfect </w:t>
      </w:r>
    </w:p>
    <w:p w14:paraId="2DA3E322" w14:textId="257F115A" w:rsidR="000E6425" w:rsidRPr="000E6425" w:rsidRDefault="000E6425" w:rsidP="000E6425">
      <w:pPr>
        <w:rPr>
          <w:lang w:val="en-IN"/>
        </w:rPr>
      </w:pPr>
    </w:p>
    <w:p w14:paraId="034D5BEF" w14:textId="7255F40C" w:rsidR="000E6425" w:rsidRPr="000E6425" w:rsidRDefault="000E6425" w:rsidP="000E6425">
      <w:pPr>
        <w:rPr>
          <w:b/>
          <w:bCs/>
          <w:lang w:val="en-IN"/>
        </w:rPr>
      </w:pPr>
      <w:r w:rsidRPr="000E6425">
        <w:rPr>
          <w:b/>
          <w:bCs/>
          <w:lang w:val="en-IN"/>
        </w:rPr>
        <w:t>1</w:t>
      </w:r>
      <w:r w:rsidR="006C2D3C">
        <w:rPr>
          <w:b/>
          <w:bCs/>
          <w:lang w:val="en-IN"/>
        </w:rPr>
        <w:t>1</w:t>
      </w:r>
      <w:r w:rsidRPr="000E6425">
        <w:rPr>
          <w:b/>
          <w:bCs/>
          <w:lang w:val="en-IN"/>
        </w:rPr>
        <w:t>. Key Takeaways</w:t>
      </w:r>
    </w:p>
    <w:p w14:paraId="49CC855D" w14:textId="77777777" w:rsidR="000E6425" w:rsidRPr="000E6425" w:rsidRDefault="000E6425" w:rsidP="000E6425">
      <w:pPr>
        <w:numPr>
          <w:ilvl w:val="0"/>
          <w:numId w:val="38"/>
        </w:numPr>
        <w:rPr>
          <w:lang w:val="en-IN"/>
        </w:rPr>
      </w:pPr>
      <w:r w:rsidRPr="000E6425">
        <w:rPr>
          <w:lang w:val="en-IN"/>
        </w:rPr>
        <w:t xml:space="preserve">LLMs are </w:t>
      </w:r>
      <w:r w:rsidRPr="000E6425">
        <w:rPr>
          <w:b/>
          <w:bCs/>
          <w:lang w:val="en-IN"/>
        </w:rPr>
        <w:t>probabilistic, not deterministic</w:t>
      </w:r>
      <w:r w:rsidRPr="000E6425">
        <w:rPr>
          <w:lang w:val="en-IN"/>
        </w:rPr>
        <w:t xml:space="preserve"> </w:t>
      </w:r>
    </w:p>
    <w:p w14:paraId="46251AB4" w14:textId="77777777" w:rsidR="000E6425" w:rsidRPr="000E6425" w:rsidRDefault="000E6425" w:rsidP="000E6425">
      <w:pPr>
        <w:numPr>
          <w:ilvl w:val="0"/>
          <w:numId w:val="38"/>
        </w:numPr>
        <w:rPr>
          <w:lang w:val="en-IN"/>
        </w:rPr>
      </w:pPr>
      <w:r w:rsidRPr="000E6425">
        <w:rPr>
          <w:lang w:val="en-IN"/>
        </w:rPr>
        <w:t xml:space="preserve">Embeddings power </w:t>
      </w:r>
      <w:r w:rsidRPr="000E6425">
        <w:rPr>
          <w:b/>
          <w:bCs/>
          <w:lang w:val="en-IN"/>
        </w:rPr>
        <w:t>modern AI systems</w:t>
      </w:r>
      <w:r w:rsidRPr="000E6425">
        <w:rPr>
          <w:lang w:val="en-IN"/>
        </w:rPr>
        <w:t xml:space="preserve"> </w:t>
      </w:r>
    </w:p>
    <w:p w14:paraId="187E34AC" w14:textId="77777777" w:rsidR="000E6425" w:rsidRPr="000E6425" w:rsidRDefault="000E6425" w:rsidP="000E6425">
      <w:pPr>
        <w:numPr>
          <w:ilvl w:val="0"/>
          <w:numId w:val="38"/>
        </w:numPr>
        <w:rPr>
          <w:lang w:val="en-IN"/>
        </w:rPr>
      </w:pPr>
      <w:r w:rsidRPr="000E6425">
        <w:rPr>
          <w:lang w:val="en-IN"/>
        </w:rPr>
        <w:t xml:space="preserve">Prompt engineering is a </w:t>
      </w:r>
      <w:r w:rsidRPr="000E6425">
        <w:rPr>
          <w:b/>
          <w:bCs/>
          <w:lang w:val="en-IN"/>
        </w:rPr>
        <w:t>core skill</w:t>
      </w:r>
      <w:r w:rsidRPr="000E6425">
        <w:rPr>
          <w:lang w:val="en-IN"/>
        </w:rPr>
        <w:t xml:space="preserve"> </w:t>
      </w:r>
    </w:p>
    <w:p w14:paraId="3CB776B0" w14:textId="77777777" w:rsidR="000E6425" w:rsidRPr="000E6425" w:rsidRDefault="000E6425" w:rsidP="000E6425">
      <w:pPr>
        <w:numPr>
          <w:ilvl w:val="0"/>
          <w:numId w:val="38"/>
        </w:numPr>
        <w:rPr>
          <w:lang w:val="en-IN"/>
        </w:rPr>
      </w:pPr>
      <w:r w:rsidRPr="000E6425">
        <w:rPr>
          <w:lang w:val="en-IN"/>
        </w:rPr>
        <w:t xml:space="preserve">GenAI is transforming </w:t>
      </w:r>
      <w:r w:rsidRPr="000E6425">
        <w:rPr>
          <w:b/>
          <w:bCs/>
          <w:lang w:val="en-IN"/>
        </w:rPr>
        <w:t>data engineering workflows</w:t>
      </w:r>
      <w:r w:rsidRPr="000E6425">
        <w:rPr>
          <w:lang w:val="en-IN"/>
        </w:rPr>
        <w:t xml:space="preserve"> </w:t>
      </w:r>
    </w:p>
    <w:p w14:paraId="65510D5C" w14:textId="77777777" w:rsidR="000E6425" w:rsidRPr="000E6425" w:rsidRDefault="000E6425" w:rsidP="000E6425">
      <w:pPr>
        <w:numPr>
          <w:ilvl w:val="0"/>
          <w:numId w:val="38"/>
        </w:numPr>
        <w:rPr>
          <w:lang w:val="en-IN"/>
        </w:rPr>
      </w:pPr>
      <w:r w:rsidRPr="000E6425">
        <w:rPr>
          <w:lang w:val="en-IN"/>
        </w:rPr>
        <w:t xml:space="preserve">Responsible AI is </w:t>
      </w:r>
      <w:r w:rsidRPr="000E6425">
        <w:rPr>
          <w:b/>
          <w:bCs/>
          <w:lang w:val="en-IN"/>
        </w:rPr>
        <w:t>non-negotiable</w:t>
      </w:r>
      <w:r w:rsidRPr="000E6425">
        <w:rPr>
          <w:lang w:val="en-IN"/>
        </w:rPr>
        <w:t xml:space="preserve"> </w:t>
      </w:r>
    </w:p>
    <w:p w14:paraId="284143C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140"/>
    <w:multiLevelType w:val="multilevel"/>
    <w:tmpl w:val="820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02EB"/>
    <w:multiLevelType w:val="multilevel"/>
    <w:tmpl w:val="6576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54D4A"/>
    <w:multiLevelType w:val="multilevel"/>
    <w:tmpl w:val="A640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5FE6"/>
    <w:multiLevelType w:val="multilevel"/>
    <w:tmpl w:val="A3D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25AF5"/>
    <w:multiLevelType w:val="multilevel"/>
    <w:tmpl w:val="6342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A7C09"/>
    <w:multiLevelType w:val="multilevel"/>
    <w:tmpl w:val="875A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17E10"/>
    <w:multiLevelType w:val="multilevel"/>
    <w:tmpl w:val="1BD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43FB2"/>
    <w:multiLevelType w:val="multilevel"/>
    <w:tmpl w:val="B82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2378A"/>
    <w:multiLevelType w:val="multilevel"/>
    <w:tmpl w:val="E438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9405B"/>
    <w:multiLevelType w:val="multilevel"/>
    <w:tmpl w:val="525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21B68"/>
    <w:multiLevelType w:val="multilevel"/>
    <w:tmpl w:val="2E8C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F0FC6"/>
    <w:multiLevelType w:val="multilevel"/>
    <w:tmpl w:val="BB2A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06542"/>
    <w:multiLevelType w:val="multilevel"/>
    <w:tmpl w:val="C422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77216"/>
    <w:multiLevelType w:val="multilevel"/>
    <w:tmpl w:val="19A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84336"/>
    <w:multiLevelType w:val="multilevel"/>
    <w:tmpl w:val="6FCE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C01B1"/>
    <w:multiLevelType w:val="multilevel"/>
    <w:tmpl w:val="1480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25271"/>
    <w:multiLevelType w:val="multilevel"/>
    <w:tmpl w:val="FCA6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D5103"/>
    <w:multiLevelType w:val="multilevel"/>
    <w:tmpl w:val="3906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4557A"/>
    <w:multiLevelType w:val="multilevel"/>
    <w:tmpl w:val="DAF0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20767"/>
    <w:multiLevelType w:val="multilevel"/>
    <w:tmpl w:val="403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E6C43"/>
    <w:multiLevelType w:val="multilevel"/>
    <w:tmpl w:val="0EF2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13330"/>
    <w:multiLevelType w:val="multilevel"/>
    <w:tmpl w:val="D9A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345F1"/>
    <w:multiLevelType w:val="multilevel"/>
    <w:tmpl w:val="032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427F6"/>
    <w:multiLevelType w:val="multilevel"/>
    <w:tmpl w:val="63D6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C61C1"/>
    <w:multiLevelType w:val="multilevel"/>
    <w:tmpl w:val="EE5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626F9"/>
    <w:multiLevelType w:val="multilevel"/>
    <w:tmpl w:val="900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878CC"/>
    <w:multiLevelType w:val="multilevel"/>
    <w:tmpl w:val="1C62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27A24"/>
    <w:multiLevelType w:val="multilevel"/>
    <w:tmpl w:val="238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B5CB0"/>
    <w:multiLevelType w:val="multilevel"/>
    <w:tmpl w:val="0ED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25122"/>
    <w:multiLevelType w:val="multilevel"/>
    <w:tmpl w:val="9B56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F6659"/>
    <w:multiLevelType w:val="multilevel"/>
    <w:tmpl w:val="3FF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483677"/>
    <w:multiLevelType w:val="multilevel"/>
    <w:tmpl w:val="60FC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05DFE"/>
    <w:multiLevelType w:val="multilevel"/>
    <w:tmpl w:val="57E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A4F63"/>
    <w:multiLevelType w:val="multilevel"/>
    <w:tmpl w:val="BCE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F1B3F"/>
    <w:multiLevelType w:val="multilevel"/>
    <w:tmpl w:val="E3F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97DD6"/>
    <w:multiLevelType w:val="multilevel"/>
    <w:tmpl w:val="963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E1515"/>
    <w:multiLevelType w:val="multilevel"/>
    <w:tmpl w:val="E710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C6A32"/>
    <w:multiLevelType w:val="multilevel"/>
    <w:tmpl w:val="9450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F4A09"/>
    <w:multiLevelType w:val="multilevel"/>
    <w:tmpl w:val="198E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686919">
    <w:abstractNumId w:val="24"/>
  </w:num>
  <w:num w:numId="2" w16cid:durableId="842670093">
    <w:abstractNumId w:val="14"/>
  </w:num>
  <w:num w:numId="3" w16cid:durableId="2098479853">
    <w:abstractNumId w:val="23"/>
  </w:num>
  <w:num w:numId="4" w16cid:durableId="2822174">
    <w:abstractNumId w:val="22"/>
  </w:num>
  <w:num w:numId="5" w16cid:durableId="1720931227">
    <w:abstractNumId w:val="2"/>
  </w:num>
  <w:num w:numId="6" w16cid:durableId="1818377929">
    <w:abstractNumId w:val="12"/>
  </w:num>
  <w:num w:numId="7" w16cid:durableId="1148400808">
    <w:abstractNumId w:val="30"/>
  </w:num>
  <w:num w:numId="8" w16cid:durableId="1463380764">
    <w:abstractNumId w:val="26"/>
  </w:num>
  <w:num w:numId="9" w16cid:durableId="1842773130">
    <w:abstractNumId w:val="28"/>
  </w:num>
  <w:num w:numId="10" w16cid:durableId="1699046557">
    <w:abstractNumId w:val="37"/>
  </w:num>
  <w:num w:numId="11" w16cid:durableId="498084062">
    <w:abstractNumId w:val="15"/>
  </w:num>
  <w:num w:numId="12" w16cid:durableId="761611665">
    <w:abstractNumId w:val="34"/>
  </w:num>
  <w:num w:numId="13" w16cid:durableId="1220555716">
    <w:abstractNumId w:val="5"/>
  </w:num>
  <w:num w:numId="14" w16cid:durableId="1041590656">
    <w:abstractNumId w:val="13"/>
  </w:num>
  <w:num w:numId="15" w16cid:durableId="1092118199">
    <w:abstractNumId w:val="21"/>
  </w:num>
  <w:num w:numId="16" w16cid:durableId="83889437">
    <w:abstractNumId w:val="27"/>
  </w:num>
  <w:num w:numId="17" w16cid:durableId="349454520">
    <w:abstractNumId w:val="18"/>
  </w:num>
  <w:num w:numId="18" w16cid:durableId="2043092085">
    <w:abstractNumId w:val="10"/>
  </w:num>
  <w:num w:numId="19" w16cid:durableId="415516526">
    <w:abstractNumId w:val="32"/>
  </w:num>
  <w:num w:numId="20" w16cid:durableId="708144392">
    <w:abstractNumId w:val="6"/>
  </w:num>
  <w:num w:numId="21" w16cid:durableId="1070930511">
    <w:abstractNumId w:val="9"/>
  </w:num>
  <w:num w:numId="22" w16cid:durableId="1797095205">
    <w:abstractNumId w:val="35"/>
  </w:num>
  <w:num w:numId="23" w16cid:durableId="712316817">
    <w:abstractNumId w:val="38"/>
  </w:num>
  <w:num w:numId="24" w16cid:durableId="1409965455">
    <w:abstractNumId w:val="25"/>
  </w:num>
  <w:num w:numId="25" w16cid:durableId="1379864077">
    <w:abstractNumId w:val="33"/>
  </w:num>
  <w:num w:numId="26" w16cid:durableId="1802336577">
    <w:abstractNumId w:val="17"/>
  </w:num>
  <w:num w:numId="27" w16cid:durableId="724841095">
    <w:abstractNumId w:val="36"/>
  </w:num>
  <w:num w:numId="28" w16cid:durableId="1883635923">
    <w:abstractNumId w:val="8"/>
  </w:num>
  <w:num w:numId="29" w16cid:durableId="521359526">
    <w:abstractNumId w:val="20"/>
  </w:num>
  <w:num w:numId="30" w16cid:durableId="2054307832">
    <w:abstractNumId w:val="19"/>
  </w:num>
  <w:num w:numId="31" w16cid:durableId="487945597">
    <w:abstractNumId w:val="29"/>
  </w:num>
  <w:num w:numId="32" w16cid:durableId="1245989404">
    <w:abstractNumId w:val="1"/>
  </w:num>
  <w:num w:numId="33" w16cid:durableId="1558012999">
    <w:abstractNumId w:val="31"/>
  </w:num>
  <w:num w:numId="34" w16cid:durableId="1546795315">
    <w:abstractNumId w:val="4"/>
  </w:num>
  <w:num w:numId="35" w16cid:durableId="1657952199">
    <w:abstractNumId w:val="11"/>
  </w:num>
  <w:num w:numId="36" w16cid:durableId="1413428117">
    <w:abstractNumId w:val="16"/>
  </w:num>
  <w:num w:numId="37" w16cid:durableId="1709870">
    <w:abstractNumId w:val="7"/>
  </w:num>
  <w:num w:numId="38" w16cid:durableId="1185898198">
    <w:abstractNumId w:val="0"/>
  </w:num>
  <w:num w:numId="39" w16cid:durableId="1559130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25"/>
    <w:rsid w:val="000E6425"/>
    <w:rsid w:val="001035CB"/>
    <w:rsid w:val="005714D3"/>
    <w:rsid w:val="006C2D3C"/>
    <w:rsid w:val="00752761"/>
    <w:rsid w:val="007A42B7"/>
    <w:rsid w:val="00B8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DD12"/>
  <w15:chartTrackingRefBased/>
  <w15:docId w15:val="{31A58E53-057E-4847-8F40-A87D399F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4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4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42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4</cp:revision>
  <dcterms:created xsi:type="dcterms:W3CDTF">2026-04-26T17:58:00Z</dcterms:created>
  <dcterms:modified xsi:type="dcterms:W3CDTF">2026-04-26T18:00:00Z</dcterms:modified>
</cp:coreProperties>
</file>