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263" w:rsidRPr="00951EEE" w:rsidRDefault="00174263" w:rsidP="00174263">
      <w:pPr>
        <w:spacing w:after="0" w:line="240" w:lineRule="auto"/>
        <w:ind w:left="-180"/>
        <w:jc w:val="center"/>
        <w:rPr>
          <w:rFonts w:ascii="Verdana" w:hAnsi="Verdana" w:cs="Arial"/>
          <w:b/>
          <w:bCs/>
          <w:u w:val="single"/>
        </w:rPr>
      </w:pPr>
      <w:r w:rsidRPr="00951EEE">
        <w:rPr>
          <w:rFonts w:ascii="Verdana" w:hAnsi="Verdana" w:cs="Arial"/>
          <w:b/>
          <w:bCs/>
          <w:u w:val="single"/>
        </w:rPr>
        <w:t>Harish Kumar Vishwakarma</w:t>
      </w:r>
    </w:p>
    <w:p w:rsidR="00174263" w:rsidRPr="00951EEE" w:rsidRDefault="00174263" w:rsidP="00174263">
      <w:pPr>
        <w:spacing w:after="0" w:line="240" w:lineRule="auto"/>
        <w:ind w:left="2880" w:firstLine="720"/>
        <w:rPr>
          <w:rFonts w:ascii="Verdana" w:hAnsi="Verdana" w:cs="Arial"/>
          <w:b/>
          <w:bCs/>
          <w:sz w:val="20"/>
          <w:szCs w:val="20"/>
        </w:rPr>
      </w:pPr>
      <w:r w:rsidRPr="00951EEE">
        <w:rPr>
          <w:rFonts w:ascii="Verdana" w:hAnsi="Verdana" w:cs="Arial"/>
          <w:b/>
          <w:bCs/>
          <w:sz w:val="20"/>
          <w:szCs w:val="20"/>
        </w:rPr>
        <w:t>Lane no 4 Dhawari</w:t>
      </w:r>
    </w:p>
    <w:p w:rsidR="00174263" w:rsidRPr="00951EEE" w:rsidRDefault="00174263" w:rsidP="00174263">
      <w:pPr>
        <w:spacing w:after="0" w:line="240" w:lineRule="auto"/>
        <w:jc w:val="center"/>
        <w:rPr>
          <w:rFonts w:ascii="Verdana" w:hAnsi="Verdana" w:cs="Arial"/>
          <w:b/>
          <w:bCs/>
          <w:sz w:val="20"/>
          <w:szCs w:val="20"/>
        </w:rPr>
      </w:pPr>
      <w:r w:rsidRPr="00951EEE">
        <w:rPr>
          <w:rFonts w:ascii="Verdana" w:hAnsi="Verdana" w:cs="Arial"/>
          <w:b/>
          <w:bCs/>
          <w:sz w:val="20"/>
          <w:szCs w:val="20"/>
        </w:rPr>
        <w:t xml:space="preserve">   Near Dhawari Stadium</w:t>
      </w:r>
    </w:p>
    <w:p w:rsidR="00174263" w:rsidRPr="0043071C" w:rsidRDefault="00174263" w:rsidP="00174263">
      <w:pPr>
        <w:tabs>
          <w:tab w:val="left" w:pos="3780"/>
        </w:tabs>
        <w:spacing w:after="0" w:line="240" w:lineRule="auto"/>
        <w:jc w:val="center"/>
        <w:rPr>
          <w:rFonts w:ascii="Verdana" w:hAnsi="Verdana" w:cs="Arial"/>
          <w:sz w:val="20"/>
          <w:szCs w:val="20"/>
        </w:rPr>
      </w:pPr>
      <w:r w:rsidRPr="00951EEE">
        <w:rPr>
          <w:rFonts w:ascii="Verdana" w:hAnsi="Verdana" w:cs="Arial"/>
          <w:b/>
          <w:bCs/>
          <w:sz w:val="20"/>
          <w:szCs w:val="20"/>
        </w:rPr>
        <w:t xml:space="preserve"> Satna (M.P.) 485001</w:t>
      </w:r>
    </w:p>
    <w:p w:rsidR="00774BDC" w:rsidRDefault="00174263" w:rsidP="00174263">
      <w:pPr>
        <w:spacing w:after="0" w:line="240" w:lineRule="auto"/>
        <w:rPr>
          <w:b/>
          <w:u w:val="single"/>
        </w:rPr>
      </w:pPr>
      <w:r w:rsidRPr="00951EEE">
        <w:rPr>
          <w:rFonts w:ascii="Verdana" w:hAnsi="Verdana" w:cs="Arial"/>
          <w:b/>
          <w:bCs/>
          <w:sz w:val="20"/>
          <w:szCs w:val="20"/>
        </w:rPr>
        <w:t xml:space="preserve">Email: - </w:t>
      </w:r>
      <w:hyperlink r:id="rId5" w:history="1">
        <w:r w:rsidRPr="00951EEE">
          <w:rPr>
            <w:rStyle w:val="Hyperlink"/>
            <w:rFonts w:ascii="Verdana" w:hAnsi="Verdana" w:cs="Arial"/>
            <w:b/>
            <w:bCs/>
            <w:sz w:val="20"/>
            <w:szCs w:val="20"/>
          </w:rPr>
          <w:t>harish.vishwa007@gmail.com</w:t>
        </w:r>
      </w:hyperlink>
      <w:r>
        <w:rPr>
          <w:rFonts w:ascii="Verdana" w:hAnsi="Verdana" w:cs="Arial"/>
          <w:b/>
          <w:bCs/>
          <w:sz w:val="20"/>
          <w:szCs w:val="20"/>
        </w:rPr>
        <w:t xml:space="preserve">, Mob: - </w:t>
      </w:r>
      <w:r w:rsidR="00D04CB2">
        <w:rPr>
          <w:rStyle w:val="Hyperlink"/>
          <w:rFonts w:ascii="Verdana" w:hAnsi="Verdana"/>
          <w:b/>
          <w:bCs/>
          <w:sz w:val="20"/>
          <w:szCs w:val="20"/>
        </w:rPr>
        <w:t>09165808208</w:t>
      </w:r>
      <w:bookmarkStart w:id="0" w:name="_GoBack"/>
      <w:bookmarkEnd w:id="0"/>
      <w:r>
        <w:rPr>
          <w:rStyle w:val="Hyperlink"/>
          <w:rFonts w:ascii="Verdana" w:hAnsi="Verdana"/>
          <w:b/>
          <w:bCs/>
          <w:sz w:val="20"/>
          <w:szCs w:val="20"/>
        </w:rPr>
        <w:t xml:space="preserve">, </w:t>
      </w:r>
      <w:r w:rsidRPr="00951EEE">
        <w:rPr>
          <w:rFonts w:ascii="Verdana" w:hAnsi="Verdana" w:cs="Arial"/>
          <w:b/>
          <w:bCs/>
          <w:sz w:val="20"/>
          <w:szCs w:val="20"/>
        </w:rPr>
        <w:tab/>
      </w:r>
      <w:r w:rsidRPr="00951EEE">
        <w:rPr>
          <w:rFonts w:ascii="Verdana" w:hAnsi="Verdana" w:cs="Arial"/>
          <w:b/>
          <w:bCs/>
          <w:sz w:val="20"/>
          <w:szCs w:val="20"/>
        </w:rPr>
        <w:tab/>
      </w:r>
      <w:r w:rsidRPr="00951EEE">
        <w:rPr>
          <w:rFonts w:ascii="Verdana" w:hAnsi="Verdana" w:cs="Arial"/>
          <w:b/>
          <w:bCs/>
          <w:sz w:val="20"/>
          <w:szCs w:val="20"/>
        </w:rPr>
        <w:tab/>
      </w:r>
      <w:r w:rsidRPr="00951EEE">
        <w:rPr>
          <w:rFonts w:ascii="Verdana" w:hAnsi="Verdana" w:cs="Arial"/>
          <w:b/>
          <w:bCs/>
          <w:sz w:val="20"/>
          <w:szCs w:val="20"/>
        </w:rPr>
        <w:tab/>
      </w:r>
      <w:r w:rsidRPr="00951EEE">
        <w:rPr>
          <w:rFonts w:ascii="Verdana" w:hAnsi="Verdana" w:cs="Arial"/>
          <w:b/>
          <w:bCs/>
          <w:sz w:val="20"/>
          <w:szCs w:val="20"/>
        </w:rPr>
        <w:tab/>
      </w:r>
    </w:p>
    <w:p w:rsidR="00774BDC" w:rsidRPr="00774BDC" w:rsidRDefault="00774BDC" w:rsidP="002B7360">
      <w:pPr>
        <w:spacing w:line="240" w:lineRule="auto"/>
        <w:rPr>
          <w:b/>
          <w:u w:val="single"/>
        </w:rPr>
      </w:pPr>
      <w:r w:rsidRPr="00774BDC">
        <w:rPr>
          <w:b/>
          <w:u w:val="single"/>
        </w:rPr>
        <w:t>Personal profile</w:t>
      </w:r>
    </w:p>
    <w:p w:rsidR="008A137A" w:rsidRDefault="00774BDC" w:rsidP="002B7360">
      <w:pPr>
        <w:spacing w:line="240" w:lineRule="auto"/>
        <w:jc w:val="both"/>
        <w:rPr>
          <w:rFonts w:ascii="Verdana" w:hAnsi="Verdana"/>
          <w:sz w:val="18"/>
          <w:szCs w:val="20"/>
        </w:rPr>
      </w:pPr>
      <w:r w:rsidRPr="008A137A">
        <w:rPr>
          <w:rFonts w:ascii="Verdana" w:hAnsi="Verdana"/>
          <w:sz w:val="18"/>
          <w:szCs w:val="20"/>
        </w:rPr>
        <w:t xml:space="preserve">A multi-skilled professional with a superb track record of managing complex functional projects in various environments. Harish is an easygoing individual who enjoys challenging and diverse, Roles and is confident working with technical experts from any industry. </w:t>
      </w:r>
    </w:p>
    <w:p w:rsidR="00AA03D3" w:rsidRPr="008A137A" w:rsidRDefault="00774BDC" w:rsidP="002B7360">
      <w:pPr>
        <w:spacing w:line="240" w:lineRule="auto"/>
        <w:jc w:val="both"/>
        <w:rPr>
          <w:rFonts w:ascii="Verdana" w:hAnsi="Verdana"/>
          <w:sz w:val="18"/>
          <w:szCs w:val="20"/>
        </w:rPr>
      </w:pPr>
      <w:r w:rsidRPr="008A137A">
        <w:rPr>
          <w:rFonts w:ascii="Verdana" w:hAnsi="Verdana"/>
          <w:sz w:val="18"/>
          <w:szCs w:val="20"/>
        </w:rPr>
        <w:t>Presently looking to join a company that rewards effort and initiative, whilst at the same time providing plenty of progression and development opportunities to its employees.</w:t>
      </w:r>
    </w:p>
    <w:p w:rsidR="00774BDC" w:rsidRDefault="00774BDC" w:rsidP="002B7360">
      <w:pPr>
        <w:spacing w:line="240" w:lineRule="auto"/>
        <w:jc w:val="both"/>
        <w:rPr>
          <w:b/>
          <w:u w:val="single"/>
        </w:rPr>
      </w:pPr>
      <w:r>
        <w:rPr>
          <w:b/>
          <w:u w:val="single"/>
        </w:rPr>
        <w:t>Academic qualifications</w:t>
      </w:r>
    </w:p>
    <w:p w:rsidR="008A137A" w:rsidRPr="00F43FA6" w:rsidRDefault="008A137A" w:rsidP="002B7360">
      <w:pPr>
        <w:pStyle w:val="ListParagraph"/>
        <w:numPr>
          <w:ilvl w:val="1"/>
          <w:numId w:val="5"/>
        </w:numPr>
        <w:spacing w:line="240" w:lineRule="auto"/>
        <w:jc w:val="both"/>
      </w:pPr>
      <w:r w:rsidRPr="00F43FA6">
        <w:t xml:space="preserve">Senior Secondary (XII std) with first class from M.P.Board, Bhopal (MP) </w:t>
      </w:r>
    </w:p>
    <w:p w:rsidR="008A137A" w:rsidRPr="00F43FA6" w:rsidRDefault="008A137A" w:rsidP="002B7360">
      <w:pPr>
        <w:pStyle w:val="ListParagraph"/>
        <w:numPr>
          <w:ilvl w:val="1"/>
          <w:numId w:val="5"/>
        </w:numPr>
        <w:spacing w:line="240" w:lineRule="auto"/>
        <w:jc w:val="both"/>
      </w:pPr>
      <w:r w:rsidRPr="00F43FA6">
        <w:t xml:space="preserve">Secondary School (X std) with first class from M.P.Board, Bhopal (MP) </w:t>
      </w:r>
    </w:p>
    <w:p w:rsidR="008A137A" w:rsidRPr="0043071C" w:rsidRDefault="008A137A" w:rsidP="002B7360">
      <w:pPr>
        <w:spacing w:before="240" w:line="240" w:lineRule="auto"/>
        <w:jc w:val="both"/>
        <w:rPr>
          <w:rFonts w:ascii="Verdana" w:hAnsi="Verdana"/>
          <w:sz w:val="20"/>
          <w:szCs w:val="20"/>
        </w:rPr>
      </w:pPr>
      <w:r w:rsidRPr="00174263">
        <w:rPr>
          <w:b/>
          <w:u w:val="single"/>
        </w:rPr>
        <w:t>Professional Qualification:</w:t>
      </w:r>
      <w:r w:rsidRPr="0043071C">
        <w:rPr>
          <w:rFonts w:ascii="Verdana" w:hAnsi="Verdana"/>
          <w:b/>
          <w:bCs/>
          <w:sz w:val="20"/>
          <w:szCs w:val="20"/>
        </w:rPr>
        <w:t xml:space="preserve"> -</w:t>
      </w:r>
    </w:p>
    <w:p w:rsidR="002B7360" w:rsidRPr="002B7360" w:rsidRDefault="008A137A" w:rsidP="002B7360">
      <w:pPr>
        <w:numPr>
          <w:ilvl w:val="0"/>
          <w:numId w:val="2"/>
        </w:numPr>
        <w:spacing w:before="240" w:after="0" w:line="240" w:lineRule="auto"/>
        <w:jc w:val="both"/>
        <w:rPr>
          <w:rFonts w:ascii="Verdana" w:hAnsi="Verdana"/>
          <w:sz w:val="20"/>
          <w:szCs w:val="20"/>
        </w:rPr>
      </w:pPr>
      <w:r w:rsidRPr="0043071C">
        <w:rPr>
          <w:rFonts w:ascii="Verdana" w:hAnsi="Verdana"/>
          <w:sz w:val="20"/>
          <w:szCs w:val="20"/>
        </w:rPr>
        <w:t>Vindhya institute of Technology and science, Satna (M.P.) affiliated R</w:t>
      </w:r>
      <w:r>
        <w:rPr>
          <w:rFonts w:ascii="Verdana" w:hAnsi="Verdana"/>
          <w:sz w:val="20"/>
          <w:szCs w:val="20"/>
        </w:rPr>
        <w:t>GPV</w:t>
      </w:r>
      <w:r w:rsidRPr="0043071C">
        <w:rPr>
          <w:rFonts w:ascii="Verdana" w:hAnsi="Verdana"/>
          <w:sz w:val="20"/>
          <w:szCs w:val="20"/>
        </w:rPr>
        <w:t xml:space="preserve"> Bhopal (M.P.)</w:t>
      </w:r>
      <w:r w:rsidRPr="008A137A">
        <w:rPr>
          <w:rFonts w:ascii="Verdana" w:hAnsi="Verdana"/>
          <w:b/>
          <w:bCs/>
          <w:sz w:val="20"/>
          <w:szCs w:val="20"/>
        </w:rPr>
        <w:t>B.E.</w:t>
      </w:r>
      <w:r w:rsidRPr="008A137A">
        <w:rPr>
          <w:rFonts w:ascii="Verdana" w:hAnsi="Verdana"/>
          <w:sz w:val="20"/>
          <w:szCs w:val="20"/>
        </w:rPr>
        <w:t xml:space="preserve"> (Electronics and Communication Engineering)</w:t>
      </w:r>
    </w:p>
    <w:p w:rsidR="00F43FA6" w:rsidRPr="00F43FA6" w:rsidRDefault="00F43FA6" w:rsidP="002B7360">
      <w:pPr>
        <w:spacing w:line="240" w:lineRule="auto"/>
        <w:jc w:val="both"/>
        <w:rPr>
          <w:u w:val="single"/>
        </w:rPr>
      </w:pPr>
      <w:r w:rsidRPr="00F43FA6">
        <w:rPr>
          <w:b/>
          <w:u w:val="single"/>
        </w:rPr>
        <w:t>Project Management skills</w:t>
      </w:r>
    </w:p>
    <w:p w:rsidR="00F43FA6" w:rsidRPr="00F43FA6" w:rsidRDefault="00F43FA6" w:rsidP="002B7360">
      <w:pPr>
        <w:pStyle w:val="ListParagraph"/>
        <w:numPr>
          <w:ilvl w:val="1"/>
          <w:numId w:val="5"/>
        </w:numPr>
        <w:spacing w:line="240" w:lineRule="auto"/>
        <w:jc w:val="both"/>
      </w:pPr>
      <w:r w:rsidRPr="00F43FA6">
        <w:t>Experience of working in multi-vendor environments.</w:t>
      </w:r>
    </w:p>
    <w:p w:rsidR="00F43FA6" w:rsidRPr="00F43FA6" w:rsidRDefault="00F43FA6" w:rsidP="002B7360">
      <w:pPr>
        <w:pStyle w:val="ListParagraph"/>
        <w:numPr>
          <w:ilvl w:val="1"/>
          <w:numId w:val="5"/>
        </w:numPr>
        <w:spacing w:line="240" w:lineRule="auto"/>
        <w:jc w:val="both"/>
      </w:pPr>
      <w:r w:rsidRPr="00F43FA6">
        <w:t>Good conflict management and prioritization skills.</w:t>
      </w:r>
    </w:p>
    <w:p w:rsidR="00F43FA6" w:rsidRPr="00F43FA6" w:rsidRDefault="00F43FA6" w:rsidP="002B7360">
      <w:pPr>
        <w:pStyle w:val="ListParagraph"/>
        <w:numPr>
          <w:ilvl w:val="1"/>
          <w:numId w:val="5"/>
        </w:numPr>
        <w:spacing w:line="240" w:lineRule="auto"/>
        <w:jc w:val="both"/>
      </w:pPr>
      <w:r w:rsidRPr="00F43FA6">
        <w:t>Manage technical process and resolve technical issues.</w:t>
      </w:r>
    </w:p>
    <w:p w:rsidR="00F43FA6" w:rsidRPr="00F43FA6" w:rsidRDefault="00F43FA6" w:rsidP="002B7360">
      <w:pPr>
        <w:pStyle w:val="ListParagraph"/>
        <w:numPr>
          <w:ilvl w:val="1"/>
          <w:numId w:val="5"/>
        </w:numPr>
        <w:spacing w:line="240" w:lineRule="auto"/>
        <w:jc w:val="both"/>
      </w:pPr>
      <w:r w:rsidRPr="00F43FA6">
        <w:t xml:space="preserve">Can understand and document project requirements and dependencies.   </w:t>
      </w:r>
    </w:p>
    <w:p w:rsidR="00F43FA6" w:rsidRPr="00F43FA6" w:rsidRDefault="00F43FA6" w:rsidP="002B7360">
      <w:pPr>
        <w:pStyle w:val="ListParagraph"/>
        <w:numPr>
          <w:ilvl w:val="1"/>
          <w:numId w:val="5"/>
        </w:numPr>
        <w:spacing w:line="240" w:lineRule="auto"/>
        <w:jc w:val="both"/>
      </w:pPr>
      <w:r w:rsidRPr="00F43FA6">
        <w:t>Demonstrated ability to work with and support cross-functional project teams.</w:t>
      </w:r>
    </w:p>
    <w:p w:rsidR="00F43FA6" w:rsidRPr="00F43FA6" w:rsidRDefault="00F43FA6" w:rsidP="002B7360">
      <w:pPr>
        <w:pStyle w:val="ListParagraph"/>
        <w:numPr>
          <w:ilvl w:val="1"/>
          <w:numId w:val="5"/>
        </w:numPr>
        <w:spacing w:line="240" w:lineRule="auto"/>
        <w:jc w:val="both"/>
      </w:pPr>
      <w:r w:rsidRPr="00F43FA6">
        <w:t>Ability to manage multiple projects simultaneously and under pressure.</w:t>
      </w:r>
    </w:p>
    <w:p w:rsidR="00774BDC" w:rsidRPr="00F43FA6" w:rsidRDefault="00F43FA6" w:rsidP="002B7360">
      <w:pPr>
        <w:pStyle w:val="ListParagraph"/>
        <w:numPr>
          <w:ilvl w:val="1"/>
          <w:numId w:val="5"/>
        </w:numPr>
        <w:spacing w:line="240" w:lineRule="auto"/>
        <w:jc w:val="both"/>
      </w:pPr>
      <w:r w:rsidRPr="00F43FA6">
        <w:t xml:space="preserve">Strong attention to detail and focus on task completion. </w:t>
      </w:r>
    </w:p>
    <w:p w:rsidR="00774BDC" w:rsidRPr="00774BDC" w:rsidRDefault="00774BDC" w:rsidP="002B7360">
      <w:pPr>
        <w:spacing w:line="240" w:lineRule="auto"/>
        <w:jc w:val="both"/>
        <w:rPr>
          <w:b/>
          <w:u w:val="single"/>
        </w:rPr>
      </w:pPr>
      <w:r w:rsidRPr="00774BDC">
        <w:rPr>
          <w:b/>
          <w:u w:val="single"/>
        </w:rPr>
        <w:t>Work experience</w:t>
      </w:r>
    </w:p>
    <w:p w:rsidR="00774BDC" w:rsidRPr="00F43FA6" w:rsidRDefault="008A137A" w:rsidP="002B7360">
      <w:pPr>
        <w:pStyle w:val="ListParagraph"/>
        <w:numPr>
          <w:ilvl w:val="0"/>
          <w:numId w:val="7"/>
        </w:numPr>
        <w:spacing w:after="0" w:line="240" w:lineRule="auto"/>
        <w:jc w:val="both"/>
        <w:rPr>
          <w:rFonts w:ascii="Verdana" w:hAnsi="Verdana"/>
          <w:b/>
          <w:sz w:val="18"/>
        </w:rPr>
      </w:pPr>
      <w:r w:rsidRPr="00F43FA6">
        <w:rPr>
          <w:rFonts w:ascii="Verdana" w:hAnsi="Verdana"/>
          <w:b/>
          <w:sz w:val="18"/>
        </w:rPr>
        <w:t>Assistant Project Manager (Project Lead)</w:t>
      </w:r>
    </w:p>
    <w:p w:rsidR="00774BDC" w:rsidRPr="00F43FA6" w:rsidRDefault="008A137A" w:rsidP="002B7360">
      <w:pPr>
        <w:spacing w:after="0" w:line="240" w:lineRule="auto"/>
        <w:jc w:val="both"/>
        <w:rPr>
          <w:rFonts w:ascii="Verdana" w:hAnsi="Verdana"/>
          <w:b/>
          <w:sz w:val="18"/>
        </w:rPr>
      </w:pPr>
      <w:r w:rsidRPr="00F43FA6">
        <w:rPr>
          <w:rFonts w:ascii="Verdana" w:hAnsi="Verdana"/>
          <w:b/>
          <w:sz w:val="18"/>
        </w:rPr>
        <w:t>Jan-2012 to</w:t>
      </w:r>
      <w:r w:rsidR="00F43FA6" w:rsidRPr="00F43FA6">
        <w:rPr>
          <w:rFonts w:ascii="Verdana" w:hAnsi="Verdana"/>
          <w:b/>
          <w:sz w:val="18"/>
        </w:rPr>
        <w:t>–</w:t>
      </w:r>
      <w:r w:rsidR="00774BDC" w:rsidRPr="00F43FA6">
        <w:rPr>
          <w:rFonts w:ascii="Verdana" w:hAnsi="Verdana"/>
          <w:b/>
          <w:sz w:val="18"/>
        </w:rPr>
        <w:t xml:space="preserve"> Present</w:t>
      </w:r>
      <w:r w:rsidR="00F43FA6">
        <w:rPr>
          <w:rFonts w:ascii="Verdana" w:hAnsi="Verdana"/>
          <w:b/>
          <w:sz w:val="18"/>
        </w:rPr>
        <w:t xml:space="preserve"> (SREI SAHAJ E-VILLAGE LTD.)</w:t>
      </w:r>
    </w:p>
    <w:p w:rsidR="00F43FA6" w:rsidRPr="00F43FA6" w:rsidRDefault="00F43FA6" w:rsidP="002B7360">
      <w:pPr>
        <w:spacing w:after="0" w:line="240" w:lineRule="auto"/>
        <w:jc w:val="both"/>
        <w:rPr>
          <w:rFonts w:ascii="Verdana" w:hAnsi="Verdana"/>
          <w:b/>
          <w:sz w:val="18"/>
        </w:rPr>
      </w:pPr>
      <w:r w:rsidRPr="00F43FA6">
        <w:rPr>
          <w:rFonts w:ascii="Verdana" w:hAnsi="Verdana"/>
          <w:b/>
          <w:sz w:val="18"/>
        </w:rPr>
        <w:t>Currently Handling Assam</w:t>
      </w:r>
    </w:p>
    <w:p w:rsidR="00F43FA6" w:rsidRPr="00F43FA6" w:rsidRDefault="00F43FA6" w:rsidP="002B7360">
      <w:pPr>
        <w:spacing w:after="0" w:line="240" w:lineRule="auto"/>
        <w:jc w:val="both"/>
        <w:rPr>
          <w:b/>
        </w:rPr>
      </w:pPr>
    </w:p>
    <w:p w:rsidR="00774BDC" w:rsidRDefault="00774BDC" w:rsidP="002B7360">
      <w:pPr>
        <w:spacing w:line="240" w:lineRule="auto"/>
        <w:jc w:val="both"/>
      </w:pPr>
      <w:r>
        <w:t>Doing this whilst supervising, directing &amp; motivating teams of multi-discipline contractors &amp; employees.</w:t>
      </w:r>
    </w:p>
    <w:p w:rsidR="00774BDC" w:rsidRPr="00F43FA6" w:rsidRDefault="00774BDC" w:rsidP="002B7360">
      <w:pPr>
        <w:spacing w:line="240" w:lineRule="auto"/>
        <w:jc w:val="both"/>
        <w:rPr>
          <w:b/>
          <w:u w:val="single"/>
        </w:rPr>
      </w:pPr>
      <w:r w:rsidRPr="00F43FA6">
        <w:rPr>
          <w:b/>
          <w:u w:val="single"/>
        </w:rPr>
        <w:t>Duties:</w:t>
      </w:r>
    </w:p>
    <w:p w:rsidR="00774BDC" w:rsidRDefault="00774BDC" w:rsidP="002B7360">
      <w:pPr>
        <w:pStyle w:val="ListParagraph"/>
        <w:numPr>
          <w:ilvl w:val="1"/>
          <w:numId w:val="3"/>
        </w:numPr>
        <w:spacing w:line="240" w:lineRule="auto"/>
        <w:jc w:val="both"/>
      </w:pPr>
      <w:r>
        <w:t>Monitoring project risks and scope creep to identify potential problems and proactively identifying solutions to address them in advance.</w:t>
      </w:r>
    </w:p>
    <w:p w:rsidR="00774BDC" w:rsidRDefault="00774BDC" w:rsidP="002B7360">
      <w:pPr>
        <w:pStyle w:val="ListParagraph"/>
        <w:numPr>
          <w:ilvl w:val="1"/>
          <w:numId w:val="3"/>
        </w:numPr>
        <w:spacing w:line="240" w:lineRule="auto"/>
        <w:jc w:val="both"/>
      </w:pPr>
      <w:r>
        <w:t>Escalating promptly any issues that may impact operations.</w:t>
      </w:r>
    </w:p>
    <w:p w:rsidR="00774BDC" w:rsidRDefault="00774BDC" w:rsidP="002B7360">
      <w:pPr>
        <w:pStyle w:val="ListParagraph"/>
        <w:numPr>
          <w:ilvl w:val="1"/>
          <w:numId w:val="3"/>
        </w:numPr>
        <w:spacing w:line="240" w:lineRule="auto"/>
        <w:jc w:val="both"/>
      </w:pPr>
      <w:r>
        <w:t>Managing client expectations by ensuring the delivery of the highest quality service</w:t>
      </w:r>
    </w:p>
    <w:p w:rsidR="00F43FA6" w:rsidRDefault="00F43FA6" w:rsidP="002B7360">
      <w:pPr>
        <w:pStyle w:val="ListParagraph"/>
        <w:numPr>
          <w:ilvl w:val="1"/>
          <w:numId w:val="3"/>
        </w:numPr>
        <w:spacing w:line="240" w:lineRule="auto"/>
        <w:jc w:val="both"/>
      </w:pPr>
      <w:r>
        <w:t>Acting on client feedback, m</w:t>
      </w:r>
      <w:r w:rsidR="00774BDC">
        <w:t>onitoring staff &amp; team performance.</w:t>
      </w:r>
    </w:p>
    <w:p w:rsidR="00F43FA6" w:rsidRPr="00912756" w:rsidRDefault="00F43FA6" w:rsidP="002B7360">
      <w:pPr>
        <w:pStyle w:val="ListParagraph"/>
        <w:numPr>
          <w:ilvl w:val="1"/>
          <w:numId w:val="3"/>
        </w:numPr>
        <w:spacing w:line="240" w:lineRule="auto"/>
        <w:jc w:val="both"/>
      </w:pPr>
      <w:r w:rsidRPr="00F43FA6">
        <w:rPr>
          <w:rFonts w:ascii="Verdana" w:hAnsi="Verdana"/>
          <w:sz w:val="20"/>
          <w:szCs w:val="20"/>
        </w:rPr>
        <w:t xml:space="preserve">Currently looking after the NPR project in Assam and </w:t>
      </w:r>
      <w:r>
        <w:rPr>
          <w:rFonts w:ascii="Verdana" w:hAnsi="Verdana"/>
          <w:sz w:val="20"/>
          <w:szCs w:val="20"/>
        </w:rPr>
        <w:t>l</w:t>
      </w:r>
      <w:r w:rsidRPr="00F43FA6">
        <w:rPr>
          <w:rFonts w:ascii="Verdana" w:hAnsi="Verdana"/>
          <w:sz w:val="20"/>
          <w:szCs w:val="20"/>
        </w:rPr>
        <w:t>iasioning with DOEACC people as well as CSCSPV.</w:t>
      </w:r>
    </w:p>
    <w:p w:rsidR="00F43FA6" w:rsidRPr="00F43FA6" w:rsidRDefault="00F43FA6" w:rsidP="002B7360">
      <w:pPr>
        <w:pStyle w:val="ListParagraph"/>
        <w:numPr>
          <w:ilvl w:val="0"/>
          <w:numId w:val="7"/>
        </w:numPr>
        <w:spacing w:after="0" w:line="240" w:lineRule="auto"/>
        <w:jc w:val="both"/>
        <w:rPr>
          <w:rFonts w:ascii="Verdana" w:hAnsi="Verdana"/>
          <w:b/>
          <w:bCs/>
          <w:sz w:val="20"/>
          <w:szCs w:val="20"/>
          <w:u w:val="single"/>
        </w:rPr>
      </w:pPr>
      <w:r w:rsidRPr="00F43FA6">
        <w:rPr>
          <w:rFonts w:ascii="Verdana" w:hAnsi="Verdana"/>
          <w:b/>
          <w:bCs/>
          <w:sz w:val="20"/>
          <w:szCs w:val="20"/>
        </w:rPr>
        <w:t xml:space="preserve">  Sr. IT and Project Engineer: </w:t>
      </w:r>
    </w:p>
    <w:p w:rsidR="00912756" w:rsidRDefault="00F43FA6" w:rsidP="002B7360">
      <w:pPr>
        <w:spacing w:after="0" w:line="240" w:lineRule="auto"/>
        <w:ind w:left="360"/>
        <w:jc w:val="both"/>
        <w:rPr>
          <w:rFonts w:ascii="Verdana" w:hAnsi="Verdana"/>
          <w:b/>
          <w:bCs/>
          <w:sz w:val="20"/>
          <w:szCs w:val="20"/>
        </w:rPr>
      </w:pPr>
      <w:r w:rsidRPr="00F43FA6">
        <w:rPr>
          <w:rFonts w:ascii="Verdana" w:hAnsi="Verdana"/>
          <w:b/>
          <w:bCs/>
          <w:sz w:val="20"/>
          <w:szCs w:val="20"/>
        </w:rPr>
        <w:t>Smart Identity Devices Pvt. Ltd.</w:t>
      </w:r>
    </w:p>
    <w:p w:rsidR="00F43FA6" w:rsidRPr="00912756" w:rsidRDefault="00912756" w:rsidP="002B7360">
      <w:pPr>
        <w:spacing w:after="0" w:line="240" w:lineRule="auto"/>
        <w:ind w:left="360"/>
        <w:jc w:val="both"/>
        <w:rPr>
          <w:rFonts w:ascii="Verdana" w:hAnsi="Verdana"/>
          <w:b/>
          <w:bCs/>
          <w:sz w:val="20"/>
          <w:szCs w:val="20"/>
          <w:u w:val="single"/>
        </w:rPr>
      </w:pPr>
      <w:r>
        <w:rPr>
          <w:rFonts w:ascii="Verdana" w:hAnsi="Verdana"/>
          <w:b/>
          <w:bCs/>
          <w:sz w:val="20"/>
          <w:szCs w:val="20"/>
        </w:rPr>
        <w:t xml:space="preserve">       July 2010 to Nov 2012</w:t>
      </w:r>
      <w:r w:rsidR="00F43FA6" w:rsidRPr="0043071C">
        <w:rPr>
          <w:rFonts w:ascii="Verdana" w:hAnsi="Verdana" w:cs="Arial"/>
          <w:b/>
          <w:bCs/>
          <w:sz w:val="20"/>
          <w:szCs w:val="20"/>
        </w:rPr>
        <w:tab/>
      </w:r>
    </w:p>
    <w:p w:rsidR="00912756" w:rsidRPr="00912756" w:rsidRDefault="00912756" w:rsidP="002B7360">
      <w:pPr>
        <w:spacing w:before="240" w:line="240" w:lineRule="auto"/>
        <w:jc w:val="both"/>
        <w:rPr>
          <w:rFonts w:ascii="Verdana" w:hAnsi="Verdana" w:cs="Arial"/>
          <w:b/>
          <w:bCs/>
          <w:sz w:val="20"/>
          <w:szCs w:val="20"/>
          <w:u w:val="single"/>
        </w:rPr>
      </w:pPr>
      <w:r>
        <w:rPr>
          <w:rFonts w:ascii="Verdana" w:hAnsi="Verdana" w:cs="Arial"/>
          <w:b/>
          <w:bCs/>
          <w:sz w:val="20"/>
          <w:szCs w:val="20"/>
          <w:u w:val="single"/>
        </w:rPr>
        <w:t xml:space="preserve">Duties:- </w:t>
      </w:r>
    </w:p>
    <w:p w:rsidR="00F43FA6" w:rsidRPr="00ED1243" w:rsidRDefault="00912756" w:rsidP="002405D0">
      <w:pPr>
        <w:pStyle w:val="ListParagraph"/>
        <w:numPr>
          <w:ilvl w:val="0"/>
          <w:numId w:val="10"/>
        </w:numPr>
        <w:ind w:left="1440"/>
        <w:jc w:val="both"/>
      </w:pPr>
      <w:r w:rsidRPr="00ED1243">
        <w:t>Deputed</w:t>
      </w:r>
      <w:r w:rsidR="00F43FA6" w:rsidRPr="00ED1243">
        <w:t xml:space="preserve"> as Asst. Manager IT for Integra Micro Systems Pvt. Ltd. for UI</w:t>
      </w:r>
      <w:r w:rsidRPr="00ED1243">
        <w:t xml:space="preserve">DAI AADHAAR Project, Bengaluru (Karnataka), India and Vellore (Tamil Nadu). </w:t>
      </w:r>
    </w:p>
    <w:p w:rsidR="00F43FA6" w:rsidRPr="00ED1243" w:rsidRDefault="00F43FA6" w:rsidP="002405D0">
      <w:pPr>
        <w:pStyle w:val="ListParagraph"/>
        <w:numPr>
          <w:ilvl w:val="0"/>
          <w:numId w:val="10"/>
        </w:numPr>
        <w:ind w:left="1440"/>
        <w:jc w:val="both"/>
      </w:pPr>
      <w:r w:rsidRPr="00ED1243">
        <w:t xml:space="preserve">All India UIDAI Portal Admin of Smart Id for UIDAI AADHAAR Project. </w:t>
      </w:r>
    </w:p>
    <w:p w:rsidR="00F43FA6" w:rsidRPr="00ED1243" w:rsidRDefault="00F43FA6" w:rsidP="002405D0">
      <w:pPr>
        <w:pStyle w:val="ListParagraph"/>
        <w:numPr>
          <w:ilvl w:val="0"/>
          <w:numId w:val="10"/>
        </w:numPr>
        <w:ind w:left="1440"/>
        <w:jc w:val="both"/>
      </w:pPr>
      <w:r w:rsidRPr="00ED1243">
        <w:lastRenderedPageBreak/>
        <w:t xml:space="preserve">Master Trainer for Smart ID and also </w:t>
      </w:r>
      <w:r w:rsidR="00912756" w:rsidRPr="00ED1243">
        <w:t>in charge</w:t>
      </w:r>
      <w:r w:rsidRPr="00ED1243">
        <w:t xml:space="preserve"> for Training and Certificat</w:t>
      </w:r>
      <w:r w:rsidR="00912756" w:rsidRPr="00ED1243">
        <w:t>ion for South India Operations of UIDAI.</w:t>
      </w:r>
    </w:p>
    <w:p w:rsidR="00F43FA6" w:rsidRPr="00ED1243" w:rsidRDefault="00F43FA6" w:rsidP="002405D0">
      <w:pPr>
        <w:pStyle w:val="ListParagraph"/>
        <w:numPr>
          <w:ilvl w:val="0"/>
          <w:numId w:val="10"/>
        </w:numPr>
        <w:ind w:left="1440"/>
        <w:jc w:val="both"/>
      </w:pPr>
      <w:r w:rsidRPr="00ED1243">
        <w:t xml:space="preserve">Project Management: Planning, Implementation and Cost Effectiveness Analysis.   </w:t>
      </w:r>
    </w:p>
    <w:p w:rsidR="00F43FA6" w:rsidRPr="00ED1243" w:rsidRDefault="00F43FA6" w:rsidP="002405D0">
      <w:pPr>
        <w:pStyle w:val="ListParagraph"/>
        <w:numPr>
          <w:ilvl w:val="0"/>
          <w:numId w:val="10"/>
        </w:numPr>
        <w:ind w:left="1440"/>
        <w:jc w:val="both"/>
      </w:pPr>
      <w:r w:rsidRPr="00ED1243">
        <w:t xml:space="preserve">Responsible for Health of Aadhaar Application and Bio-metric Devices. </w:t>
      </w:r>
    </w:p>
    <w:p w:rsidR="00F43FA6" w:rsidRPr="00ED1243" w:rsidRDefault="00F43FA6" w:rsidP="002405D0">
      <w:pPr>
        <w:pStyle w:val="ListParagraph"/>
        <w:numPr>
          <w:ilvl w:val="0"/>
          <w:numId w:val="10"/>
        </w:numPr>
        <w:ind w:left="1440"/>
        <w:jc w:val="both"/>
      </w:pPr>
      <w:r w:rsidRPr="00ED1243">
        <w:t>Achievements</w:t>
      </w:r>
    </w:p>
    <w:p w:rsidR="00F43FA6" w:rsidRPr="00ED1243" w:rsidRDefault="00F43FA6" w:rsidP="002405D0">
      <w:pPr>
        <w:pStyle w:val="ListParagraph"/>
        <w:numPr>
          <w:ilvl w:val="0"/>
          <w:numId w:val="10"/>
        </w:numPr>
        <w:ind w:left="1440"/>
        <w:jc w:val="both"/>
      </w:pPr>
      <w:r w:rsidRPr="00ED1243">
        <w:t xml:space="preserve">First in Smart ID to undergo for training in UIDAI AADHAAR Admin Program in Bengaluru thereby becoming the first employee to launch this Project for SMART ID. </w:t>
      </w:r>
    </w:p>
    <w:p w:rsidR="00F43FA6" w:rsidRPr="00ED1243" w:rsidRDefault="00F43FA6" w:rsidP="002405D0">
      <w:pPr>
        <w:pStyle w:val="ListParagraph"/>
        <w:numPr>
          <w:ilvl w:val="0"/>
          <w:numId w:val="10"/>
        </w:numPr>
        <w:ind w:left="1440"/>
        <w:jc w:val="both"/>
      </w:pPr>
      <w:r w:rsidRPr="00ED1243">
        <w:t>Responsible for the Launch of First two Aadhaar Projects at Deoghar, Jharkhand and Vellore, Tamil</w:t>
      </w:r>
      <w:r w:rsidR="00912756" w:rsidRPr="00ED1243">
        <w:t xml:space="preserve"> N</w:t>
      </w:r>
      <w:r w:rsidRPr="00ED1243">
        <w:t xml:space="preserve">adu for Enrolment Agency Smart ID and SREI Infrastructure and Finance Ltd. </w:t>
      </w:r>
    </w:p>
    <w:p w:rsidR="00F43FA6" w:rsidRPr="00ED1243" w:rsidRDefault="00F43FA6" w:rsidP="002405D0">
      <w:pPr>
        <w:pStyle w:val="ListParagraph"/>
        <w:numPr>
          <w:ilvl w:val="0"/>
          <w:numId w:val="10"/>
        </w:numPr>
        <w:ind w:left="1440"/>
        <w:jc w:val="both"/>
      </w:pPr>
      <w:r w:rsidRPr="00ED1243">
        <w:t xml:space="preserve">Selected for promotion of AADHAAR and National Population Register Project by Department of Information Technology. Promotional activities took place in Commonwealth Express Exhibition train for three months throughout India. </w:t>
      </w:r>
    </w:p>
    <w:p w:rsidR="00F43FA6" w:rsidRPr="00ED1243" w:rsidRDefault="00F43FA6" w:rsidP="002405D0">
      <w:pPr>
        <w:pStyle w:val="ListParagraph"/>
        <w:numPr>
          <w:ilvl w:val="0"/>
          <w:numId w:val="10"/>
        </w:numPr>
        <w:ind w:left="1440"/>
        <w:jc w:val="both"/>
      </w:pPr>
      <w:r w:rsidRPr="00ED1243">
        <w:t xml:space="preserve">Responsible for 8 Lac Enrolments of Indian Residents through UIDAI Aadhaar Project.  </w:t>
      </w:r>
    </w:p>
    <w:p w:rsidR="00ED1243" w:rsidRPr="00ED1243" w:rsidRDefault="00ED1243" w:rsidP="00174263">
      <w:pPr>
        <w:numPr>
          <w:ilvl w:val="0"/>
          <w:numId w:val="6"/>
        </w:numPr>
        <w:tabs>
          <w:tab w:val="left" w:pos="270"/>
        </w:tabs>
        <w:spacing w:after="0" w:line="240" w:lineRule="auto"/>
        <w:jc w:val="both"/>
        <w:rPr>
          <w:rFonts w:ascii="Verdana" w:hAnsi="Verdana"/>
          <w:b/>
          <w:bCs/>
          <w:sz w:val="20"/>
          <w:szCs w:val="20"/>
        </w:rPr>
      </w:pPr>
      <w:r w:rsidRPr="00ED1243">
        <w:rPr>
          <w:rFonts w:ascii="Verdana" w:hAnsi="Verdana"/>
          <w:b/>
          <w:bCs/>
          <w:sz w:val="20"/>
          <w:szCs w:val="20"/>
        </w:rPr>
        <w:t>Executive System Project</w:t>
      </w:r>
    </w:p>
    <w:p w:rsidR="00ED1243" w:rsidRPr="0043071C" w:rsidRDefault="00ED1243" w:rsidP="00174263">
      <w:pPr>
        <w:tabs>
          <w:tab w:val="left" w:pos="270"/>
        </w:tabs>
        <w:spacing w:after="0" w:line="240" w:lineRule="auto"/>
        <w:ind w:left="720"/>
        <w:jc w:val="both"/>
        <w:rPr>
          <w:rFonts w:ascii="Verdana" w:hAnsi="Verdana"/>
          <w:b/>
          <w:bCs/>
          <w:sz w:val="20"/>
          <w:szCs w:val="20"/>
        </w:rPr>
      </w:pPr>
      <w:r w:rsidRPr="0043071C">
        <w:rPr>
          <w:rFonts w:ascii="Verdana" w:hAnsi="Verdana"/>
          <w:b/>
          <w:bCs/>
          <w:sz w:val="20"/>
          <w:szCs w:val="20"/>
        </w:rPr>
        <w:t>Glodyne Techno Serve Pvt. Ltd.</w:t>
      </w:r>
    </w:p>
    <w:p w:rsidR="00174263" w:rsidRDefault="00ED1243" w:rsidP="00174263">
      <w:pPr>
        <w:spacing w:line="240" w:lineRule="auto"/>
        <w:jc w:val="both"/>
        <w:rPr>
          <w:rFonts w:ascii="Verdana" w:hAnsi="Verdana"/>
          <w:b/>
          <w:bCs/>
          <w:sz w:val="20"/>
          <w:szCs w:val="20"/>
        </w:rPr>
      </w:pPr>
      <w:r w:rsidRPr="0043071C">
        <w:rPr>
          <w:rFonts w:ascii="Verdana" w:hAnsi="Verdana"/>
          <w:b/>
          <w:bCs/>
          <w:sz w:val="20"/>
          <w:szCs w:val="20"/>
        </w:rPr>
        <w:t xml:space="preserve">October 2008 to May 2010 </w:t>
      </w:r>
      <w:r>
        <w:rPr>
          <w:rFonts w:ascii="Verdana" w:hAnsi="Verdana"/>
          <w:b/>
          <w:bCs/>
          <w:sz w:val="20"/>
          <w:szCs w:val="20"/>
        </w:rPr>
        <w:t>–Bihar and Maharashtra</w:t>
      </w:r>
    </w:p>
    <w:p w:rsidR="00174263" w:rsidRPr="00174263" w:rsidRDefault="00174263" w:rsidP="00174263">
      <w:pPr>
        <w:spacing w:line="240" w:lineRule="auto"/>
        <w:jc w:val="both"/>
        <w:rPr>
          <w:rFonts w:ascii="Verdana" w:hAnsi="Verdana"/>
          <w:b/>
          <w:bCs/>
          <w:sz w:val="20"/>
          <w:szCs w:val="20"/>
          <w:u w:val="single"/>
        </w:rPr>
      </w:pPr>
      <w:r>
        <w:rPr>
          <w:rFonts w:ascii="Verdana" w:hAnsi="Verdana"/>
          <w:b/>
          <w:bCs/>
          <w:sz w:val="20"/>
          <w:szCs w:val="20"/>
        </w:rPr>
        <w:tab/>
      </w:r>
      <w:r w:rsidRPr="00174263">
        <w:rPr>
          <w:rFonts w:ascii="Verdana" w:hAnsi="Verdana"/>
          <w:b/>
          <w:bCs/>
          <w:sz w:val="20"/>
          <w:szCs w:val="20"/>
          <w:u w:val="single"/>
        </w:rPr>
        <w:t>Duties</w:t>
      </w:r>
    </w:p>
    <w:p w:rsidR="00ED1243" w:rsidRPr="00ED1243" w:rsidRDefault="00ED1243" w:rsidP="002405D0">
      <w:pPr>
        <w:pStyle w:val="ListParagraph"/>
        <w:numPr>
          <w:ilvl w:val="0"/>
          <w:numId w:val="10"/>
        </w:numPr>
        <w:ind w:left="1440"/>
        <w:jc w:val="both"/>
      </w:pPr>
      <w:r w:rsidRPr="00ED1243">
        <w:t>Calibration and testing of Bio-Metric Devices.</w:t>
      </w:r>
    </w:p>
    <w:p w:rsidR="00ED1243" w:rsidRPr="00ED1243" w:rsidRDefault="00ED1243" w:rsidP="002405D0">
      <w:pPr>
        <w:pStyle w:val="ListParagraph"/>
        <w:numPr>
          <w:ilvl w:val="0"/>
          <w:numId w:val="10"/>
        </w:numPr>
        <w:ind w:left="1440"/>
        <w:jc w:val="both"/>
      </w:pPr>
      <w:r w:rsidRPr="00ED1243">
        <w:t>Research and development division for improvement of Bio-Metric Data collection operation.</w:t>
      </w:r>
    </w:p>
    <w:p w:rsidR="00ED1243" w:rsidRPr="00ED1243" w:rsidRDefault="00ED1243" w:rsidP="002405D0">
      <w:pPr>
        <w:pStyle w:val="ListParagraph"/>
        <w:numPr>
          <w:ilvl w:val="0"/>
          <w:numId w:val="10"/>
        </w:numPr>
        <w:ind w:left="1440"/>
        <w:jc w:val="both"/>
      </w:pPr>
      <w:r w:rsidRPr="00ED1243">
        <w:t>Quality assurance of the data collected.</w:t>
      </w:r>
    </w:p>
    <w:p w:rsidR="00ED1243" w:rsidRPr="00ED1243" w:rsidRDefault="00ED1243" w:rsidP="002405D0">
      <w:pPr>
        <w:pStyle w:val="ListParagraph"/>
        <w:numPr>
          <w:ilvl w:val="0"/>
          <w:numId w:val="10"/>
        </w:numPr>
        <w:ind w:left="1440"/>
        <w:jc w:val="both"/>
      </w:pPr>
      <w:r w:rsidRPr="00ED1243">
        <w:t>E-Shakti Project [(Under Mahatma Gandhi National Rural Employment Guarantee Scheme (MGNREGA)] - Macro and micro level planning, Implementation and work sustainability.</w:t>
      </w:r>
    </w:p>
    <w:p w:rsidR="00ED1243" w:rsidRPr="00ED1243" w:rsidRDefault="00ED1243" w:rsidP="002405D0">
      <w:pPr>
        <w:pStyle w:val="ListParagraph"/>
        <w:numPr>
          <w:ilvl w:val="0"/>
          <w:numId w:val="10"/>
        </w:numPr>
        <w:ind w:left="1440"/>
        <w:jc w:val="both"/>
      </w:pPr>
      <w:r w:rsidRPr="00ED1243">
        <w:t>Execution of the e-Disha Project at Gadchiroli in Maharashtra.</w:t>
      </w:r>
    </w:p>
    <w:p w:rsidR="00ED1243" w:rsidRPr="002405D0" w:rsidRDefault="00ED1243" w:rsidP="002B7360">
      <w:pPr>
        <w:numPr>
          <w:ilvl w:val="0"/>
          <w:numId w:val="6"/>
        </w:numPr>
        <w:spacing w:after="0" w:line="240" w:lineRule="auto"/>
        <w:jc w:val="both"/>
        <w:rPr>
          <w:rFonts w:ascii="Verdana" w:hAnsi="Verdana"/>
          <w:b/>
          <w:sz w:val="20"/>
          <w:szCs w:val="20"/>
          <w:u w:val="single"/>
        </w:rPr>
      </w:pPr>
      <w:r w:rsidRPr="002405D0">
        <w:rPr>
          <w:rFonts w:ascii="Verdana" w:hAnsi="Verdana"/>
          <w:b/>
          <w:sz w:val="20"/>
          <w:szCs w:val="20"/>
          <w:u w:val="single"/>
        </w:rPr>
        <w:t>Site Engineer: -</w:t>
      </w:r>
      <w:r w:rsidRPr="002405D0">
        <w:rPr>
          <w:rFonts w:ascii="Verdana" w:hAnsi="Verdana"/>
          <w:b/>
          <w:bCs/>
          <w:sz w:val="20"/>
          <w:szCs w:val="20"/>
        </w:rPr>
        <w:tab/>
      </w:r>
    </w:p>
    <w:p w:rsidR="00ED1243" w:rsidRPr="00ED1243" w:rsidRDefault="00ED1243" w:rsidP="002B7360">
      <w:pPr>
        <w:spacing w:after="0" w:line="240" w:lineRule="auto"/>
        <w:ind w:left="720"/>
        <w:jc w:val="both"/>
        <w:rPr>
          <w:rFonts w:ascii="Verdana" w:hAnsi="Verdana"/>
          <w:b/>
          <w:bCs/>
          <w:sz w:val="18"/>
          <w:szCs w:val="20"/>
        </w:rPr>
      </w:pPr>
      <w:r w:rsidRPr="00ED1243">
        <w:rPr>
          <w:rFonts w:ascii="Verdana" w:hAnsi="Verdana"/>
          <w:b/>
          <w:bCs/>
          <w:sz w:val="18"/>
          <w:szCs w:val="20"/>
        </w:rPr>
        <w:t>Puja Engineering</w:t>
      </w:r>
    </w:p>
    <w:p w:rsidR="00ED1243" w:rsidRPr="00ED1243" w:rsidRDefault="00ED1243" w:rsidP="002B7360">
      <w:pPr>
        <w:spacing w:after="0"/>
        <w:jc w:val="both"/>
        <w:rPr>
          <w:rFonts w:ascii="Verdana" w:hAnsi="Verdana"/>
          <w:b/>
          <w:bCs/>
          <w:sz w:val="18"/>
          <w:szCs w:val="20"/>
        </w:rPr>
      </w:pPr>
      <w:r w:rsidRPr="00ED1243">
        <w:rPr>
          <w:rFonts w:ascii="Verdana" w:hAnsi="Verdana"/>
          <w:b/>
          <w:bCs/>
          <w:sz w:val="18"/>
          <w:szCs w:val="20"/>
        </w:rPr>
        <w:t>Duration: - April 2008 to October 2008</w:t>
      </w:r>
    </w:p>
    <w:p w:rsidR="00ED1243" w:rsidRDefault="00ED1243" w:rsidP="002B7360">
      <w:pPr>
        <w:spacing w:after="0" w:line="240" w:lineRule="atLeast"/>
        <w:contextualSpacing/>
        <w:jc w:val="both"/>
        <w:rPr>
          <w:rFonts w:ascii="Verdana" w:hAnsi="Verdana"/>
          <w:b/>
          <w:bCs/>
          <w:sz w:val="20"/>
          <w:szCs w:val="20"/>
          <w:u w:val="single"/>
        </w:rPr>
      </w:pPr>
      <w:r>
        <w:rPr>
          <w:rFonts w:ascii="Verdana" w:hAnsi="Verdana"/>
          <w:b/>
          <w:bCs/>
          <w:sz w:val="20"/>
          <w:szCs w:val="20"/>
          <w:u w:val="single"/>
        </w:rPr>
        <w:t>Duties</w:t>
      </w:r>
      <w:r w:rsidRPr="0043071C">
        <w:rPr>
          <w:rFonts w:ascii="Verdana" w:hAnsi="Verdana"/>
          <w:b/>
          <w:bCs/>
          <w:sz w:val="20"/>
          <w:szCs w:val="20"/>
          <w:u w:val="single"/>
        </w:rPr>
        <w:t>:-</w:t>
      </w:r>
    </w:p>
    <w:p w:rsidR="002B7360" w:rsidRPr="0043071C" w:rsidRDefault="002B7360" w:rsidP="002B7360">
      <w:pPr>
        <w:spacing w:after="0" w:line="240" w:lineRule="atLeast"/>
        <w:contextualSpacing/>
        <w:jc w:val="both"/>
        <w:rPr>
          <w:rFonts w:ascii="Verdana" w:hAnsi="Verdana"/>
          <w:b/>
          <w:bCs/>
          <w:sz w:val="20"/>
          <w:szCs w:val="20"/>
          <w:u w:val="single"/>
        </w:rPr>
      </w:pPr>
    </w:p>
    <w:p w:rsidR="00ED1243" w:rsidRPr="002405D0" w:rsidRDefault="00ED1243" w:rsidP="002B7360">
      <w:pPr>
        <w:pStyle w:val="ListParagraph"/>
        <w:numPr>
          <w:ilvl w:val="0"/>
          <w:numId w:val="10"/>
        </w:numPr>
        <w:spacing w:after="0"/>
        <w:ind w:left="1440"/>
        <w:jc w:val="both"/>
      </w:pPr>
      <w:r w:rsidRPr="002405D0">
        <w:t>Monitoring In-charge at Airtel OFC Trench site.</w:t>
      </w:r>
    </w:p>
    <w:p w:rsidR="00ED1243" w:rsidRPr="002405D0" w:rsidRDefault="00ED1243" w:rsidP="002B7360">
      <w:pPr>
        <w:pStyle w:val="ListParagraph"/>
        <w:numPr>
          <w:ilvl w:val="0"/>
          <w:numId w:val="10"/>
        </w:numPr>
        <w:spacing w:after="0"/>
        <w:ind w:left="1440"/>
        <w:jc w:val="both"/>
      </w:pPr>
      <w:r w:rsidRPr="002405D0">
        <w:t>Interaction with clients and responsible for implementation of plan.</w:t>
      </w:r>
    </w:p>
    <w:p w:rsidR="00ED1243" w:rsidRPr="00ED1243" w:rsidRDefault="00ED1243" w:rsidP="002B7360">
      <w:pPr>
        <w:numPr>
          <w:ilvl w:val="0"/>
          <w:numId w:val="6"/>
        </w:numPr>
        <w:spacing w:after="0" w:line="240" w:lineRule="atLeast"/>
        <w:jc w:val="both"/>
        <w:rPr>
          <w:rFonts w:ascii="Verdana" w:hAnsi="Verdana"/>
          <w:b/>
          <w:bCs/>
          <w:sz w:val="20"/>
          <w:szCs w:val="20"/>
          <w:u w:val="single"/>
        </w:rPr>
      </w:pPr>
      <w:r w:rsidRPr="0043071C">
        <w:rPr>
          <w:rFonts w:ascii="Verdana" w:hAnsi="Verdana"/>
          <w:b/>
          <w:bCs/>
          <w:sz w:val="20"/>
          <w:szCs w:val="20"/>
          <w:u w:val="single"/>
        </w:rPr>
        <w:t>Drive Test Engineer</w:t>
      </w:r>
      <w:r w:rsidRPr="0043071C">
        <w:rPr>
          <w:rFonts w:ascii="Verdana" w:hAnsi="Verdana"/>
          <w:b/>
          <w:bCs/>
          <w:sz w:val="20"/>
          <w:szCs w:val="20"/>
        </w:rPr>
        <w:t xml:space="preserve">: -  </w:t>
      </w:r>
    </w:p>
    <w:p w:rsidR="00ED1243" w:rsidRPr="0043071C" w:rsidRDefault="00ED1243" w:rsidP="002B7360">
      <w:pPr>
        <w:spacing w:after="0" w:line="240" w:lineRule="atLeast"/>
        <w:ind w:left="720"/>
        <w:jc w:val="both"/>
        <w:rPr>
          <w:rFonts w:ascii="Verdana" w:hAnsi="Verdana"/>
          <w:b/>
          <w:bCs/>
          <w:sz w:val="20"/>
          <w:szCs w:val="20"/>
          <w:u w:val="single"/>
        </w:rPr>
      </w:pPr>
      <w:r w:rsidRPr="0043071C">
        <w:rPr>
          <w:rFonts w:ascii="Verdana" w:hAnsi="Verdana"/>
          <w:b/>
          <w:bCs/>
          <w:sz w:val="20"/>
          <w:szCs w:val="20"/>
        </w:rPr>
        <w:t>Aster Telelinks Pvt. Ltd.</w:t>
      </w:r>
    </w:p>
    <w:p w:rsidR="00ED1243" w:rsidRPr="0043071C" w:rsidRDefault="00ED1243" w:rsidP="002B7360">
      <w:pPr>
        <w:spacing w:after="0" w:line="240" w:lineRule="atLeast"/>
        <w:jc w:val="both"/>
        <w:rPr>
          <w:rFonts w:ascii="Verdana" w:hAnsi="Verdana"/>
          <w:b/>
          <w:bCs/>
          <w:sz w:val="20"/>
          <w:szCs w:val="20"/>
        </w:rPr>
      </w:pPr>
      <w:r>
        <w:rPr>
          <w:rFonts w:ascii="Verdana" w:hAnsi="Verdana"/>
          <w:b/>
          <w:bCs/>
          <w:sz w:val="20"/>
          <w:szCs w:val="20"/>
        </w:rPr>
        <w:t>Sep 2007 to Feb 2008</w:t>
      </w:r>
    </w:p>
    <w:p w:rsidR="00ED1243" w:rsidRDefault="00ED1243" w:rsidP="002B7360">
      <w:pPr>
        <w:spacing w:after="0" w:line="240" w:lineRule="atLeast"/>
        <w:jc w:val="both"/>
        <w:rPr>
          <w:rFonts w:ascii="Verdana" w:hAnsi="Verdana"/>
          <w:b/>
          <w:bCs/>
          <w:sz w:val="20"/>
          <w:szCs w:val="20"/>
        </w:rPr>
      </w:pPr>
      <w:r>
        <w:rPr>
          <w:rFonts w:ascii="Verdana" w:hAnsi="Verdana"/>
          <w:b/>
          <w:bCs/>
          <w:sz w:val="20"/>
          <w:szCs w:val="20"/>
          <w:u w:val="single"/>
        </w:rPr>
        <w:t>Duties</w:t>
      </w:r>
      <w:r w:rsidRPr="0043071C">
        <w:rPr>
          <w:rFonts w:ascii="Verdana" w:hAnsi="Verdana"/>
          <w:b/>
          <w:bCs/>
          <w:sz w:val="20"/>
          <w:szCs w:val="20"/>
        </w:rPr>
        <w:t xml:space="preserve">:- </w:t>
      </w:r>
    </w:p>
    <w:p w:rsidR="002B7360" w:rsidRPr="002405D0" w:rsidRDefault="002B7360" w:rsidP="002B7360">
      <w:pPr>
        <w:spacing w:after="0" w:line="240" w:lineRule="atLeast"/>
        <w:jc w:val="both"/>
        <w:rPr>
          <w:rFonts w:ascii="Verdana" w:hAnsi="Verdana"/>
          <w:sz w:val="20"/>
          <w:szCs w:val="20"/>
        </w:rPr>
      </w:pPr>
    </w:p>
    <w:p w:rsidR="00ED1243" w:rsidRPr="002405D0" w:rsidRDefault="00ED1243" w:rsidP="002B7360">
      <w:pPr>
        <w:pStyle w:val="ListParagraph"/>
        <w:numPr>
          <w:ilvl w:val="0"/>
          <w:numId w:val="10"/>
        </w:numPr>
        <w:spacing w:after="0"/>
        <w:ind w:left="1440"/>
        <w:jc w:val="both"/>
      </w:pPr>
      <w:r w:rsidRPr="002405D0">
        <w:t>Drive test of cell towers along with alignment of the antenna.</w:t>
      </w:r>
    </w:p>
    <w:p w:rsidR="00ED1243" w:rsidRPr="002405D0" w:rsidRDefault="00ED1243" w:rsidP="002B7360">
      <w:pPr>
        <w:pStyle w:val="ListParagraph"/>
        <w:numPr>
          <w:ilvl w:val="0"/>
          <w:numId w:val="10"/>
        </w:numPr>
        <w:spacing w:after="0"/>
        <w:ind w:left="1440"/>
        <w:jc w:val="both"/>
      </w:pPr>
      <w:r w:rsidRPr="002405D0">
        <w:t>Geographical analysis while drive test and reporting of the same.</w:t>
      </w:r>
    </w:p>
    <w:p w:rsidR="002B7360" w:rsidRPr="002B7360" w:rsidRDefault="002B7360" w:rsidP="002B7360">
      <w:pPr>
        <w:pStyle w:val="ListParagraph"/>
        <w:spacing w:after="0"/>
        <w:jc w:val="both"/>
        <w:rPr>
          <w:b/>
          <w:u w:val="single"/>
        </w:rPr>
      </w:pPr>
      <w:r w:rsidRPr="002B7360">
        <w:rPr>
          <w:b/>
          <w:u w:val="single"/>
        </w:rPr>
        <w:t>References</w:t>
      </w:r>
    </w:p>
    <w:p w:rsidR="002B7360" w:rsidRDefault="002B7360" w:rsidP="002B7360">
      <w:pPr>
        <w:pStyle w:val="ListParagraph"/>
        <w:spacing w:after="0"/>
        <w:jc w:val="both"/>
        <w:rPr>
          <w:b/>
        </w:rPr>
      </w:pPr>
      <w:r w:rsidRPr="002B7360">
        <w:rPr>
          <w:b/>
        </w:rPr>
        <w:t xml:space="preserve">Available on request. </w:t>
      </w:r>
    </w:p>
    <w:p w:rsidR="00774BDC" w:rsidRPr="002B7360" w:rsidRDefault="00774BDC" w:rsidP="002B7360">
      <w:pPr>
        <w:jc w:val="both"/>
        <w:rPr>
          <w:b/>
        </w:rPr>
      </w:pPr>
      <w:r w:rsidRPr="002B7360">
        <w:rPr>
          <w:b/>
          <w:u w:val="single"/>
        </w:rPr>
        <w:t>Personal attributes</w:t>
      </w:r>
    </w:p>
    <w:p w:rsidR="00774BDC" w:rsidRPr="00ED1243" w:rsidRDefault="00774BDC" w:rsidP="002405D0">
      <w:pPr>
        <w:pStyle w:val="ListParagraph"/>
        <w:numPr>
          <w:ilvl w:val="0"/>
          <w:numId w:val="10"/>
        </w:numPr>
        <w:ind w:left="1440"/>
        <w:jc w:val="both"/>
      </w:pPr>
      <w:r w:rsidRPr="00ED1243">
        <w:t>Team leader capable of motivating staff.</w:t>
      </w:r>
    </w:p>
    <w:p w:rsidR="00774BDC" w:rsidRPr="00ED1243" w:rsidRDefault="00774BDC" w:rsidP="002405D0">
      <w:pPr>
        <w:pStyle w:val="ListParagraph"/>
        <w:numPr>
          <w:ilvl w:val="0"/>
          <w:numId w:val="10"/>
        </w:numPr>
        <w:ind w:left="1440"/>
        <w:jc w:val="both"/>
      </w:pPr>
      <w:r w:rsidRPr="00ED1243">
        <w:t>Ability to get on with all levels of people and possess strong relationship building skills.</w:t>
      </w:r>
    </w:p>
    <w:p w:rsidR="00774BDC" w:rsidRPr="00ED1243" w:rsidRDefault="00774BDC" w:rsidP="002405D0">
      <w:pPr>
        <w:pStyle w:val="ListParagraph"/>
        <w:numPr>
          <w:ilvl w:val="0"/>
          <w:numId w:val="10"/>
        </w:numPr>
        <w:ind w:left="1440"/>
        <w:jc w:val="both"/>
      </w:pPr>
      <w:r w:rsidRPr="00ED1243">
        <w:t>Superb communication skills and able to articulate technical jargon to a non-technical audience.</w:t>
      </w:r>
    </w:p>
    <w:p w:rsidR="00774BDC" w:rsidRPr="00ED1243" w:rsidRDefault="00774BDC" w:rsidP="002405D0">
      <w:pPr>
        <w:pStyle w:val="ListParagraph"/>
        <w:numPr>
          <w:ilvl w:val="0"/>
          <w:numId w:val="10"/>
        </w:numPr>
        <w:ind w:left="1440"/>
        <w:jc w:val="both"/>
      </w:pPr>
      <w:r w:rsidRPr="00ED1243">
        <w:t>Knowledge of project management methods.</w:t>
      </w:r>
    </w:p>
    <w:p w:rsidR="00774BDC" w:rsidRPr="00ED1243" w:rsidRDefault="00774BDC" w:rsidP="002405D0">
      <w:pPr>
        <w:pStyle w:val="ListParagraph"/>
        <w:numPr>
          <w:ilvl w:val="0"/>
          <w:numId w:val="10"/>
        </w:numPr>
        <w:ind w:left="1440"/>
        <w:jc w:val="both"/>
      </w:pPr>
      <w:r w:rsidRPr="00ED1243">
        <w:lastRenderedPageBreak/>
        <w:t xml:space="preserve">Able to continuously meet targets and surpass expectations. </w:t>
      </w:r>
    </w:p>
    <w:p w:rsidR="00774BDC" w:rsidRPr="00ED1243" w:rsidRDefault="00774BDC" w:rsidP="002405D0">
      <w:pPr>
        <w:pStyle w:val="ListParagraph"/>
        <w:numPr>
          <w:ilvl w:val="0"/>
          <w:numId w:val="10"/>
        </w:numPr>
        <w:ind w:left="1440"/>
        <w:jc w:val="both"/>
      </w:pPr>
      <w:r w:rsidRPr="00ED1243">
        <w:t>Having the necessary drive and enthusiasm required for a tough competitive industry.</w:t>
      </w:r>
    </w:p>
    <w:p w:rsidR="002B7360" w:rsidRDefault="002B7360" w:rsidP="002B7360">
      <w:pPr>
        <w:spacing w:before="240" w:line="240" w:lineRule="atLeast"/>
        <w:jc w:val="both"/>
        <w:rPr>
          <w:rFonts w:ascii="Verdana" w:hAnsi="Verdana"/>
          <w:b/>
          <w:bCs/>
          <w:sz w:val="20"/>
          <w:szCs w:val="20"/>
          <w:u w:val="single"/>
        </w:rPr>
      </w:pPr>
    </w:p>
    <w:p w:rsidR="002B7360" w:rsidRPr="00174263" w:rsidRDefault="002B7360" w:rsidP="002B7360">
      <w:pPr>
        <w:spacing w:before="240" w:line="240" w:lineRule="atLeast"/>
        <w:jc w:val="both"/>
        <w:rPr>
          <w:b/>
          <w:u w:val="single"/>
        </w:rPr>
      </w:pPr>
      <w:r w:rsidRPr="00174263">
        <w:rPr>
          <w:b/>
          <w:u w:val="single"/>
        </w:rPr>
        <w:t>Vocational Training: -</w:t>
      </w:r>
    </w:p>
    <w:p w:rsidR="002B7360" w:rsidRPr="00174263" w:rsidRDefault="002B7360" w:rsidP="002B7360">
      <w:pPr>
        <w:spacing w:before="240" w:line="240" w:lineRule="atLeast"/>
        <w:jc w:val="both"/>
      </w:pPr>
      <w:r w:rsidRPr="00174263">
        <w:t xml:space="preserve">I have done my minor training from BSNL in Satna. I have learnt there in my minor training how a telephone and mobile communication line can be established between two terminals, routing and line transferring. </w:t>
      </w:r>
    </w:p>
    <w:p w:rsidR="00174263" w:rsidRPr="00174263" w:rsidRDefault="002B7360" w:rsidP="002B7360">
      <w:pPr>
        <w:spacing w:before="240" w:line="240" w:lineRule="atLeast"/>
        <w:jc w:val="both"/>
        <w:rPr>
          <w:b/>
          <w:u w:val="single"/>
        </w:rPr>
      </w:pPr>
      <w:r w:rsidRPr="00174263">
        <w:rPr>
          <w:b/>
          <w:u w:val="single"/>
        </w:rPr>
        <w:t>Minor Project:-</w:t>
      </w:r>
    </w:p>
    <w:p w:rsidR="002B7360" w:rsidRPr="00174263" w:rsidRDefault="002B7360" w:rsidP="002B7360">
      <w:pPr>
        <w:spacing w:before="240" w:line="240" w:lineRule="atLeast"/>
        <w:jc w:val="both"/>
      </w:pPr>
      <w:r w:rsidRPr="00174263">
        <w:t xml:space="preserve">In my minor project I have made a teleconferencing system, in this system three people can come in conference by using telephone box and this system at a same time. </w:t>
      </w:r>
    </w:p>
    <w:p w:rsidR="002B7360" w:rsidRPr="00174263" w:rsidRDefault="002B7360" w:rsidP="002B7360">
      <w:pPr>
        <w:spacing w:before="240" w:line="240" w:lineRule="atLeast"/>
        <w:jc w:val="both"/>
        <w:rPr>
          <w:b/>
          <w:u w:val="single"/>
        </w:rPr>
      </w:pPr>
      <w:r w:rsidRPr="00174263">
        <w:rPr>
          <w:b/>
          <w:u w:val="single"/>
        </w:rPr>
        <w:t>Summer Training:-</w:t>
      </w:r>
    </w:p>
    <w:p w:rsidR="002B7360" w:rsidRPr="00174263" w:rsidRDefault="002B7360" w:rsidP="002B7360">
      <w:pPr>
        <w:spacing w:before="240" w:line="240" w:lineRule="atLeast"/>
        <w:jc w:val="both"/>
      </w:pPr>
      <w:r w:rsidRPr="00174263">
        <w:t xml:space="preserve">I have done my major training from Netcom System at </w:t>
      </w:r>
      <w:r w:rsidRPr="00174263">
        <w:rPr>
          <w:b/>
        </w:rPr>
        <w:t>Surat in Gujrat</w:t>
      </w:r>
      <w:r w:rsidRPr="00174263">
        <w:t xml:space="preserve"> .In my major training I have learnt about the computer hardware and networking in the different company system of the LAN and wireless networking system and assembling and installation, of computer hardware.                                   </w:t>
      </w:r>
    </w:p>
    <w:p w:rsidR="002B7360" w:rsidRPr="00174263" w:rsidRDefault="002B7360" w:rsidP="002B7360">
      <w:pPr>
        <w:spacing w:before="240" w:line="240" w:lineRule="atLeast"/>
        <w:jc w:val="both"/>
        <w:rPr>
          <w:b/>
          <w:u w:val="single"/>
        </w:rPr>
      </w:pPr>
      <w:r w:rsidRPr="00174263">
        <w:rPr>
          <w:b/>
          <w:u w:val="single"/>
        </w:rPr>
        <w:t xml:space="preserve">Final Project  </w:t>
      </w:r>
    </w:p>
    <w:p w:rsidR="002B7360" w:rsidRPr="00174263" w:rsidRDefault="002B7360" w:rsidP="002B7360">
      <w:pPr>
        <w:spacing w:before="240" w:line="240" w:lineRule="atLeast"/>
        <w:jc w:val="both"/>
      </w:pPr>
      <w:r w:rsidRPr="00174263">
        <w:t xml:space="preserve">Ultrasonic distance meter this is my major project that i have made. In this Device we can calculate the distance between two objects while they are moving or not by the use of ultrasonic waves. The capacity of this device made by me can be up to 9 meters, no need to calculate the distance it will automated. </w:t>
      </w:r>
    </w:p>
    <w:p w:rsidR="002B7360" w:rsidRPr="00174263" w:rsidRDefault="002B7360" w:rsidP="002B7360">
      <w:pPr>
        <w:spacing w:before="240" w:line="240" w:lineRule="atLeast"/>
        <w:jc w:val="both"/>
        <w:outlineLvl w:val="2"/>
      </w:pPr>
      <w:r w:rsidRPr="00174263">
        <w:t>Personal information:-</w:t>
      </w:r>
    </w:p>
    <w:p w:rsidR="002B7360" w:rsidRPr="00174263" w:rsidRDefault="002B7360" w:rsidP="002B7360">
      <w:pPr>
        <w:spacing w:before="240" w:line="240" w:lineRule="atLeast"/>
        <w:jc w:val="both"/>
      </w:pPr>
      <w:r w:rsidRPr="00174263">
        <w:t>Date of Birth                                   : 29/06/1983</w:t>
      </w:r>
    </w:p>
    <w:p w:rsidR="002B7360" w:rsidRPr="00174263" w:rsidRDefault="002B7360" w:rsidP="002B7360">
      <w:pPr>
        <w:spacing w:before="240" w:line="240" w:lineRule="atLeast"/>
        <w:jc w:val="both"/>
      </w:pPr>
      <w:r w:rsidRPr="00174263">
        <w:t>Nationality                                      : Indian</w:t>
      </w:r>
    </w:p>
    <w:p w:rsidR="00174263" w:rsidRPr="00174263" w:rsidRDefault="002B7360" w:rsidP="002B7360">
      <w:pPr>
        <w:spacing w:before="240" w:line="240" w:lineRule="atLeast"/>
        <w:jc w:val="both"/>
      </w:pPr>
      <w:r w:rsidRPr="00174263">
        <w:t>Marital status  </w:t>
      </w:r>
      <w:r w:rsidR="00174263">
        <w:t>                               </w:t>
      </w:r>
      <w:r w:rsidRPr="00174263">
        <w:t>: Unmarried</w:t>
      </w:r>
    </w:p>
    <w:p w:rsidR="002B7360" w:rsidRPr="00174263" w:rsidRDefault="002B7360" w:rsidP="002B7360">
      <w:pPr>
        <w:spacing w:before="240" w:line="240" w:lineRule="atLeast"/>
        <w:jc w:val="both"/>
      </w:pPr>
      <w:r w:rsidRPr="00174263">
        <w:t>Languages Known         </w:t>
      </w:r>
      <w:r w:rsidR="00174263">
        <w:t xml:space="preserve">                 </w:t>
      </w:r>
      <w:r w:rsidRPr="00174263">
        <w:t>: English, Hindi</w:t>
      </w:r>
    </w:p>
    <w:p w:rsidR="002B7360" w:rsidRPr="00174263" w:rsidRDefault="002B7360" w:rsidP="002B7360">
      <w:pPr>
        <w:spacing w:before="240"/>
        <w:jc w:val="both"/>
      </w:pPr>
    </w:p>
    <w:p w:rsidR="002B7360" w:rsidRPr="00174263" w:rsidRDefault="002B7360" w:rsidP="002B7360">
      <w:pPr>
        <w:spacing w:before="240"/>
        <w:jc w:val="both"/>
        <w:rPr>
          <w:b/>
          <w:u w:val="single"/>
        </w:rPr>
      </w:pPr>
      <w:r w:rsidRPr="00174263">
        <w:tab/>
      </w:r>
      <w:r w:rsidRPr="00174263">
        <w:tab/>
      </w:r>
      <w:r w:rsidRPr="00174263">
        <w:tab/>
      </w:r>
      <w:r w:rsidRPr="00174263">
        <w:tab/>
      </w:r>
      <w:r w:rsidRPr="00174263">
        <w:tab/>
      </w:r>
      <w:r w:rsidR="00174263" w:rsidRPr="00174263">
        <w:rPr>
          <w:b/>
          <w:u w:val="single"/>
        </w:rPr>
        <w:t>D</w:t>
      </w:r>
      <w:r w:rsidR="00174263">
        <w:rPr>
          <w:b/>
          <w:u w:val="single"/>
        </w:rPr>
        <w:t>eclaration</w:t>
      </w:r>
    </w:p>
    <w:p w:rsidR="002B7360" w:rsidRPr="00174263" w:rsidRDefault="002B7360" w:rsidP="002B7360">
      <w:pPr>
        <w:spacing w:before="240"/>
        <w:jc w:val="both"/>
      </w:pPr>
      <w:r w:rsidRPr="00174263">
        <w:t xml:space="preserve">I hereby declare that the above information is true to the best of my knowledge &amp; belief.  . </w:t>
      </w:r>
    </w:p>
    <w:p w:rsidR="002B7360" w:rsidRPr="00174263" w:rsidRDefault="002B7360" w:rsidP="002B7360">
      <w:pPr>
        <w:spacing w:before="240"/>
        <w:jc w:val="both"/>
      </w:pPr>
      <w:r w:rsidRPr="00174263">
        <w:t xml:space="preserve">Date…/…/… </w:t>
      </w:r>
    </w:p>
    <w:p w:rsidR="002B7360" w:rsidRPr="00174263" w:rsidRDefault="002B7360" w:rsidP="002B7360">
      <w:pPr>
        <w:spacing w:before="240"/>
        <w:ind w:right="-367"/>
        <w:jc w:val="both"/>
      </w:pPr>
      <w:r w:rsidRPr="00174263">
        <w:t>Place……….   `                                      </w:t>
      </w:r>
      <w:r w:rsidRPr="00174263">
        <w:tab/>
      </w:r>
      <w:r w:rsidRPr="00174263">
        <w:tab/>
      </w:r>
      <w:r w:rsidR="00174263">
        <w:tab/>
      </w:r>
      <w:r w:rsidR="00174263">
        <w:tab/>
      </w:r>
      <w:r w:rsidR="00174263">
        <w:tab/>
      </w:r>
      <w:r w:rsidRPr="00174263">
        <w:t xml:space="preserve"> (HARISH KUMAR VISHWAKARMA)</w:t>
      </w:r>
    </w:p>
    <w:p w:rsidR="002B7360" w:rsidRPr="00174263" w:rsidRDefault="002B7360" w:rsidP="00774BDC">
      <w:pPr>
        <w:jc w:val="both"/>
      </w:pPr>
    </w:p>
    <w:sectPr w:rsidR="002B7360" w:rsidRPr="00174263" w:rsidSect="002B7360">
      <w:pgSz w:w="12240" w:h="15840"/>
      <w:pgMar w:top="36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473E"/>
    <w:multiLevelType w:val="hybridMultilevel"/>
    <w:tmpl w:val="BCACA4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01C6E"/>
    <w:multiLevelType w:val="hybridMultilevel"/>
    <w:tmpl w:val="6C624FE0"/>
    <w:lvl w:ilvl="0" w:tplc="04090005">
      <w:start w:val="1"/>
      <w:numFmt w:val="bullet"/>
      <w:lvlText w:val=""/>
      <w:lvlJc w:val="left"/>
      <w:pPr>
        <w:tabs>
          <w:tab w:val="num" w:pos="720"/>
        </w:tabs>
        <w:ind w:left="720" w:hanging="360"/>
      </w:pPr>
      <w:rPr>
        <w:rFonts w:ascii="Wingdings" w:hAnsi="Wingdings" w:hint="default"/>
      </w:rPr>
    </w:lvl>
    <w:lvl w:ilvl="1" w:tplc="BC0EFB7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842F89"/>
    <w:multiLevelType w:val="hybridMultilevel"/>
    <w:tmpl w:val="8D44EC4C"/>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
    <w:nsid w:val="12C24083"/>
    <w:multiLevelType w:val="hybridMultilevel"/>
    <w:tmpl w:val="D4880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04707"/>
    <w:multiLevelType w:val="hybridMultilevel"/>
    <w:tmpl w:val="3C74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01596"/>
    <w:multiLevelType w:val="hybridMultilevel"/>
    <w:tmpl w:val="7DAE0E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B0900"/>
    <w:multiLevelType w:val="hybridMultilevel"/>
    <w:tmpl w:val="D44AC4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467B4"/>
    <w:multiLevelType w:val="hybridMultilevel"/>
    <w:tmpl w:val="450E9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B2874"/>
    <w:multiLevelType w:val="hybridMultilevel"/>
    <w:tmpl w:val="2E283CF2"/>
    <w:lvl w:ilvl="0" w:tplc="04090005">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9">
    <w:nsid w:val="31A5354F"/>
    <w:multiLevelType w:val="hybridMultilevel"/>
    <w:tmpl w:val="0248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6A19C5"/>
    <w:multiLevelType w:val="hybridMultilevel"/>
    <w:tmpl w:val="61B82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A1910"/>
    <w:multiLevelType w:val="hybridMultilevel"/>
    <w:tmpl w:val="451EE2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3455D9"/>
    <w:multiLevelType w:val="hybridMultilevel"/>
    <w:tmpl w:val="7B5A8C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06619F"/>
    <w:multiLevelType w:val="hybridMultilevel"/>
    <w:tmpl w:val="B20AB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4521F3"/>
    <w:multiLevelType w:val="hybridMultilevel"/>
    <w:tmpl w:val="2A882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FA005F"/>
    <w:multiLevelType w:val="hybridMultilevel"/>
    <w:tmpl w:val="F79CE6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3"/>
  </w:num>
  <w:num w:numId="4">
    <w:abstractNumId w:val="10"/>
  </w:num>
  <w:num w:numId="5">
    <w:abstractNumId w:val="14"/>
  </w:num>
  <w:num w:numId="6">
    <w:abstractNumId w:val="3"/>
  </w:num>
  <w:num w:numId="7">
    <w:abstractNumId w:val="9"/>
  </w:num>
  <w:num w:numId="8">
    <w:abstractNumId w:val="0"/>
  </w:num>
  <w:num w:numId="9">
    <w:abstractNumId w:val="6"/>
  </w:num>
  <w:num w:numId="10">
    <w:abstractNumId w:val="5"/>
  </w:num>
  <w:num w:numId="11">
    <w:abstractNumId w:val="11"/>
  </w:num>
  <w:num w:numId="12">
    <w:abstractNumId w:val="15"/>
  </w:num>
  <w:num w:numId="13">
    <w:abstractNumId w:val="8"/>
  </w:num>
  <w:num w:numId="14">
    <w:abstractNumId w:val="4"/>
  </w:num>
  <w:num w:numId="15">
    <w:abstractNumId w:val="12"/>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4BDC"/>
    <w:rsid w:val="00022EAD"/>
    <w:rsid w:val="00174263"/>
    <w:rsid w:val="002405D0"/>
    <w:rsid w:val="002B7360"/>
    <w:rsid w:val="00732525"/>
    <w:rsid w:val="00774BDC"/>
    <w:rsid w:val="008A137A"/>
    <w:rsid w:val="0090533F"/>
    <w:rsid w:val="00912756"/>
    <w:rsid w:val="00964154"/>
    <w:rsid w:val="00AA03D3"/>
    <w:rsid w:val="00B31060"/>
    <w:rsid w:val="00D04CB2"/>
    <w:rsid w:val="00EA531E"/>
    <w:rsid w:val="00ED1243"/>
    <w:rsid w:val="00F43F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137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rsid w:val="008A137A"/>
  </w:style>
  <w:style w:type="character" w:customStyle="1" w:styleId="apple-style-span">
    <w:name w:val="apple-style-span"/>
    <w:rsid w:val="008A137A"/>
  </w:style>
  <w:style w:type="paragraph" w:styleId="ListParagraph">
    <w:name w:val="List Paragraph"/>
    <w:basedOn w:val="Normal"/>
    <w:uiPriority w:val="34"/>
    <w:qFormat/>
    <w:rsid w:val="00F43FA6"/>
    <w:pPr>
      <w:ind w:left="720"/>
      <w:contextualSpacing/>
    </w:pPr>
  </w:style>
  <w:style w:type="character" w:styleId="Hyperlink">
    <w:name w:val="Hyperlink"/>
    <w:rsid w:val="00174263"/>
    <w:rPr>
      <w:strike w:val="0"/>
      <w:dstrike w:val="0"/>
      <w:color w:val="003399"/>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137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rsid w:val="008A137A"/>
  </w:style>
  <w:style w:type="character" w:customStyle="1" w:styleId="apple-style-span">
    <w:name w:val="apple-style-span"/>
    <w:rsid w:val="008A137A"/>
  </w:style>
  <w:style w:type="paragraph" w:styleId="ListParagraph">
    <w:name w:val="List Paragraph"/>
    <w:basedOn w:val="Normal"/>
    <w:uiPriority w:val="34"/>
    <w:qFormat/>
    <w:rsid w:val="00F43FA6"/>
    <w:pPr>
      <w:ind w:left="720"/>
      <w:contextualSpacing/>
    </w:pPr>
  </w:style>
  <w:style w:type="character" w:styleId="Hyperlink">
    <w:name w:val="Hyperlink"/>
    <w:rsid w:val="00174263"/>
    <w:rPr>
      <w:strike w:val="0"/>
      <w:dstrike w:val="0"/>
      <w:color w:val="003399"/>
      <w:u w:val="none"/>
      <w:effect w:val="non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ish.vishwa0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eCentric1</cp:lastModifiedBy>
  <cp:revision>2</cp:revision>
  <dcterms:created xsi:type="dcterms:W3CDTF">2013-12-11T10:46:00Z</dcterms:created>
  <dcterms:modified xsi:type="dcterms:W3CDTF">2013-12-11T10:46:00Z</dcterms:modified>
</cp:coreProperties>
</file>