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19E921" w14:textId="77777777" w:rsidR="00A67698" w:rsidRPr="004B3ACC" w:rsidRDefault="00A67698" w:rsidP="003643C8">
      <w:pPr>
        <w:pStyle w:val="ListParagraph"/>
        <w:ind w:left="0" w:firstLine="990"/>
        <w:jc w:val="center"/>
        <w:rPr>
          <w:rStyle w:val="Emphasis"/>
          <w:rFonts w:ascii="Times New Roman" w:hAnsi="Times New Roman" w:cs="Times New Roman"/>
          <w:b/>
          <w:i w:val="0"/>
          <w:sz w:val="36"/>
          <w:szCs w:val="36"/>
        </w:rPr>
      </w:pPr>
      <w:r w:rsidRPr="004B3ACC">
        <w:rPr>
          <w:rStyle w:val="Emphasis"/>
          <w:rFonts w:ascii="Times New Roman" w:hAnsi="Times New Roman" w:cs="Times New Roman"/>
          <w:b/>
          <w:i w:val="0"/>
          <w:sz w:val="36"/>
          <w:szCs w:val="36"/>
        </w:rPr>
        <w:t>Resume</w:t>
      </w:r>
    </w:p>
    <w:p w14:paraId="1E1712B6" w14:textId="255BDA73" w:rsidR="0072739E" w:rsidRPr="007A02DF" w:rsidRDefault="0072739E" w:rsidP="00D554F4">
      <w:pPr>
        <w:spacing w:after="0" w:line="240" w:lineRule="auto"/>
        <w:rPr>
          <w:rFonts w:ascii="Times New Roman" w:eastAsia="Constantia" w:hAnsi="Times New Roman" w:cs="Times New Roman"/>
          <w:bCs/>
          <w:sz w:val="28"/>
          <w:szCs w:val="28"/>
        </w:rPr>
      </w:pPr>
      <w:r w:rsidRPr="007A02DF">
        <w:rPr>
          <w:rFonts w:ascii="Times New Roman" w:eastAsia="Constantia" w:hAnsi="Times New Roman" w:cs="Times New Roman"/>
          <w:bCs/>
          <w:sz w:val="28"/>
          <w:szCs w:val="28"/>
        </w:rPr>
        <w:t xml:space="preserve">                                                                                                  </w:t>
      </w:r>
      <w:r w:rsidR="00D66125">
        <w:rPr>
          <w:rFonts w:ascii="Times New Roman" w:eastAsia="Constantia" w:hAnsi="Times New Roman" w:cs="Times New Roman"/>
          <w:bCs/>
          <w:sz w:val="28"/>
          <w:szCs w:val="28"/>
        </w:rPr>
        <w:t xml:space="preserve">                       </w:t>
      </w:r>
      <w:r w:rsidR="00263ABF">
        <w:rPr>
          <w:rFonts w:ascii="Times New Roman" w:eastAsia="Constantia" w:hAnsi="Times New Roman" w:cs="Times New Roman"/>
          <w:bCs/>
          <w:sz w:val="28"/>
          <w:szCs w:val="28"/>
        </w:rPr>
        <w:t xml:space="preserve"> </w:t>
      </w:r>
      <w:proofErr w:type="spellStart"/>
      <w:r w:rsidR="00CF589B" w:rsidRPr="007A02DF">
        <w:rPr>
          <w:rFonts w:ascii="Times New Roman" w:eastAsia="Constantia" w:hAnsi="Times New Roman" w:cs="Times New Roman"/>
          <w:bCs/>
          <w:sz w:val="28"/>
          <w:szCs w:val="28"/>
        </w:rPr>
        <w:t>Afreen</w:t>
      </w:r>
      <w:proofErr w:type="spellEnd"/>
      <w:r w:rsidR="00CF589B" w:rsidRPr="007A02DF">
        <w:rPr>
          <w:rFonts w:ascii="Times New Roman" w:eastAsia="Constantia" w:hAnsi="Times New Roman" w:cs="Times New Roman"/>
          <w:bCs/>
          <w:sz w:val="28"/>
          <w:szCs w:val="28"/>
        </w:rPr>
        <w:t xml:space="preserve"> Sakina</w:t>
      </w:r>
    </w:p>
    <w:p w14:paraId="53FE6FA5" w14:textId="2522A839" w:rsidR="00C753F0" w:rsidRDefault="001124DA" w:rsidP="00D554F4">
      <w:pPr>
        <w:spacing w:after="0" w:line="240" w:lineRule="auto"/>
        <w:jc w:val="right"/>
        <w:rPr>
          <w:rFonts w:ascii="Times New Roman" w:eastAsia="Constantia" w:hAnsi="Times New Roman" w:cs="Times New Roman"/>
          <w:bCs/>
          <w:sz w:val="28"/>
          <w:szCs w:val="28"/>
        </w:rPr>
      </w:pPr>
      <w:r w:rsidRPr="007A02DF">
        <w:rPr>
          <w:rFonts w:ascii="Times New Roman" w:eastAsia="Constantia" w:hAnsi="Times New Roman" w:cs="Times New Roman"/>
          <w:bCs/>
          <w:sz w:val="28"/>
          <w:szCs w:val="28"/>
        </w:rPr>
        <w:t>Cell</w:t>
      </w:r>
      <w:proofErr w:type="gramStart"/>
      <w:r w:rsidRPr="007A02DF">
        <w:rPr>
          <w:rFonts w:ascii="Times New Roman" w:eastAsia="Constantia" w:hAnsi="Times New Roman" w:cs="Times New Roman"/>
          <w:bCs/>
          <w:sz w:val="28"/>
          <w:szCs w:val="28"/>
        </w:rPr>
        <w:t>:</w:t>
      </w:r>
      <w:r w:rsidR="00253628" w:rsidRPr="007A02DF">
        <w:rPr>
          <w:rFonts w:ascii="Times New Roman" w:eastAsia="Constantia" w:hAnsi="Times New Roman" w:cs="Times New Roman"/>
          <w:bCs/>
          <w:sz w:val="28"/>
          <w:szCs w:val="28"/>
        </w:rPr>
        <w:t>8367450780</w:t>
      </w:r>
      <w:proofErr w:type="gramEnd"/>
    </w:p>
    <w:p w14:paraId="4224AEF6" w14:textId="7E4B2DA2" w:rsidR="0029657D" w:rsidRDefault="00D554F4" w:rsidP="00D554F4">
      <w:pPr>
        <w:spacing w:after="0" w:line="240" w:lineRule="auto"/>
        <w:rPr>
          <w:rFonts w:ascii="Times New Roman" w:eastAsia="Constantia" w:hAnsi="Times New Roman" w:cs="Times New Roman"/>
          <w:bCs/>
          <w:sz w:val="28"/>
          <w:szCs w:val="28"/>
        </w:rPr>
      </w:pPr>
      <w:r>
        <w:rPr>
          <w:rFonts w:ascii="Times New Roman" w:eastAsia="Constantia" w:hAnsi="Times New Roman" w:cs="Times New Roman"/>
          <w:bCs/>
          <w:sz w:val="28"/>
          <w:szCs w:val="28"/>
        </w:rPr>
        <w:t xml:space="preserve">                                                                                                                         </w:t>
      </w:r>
      <w:r w:rsidR="00263ABF">
        <w:rPr>
          <w:rFonts w:ascii="Times New Roman" w:eastAsia="Constantia" w:hAnsi="Times New Roman" w:cs="Times New Roman"/>
          <w:bCs/>
          <w:sz w:val="28"/>
          <w:szCs w:val="28"/>
        </w:rPr>
        <w:t xml:space="preserve">        </w:t>
      </w:r>
      <w:r w:rsidR="00C753F0" w:rsidRPr="007A02DF">
        <w:rPr>
          <w:rFonts w:ascii="Times New Roman" w:eastAsia="Constantia" w:hAnsi="Times New Roman" w:cs="Times New Roman"/>
          <w:bCs/>
          <w:sz w:val="28"/>
          <w:szCs w:val="28"/>
        </w:rPr>
        <w:t>9652045072</w:t>
      </w:r>
    </w:p>
    <w:p w14:paraId="6D01B00A" w14:textId="7E393225" w:rsidR="0029657D" w:rsidRPr="007A02DF" w:rsidRDefault="0029657D" w:rsidP="00D554F4">
      <w:pPr>
        <w:spacing w:after="0" w:line="240" w:lineRule="auto"/>
        <w:jc w:val="right"/>
        <w:rPr>
          <w:rFonts w:ascii="Times New Roman" w:eastAsia="Constantia" w:hAnsi="Times New Roman" w:cs="Times New Roman"/>
          <w:bCs/>
          <w:sz w:val="28"/>
          <w:szCs w:val="28"/>
        </w:rPr>
      </w:pPr>
      <w:r w:rsidRPr="0029657D">
        <w:rPr>
          <w:rFonts w:ascii="Times New Roman" w:eastAsia="Constantia" w:hAnsi="Times New Roman" w:cs="Times New Roman"/>
          <w:bCs/>
          <w:sz w:val="28"/>
          <w:szCs w:val="28"/>
        </w:rPr>
        <w:t>Afreensakina12@gmail.com</w:t>
      </w:r>
    </w:p>
    <w:tbl>
      <w:tblPr>
        <w:tblpPr w:leftFromText="180" w:rightFromText="180" w:vertAnchor="text" w:horzAnchor="margin" w:tblpXSpec="center" w:tblpY="69"/>
        <w:tblW w:w="11854" w:type="dxa"/>
        <w:tblBorders>
          <w:top w:val="single" w:sz="4" w:space="0" w:color="auto"/>
        </w:tblBorders>
        <w:tblLook w:val="0000" w:firstRow="0" w:lastRow="0" w:firstColumn="0" w:lastColumn="0" w:noHBand="0" w:noVBand="0"/>
      </w:tblPr>
      <w:tblGrid>
        <w:gridCol w:w="11854"/>
      </w:tblGrid>
      <w:tr w:rsidR="00AA5E07" w:rsidRPr="007A02DF" w14:paraId="4B5AFF69" w14:textId="77777777" w:rsidTr="00AA5E07">
        <w:trPr>
          <w:trHeight w:val="100"/>
        </w:trPr>
        <w:tc>
          <w:tcPr>
            <w:tcW w:w="11854" w:type="dxa"/>
          </w:tcPr>
          <w:p w14:paraId="06F04A31" w14:textId="77777777" w:rsidR="00AA5E07" w:rsidRPr="007A02DF" w:rsidRDefault="00AA5E07" w:rsidP="003643C8">
            <w:pPr>
              <w:spacing w:after="160" w:line="240" w:lineRule="auto"/>
              <w:rPr>
                <w:rFonts w:ascii="Times New Roman" w:eastAsia="Constantia" w:hAnsi="Times New Roman" w:cs="Times New Roman"/>
                <w:sz w:val="28"/>
                <w:szCs w:val="28"/>
              </w:rPr>
            </w:pPr>
          </w:p>
        </w:tc>
      </w:tr>
    </w:tbl>
    <w:p w14:paraId="2BBAF79C" w14:textId="3EB9F7AF" w:rsidR="003643C8" w:rsidRPr="003643C8" w:rsidRDefault="00335A0A" w:rsidP="003643C8">
      <w:pPr>
        <w:spacing w:after="0" w:line="240" w:lineRule="auto"/>
        <w:rPr>
          <w:rFonts w:ascii="Times New Roman" w:eastAsia="Constantia" w:hAnsi="Times New Roman" w:cs="Times New Roman"/>
          <w:b/>
          <w:color w:val="000000" w:themeColor="text1"/>
          <w:sz w:val="28"/>
          <w:szCs w:val="28"/>
        </w:rPr>
      </w:pPr>
      <w:r w:rsidRPr="006E22B1">
        <w:rPr>
          <w:rFonts w:ascii="Times New Roman" w:eastAsia="Constantia" w:hAnsi="Times New Roman" w:cs="Times New Roman"/>
          <w:b/>
          <w:color w:val="000000" w:themeColor="text1"/>
          <w:sz w:val="28"/>
          <w:szCs w:val="28"/>
        </w:rPr>
        <w:t>Career Objective</w:t>
      </w:r>
    </w:p>
    <w:p w14:paraId="47559273" w14:textId="2BE65AFD" w:rsidR="00785A8C" w:rsidRDefault="00785A8C" w:rsidP="003643C8">
      <w:pPr>
        <w:spacing w:after="0" w:line="240" w:lineRule="auto"/>
        <w:rPr>
          <w:rFonts w:ascii="Times New Roman" w:hAnsi="Times New Roman" w:cs="Times New Roman"/>
          <w:sz w:val="28"/>
          <w:szCs w:val="28"/>
        </w:rPr>
      </w:pPr>
      <w:r w:rsidRPr="007A02DF">
        <w:rPr>
          <w:rFonts w:ascii="Times New Roman" w:hAnsi="Times New Roman" w:cs="Times New Roman"/>
          <w:sz w:val="28"/>
          <w:szCs w:val="28"/>
        </w:rPr>
        <w:t>To associate myself with an organization to prove my innovative skills and to work in a position where my skills and knowledge are utilized in the best possible way, which provides me with an opportunity for growth in my professional career and also contribute to the growth of the organization</w:t>
      </w:r>
      <w:r w:rsidR="00364FB7">
        <w:rPr>
          <w:rFonts w:ascii="Times New Roman" w:hAnsi="Times New Roman" w:cs="Times New Roman"/>
          <w:sz w:val="28"/>
          <w:szCs w:val="28"/>
        </w:rPr>
        <w:t>.</w:t>
      </w:r>
    </w:p>
    <w:p w14:paraId="3105B473" w14:textId="77777777" w:rsidR="006B566C" w:rsidRDefault="006B566C" w:rsidP="003643C8">
      <w:pPr>
        <w:spacing w:after="0" w:line="240" w:lineRule="auto"/>
        <w:rPr>
          <w:rFonts w:ascii="Times New Roman" w:hAnsi="Times New Roman" w:cs="Times New Roman"/>
          <w:sz w:val="28"/>
          <w:szCs w:val="28"/>
        </w:rPr>
      </w:pPr>
    </w:p>
    <w:p w14:paraId="002C589F" w14:textId="77777777" w:rsidR="00364FB7" w:rsidRPr="006E22B1" w:rsidRDefault="00972A2E" w:rsidP="003643C8">
      <w:pPr>
        <w:spacing w:after="0" w:line="240" w:lineRule="auto"/>
        <w:rPr>
          <w:rFonts w:ascii="Times New Roman" w:eastAsia="Constantia" w:hAnsi="Times New Roman" w:cs="Times New Roman"/>
          <w:b/>
          <w:sz w:val="28"/>
          <w:szCs w:val="28"/>
        </w:rPr>
      </w:pPr>
      <w:r w:rsidRPr="006E22B1">
        <w:rPr>
          <w:rFonts w:ascii="Times New Roman" w:eastAsia="Constantia" w:hAnsi="Times New Roman" w:cs="Times New Roman"/>
          <w:b/>
          <w:sz w:val="28"/>
          <w:szCs w:val="28"/>
        </w:rPr>
        <w:t>P</w:t>
      </w:r>
      <w:r w:rsidR="002333FD" w:rsidRPr="006E22B1">
        <w:rPr>
          <w:rFonts w:ascii="Times New Roman" w:eastAsia="Constantia" w:hAnsi="Times New Roman" w:cs="Times New Roman"/>
          <w:b/>
          <w:sz w:val="28"/>
          <w:szCs w:val="28"/>
        </w:rPr>
        <w:t xml:space="preserve">rofessional summary </w:t>
      </w:r>
    </w:p>
    <w:p w14:paraId="4C8D2B94" w14:textId="40506B28" w:rsidR="00674E9D" w:rsidRDefault="00485BD1" w:rsidP="003643C8">
      <w:pPr>
        <w:spacing w:after="0" w:line="240" w:lineRule="auto"/>
        <w:rPr>
          <w:rFonts w:ascii="Times New Roman" w:hAnsi="Times New Roman" w:cs="Times New Roman"/>
          <w:sz w:val="28"/>
          <w:szCs w:val="28"/>
        </w:rPr>
      </w:pPr>
      <w:r w:rsidRPr="007A02DF">
        <w:rPr>
          <w:rFonts w:ascii="Times New Roman" w:hAnsi="Times New Roman" w:cs="Times New Roman"/>
          <w:sz w:val="28"/>
          <w:szCs w:val="28"/>
        </w:rPr>
        <w:t xml:space="preserve">Ambitious and hard-working </w:t>
      </w:r>
      <w:r w:rsidR="00843079" w:rsidRPr="007A02DF">
        <w:rPr>
          <w:rFonts w:ascii="Times New Roman" w:hAnsi="Times New Roman" w:cs="Times New Roman"/>
          <w:sz w:val="28"/>
          <w:szCs w:val="28"/>
        </w:rPr>
        <w:t>C</w:t>
      </w:r>
      <w:r w:rsidR="00455D72" w:rsidRPr="007A02DF">
        <w:rPr>
          <w:rFonts w:ascii="Times New Roman" w:hAnsi="Times New Roman" w:cs="Times New Roman"/>
          <w:sz w:val="28"/>
          <w:szCs w:val="28"/>
        </w:rPr>
        <w:t>usto</w:t>
      </w:r>
      <w:r w:rsidR="00535597" w:rsidRPr="007A02DF">
        <w:rPr>
          <w:rFonts w:ascii="Times New Roman" w:hAnsi="Times New Roman" w:cs="Times New Roman"/>
          <w:sz w:val="28"/>
          <w:szCs w:val="28"/>
        </w:rPr>
        <w:t>mer s</w:t>
      </w:r>
      <w:r w:rsidR="00843079" w:rsidRPr="007A02DF">
        <w:rPr>
          <w:rFonts w:ascii="Times New Roman" w:hAnsi="Times New Roman" w:cs="Times New Roman"/>
          <w:sz w:val="28"/>
          <w:szCs w:val="28"/>
        </w:rPr>
        <w:t xml:space="preserve">ervice </w:t>
      </w:r>
      <w:r w:rsidR="00AD464F" w:rsidRPr="007A02DF">
        <w:rPr>
          <w:rFonts w:ascii="Times New Roman" w:hAnsi="Times New Roman" w:cs="Times New Roman"/>
          <w:sz w:val="28"/>
          <w:szCs w:val="28"/>
        </w:rPr>
        <w:t>associate with</w:t>
      </w:r>
      <w:r w:rsidR="002B290F" w:rsidRPr="007A02DF">
        <w:rPr>
          <w:rFonts w:ascii="Times New Roman" w:hAnsi="Times New Roman" w:cs="Times New Roman"/>
          <w:sz w:val="28"/>
          <w:szCs w:val="28"/>
        </w:rPr>
        <w:t xml:space="preserve"> 3</w:t>
      </w:r>
      <w:r w:rsidR="00455D72" w:rsidRPr="007A02DF">
        <w:rPr>
          <w:rFonts w:ascii="Times New Roman" w:hAnsi="Times New Roman" w:cs="Times New Roman"/>
          <w:sz w:val="28"/>
          <w:szCs w:val="28"/>
        </w:rPr>
        <w:t>+ years of experience</w:t>
      </w:r>
      <w:r w:rsidR="00F642F5" w:rsidRPr="007A02DF">
        <w:rPr>
          <w:rFonts w:ascii="Times New Roman" w:hAnsi="Times New Roman" w:cs="Times New Roman"/>
          <w:sz w:val="28"/>
          <w:szCs w:val="28"/>
        </w:rPr>
        <w:t xml:space="preserve"> with</w:t>
      </w:r>
      <w:r w:rsidR="00455D72" w:rsidRPr="007A02DF">
        <w:rPr>
          <w:rFonts w:ascii="Times New Roman" w:hAnsi="Times New Roman" w:cs="Times New Roman"/>
          <w:sz w:val="28"/>
          <w:szCs w:val="28"/>
        </w:rPr>
        <w:t xml:space="preserve"> </w:t>
      </w:r>
      <w:r w:rsidR="00AD464F" w:rsidRPr="007A02DF">
        <w:rPr>
          <w:rFonts w:ascii="Times New Roman" w:hAnsi="Times New Roman" w:cs="Times New Roman"/>
          <w:sz w:val="28"/>
          <w:szCs w:val="28"/>
        </w:rPr>
        <w:t>proven</w:t>
      </w:r>
      <w:r w:rsidR="00785A8C" w:rsidRPr="007A02DF">
        <w:rPr>
          <w:rFonts w:ascii="Times New Roman" w:hAnsi="Times New Roman" w:cs="Times New Roman"/>
          <w:sz w:val="28"/>
          <w:szCs w:val="28"/>
        </w:rPr>
        <w:t xml:space="preserve"> ability to handle customer issues quickly and discreetly by </w:t>
      </w:r>
      <w:r w:rsidR="00455D72" w:rsidRPr="007A02DF">
        <w:rPr>
          <w:rFonts w:ascii="Times New Roman" w:hAnsi="Times New Roman" w:cs="Times New Roman"/>
          <w:sz w:val="28"/>
          <w:szCs w:val="28"/>
        </w:rPr>
        <w:t>responding to a</w:t>
      </w:r>
      <w:r w:rsidR="001D2242" w:rsidRPr="007A02DF">
        <w:rPr>
          <w:rFonts w:ascii="Times New Roman" w:hAnsi="Times New Roman" w:cs="Times New Roman"/>
          <w:sz w:val="28"/>
          <w:szCs w:val="28"/>
        </w:rPr>
        <w:t xml:space="preserve">ll types of customer inquiries and </w:t>
      </w:r>
      <w:r w:rsidR="009910C0" w:rsidRPr="007A02DF">
        <w:rPr>
          <w:rFonts w:ascii="Times New Roman" w:hAnsi="Times New Roman" w:cs="Times New Roman"/>
          <w:sz w:val="28"/>
          <w:szCs w:val="28"/>
        </w:rPr>
        <w:t>maintained the</w:t>
      </w:r>
      <w:r w:rsidR="00455D72" w:rsidRPr="007A02DF">
        <w:rPr>
          <w:rFonts w:ascii="Times New Roman" w:hAnsi="Times New Roman" w:cs="Times New Roman"/>
          <w:sz w:val="28"/>
          <w:szCs w:val="28"/>
        </w:rPr>
        <w:t xml:space="preserve"> hig</w:t>
      </w:r>
      <w:r w:rsidR="00051E04" w:rsidRPr="007A02DF">
        <w:rPr>
          <w:rFonts w:ascii="Times New Roman" w:hAnsi="Times New Roman" w:cs="Times New Roman"/>
          <w:sz w:val="28"/>
          <w:szCs w:val="28"/>
        </w:rPr>
        <w:t xml:space="preserve">hest level of customer service </w:t>
      </w:r>
      <w:r w:rsidR="00B9654F" w:rsidRPr="007A02DF">
        <w:rPr>
          <w:rFonts w:ascii="Times New Roman" w:hAnsi="Times New Roman" w:cs="Times New Roman"/>
          <w:sz w:val="28"/>
          <w:szCs w:val="28"/>
        </w:rPr>
        <w:t>and received</w:t>
      </w:r>
      <w:r w:rsidR="00455D72" w:rsidRPr="007A02DF">
        <w:rPr>
          <w:rFonts w:ascii="Times New Roman" w:hAnsi="Times New Roman" w:cs="Times New Roman"/>
          <w:sz w:val="28"/>
          <w:szCs w:val="28"/>
        </w:rPr>
        <w:t xml:space="preserve"> </w:t>
      </w:r>
      <w:r w:rsidR="000C22A9" w:rsidRPr="007A02DF">
        <w:rPr>
          <w:rFonts w:ascii="Times New Roman" w:hAnsi="Times New Roman" w:cs="Times New Roman"/>
          <w:sz w:val="28"/>
          <w:szCs w:val="28"/>
        </w:rPr>
        <w:t>management commendation for excellent customer communication</w:t>
      </w:r>
      <w:r w:rsidR="00B116B1" w:rsidRPr="007A02DF">
        <w:rPr>
          <w:rFonts w:ascii="Times New Roman" w:hAnsi="Times New Roman" w:cs="Times New Roman"/>
          <w:sz w:val="28"/>
          <w:szCs w:val="28"/>
        </w:rPr>
        <w:t>.</w:t>
      </w:r>
    </w:p>
    <w:p w14:paraId="7F5FD082" w14:textId="77777777" w:rsidR="003643C8" w:rsidRDefault="003643C8" w:rsidP="003643C8">
      <w:pPr>
        <w:spacing w:after="0" w:line="240" w:lineRule="auto"/>
        <w:rPr>
          <w:rFonts w:ascii="Times New Roman" w:hAnsi="Times New Roman" w:cs="Times New Roman"/>
          <w:sz w:val="28"/>
          <w:szCs w:val="28"/>
        </w:rPr>
      </w:pPr>
    </w:p>
    <w:p w14:paraId="0635B208" w14:textId="54FB837E" w:rsidR="00833B95" w:rsidRPr="006E22B1" w:rsidRDefault="00674E9D" w:rsidP="003643C8">
      <w:pPr>
        <w:tabs>
          <w:tab w:val="left" w:pos="0"/>
        </w:tabs>
        <w:spacing w:after="0" w:line="240" w:lineRule="auto"/>
        <w:rPr>
          <w:rFonts w:ascii="Times New Roman" w:hAnsi="Times New Roman" w:cs="Times New Roman"/>
          <w:b/>
          <w:sz w:val="28"/>
          <w:szCs w:val="28"/>
        </w:rPr>
      </w:pPr>
      <w:r w:rsidRPr="006E22B1">
        <w:rPr>
          <w:rFonts w:ascii="Times New Roman" w:hAnsi="Times New Roman" w:cs="Times New Roman"/>
          <w:b/>
          <w:sz w:val="28"/>
          <w:szCs w:val="28"/>
        </w:rPr>
        <w:t xml:space="preserve">Work Experience </w:t>
      </w:r>
    </w:p>
    <w:p w14:paraId="4DF16449" w14:textId="77777777" w:rsidR="00515D4A" w:rsidRPr="008E7FA6" w:rsidRDefault="00AA00C2" w:rsidP="003643C8">
      <w:pPr>
        <w:spacing w:after="0"/>
        <w:rPr>
          <w:rFonts w:ascii="Times New Roman" w:eastAsia="Times New Roman" w:hAnsi="Times New Roman" w:cs="Times New Roman"/>
          <w:b/>
          <w:sz w:val="28"/>
          <w:szCs w:val="28"/>
          <w:lang w:val="en-IN" w:eastAsia="en-IN"/>
        </w:rPr>
      </w:pPr>
      <w:r w:rsidRPr="008E7FA6">
        <w:rPr>
          <w:rFonts w:ascii="Times New Roman" w:eastAsia="Times New Roman" w:hAnsi="Times New Roman" w:cs="Times New Roman"/>
          <w:b/>
          <w:bCs/>
          <w:sz w:val="28"/>
          <w:szCs w:val="28"/>
          <w:lang w:val="en-IN" w:eastAsia="en-IN"/>
        </w:rPr>
        <w:t>HSBC Data Electronic data Processing India Private Limited.</w:t>
      </w:r>
    </w:p>
    <w:p w14:paraId="2EBF6BF7" w14:textId="59D2D552" w:rsidR="003643C8" w:rsidRDefault="00E84990" w:rsidP="003643C8">
      <w:pPr>
        <w:spacing w:after="0"/>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rPr>
        <w:t>Since May 2021 till 31 May 2022.</w:t>
      </w:r>
      <w:bookmarkStart w:id="0" w:name="_GoBack"/>
      <w:bookmarkEnd w:id="0"/>
    </w:p>
    <w:p w14:paraId="41BB621B" w14:textId="77777777" w:rsidR="003643C8" w:rsidRDefault="00AA00C2" w:rsidP="003643C8">
      <w:pPr>
        <w:spacing w:after="0"/>
        <w:rPr>
          <w:rFonts w:ascii="Times New Roman" w:eastAsia="Times New Roman" w:hAnsi="Times New Roman" w:cs="Times New Roman"/>
          <w:sz w:val="28"/>
          <w:szCs w:val="28"/>
          <w:lang w:val="en-IN" w:eastAsia="en-IN"/>
        </w:rPr>
      </w:pPr>
      <w:r w:rsidRPr="00D13817">
        <w:rPr>
          <w:rStyle w:val="Emphasis"/>
          <w:rFonts w:ascii="Times New Roman" w:eastAsia="Arial Unicode MS" w:hAnsi="Times New Roman" w:cs="Times New Roman"/>
          <w:i w:val="0"/>
          <w:sz w:val="28"/>
          <w:szCs w:val="28"/>
        </w:rPr>
        <w:t>Job Title</w:t>
      </w:r>
      <w:r w:rsidRPr="00D13817">
        <w:rPr>
          <w:rFonts w:ascii="Times New Roman" w:hAnsi="Times New Roman" w:cs="Times New Roman"/>
          <w:sz w:val="28"/>
          <w:szCs w:val="28"/>
        </w:rPr>
        <w:t>: Customer Service Associate / Phone Banking Agent</w:t>
      </w:r>
    </w:p>
    <w:p w14:paraId="3B70FB24" w14:textId="4CAF6E57" w:rsidR="00515804" w:rsidRPr="00D13817" w:rsidRDefault="00515804" w:rsidP="003643C8">
      <w:pPr>
        <w:spacing w:after="0"/>
        <w:rPr>
          <w:rFonts w:ascii="Times New Roman" w:eastAsia="Times New Roman" w:hAnsi="Times New Roman" w:cs="Times New Roman"/>
          <w:sz w:val="28"/>
          <w:szCs w:val="28"/>
          <w:lang w:val="en-IN" w:eastAsia="en-IN"/>
        </w:rPr>
      </w:pPr>
      <w:r w:rsidRPr="00D13817">
        <w:rPr>
          <w:rFonts w:ascii="Times New Roman" w:eastAsia="Times New Roman" w:hAnsi="Times New Roman" w:cs="Times New Roman"/>
          <w:sz w:val="28"/>
          <w:szCs w:val="28"/>
        </w:rPr>
        <w:t>Job Role and Responsibilities</w:t>
      </w:r>
    </w:p>
    <w:p w14:paraId="1C8D3755" w14:textId="2AE35C13" w:rsidR="00FF2CEF" w:rsidRPr="007A02DF" w:rsidRDefault="00253628" w:rsidP="003643C8">
      <w:pPr>
        <w:pStyle w:val="ListParagraph"/>
        <w:numPr>
          <w:ilvl w:val="0"/>
          <w:numId w:val="5"/>
        </w:numPr>
        <w:spacing w:line="240" w:lineRule="auto"/>
        <w:rPr>
          <w:rFonts w:ascii="Times New Roman" w:eastAsia="Times New Roman" w:hAnsi="Times New Roman" w:cs="Times New Roman"/>
          <w:b/>
          <w:sz w:val="28"/>
          <w:szCs w:val="28"/>
          <w:lang w:val="en-IN" w:eastAsia="en-IN"/>
        </w:rPr>
      </w:pPr>
      <w:r w:rsidRPr="007A02DF">
        <w:rPr>
          <w:rFonts w:ascii="Times New Roman" w:hAnsi="Times New Roman" w:cs="Times New Roman"/>
          <w:sz w:val="28"/>
          <w:szCs w:val="28"/>
        </w:rPr>
        <w:t>Provide account</w:t>
      </w:r>
      <w:r w:rsidR="002F38DF" w:rsidRPr="007A02DF">
        <w:rPr>
          <w:rFonts w:ascii="Times New Roman" w:hAnsi="Times New Roman" w:cs="Times New Roman"/>
          <w:sz w:val="28"/>
          <w:szCs w:val="28"/>
        </w:rPr>
        <w:t xml:space="preserve"> explanation such as funds availability and transaction history, as well as providing excellent customer service.</w:t>
      </w:r>
    </w:p>
    <w:p w14:paraId="3DDC798C" w14:textId="77777777" w:rsidR="00FF2CEF" w:rsidRPr="007A02DF" w:rsidRDefault="002F38DF" w:rsidP="003643C8">
      <w:pPr>
        <w:pStyle w:val="ListParagraph"/>
        <w:numPr>
          <w:ilvl w:val="0"/>
          <w:numId w:val="5"/>
        </w:numPr>
        <w:spacing w:line="240" w:lineRule="auto"/>
        <w:rPr>
          <w:rFonts w:ascii="Times New Roman" w:eastAsia="Times New Roman" w:hAnsi="Times New Roman" w:cs="Times New Roman"/>
          <w:b/>
          <w:sz w:val="28"/>
          <w:szCs w:val="28"/>
          <w:lang w:val="en-IN" w:eastAsia="en-IN"/>
        </w:rPr>
      </w:pPr>
      <w:r w:rsidRPr="007A02DF">
        <w:rPr>
          <w:rFonts w:ascii="Times New Roman" w:hAnsi="Times New Roman" w:cs="Times New Roman"/>
          <w:sz w:val="28"/>
          <w:szCs w:val="28"/>
        </w:rPr>
        <w:t>Maintain a high level of customer satisfaction while adhering to specific compliance guidelines.</w:t>
      </w:r>
    </w:p>
    <w:p w14:paraId="41CF85CA" w14:textId="77777777" w:rsidR="00FF2CEF" w:rsidRPr="007A02DF" w:rsidRDefault="002F38DF" w:rsidP="003643C8">
      <w:pPr>
        <w:pStyle w:val="ListParagraph"/>
        <w:numPr>
          <w:ilvl w:val="0"/>
          <w:numId w:val="5"/>
        </w:numPr>
        <w:spacing w:line="240" w:lineRule="auto"/>
        <w:rPr>
          <w:rFonts w:ascii="Times New Roman" w:eastAsia="Times New Roman" w:hAnsi="Times New Roman" w:cs="Times New Roman"/>
          <w:b/>
          <w:sz w:val="28"/>
          <w:szCs w:val="28"/>
          <w:lang w:val="en-IN" w:eastAsia="en-IN"/>
        </w:rPr>
      </w:pPr>
      <w:r w:rsidRPr="007A02DF">
        <w:rPr>
          <w:rFonts w:ascii="Times New Roman" w:hAnsi="Times New Roman" w:cs="Times New Roman"/>
          <w:sz w:val="28"/>
          <w:szCs w:val="28"/>
        </w:rPr>
        <w:t>Analyze financial accounts, using banking and accounting software, to provide quality resolutions while following procedures to meet compliance guidelines.</w:t>
      </w:r>
    </w:p>
    <w:p w14:paraId="552024B2" w14:textId="77777777" w:rsidR="00FF2CEF" w:rsidRPr="007A02DF" w:rsidRDefault="002F38DF" w:rsidP="003643C8">
      <w:pPr>
        <w:pStyle w:val="ListParagraph"/>
        <w:numPr>
          <w:ilvl w:val="0"/>
          <w:numId w:val="5"/>
        </w:numPr>
        <w:spacing w:line="240" w:lineRule="auto"/>
        <w:rPr>
          <w:rFonts w:ascii="Times New Roman" w:eastAsia="Times New Roman" w:hAnsi="Times New Roman" w:cs="Times New Roman"/>
          <w:b/>
          <w:sz w:val="28"/>
          <w:szCs w:val="28"/>
          <w:lang w:val="en-IN" w:eastAsia="en-IN"/>
        </w:rPr>
      </w:pPr>
      <w:r w:rsidRPr="007A02DF">
        <w:rPr>
          <w:rFonts w:ascii="Times New Roman" w:hAnsi="Times New Roman" w:cs="Times New Roman"/>
          <w:sz w:val="28"/>
          <w:szCs w:val="28"/>
        </w:rPr>
        <w:t>Maintain high customer interaction while navigating multiple computer systems.</w:t>
      </w:r>
    </w:p>
    <w:p w14:paraId="7367C677" w14:textId="77777777" w:rsidR="00FF2CEF" w:rsidRPr="007A02DF" w:rsidRDefault="002F38DF" w:rsidP="003643C8">
      <w:pPr>
        <w:pStyle w:val="ListParagraph"/>
        <w:numPr>
          <w:ilvl w:val="0"/>
          <w:numId w:val="5"/>
        </w:numPr>
        <w:spacing w:line="240" w:lineRule="auto"/>
        <w:rPr>
          <w:rFonts w:ascii="Times New Roman" w:eastAsia="Times New Roman" w:hAnsi="Times New Roman" w:cs="Times New Roman"/>
          <w:b/>
          <w:sz w:val="28"/>
          <w:szCs w:val="28"/>
          <w:lang w:val="en-IN" w:eastAsia="en-IN"/>
        </w:rPr>
      </w:pPr>
      <w:r w:rsidRPr="007A02DF">
        <w:rPr>
          <w:rFonts w:ascii="Times New Roman" w:hAnsi="Times New Roman" w:cs="Times New Roman"/>
          <w:sz w:val="28"/>
          <w:szCs w:val="28"/>
        </w:rPr>
        <w:t>Navigate through Several Computer Systems Simultaneously.</w:t>
      </w:r>
    </w:p>
    <w:p w14:paraId="44DE235C" w14:textId="77777777" w:rsidR="00594C92" w:rsidRPr="00594C92" w:rsidRDefault="002F38DF" w:rsidP="003643C8">
      <w:pPr>
        <w:pStyle w:val="ListParagraph"/>
        <w:numPr>
          <w:ilvl w:val="0"/>
          <w:numId w:val="5"/>
        </w:numPr>
        <w:spacing w:line="240" w:lineRule="auto"/>
        <w:rPr>
          <w:rFonts w:ascii="Times New Roman" w:eastAsia="Times New Roman" w:hAnsi="Times New Roman" w:cs="Times New Roman"/>
          <w:b/>
          <w:sz w:val="28"/>
          <w:szCs w:val="28"/>
          <w:lang w:val="en-IN" w:eastAsia="en-IN"/>
        </w:rPr>
      </w:pPr>
      <w:r w:rsidRPr="007A02DF">
        <w:rPr>
          <w:rFonts w:ascii="Times New Roman" w:hAnsi="Times New Roman" w:cs="Times New Roman"/>
          <w:sz w:val="28"/>
          <w:szCs w:val="28"/>
        </w:rPr>
        <w:t>Handle a high volume of calls per day with an efficient and expedient handle time, in accordance with performance standards.</w:t>
      </w:r>
    </w:p>
    <w:p w14:paraId="10A08EFF" w14:textId="533663F1" w:rsidR="00FF1CCB" w:rsidRPr="0014799F" w:rsidRDefault="00D6358E" w:rsidP="0014799F">
      <w:pPr>
        <w:spacing w:line="240" w:lineRule="auto"/>
        <w:rPr>
          <w:rFonts w:ascii="Times New Roman" w:hAnsi="Times New Roman" w:cs="Times New Roman"/>
          <w:sz w:val="28"/>
          <w:szCs w:val="28"/>
        </w:rPr>
      </w:pPr>
      <w:r w:rsidRPr="0014799F">
        <w:rPr>
          <w:rFonts w:ascii="Times New Roman" w:eastAsia="Constantia" w:hAnsi="Times New Roman" w:cs="Times New Roman"/>
          <w:b/>
          <w:sz w:val="28"/>
          <w:szCs w:val="28"/>
        </w:rPr>
        <w:t xml:space="preserve">Hinduja Global Solutions </w:t>
      </w:r>
    </w:p>
    <w:p w14:paraId="6BB6B42D" w14:textId="77777777" w:rsidR="00FF1CCB" w:rsidRDefault="00D6358E" w:rsidP="003643C8">
      <w:pPr>
        <w:spacing w:after="0" w:line="240" w:lineRule="auto"/>
        <w:rPr>
          <w:rFonts w:ascii="Times New Roman" w:eastAsia="Constantia" w:hAnsi="Times New Roman" w:cs="Times New Roman"/>
          <w:sz w:val="28"/>
          <w:szCs w:val="28"/>
        </w:rPr>
      </w:pPr>
      <w:r w:rsidRPr="00D13817">
        <w:rPr>
          <w:rFonts w:ascii="Times New Roman" w:eastAsia="Constantia" w:hAnsi="Times New Roman" w:cs="Times New Roman"/>
          <w:sz w:val="28"/>
          <w:szCs w:val="28"/>
        </w:rPr>
        <w:t>Since September 2018 to march 2021</w:t>
      </w:r>
      <w:r w:rsidR="00C86F71" w:rsidRPr="00D13817">
        <w:rPr>
          <w:rFonts w:ascii="Times New Roman" w:eastAsia="Constantia" w:hAnsi="Times New Roman" w:cs="Times New Roman"/>
          <w:sz w:val="28"/>
          <w:szCs w:val="28"/>
        </w:rPr>
        <w:t xml:space="preserve"> </w:t>
      </w:r>
      <w:r w:rsidR="004C05FD" w:rsidRPr="00D13817">
        <w:rPr>
          <w:rFonts w:ascii="Times New Roman" w:eastAsia="Constantia" w:hAnsi="Times New Roman" w:cs="Times New Roman"/>
          <w:sz w:val="28"/>
          <w:szCs w:val="28"/>
        </w:rPr>
        <w:t xml:space="preserve"> </w:t>
      </w:r>
    </w:p>
    <w:p w14:paraId="213DE52A" w14:textId="4E004548" w:rsidR="00515804" w:rsidRPr="00D13817" w:rsidRDefault="00515804" w:rsidP="003643C8">
      <w:pPr>
        <w:spacing w:after="0" w:line="240" w:lineRule="auto"/>
        <w:rPr>
          <w:rFonts w:ascii="Times New Roman" w:eastAsia="Times New Roman" w:hAnsi="Times New Roman" w:cs="Times New Roman"/>
          <w:sz w:val="28"/>
          <w:szCs w:val="28"/>
        </w:rPr>
      </w:pPr>
      <w:r>
        <w:rPr>
          <w:rFonts w:ascii="Times New Roman" w:eastAsia="Constantia" w:hAnsi="Times New Roman" w:cs="Times New Roman"/>
          <w:sz w:val="28"/>
          <w:szCs w:val="28"/>
        </w:rPr>
        <w:t>Job Title: Insurance Claims Associate</w:t>
      </w:r>
    </w:p>
    <w:p w14:paraId="007B9CE0" w14:textId="49F75748" w:rsidR="00515804" w:rsidRPr="00D13817" w:rsidRDefault="00D6358E" w:rsidP="003643C8">
      <w:pPr>
        <w:spacing w:after="0" w:line="240" w:lineRule="auto"/>
        <w:rPr>
          <w:rFonts w:ascii="Times New Roman" w:eastAsia="Times New Roman" w:hAnsi="Times New Roman" w:cs="Times New Roman"/>
          <w:sz w:val="28"/>
          <w:szCs w:val="28"/>
        </w:rPr>
      </w:pPr>
      <w:r w:rsidRPr="00D13817">
        <w:rPr>
          <w:rFonts w:ascii="Times New Roman" w:eastAsia="Times New Roman" w:hAnsi="Times New Roman" w:cs="Times New Roman"/>
          <w:sz w:val="28"/>
          <w:szCs w:val="28"/>
        </w:rPr>
        <w:t xml:space="preserve">Job Role </w:t>
      </w:r>
      <w:r w:rsidR="005C4026" w:rsidRPr="00D13817">
        <w:rPr>
          <w:rFonts w:ascii="Times New Roman" w:eastAsia="Times New Roman" w:hAnsi="Times New Roman" w:cs="Times New Roman"/>
          <w:sz w:val="28"/>
          <w:szCs w:val="28"/>
        </w:rPr>
        <w:t>and</w:t>
      </w:r>
      <w:r w:rsidRPr="00D13817">
        <w:rPr>
          <w:rFonts w:ascii="Times New Roman" w:eastAsia="Times New Roman" w:hAnsi="Times New Roman" w:cs="Times New Roman"/>
          <w:sz w:val="28"/>
          <w:szCs w:val="28"/>
        </w:rPr>
        <w:t xml:space="preserve"> Responsibilities</w:t>
      </w:r>
    </w:p>
    <w:p w14:paraId="5164F984" w14:textId="7E5BADBE" w:rsidR="00D6358E" w:rsidRPr="007A02DF" w:rsidRDefault="00D6358E" w:rsidP="003643C8">
      <w:pPr>
        <w:numPr>
          <w:ilvl w:val="0"/>
          <w:numId w:val="6"/>
        </w:numPr>
        <w:spacing w:after="0" w:line="240" w:lineRule="auto"/>
        <w:ind w:left="720" w:hanging="360"/>
        <w:rPr>
          <w:rFonts w:ascii="Times New Roman" w:eastAsia="Arial" w:hAnsi="Times New Roman" w:cs="Times New Roman"/>
          <w:sz w:val="28"/>
          <w:szCs w:val="28"/>
        </w:rPr>
      </w:pPr>
      <w:r w:rsidRPr="007A02DF">
        <w:rPr>
          <w:rFonts w:ascii="Times New Roman" w:eastAsia="Arial" w:hAnsi="Times New Roman" w:cs="Times New Roman"/>
          <w:sz w:val="28"/>
          <w:szCs w:val="28"/>
        </w:rPr>
        <w:t>Process new insurance claims notifications and provide advice on making a claim and the processes involved</w:t>
      </w:r>
      <w:r w:rsidR="00AB5933">
        <w:rPr>
          <w:rFonts w:ascii="Times New Roman" w:eastAsia="Arial" w:hAnsi="Times New Roman" w:cs="Times New Roman"/>
          <w:sz w:val="28"/>
          <w:szCs w:val="28"/>
        </w:rPr>
        <w:t>.</w:t>
      </w:r>
    </w:p>
    <w:p w14:paraId="29C52781" w14:textId="0E195EEF" w:rsidR="00D6358E" w:rsidRPr="007A02DF" w:rsidRDefault="00D6358E" w:rsidP="003643C8">
      <w:pPr>
        <w:numPr>
          <w:ilvl w:val="0"/>
          <w:numId w:val="6"/>
        </w:numPr>
        <w:spacing w:after="0" w:line="240" w:lineRule="auto"/>
        <w:ind w:left="720" w:hanging="360"/>
        <w:rPr>
          <w:rFonts w:ascii="Times New Roman" w:eastAsia="Arial" w:hAnsi="Times New Roman" w:cs="Times New Roman"/>
          <w:sz w:val="28"/>
          <w:szCs w:val="28"/>
        </w:rPr>
      </w:pPr>
      <w:r w:rsidRPr="007A02DF">
        <w:rPr>
          <w:rFonts w:ascii="Times New Roman" w:eastAsia="Arial" w:hAnsi="Times New Roman" w:cs="Times New Roman"/>
          <w:sz w:val="28"/>
          <w:szCs w:val="28"/>
        </w:rPr>
        <w:t>Collect accurate information and documents to proceed with a claim also monitor the progress of a claim ensure fair settlement of a valid claim</w:t>
      </w:r>
      <w:r w:rsidR="00AB5933">
        <w:rPr>
          <w:rFonts w:ascii="Times New Roman" w:eastAsia="Arial" w:hAnsi="Times New Roman" w:cs="Times New Roman"/>
          <w:sz w:val="28"/>
          <w:szCs w:val="28"/>
        </w:rPr>
        <w:t>.</w:t>
      </w:r>
      <w:r w:rsidRPr="007A02DF">
        <w:rPr>
          <w:rFonts w:ascii="Times New Roman" w:eastAsia="Arial" w:hAnsi="Times New Roman" w:cs="Times New Roman"/>
          <w:sz w:val="28"/>
          <w:szCs w:val="28"/>
        </w:rPr>
        <w:t xml:space="preserve"> </w:t>
      </w:r>
    </w:p>
    <w:p w14:paraId="0B893E95" w14:textId="77777777" w:rsidR="00D6358E" w:rsidRPr="007A02DF" w:rsidRDefault="00D6358E" w:rsidP="003643C8">
      <w:pPr>
        <w:numPr>
          <w:ilvl w:val="0"/>
          <w:numId w:val="6"/>
        </w:numPr>
        <w:spacing w:after="0" w:line="240" w:lineRule="auto"/>
        <w:ind w:left="720" w:hanging="360"/>
        <w:rPr>
          <w:rFonts w:ascii="Times New Roman" w:eastAsia="Arial" w:hAnsi="Times New Roman" w:cs="Times New Roman"/>
          <w:sz w:val="28"/>
          <w:szCs w:val="28"/>
        </w:rPr>
      </w:pPr>
      <w:r w:rsidRPr="007A02DF">
        <w:rPr>
          <w:rFonts w:ascii="Times New Roman" w:eastAsia="Arial" w:hAnsi="Times New Roman" w:cs="Times New Roman"/>
          <w:sz w:val="28"/>
          <w:szCs w:val="28"/>
        </w:rPr>
        <w:lastRenderedPageBreak/>
        <w:t>Handle any complaints associated with a claim Adhere to legal requirements, industry regulations and customer quality standards set by the company.</w:t>
      </w:r>
    </w:p>
    <w:p w14:paraId="645C8906" w14:textId="7F5229C5" w:rsidR="00120E2A" w:rsidRDefault="00D6358E" w:rsidP="003643C8">
      <w:pPr>
        <w:numPr>
          <w:ilvl w:val="0"/>
          <w:numId w:val="6"/>
        </w:numPr>
        <w:spacing w:after="0" w:line="240" w:lineRule="auto"/>
        <w:ind w:left="720" w:hanging="360"/>
        <w:rPr>
          <w:rFonts w:ascii="Times New Roman" w:eastAsia="Arial" w:hAnsi="Times New Roman" w:cs="Times New Roman"/>
          <w:sz w:val="28"/>
          <w:szCs w:val="28"/>
        </w:rPr>
      </w:pPr>
      <w:r w:rsidRPr="007A02DF">
        <w:rPr>
          <w:rFonts w:ascii="Times New Roman" w:eastAsia="Times New Roman" w:hAnsi="Times New Roman" w:cs="Times New Roman"/>
          <w:sz w:val="28"/>
          <w:szCs w:val="28"/>
        </w:rPr>
        <w:t>Review outstanding insurance balances to identify and resolve issues preventing finalization of claim payment; including coordinating with payers</w:t>
      </w:r>
      <w:r w:rsidR="00AB5933">
        <w:rPr>
          <w:rFonts w:ascii="Times New Roman" w:eastAsia="Times New Roman" w:hAnsi="Times New Roman" w:cs="Times New Roman"/>
          <w:sz w:val="28"/>
          <w:szCs w:val="28"/>
        </w:rPr>
        <w:t>.</w:t>
      </w:r>
    </w:p>
    <w:p w14:paraId="4DA022C8" w14:textId="4F5EB4FD" w:rsidR="00D6358E" w:rsidRPr="004F12A6" w:rsidRDefault="00D6358E" w:rsidP="003643C8">
      <w:pPr>
        <w:numPr>
          <w:ilvl w:val="0"/>
          <w:numId w:val="6"/>
        </w:numPr>
        <w:spacing w:after="0" w:line="240" w:lineRule="auto"/>
        <w:ind w:left="720" w:hanging="360"/>
        <w:rPr>
          <w:rFonts w:ascii="Times New Roman" w:eastAsia="Arial" w:hAnsi="Times New Roman" w:cs="Times New Roman"/>
          <w:sz w:val="28"/>
          <w:szCs w:val="28"/>
        </w:rPr>
      </w:pPr>
      <w:r w:rsidRPr="00120E2A">
        <w:rPr>
          <w:rFonts w:ascii="Times New Roman" w:eastAsia="Times New Roman" w:hAnsi="Times New Roman" w:cs="Times New Roman"/>
          <w:sz w:val="28"/>
          <w:szCs w:val="28"/>
        </w:rPr>
        <w:t>Ensure all workflow items are completed within the set turn-around-time within quality expectations</w:t>
      </w:r>
      <w:r w:rsidR="00AB5933">
        <w:rPr>
          <w:rFonts w:ascii="Times New Roman" w:eastAsia="Times New Roman" w:hAnsi="Times New Roman" w:cs="Times New Roman"/>
          <w:sz w:val="28"/>
          <w:szCs w:val="28"/>
        </w:rPr>
        <w:t>.</w:t>
      </w:r>
    </w:p>
    <w:p w14:paraId="2978565B" w14:textId="77777777" w:rsidR="004F12A6" w:rsidRPr="00120E2A" w:rsidRDefault="004F12A6" w:rsidP="004F12A6">
      <w:pPr>
        <w:spacing w:after="0" w:line="240" w:lineRule="auto"/>
        <w:ind w:left="720"/>
        <w:rPr>
          <w:rFonts w:ascii="Times New Roman" w:eastAsia="Arial" w:hAnsi="Times New Roman" w:cs="Times New Roman"/>
          <w:sz w:val="28"/>
          <w:szCs w:val="28"/>
        </w:rPr>
      </w:pPr>
    </w:p>
    <w:p w14:paraId="4A81E851" w14:textId="138840BD" w:rsidR="005B1F48" w:rsidRPr="003643C8" w:rsidRDefault="00335A0A" w:rsidP="003643C8">
      <w:pPr>
        <w:spacing w:after="160" w:line="240" w:lineRule="auto"/>
        <w:rPr>
          <w:rFonts w:ascii="Times New Roman" w:eastAsia="Constantia" w:hAnsi="Times New Roman" w:cs="Times New Roman"/>
          <w:b/>
          <w:sz w:val="28"/>
          <w:szCs w:val="28"/>
        </w:rPr>
      </w:pPr>
      <w:r w:rsidRPr="00AA5823">
        <w:rPr>
          <w:rFonts w:ascii="Times New Roman" w:eastAsia="Constantia" w:hAnsi="Times New Roman" w:cs="Times New Roman"/>
          <w:b/>
          <w:sz w:val="28"/>
          <w:szCs w:val="28"/>
        </w:rPr>
        <w:t xml:space="preserve">Educational Qualification </w:t>
      </w:r>
    </w:p>
    <w:tbl>
      <w:tblPr>
        <w:tblStyle w:val="TableGrid"/>
        <w:tblW w:w="0" w:type="auto"/>
        <w:tblLook w:val="04A0" w:firstRow="1" w:lastRow="0" w:firstColumn="1" w:lastColumn="0" w:noHBand="0" w:noVBand="1"/>
      </w:tblPr>
      <w:tblGrid>
        <w:gridCol w:w="10683"/>
      </w:tblGrid>
      <w:tr w:rsidR="00196308" w:rsidRPr="00196308" w14:paraId="0BF89B91" w14:textId="77777777" w:rsidTr="00196308">
        <w:tc>
          <w:tcPr>
            <w:tcW w:w="10683" w:type="dxa"/>
          </w:tcPr>
          <w:p w14:paraId="4C6CFB7C" w14:textId="77777777" w:rsidR="00196308" w:rsidRPr="00196308" w:rsidRDefault="00196308" w:rsidP="003643C8">
            <w:pPr>
              <w:spacing w:after="160"/>
              <w:rPr>
                <w:rFonts w:ascii="Times New Roman" w:eastAsia="Constantia" w:hAnsi="Times New Roman" w:cs="Times New Roman"/>
                <w:sz w:val="28"/>
                <w:szCs w:val="28"/>
              </w:rPr>
            </w:pPr>
            <w:r w:rsidRPr="00196308">
              <w:rPr>
                <w:rFonts w:ascii="Times New Roman" w:eastAsia="Constantia" w:hAnsi="Times New Roman" w:cs="Times New Roman"/>
                <w:b/>
                <w:sz w:val="28"/>
                <w:szCs w:val="28"/>
              </w:rPr>
              <w:t>B.sc</w:t>
            </w:r>
            <w:r w:rsidRPr="00196308">
              <w:rPr>
                <w:rFonts w:ascii="Times New Roman" w:eastAsia="Constantia" w:hAnsi="Times New Roman" w:cs="Times New Roman"/>
                <w:sz w:val="28"/>
                <w:szCs w:val="28"/>
              </w:rPr>
              <w:t xml:space="preserve"> from Osmania University, Hyderabad, T.S. in 2018</w:t>
            </w:r>
          </w:p>
        </w:tc>
      </w:tr>
      <w:tr w:rsidR="00196308" w:rsidRPr="00196308" w14:paraId="296F487F" w14:textId="77777777" w:rsidTr="00196308">
        <w:tc>
          <w:tcPr>
            <w:tcW w:w="10683" w:type="dxa"/>
          </w:tcPr>
          <w:p w14:paraId="5B74C325" w14:textId="1862A00D" w:rsidR="00196308" w:rsidRPr="00196308" w:rsidRDefault="00611A80" w:rsidP="003643C8">
            <w:pPr>
              <w:spacing w:after="160"/>
              <w:rPr>
                <w:rFonts w:ascii="Times New Roman" w:eastAsia="Constantia" w:hAnsi="Times New Roman" w:cs="Times New Roman"/>
                <w:sz w:val="28"/>
                <w:szCs w:val="28"/>
              </w:rPr>
            </w:pPr>
            <w:r w:rsidRPr="00196308">
              <w:rPr>
                <w:rFonts w:ascii="Times New Roman" w:eastAsia="Constantia" w:hAnsi="Times New Roman" w:cs="Times New Roman"/>
                <w:b/>
                <w:sz w:val="28"/>
                <w:szCs w:val="28"/>
              </w:rPr>
              <w:t>12</w:t>
            </w:r>
            <w:r w:rsidRPr="00196308">
              <w:rPr>
                <w:rFonts w:ascii="Times New Roman" w:eastAsia="Constantia" w:hAnsi="Times New Roman" w:cs="Times New Roman"/>
                <w:b/>
                <w:sz w:val="28"/>
                <w:szCs w:val="28"/>
                <w:vertAlign w:val="superscript"/>
              </w:rPr>
              <w:t>th</w:t>
            </w:r>
            <w:r w:rsidRPr="00196308">
              <w:rPr>
                <w:rFonts w:ascii="Times New Roman" w:eastAsia="Constantia" w:hAnsi="Times New Roman" w:cs="Times New Roman"/>
                <w:b/>
                <w:sz w:val="28"/>
                <w:szCs w:val="28"/>
              </w:rPr>
              <w:t xml:space="preserve"> </w:t>
            </w:r>
            <w:r w:rsidRPr="00196308">
              <w:rPr>
                <w:rFonts w:ascii="Times New Roman" w:eastAsia="Constantia" w:hAnsi="Times New Roman" w:cs="Times New Roman"/>
                <w:sz w:val="28"/>
                <w:szCs w:val="28"/>
              </w:rPr>
              <w:t>from Board of Intermediate Education, Hyderabad, T.S. in 2015.</w:t>
            </w:r>
          </w:p>
        </w:tc>
      </w:tr>
      <w:tr w:rsidR="00196308" w:rsidRPr="00196308" w14:paraId="16397596" w14:textId="77777777" w:rsidTr="00196308">
        <w:tc>
          <w:tcPr>
            <w:tcW w:w="10683" w:type="dxa"/>
          </w:tcPr>
          <w:p w14:paraId="2D3CF2C0" w14:textId="6EE4EC41" w:rsidR="00196308" w:rsidRPr="00196308" w:rsidRDefault="00611A80" w:rsidP="003643C8">
            <w:pPr>
              <w:spacing w:after="160"/>
              <w:rPr>
                <w:rFonts w:ascii="Times New Roman" w:eastAsia="Constantia" w:hAnsi="Times New Roman" w:cs="Times New Roman"/>
                <w:sz w:val="28"/>
                <w:szCs w:val="28"/>
              </w:rPr>
            </w:pPr>
            <w:r w:rsidRPr="00196308">
              <w:rPr>
                <w:rFonts w:ascii="Times New Roman" w:eastAsia="Constantia" w:hAnsi="Times New Roman" w:cs="Times New Roman"/>
                <w:b/>
                <w:sz w:val="28"/>
                <w:szCs w:val="28"/>
              </w:rPr>
              <w:t>S.S.C</w:t>
            </w:r>
            <w:r w:rsidRPr="00196308">
              <w:rPr>
                <w:rFonts w:ascii="Times New Roman" w:eastAsia="Constantia" w:hAnsi="Times New Roman" w:cs="Times New Roman"/>
                <w:sz w:val="28"/>
                <w:szCs w:val="28"/>
              </w:rPr>
              <w:t>. from Board of Secondary Education, Hyderabad, T.S in 2013.</w:t>
            </w:r>
          </w:p>
        </w:tc>
      </w:tr>
    </w:tbl>
    <w:p w14:paraId="530241C3" w14:textId="77777777" w:rsidR="003643C8" w:rsidRDefault="003643C8" w:rsidP="003643C8">
      <w:pPr>
        <w:spacing w:after="160" w:line="240" w:lineRule="auto"/>
        <w:rPr>
          <w:rFonts w:ascii="Times New Roman" w:eastAsia="Constantia" w:hAnsi="Times New Roman" w:cs="Times New Roman"/>
          <w:b/>
          <w:sz w:val="28"/>
          <w:szCs w:val="28"/>
        </w:rPr>
      </w:pPr>
    </w:p>
    <w:p w14:paraId="7D3B7C5D" w14:textId="03B8620B" w:rsidR="00E638A2" w:rsidRPr="00992312" w:rsidRDefault="00992312" w:rsidP="003643C8">
      <w:pPr>
        <w:spacing w:after="160" w:line="240" w:lineRule="auto"/>
        <w:rPr>
          <w:rFonts w:ascii="Times New Roman" w:eastAsia="Arial" w:hAnsi="Times New Roman" w:cs="Times New Roman"/>
          <w:b/>
          <w:sz w:val="28"/>
          <w:szCs w:val="28"/>
        </w:rPr>
      </w:pPr>
      <w:r>
        <w:rPr>
          <w:rFonts w:ascii="Times New Roman" w:eastAsia="Constantia" w:hAnsi="Times New Roman" w:cs="Times New Roman"/>
          <w:b/>
          <w:sz w:val="28"/>
          <w:szCs w:val="28"/>
        </w:rPr>
        <w:t>Skills</w:t>
      </w:r>
      <w:r w:rsidR="00394E82" w:rsidRPr="00992312">
        <w:rPr>
          <w:rFonts w:ascii="Times New Roman" w:eastAsia="Constantia" w:hAnsi="Times New Roman" w:cs="Times New Roman"/>
          <w:b/>
          <w:sz w:val="28"/>
          <w:szCs w:val="28"/>
        </w:rPr>
        <w:t xml:space="preserve"> </w:t>
      </w:r>
    </w:p>
    <w:p w14:paraId="2EE51EDD" w14:textId="77777777" w:rsidR="00E638A2" w:rsidRPr="00E16B77" w:rsidRDefault="00D9465C" w:rsidP="00E16B77">
      <w:pPr>
        <w:pStyle w:val="ListParagraph"/>
        <w:numPr>
          <w:ilvl w:val="0"/>
          <w:numId w:val="7"/>
        </w:numPr>
        <w:spacing w:after="0" w:line="240" w:lineRule="auto"/>
        <w:rPr>
          <w:rFonts w:ascii="Times New Roman" w:eastAsia="Arial" w:hAnsi="Times New Roman" w:cs="Times New Roman"/>
          <w:b/>
          <w:sz w:val="28"/>
          <w:szCs w:val="28"/>
        </w:rPr>
      </w:pPr>
      <w:r w:rsidRPr="00E16B77">
        <w:rPr>
          <w:rFonts w:ascii="Times New Roman" w:hAnsi="Times New Roman" w:cs="Times New Roman"/>
          <w:sz w:val="28"/>
          <w:szCs w:val="28"/>
        </w:rPr>
        <w:t>Leadership</w:t>
      </w:r>
    </w:p>
    <w:p w14:paraId="2F0BE50B" w14:textId="26DDD44F" w:rsidR="00734E67" w:rsidRPr="00E16B77" w:rsidRDefault="00734E67" w:rsidP="00E16B77">
      <w:pPr>
        <w:pStyle w:val="ListParagraph"/>
        <w:numPr>
          <w:ilvl w:val="0"/>
          <w:numId w:val="7"/>
        </w:numPr>
        <w:spacing w:after="0" w:line="240" w:lineRule="auto"/>
        <w:rPr>
          <w:rFonts w:ascii="Times New Roman" w:eastAsia="Arial" w:hAnsi="Times New Roman" w:cs="Times New Roman"/>
          <w:b/>
          <w:sz w:val="28"/>
          <w:szCs w:val="28"/>
        </w:rPr>
      </w:pPr>
      <w:r w:rsidRPr="00E16B77">
        <w:rPr>
          <w:rFonts w:ascii="Times New Roman" w:eastAsia="Constantia" w:hAnsi="Times New Roman" w:cs="Times New Roman"/>
          <w:sz w:val="28"/>
          <w:szCs w:val="28"/>
        </w:rPr>
        <w:t>Good communication skills</w:t>
      </w:r>
    </w:p>
    <w:p w14:paraId="36C14F1C" w14:textId="77777777" w:rsidR="00C54884" w:rsidRPr="00E16B77" w:rsidRDefault="00734E67" w:rsidP="00E16B77">
      <w:pPr>
        <w:pStyle w:val="ListParagraph"/>
        <w:numPr>
          <w:ilvl w:val="0"/>
          <w:numId w:val="7"/>
        </w:numPr>
        <w:spacing w:after="0" w:line="240" w:lineRule="auto"/>
        <w:jc w:val="both"/>
        <w:rPr>
          <w:rFonts w:ascii="Times New Roman" w:eastAsia="Constantia" w:hAnsi="Times New Roman" w:cs="Times New Roman"/>
          <w:sz w:val="28"/>
          <w:szCs w:val="28"/>
        </w:rPr>
      </w:pPr>
      <w:r w:rsidRPr="00E16B77">
        <w:rPr>
          <w:rFonts w:ascii="Times New Roman" w:eastAsia="Constantia" w:hAnsi="Times New Roman" w:cs="Times New Roman"/>
          <w:sz w:val="28"/>
          <w:szCs w:val="28"/>
        </w:rPr>
        <w:t>Customer focused</w:t>
      </w:r>
    </w:p>
    <w:p w14:paraId="6FD436A2" w14:textId="3104A40A" w:rsidR="00734E67" w:rsidRPr="00E16B77" w:rsidRDefault="00734E67" w:rsidP="00E16B77">
      <w:pPr>
        <w:pStyle w:val="ListParagraph"/>
        <w:numPr>
          <w:ilvl w:val="0"/>
          <w:numId w:val="7"/>
        </w:numPr>
        <w:spacing w:after="0" w:line="240" w:lineRule="auto"/>
        <w:jc w:val="both"/>
        <w:rPr>
          <w:rFonts w:ascii="Times New Roman" w:hAnsi="Times New Roman" w:cs="Times New Roman"/>
          <w:sz w:val="28"/>
          <w:szCs w:val="28"/>
        </w:rPr>
      </w:pPr>
      <w:r w:rsidRPr="00E16B77">
        <w:rPr>
          <w:rFonts w:ascii="Times New Roman" w:hAnsi="Times New Roman" w:cs="Times New Roman"/>
          <w:sz w:val="28"/>
          <w:szCs w:val="28"/>
        </w:rPr>
        <w:t>Problem-solving</w:t>
      </w:r>
    </w:p>
    <w:p w14:paraId="56A25622" w14:textId="448B81DC" w:rsidR="004C3346" w:rsidRPr="00E16B77" w:rsidRDefault="004C3346" w:rsidP="00E16B77">
      <w:pPr>
        <w:pStyle w:val="ListParagraph"/>
        <w:numPr>
          <w:ilvl w:val="0"/>
          <w:numId w:val="7"/>
        </w:numPr>
        <w:spacing w:after="0" w:line="240" w:lineRule="auto"/>
        <w:jc w:val="both"/>
        <w:rPr>
          <w:rStyle w:val="hgkelc"/>
          <w:rFonts w:ascii="Times New Roman" w:hAnsi="Times New Roman" w:cs="Times New Roman"/>
          <w:sz w:val="28"/>
          <w:szCs w:val="28"/>
        </w:rPr>
      </w:pPr>
      <w:r w:rsidRPr="00E16B77">
        <w:rPr>
          <w:rStyle w:val="hgkelc"/>
          <w:rFonts w:ascii="Times New Roman" w:hAnsi="Times New Roman" w:cs="Times New Roman"/>
          <w:bCs/>
          <w:sz w:val="28"/>
          <w:szCs w:val="28"/>
        </w:rPr>
        <w:t>Analytical skills</w:t>
      </w:r>
      <w:r w:rsidRPr="00E16B77">
        <w:rPr>
          <w:rStyle w:val="hgkelc"/>
          <w:rFonts w:ascii="Times New Roman" w:hAnsi="Times New Roman" w:cs="Times New Roman"/>
          <w:sz w:val="28"/>
          <w:szCs w:val="28"/>
        </w:rPr>
        <w:t>.</w:t>
      </w:r>
    </w:p>
    <w:p w14:paraId="515BD527" w14:textId="77777777" w:rsidR="003643C8" w:rsidRPr="00992312" w:rsidRDefault="003643C8" w:rsidP="003643C8">
      <w:pPr>
        <w:spacing w:after="0" w:line="240" w:lineRule="auto"/>
        <w:jc w:val="both"/>
        <w:rPr>
          <w:rFonts w:ascii="Times New Roman" w:eastAsia="Constantia" w:hAnsi="Times New Roman" w:cs="Times New Roman"/>
          <w:sz w:val="28"/>
          <w:szCs w:val="28"/>
        </w:rPr>
      </w:pPr>
    </w:p>
    <w:p w14:paraId="3C210515" w14:textId="37B35CC6" w:rsidR="005B1F48" w:rsidRPr="00992312" w:rsidRDefault="00992312" w:rsidP="003643C8">
      <w:pPr>
        <w:spacing w:after="160" w:line="240" w:lineRule="auto"/>
        <w:rPr>
          <w:rFonts w:ascii="Times New Roman" w:eastAsia="Constantia" w:hAnsi="Times New Roman" w:cs="Times New Roman"/>
          <w:b/>
          <w:sz w:val="28"/>
          <w:szCs w:val="28"/>
        </w:rPr>
      </w:pPr>
      <w:r w:rsidRPr="00992312">
        <w:rPr>
          <w:rFonts w:ascii="Times New Roman" w:eastAsia="Constantia" w:hAnsi="Times New Roman" w:cs="Times New Roman"/>
          <w:b/>
          <w:sz w:val="28"/>
          <w:szCs w:val="28"/>
        </w:rPr>
        <w:t>Personal Profile</w:t>
      </w:r>
    </w:p>
    <w:p w14:paraId="1EBD1BEB" w14:textId="359CBEBD" w:rsidR="005B1F48" w:rsidRPr="007A02DF" w:rsidRDefault="00312688" w:rsidP="003643C8">
      <w:pPr>
        <w:spacing w:after="0" w:line="240" w:lineRule="auto"/>
        <w:rPr>
          <w:rFonts w:ascii="Times New Roman" w:eastAsia="Constantia" w:hAnsi="Times New Roman" w:cs="Times New Roman"/>
          <w:sz w:val="28"/>
          <w:szCs w:val="28"/>
        </w:rPr>
      </w:pPr>
      <w:r>
        <w:rPr>
          <w:rFonts w:ascii="Times New Roman" w:eastAsia="Constantia" w:hAnsi="Times New Roman" w:cs="Times New Roman"/>
          <w:sz w:val="28"/>
          <w:szCs w:val="28"/>
        </w:rPr>
        <w:t>Father</w:t>
      </w:r>
      <w:r w:rsidR="00BA4717">
        <w:rPr>
          <w:rFonts w:ascii="Times New Roman" w:eastAsia="Constantia" w:hAnsi="Times New Roman" w:cs="Times New Roman"/>
          <w:sz w:val="28"/>
          <w:szCs w:val="28"/>
        </w:rPr>
        <w:t>’s</w:t>
      </w:r>
      <w:r>
        <w:rPr>
          <w:rFonts w:ascii="Times New Roman" w:eastAsia="Constantia" w:hAnsi="Times New Roman" w:cs="Times New Roman"/>
          <w:sz w:val="28"/>
          <w:szCs w:val="28"/>
        </w:rPr>
        <w:t xml:space="preserve"> Name:</w:t>
      </w:r>
      <w:r w:rsidR="00BA4717">
        <w:rPr>
          <w:rFonts w:ascii="Times New Roman" w:eastAsia="Constantia" w:hAnsi="Times New Roman" w:cs="Times New Roman"/>
          <w:sz w:val="28"/>
          <w:szCs w:val="28"/>
        </w:rPr>
        <w:t xml:space="preserve"> </w:t>
      </w:r>
      <w:r w:rsidR="00335A0A" w:rsidRPr="007A02DF">
        <w:rPr>
          <w:rFonts w:ascii="Times New Roman" w:eastAsia="Constantia" w:hAnsi="Times New Roman" w:cs="Times New Roman"/>
          <w:sz w:val="28"/>
          <w:szCs w:val="28"/>
        </w:rPr>
        <w:t>S</w:t>
      </w:r>
      <w:r w:rsidR="00BA4717">
        <w:rPr>
          <w:rFonts w:ascii="Times New Roman" w:eastAsia="Constantia" w:hAnsi="Times New Roman" w:cs="Times New Roman"/>
          <w:sz w:val="28"/>
          <w:szCs w:val="28"/>
        </w:rPr>
        <w:t>yed Ali Akbar</w:t>
      </w:r>
    </w:p>
    <w:p w14:paraId="57E4CB01" w14:textId="2B9E6CCC" w:rsidR="005B1F48" w:rsidRPr="007A02DF" w:rsidRDefault="00BE1F00" w:rsidP="003643C8">
      <w:pPr>
        <w:spacing w:after="0" w:line="240" w:lineRule="auto"/>
        <w:rPr>
          <w:rFonts w:ascii="Times New Roman" w:eastAsia="Constantia" w:hAnsi="Times New Roman" w:cs="Times New Roman"/>
          <w:sz w:val="28"/>
          <w:szCs w:val="28"/>
        </w:rPr>
      </w:pPr>
      <w:r>
        <w:rPr>
          <w:rFonts w:ascii="Times New Roman" w:eastAsia="Constantia" w:hAnsi="Times New Roman" w:cs="Times New Roman"/>
          <w:sz w:val="28"/>
          <w:szCs w:val="28"/>
        </w:rPr>
        <w:t>Gender</w:t>
      </w:r>
      <w:r w:rsidR="00335A0A" w:rsidRPr="007A02DF">
        <w:rPr>
          <w:rFonts w:ascii="Times New Roman" w:eastAsia="Constantia" w:hAnsi="Times New Roman" w:cs="Times New Roman"/>
          <w:sz w:val="28"/>
          <w:szCs w:val="28"/>
        </w:rPr>
        <w:t>:</w:t>
      </w:r>
      <w:r w:rsidR="00335A0A" w:rsidRPr="007A02DF">
        <w:rPr>
          <w:rFonts w:ascii="Times New Roman" w:eastAsia="Constantia" w:hAnsi="Times New Roman" w:cs="Times New Roman"/>
          <w:sz w:val="28"/>
          <w:szCs w:val="28"/>
        </w:rPr>
        <w:tab/>
      </w:r>
      <w:r w:rsidR="00312688">
        <w:rPr>
          <w:rFonts w:ascii="Times New Roman" w:eastAsia="Constantia" w:hAnsi="Times New Roman" w:cs="Times New Roman"/>
          <w:sz w:val="28"/>
          <w:szCs w:val="28"/>
        </w:rPr>
        <w:t xml:space="preserve">  </w:t>
      </w:r>
      <w:r w:rsidR="00D063BC">
        <w:rPr>
          <w:rFonts w:ascii="Times New Roman" w:eastAsia="Constantia" w:hAnsi="Times New Roman" w:cs="Times New Roman"/>
          <w:sz w:val="28"/>
          <w:szCs w:val="28"/>
        </w:rPr>
        <w:t xml:space="preserve"> </w:t>
      </w:r>
      <w:r w:rsidR="00BA4717">
        <w:rPr>
          <w:rFonts w:ascii="Times New Roman" w:eastAsia="Constantia" w:hAnsi="Times New Roman" w:cs="Times New Roman"/>
          <w:sz w:val="28"/>
          <w:szCs w:val="28"/>
        </w:rPr>
        <w:t xml:space="preserve">  </w:t>
      </w:r>
      <w:r w:rsidR="00335A0A" w:rsidRPr="007A02DF">
        <w:rPr>
          <w:rFonts w:ascii="Times New Roman" w:eastAsia="Constantia" w:hAnsi="Times New Roman" w:cs="Times New Roman"/>
          <w:sz w:val="28"/>
          <w:szCs w:val="28"/>
        </w:rPr>
        <w:t>Female</w:t>
      </w:r>
    </w:p>
    <w:p w14:paraId="40836637" w14:textId="77C0A4F3" w:rsidR="005B1F48" w:rsidRPr="007A02DF" w:rsidRDefault="00D063BC" w:rsidP="003643C8">
      <w:pPr>
        <w:spacing w:after="0" w:line="240" w:lineRule="auto"/>
        <w:rPr>
          <w:rFonts w:ascii="Times New Roman" w:eastAsia="Constantia" w:hAnsi="Times New Roman" w:cs="Times New Roman"/>
          <w:sz w:val="28"/>
          <w:szCs w:val="28"/>
        </w:rPr>
      </w:pPr>
      <w:r>
        <w:rPr>
          <w:rFonts w:ascii="Times New Roman" w:eastAsia="Constantia" w:hAnsi="Times New Roman" w:cs="Times New Roman"/>
          <w:sz w:val="28"/>
          <w:szCs w:val="28"/>
        </w:rPr>
        <w:t>Date of Birth:</w:t>
      </w:r>
      <w:r w:rsidR="008C07E9">
        <w:rPr>
          <w:rFonts w:ascii="Times New Roman" w:eastAsia="Constantia" w:hAnsi="Times New Roman" w:cs="Times New Roman"/>
          <w:sz w:val="28"/>
          <w:szCs w:val="28"/>
        </w:rPr>
        <w:t xml:space="preserve"> </w:t>
      </w:r>
      <w:r w:rsidR="00BA4717">
        <w:rPr>
          <w:rFonts w:ascii="Times New Roman" w:eastAsia="Constantia" w:hAnsi="Times New Roman" w:cs="Times New Roman"/>
          <w:sz w:val="28"/>
          <w:szCs w:val="28"/>
        </w:rPr>
        <w:t xml:space="preserve">  </w:t>
      </w:r>
      <w:r w:rsidR="00335A0A" w:rsidRPr="007A02DF">
        <w:rPr>
          <w:rFonts w:ascii="Times New Roman" w:eastAsia="Constantia" w:hAnsi="Times New Roman" w:cs="Times New Roman"/>
          <w:sz w:val="28"/>
          <w:szCs w:val="28"/>
        </w:rPr>
        <w:t>14-07-1997</w:t>
      </w:r>
    </w:p>
    <w:p w14:paraId="0BF5236D" w14:textId="3484EC20" w:rsidR="005B1F48" w:rsidRPr="007A02DF" w:rsidRDefault="00BA4717" w:rsidP="003643C8">
      <w:pPr>
        <w:spacing w:after="0" w:line="240" w:lineRule="auto"/>
        <w:rPr>
          <w:rFonts w:ascii="Times New Roman" w:eastAsia="Constantia" w:hAnsi="Times New Roman" w:cs="Times New Roman"/>
          <w:sz w:val="28"/>
          <w:szCs w:val="28"/>
        </w:rPr>
      </w:pPr>
      <w:r>
        <w:rPr>
          <w:rFonts w:ascii="Times New Roman" w:eastAsia="Constantia" w:hAnsi="Times New Roman" w:cs="Times New Roman"/>
          <w:sz w:val="28"/>
          <w:szCs w:val="28"/>
        </w:rPr>
        <w:t>Nationality</w:t>
      </w:r>
      <w:r w:rsidR="00335A0A" w:rsidRPr="007A02DF">
        <w:rPr>
          <w:rFonts w:ascii="Times New Roman" w:eastAsia="Constantia" w:hAnsi="Times New Roman" w:cs="Times New Roman"/>
          <w:sz w:val="28"/>
          <w:szCs w:val="28"/>
        </w:rPr>
        <w:t>:</w:t>
      </w:r>
      <w:r w:rsidR="00335A0A" w:rsidRPr="007A02DF">
        <w:rPr>
          <w:rFonts w:ascii="Times New Roman" w:eastAsia="Constantia" w:hAnsi="Times New Roman" w:cs="Times New Roman"/>
          <w:sz w:val="28"/>
          <w:szCs w:val="28"/>
        </w:rPr>
        <w:tab/>
        <w:t xml:space="preserve"> </w:t>
      </w:r>
      <w:r>
        <w:rPr>
          <w:rFonts w:ascii="Times New Roman" w:eastAsia="Constantia" w:hAnsi="Times New Roman" w:cs="Times New Roman"/>
          <w:sz w:val="28"/>
          <w:szCs w:val="28"/>
        </w:rPr>
        <w:t xml:space="preserve">    </w:t>
      </w:r>
      <w:r w:rsidR="00335A0A" w:rsidRPr="007A02DF">
        <w:rPr>
          <w:rFonts w:ascii="Times New Roman" w:eastAsia="Constantia" w:hAnsi="Times New Roman" w:cs="Times New Roman"/>
          <w:sz w:val="28"/>
          <w:szCs w:val="28"/>
        </w:rPr>
        <w:t>Indian</w:t>
      </w:r>
    </w:p>
    <w:p w14:paraId="565CBF19" w14:textId="6A634630" w:rsidR="005B1F48" w:rsidRPr="007A02DF" w:rsidRDefault="00BA4717" w:rsidP="003643C8">
      <w:pPr>
        <w:spacing w:after="0" w:line="240" w:lineRule="auto"/>
        <w:rPr>
          <w:rFonts w:ascii="Times New Roman" w:eastAsia="Constantia" w:hAnsi="Times New Roman" w:cs="Times New Roman"/>
          <w:sz w:val="28"/>
          <w:szCs w:val="28"/>
        </w:rPr>
      </w:pPr>
      <w:r>
        <w:rPr>
          <w:rFonts w:ascii="Times New Roman" w:eastAsia="Constantia" w:hAnsi="Times New Roman" w:cs="Times New Roman"/>
          <w:sz w:val="28"/>
          <w:szCs w:val="28"/>
        </w:rPr>
        <w:t xml:space="preserve">Religion:           </w:t>
      </w:r>
      <w:r w:rsidR="00335A0A" w:rsidRPr="007A02DF">
        <w:rPr>
          <w:rFonts w:ascii="Times New Roman" w:eastAsia="Constantia" w:hAnsi="Times New Roman" w:cs="Times New Roman"/>
          <w:sz w:val="28"/>
          <w:szCs w:val="28"/>
        </w:rPr>
        <w:t>Islam</w:t>
      </w:r>
    </w:p>
    <w:p w14:paraId="3F1C0C41" w14:textId="2D5C15CE" w:rsidR="005B1F48" w:rsidRDefault="00B762F1" w:rsidP="003643C8">
      <w:pPr>
        <w:spacing w:after="0" w:line="240" w:lineRule="auto"/>
        <w:rPr>
          <w:rFonts w:ascii="Times New Roman" w:eastAsia="Constantia" w:hAnsi="Times New Roman" w:cs="Times New Roman"/>
          <w:sz w:val="28"/>
          <w:szCs w:val="28"/>
        </w:rPr>
      </w:pPr>
      <w:r>
        <w:rPr>
          <w:rFonts w:ascii="Times New Roman" w:eastAsia="Constantia" w:hAnsi="Times New Roman" w:cs="Times New Roman"/>
          <w:sz w:val="28"/>
          <w:szCs w:val="28"/>
        </w:rPr>
        <w:t xml:space="preserve">Languages </w:t>
      </w:r>
      <w:r w:rsidR="00E42BD3">
        <w:rPr>
          <w:rFonts w:ascii="Times New Roman" w:eastAsia="Constantia" w:hAnsi="Times New Roman" w:cs="Times New Roman"/>
          <w:sz w:val="28"/>
          <w:szCs w:val="28"/>
        </w:rPr>
        <w:t>Known: English</w:t>
      </w:r>
      <w:r w:rsidR="00F00B20">
        <w:rPr>
          <w:rFonts w:ascii="Times New Roman" w:eastAsia="Constantia" w:hAnsi="Times New Roman" w:cs="Times New Roman"/>
          <w:sz w:val="28"/>
          <w:szCs w:val="28"/>
        </w:rPr>
        <w:t xml:space="preserve"> </w:t>
      </w:r>
      <w:r w:rsidR="00335A0A" w:rsidRPr="007A02DF">
        <w:rPr>
          <w:rFonts w:ascii="Times New Roman" w:eastAsia="Constantia" w:hAnsi="Times New Roman" w:cs="Times New Roman"/>
          <w:sz w:val="28"/>
          <w:szCs w:val="28"/>
        </w:rPr>
        <w:t xml:space="preserve">&amp; Urdu </w:t>
      </w:r>
    </w:p>
    <w:p w14:paraId="258068A3" w14:textId="77777777" w:rsidR="000D13DA" w:rsidRDefault="000D13DA" w:rsidP="003643C8">
      <w:pPr>
        <w:spacing w:after="160" w:line="240" w:lineRule="auto"/>
        <w:rPr>
          <w:rFonts w:ascii="Times New Roman" w:eastAsia="Constantia" w:hAnsi="Times New Roman" w:cs="Times New Roman"/>
          <w:sz w:val="28"/>
          <w:szCs w:val="28"/>
        </w:rPr>
      </w:pPr>
    </w:p>
    <w:p w14:paraId="24819091" w14:textId="77777777" w:rsidR="006B566C" w:rsidRDefault="006B566C" w:rsidP="003643C8">
      <w:pPr>
        <w:spacing w:after="160" w:line="240" w:lineRule="auto"/>
        <w:rPr>
          <w:rFonts w:ascii="Times New Roman" w:eastAsia="Constantia" w:hAnsi="Times New Roman" w:cs="Times New Roman"/>
          <w:sz w:val="28"/>
          <w:szCs w:val="28"/>
        </w:rPr>
      </w:pPr>
    </w:p>
    <w:p w14:paraId="1993D41C" w14:textId="77777777" w:rsidR="006B566C" w:rsidRDefault="006B566C" w:rsidP="003643C8">
      <w:pPr>
        <w:spacing w:after="160" w:line="240" w:lineRule="auto"/>
        <w:rPr>
          <w:rFonts w:ascii="Times New Roman" w:eastAsia="Constantia" w:hAnsi="Times New Roman" w:cs="Times New Roman"/>
          <w:sz w:val="28"/>
          <w:szCs w:val="28"/>
        </w:rPr>
      </w:pPr>
    </w:p>
    <w:p w14:paraId="573CE9F2" w14:textId="77777777" w:rsidR="006B566C" w:rsidRDefault="006B566C" w:rsidP="003643C8">
      <w:pPr>
        <w:spacing w:after="160" w:line="240" w:lineRule="auto"/>
        <w:rPr>
          <w:rFonts w:ascii="Times New Roman" w:eastAsia="Constantia" w:hAnsi="Times New Roman" w:cs="Times New Roman"/>
          <w:sz w:val="28"/>
          <w:szCs w:val="28"/>
        </w:rPr>
      </w:pPr>
    </w:p>
    <w:p w14:paraId="56E7D675" w14:textId="77777777" w:rsidR="006B566C" w:rsidRDefault="006B566C" w:rsidP="003643C8">
      <w:pPr>
        <w:spacing w:after="160" w:line="240" w:lineRule="auto"/>
        <w:rPr>
          <w:rFonts w:ascii="Times New Roman" w:eastAsia="Constantia" w:hAnsi="Times New Roman" w:cs="Times New Roman"/>
          <w:sz w:val="28"/>
          <w:szCs w:val="28"/>
        </w:rPr>
      </w:pPr>
    </w:p>
    <w:p w14:paraId="170B745A" w14:textId="77777777" w:rsidR="00671DAC" w:rsidRDefault="00671DAC" w:rsidP="003643C8">
      <w:pPr>
        <w:spacing w:after="160" w:line="240" w:lineRule="auto"/>
        <w:rPr>
          <w:rFonts w:ascii="Times New Roman" w:eastAsia="Constantia" w:hAnsi="Times New Roman" w:cs="Times New Roman"/>
          <w:sz w:val="28"/>
          <w:szCs w:val="28"/>
        </w:rPr>
      </w:pPr>
    </w:p>
    <w:p w14:paraId="2D7B58E5" w14:textId="77777777" w:rsidR="00671DAC" w:rsidRDefault="00671DAC" w:rsidP="003643C8">
      <w:pPr>
        <w:spacing w:after="160" w:line="240" w:lineRule="auto"/>
        <w:rPr>
          <w:rFonts w:ascii="Times New Roman" w:eastAsia="Constantia" w:hAnsi="Times New Roman" w:cs="Times New Roman"/>
          <w:sz w:val="28"/>
          <w:szCs w:val="28"/>
        </w:rPr>
      </w:pPr>
    </w:p>
    <w:p w14:paraId="0DAB7FD4" w14:textId="77777777" w:rsidR="003643C8" w:rsidRDefault="004A2561" w:rsidP="003643C8">
      <w:pPr>
        <w:spacing w:after="160" w:line="240" w:lineRule="auto"/>
        <w:rPr>
          <w:rFonts w:ascii="Times New Roman" w:eastAsia="Constantia" w:hAnsi="Times New Roman" w:cs="Times New Roman"/>
          <w:sz w:val="28"/>
          <w:szCs w:val="28"/>
        </w:rPr>
      </w:pPr>
      <w:r w:rsidRPr="007A02DF">
        <w:rPr>
          <w:rFonts w:ascii="Times New Roman" w:eastAsia="Constantia" w:hAnsi="Times New Roman" w:cs="Times New Roman"/>
          <w:sz w:val="28"/>
          <w:szCs w:val="28"/>
        </w:rPr>
        <w:t>Declaration</w:t>
      </w:r>
      <w:r w:rsidR="00335A0A" w:rsidRPr="007A02DF">
        <w:rPr>
          <w:rFonts w:ascii="Times New Roman" w:eastAsia="Constantia" w:hAnsi="Times New Roman" w:cs="Times New Roman"/>
          <w:sz w:val="28"/>
          <w:szCs w:val="28"/>
        </w:rPr>
        <w:t>:</w:t>
      </w:r>
      <w:r w:rsidR="00BC7050">
        <w:rPr>
          <w:rFonts w:ascii="Times New Roman" w:eastAsia="Constantia" w:hAnsi="Times New Roman" w:cs="Times New Roman"/>
          <w:sz w:val="28"/>
          <w:szCs w:val="28"/>
        </w:rPr>
        <w:t xml:space="preserve"> </w:t>
      </w:r>
      <w:r w:rsidR="00335A0A" w:rsidRPr="007A02DF">
        <w:rPr>
          <w:rFonts w:ascii="Times New Roman" w:eastAsia="Constantia" w:hAnsi="Times New Roman" w:cs="Times New Roman"/>
          <w:sz w:val="28"/>
          <w:szCs w:val="28"/>
        </w:rPr>
        <w:t>I hereby declare that the above given information is true to the best of my knowledge</w:t>
      </w:r>
      <w:r w:rsidR="006111EB">
        <w:rPr>
          <w:rFonts w:ascii="Times New Roman" w:eastAsia="Constantia" w:hAnsi="Times New Roman" w:cs="Times New Roman"/>
          <w:sz w:val="28"/>
          <w:szCs w:val="28"/>
        </w:rPr>
        <w:t>.</w:t>
      </w:r>
      <w:r w:rsidR="00335A0A" w:rsidRPr="007A02DF">
        <w:rPr>
          <w:rFonts w:ascii="Times New Roman" w:eastAsia="Constantia" w:hAnsi="Times New Roman" w:cs="Times New Roman"/>
          <w:sz w:val="28"/>
          <w:szCs w:val="28"/>
        </w:rPr>
        <w:t xml:space="preserve"> </w:t>
      </w:r>
      <w:r w:rsidR="006111EB">
        <w:rPr>
          <w:rFonts w:ascii="Times New Roman" w:eastAsia="Constantia" w:hAnsi="Times New Roman" w:cs="Times New Roman"/>
          <w:sz w:val="28"/>
          <w:szCs w:val="28"/>
        </w:rPr>
        <w:t xml:space="preserve"> </w:t>
      </w:r>
      <w:r w:rsidR="001C3EBA">
        <w:rPr>
          <w:rFonts w:ascii="Times New Roman" w:eastAsia="Constantia" w:hAnsi="Times New Roman" w:cs="Times New Roman"/>
          <w:sz w:val="28"/>
          <w:szCs w:val="28"/>
        </w:rPr>
        <w:t xml:space="preserve"> </w:t>
      </w:r>
    </w:p>
    <w:p w14:paraId="7A4C68FC" w14:textId="77777777" w:rsidR="00287192" w:rsidRDefault="00335A0A" w:rsidP="00287192">
      <w:pPr>
        <w:spacing w:after="0" w:line="240" w:lineRule="auto"/>
        <w:rPr>
          <w:rFonts w:ascii="Times New Roman" w:eastAsia="Constantia" w:hAnsi="Times New Roman" w:cs="Times New Roman"/>
          <w:sz w:val="28"/>
          <w:szCs w:val="28"/>
        </w:rPr>
      </w:pPr>
      <w:r w:rsidRPr="007A02DF">
        <w:rPr>
          <w:rFonts w:ascii="Times New Roman" w:eastAsia="Constantia" w:hAnsi="Times New Roman" w:cs="Times New Roman"/>
          <w:sz w:val="28"/>
          <w:szCs w:val="28"/>
        </w:rPr>
        <w:t>Date:</w:t>
      </w:r>
    </w:p>
    <w:p w14:paraId="28B6DF8B" w14:textId="60647A97" w:rsidR="005B1F48" w:rsidRPr="007A02DF" w:rsidRDefault="00335A0A" w:rsidP="00287192">
      <w:pPr>
        <w:spacing w:after="0" w:line="240" w:lineRule="auto"/>
        <w:rPr>
          <w:rFonts w:ascii="Times New Roman" w:eastAsia="Constantia" w:hAnsi="Times New Roman" w:cs="Times New Roman"/>
          <w:sz w:val="28"/>
          <w:szCs w:val="28"/>
        </w:rPr>
      </w:pPr>
      <w:r w:rsidRPr="007A02DF">
        <w:rPr>
          <w:rFonts w:ascii="Times New Roman" w:eastAsia="Constantia" w:hAnsi="Times New Roman" w:cs="Times New Roman"/>
          <w:sz w:val="28"/>
          <w:szCs w:val="28"/>
        </w:rPr>
        <w:t>Place:  HYDERABAD</w:t>
      </w:r>
      <w:r w:rsidRPr="007A02DF">
        <w:rPr>
          <w:rFonts w:ascii="Times New Roman" w:eastAsia="Constantia" w:hAnsi="Times New Roman" w:cs="Times New Roman"/>
          <w:sz w:val="28"/>
          <w:szCs w:val="28"/>
        </w:rPr>
        <w:tab/>
      </w:r>
      <w:r w:rsidRPr="007A02DF">
        <w:rPr>
          <w:rFonts w:ascii="Times New Roman" w:eastAsia="Constantia" w:hAnsi="Times New Roman" w:cs="Times New Roman"/>
          <w:sz w:val="28"/>
          <w:szCs w:val="28"/>
        </w:rPr>
        <w:tab/>
      </w:r>
      <w:r w:rsidRPr="007A02DF">
        <w:rPr>
          <w:rFonts w:ascii="Times New Roman" w:eastAsia="Constantia" w:hAnsi="Times New Roman" w:cs="Times New Roman"/>
          <w:sz w:val="28"/>
          <w:szCs w:val="28"/>
        </w:rPr>
        <w:tab/>
      </w:r>
      <w:r w:rsidRPr="007A02DF">
        <w:rPr>
          <w:rFonts w:ascii="Times New Roman" w:eastAsia="Constantia" w:hAnsi="Times New Roman" w:cs="Times New Roman"/>
          <w:sz w:val="28"/>
          <w:szCs w:val="28"/>
        </w:rPr>
        <w:tab/>
        <w:t>(AFREEN SAKINA)</w:t>
      </w:r>
    </w:p>
    <w:p w14:paraId="0AAAA0B4" w14:textId="77777777" w:rsidR="005B1F48" w:rsidRPr="007A02DF" w:rsidRDefault="005B1F48" w:rsidP="003643C8">
      <w:pPr>
        <w:spacing w:after="160" w:line="240" w:lineRule="auto"/>
        <w:rPr>
          <w:rFonts w:ascii="Times New Roman" w:eastAsia="Constantia" w:hAnsi="Times New Roman" w:cs="Times New Roman"/>
          <w:sz w:val="28"/>
          <w:szCs w:val="28"/>
        </w:rPr>
      </w:pPr>
    </w:p>
    <w:p w14:paraId="4EE3DEA0" w14:textId="77777777" w:rsidR="005B1F48" w:rsidRPr="007A02DF" w:rsidRDefault="005B1F48" w:rsidP="003643C8">
      <w:pPr>
        <w:spacing w:after="160" w:line="240" w:lineRule="auto"/>
        <w:ind w:left="-360"/>
        <w:rPr>
          <w:rFonts w:ascii="Times New Roman" w:eastAsia="Constantia" w:hAnsi="Times New Roman" w:cs="Times New Roman"/>
          <w:sz w:val="28"/>
          <w:szCs w:val="28"/>
        </w:rPr>
      </w:pPr>
    </w:p>
    <w:p w14:paraId="16E073AC" w14:textId="77777777" w:rsidR="005B1F48" w:rsidRPr="007A02DF" w:rsidRDefault="005B1F48" w:rsidP="003643C8">
      <w:pPr>
        <w:spacing w:after="160" w:line="240" w:lineRule="auto"/>
        <w:ind w:left="-360"/>
        <w:rPr>
          <w:rFonts w:ascii="Times New Roman" w:eastAsia="Constantia" w:hAnsi="Times New Roman" w:cs="Times New Roman"/>
          <w:sz w:val="28"/>
          <w:szCs w:val="28"/>
        </w:rPr>
      </w:pPr>
    </w:p>
    <w:p w14:paraId="3BC25544" w14:textId="77777777" w:rsidR="005B1F48" w:rsidRPr="007A02DF" w:rsidRDefault="005B1F48" w:rsidP="003643C8">
      <w:pPr>
        <w:spacing w:after="160" w:line="240" w:lineRule="auto"/>
        <w:ind w:left="-360"/>
        <w:rPr>
          <w:rFonts w:ascii="Times New Roman" w:eastAsia="Constantia" w:hAnsi="Times New Roman" w:cs="Times New Roman"/>
          <w:sz w:val="28"/>
          <w:szCs w:val="28"/>
        </w:rPr>
      </w:pPr>
    </w:p>
    <w:p w14:paraId="294DEBFE" w14:textId="77777777" w:rsidR="005B1F48" w:rsidRPr="007A02DF" w:rsidRDefault="005B1F48" w:rsidP="003643C8">
      <w:pPr>
        <w:spacing w:after="160" w:line="240" w:lineRule="auto"/>
        <w:rPr>
          <w:rFonts w:ascii="Times New Roman" w:eastAsia="Constantia" w:hAnsi="Times New Roman" w:cs="Times New Roman"/>
          <w:sz w:val="28"/>
          <w:szCs w:val="28"/>
        </w:rPr>
      </w:pPr>
    </w:p>
    <w:sectPr w:rsidR="005B1F48" w:rsidRPr="007A02DF" w:rsidSect="00230478">
      <w:footerReference w:type="default" r:id="rId8"/>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C2A6C0" w14:textId="77777777" w:rsidR="00D7754D" w:rsidRDefault="00D7754D" w:rsidP="00FC4541">
      <w:pPr>
        <w:spacing w:after="0" w:line="240" w:lineRule="auto"/>
      </w:pPr>
      <w:r>
        <w:separator/>
      </w:r>
    </w:p>
    <w:p w14:paraId="4283DA55" w14:textId="77777777" w:rsidR="00D7754D" w:rsidRDefault="00D7754D"/>
  </w:endnote>
  <w:endnote w:type="continuationSeparator" w:id="0">
    <w:p w14:paraId="77CB4587" w14:textId="77777777" w:rsidR="00D7754D" w:rsidRDefault="00D7754D" w:rsidP="00FC4541">
      <w:pPr>
        <w:spacing w:after="0" w:line="240" w:lineRule="auto"/>
      </w:pPr>
      <w:r>
        <w:continuationSeparator/>
      </w:r>
    </w:p>
    <w:p w14:paraId="4C375370" w14:textId="77777777" w:rsidR="00D7754D" w:rsidRDefault="00D775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B4158" w14:textId="77777777" w:rsidR="00FC4541" w:rsidRDefault="00FC4541">
    <w:pPr>
      <w:pStyle w:val="Footer"/>
    </w:pPr>
  </w:p>
  <w:p w14:paraId="1A3C7085" w14:textId="77777777" w:rsidR="005624AB" w:rsidRDefault="005624A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C13D3D" w14:textId="77777777" w:rsidR="00D7754D" w:rsidRDefault="00D7754D" w:rsidP="00FC4541">
      <w:pPr>
        <w:spacing w:after="0" w:line="240" w:lineRule="auto"/>
      </w:pPr>
      <w:r>
        <w:separator/>
      </w:r>
    </w:p>
    <w:p w14:paraId="65573815" w14:textId="77777777" w:rsidR="00D7754D" w:rsidRDefault="00D7754D"/>
  </w:footnote>
  <w:footnote w:type="continuationSeparator" w:id="0">
    <w:p w14:paraId="0EC37AF3" w14:textId="77777777" w:rsidR="00D7754D" w:rsidRDefault="00D7754D" w:rsidP="00FC4541">
      <w:pPr>
        <w:spacing w:after="0" w:line="240" w:lineRule="auto"/>
      </w:pPr>
      <w:r>
        <w:continuationSeparator/>
      </w:r>
    </w:p>
    <w:p w14:paraId="7C506CD4" w14:textId="77777777" w:rsidR="00D7754D" w:rsidRDefault="00D7754D"/>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20C8"/>
    <w:multiLevelType w:val="hybridMultilevel"/>
    <w:tmpl w:val="C29E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B0109"/>
    <w:multiLevelType w:val="multilevel"/>
    <w:tmpl w:val="D08AB6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4A025DB"/>
    <w:multiLevelType w:val="multilevel"/>
    <w:tmpl w:val="F21601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57F649D"/>
    <w:multiLevelType w:val="hybridMultilevel"/>
    <w:tmpl w:val="3140B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293DE5"/>
    <w:multiLevelType w:val="multilevel"/>
    <w:tmpl w:val="505C674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3FA3D93"/>
    <w:multiLevelType w:val="multilevel"/>
    <w:tmpl w:val="DC263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BDE0101"/>
    <w:multiLevelType w:val="multilevel"/>
    <w:tmpl w:val="7BF4D7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2"/>
  </w:num>
  <w:num w:numId="3">
    <w:abstractNumId w:val="6"/>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B1F48"/>
    <w:rsid w:val="000222BB"/>
    <w:rsid w:val="00022AF2"/>
    <w:rsid w:val="00025612"/>
    <w:rsid w:val="00027693"/>
    <w:rsid w:val="00042EA2"/>
    <w:rsid w:val="00051E04"/>
    <w:rsid w:val="000537D4"/>
    <w:rsid w:val="00064F5F"/>
    <w:rsid w:val="0006662E"/>
    <w:rsid w:val="0009025F"/>
    <w:rsid w:val="00092FB9"/>
    <w:rsid w:val="00096043"/>
    <w:rsid w:val="000A5697"/>
    <w:rsid w:val="000A6424"/>
    <w:rsid w:val="000B1279"/>
    <w:rsid w:val="000B4355"/>
    <w:rsid w:val="000C22A9"/>
    <w:rsid w:val="000C7FB9"/>
    <w:rsid w:val="000D13DA"/>
    <w:rsid w:val="000D7A78"/>
    <w:rsid w:val="000E7433"/>
    <w:rsid w:val="000F6665"/>
    <w:rsid w:val="001124DA"/>
    <w:rsid w:val="00120E2A"/>
    <w:rsid w:val="001302E7"/>
    <w:rsid w:val="0013314B"/>
    <w:rsid w:val="001356E0"/>
    <w:rsid w:val="0014799F"/>
    <w:rsid w:val="00150FD7"/>
    <w:rsid w:val="00153B3A"/>
    <w:rsid w:val="00166796"/>
    <w:rsid w:val="001726B4"/>
    <w:rsid w:val="001746CC"/>
    <w:rsid w:val="00190A06"/>
    <w:rsid w:val="00196308"/>
    <w:rsid w:val="00196A72"/>
    <w:rsid w:val="001B51B2"/>
    <w:rsid w:val="001B589C"/>
    <w:rsid w:val="001C0B59"/>
    <w:rsid w:val="001C3EBA"/>
    <w:rsid w:val="001D2242"/>
    <w:rsid w:val="001D6231"/>
    <w:rsid w:val="0020314C"/>
    <w:rsid w:val="002054CB"/>
    <w:rsid w:val="00214AF9"/>
    <w:rsid w:val="00215CEF"/>
    <w:rsid w:val="00227D4C"/>
    <w:rsid w:val="00230478"/>
    <w:rsid w:val="002308CC"/>
    <w:rsid w:val="002333FD"/>
    <w:rsid w:val="0023748C"/>
    <w:rsid w:val="00253628"/>
    <w:rsid w:val="00263ABF"/>
    <w:rsid w:val="00287192"/>
    <w:rsid w:val="0029180E"/>
    <w:rsid w:val="0029657D"/>
    <w:rsid w:val="002A4959"/>
    <w:rsid w:val="002B290F"/>
    <w:rsid w:val="002C084E"/>
    <w:rsid w:val="002D0E86"/>
    <w:rsid w:val="002D1E86"/>
    <w:rsid w:val="002D20FC"/>
    <w:rsid w:val="002D23A2"/>
    <w:rsid w:val="002D28CC"/>
    <w:rsid w:val="002D3B8E"/>
    <w:rsid w:val="002D4FD2"/>
    <w:rsid w:val="002E7406"/>
    <w:rsid w:val="002F0470"/>
    <w:rsid w:val="002F38DF"/>
    <w:rsid w:val="002F5F8B"/>
    <w:rsid w:val="00305DCC"/>
    <w:rsid w:val="00306E41"/>
    <w:rsid w:val="00312688"/>
    <w:rsid w:val="00335A0A"/>
    <w:rsid w:val="00337D54"/>
    <w:rsid w:val="003454D6"/>
    <w:rsid w:val="00347E36"/>
    <w:rsid w:val="00351E77"/>
    <w:rsid w:val="003551EB"/>
    <w:rsid w:val="003643C8"/>
    <w:rsid w:val="00364FB7"/>
    <w:rsid w:val="00367C0A"/>
    <w:rsid w:val="00373D4E"/>
    <w:rsid w:val="00375FD6"/>
    <w:rsid w:val="00376BA3"/>
    <w:rsid w:val="003813FB"/>
    <w:rsid w:val="00393FF7"/>
    <w:rsid w:val="00394E82"/>
    <w:rsid w:val="00395006"/>
    <w:rsid w:val="003A12D5"/>
    <w:rsid w:val="003A2922"/>
    <w:rsid w:val="003A58D0"/>
    <w:rsid w:val="003B0171"/>
    <w:rsid w:val="003E5753"/>
    <w:rsid w:val="003F0ED9"/>
    <w:rsid w:val="004117E7"/>
    <w:rsid w:val="00417C12"/>
    <w:rsid w:val="00421F1C"/>
    <w:rsid w:val="00435B17"/>
    <w:rsid w:val="004429E6"/>
    <w:rsid w:val="00447592"/>
    <w:rsid w:val="00452BCC"/>
    <w:rsid w:val="00455D72"/>
    <w:rsid w:val="00467738"/>
    <w:rsid w:val="00474EF4"/>
    <w:rsid w:val="004772E3"/>
    <w:rsid w:val="0048288D"/>
    <w:rsid w:val="0048442B"/>
    <w:rsid w:val="00485BD1"/>
    <w:rsid w:val="004A2561"/>
    <w:rsid w:val="004A69B7"/>
    <w:rsid w:val="004B2AC5"/>
    <w:rsid w:val="004B3ACC"/>
    <w:rsid w:val="004C05FD"/>
    <w:rsid w:val="004C3346"/>
    <w:rsid w:val="004C35AD"/>
    <w:rsid w:val="004D3FE9"/>
    <w:rsid w:val="004F12A6"/>
    <w:rsid w:val="004F5030"/>
    <w:rsid w:val="004F7BF1"/>
    <w:rsid w:val="00507B51"/>
    <w:rsid w:val="00515804"/>
    <w:rsid w:val="00515D4A"/>
    <w:rsid w:val="00517357"/>
    <w:rsid w:val="00532019"/>
    <w:rsid w:val="00535597"/>
    <w:rsid w:val="00537DC8"/>
    <w:rsid w:val="005624AB"/>
    <w:rsid w:val="00575A95"/>
    <w:rsid w:val="00582CA4"/>
    <w:rsid w:val="00594C92"/>
    <w:rsid w:val="005A0BB2"/>
    <w:rsid w:val="005B1F48"/>
    <w:rsid w:val="005C4026"/>
    <w:rsid w:val="005F1067"/>
    <w:rsid w:val="005F2CC7"/>
    <w:rsid w:val="006062E0"/>
    <w:rsid w:val="006111EB"/>
    <w:rsid w:val="00611A80"/>
    <w:rsid w:val="00611C14"/>
    <w:rsid w:val="00620CC7"/>
    <w:rsid w:val="006217D2"/>
    <w:rsid w:val="00630808"/>
    <w:rsid w:val="006339FE"/>
    <w:rsid w:val="00640A2A"/>
    <w:rsid w:val="00645529"/>
    <w:rsid w:val="006513BE"/>
    <w:rsid w:val="00664017"/>
    <w:rsid w:val="006717E9"/>
    <w:rsid w:val="00671DAC"/>
    <w:rsid w:val="00672A5C"/>
    <w:rsid w:val="00674E9D"/>
    <w:rsid w:val="00675FE6"/>
    <w:rsid w:val="006867C3"/>
    <w:rsid w:val="006933F5"/>
    <w:rsid w:val="006A4B2A"/>
    <w:rsid w:val="006B566C"/>
    <w:rsid w:val="006D46C0"/>
    <w:rsid w:val="006D60A4"/>
    <w:rsid w:val="006E22B1"/>
    <w:rsid w:val="006E3AB4"/>
    <w:rsid w:val="006F126B"/>
    <w:rsid w:val="006F2372"/>
    <w:rsid w:val="007001CD"/>
    <w:rsid w:val="007063E2"/>
    <w:rsid w:val="007245A2"/>
    <w:rsid w:val="0072739E"/>
    <w:rsid w:val="00734E67"/>
    <w:rsid w:val="0075331E"/>
    <w:rsid w:val="00756CE6"/>
    <w:rsid w:val="00775C5D"/>
    <w:rsid w:val="007834E3"/>
    <w:rsid w:val="00785A8C"/>
    <w:rsid w:val="00792DE0"/>
    <w:rsid w:val="00794762"/>
    <w:rsid w:val="007A02DF"/>
    <w:rsid w:val="007A19BB"/>
    <w:rsid w:val="007B7294"/>
    <w:rsid w:val="007B7CFC"/>
    <w:rsid w:val="007D28C0"/>
    <w:rsid w:val="007F34E8"/>
    <w:rsid w:val="00816CB0"/>
    <w:rsid w:val="00823EED"/>
    <w:rsid w:val="00833B95"/>
    <w:rsid w:val="00843079"/>
    <w:rsid w:val="00864FC5"/>
    <w:rsid w:val="00872470"/>
    <w:rsid w:val="00892FA4"/>
    <w:rsid w:val="008A4C43"/>
    <w:rsid w:val="008A743C"/>
    <w:rsid w:val="008C07E9"/>
    <w:rsid w:val="008C3C49"/>
    <w:rsid w:val="008C3D6F"/>
    <w:rsid w:val="008D20BE"/>
    <w:rsid w:val="008D6844"/>
    <w:rsid w:val="008E56A9"/>
    <w:rsid w:val="008E7FA6"/>
    <w:rsid w:val="00904F01"/>
    <w:rsid w:val="009153A6"/>
    <w:rsid w:val="00916A32"/>
    <w:rsid w:val="00916CF2"/>
    <w:rsid w:val="00935753"/>
    <w:rsid w:val="0094314F"/>
    <w:rsid w:val="00960286"/>
    <w:rsid w:val="00971944"/>
    <w:rsid w:val="00972A2E"/>
    <w:rsid w:val="009910C0"/>
    <w:rsid w:val="009922BF"/>
    <w:rsid w:val="00992312"/>
    <w:rsid w:val="009A0898"/>
    <w:rsid w:val="009A1948"/>
    <w:rsid w:val="009A636C"/>
    <w:rsid w:val="009B2E65"/>
    <w:rsid w:val="00A03219"/>
    <w:rsid w:val="00A1098F"/>
    <w:rsid w:val="00A16D39"/>
    <w:rsid w:val="00A34CB6"/>
    <w:rsid w:val="00A46D8F"/>
    <w:rsid w:val="00A520C8"/>
    <w:rsid w:val="00A52C6C"/>
    <w:rsid w:val="00A61338"/>
    <w:rsid w:val="00A67698"/>
    <w:rsid w:val="00A77969"/>
    <w:rsid w:val="00A8484C"/>
    <w:rsid w:val="00A91F2C"/>
    <w:rsid w:val="00A92642"/>
    <w:rsid w:val="00AA00C2"/>
    <w:rsid w:val="00AA5823"/>
    <w:rsid w:val="00AA5E07"/>
    <w:rsid w:val="00AB3F0E"/>
    <w:rsid w:val="00AB5933"/>
    <w:rsid w:val="00AC6016"/>
    <w:rsid w:val="00AC7DF0"/>
    <w:rsid w:val="00AD1895"/>
    <w:rsid w:val="00AD2570"/>
    <w:rsid w:val="00AD3523"/>
    <w:rsid w:val="00AD464F"/>
    <w:rsid w:val="00AE27C4"/>
    <w:rsid w:val="00AE7242"/>
    <w:rsid w:val="00B06AD6"/>
    <w:rsid w:val="00B116B1"/>
    <w:rsid w:val="00B20C70"/>
    <w:rsid w:val="00B604CA"/>
    <w:rsid w:val="00B607E0"/>
    <w:rsid w:val="00B762F1"/>
    <w:rsid w:val="00B9654F"/>
    <w:rsid w:val="00BA4717"/>
    <w:rsid w:val="00BB6156"/>
    <w:rsid w:val="00BB7AF3"/>
    <w:rsid w:val="00BC7050"/>
    <w:rsid w:val="00BD4039"/>
    <w:rsid w:val="00BD5A05"/>
    <w:rsid w:val="00BE1F00"/>
    <w:rsid w:val="00BE3232"/>
    <w:rsid w:val="00C04522"/>
    <w:rsid w:val="00C074AB"/>
    <w:rsid w:val="00C14F22"/>
    <w:rsid w:val="00C20E47"/>
    <w:rsid w:val="00C21104"/>
    <w:rsid w:val="00C26038"/>
    <w:rsid w:val="00C3668E"/>
    <w:rsid w:val="00C50528"/>
    <w:rsid w:val="00C54884"/>
    <w:rsid w:val="00C61C6D"/>
    <w:rsid w:val="00C626CF"/>
    <w:rsid w:val="00C67A95"/>
    <w:rsid w:val="00C71A14"/>
    <w:rsid w:val="00C753F0"/>
    <w:rsid w:val="00C802B2"/>
    <w:rsid w:val="00C86F71"/>
    <w:rsid w:val="00CA147E"/>
    <w:rsid w:val="00CC7D04"/>
    <w:rsid w:val="00CE0CA0"/>
    <w:rsid w:val="00CF589B"/>
    <w:rsid w:val="00CF6447"/>
    <w:rsid w:val="00CF7CD2"/>
    <w:rsid w:val="00D01BA7"/>
    <w:rsid w:val="00D02C0F"/>
    <w:rsid w:val="00D03AF8"/>
    <w:rsid w:val="00D063BC"/>
    <w:rsid w:val="00D129BC"/>
    <w:rsid w:val="00D13708"/>
    <w:rsid w:val="00D13817"/>
    <w:rsid w:val="00D32E08"/>
    <w:rsid w:val="00D35F20"/>
    <w:rsid w:val="00D554F4"/>
    <w:rsid w:val="00D6358E"/>
    <w:rsid w:val="00D66125"/>
    <w:rsid w:val="00D67491"/>
    <w:rsid w:val="00D67DE2"/>
    <w:rsid w:val="00D7754D"/>
    <w:rsid w:val="00D945F8"/>
    <w:rsid w:val="00D9465C"/>
    <w:rsid w:val="00DA7A51"/>
    <w:rsid w:val="00DB3130"/>
    <w:rsid w:val="00DE2F15"/>
    <w:rsid w:val="00DF6B8F"/>
    <w:rsid w:val="00E16B77"/>
    <w:rsid w:val="00E31F61"/>
    <w:rsid w:val="00E42BD3"/>
    <w:rsid w:val="00E46A48"/>
    <w:rsid w:val="00E60816"/>
    <w:rsid w:val="00E638A2"/>
    <w:rsid w:val="00E67E67"/>
    <w:rsid w:val="00E748C9"/>
    <w:rsid w:val="00E83D31"/>
    <w:rsid w:val="00E84990"/>
    <w:rsid w:val="00E84A44"/>
    <w:rsid w:val="00E937AF"/>
    <w:rsid w:val="00EA2CB5"/>
    <w:rsid w:val="00EB6BE5"/>
    <w:rsid w:val="00EC767A"/>
    <w:rsid w:val="00ED0AE3"/>
    <w:rsid w:val="00ED20CC"/>
    <w:rsid w:val="00EE1DFC"/>
    <w:rsid w:val="00EE5C73"/>
    <w:rsid w:val="00EF1CD3"/>
    <w:rsid w:val="00F00B20"/>
    <w:rsid w:val="00F50784"/>
    <w:rsid w:val="00F5265C"/>
    <w:rsid w:val="00F642F5"/>
    <w:rsid w:val="00F7429B"/>
    <w:rsid w:val="00F775A1"/>
    <w:rsid w:val="00FA1578"/>
    <w:rsid w:val="00FB17B9"/>
    <w:rsid w:val="00FC17AF"/>
    <w:rsid w:val="00FC2726"/>
    <w:rsid w:val="00FC4541"/>
    <w:rsid w:val="00FD73E3"/>
    <w:rsid w:val="00FE69CB"/>
    <w:rsid w:val="00FF1CCB"/>
    <w:rsid w:val="00FF2CEF"/>
    <w:rsid w:val="00FF5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3975B"/>
  <w15:docId w15:val="{1E2788EE-F289-486A-BB74-2ACD0F9C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42B"/>
  </w:style>
  <w:style w:type="paragraph" w:styleId="Heading1">
    <w:name w:val="heading 1"/>
    <w:basedOn w:val="Normal"/>
    <w:next w:val="Normal"/>
    <w:link w:val="Heading1Char"/>
    <w:uiPriority w:val="9"/>
    <w:qFormat/>
    <w:rsid w:val="0048442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48442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48442B"/>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48442B"/>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8442B"/>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48442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8442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442B"/>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48442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51E77"/>
  </w:style>
  <w:style w:type="character" w:customStyle="1" w:styleId="Heading1Char">
    <w:name w:val="Heading 1 Char"/>
    <w:basedOn w:val="DefaultParagraphFont"/>
    <w:link w:val="Heading1"/>
    <w:uiPriority w:val="9"/>
    <w:rsid w:val="0048442B"/>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48442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48442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48442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48442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48442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48442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442B"/>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48442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8442B"/>
    <w:pPr>
      <w:spacing w:line="240" w:lineRule="auto"/>
    </w:pPr>
    <w:rPr>
      <w:b/>
      <w:bCs/>
      <w:color w:val="4472C4" w:themeColor="accent1"/>
      <w:sz w:val="18"/>
      <w:szCs w:val="18"/>
    </w:rPr>
  </w:style>
  <w:style w:type="paragraph" w:styleId="Title">
    <w:name w:val="Title"/>
    <w:basedOn w:val="Normal"/>
    <w:next w:val="Normal"/>
    <w:link w:val="TitleChar"/>
    <w:uiPriority w:val="10"/>
    <w:qFormat/>
    <w:rsid w:val="0048442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48442B"/>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48442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8442B"/>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48442B"/>
    <w:rPr>
      <w:b/>
      <w:bCs/>
    </w:rPr>
  </w:style>
  <w:style w:type="character" w:styleId="Emphasis">
    <w:name w:val="Emphasis"/>
    <w:basedOn w:val="DefaultParagraphFont"/>
    <w:uiPriority w:val="20"/>
    <w:qFormat/>
    <w:rsid w:val="0048442B"/>
    <w:rPr>
      <w:i/>
      <w:iCs/>
    </w:rPr>
  </w:style>
  <w:style w:type="paragraph" w:styleId="NoSpacing">
    <w:name w:val="No Spacing"/>
    <w:uiPriority w:val="1"/>
    <w:qFormat/>
    <w:rsid w:val="0048442B"/>
    <w:pPr>
      <w:spacing w:after="0" w:line="240" w:lineRule="auto"/>
    </w:pPr>
  </w:style>
  <w:style w:type="paragraph" w:styleId="Quote">
    <w:name w:val="Quote"/>
    <w:basedOn w:val="Normal"/>
    <w:next w:val="Normal"/>
    <w:link w:val="QuoteChar"/>
    <w:uiPriority w:val="29"/>
    <w:qFormat/>
    <w:rsid w:val="0048442B"/>
    <w:rPr>
      <w:i/>
      <w:iCs/>
      <w:color w:val="000000" w:themeColor="text1"/>
    </w:rPr>
  </w:style>
  <w:style w:type="character" w:customStyle="1" w:styleId="QuoteChar">
    <w:name w:val="Quote Char"/>
    <w:basedOn w:val="DefaultParagraphFont"/>
    <w:link w:val="Quote"/>
    <w:uiPriority w:val="29"/>
    <w:rsid w:val="0048442B"/>
    <w:rPr>
      <w:i/>
      <w:iCs/>
      <w:color w:val="000000" w:themeColor="text1"/>
    </w:rPr>
  </w:style>
  <w:style w:type="paragraph" w:styleId="IntenseQuote">
    <w:name w:val="Intense Quote"/>
    <w:basedOn w:val="Normal"/>
    <w:next w:val="Normal"/>
    <w:link w:val="IntenseQuoteChar"/>
    <w:uiPriority w:val="30"/>
    <w:qFormat/>
    <w:rsid w:val="0048442B"/>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48442B"/>
    <w:rPr>
      <w:b/>
      <w:bCs/>
      <w:i/>
      <w:iCs/>
      <w:color w:val="4472C4" w:themeColor="accent1"/>
    </w:rPr>
  </w:style>
  <w:style w:type="character" w:styleId="SubtleEmphasis">
    <w:name w:val="Subtle Emphasis"/>
    <w:basedOn w:val="DefaultParagraphFont"/>
    <w:uiPriority w:val="19"/>
    <w:qFormat/>
    <w:rsid w:val="0048442B"/>
    <w:rPr>
      <w:i/>
      <w:iCs/>
      <w:color w:val="808080" w:themeColor="text1" w:themeTint="7F"/>
    </w:rPr>
  </w:style>
  <w:style w:type="character" w:styleId="IntenseEmphasis">
    <w:name w:val="Intense Emphasis"/>
    <w:basedOn w:val="DefaultParagraphFont"/>
    <w:uiPriority w:val="21"/>
    <w:qFormat/>
    <w:rsid w:val="0048442B"/>
    <w:rPr>
      <w:b/>
      <w:bCs/>
      <w:i/>
      <w:iCs/>
      <w:color w:val="4472C4" w:themeColor="accent1"/>
    </w:rPr>
  </w:style>
  <w:style w:type="character" w:styleId="SubtleReference">
    <w:name w:val="Subtle Reference"/>
    <w:basedOn w:val="DefaultParagraphFont"/>
    <w:uiPriority w:val="31"/>
    <w:qFormat/>
    <w:rsid w:val="0048442B"/>
    <w:rPr>
      <w:smallCaps/>
      <w:color w:val="ED7D31" w:themeColor="accent2"/>
      <w:u w:val="single"/>
    </w:rPr>
  </w:style>
  <w:style w:type="character" w:styleId="IntenseReference">
    <w:name w:val="Intense Reference"/>
    <w:basedOn w:val="DefaultParagraphFont"/>
    <w:uiPriority w:val="32"/>
    <w:qFormat/>
    <w:rsid w:val="0048442B"/>
    <w:rPr>
      <w:b/>
      <w:bCs/>
      <w:smallCaps/>
      <w:color w:val="ED7D31" w:themeColor="accent2"/>
      <w:spacing w:val="5"/>
      <w:u w:val="single"/>
    </w:rPr>
  </w:style>
  <w:style w:type="character" w:styleId="BookTitle">
    <w:name w:val="Book Title"/>
    <w:basedOn w:val="DefaultParagraphFont"/>
    <w:uiPriority w:val="33"/>
    <w:qFormat/>
    <w:rsid w:val="0048442B"/>
    <w:rPr>
      <w:b/>
      <w:bCs/>
      <w:smallCaps/>
      <w:spacing w:val="5"/>
    </w:rPr>
  </w:style>
  <w:style w:type="paragraph" w:styleId="TOCHeading">
    <w:name w:val="TOC Heading"/>
    <w:basedOn w:val="Heading1"/>
    <w:next w:val="Normal"/>
    <w:uiPriority w:val="39"/>
    <w:semiHidden/>
    <w:unhideWhenUsed/>
    <w:qFormat/>
    <w:rsid w:val="0048442B"/>
    <w:pPr>
      <w:outlineLvl w:val="9"/>
    </w:pPr>
  </w:style>
  <w:style w:type="character" w:customStyle="1" w:styleId="hgkelc">
    <w:name w:val="hgkelc"/>
    <w:basedOn w:val="DefaultParagraphFont"/>
    <w:rsid w:val="00CE0CA0"/>
  </w:style>
  <w:style w:type="paragraph" w:styleId="NormalWeb">
    <w:name w:val="Normal (Web)"/>
    <w:basedOn w:val="Normal"/>
    <w:uiPriority w:val="99"/>
    <w:semiHidden/>
    <w:unhideWhenUsed/>
    <w:rsid w:val="00734E6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C4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541"/>
  </w:style>
  <w:style w:type="paragraph" w:styleId="Footer">
    <w:name w:val="footer"/>
    <w:basedOn w:val="Normal"/>
    <w:link w:val="FooterChar"/>
    <w:uiPriority w:val="99"/>
    <w:unhideWhenUsed/>
    <w:rsid w:val="00FC4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541"/>
  </w:style>
  <w:style w:type="character" w:styleId="Hyperlink">
    <w:name w:val="Hyperlink"/>
    <w:basedOn w:val="DefaultParagraphFont"/>
    <w:uiPriority w:val="99"/>
    <w:unhideWhenUsed/>
    <w:rsid w:val="00A67698"/>
    <w:rPr>
      <w:color w:val="0563C1" w:themeColor="hyperlink"/>
      <w:u w:val="single"/>
    </w:rPr>
  </w:style>
  <w:style w:type="paragraph" w:styleId="ListParagraph">
    <w:name w:val="List Paragraph"/>
    <w:basedOn w:val="Normal"/>
    <w:uiPriority w:val="34"/>
    <w:qFormat/>
    <w:rsid w:val="00A67698"/>
    <w:pPr>
      <w:spacing w:after="160" w:line="312" w:lineRule="auto"/>
      <w:ind w:left="720"/>
      <w:contextualSpacing/>
    </w:pPr>
    <w:rPr>
      <w:sz w:val="21"/>
      <w:szCs w:val="21"/>
    </w:rPr>
  </w:style>
  <w:style w:type="table" w:styleId="TableGrid">
    <w:name w:val="Table Grid"/>
    <w:basedOn w:val="TableNormal"/>
    <w:uiPriority w:val="39"/>
    <w:rsid w:val="00196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30256">
      <w:bodyDiv w:val="1"/>
      <w:marLeft w:val="0"/>
      <w:marRight w:val="0"/>
      <w:marTop w:val="0"/>
      <w:marBottom w:val="0"/>
      <w:divBdr>
        <w:top w:val="none" w:sz="0" w:space="0" w:color="auto"/>
        <w:left w:val="none" w:sz="0" w:space="0" w:color="auto"/>
        <w:bottom w:val="none" w:sz="0" w:space="0" w:color="auto"/>
        <w:right w:val="none" w:sz="0" w:space="0" w:color="auto"/>
      </w:divBdr>
    </w:div>
    <w:div w:id="1905288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A43A9-DB38-47C6-8946-5A57CD813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1838</TotalTime>
  <Pages>3</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Raza</cp:lastModifiedBy>
  <cp:revision>371</cp:revision>
  <dcterms:created xsi:type="dcterms:W3CDTF">2021-03-17T07:10:00Z</dcterms:created>
  <dcterms:modified xsi:type="dcterms:W3CDTF">2022-08-04T16:59:00Z</dcterms:modified>
</cp:coreProperties>
</file>