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7716C7" w14:textId="0C4D7D57" w:rsidR="00CD1C33" w:rsidRDefault="00CD1C33" w:rsidP="00CD1C33">
      <w:pPr>
        <w:pStyle w:val="Nzev"/>
        <w:jc w:val="center"/>
      </w:pPr>
      <w:r>
        <w:t>Cestovní příkazy</w:t>
      </w:r>
    </w:p>
    <w:sdt>
      <w:sdtPr>
        <w:id w:val="1417203028"/>
        <w:docPartObj>
          <w:docPartGallery w:val="Table of Contents"/>
          <w:docPartUnique/>
        </w:docPartObj>
      </w:sdtPr>
      <w:sdtContent>
        <w:p w14:paraId="16EBC651" w14:textId="3580CE76" w:rsidR="03F758AB" w:rsidRDefault="03F758AB" w:rsidP="03F758AB">
          <w:pPr>
            <w:pStyle w:val="Obsah2"/>
            <w:tabs>
              <w:tab w:val="left" w:pos="660"/>
              <w:tab w:val="right" w:leader="dot" w:pos="9060"/>
            </w:tabs>
            <w:rPr>
              <w:rStyle w:val="Hypertextovodkaz"/>
            </w:rPr>
          </w:pPr>
          <w:r>
            <w:fldChar w:fldCharType="begin"/>
          </w:r>
          <w:r>
            <w:instrText>TOC \o \z \u \h</w:instrText>
          </w:r>
          <w:r>
            <w:fldChar w:fldCharType="separate"/>
          </w:r>
          <w:hyperlink w:anchor="_Toc1370398544">
            <w:r w:rsidRPr="03F758AB">
              <w:rPr>
                <w:rStyle w:val="Hypertextovodkaz"/>
              </w:rPr>
              <w:t>1.</w:t>
            </w:r>
            <w:r>
              <w:tab/>
            </w:r>
            <w:r w:rsidRPr="03F758AB">
              <w:rPr>
                <w:rStyle w:val="Hypertextovodkaz"/>
              </w:rPr>
              <w:t>Úvod</w:t>
            </w:r>
            <w:r>
              <w:tab/>
            </w:r>
            <w:r>
              <w:fldChar w:fldCharType="begin"/>
            </w:r>
            <w:r>
              <w:instrText>PAGEREF _Toc1370398544 \h</w:instrText>
            </w:r>
            <w:r>
              <w:fldChar w:fldCharType="separate"/>
            </w:r>
            <w:r w:rsidRPr="03F758AB">
              <w:rPr>
                <w:rStyle w:val="Hypertextovodkaz"/>
              </w:rPr>
              <w:t>1</w:t>
            </w:r>
            <w:r>
              <w:fldChar w:fldCharType="end"/>
            </w:r>
          </w:hyperlink>
        </w:p>
        <w:p w14:paraId="7F919C2C" w14:textId="05AE172A" w:rsidR="03F758AB" w:rsidRDefault="03F758AB" w:rsidP="03F758AB">
          <w:pPr>
            <w:pStyle w:val="Obsah3"/>
            <w:tabs>
              <w:tab w:val="left" w:pos="870"/>
              <w:tab w:val="right" w:leader="dot" w:pos="9060"/>
            </w:tabs>
            <w:rPr>
              <w:rStyle w:val="Hypertextovodkaz"/>
            </w:rPr>
          </w:pPr>
          <w:hyperlink w:anchor="_Toc140569650">
            <w:r w:rsidRPr="03F758AB">
              <w:rPr>
                <w:rStyle w:val="Hypertextovodkaz"/>
              </w:rPr>
              <w:t>1.1</w:t>
            </w:r>
            <w:r>
              <w:tab/>
            </w:r>
            <w:r w:rsidRPr="03F758AB">
              <w:rPr>
                <w:rStyle w:val="Hypertextovodkaz"/>
              </w:rPr>
              <w:t>Rozsah projektu</w:t>
            </w:r>
            <w:r>
              <w:tab/>
            </w:r>
            <w:r>
              <w:fldChar w:fldCharType="begin"/>
            </w:r>
            <w:r>
              <w:instrText>PAGEREF _Toc140569650 \h</w:instrText>
            </w:r>
            <w:r>
              <w:fldChar w:fldCharType="separate"/>
            </w:r>
            <w:r w:rsidRPr="03F758AB">
              <w:rPr>
                <w:rStyle w:val="Hypertextovodkaz"/>
              </w:rPr>
              <w:t>1</w:t>
            </w:r>
            <w:r>
              <w:fldChar w:fldCharType="end"/>
            </w:r>
          </w:hyperlink>
        </w:p>
        <w:p w14:paraId="50C54D8C" w14:textId="41FFF9E7" w:rsidR="03F758AB" w:rsidRDefault="03F758AB" w:rsidP="03F758AB">
          <w:pPr>
            <w:pStyle w:val="Obsah3"/>
            <w:tabs>
              <w:tab w:val="left" w:pos="870"/>
              <w:tab w:val="right" w:leader="dot" w:pos="9060"/>
            </w:tabs>
            <w:rPr>
              <w:rStyle w:val="Hypertextovodkaz"/>
            </w:rPr>
          </w:pPr>
          <w:hyperlink w:anchor="_Toc2083130931">
            <w:r w:rsidRPr="03F758AB">
              <w:rPr>
                <w:rStyle w:val="Hypertextovodkaz"/>
              </w:rPr>
              <w:t>1.2</w:t>
            </w:r>
            <w:r>
              <w:tab/>
            </w:r>
            <w:r w:rsidRPr="03F758AB">
              <w:rPr>
                <w:rStyle w:val="Hypertextovodkaz"/>
              </w:rPr>
              <w:t>Cíle</w:t>
            </w:r>
            <w:r>
              <w:tab/>
            </w:r>
            <w:r>
              <w:fldChar w:fldCharType="begin"/>
            </w:r>
            <w:r>
              <w:instrText>PAGEREF _Toc2083130931 \h</w:instrText>
            </w:r>
            <w:r>
              <w:fldChar w:fldCharType="separate"/>
            </w:r>
            <w:r w:rsidRPr="03F758AB">
              <w:rPr>
                <w:rStyle w:val="Hypertextovodkaz"/>
              </w:rPr>
              <w:t>1</w:t>
            </w:r>
            <w:r>
              <w:fldChar w:fldCharType="end"/>
            </w:r>
          </w:hyperlink>
        </w:p>
        <w:p w14:paraId="489298B6" w14:textId="28C824D0" w:rsidR="03F758AB" w:rsidRDefault="03F758AB" w:rsidP="03F758AB">
          <w:pPr>
            <w:pStyle w:val="Obsah3"/>
            <w:tabs>
              <w:tab w:val="left" w:pos="870"/>
              <w:tab w:val="right" w:leader="dot" w:pos="9060"/>
            </w:tabs>
            <w:rPr>
              <w:rStyle w:val="Hypertextovodkaz"/>
            </w:rPr>
          </w:pPr>
          <w:hyperlink w:anchor="_Toc1928509949">
            <w:r w:rsidRPr="03F758AB">
              <w:rPr>
                <w:rStyle w:val="Hypertextovodkaz"/>
              </w:rPr>
              <w:t>1.3</w:t>
            </w:r>
            <w:r>
              <w:tab/>
            </w:r>
            <w:r w:rsidRPr="03F758AB">
              <w:rPr>
                <w:rStyle w:val="Hypertextovodkaz"/>
              </w:rPr>
              <w:t>Audience</w:t>
            </w:r>
            <w:r>
              <w:tab/>
            </w:r>
            <w:r>
              <w:fldChar w:fldCharType="begin"/>
            </w:r>
            <w:r>
              <w:instrText>PAGEREF _Toc1928509949 \h</w:instrText>
            </w:r>
            <w:r>
              <w:fldChar w:fldCharType="separate"/>
            </w:r>
            <w:r w:rsidRPr="03F758AB">
              <w:rPr>
                <w:rStyle w:val="Hypertextovodkaz"/>
              </w:rPr>
              <w:t>1</w:t>
            </w:r>
            <w:r>
              <w:fldChar w:fldCharType="end"/>
            </w:r>
          </w:hyperlink>
        </w:p>
        <w:p w14:paraId="08F4DB0F" w14:textId="50A891D8" w:rsidR="03F758AB" w:rsidRDefault="03F758AB" w:rsidP="03F758AB">
          <w:pPr>
            <w:pStyle w:val="Obsah3"/>
            <w:tabs>
              <w:tab w:val="left" w:pos="870"/>
              <w:tab w:val="right" w:leader="dot" w:pos="9060"/>
            </w:tabs>
            <w:rPr>
              <w:rStyle w:val="Hypertextovodkaz"/>
            </w:rPr>
          </w:pPr>
          <w:hyperlink w:anchor="_Toc261012429">
            <w:r w:rsidRPr="03F758AB">
              <w:rPr>
                <w:rStyle w:val="Hypertextovodkaz"/>
              </w:rPr>
              <w:t>1.4</w:t>
            </w:r>
            <w:r>
              <w:tab/>
            </w:r>
            <w:r w:rsidRPr="03F758AB">
              <w:rPr>
                <w:rStyle w:val="Hypertextovodkaz"/>
              </w:rPr>
              <w:t>Související dokumenty</w:t>
            </w:r>
            <w:r>
              <w:tab/>
            </w:r>
            <w:r>
              <w:fldChar w:fldCharType="begin"/>
            </w:r>
            <w:r>
              <w:instrText>PAGEREF _Toc261012429 \h</w:instrText>
            </w:r>
            <w:r>
              <w:fldChar w:fldCharType="separate"/>
            </w:r>
            <w:r w:rsidRPr="03F758AB">
              <w:rPr>
                <w:rStyle w:val="Hypertextovodkaz"/>
              </w:rPr>
              <w:t>1</w:t>
            </w:r>
            <w:r>
              <w:fldChar w:fldCharType="end"/>
            </w:r>
          </w:hyperlink>
        </w:p>
        <w:p w14:paraId="256CF6A1" w14:textId="49C8ACEF" w:rsidR="03F758AB" w:rsidRDefault="03F758AB" w:rsidP="03F758AB">
          <w:pPr>
            <w:pStyle w:val="Obsah3"/>
            <w:tabs>
              <w:tab w:val="left" w:pos="870"/>
              <w:tab w:val="right" w:leader="dot" w:pos="9060"/>
            </w:tabs>
            <w:rPr>
              <w:rStyle w:val="Hypertextovodkaz"/>
            </w:rPr>
          </w:pPr>
          <w:hyperlink w:anchor="_Toc1388471621">
            <w:r w:rsidRPr="03F758AB">
              <w:rPr>
                <w:rStyle w:val="Hypertextovodkaz"/>
              </w:rPr>
              <w:t>1.5</w:t>
            </w:r>
            <w:r>
              <w:tab/>
            </w:r>
            <w:r w:rsidRPr="03F758AB">
              <w:rPr>
                <w:rStyle w:val="Hypertextovodkaz"/>
              </w:rPr>
              <w:t>Termíny/Akronymy a definice</w:t>
            </w:r>
            <w:r>
              <w:tab/>
            </w:r>
            <w:r>
              <w:fldChar w:fldCharType="begin"/>
            </w:r>
            <w:r>
              <w:instrText>PAGEREF _Toc1388471621 \h</w:instrText>
            </w:r>
            <w:r>
              <w:fldChar w:fldCharType="separate"/>
            </w:r>
            <w:r w:rsidRPr="03F758AB">
              <w:rPr>
                <w:rStyle w:val="Hypertextovodkaz"/>
              </w:rPr>
              <w:t>1</w:t>
            </w:r>
            <w:r>
              <w:fldChar w:fldCharType="end"/>
            </w:r>
          </w:hyperlink>
        </w:p>
        <w:p w14:paraId="3AA68325" w14:textId="172D0062" w:rsidR="03F758AB" w:rsidRDefault="03F758AB" w:rsidP="03F758AB">
          <w:pPr>
            <w:pStyle w:val="Obsah3"/>
            <w:tabs>
              <w:tab w:val="left" w:pos="870"/>
              <w:tab w:val="right" w:leader="dot" w:pos="9060"/>
            </w:tabs>
            <w:rPr>
              <w:rStyle w:val="Hypertextovodkaz"/>
            </w:rPr>
          </w:pPr>
          <w:hyperlink w:anchor="_Toc1712395981">
            <w:r w:rsidRPr="03F758AB">
              <w:rPr>
                <w:rStyle w:val="Hypertextovodkaz"/>
              </w:rPr>
              <w:t>1.6</w:t>
            </w:r>
            <w:r>
              <w:tab/>
            </w:r>
            <w:r w:rsidRPr="03F758AB">
              <w:rPr>
                <w:rStyle w:val="Hypertextovodkaz"/>
              </w:rPr>
              <w:t>Rizika a předpoklady</w:t>
            </w:r>
            <w:r>
              <w:tab/>
            </w:r>
            <w:r>
              <w:fldChar w:fldCharType="begin"/>
            </w:r>
            <w:r>
              <w:instrText>PAGEREF _Toc1712395981 \h</w:instrText>
            </w:r>
            <w:r>
              <w:fldChar w:fldCharType="separate"/>
            </w:r>
            <w:r w:rsidRPr="03F758AB">
              <w:rPr>
                <w:rStyle w:val="Hypertextovodkaz"/>
              </w:rPr>
              <w:t>2</w:t>
            </w:r>
            <w:r>
              <w:fldChar w:fldCharType="end"/>
            </w:r>
          </w:hyperlink>
        </w:p>
        <w:p w14:paraId="2812577C" w14:textId="6307DCEF" w:rsidR="03F758AB" w:rsidRDefault="03F758AB" w:rsidP="03F758AB">
          <w:pPr>
            <w:pStyle w:val="Obsah2"/>
            <w:tabs>
              <w:tab w:val="left" w:pos="660"/>
              <w:tab w:val="right" w:leader="dot" w:pos="9060"/>
            </w:tabs>
            <w:rPr>
              <w:rStyle w:val="Hypertextovodkaz"/>
            </w:rPr>
          </w:pPr>
          <w:hyperlink w:anchor="_Toc1371846669">
            <w:r w:rsidRPr="03F758AB">
              <w:rPr>
                <w:rStyle w:val="Hypertextovodkaz"/>
              </w:rPr>
              <w:t>2.</w:t>
            </w:r>
            <w:r>
              <w:tab/>
            </w:r>
            <w:r w:rsidRPr="03F758AB">
              <w:rPr>
                <w:rStyle w:val="Hypertextovodkaz"/>
              </w:rPr>
              <w:t>Obecný přehled</w:t>
            </w:r>
            <w:r>
              <w:tab/>
            </w:r>
            <w:r>
              <w:fldChar w:fldCharType="begin"/>
            </w:r>
            <w:r>
              <w:instrText>PAGEREF _Toc1371846669 \h</w:instrText>
            </w:r>
            <w:r>
              <w:fldChar w:fldCharType="separate"/>
            </w:r>
            <w:r w:rsidRPr="03F758AB">
              <w:rPr>
                <w:rStyle w:val="Hypertextovodkaz"/>
              </w:rPr>
              <w:t>2</w:t>
            </w:r>
            <w:r>
              <w:fldChar w:fldCharType="end"/>
            </w:r>
          </w:hyperlink>
        </w:p>
        <w:p w14:paraId="45CC982D" w14:textId="4D1A9474" w:rsidR="03F758AB" w:rsidRDefault="03F758AB" w:rsidP="03F758AB">
          <w:pPr>
            <w:pStyle w:val="Obsah3"/>
            <w:tabs>
              <w:tab w:val="left" w:pos="870"/>
              <w:tab w:val="right" w:leader="dot" w:pos="9060"/>
            </w:tabs>
            <w:rPr>
              <w:rStyle w:val="Hypertextovodkaz"/>
            </w:rPr>
          </w:pPr>
          <w:hyperlink w:anchor="_Toc1815913177">
            <w:r w:rsidRPr="03F758AB">
              <w:rPr>
                <w:rStyle w:val="Hypertextovodkaz"/>
              </w:rPr>
              <w:t>2.1</w:t>
            </w:r>
            <w:r>
              <w:tab/>
            </w:r>
            <w:r w:rsidRPr="03F758AB">
              <w:rPr>
                <w:rStyle w:val="Hypertextovodkaz"/>
              </w:rPr>
              <w:t>Závislosti a dopad změn</w:t>
            </w:r>
            <w:r>
              <w:tab/>
            </w:r>
            <w:r>
              <w:fldChar w:fldCharType="begin"/>
            </w:r>
            <w:r>
              <w:instrText>PAGEREF _Toc1815913177 \h</w:instrText>
            </w:r>
            <w:r>
              <w:fldChar w:fldCharType="separate"/>
            </w:r>
            <w:r w:rsidRPr="03F758AB">
              <w:rPr>
                <w:rStyle w:val="Hypertextovodkaz"/>
              </w:rPr>
              <w:t>2</w:t>
            </w:r>
            <w:r>
              <w:fldChar w:fldCharType="end"/>
            </w:r>
          </w:hyperlink>
        </w:p>
        <w:p w14:paraId="1EC8AD65" w14:textId="50B708B2" w:rsidR="03F758AB" w:rsidRDefault="03F758AB" w:rsidP="03F758AB">
          <w:pPr>
            <w:pStyle w:val="Obsah3"/>
            <w:tabs>
              <w:tab w:val="left" w:pos="1095"/>
              <w:tab w:val="right" w:leader="dot" w:pos="9060"/>
            </w:tabs>
            <w:rPr>
              <w:rStyle w:val="Hypertextovodkaz"/>
            </w:rPr>
          </w:pPr>
          <w:hyperlink w:anchor="_Toc694106968">
            <w:r w:rsidRPr="03F758AB">
              <w:rPr>
                <w:rStyle w:val="Hypertextovodkaz"/>
              </w:rPr>
              <w:t>2.1.1</w:t>
            </w:r>
            <w:r>
              <w:tab/>
            </w:r>
            <w:r w:rsidRPr="03F758AB">
              <w:rPr>
                <w:rStyle w:val="Hypertextovodkaz"/>
              </w:rPr>
              <w:t>Systémové závislosti</w:t>
            </w:r>
            <w:r>
              <w:tab/>
            </w:r>
            <w:r>
              <w:fldChar w:fldCharType="begin"/>
            </w:r>
            <w:r>
              <w:instrText>PAGEREF _Toc694106968 \h</w:instrText>
            </w:r>
            <w:r>
              <w:fldChar w:fldCharType="separate"/>
            </w:r>
            <w:r w:rsidRPr="03F758AB">
              <w:rPr>
                <w:rStyle w:val="Hypertextovodkaz"/>
              </w:rPr>
              <w:t>2</w:t>
            </w:r>
            <w:r>
              <w:fldChar w:fldCharType="end"/>
            </w:r>
          </w:hyperlink>
        </w:p>
        <w:p w14:paraId="3AC06B2F" w14:textId="13B07FCC" w:rsidR="03F758AB" w:rsidRDefault="03F758AB" w:rsidP="03F758AB">
          <w:pPr>
            <w:pStyle w:val="Obsah3"/>
            <w:tabs>
              <w:tab w:val="left" w:pos="1095"/>
              <w:tab w:val="right" w:leader="dot" w:pos="9060"/>
            </w:tabs>
            <w:rPr>
              <w:rStyle w:val="Hypertextovodkaz"/>
            </w:rPr>
          </w:pPr>
          <w:hyperlink w:anchor="_Toc1952883229">
            <w:r w:rsidRPr="03F758AB">
              <w:rPr>
                <w:rStyle w:val="Hypertextovodkaz"/>
              </w:rPr>
              <w:t>2.1.2</w:t>
            </w:r>
            <w:r>
              <w:tab/>
            </w:r>
            <w:r w:rsidRPr="03F758AB">
              <w:rPr>
                <w:rStyle w:val="Hypertextovodkaz"/>
              </w:rPr>
              <w:t>Dopady změn</w:t>
            </w:r>
            <w:r>
              <w:tab/>
            </w:r>
            <w:r>
              <w:fldChar w:fldCharType="begin"/>
            </w:r>
            <w:r>
              <w:instrText>PAGEREF _Toc1952883229 \h</w:instrText>
            </w:r>
            <w:r>
              <w:fldChar w:fldCharType="separate"/>
            </w:r>
            <w:r w:rsidRPr="03F758AB">
              <w:rPr>
                <w:rStyle w:val="Hypertextovodkaz"/>
              </w:rPr>
              <w:t>2</w:t>
            </w:r>
            <w:r>
              <w:fldChar w:fldCharType="end"/>
            </w:r>
          </w:hyperlink>
        </w:p>
        <w:p w14:paraId="59807DB4" w14:textId="05E0A19A" w:rsidR="03F758AB" w:rsidRDefault="03F758AB" w:rsidP="03F758AB">
          <w:pPr>
            <w:pStyle w:val="Obsah2"/>
            <w:tabs>
              <w:tab w:val="left" w:pos="660"/>
              <w:tab w:val="right" w:leader="dot" w:pos="9060"/>
            </w:tabs>
            <w:rPr>
              <w:rStyle w:val="Hypertextovodkaz"/>
            </w:rPr>
          </w:pPr>
          <w:hyperlink w:anchor="_Toc2073664673">
            <w:r w:rsidRPr="03F758AB">
              <w:rPr>
                <w:rStyle w:val="Hypertextovodkaz"/>
              </w:rPr>
              <w:t>3.</w:t>
            </w:r>
            <w:r>
              <w:tab/>
            </w:r>
            <w:r w:rsidRPr="03F758AB">
              <w:rPr>
                <w:rStyle w:val="Hypertextovodkaz"/>
              </w:rPr>
              <w:t>Návrh řešení</w:t>
            </w:r>
            <w:r>
              <w:tab/>
            </w:r>
            <w:r>
              <w:fldChar w:fldCharType="begin"/>
            </w:r>
            <w:r>
              <w:instrText>PAGEREF _Toc2073664673 \h</w:instrText>
            </w:r>
            <w:r>
              <w:fldChar w:fldCharType="separate"/>
            </w:r>
            <w:r w:rsidRPr="03F758AB">
              <w:rPr>
                <w:rStyle w:val="Hypertextovodkaz"/>
              </w:rPr>
              <w:t>2</w:t>
            </w:r>
            <w:r>
              <w:fldChar w:fldCharType="end"/>
            </w:r>
          </w:hyperlink>
        </w:p>
        <w:p w14:paraId="178BBCC5" w14:textId="5B3E990A" w:rsidR="03F758AB" w:rsidRDefault="03F758AB" w:rsidP="03F758AB">
          <w:pPr>
            <w:pStyle w:val="Obsah3"/>
            <w:tabs>
              <w:tab w:val="left" w:pos="870"/>
              <w:tab w:val="right" w:leader="dot" w:pos="9060"/>
            </w:tabs>
            <w:rPr>
              <w:rStyle w:val="Hypertextovodkaz"/>
            </w:rPr>
          </w:pPr>
          <w:hyperlink w:anchor="_Toc792480669">
            <w:r w:rsidRPr="03F758AB">
              <w:rPr>
                <w:rStyle w:val="Hypertextovodkaz"/>
              </w:rPr>
              <w:t>3.1</w:t>
            </w:r>
            <w:r>
              <w:tab/>
            </w:r>
            <w:r w:rsidRPr="03F758AB">
              <w:rPr>
                <w:rStyle w:val="Hypertextovodkaz"/>
              </w:rPr>
              <w:t>Bussiness proces</w:t>
            </w:r>
            <w:r>
              <w:tab/>
            </w:r>
            <w:r>
              <w:fldChar w:fldCharType="begin"/>
            </w:r>
            <w:r>
              <w:instrText>PAGEREF _Toc792480669 \h</w:instrText>
            </w:r>
            <w:r>
              <w:fldChar w:fldCharType="separate"/>
            </w:r>
            <w:r w:rsidRPr="03F758AB">
              <w:rPr>
                <w:rStyle w:val="Hypertextovodkaz"/>
              </w:rPr>
              <w:t>3</w:t>
            </w:r>
            <w:r>
              <w:fldChar w:fldCharType="end"/>
            </w:r>
          </w:hyperlink>
        </w:p>
        <w:p w14:paraId="19645E92" w14:textId="22DBC69A" w:rsidR="03F758AB" w:rsidRDefault="03F758AB" w:rsidP="03F758AB">
          <w:pPr>
            <w:pStyle w:val="Obsah3"/>
            <w:tabs>
              <w:tab w:val="left" w:pos="870"/>
              <w:tab w:val="right" w:leader="dot" w:pos="9060"/>
            </w:tabs>
            <w:rPr>
              <w:rStyle w:val="Hypertextovodkaz"/>
            </w:rPr>
          </w:pPr>
          <w:hyperlink w:anchor="_Toc1548978658">
            <w:r w:rsidRPr="03F758AB">
              <w:rPr>
                <w:rStyle w:val="Hypertextovodkaz"/>
              </w:rPr>
              <w:t>3.2</w:t>
            </w:r>
            <w:r>
              <w:tab/>
            </w:r>
            <w:r w:rsidRPr="03F758AB">
              <w:rPr>
                <w:rStyle w:val="Hypertextovodkaz"/>
              </w:rPr>
              <w:t>Use case diagram</w:t>
            </w:r>
            <w:r>
              <w:tab/>
            </w:r>
            <w:r>
              <w:fldChar w:fldCharType="begin"/>
            </w:r>
            <w:r>
              <w:instrText>PAGEREF _Toc1548978658 \h</w:instrText>
            </w:r>
            <w:r>
              <w:fldChar w:fldCharType="separate"/>
            </w:r>
            <w:r w:rsidRPr="03F758AB">
              <w:rPr>
                <w:rStyle w:val="Hypertextovodkaz"/>
              </w:rPr>
              <w:t>4</w:t>
            </w:r>
            <w:r>
              <w:fldChar w:fldCharType="end"/>
            </w:r>
          </w:hyperlink>
        </w:p>
        <w:p w14:paraId="4EDD2E8B" w14:textId="64441842" w:rsidR="03F758AB" w:rsidRDefault="03F758AB" w:rsidP="03F758AB">
          <w:pPr>
            <w:pStyle w:val="Obsah3"/>
            <w:tabs>
              <w:tab w:val="left" w:pos="870"/>
              <w:tab w:val="right" w:leader="dot" w:pos="9060"/>
            </w:tabs>
            <w:rPr>
              <w:rStyle w:val="Hypertextovodkaz"/>
            </w:rPr>
          </w:pPr>
          <w:hyperlink w:anchor="_Toc1233835078">
            <w:r w:rsidRPr="03F758AB">
              <w:rPr>
                <w:rStyle w:val="Hypertextovodkaz"/>
              </w:rPr>
              <w:t>3.3</w:t>
            </w:r>
            <w:r>
              <w:tab/>
            </w:r>
            <w:r w:rsidRPr="03F758AB">
              <w:rPr>
                <w:rStyle w:val="Hypertextovodkaz"/>
              </w:rPr>
              <w:t>Datová vrstva</w:t>
            </w:r>
            <w:r>
              <w:tab/>
            </w:r>
            <w:r>
              <w:fldChar w:fldCharType="begin"/>
            </w:r>
            <w:r>
              <w:instrText>PAGEREF _Toc1233835078 \h</w:instrText>
            </w:r>
            <w:r>
              <w:fldChar w:fldCharType="separate"/>
            </w:r>
            <w:r w:rsidRPr="03F758AB">
              <w:rPr>
                <w:rStyle w:val="Hypertextovodkaz"/>
              </w:rPr>
              <w:t>6</w:t>
            </w:r>
            <w:r>
              <w:fldChar w:fldCharType="end"/>
            </w:r>
          </w:hyperlink>
        </w:p>
        <w:p w14:paraId="0D037D1F" w14:textId="6EA8AF93" w:rsidR="03F758AB" w:rsidRDefault="03F758AB" w:rsidP="03F758AB">
          <w:pPr>
            <w:pStyle w:val="Obsah3"/>
            <w:tabs>
              <w:tab w:val="left" w:pos="1095"/>
              <w:tab w:val="right" w:leader="dot" w:pos="9060"/>
            </w:tabs>
            <w:rPr>
              <w:rStyle w:val="Hypertextovodkaz"/>
            </w:rPr>
          </w:pPr>
          <w:hyperlink w:anchor="_Toc2056433118">
            <w:r w:rsidRPr="03F758AB">
              <w:rPr>
                <w:rStyle w:val="Hypertextovodkaz"/>
              </w:rPr>
              <w:t>3.3.1</w:t>
            </w:r>
            <w:r>
              <w:tab/>
            </w:r>
            <w:r w:rsidRPr="03F758AB">
              <w:rPr>
                <w:rStyle w:val="Hypertextovodkaz"/>
              </w:rPr>
              <w:t>Základní tabulky</w:t>
            </w:r>
            <w:r>
              <w:tab/>
            </w:r>
            <w:r>
              <w:fldChar w:fldCharType="begin"/>
            </w:r>
            <w:r>
              <w:instrText>PAGEREF _Toc2056433118 \h</w:instrText>
            </w:r>
            <w:r>
              <w:fldChar w:fldCharType="separate"/>
            </w:r>
            <w:r w:rsidRPr="03F758AB">
              <w:rPr>
                <w:rStyle w:val="Hypertextovodkaz"/>
              </w:rPr>
              <w:t>7</w:t>
            </w:r>
            <w:r>
              <w:fldChar w:fldCharType="end"/>
            </w:r>
          </w:hyperlink>
        </w:p>
        <w:p w14:paraId="4DA8F703" w14:textId="79CA6FDC" w:rsidR="03F758AB" w:rsidRDefault="03F758AB" w:rsidP="03F758AB">
          <w:pPr>
            <w:pStyle w:val="Obsah3"/>
            <w:tabs>
              <w:tab w:val="left" w:pos="1095"/>
              <w:tab w:val="right" w:leader="dot" w:pos="9060"/>
            </w:tabs>
            <w:rPr>
              <w:rStyle w:val="Hypertextovodkaz"/>
            </w:rPr>
          </w:pPr>
          <w:hyperlink w:anchor="_Toc1826931272">
            <w:r w:rsidRPr="03F758AB">
              <w:rPr>
                <w:rStyle w:val="Hypertextovodkaz"/>
              </w:rPr>
              <w:t>3.3.2</w:t>
            </w:r>
            <w:r>
              <w:tab/>
            </w:r>
            <w:r w:rsidRPr="03F758AB">
              <w:rPr>
                <w:rStyle w:val="Hypertextovodkaz"/>
              </w:rPr>
              <w:t>Číselníky</w:t>
            </w:r>
            <w:r>
              <w:tab/>
            </w:r>
            <w:r>
              <w:fldChar w:fldCharType="begin"/>
            </w:r>
            <w:r>
              <w:instrText>PAGEREF _Toc1826931272 \h</w:instrText>
            </w:r>
            <w:r>
              <w:fldChar w:fldCharType="separate"/>
            </w:r>
            <w:r w:rsidRPr="03F758AB">
              <w:rPr>
                <w:rStyle w:val="Hypertextovodkaz"/>
              </w:rPr>
              <w:t>13</w:t>
            </w:r>
            <w:r>
              <w:fldChar w:fldCharType="end"/>
            </w:r>
          </w:hyperlink>
        </w:p>
        <w:p w14:paraId="706078BE" w14:textId="03BD2485" w:rsidR="03F758AB" w:rsidRDefault="03F758AB" w:rsidP="03F758AB">
          <w:pPr>
            <w:pStyle w:val="Obsah3"/>
            <w:tabs>
              <w:tab w:val="left" w:pos="1095"/>
              <w:tab w:val="right" w:leader="dot" w:pos="9060"/>
            </w:tabs>
            <w:rPr>
              <w:rStyle w:val="Hypertextovodkaz"/>
            </w:rPr>
          </w:pPr>
          <w:hyperlink w:anchor="_Toc1752284782">
            <w:r w:rsidRPr="03F758AB">
              <w:rPr>
                <w:rStyle w:val="Hypertextovodkaz"/>
              </w:rPr>
              <w:t>3.3.3</w:t>
            </w:r>
            <w:r>
              <w:tab/>
            </w:r>
            <w:r w:rsidRPr="03F758AB">
              <w:rPr>
                <w:rStyle w:val="Hypertextovodkaz"/>
              </w:rPr>
              <w:t>Konfigurace</w:t>
            </w:r>
            <w:r>
              <w:tab/>
            </w:r>
            <w:r>
              <w:fldChar w:fldCharType="begin"/>
            </w:r>
            <w:r>
              <w:instrText>PAGEREF _Toc1752284782 \h</w:instrText>
            </w:r>
            <w:r>
              <w:fldChar w:fldCharType="separate"/>
            </w:r>
            <w:r w:rsidRPr="03F758AB">
              <w:rPr>
                <w:rStyle w:val="Hypertextovodkaz"/>
              </w:rPr>
              <w:t>15</w:t>
            </w:r>
            <w:r>
              <w:fldChar w:fldCharType="end"/>
            </w:r>
          </w:hyperlink>
        </w:p>
        <w:p w14:paraId="3B6719AA" w14:textId="76AAB997" w:rsidR="03F758AB" w:rsidRDefault="03F758AB" w:rsidP="03F758AB">
          <w:pPr>
            <w:pStyle w:val="Obsah2"/>
            <w:tabs>
              <w:tab w:val="left" w:pos="660"/>
              <w:tab w:val="right" w:leader="dot" w:pos="9060"/>
            </w:tabs>
            <w:rPr>
              <w:rStyle w:val="Hypertextovodkaz"/>
            </w:rPr>
          </w:pPr>
          <w:hyperlink w:anchor="_Toc137591821">
            <w:r w:rsidRPr="03F758AB">
              <w:rPr>
                <w:rStyle w:val="Hypertextovodkaz"/>
              </w:rPr>
              <w:t>4.</w:t>
            </w:r>
            <w:r>
              <w:tab/>
            </w:r>
            <w:r w:rsidRPr="03F758AB">
              <w:rPr>
                <w:rStyle w:val="Hypertextovodkaz"/>
              </w:rPr>
              <w:t>Funkční specifikace</w:t>
            </w:r>
            <w:r>
              <w:tab/>
            </w:r>
            <w:r>
              <w:fldChar w:fldCharType="begin"/>
            </w:r>
            <w:r>
              <w:instrText>PAGEREF _Toc137591821 \h</w:instrText>
            </w:r>
            <w:r>
              <w:fldChar w:fldCharType="separate"/>
            </w:r>
            <w:r w:rsidRPr="03F758AB">
              <w:rPr>
                <w:rStyle w:val="Hypertextovodkaz"/>
              </w:rPr>
              <w:t>17</w:t>
            </w:r>
            <w:r>
              <w:fldChar w:fldCharType="end"/>
            </w:r>
          </w:hyperlink>
        </w:p>
        <w:p w14:paraId="51C60AB6" w14:textId="0F067335" w:rsidR="03F758AB" w:rsidRDefault="03F758AB" w:rsidP="03F758AB">
          <w:pPr>
            <w:pStyle w:val="Obsah3"/>
            <w:tabs>
              <w:tab w:val="left" w:pos="870"/>
              <w:tab w:val="right" w:leader="dot" w:pos="9060"/>
            </w:tabs>
            <w:rPr>
              <w:rStyle w:val="Hypertextovodkaz"/>
            </w:rPr>
          </w:pPr>
          <w:hyperlink w:anchor="_Toc1022387727">
            <w:r w:rsidRPr="03F758AB">
              <w:rPr>
                <w:rStyle w:val="Hypertextovodkaz"/>
              </w:rPr>
              <w:t>4.1</w:t>
            </w:r>
            <w:r>
              <w:tab/>
            </w:r>
            <w:r w:rsidRPr="03F758AB">
              <w:rPr>
                <w:rStyle w:val="Hypertextovodkaz"/>
              </w:rPr>
              <w:t>REQ-01: Zadání cestovního příkazu</w:t>
            </w:r>
            <w:r>
              <w:tab/>
            </w:r>
            <w:r>
              <w:fldChar w:fldCharType="begin"/>
            </w:r>
            <w:r>
              <w:instrText>PAGEREF _Toc1022387727 \h</w:instrText>
            </w:r>
            <w:r>
              <w:fldChar w:fldCharType="separate"/>
            </w:r>
            <w:r w:rsidRPr="03F758AB">
              <w:rPr>
                <w:rStyle w:val="Hypertextovodkaz"/>
              </w:rPr>
              <w:t>17</w:t>
            </w:r>
            <w:r>
              <w:fldChar w:fldCharType="end"/>
            </w:r>
          </w:hyperlink>
        </w:p>
        <w:p w14:paraId="788D1087" w14:textId="5D5F0749" w:rsidR="03F758AB" w:rsidRDefault="03F758AB" w:rsidP="03F758AB">
          <w:pPr>
            <w:pStyle w:val="Obsah4"/>
            <w:tabs>
              <w:tab w:val="right" w:leader="dot" w:pos="9060"/>
            </w:tabs>
            <w:rPr>
              <w:rStyle w:val="Hypertextovodkaz"/>
            </w:rPr>
          </w:pPr>
          <w:hyperlink w:anchor="_Toc1622618843">
            <w:r w:rsidRPr="03F758AB">
              <w:rPr>
                <w:rStyle w:val="Hypertextovodkaz"/>
              </w:rPr>
              <w:t>4.1.1 REQ-01a: Vytvoření tuzemského cestovního příkazu</w:t>
            </w:r>
            <w:r>
              <w:tab/>
            </w:r>
            <w:r>
              <w:fldChar w:fldCharType="begin"/>
            </w:r>
            <w:r>
              <w:instrText>PAGEREF _Toc1622618843 \h</w:instrText>
            </w:r>
            <w:r>
              <w:fldChar w:fldCharType="separate"/>
            </w:r>
            <w:r w:rsidRPr="03F758AB">
              <w:rPr>
                <w:rStyle w:val="Hypertextovodkaz"/>
              </w:rPr>
              <w:t>18</w:t>
            </w:r>
            <w:r>
              <w:fldChar w:fldCharType="end"/>
            </w:r>
          </w:hyperlink>
        </w:p>
        <w:p w14:paraId="151FB5D6" w14:textId="6F89E034" w:rsidR="03F758AB" w:rsidRDefault="03F758AB" w:rsidP="03F758AB">
          <w:pPr>
            <w:pStyle w:val="Obsah4"/>
            <w:tabs>
              <w:tab w:val="right" w:leader="dot" w:pos="9060"/>
            </w:tabs>
            <w:rPr>
              <w:rStyle w:val="Hypertextovodkaz"/>
            </w:rPr>
          </w:pPr>
          <w:hyperlink w:anchor="_Toc2118564987">
            <w:r w:rsidRPr="03F758AB">
              <w:rPr>
                <w:rStyle w:val="Hypertextovodkaz"/>
              </w:rPr>
              <w:t>4.1.2 REQ-01b: Vytvoření zahraničního cestovního příkazu</w:t>
            </w:r>
            <w:r>
              <w:tab/>
            </w:r>
            <w:r>
              <w:fldChar w:fldCharType="begin"/>
            </w:r>
            <w:r>
              <w:instrText>PAGEREF _Toc2118564987 \h</w:instrText>
            </w:r>
            <w:r>
              <w:fldChar w:fldCharType="separate"/>
            </w:r>
            <w:r w:rsidRPr="03F758AB">
              <w:rPr>
                <w:rStyle w:val="Hypertextovodkaz"/>
              </w:rPr>
              <w:t>21</w:t>
            </w:r>
            <w:r>
              <w:fldChar w:fldCharType="end"/>
            </w:r>
          </w:hyperlink>
        </w:p>
        <w:p w14:paraId="1294BF16" w14:textId="6D74B35C" w:rsidR="03F758AB" w:rsidRDefault="03F758AB" w:rsidP="03F758AB">
          <w:pPr>
            <w:pStyle w:val="Obsah4"/>
            <w:tabs>
              <w:tab w:val="right" w:leader="dot" w:pos="9060"/>
            </w:tabs>
            <w:rPr>
              <w:rStyle w:val="Hypertextovodkaz"/>
            </w:rPr>
          </w:pPr>
          <w:hyperlink w:anchor="_Toc844505009">
            <w:r w:rsidRPr="03F758AB">
              <w:rPr>
                <w:rStyle w:val="Hypertextovodkaz"/>
              </w:rPr>
              <w:t>4.1.3 REQ-01c: Rozfázování cestovního příkazu</w:t>
            </w:r>
            <w:r>
              <w:tab/>
            </w:r>
            <w:r>
              <w:fldChar w:fldCharType="begin"/>
            </w:r>
            <w:r>
              <w:instrText>PAGEREF _Toc844505009 \h</w:instrText>
            </w:r>
            <w:r>
              <w:fldChar w:fldCharType="separate"/>
            </w:r>
            <w:r w:rsidRPr="03F758AB">
              <w:rPr>
                <w:rStyle w:val="Hypertextovodkaz"/>
              </w:rPr>
              <w:t>23</w:t>
            </w:r>
            <w:r>
              <w:fldChar w:fldCharType="end"/>
            </w:r>
          </w:hyperlink>
        </w:p>
        <w:p w14:paraId="2A6F32EC" w14:textId="0E00DECB" w:rsidR="03F758AB" w:rsidRDefault="03F758AB" w:rsidP="03F758AB">
          <w:pPr>
            <w:pStyle w:val="Obsah5"/>
            <w:tabs>
              <w:tab w:val="right" w:leader="dot" w:pos="9060"/>
            </w:tabs>
            <w:rPr>
              <w:rStyle w:val="Hypertextovodkaz"/>
            </w:rPr>
          </w:pPr>
          <w:hyperlink w:anchor="_Toc1283240906">
            <w:r w:rsidRPr="03F758AB">
              <w:rPr>
                <w:rStyle w:val="Hypertextovodkaz"/>
              </w:rPr>
              <w:t>4.1.3.1 REQ-01ca: Export/Import</w:t>
            </w:r>
            <w:r>
              <w:tab/>
            </w:r>
            <w:r>
              <w:fldChar w:fldCharType="begin"/>
            </w:r>
            <w:r>
              <w:instrText>PAGEREF _Toc1283240906 \h</w:instrText>
            </w:r>
            <w:r>
              <w:fldChar w:fldCharType="separate"/>
            </w:r>
            <w:r w:rsidRPr="03F758AB">
              <w:rPr>
                <w:rStyle w:val="Hypertextovodkaz"/>
              </w:rPr>
              <w:t>24</w:t>
            </w:r>
            <w:r>
              <w:fldChar w:fldCharType="end"/>
            </w:r>
          </w:hyperlink>
        </w:p>
        <w:p w14:paraId="51E72F37" w14:textId="3E2CCEE2" w:rsidR="03F758AB" w:rsidRDefault="03F758AB" w:rsidP="03F758AB">
          <w:pPr>
            <w:pStyle w:val="Obsah4"/>
            <w:tabs>
              <w:tab w:val="right" w:leader="dot" w:pos="9060"/>
            </w:tabs>
            <w:rPr>
              <w:rStyle w:val="Hypertextovodkaz"/>
            </w:rPr>
          </w:pPr>
          <w:hyperlink w:anchor="_Toc983268073">
            <w:r w:rsidRPr="03F758AB">
              <w:rPr>
                <w:rStyle w:val="Hypertextovodkaz"/>
              </w:rPr>
              <w:t>4.1.4 REQ-01d: Uložení CP bez odeslání ke schválení</w:t>
            </w:r>
            <w:r>
              <w:tab/>
            </w:r>
            <w:r>
              <w:fldChar w:fldCharType="begin"/>
            </w:r>
            <w:r>
              <w:instrText>PAGEREF _Toc983268073 \h</w:instrText>
            </w:r>
            <w:r>
              <w:fldChar w:fldCharType="separate"/>
            </w:r>
            <w:r w:rsidRPr="03F758AB">
              <w:rPr>
                <w:rStyle w:val="Hypertextovodkaz"/>
              </w:rPr>
              <w:t>24</w:t>
            </w:r>
            <w:r>
              <w:fldChar w:fldCharType="end"/>
            </w:r>
          </w:hyperlink>
        </w:p>
        <w:p w14:paraId="6DB541ED" w14:textId="2263280C" w:rsidR="03F758AB" w:rsidRDefault="03F758AB" w:rsidP="03F758AB">
          <w:pPr>
            <w:pStyle w:val="Obsah3"/>
            <w:tabs>
              <w:tab w:val="left" w:pos="870"/>
              <w:tab w:val="right" w:leader="dot" w:pos="9060"/>
            </w:tabs>
            <w:rPr>
              <w:rStyle w:val="Hypertextovodkaz"/>
            </w:rPr>
          </w:pPr>
          <w:hyperlink w:anchor="_Toc1313603397">
            <w:r w:rsidRPr="03F758AB">
              <w:rPr>
                <w:rStyle w:val="Hypertextovodkaz"/>
              </w:rPr>
              <w:t>4.2</w:t>
            </w:r>
            <w:r>
              <w:tab/>
            </w:r>
            <w:r w:rsidRPr="03F758AB">
              <w:rPr>
                <w:rStyle w:val="Hypertextovodkaz"/>
              </w:rPr>
              <w:t>REQ-02: Schvalování cestovního příkazu a schvalování vyúčtování</w:t>
            </w:r>
            <w:r>
              <w:tab/>
            </w:r>
            <w:r>
              <w:fldChar w:fldCharType="begin"/>
            </w:r>
            <w:r>
              <w:instrText>PAGEREF _Toc1313603397 \h</w:instrText>
            </w:r>
            <w:r>
              <w:fldChar w:fldCharType="separate"/>
            </w:r>
            <w:r w:rsidRPr="03F758AB">
              <w:rPr>
                <w:rStyle w:val="Hypertextovodkaz"/>
              </w:rPr>
              <w:t>25</w:t>
            </w:r>
            <w:r>
              <w:fldChar w:fldCharType="end"/>
            </w:r>
          </w:hyperlink>
        </w:p>
        <w:p w14:paraId="7FD2A036" w14:textId="185DAFAE" w:rsidR="03F758AB" w:rsidRDefault="03F758AB" w:rsidP="03F758AB">
          <w:pPr>
            <w:pStyle w:val="Obsah3"/>
            <w:tabs>
              <w:tab w:val="left" w:pos="870"/>
              <w:tab w:val="right" w:leader="dot" w:pos="9060"/>
            </w:tabs>
            <w:rPr>
              <w:rStyle w:val="Hypertextovodkaz"/>
            </w:rPr>
          </w:pPr>
          <w:hyperlink w:anchor="_Toc549789899">
            <w:r w:rsidRPr="03F758AB">
              <w:rPr>
                <w:rStyle w:val="Hypertextovodkaz"/>
              </w:rPr>
              <w:t>4.3</w:t>
            </w:r>
            <w:r>
              <w:tab/>
            </w:r>
            <w:r w:rsidRPr="03F758AB">
              <w:rPr>
                <w:rStyle w:val="Hypertextovodkaz"/>
              </w:rPr>
              <w:t>REQ-03: Editace cestovního příkazu</w:t>
            </w:r>
            <w:r>
              <w:tab/>
            </w:r>
            <w:r>
              <w:fldChar w:fldCharType="begin"/>
            </w:r>
            <w:r>
              <w:instrText>PAGEREF _Toc549789899 \h</w:instrText>
            </w:r>
            <w:r>
              <w:fldChar w:fldCharType="separate"/>
            </w:r>
            <w:r w:rsidRPr="03F758AB">
              <w:rPr>
                <w:rStyle w:val="Hypertextovodkaz"/>
              </w:rPr>
              <w:t>25</w:t>
            </w:r>
            <w:r>
              <w:fldChar w:fldCharType="end"/>
            </w:r>
          </w:hyperlink>
        </w:p>
        <w:p w14:paraId="7CD731F7" w14:textId="18295F2D" w:rsidR="03F758AB" w:rsidRDefault="03F758AB" w:rsidP="03F758AB">
          <w:pPr>
            <w:pStyle w:val="Obsah3"/>
            <w:tabs>
              <w:tab w:val="left" w:pos="870"/>
              <w:tab w:val="right" w:leader="dot" w:pos="9060"/>
            </w:tabs>
            <w:rPr>
              <w:rStyle w:val="Hypertextovodkaz"/>
            </w:rPr>
          </w:pPr>
          <w:hyperlink w:anchor="_Toc1119547567">
            <w:r w:rsidRPr="03F758AB">
              <w:rPr>
                <w:rStyle w:val="Hypertextovodkaz"/>
              </w:rPr>
              <w:t>4.4</w:t>
            </w:r>
            <w:r>
              <w:tab/>
            </w:r>
            <w:r w:rsidRPr="03F758AB">
              <w:rPr>
                <w:rStyle w:val="Hypertextovodkaz"/>
              </w:rPr>
              <w:t>REQ-04: Vyúčtování služební cesty</w:t>
            </w:r>
            <w:r>
              <w:tab/>
            </w:r>
            <w:r>
              <w:fldChar w:fldCharType="begin"/>
            </w:r>
            <w:r>
              <w:instrText>PAGEREF _Toc1119547567 \h</w:instrText>
            </w:r>
            <w:r>
              <w:fldChar w:fldCharType="separate"/>
            </w:r>
            <w:r w:rsidRPr="03F758AB">
              <w:rPr>
                <w:rStyle w:val="Hypertextovodkaz"/>
              </w:rPr>
              <w:t>26</w:t>
            </w:r>
            <w:r>
              <w:fldChar w:fldCharType="end"/>
            </w:r>
          </w:hyperlink>
        </w:p>
        <w:p w14:paraId="15570615" w14:textId="4D6B358B" w:rsidR="03F758AB" w:rsidRDefault="03F758AB" w:rsidP="03F758AB">
          <w:pPr>
            <w:pStyle w:val="Obsah4"/>
            <w:tabs>
              <w:tab w:val="left" w:pos="1320"/>
              <w:tab w:val="right" w:leader="dot" w:pos="9060"/>
            </w:tabs>
            <w:rPr>
              <w:rStyle w:val="Hypertextovodkaz"/>
            </w:rPr>
          </w:pPr>
          <w:hyperlink w:anchor="_Toc53847473">
            <w:r w:rsidRPr="03F758AB">
              <w:rPr>
                <w:rStyle w:val="Hypertextovodkaz"/>
              </w:rPr>
              <w:t>4.4.1</w:t>
            </w:r>
            <w:r>
              <w:tab/>
            </w:r>
            <w:r w:rsidRPr="03F758AB">
              <w:rPr>
                <w:rStyle w:val="Hypertextovodkaz"/>
              </w:rPr>
              <w:t>REQ-04a: Vyúčtování tuzemské služební cesty</w:t>
            </w:r>
            <w:r>
              <w:tab/>
            </w:r>
            <w:r>
              <w:fldChar w:fldCharType="begin"/>
            </w:r>
            <w:r>
              <w:instrText>PAGEREF _Toc53847473 \h</w:instrText>
            </w:r>
            <w:r>
              <w:fldChar w:fldCharType="separate"/>
            </w:r>
            <w:r w:rsidRPr="03F758AB">
              <w:rPr>
                <w:rStyle w:val="Hypertextovodkaz"/>
              </w:rPr>
              <w:t>27</w:t>
            </w:r>
            <w:r>
              <w:fldChar w:fldCharType="end"/>
            </w:r>
          </w:hyperlink>
        </w:p>
        <w:p w14:paraId="3988D1FA" w14:textId="269F4A22" w:rsidR="03F758AB" w:rsidRDefault="03F758AB" w:rsidP="03F758AB">
          <w:pPr>
            <w:pStyle w:val="Obsah4"/>
            <w:tabs>
              <w:tab w:val="left" w:pos="1320"/>
              <w:tab w:val="right" w:leader="dot" w:pos="9060"/>
            </w:tabs>
            <w:rPr>
              <w:rStyle w:val="Hypertextovodkaz"/>
            </w:rPr>
          </w:pPr>
          <w:hyperlink w:anchor="_Toc324427496">
            <w:r w:rsidRPr="03F758AB">
              <w:rPr>
                <w:rStyle w:val="Hypertextovodkaz"/>
              </w:rPr>
              <w:t>4.4.2</w:t>
            </w:r>
            <w:r>
              <w:tab/>
            </w:r>
            <w:r w:rsidRPr="03F758AB">
              <w:rPr>
                <w:rStyle w:val="Hypertextovodkaz"/>
              </w:rPr>
              <w:t>REQ-04b: Vyúčtování zahraniční služební cesty</w:t>
            </w:r>
            <w:r>
              <w:tab/>
            </w:r>
            <w:r>
              <w:fldChar w:fldCharType="begin"/>
            </w:r>
            <w:r>
              <w:instrText>PAGEREF _Toc324427496 \h</w:instrText>
            </w:r>
            <w:r>
              <w:fldChar w:fldCharType="separate"/>
            </w:r>
            <w:r w:rsidRPr="03F758AB">
              <w:rPr>
                <w:rStyle w:val="Hypertextovodkaz"/>
              </w:rPr>
              <w:t>28</w:t>
            </w:r>
            <w:r>
              <w:fldChar w:fldCharType="end"/>
            </w:r>
          </w:hyperlink>
        </w:p>
        <w:p w14:paraId="64EF6A96" w14:textId="25D38DFC" w:rsidR="03F758AB" w:rsidRDefault="03F758AB" w:rsidP="03F758AB">
          <w:pPr>
            <w:pStyle w:val="Obsah4"/>
            <w:tabs>
              <w:tab w:val="left" w:pos="1320"/>
              <w:tab w:val="right" w:leader="dot" w:pos="9060"/>
            </w:tabs>
            <w:rPr>
              <w:rStyle w:val="Hypertextovodkaz"/>
            </w:rPr>
          </w:pPr>
          <w:hyperlink w:anchor="_Toc931740683">
            <w:r w:rsidRPr="03F758AB">
              <w:rPr>
                <w:rStyle w:val="Hypertextovodkaz"/>
              </w:rPr>
              <w:t>4.4.3</w:t>
            </w:r>
            <w:r>
              <w:tab/>
            </w:r>
            <w:r w:rsidRPr="03F758AB">
              <w:rPr>
                <w:rStyle w:val="Hypertextovodkaz"/>
              </w:rPr>
              <w:t>REQ-04c: Výpočet tuzemského stravného</w:t>
            </w:r>
            <w:r>
              <w:tab/>
            </w:r>
            <w:r>
              <w:fldChar w:fldCharType="begin"/>
            </w:r>
            <w:r>
              <w:instrText>PAGEREF _Toc931740683 \h</w:instrText>
            </w:r>
            <w:r>
              <w:fldChar w:fldCharType="separate"/>
            </w:r>
            <w:r w:rsidRPr="03F758AB">
              <w:rPr>
                <w:rStyle w:val="Hypertextovodkaz"/>
              </w:rPr>
              <w:t>28</w:t>
            </w:r>
            <w:r>
              <w:fldChar w:fldCharType="end"/>
            </w:r>
          </w:hyperlink>
        </w:p>
        <w:p w14:paraId="3C0D4EDD" w14:textId="3E02DAEA" w:rsidR="03F758AB" w:rsidRDefault="03F758AB" w:rsidP="03F758AB">
          <w:pPr>
            <w:pStyle w:val="Obsah4"/>
            <w:tabs>
              <w:tab w:val="left" w:pos="1320"/>
              <w:tab w:val="right" w:leader="dot" w:pos="9060"/>
            </w:tabs>
            <w:rPr>
              <w:rStyle w:val="Hypertextovodkaz"/>
            </w:rPr>
          </w:pPr>
          <w:hyperlink w:anchor="_Toc1891286702">
            <w:r w:rsidRPr="03F758AB">
              <w:rPr>
                <w:rStyle w:val="Hypertextovodkaz"/>
              </w:rPr>
              <w:t>4.4.4</w:t>
            </w:r>
            <w:r>
              <w:tab/>
            </w:r>
            <w:r w:rsidRPr="03F758AB">
              <w:rPr>
                <w:rStyle w:val="Hypertextovodkaz"/>
              </w:rPr>
              <w:t>REQ-04d: Výpočet zahraničního stravného</w:t>
            </w:r>
            <w:r>
              <w:tab/>
            </w:r>
            <w:r>
              <w:fldChar w:fldCharType="begin"/>
            </w:r>
            <w:r>
              <w:instrText>PAGEREF _Toc1891286702 \h</w:instrText>
            </w:r>
            <w:r>
              <w:fldChar w:fldCharType="separate"/>
            </w:r>
            <w:r w:rsidRPr="03F758AB">
              <w:rPr>
                <w:rStyle w:val="Hypertextovodkaz"/>
              </w:rPr>
              <w:t>29</w:t>
            </w:r>
            <w:r>
              <w:fldChar w:fldCharType="end"/>
            </w:r>
          </w:hyperlink>
        </w:p>
        <w:p w14:paraId="56FF567B" w14:textId="56A17FB4" w:rsidR="03F758AB" w:rsidRDefault="03F758AB" w:rsidP="03F758AB">
          <w:pPr>
            <w:pStyle w:val="Obsah4"/>
            <w:tabs>
              <w:tab w:val="left" w:pos="1320"/>
              <w:tab w:val="right" w:leader="dot" w:pos="9060"/>
            </w:tabs>
            <w:rPr>
              <w:rStyle w:val="Hypertextovodkaz"/>
            </w:rPr>
          </w:pPr>
          <w:hyperlink w:anchor="_Toc2114118729">
            <w:r w:rsidRPr="03F758AB">
              <w:rPr>
                <w:rStyle w:val="Hypertextovodkaz"/>
              </w:rPr>
              <w:t>4.4.5</w:t>
            </w:r>
            <w:r>
              <w:tab/>
            </w:r>
            <w:r w:rsidRPr="03F758AB">
              <w:rPr>
                <w:rStyle w:val="Hypertextovodkaz"/>
              </w:rPr>
              <w:t>REQ-04e: Konverze zahraničních nákladů na domácí měnu</w:t>
            </w:r>
            <w:r>
              <w:tab/>
            </w:r>
            <w:r>
              <w:fldChar w:fldCharType="begin"/>
            </w:r>
            <w:r>
              <w:instrText>PAGEREF _Toc2114118729 \h</w:instrText>
            </w:r>
            <w:r>
              <w:fldChar w:fldCharType="separate"/>
            </w:r>
            <w:r w:rsidRPr="03F758AB">
              <w:rPr>
                <w:rStyle w:val="Hypertextovodkaz"/>
              </w:rPr>
              <w:t>31</w:t>
            </w:r>
            <w:r>
              <w:fldChar w:fldCharType="end"/>
            </w:r>
          </w:hyperlink>
        </w:p>
        <w:p w14:paraId="4128D018" w14:textId="3B722079" w:rsidR="03F758AB" w:rsidRDefault="03F758AB" w:rsidP="03F758AB">
          <w:pPr>
            <w:pStyle w:val="Obsah4"/>
            <w:tabs>
              <w:tab w:val="left" w:pos="1320"/>
              <w:tab w:val="right" w:leader="dot" w:pos="9060"/>
            </w:tabs>
            <w:rPr>
              <w:rStyle w:val="Hypertextovodkaz"/>
            </w:rPr>
          </w:pPr>
          <w:hyperlink w:anchor="_Toc1280152311">
            <w:r w:rsidRPr="03F758AB">
              <w:rPr>
                <w:rStyle w:val="Hypertextovodkaz"/>
              </w:rPr>
              <w:t>4.4.6</w:t>
            </w:r>
            <w:r>
              <w:tab/>
            </w:r>
            <w:r w:rsidRPr="03F758AB">
              <w:rPr>
                <w:rStyle w:val="Hypertextovodkaz"/>
              </w:rPr>
              <w:t>REQ-04f: Výpočet jízdného</w:t>
            </w:r>
            <w:r>
              <w:tab/>
            </w:r>
            <w:r>
              <w:fldChar w:fldCharType="begin"/>
            </w:r>
            <w:r>
              <w:instrText>PAGEREF _Toc1280152311 \h</w:instrText>
            </w:r>
            <w:r>
              <w:fldChar w:fldCharType="separate"/>
            </w:r>
            <w:r w:rsidRPr="03F758AB">
              <w:rPr>
                <w:rStyle w:val="Hypertextovodkaz"/>
              </w:rPr>
              <w:t>31</w:t>
            </w:r>
            <w:r>
              <w:fldChar w:fldCharType="end"/>
            </w:r>
          </w:hyperlink>
        </w:p>
        <w:p w14:paraId="37D15F77" w14:textId="2683D8EC" w:rsidR="03F758AB" w:rsidRDefault="03F758AB" w:rsidP="03F758AB">
          <w:pPr>
            <w:pStyle w:val="Obsah4"/>
            <w:tabs>
              <w:tab w:val="left" w:pos="1320"/>
              <w:tab w:val="right" w:leader="dot" w:pos="9060"/>
            </w:tabs>
            <w:rPr>
              <w:rStyle w:val="Hypertextovodkaz"/>
            </w:rPr>
          </w:pPr>
          <w:hyperlink w:anchor="_Toc1113788511">
            <w:r w:rsidRPr="03F758AB">
              <w:rPr>
                <w:rStyle w:val="Hypertextovodkaz"/>
              </w:rPr>
              <w:t>4.4.7</w:t>
            </w:r>
            <w:r>
              <w:tab/>
            </w:r>
            <w:r w:rsidRPr="03F758AB">
              <w:rPr>
                <w:rStyle w:val="Hypertextovodkaz"/>
              </w:rPr>
              <w:t>REQ-04g: Výpočet náhrady za osobní  vozidla</w:t>
            </w:r>
            <w:r>
              <w:tab/>
            </w:r>
            <w:r>
              <w:fldChar w:fldCharType="begin"/>
            </w:r>
            <w:r>
              <w:instrText>PAGEREF _Toc1113788511 \h</w:instrText>
            </w:r>
            <w:r>
              <w:fldChar w:fldCharType="separate"/>
            </w:r>
            <w:r w:rsidRPr="03F758AB">
              <w:rPr>
                <w:rStyle w:val="Hypertextovodkaz"/>
              </w:rPr>
              <w:t>31</w:t>
            </w:r>
            <w:r>
              <w:fldChar w:fldCharType="end"/>
            </w:r>
          </w:hyperlink>
        </w:p>
        <w:p w14:paraId="1DB6F584" w14:textId="0A76DFB3" w:rsidR="03F758AB" w:rsidRDefault="03F758AB" w:rsidP="03F758AB">
          <w:pPr>
            <w:pStyle w:val="Obsah4"/>
            <w:tabs>
              <w:tab w:val="left" w:pos="1320"/>
              <w:tab w:val="right" w:leader="dot" w:pos="9060"/>
            </w:tabs>
            <w:rPr>
              <w:rStyle w:val="Hypertextovodkaz"/>
            </w:rPr>
          </w:pPr>
          <w:hyperlink w:anchor="_Toc1895032218">
            <w:r w:rsidRPr="03F758AB">
              <w:rPr>
                <w:rStyle w:val="Hypertextovodkaz"/>
              </w:rPr>
              <w:t>4.4.8</w:t>
            </w:r>
            <w:r>
              <w:tab/>
            </w:r>
            <w:r w:rsidRPr="03F758AB">
              <w:rPr>
                <w:rStyle w:val="Hypertextovodkaz"/>
              </w:rPr>
              <w:t>REQ-04h: Výpočet kapesného</w:t>
            </w:r>
            <w:r>
              <w:tab/>
            </w:r>
            <w:r>
              <w:fldChar w:fldCharType="begin"/>
            </w:r>
            <w:r>
              <w:instrText>PAGEREF _Toc1895032218 \h</w:instrText>
            </w:r>
            <w:r>
              <w:fldChar w:fldCharType="separate"/>
            </w:r>
            <w:r w:rsidRPr="03F758AB">
              <w:rPr>
                <w:rStyle w:val="Hypertextovodkaz"/>
              </w:rPr>
              <w:t>32</w:t>
            </w:r>
            <w:r>
              <w:fldChar w:fldCharType="end"/>
            </w:r>
          </w:hyperlink>
        </w:p>
        <w:p w14:paraId="10121879" w14:textId="609572FF" w:rsidR="03F758AB" w:rsidRDefault="03F758AB" w:rsidP="03F758AB">
          <w:pPr>
            <w:pStyle w:val="Obsah4"/>
            <w:tabs>
              <w:tab w:val="left" w:pos="1320"/>
              <w:tab w:val="right" w:leader="dot" w:pos="9060"/>
            </w:tabs>
            <w:rPr>
              <w:rStyle w:val="Hypertextovodkaz"/>
            </w:rPr>
          </w:pPr>
          <w:hyperlink w:anchor="_Toc1348781837">
            <w:r w:rsidRPr="03F758AB">
              <w:rPr>
                <w:rStyle w:val="Hypertextovodkaz"/>
              </w:rPr>
              <w:t>4.4.9</w:t>
            </w:r>
            <w:r>
              <w:tab/>
            </w:r>
            <w:r w:rsidRPr="03F758AB">
              <w:rPr>
                <w:rStyle w:val="Hypertextovodkaz"/>
              </w:rPr>
              <w:t>REQ-04i: Nahrání příloh</w:t>
            </w:r>
            <w:r>
              <w:tab/>
            </w:r>
            <w:r>
              <w:fldChar w:fldCharType="begin"/>
            </w:r>
            <w:r>
              <w:instrText>PAGEREF _Toc1348781837 \h</w:instrText>
            </w:r>
            <w:r>
              <w:fldChar w:fldCharType="separate"/>
            </w:r>
            <w:r w:rsidRPr="03F758AB">
              <w:rPr>
                <w:rStyle w:val="Hypertextovodkaz"/>
              </w:rPr>
              <w:t>32</w:t>
            </w:r>
            <w:r>
              <w:fldChar w:fldCharType="end"/>
            </w:r>
          </w:hyperlink>
        </w:p>
        <w:p w14:paraId="420B2922" w14:textId="7E6F5BAC" w:rsidR="03F758AB" w:rsidRDefault="03F758AB" w:rsidP="03F758AB">
          <w:pPr>
            <w:pStyle w:val="Obsah3"/>
            <w:tabs>
              <w:tab w:val="left" w:pos="870"/>
              <w:tab w:val="right" w:leader="dot" w:pos="9060"/>
            </w:tabs>
            <w:rPr>
              <w:rStyle w:val="Hypertextovodkaz"/>
            </w:rPr>
          </w:pPr>
          <w:hyperlink w:anchor="_Toc725936280">
            <w:r w:rsidRPr="03F758AB">
              <w:rPr>
                <w:rStyle w:val="Hypertextovodkaz"/>
              </w:rPr>
              <w:t>4.5</w:t>
            </w:r>
            <w:r>
              <w:tab/>
            </w:r>
            <w:r w:rsidRPr="03F758AB">
              <w:rPr>
                <w:rStyle w:val="Hypertextovodkaz"/>
              </w:rPr>
              <w:t>V   REQ-05: Archivace cestovního příkazu</w:t>
            </w:r>
            <w:r>
              <w:tab/>
            </w:r>
            <w:r>
              <w:fldChar w:fldCharType="begin"/>
            </w:r>
            <w:r>
              <w:instrText>PAGEREF _Toc725936280 \h</w:instrText>
            </w:r>
            <w:r>
              <w:fldChar w:fldCharType="separate"/>
            </w:r>
            <w:r w:rsidRPr="03F758AB">
              <w:rPr>
                <w:rStyle w:val="Hypertextovodkaz"/>
              </w:rPr>
              <w:t>33</w:t>
            </w:r>
            <w:r>
              <w:fldChar w:fldCharType="end"/>
            </w:r>
          </w:hyperlink>
        </w:p>
        <w:p w14:paraId="3CF23647" w14:textId="0A939CD0" w:rsidR="03F758AB" w:rsidRDefault="03F758AB" w:rsidP="03F758AB">
          <w:pPr>
            <w:pStyle w:val="Obsah3"/>
            <w:tabs>
              <w:tab w:val="left" w:pos="870"/>
              <w:tab w:val="right" w:leader="dot" w:pos="9060"/>
            </w:tabs>
            <w:rPr>
              <w:rStyle w:val="Hypertextovodkaz"/>
            </w:rPr>
          </w:pPr>
          <w:hyperlink w:anchor="_Toc105637908">
            <w:r w:rsidRPr="03F758AB">
              <w:rPr>
                <w:rStyle w:val="Hypertextovodkaz"/>
              </w:rPr>
              <w:t>4.6</w:t>
            </w:r>
            <w:r>
              <w:tab/>
            </w:r>
            <w:r w:rsidRPr="03F758AB">
              <w:rPr>
                <w:rStyle w:val="Hypertextovodkaz"/>
              </w:rPr>
              <w:t>REQ-06: Správa číselníků</w:t>
            </w:r>
            <w:r>
              <w:tab/>
            </w:r>
            <w:r>
              <w:fldChar w:fldCharType="begin"/>
            </w:r>
            <w:r>
              <w:instrText>PAGEREF _Toc105637908 \h</w:instrText>
            </w:r>
            <w:r>
              <w:fldChar w:fldCharType="separate"/>
            </w:r>
            <w:r w:rsidRPr="03F758AB">
              <w:rPr>
                <w:rStyle w:val="Hypertextovodkaz"/>
              </w:rPr>
              <w:t>35</w:t>
            </w:r>
            <w:r>
              <w:fldChar w:fldCharType="end"/>
            </w:r>
          </w:hyperlink>
        </w:p>
        <w:p w14:paraId="4C6C66BF" w14:textId="0940B489" w:rsidR="03F758AB" w:rsidRDefault="03F758AB" w:rsidP="03F758AB">
          <w:pPr>
            <w:pStyle w:val="Obsah4"/>
            <w:tabs>
              <w:tab w:val="right" w:leader="dot" w:pos="9060"/>
            </w:tabs>
            <w:rPr>
              <w:rStyle w:val="Hypertextovodkaz"/>
            </w:rPr>
          </w:pPr>
          <w:hyperlink w:anchor="_Toc1819251605">
            <w:r w:rsidRPr="03F758AB">
              <w:rPr>
                <w:rStyle w:val="Hypertextovodkaz"/>
              </w:rPr>
              <w:t>4.6.1 REQ-06a: Integrace číselníků s ERP</w:t>
            </w:r>
            <w:r>
              <w:tab/>
            </w:r>
            <w:r>
              <w:fldChar w:fldCharType="begin"/>
            </w:r>
            <w:r>
              <w:instrText>PAGEREF _Toc1819251605 \h</w:instrText>
            </w:r>
            <w:r>
              <w:fldChar w:fldCharType="separate"/>
            </w:r>
            <w:r w:rsidRPr="03F758AB">
              <w:rPr>
                <w:rStyle w:val="Hypertextovodkaz"/>
              </w:rPr>
              <w:t>38</w:t>
            </w:r>
            <w:r>
              <w:fldChar w:fldCharType="end"/>
            </w:r>
          </w:hyperlink>
        </w:p>
        <w:p w14:paraId="1AF83095" w14:textId="1B145603" w:rsidR="03F758AB" w:rsidRDefault="03F758AB" w:rsidP="03F758AB">
          <w:pPr>
            <w:pStyle w:val="Obsah4"/>
            <w:tabs>
              <w:tab w:val="right" w:leader="dot" w:pos="9060"/>
            </w:tabs>
            <w:rPr>
              <w:rStyle w:val="Hypertextovodkaz"/>
            </w:rPr>
          </w:pPr>
          <w:hyperlink w:anchor="_Toc514333045">
            <w:r w:rsidRPr="03F758AB">
              <w:rPr>
                <w:rStyle w:val="Hypertextovodkaz"/>
              </w:rPr>
              <w:t>4.6.2 REQ-06b: Integrace hodnot směnných kurzů</w:t>
            </w:r>
            <w:r>
              <w:tab/>
            </w:r>
            <w:r>
              <w:fldChar w:fldCharType="begin"/>
            </w:r>
            <w:r>
              <w:instrText>PAGEREF _Toc514333045 \h</w:instrText>
            </w:r>
            <w:r>
              <w:fldChar w:fldCharType="separate"/>
            </w:r>
            <w:r w:rsidRPr="03F758AB">
              <w:rPr>
                <w:rStyle w:val="Hypertextovodkaz"/>
              </w:rPr>
              <w:t>40</w:t>
            </w:r>
            <w:r>
              <w:fldChar w:fldCharType="end"/>
            </w:r>
          </w:hyperlink>
        </w:p>
        <w:p w14:paraId="7D7D984D" w14:textId="218A1BA3" w:rsidR="03F758AB" w:rsidRDefault="03F758AB" w:rsidP="03F758AB">
          <w:pPr>
            <w:pStyle w:val="Obsah4"/>
            <w:tabs>
              <w:tab w:val="right" w:leader="dot" w:pos="9060"/>
            </w:tabs>
            <w:rPr>
              <w:rStyle w:val="Hypertextovodkaz"/>
            </w:rPr>
          </w:pPr>
          <w:hyperlink w:anchor="_Toc1462671898">
            <w:r w:rsidRPr="03F758AB">
              <w:rPr>
                <w:rStyle w:val="Hypertextovodkaz"/>
              </w:rPr>
              <w:t>4.6.3. REQ-06c: Import hodnot do číselníků</w:t>
            </w:r>
            <w:r>
              <w:tab/>
            </w:r>
            <w:r>
              <w:fldChar w:fldCharType="begin"/>
            </w:r>
            <w:r>
              <w:instrText>PAGEREF _Toc1462671898 \h</w:instrText>
            </w:r>
            <w:r>
              <w:fldChar w:fldCharType="separate"/>
            </w:r>
            <w:r w:rsidRPr="03F758AB">
              <w:rPr>
                <w:rStyle w:val="Hypertextovodkaz"/>
              </w:rPr>
              <w:t>41</w:t>
            </w:r>
            <w:r>
              <w:fldChar w:fldCharType="end"/>
            </w:r>
          </w:hyperlink>
        </w:p>
        <w:p w14:paraId="16052919" w14:textId="54F4CE93" w:rsidR="03F758AB" w:rsidRDefault="03F758AB" w:rsidP="03F758AB">
          <w:pPr>
            <w:pStyle w:val="Obsah4"/>
            <w:tabs>
              <w:tab w:val="right" w:leader="dot" w:pos="9060"/>
            </w:tabs>
            <w:rPr>
              <w:rStyle w:val="Hypertextovodkaz"/>
            </w:rPr>
          </w:pPr>
          <w:hyperlink w:anchor="_Toc1697813924">
            <w:r w:rsidRPr="03F758AB">
              <w:rPr>
                <w:rStyle w:val="Hypertextovodkaz"/>
              </w:rPr>
              <w:t>4.6.4 REQ-06d: Úprava záznamu v číselníku</w:t>
            </w:r>
            <w:r>
              <w:tab/>
            </w:r>
            <w:r>
              <w:fldChar w:fldCharType="begin"/>
            </w:r>
            <w:r>
              <w:instrText>PAGEREF _Toc1697813924 \h</w:instrText>
            </w:r>
            <w:r>
              <w:fldChar w:fldCharType="separate"/>
            </w:r>
            <w:r w:rsidRPr="03F758AB">
              <w:rPr>
                <w:rStyle w:val="Hypertextovodkaz"/>
              </w:rPr>
              <w:t>42</w:t>
            </w:r>
            <w:r>
              <w:fldChar w:fldCharType="end"/>
            </w:r>
          </w:hyperlink>
        </w:p>
        <w:p w14:paraId="7741FC8E" w14:textId="51F4AEEE" w:rsidR="03F758AB" w:rsidRDefault="03F758AB" w:rsidP="03F758AB">
          <w:pPr>
            <w:pStyle w:val="Obsah4"/>
            <w:tabs>
              <w:tab w:val="right" w:leader="dot" w:pos="9060"/>
            </w:tabs>
            <w:rPr>
              <w:rStyle w:val="Hypertextovodkaz"/>
            </w:rPr>
          </w:pPr>
          <w:hyperlink w:anchor="_Toc513846116">
            <w:r w:rsidRPr="03F758AB">
              <w:rPr>
                <w:rStyle w:val="Hypertextovodkaz"/>
              </w:rPr>
              <w:t>4.6.5 REQ-06e: Přidání nového číselníku</w:t>
            </w:r>
            <w:r>
              <w:tab/>
            </w:r>
            <w:r>
              <w:fldChar w:fldCharType="begin"/>
            </w:r>
            <w:r>
              <w:instrText>PAGEREF _Toc513846116 \h</w:instrText>
            </w:r>
            <w:r>
              <w:fldChar w:fldCharType="separate"/>
            </w:r>
            <w:r w:rsidRPr="03F758AB">
              <w:rPr>
                <w:rStyle w:val="Hypertextovodkaz"/>
              </w:rPr>
              <w:t>43</w:t>
            </w:r>
            <w:r>
              <w:fldChar w:fldCharType="end"/>
            </w:r>
          </w:hyperlink>
        </w:p>
        <w:p w14:paraId="074DFFF5" w14:textId="56D2DCD0" w:rsidR="03F758AB" w:rsidRDefault="03F758AB" w:rsidP="03F758AB">
          <w:pPr>
            <w:pStyle w:val="Obsah4"/>
            <w:tabs>
              <w:tab w:val="right" w:leader="dot" w:pos="9060"/>
            </w:tabs>
            <w:rPr>
              <w:rStyle w:val="Hypertextovodkaz"/>
            </w:rPr>
          </w:pPr>
          <w:hyperlink w:anchor="_Toc1933142971">
            <w:r w:rsidRPr="03F758AB">
              <w:rPr>
                <w:rStyle w:val="Hypertextovodkaz"/>
              </w:rPr>
              <w:t>4.6.5 REQ-06f: Přidání nové dimenze do číselníku Vozidel a Zaměstnanci</w:t>
            </w:r>
            <w:r>
              <w:tab/>
            </w:r>
            <w:r>
              <w:fldChar w:fldCharType="begin"/>
            </w:r>
            <w:r>
              <w:instrText>PAGEREF _Toc1933142971 \h</w:instrText>
            </w:r>
            <w:r>
              <w:fldChar w:fldCharType="separate"/>
            </w:r>
            <w:r w:rsidRPr="03F758AB">
              <w:rPr>
                <w:rStyle w:val="Hypertextovodkaz"/>
              </w:rPr>
              <w:t>43</w:t>
            </w:r>
            <w:r>
              <w:fldChar w:fldCharType="end"/>
            </w:r>
          </w:hyperlink>
        </w:p>
        <w:p w14:paraId="77B4D9A6" w14:textId="4EAB7F5D" w:rsidR="03F758AB" w:rsidRDefault="03F758AB" w:rsidP="03F758AB">
          <w:pPr>
            <w:pStyle w:val="Obsah3"/>
            <w:tabs>
              <w:tab w:val="left" w:pos="870"/>
              <w:tab w:val="right" w:leader="dot" w:pos="9060"/>
            </w:tabs>
            <w:rPr>
              <w:rStyle w:val="Hypertextovodkaz"/>
            </w:rPr>
          </w:pPr>
          <w:hyperlink w:anchor="_Toc1952675273">
            <w:r w:rsidRPr="03F758AB">
              <w:rPr>
                <w:rStyle w:val="Hypertextovodkaz"/>
              </w:rPr>
              <w:t>4.7</w:t>
            </w:r>
            <w:r>
              <w:tab/>
            </w:r>
            <w:r w:rsidRPr="03F758AB">
              <w:rPr>
                <w:rStyle w:val="Hypertextovodkaz"/>
              </w:rPr>
              <w:t>REQ-07: Synchronizace CP s ERP</w:t>
            </w:r>
            <w:r>
              <w:tab/>
            </w:r>
            <w:r>
              <w:fldChar w:fldCharType="begin"/>
            </w:r>
            <w:r>
              <w:instrText>PAGEREF _Toc1952675273 \h</w:instrText>
            </w:r>
            <w:r>
              <w:fldChar w:fldCharType="separate"/>
            </w:r>
            <w:r w:rsidRPr="03F758AB">
              <w:rPr>
                <w:rStyle w:val="Hypertextovodkaz"/>
              </w:rPr>
              <w:t>44</w:t>
            </w:r>
            <w:r>
              <w:fldChar w:fldCharType="end"/>
            </w:r>
          </w:hyperlink>
        </w:p>
        <w:p w14:paraId="7D840C21" w14:textId="79713111" w:rsidR="03F758AB" w:rsidRDefault="03F758AB" w:rsidP="03F758AB">
          <w:pPr>
            <w:pStyle w:val="Obsah4"/>
            <w:tabs>
              <w:tab w:val="right" w:leader="dot" w:pos="9060"/>
            </w:tabs>
            <w:rPr>
              <w:rStyle w:val="Hypertextovodkaz"/>
            </w:rPr>
          </w:pPr>
          <w:hyperlink w:anchor="_Toc1222417971">
            <w:r w:rsidRPr="03F758AB">
              <w:rPr>
                <w:rStyle w:val="Hypertextovodkaz"/>
              </w:rPr>
              <w:t>4.7.1 REQ-07a: Synchronizace ERP -&gt; CP</w:t>
            </w:r>
            <w:r>
              <w:tab/>
            </w:r>
            <w:r>
              <w:fldChar w:fldCharType="begin"/>
            </w:r>
            <w:r>
              <w:instrText>PAGEREF _Toc1222417971 \h</w:instrText>
            </w:r>
            <w:r>
              <w:fldChar w:fldCharType="separate"/>
            </w:r>
            <w:r w:rsidRPr="03F758AB">
              <w:rPr>
                <w:rStyle w:val="Hypertextovodkaz"/>
              </w:rPr>
              <w:t>44</w:t>
            </w:r>
            <w:r>
              <w:fldChar w:fldCharType="end"/>
            </w:r>
          </w:hyperlink>
        </w:p>
        <w:p w14:paraId="4B162CA9" w14:textId="4412CFF8" w:rsidR="03F758AB" w:rsidRDefault="03F758AB" w:rsidP="03F758AB">
          <w:pPr>
            <w:pStyle w:val="Obsah4"/>
            <w:tabs>
              <w:tab w:val="right" w:leader="dot" w:pos="9060"/>
            </w:tabs>
            <w:rPr>
              <w:rStyle w:val="Hypertextovodkaz"/>
            </w:rPr>
          </w:pPr>
          <w:hyperlink w:anchor="_Toc1903080899">
            <w:r w:rsidRPr="03F758AB">
              <w:rPr>
                <w:rStyle w:val="Hypertextovodkaz"/>
              </w:rPr>
              <w:t>4.7.2 REQ-07b: Synchronizace CP -&gt; ERP</w:t>
            </w:r>
            <w:r>
              <w:tab/>
            </w:r>
            <w:r>
              <w:fldChar w:fldCharType="begin"/>
            </w:r>
            <w:r>
              <w:instrText>PAGEREF _Toc1903080899 \h</w:instrText>
            </w:r>
            <w:r>
              <w:fldChar w:fldCharType="separate"/>
            </w:r>
            <w:r w:rsidRPr="03F758AB">
              <w:rPr>
                <w:rStyle w:val="Hypertextovodkaz"/>
              </w:rPr>
              <w:t>45</w:t>
            </w:r>
            <w:r>
              <w:fldChar w:fldCharType="end"/>
            </w:r>
          </w:hyperlink>
        </w:p>
        <w:p w14:paraId="6361B577" w14:textId="3CAAC1A1" w:rsidR="03F758AB" w:rsidRDefault="03F758AB" w:rsidP="03F758AB">
          <w:pPr>
            <w:pStyle w:val="Obsah3"/>
            <w:tabs>
              <w:tab w:val="left" w:pos="870"/>
              <w:tab w:val="right" w:leader="dot" w:pos="9060"/>
            </w:tabs>
            <w:rPr>
              <w:rStyle w:val="Hypertextovodkaz"/>
            </w:rPr>
          </w:pPr>
          <w:hyperlink w:anchor="_Toc1331453774">
            <w:r w:rsidRPr="03F758AB">
              <w:rPr>
                <w:rStyle w:val="Hypertextovodkaz"/>
              </w:rPr>
              <w:t>4.8</w:t>
            </w:r>
            <w:r>
              <w:tab/>
            </w:r>
            <w:r w:rsidRPr="03F758AB">
              <w:rPr>
                <w:rStyle w:val="Hypertextovodkaz"/>
              </w:rPr>
              <w:t>REQ-08: Přizpůsobení cestovního příkazu</w:t>
            </w:r>
            <w:r>
              <w:tab/>
            </w:r>
            <w:r>
              <w:fldChar w:fldCharType="begin"/>
            </w:r>
            <w:r>
              <w:instrText>PAGEREF _Toc1331453774 \h</w:instrText>
            </w:r>
            <w:r>
              <w:fldChar w:fldCharType="separate"/>
            </w:r>
            <w:r w:rsidRPr="03F758AB">
              <w:rPr>
                <w:rStyle w:val="Hypertextovodkaz"/>
              </w:rPr>
              <w:t>46</w:t>
            </w:r>
            <w:r>
              <w:fldChar w:fldCharType="end"/>
            </w:r>
          </w:hyperlink>
        </w:p>
        <w:p w14:paraId="71167FF4" w14:textId="1FABE076" w:rsidR="03F758AB" w:rsidRDefault="03F758AB" w:rsidP="03F758AB">
          <w:pPr>
            <w:pStyle w:val="Obsah3"/>
            <w:tabs>
              <w:tab w:val="left" w:pos="870"/>
              <w:tab w:val="right" w:leader="dot" w:pos="9060"/>
            </w:tabs>
            <w:rPr>
              <w:rStyle w:val="Hypertextovodkaz"/>
            </w:rPr>
          </w:pPr>
          <w:hyperlink w:anchor="_Toc96837014">
            <w:r w:rsidRPr="03F758AB">
              <w:rPr>
                <w:rStyle w:val="Hypertextovodkaz"/>
              </w:rPr>
              <w:t>4.9</w:t>
            </w:r>
            <w:r>
              <w:tab/>
            </w:r>
            <w:r w:rsidRPr="03F758AB">
              <w:rPr>
                <w:rStyle w:val="Hypertextovodkaz"/>
              </w:rPr>
              <w:t>REQ-09: Tisk CP</w:t>
            </w:r>
            <w:r>
              <w:tab/>
            </w:r>
            <w:r>
              <w:fldChar w:fldCharType="begin"/>
            </w:r>
            <w:r>
              <w:instrText>PAGEREF _Toc96837014 \h</w:instrText>
            </w:r>
            <w:r>
              <w:fldChar w:fldCharType="separate"/>
            </w:r>
            <w:r w:rsidRPr="03F758AB">
              <w:rPr>
                <w:rStyle w:val="Hypertextovodkaz"/>
              </w:rPr>
              <w:t>47</w:t>
            </w:r>
            <w:r>
              <w:fldChar w:fldCharType="end"/>
            </w:r>
          </w:hyperlink>
        </w:p>
        <w:p w14:paraId="2D30C6F7" w14:textId="39538552" w:rsidR="03F758AB" w:rsidRDefault="03F758AB" w:rsidP="03F758AB">
          <w:pPr>
            <w:pStyle w:val="Obsah3"/>
            <w:tabs>
              <w:tab w:val="left" w:pos="870"/>
              <w:tab w:val="right" w:leader="dot" w:pos="9060"/>
            </w:tabs>
            <w:rPr>
              <w:rStyle w:val="Hypertextovodkaz"/>
            </w:rPr>
          </w:pPr>
          <w:hyperlink w:anchor="_Toc56080597">
            <w:r w:rsidRPr="03F758AB">
              <w:rPr>
                <w:rStyle w:val="Hypertextovodkaz"/>
              </w:rPr>
              <w:t>4.10</w:t>
            </w:r>
            <w:r>
              <w:tab/>
            </w:r>
            <w:r w:rsidRPr="03F758AB">
              <w:rPr>
                <w:rStyle w:val="Hypertextovodkaz"/>
              </w:rPr>
              <w:t>REQ-10: Kopírování CP</w:t>
            </w:r>
            <w:r>
              <w:tab/>
            </w:r>
            <w:r>
              <w:fldChar w:fldCharType="begin"/>
            </w:r>
            <w:r>
              <w:instrText>PAGEREF _Toc56080597 \h</w:instrText>
            </w:r>
            <w:r>
              <w:fldChar w:fldCharType="separate"/>
            </w:r>
            <w:r w:rsidRPr="03F758AB">
              <w:rPr>
                <w:rStyle w:val="Hypertextovodkaz"/>
              </w:rPr>
              <w:t>48</w:t>
            </w:r>
            <w:r>
              <w:fldChar w:fldCharType="end"/>
            </w:r>
          </w:hyperlink>
        </w:p>
        <w:p w14:paraId="30D320DE" w14:textId="45D50CDD" w:rsidR="03F758AB" w:rsidRDefault="03F758AB" w:rsidP="03F758AB">
          <w:pPr>
            <w:pStyle w:val="Obsah3"/>
            <w:tabs>
              <w:tab w:val="left" w:pos="870"/>
              <w:tab w:val="right" w:leader="dot" w:pos="9060"/>
            </w:tabs>
            <w:rPr>
              <w:rStyle w:val="Hypertextovodkaz"/>
            </w:rPr>
          </w:pPr>
          <w:hyperlink w:anchor="_Toc1942272052">
            <w:r w:rsidRPr="03F758AB">
              <w:rPr>
                <w:rStyle w:val="Hypertextovodkaz"/>
              </w:rPr>
              <w:t>4.11</w:t>
            </w:r>
            <w:r>
              <w:tab/>
            </w:r>
            <w:r w:rsidRPr="03F758AB">
              <w:rPr>
                <w:rStyle w:val="Hypertextovodkaz"/>
              </w:rPr>
              <w:t>REQ-11: Okno s fakty</w:t>
            </w:r>
            <w:r>
              <w:tab/>
            </w:r>
            <w:r>
              <w:fldChar w:fldCharType="begin"/>
            </w:r>
            <w:r>
              <w:instrText>PAGEREF _Toc1942272052 \h</w:instrText>
            </w:r>
            <w:r>
              <w:fldChar w:fldCharType="separate"/>
            </w:r>
            <w:r w:rsidRPr="03F758AB">
              <w:rPr>
                <w:rStyle w:val="Hypertextovodkaz"/>
              </w:rPr>
              <w:t>48</w:t>
            </w:r>
            <w:r>
              <w:fldChar w:fldCharType="end"/>
            </w:r>
          </w:hyperlink>
        </w:p>
        <w:p w14:paraId="0E0FC894" w14:textId="6CBE9FC3" w:rsidR="03F758AB" w:rsidRDefault="03F758AB" w:rsidP="03F758AB">
          <w:pPr>
            <w:pStyle w:val="Obsah3"/>
            <w:tabs>
              <w:tab w:val="left" w:pos="870"/>
              <w:tab w:val="right" w:leader="dot" w:pos="9060"/>
            </w:tabs>
            <w:rPr>
              <w:rStyle w:val="Hypertextovodkaz"/>
            </w:rPr>
          </w:pPr>
          <w:hyperlink w:anchor="_Toc633266405">
            <w:r w:rsidRPr="03F758AB">
              <w:rPr>
                <w:rStyle w:val="Hypertextovodkaz"/>
              </w:rPr>
              <w:t>4.12</w:t>
            </w:r>
            <w:r>
              <w:tab/>
            </w:r>
            <w:r w:rsidRPr="03F758AB">
              <w:rPr>
                <w:rStyle w:val="Hypertextovodkaz"/>
              </w:rPr>
              <w:t>REQ-12: Proklik na kartu zaměstnance</w:t>
            </w:r>
            <w:r>
              <w:tab/>
            </w:r>
            <w:r>
              <w:fldChar w:fldCharType="begin"/>
            </w:r>
            <w:r>
              <w:instrText>PAGEREF _Toc633266405 \h</w:instrText>
            </w:r>
            <w:r>
              <w:fldChar w:fldCharType="separate"/>
            </w:r>
            <w:r w:rsidRPr="03F758AB">
              <w:rPr>
                <w:rStyle w:val="Hypertextovodkaz"/>
              </w:rPr>
              <w:t>49</w:t>
            </w:r>
            <w:r>
              <w:fldChar w:fldCharType="end"/>
            </w:r>
          </w:hyperlink>
        </w:p>
        <w:p w14:paraId="6FC1F526" w14:textId="33604581" w:rsidR="03F758AB" w:rsidRDefault="03F758AB" w:rsidP="03F758AB">
          <w:pPr>
            <w:pStyle w:val="Obsah3"/>
            <w:tabs>
              <w:tab w:val="left" w:pos="870"/>
              <w:tab w:val="right" w:leader="dot" w:pos="9060"/>
            </w:tabs>
            <w:rPr>
              <w:rStyle w:val="Hypertextovodkaz"/>
            </w:rPr>
          </w:pPr>
          <w:hyperlink w:anchor="_Toc903296455">
            <w:r w:rsidRPr="03F758AB">
              <w:rPr>
                <w:rStyle w:val="Hypertextovodkaz"/>
              </w:rPr>
              <w:t>4.13</w:t>
            </w:r>
            <w:r>
              <w:tab/>
            </w:r>
            <w:r w:rsidRPr="03F758AB">
              <w:rPr>
                <w:rStyle w:val="Hypertextovodkaz"/>
              </w:rPr>
              <w:t>REQ-13: Role a oprávnění</w:t>
            </w:r>
            <w:r>
              <w:tab/>
            </w:r>
            <w:r>
              <w:fldChar w:fldCharType="begin"/>
            </w:r>
            <w:r>
              <w:instrText>PAGEREF _Toc903296455 \h</w:instrText>
            </w:r>
            <w:r>
              <w:fldChar w:fldCharType="separate"/>
            </w:r>
            <w:r w:rsidRPr="03F758AB">
              <w:rPr>
                <w:rStyle w:val="Hypertextovodkaz"/>
              </w:rPr>
              <w:t>50</w:t>
            </w:r>
            <w:r>
              <w:fldChar w:fldCharType="end"/>
            </w:r>
          </w:hyperlink>
        </w:p>
        <w:p w14:paraId="36FECD83" w14:textId="478D226F" w:rsidR="03F758AB" w:rsidRDefault="03F758AB" w:rsidP="03F758AB">
          <w:pPr>
            <w:pStyle w:val="Obsah3"/>
            <w:tabs>
              <w:tab w:val="left" w:pos="870"/>
              <w:tab w:val="right" w:leader="dot" w:pos="9060"/>
            </w:tabs>
            <w:rPr>
              <w:rStyle w:val="Hypertextovodkaz"/>
            </w:rPr>
          </w:pPr>
          <w:hyperlink w:anchor="_Toc1312328644">
            <w:r w:rsidRPr="03F758AB">
              <w:rPr>
                <w:rStyle w:val="Hypertextovodkaz"/>
              </w:rPr>
              <w:t>4.14</w:t>
            </w:r>
            <w:r>
              <w:tab/>
            </w:r>
            <w:r w:rsidRPr="03F758AB">
              <w:rPr>
                <w:rStyle w:val="Hypertextovodkaz"/>
              </w:rPr>
              <w:t>REQ-14: Autentizace a autorizace uživatele</w:t>
            </w:r>
            <w:r>
              <w:tab/>
            </w:r>
            <w:r>
              <w:fldChar w:fldCharType="begin"/>
            </w:r>
            <w:r>
              <w:instrText>PAGEREF _Toc1312328644 \h</w:instrText>
            </w:r>
            <w:r>
              <w:fldChar w:fldCharType="separate"/>
            </w:r>
            <w:r w:rsidRPr="03F758AB">
              <w:rPr>
                <w:rStyle w:val="Hypertextovodkaz"/>
              </w:rPr>
              <w:t>51</w:t>
            </w:r>
            <w:r>
              <w:fldChar w:fldCharType="end"/>
            </w:r>
          </w:hyperlink>
        </w:p>
        <w:p w14:paraId="69E5620C" w14:textId="22598A5B" w:rsidR="03F758AB" w:rsidRDefault="03F758AB" w:rsidP="03F758AB">
          <w:pPr>
            <w:pStyle w:val="Obsah3"/>
            <w:tabs>
              <w:tab w:val="left" w:pos="870"/>
              <w:tab w:val="right" w:leader="dot" w:pos="9060"/>
            </w:tabs>
            <w:rPr>
              <w:rStyle w:val="Hypertextovodkaz"/>
            </w:rPr>
          </w:pPr>
          <w:hyperlink w:anchor="_Toc1087024226">
            <w:r w:rsidRPr="03F758AB">
              <w:rPr>
                <w:rStyle w:val="Hypertextovodkaz"/>
              </w:rPr>
              <w:t>4.15</w:t>
            </w:r>
            <w:r>
              <w:tab/>
            </w:r>
            <w:r w:rsidRPr="03F758AB">
              <w:rPr>
                <w:rStyle w:val="Hypertextovodkaz"/>
              </w:rPr>
              <w:t>REQ-15: Reporty</w:t>
            </w:r>
            <w:r>
              <w:tab/>
            </w:r>
            <w:r>
              <w:fldChar w:fldCharType="begin"/>
            </w:r>
            <w:r>
              <w:instrText>PAGEREF _Toc1087024226 \h</w:instrText>
            </w:r>
            <w:r>
              <w:fldChar w:fldCharType="separate"/>
            </w:r>
            <w:r w:rsidRPr="03F758AB">
              <w:rPr>
                <w:rStyle w:val="Hypertextovodkaz"/>
              </w:rPr>
              <w:t>51</w:t>
            </w:r>
            <w:r>
              <w:fldChar w:fldCharType="end"/>
            </w:r>
          </w:hyperlink>
        </w:p>
        <w:p w14:paraId="147C002F" w14:textId="5E12EE50" w:rsidR="03F758AB" w:rsidRDefault="03F758AB" w:rsidP="03F758AB">
          <w:pPr>
            <w:pStyle w:val="Obsah3"/>
            <w:tabs>
              <w:tab w:val="left" w:pos="870"/>
              <w:tab w:val="right" w:leader="dot" w:pos="9060"/>
            </w:tabs>
            <w:rPr>
              <w:rStyle w:val="Hypertextovodkaz"/>
            </w:rPr>
          </w:pPr>
          <w:hyperlink w:anchor="_Toc1968382961">
            <w:r w:rsidRPr="03F758AB">
              <w:rPr>
                <w:rStyle w:val="Hypertextovodkaz"/>
              </w:rPr>
              <w:t>4.16</w:t>
            </w:r>
            <w:r>
              <w:tab/>
            </w:r>
            <w:r w:rsidRPr="03F758AB">
              <w:rPr>
                <w:rStyle w:val="Hypertextovodkaz"/>
              </w:rPr>
              <w:t>REQ-16: Retence dat</w:t>
            </w:r>
            <w:r>
              <w:tab/>
            </w:r>
            <w:r>
              <w:fldChar w:fldCharType="begin"/>
            </w:r>
            <w:r>
              <w:instrText>PAGEREF _Toc1968382961 \h</w:instrText>
            </w:r>
            <w:r>
              <w:fldChar w:fldCharType="separate"/>
            </w:r>
            <w:r w:rsidRPr="03F758AB">
              <w:rPr>
                <w:rStyle w:val="Hypertextovodkaz"/>
              </w:rPr>
              <w:t>51</w:t>
            </w:r>
            <w:r>
              <w:fldChar w:fldCharType="end"/>
            </w:r>
          </w:hyperlink>
        </w:p>
        <w:p w14:paraId="080D4E36" w14:textId="4304649E" w:rsidR="03F758AB" w:rsidRDefault="03F758AB" w:rsidP="03F758AB">
          <w:pPr>
            <w:pStyle w:val="Obsah3"/>
            <w:tabs>
              <w:tab w:val="left" w:pos="870"/>
              <w:tab w:val="right" w:leader="dot" w:pos="9060"/>
            </w:tabs>
            <w:rPr>
              <w:rStyle w:val="Hypertextovodkaz"/>
            </w:rPr>
          </w:pPr>
          <w:hyperlink w:anchor="_Toc204286771">
            <w:r w:rsidRPr="03F758AB">
              <w:rPr>
                <w:rStyle w:val="Hypertextovodkaz"/>
              </w:rPr>
              <w:t>4.17</w:t>
            </w:r>
            <w:r>
              <w:tab/>
            </w:r>
            <w:r w:rsidRPr="03F758AB">
              <w:rPr>
                <w:rStyle w:val="Hypertextovodkaz"/>
              </w:rPr>
              <w:t>REQ-17: Jazyková mutace</w:t>
            </w:r>
            <w:r>
              <w:tab/>
            </w:r>
            <w:r>
              <w:fldChar w:fldCharType="begin"/>
            </w:r>
            <w:r>
              <w:instrText>PAGEREF _Toc204286771 \h</w:instrText>
            </w:r>
            <w:r>
              <w:fldChar w:fldCharType="separate"/>
            </w:r>
            <w:r w:rsidRPr="03F758AB">
              <w:rPr>
                <w:rStyle w:val="Hypertextovodkaz"/>
              </w:rPr>
              <w:t>51</w:t>
            </w:r>
            <w:r>
              <w:fldChar w:fldCharType="end"/>
            </w:r>
          </w:hyperlink>
        </w:p>
        <w:p w14:paraId="77A93430" w14:textId="4A5AB91C" w:rsidR="03F758AB" w:rsidRDefault="03F758AB" w:rsidP="03F758AB">
          <w:pPr>
            <w:pStyle w:val="Obsah3"/>
            <w:tabs>
              <w:tab w:val="left" w:pos="870"/>
              <w:tab w:val="right" w:leader="dot" w:pos="9060"/>
            </w:tabs>
            <w:rPr>
              <w:rStyle w:val="Hypertextovodkaz"/>
            </w:rPr>
          </w:pPr>
          <w:hyperlink w:anchor="_Toc1511811424">
            <w:r w:rsidRPr="03F758AB">
              <w:rPr>
                <w:rStyle w:val="Hypertextovodkaz"/>
              </w:rPr>
              <w:t>4.18</w:t>
            </w:r>
            <w:r>
              <w:tab/>
            </w:r>
            <w:r w:rsidRPr="03F758AB">
              <w:rPr>
                <w:rStyle w:val="Hypertextovodkaz"/>
              </w:rPr>
              <w:t>REQ-18: Nastavení konfigurace</w:t>
            </w:r>
            <w:r>
              <w:tab/>
            </w:r>
            <w:r>
              <w:fldChar w:fldCharType="begin"/>
            </w:r>
            <w:r>
              <w:instrText>PAGEREF _Toc1511811424 \h</w:instrText>
            </w:r>
            <w:r>
              <w:fldChar w:fldCharType="separate"/>
            </w:r>
            <w:r w:rsidRPr="03F758AB">
              <w:rPr>
                <w:rStyle w:val="Hypertextovodkaz"/>
              </w:rPr>
              <w:t>52</w:t>
            </w:r>
            <w:r>
              <w:fldChar w:fldCharType="end"/>
            </w:r>
          </w:hyperlink>
        </w:p>
        <w:p w14:paraId="0FBB2B1D" w14:textId="0AA43645" w:rsidR="03F758AB" w:rsidRDefault="03F758AB" w:rsidP="03F758AB">
          <w:pPr>
            <w:pStyle w:val="Obsah4"/>
            <w:tabs>
              <w:tab w:val="left" w:pos="1530"/>
              <w:tab w:val="right" w:leader="dot" w:pos="9060"/>
            </w:tabs>
            <w:rPr>
              <w:rStyle w:val="Hypertextovodkaz"/>
            </w:rPr>
          </w:pPr>
          <w:hyperlink w:anchor="_Toc96669134">
            <w:r w:rsidRPr="03F758AB">
              <w:rPr>
                <w:rStyle w:val="Hypertextovodkaz"/>
              </w:rPr>
              <w:t>4.18.1</w:t>
            </w:r>
            <w:r>
              <w:tab/>
            </w:r>
            <w:r w:rsidRPr="03F758AB">
              <w:rPr>
                <w:rStyle w:val="Hypertextovodkaz"/>
              </w:rPr>
              <w:t>REQ-18a: Změna nastavení</w:t>
            </w:r>
            <w:r>
              <w:tab/>
            </w:r>
            <w:r>
              <w:fldChar w:fldCharType="begin"/>
            </w:r>
            <w:r>
              <w:instrText>PAGEREF _Toc96669134 \h</w:instrText>
            </w:r>
            <w:r>
              <w:fldChar w:fldCharType="separate"/>
            </w:r>
            <w:r w:rsidRPr="03F758AB">
              <w:rPr>
                <w:rStyle w:val="Hypertextovodkaz"/>
              </w:rPr>
              <w:t>52</w:t>
            </w:r>
            <w:r>
              <w:fldChar w:fldCharType="end"/>
            </w:r>
          </w:hyperlink>
        </w:p>
        <w:p w14:paraId="57E66E5B" w14:textId="6425605D" w:rsidR="03F758AB" w:rsidRDefault="03F758AB" w:rsidP="03F758AB">
          <w:pPr>
            <w:pStyle w:val="Obsah4"/>
            <w:tabs>
              <w:tab w:val="left" w:pos="1530"/>
              <w:tab w:val="right" w:leader="dot" w:pos="9060"/>
            </w:tabs>
            <w:rPr>
              <w:rStyle w:val="Hypertextovodkaz"/>
            </w:rPr>
          </w:pPr>
          <w:hyperlink w:anchor="_Toc964055235">
            <w:r w:rsidRPr="03F758AB">
              <w:rPr>
                <w:rStyle w:val="Hypertextovodkaz"/>
              </w:rPr>
              <w:t>4.18.2</w:t>
            </w:r>
            <w:r>
              <w:tab/>
            </w:r>
            <w:r w:rsidRPr="03F758AB">
              <w:rPr>
                <w:rStyle w:val="Hypertextovodkaz"/>
              </w:rPr>
              <w:t>REQ-18b: Přidání typu nákladů</w:t>
            </w:r>
            <w:r>
              <w:tab/>
            </w:r>
            <w:r>
              <w:fldChar w:fldCharType="begin"/>
            </w:r>
            <w:r>
              <w:instrText>PAGEREF _Toc964055235 \h</w:instrText>
            </w:r>
            <w:r>
              <w:fldChar w:fldCharType="separate"/>
            </w:r>
            <w:r w:rsidRPr="03F758AB">
              <w:rPr>
                <w:rStyle w:val="Hypertextovodkaz"/>
              </w:rPr>
              <w:t>52</w:t>
            </w:r>
            <w:r>
              <w:fldChar w:fldCharType="end"/>
            </w:r>
          </w:hyperlink>
          <w:r>
            <w:fldChar w:fldCharType="end"/>
          </w:r>
        </w:p>
      </w:sdtContent>
    </w:sdt>
    <w:p w14:paraId="695B82F4" w14:textId="1F1B3A30" w:rsidR="5D598CDB" w:rsidRDefault="5D598CDB" w:rsidP="5D598CDB"/>
    <w:p w14:paraId="53BF4418" w14:textId="77777777" w:rsidR="00C73213" w:rsidRPr="00C73213" w:rsidRDefault="00C73213" w:rsidP="00C73213"/>
    <w:tbl>
      <w:tblPr>
        <w:tblStyle w:val="Mkatabulky"/>
        <w:tblW w:w="9209" w:type="dxa"/>
        <w:tblInd w:w="0" w:type="dxa"/>
        <w:tblLook w:val="04A0" w:firstRow="1" w:lastRow="0" w:firstColumn="1" w:lastColumn="0" w:noHBand="0" w:noVBand="1"/>
      </w:tblPr>
      <w:tblGrid>
        <w:gridCol w:w="2265"/>
        <w:gridCol w:w="2265"/>
        <w:gridCol w:w="4679"/>
      </w:tblGrid>
      <w:tr w:rsidR="00C73213" w14:paraId="4B3D4817" w14:textId="77777777" w:rsidTr="00C73213">
        <w:tc>
          <w:tcPr>
            <w:tcW w:w="2265" w:type="dxa"/>
          </w:tcPr>
          <w:p w14:paraId="1EC2CCBD" w14:textId="21F4C976" w:rsidR="00C73213" w:rsidRPr="00C73213" w:rsidRDefault="00C73213" w:rsidP="00C73213">
            <w:pPr>
              <w:rPr>
                <w:rFonts w:ascii="Arial" w:eastAsia="Times New Roman" w:hAnsi="Arial" w:cs="Arial"/>
                <w:b/>
                <w:bCs/>
                <w:color w:val="0070C0"/>
                <w:sz w:val="20"/>
                <w:szCs w:val="20"/>
                <w:lang w:val="cs-CZ" w:eastAsia="cs-CZ"/>
              </w:rPr>
            </w:pPr>
            <w:r w:rsidRPr="03F758AB">
              <w:rPr>
                <w:rFonts w:ascii="Arial" w:eastAsia="Times New Roman" w:hAnsi="Arial" w:cs="Arial"/>
                <w:b/>
                <w:color w:val="0070C0"/>
                <w:sz w:val="20"/>
                <w:szCs w:val="20"/>
              </w:rPr>
              <w:t>Verze</w:t>
            </w:r>
          </w:p>
        </w:tc>
        <w:tc>
          <w:tcPr>
            <w:tcW w:w="2265" w:type="dxa"/>
          </w:tcPr>
          <w:p w14:paraId="32353D69" w14:textId="1C505787" w:rsidR="00C73213" w:rsidRPr="00C73213" w:rsidRDefault="00C73213" w:rsidP="00C73213">
            <w:pPr>
              <w:rPr>
                <w:rFonts w:ascii="Arial" w:eastAsia="Times New Roman" w:hAnsi="Arial" w:cs="Arial"/>
                <w:b/>
                <w:bCs/>
                <w:color w:val="0070C0"/>
                <w:sz w:val="20"/>
                <w:szCs w:val="20"/>
                <w:lang w:val="cs-CZ" w:eastAsia="cs-CZ"/>
              </w:rPr>
            </w:pPr>
            <w:r w:rsidRPr="03F758AB">
              <w:rPr>
                <w:rFonts w:ascii="Arial" w:eastAsia="Times New Roman" w:hAnsi="Arial" w:cs="Arial"/>
                <w:b/>
                <w:color w:val="0070C0"/>
                <w:sz w:val="20"/>
                <w:szCs w:val="20"/>
              </w:rPr>
              <w:t>Publikováno</w:t>
            </w:r>
          </w:p>
        </w:tc>
        <w:tc>
          <w:tcPr>
            <w:tcW w:w="4679" w:type="dxa"/>
          </w:tcPr>
          <w:p w14:paraId="3F81BB50" w14:textId="0AE745F8" w:rsidR="00C73213" w:rsidRPr="00C73213" w:rsidRDefault="00C73213" w:rsidP="00C73213">
            <w:pPr>
              <w:rPr>
                <w:rFonts w:ascii="Arial" w:eastAsia="Times New Roman" w:hAnsi="Arial" w:cs="Arial"/>
                <w:b/>
                <w:bCs/>
                <w:color w:val="0070C0"/>
                <w:sz w:val="20"/>
                <w:szCs w:val="20"/>
                <w:lang w:val="cs-CZ" w:eastAsia="cs-CZ"/>
              </w:rPr>
            </w:pPr>
            <w:r w:rsidRPr="03F758AB">
              <w:rPr>
                <w:rFonts w:ascii="Arial" w:eastAsia="Times New Roman" w:hAnsi="Arial" w:cs="Arial"/>
                <w:b/>
                <w:color w:val="0070C0"/>
                <w:sz w:val="20"/>
                <w:szCs w:val="20"/>
              </w:rPr>
              <w:t>Úpravy</w:t>
            </w:r>
          </w:p>
        </w:tc>
      </w:tr>
      <w:tr w:rsidR="00C73213" w14:paraId="158482D9" w14:textId="77777777" w:rsidTr="00C73213">
        <w:tc>
          <w:tcPr>
            <w:tcW w:w="2265" w:type="dxa"/>
          </w:tcPr>
          <w:p w14:paraId="09037C97" w14:textId="3F22056B" w:rsidR="00C73213" w:rsidRDefault="00C73213" w:rsidP="00C73213">
            <w:r>
              <w:t>1.0</w:t>
            </w:r>
          </w:p>
        </w:tc>
        <w:tc>
          <w:tcPr>
            <w:tcW w:w="2265" w:type="dxa"/>
          </w:tcPr>
          <w:p w14:paraId="65CF6559" w14:textId="5A85840F" w:rsidR="00C73213" w:rsidRDefault="00C73213" w:rsidP="00C73213">
            <w:r>
              <w:t>26.7.2024</w:t>
            </w:r>
          </w:p>
        </w:tc>
        <w:tc>
          <w:tcPr>
            <w:tcW w:w="4679" w:type="dxa"/>
          </w:tcPr>
          <w:p w14:paraId="607005E2" w14:textId="77777777" w:rsidR="00C73213" w:rsidRDefault="00C73213" w:rsidP="00C73213"/>
        </w:tc>
      </w:tr>
      <w:tr w:rsidR="00C73213" w14:paraId="179B3657" w14:textId="77777777" w:rsidTr="00C73213">
        <w:tc>
          <w:tcPr>
            <w:tcW w:w="2265" w:type="dxa"/>
          </w:tcPr>
          <w:p w14:paraId="179C84D1" w14:textId="77777777" w:rsidR="00C73213" w:rsidRDefault="00C73213" w:rsidP="00C73213"/>
        </w:tc>
        <w:tc>
          <w:tcPr>
            <w:tcW w:w="2265" w:type="dxa"/>
          </w:tcPr>
          <w:p w14:paraId="6AA0126D" w14:textId="77777777" w:rsidR="00C73213" w:rsidRDefault="00C73213" w:rsidP="00C73213"/>
        </w:tc>
        <w:tc>
          <w:tcPr>
            <w:tcW w:w="4679" w:type="dxa"/>
          </w:tcPr>
          <w:p w14:paraId="19EFCAE6" w14:textId="77777777" w:rsidR="00C73213" w:rsidRDefault="00C73213" w:rsidP="00C73213"/>
        </w:tc>
      </w:tr>
      <w:tr w:rsidR="00C73213" w14:paraId="73C70D81" w14:textId="77777777" w:rsidTr="00C73213">
        <w:tc>
          <w:tcPr>
            <w:tcW w:w="2265" w:type="dxa"/>
          </w:tcPr>
          <w:p w14:paraId="01BA3346" w14:textId="77777777" w:rsidR="00C73213" w:rsidRDefault="00C73213" w:rsidP="00C73213"/>
        </w:tc>
        <w:tc>
          <w:tcPr>
            <w:tcW w:w="2265" w:type="dxa"/>
          </w:tcPr>
          <w:p w14:paraId="5F4DC28B" w14:textId="77777777" w:rsidR="00C73213" w:rsidRDefault="00C73213" w:rsidP="00C73213"/>
        </w:tc>
        <w:tc>
          <w:tcPr>
            <w:tcW w:w="4679" w:type="dxa"/>
          </w:tcPr>
          <w:p w14:paraId="452D3E97" w14:textId="77777777" w:rsidR="00C73213" w:rsidRDefault="00C73213" w:rsidP="00C73213"/>
        </w:tc>
      </w:tr>
      <w:tr w:rsidR="00C73213" w14:paraId="39AE904D" w14:textId="77777777" w:rsidTr="00C73213">
        <w:tc>
          <w:tcPr>
            <w:tcW w:w="2265" w:type="dxa"/>
          </w:tcPr>
          <w:p w14:paraId="40BF6776" w14:textId="77777777" w:rsidR="00C73213" w:rsidRDefault="00C73213" w:rsidP="00C73213"/>
        </w:tc>
        <w:tc>
          <w:tcPr>
            <w:tcW w:w="2265" w:type="dxa"/>
          </w:tcPr>
          <w:p w14:paraId="09F0F2D0" w14:textId="77777777" w:rsidR="00C73213" w:rsidRDefault="00C73213" w:rsidP="00C73213"/>
        </w:tc>
        <w:tc>
          <w:tcPr>
            <w:tcW w:w="4679" w:type="dxa"/>
          </w:tcPr>
          <w:p w14:paraId="7B9FB9F9" w14:textId="77777777" w:rsidR="00C73213" w:rsidRDefault="00C73213" w:rsidP="00C73213"/>
        </w:tc>
      </w:tr>
    </w:tbl>
    <w:p w14:paraId="5AB18245" w14:textId="77777777" w:rsidR="00CD1C33" w:rsidRDefault="00CD1C33" w:rsidP="00CD1C33"/>
    <w:p w14:paraId="66DF70D3" w14:textId="6ED76CFA" w:rsidR="00CD1C33" w:rsidRDefault="001C3020" w:rsidP="00D86A5B">
      <w:pPr>
        <w:pStyle w:val="Nadpis2"/>
        <w:numPr>
          <w:ilvl w:val="0"/>
          <w:numId w:val="1"/>
        </w:numPr>
      </w:pPr>
      <w:bookmarkStart w:id="0" w:name="_Toc1370398544"/>
      <w:r>
        <w:lastRenderedPageBreak/>
        <w:t>Úvod</w:t>
      </w:r>
      <w:bookmarkEnd w:id="0"/>
    </w:p>
    <w:p w14:paraId="68566735" w14:textId="25AB2CE4" w:rsidR="00B7665C" w:rsidRPr="00B7665C" w:rsidRDefault="00B7665C" w:rsidP="00A52C14">
      <w:pPr>
        <w:jc w:val="both"/>
      </w:pPr>
      <w:r>
        <w:t>Účelem tohoto dokumentu s požadavky na podnikání (BRS) je poskytnout podrobný popis požadavků na vývoj a implementaci systému Cestovní příkazy. Tento dokument popisuje základní funcionality nezbytné pro chod aplikace a podklad pro následující fáze životního cyklu projektu, včetně návrhu, vývoje, testování a nasazení.</w:t>
      </w:r>
    </w:p>
    <w:p w14:paraId="65D45226" w14:textId="6B51377C" w:rsidR="00CD1C33" w:rsidRDefault="00B7665C" w:rsidP="00D86A5B">
      <w:pPr>
        <w:pStyle w:val="Nadpis3"/>
        <w:numPr>
          <w:ilvl w:val="1"/>
          <w:numId w:val="1"/>
        </w:numPr>
      </w:pPr>
      <w:r>
        <w:t xml:space="preserve"> </w:t>
      </w:r>
      <w:bookmarkStart w:id="1" w:name="_Toc140569650"/>
      <w:r w:rsidR="001C3020">
        <w:t>Rozsah projektu</w:t>
      </w:r>
      <w:bookmarkEnd w:id="1"/>
    </w:p>
    <w:p w14:paraId="62937BB2" w14:textId="32E5F01C" w:rsidR="00BC5AEF" w:rsidRDefault="00BC5AEF" w:rsidP="00A52C14">
      <w:pPr>
        <w:jc w:val="both"/>
      </w:pPr>
      <w:r>
        <w:t>Tat</w:t>
      </w:r>
      <w:r w:rsidR="00F60777">
        <w:t xml:space="preserve">o </w:t>
      </w:r>
      <w:r>
        <w:t xml:space="preserve">specifikace zahrnuje rozpracování </w:t>
      </w:r>
      <w:r w:rsidR="00F60777">
        <w:t>use</w:t>
      </w:r>
      <w:r w:rsidR="00544739">
        <w:t xml:space="preserve"> </w:t>
      </w:r>
      <w:r w:rsidR="00F60777">
        <w:t>casů a návrhu funkcionalit</w:t>
      </w:r>
      <w:r>
        <w:t xml:space="preserve"> na základě požadavků </w:t>
      </w:r>
      <w:r w:rsidR="00F60777">
        <w:t xml:space="preserve">KM. Projekt zahrnuje základní wireframy a nástin integračního rozhraní. Dokument nezahrnuje </w:t>
      </w:r>
      <w:r w:rsidR="000963B0">
        <w:t>UI, a zvolenou technologii pro vývoj aplikace.</w:t>
      </w:r>
    </w:p>
    <w:p w14:paraId="6BB33F00" w14:textId="22F49357" w:rsidR="00B7665C" w:rsidRDefault="00B7665C" w:rsidP="00D86A5B">
      <w:pPr>
        <w:pStyle w:val="Nadpis3"/>
        <w:numPr>
          <w:ilvl w:val="1"/>
          <w:numId w:val="1"/>
        </w:numPr>
      </w:pPr>
      <w:r>
        <w:t xml:space="preserve"> </w:t>
      </w:r>
      <w:bookmarkStart w:id="2" w:name="_Toc2083130931"/>
      <w:r w:rsidR="001C3020">
        <w:t>Cíle</w:t>
      </w:r>
      <w:bookmarkEnd w:id="2"/>
    </w:p>
    <w:p w14:paraId="66C87908" w14:textId="04B704A4" w:rsidR="00B7665C" w:rsidRPr="00B7665C" w:rsidRDefault="00B7665C" w:rsidP="00544739">
      <w:r w:rsidRPr="00B7665C">
        <w:t xml:space="preserve">Hlavními cíli systému </w:t>
      </w:r>
      <w:r w:rsidR="00544739">
        <w:t xml:space="preserve">Cestovní příkazy </w:t>
      </w:r>
      <w:r w:rsidRPr="00B7665C">
        <w:t>jsou:</w:t>
      </w:r>
    </w:p>
    <w:p w14:paraId="510DD450" w14:textId="613DEF97" w:rsidR="00544739" w:rsidRDefault="00544739" w:rsidP="00D86A5B">
      <w:pPr>
        <w:pStyle w:val="Odstavecseseznamem"/>
        <w:numPr>
          <w:ilvl w:val="0"/>
          <w:numId w:val="3"/>
        </w:numPr>
      </w:pPr>
      <w:r>
        <w:t>Splnit základní fáze cestovních příkazů</w:t>
      </w:r>
    </w:p>
    <w:p w14:paraId="5CA40C1E" w14:textId="055CFB5F" w:rsidR="00544739" w:rsidRDefault="00B7665C" w:rsidP="00D86A5B">
      <w:pPr>
        <w:pStyle w:val="Odstavecseseznamem"/>
        <w:numPr>
          <w:ilvl w:val="0"/>
          <w:numId w:val="3"/>
        </w:numPr>
        <w:jc w:val="both"/>
      </w:pPr>
      <w:r w:rsidRPr="00B7665C">
        <w:t xml:space="preserve">Řešit </w:t>
      </w:r>
      <w:r w:rsidR="00544739">
        <w:t>synchronizacia interakci s okolními systémy</w:t>
      </w:r>
    </w:p>
    <w:p w14:paraId="06930B55" w14:textId="657E2C65" w:rsidR="00B7665C" w:rsidRDefault="00544739" w:rsidP="00D86A5B">
      <w:pPr>
        <w:pStyle w:val="Odstavecseseznamem"/>
        <w:numPr>
          <w:ilvl w:val="0"/>
          <w:numId w:val="3"/>
        </w:numPr>
      </w:pPr>
      <w:r>
        <w:t>Zlepšuje User experience</w:t>
      </w:r>
    </w:p>
    <w:p w14:paraId="4A707AD7" w14:textId="3F96778F" w:rsidR="00544739" w:rsidRDefault="00544739" w:rsidP="00D86A5B">
      <w:pPr>
        <w:pStyle w:val="Odstavecseseznamem"/>
        <w:numPr>
          <w:ilvl w:val="0"/>
          <w:numId w:val="3"/>
        </w:numPr>
      </w:pPr>
      <w:r>
        <w:t>Provádí výpočet stravného</w:t>
      </w:r>
    </w:p>
    <w:p w14:paraId="6B121F7B" w14:textId="1F7E9BC8" w:rsidR="00544739" w:rsidRDefault="00544739" w:rsidP="00D86A5B">
      <w:pPr>
        <w:pStyle w:val="Nadpis3"/>
        <w:numPr>
          <w:ilvl w:val="1"/>
          <w:numId w:val="1"/>
        </w:numPr>
      </w:pPr>
      <w:r>
        <w:t xml:space="preserve"> </w:t>
      </w:r>
      <w:bookmarkStart w:id="3" w:name="_Toc1928509949"/>
      <w:r>
        <w:t>Audience</w:t>
      </w:r>
      <w:bookmarkEnd w:id="3"/>
    </w:p>
    <w:p w14:paraId="5BAB8B35" w14:textId="35450DE6" w:rsidR="00544739" w:rsidRDefault="00544739" w:rsidP="00544739">
      <w:r>
        <w:t>Tento dokument je určen pro</w:t>
      </w:r>
    </w:p>
    <w:p w14:paraId="7F0EF9CC" w14:textId="2109676E" w:rsidR="00544739" w:rsidRDefault="00544739" w:rsidP="00D86A5B">
      <w:pPr>
        <w:pStyle w:val="Odstavecseseznamem"/>
        <w:numPr>
          <w:ilvl w:val="0"/>
          <w:numId w:val="3"/>
        </w:numPr>
      </w:pPr>
      <w:r>
        <w:t>Projektového manažera a obchodního týmu, kteří využijí dokument k pochopení požadavků a zajištění realizace</w:t>
      </w:r>
    </w:p>
    <w:p w14:paraId="71120869" w14:textId="47A3663F" w:rsidR="00544739" w:rsidRDefault="00544739" w:rsidP="00D86A5B">
      <w:pPr>
        <w:pStyle w:val="Odstavecseseznamem"/>
        <w:numPr>
          <w:ilvl w:val="0"/>
          <w:numId w:val="3"/>
        </w:numPr>
      </w:pPr>
      <w:r>
        <w:t>Vývojové a technické týmy, pro které slouží jako zadání</w:t>
      </w:r>
    </w:p>
    <w:p w14:paraId="55B04552" w14:textId="095057FF" w:rsidR="00544739" w:rsidRDefault="00544739" w:rsidP="00D86A5B">
      <w:pPr>
        <w:pStyle w:val="Odstavecseseznamem"/>
        <w:numPr>
          <w:ilvl w:val="0"/>
          <w:numId w:val="3"/>
        </w:numPr>
      </w:pPr>
      <w:r>
        <w:t>Quality Assurence tým pro otestování jednotlivých funcionality</w:t>
      </w:r>
    </w:p>
    <w:p w14:paraId="3D4FCA0E" w14:textId="2B5258CC" w:rsidR="001C3020" w:rsidRDefault="00544739" w:rsidP="00D86A5B">
      <w:pPr>
        <w:pStyle w:val="Odstavecseseznamem"/>
        <w:numPr>
          <w:ilvl w:val="0"/>
          <w:numId w:val="3"/>
        </w:numPr>
      </w:pPr>
      <w:r>
        <w:t>Jakýchkoli dalších stran zapojených do životního cyklu projektu</w:t>
      </w:r>
    </w:p>
    <w:p w14:paraId="627832F3" w14:textId="77777777" w:rsidR="001C3020" w:rsidRDefault="001C3020" w:rsidP="001C3020"/>
    <w:p w14:paraId="0C4FC1C4" w14:textId="565DF9F6" w:rsidR="001C3020" w:rsidRPr="001C3020" w:rsidRDefault="001C3020" w:rsidP="00D86A5B">
      <w:pPr>
        <w:pStyle w:val="Nadpis3"/>
        <w:numPr>
          <w:ilvl w:val="1"/>
          <w:numId w:val="1"/>
        </w:numPr>
      </w:pPr>
      <w:r w:rsidRPr="001C3020">
        <w:t xml:space="preserve"> </w:t>
      </w:r>
      <w:bookmarkStart w:id="4" w:name="_Toc261012429"/>
      <w:r w:rsidRPr="001C3020">
        <w:t>Související dokumenty</w:t>
      </w:r>
      <w:bookmarkEnd w:id="4"/>
    </w:p>
    <w:p w14:paraId="24CA0D46" w14:textId="7DC2682A" w:rsidR="00CD1C33" w:rsidRDefault="00CD1C33" w:rsidP="00D86A5B">
      <w:pPr>
        <w:pStyle w:val="Nadpis3"/>
        <w:numPr>
          <w:ilvl w:val="1"/>
          <w:numId w:val="1"/>
        </w:numPr>
      </w:pPr>
      <w:r>
        <w:t xml:space="preserve"> </w:t>
      </w:r>
      <w:bookmarkStart w:id="5" w:name="_Toc1388471621"/>
      <w:r w:rsidR="001C3020">
        <w:t>Termíny/Akronymy a definice</w:t>
      </w:r>
      <w:bookmarkEnd w:id="5"/>
    </w:p>
    <w:tbl>
      <w:tblPr>
        <w:tblStyle w:val="Mkatabulky"/>
        <w:tblW w:w="0" w:type="auto"/>
        <w:tblInd w:w="0" w:type="dxa"/>
        <w:tblLook w:val="04A0" w:firstRow="1" w:lastRow="0" w:firstColumn="1" w:lastColumn="0" w:noHBand="0" w:noVBand="1"/>
      </w:tblPr>
      <w:tblGrid>
        <w:gridCol w:w="3020"/>
        <w:gridCol w:w="3021"/>
        <w:gridCol w:w="3021"/>
      </w:tblGrid>
      <w:tr w:rsidR="00544739" w14:paraId="78E3ADC5" w14:textId="77777777" w:rsidTr="1A030139">
        <w:tc>
          <w:tcPr>
            <w:tcW w:w="3020" w:type="dxa"/>
            <w:shd w:val="clear" w:color="auto" w:fill="E7E6E6" w:themeFill="background2"/>
          </w:tcPr>
          <w:p w14:paraId="5BF8079C" w14:textId="0639F25F" w:rsidR="00544739" w:rsidRPr="00A52C14" w:rsidRDefault="00A52C14" w:rsidP="00544739">
            <w:pPr>
              <w:rPr>
                <w:b/>
                <w:bCs/>
              </w:rPr>
            </w:pPr>
            <w:r w:rsidRPr="00A52C14">
              <w:rPr>
                <w:b/>
                <w:bCs/>
              </w:rPr>
              <w:t>Zkratka</w:t>
            </w:r>
          </w:p>
        </w:tc>
        <w:tc>
          <w:tcPr>
            <w:tcW w:w="3021" w:type="dxa"/>
            <w:shd w:val="clear" w:color="auto" w:fill="E7E6E6" w:themeFill="background2"/>
          </w:tcPr>
          <w:p w14:paraId="5548DA0A" w14:textId="0EB3F7D4" w:rsidR="00544739" w:rsidRPr="00A52C14" w:rsidRDefault="00A52C14" w:rsidP="00544739">
            <w:pPr>
              <w:rPr>
                <w:b/>
                <w:bCs/>
              </w:rPr>
            </w:pPr>
            <w:r w:rsidRPr="00A52C14">
              <w:rPr>
                <w:b/>
                <w:bCs/>
              </w:rPr>
              <w:t>Název</w:t>
            </w:r>
          </w:p>
        </w:tc>
        <w:tc>
          <w:tcPr>
            <w:tcW w:w="3021" w:type="dxa"/>
            <w:shd w:val="clear" w:color="auto" w:fill="E7E6E6" w:themeFill="background2"/>
          </w:tcPr>
          <w:p w14:paraId="66E1A0D3" w14:textId="427F1F15" w:rsidR="00544739" w:rsidRPr="00A52C14" w:rsidRDefault="00A52C14" w:rsidP="00544739">
            <w:pPr>
              <w:rPr>
                <w:b/>
                <w:bCs/>
              </w:rPr>
            </w:pPr>
            <w:r w:rsidRPr="00A52C14">
              <w:rPr>
                <w:b/>
                <w:bCs/>
              </w:rPr>
              <w:t>Popis</w:t>
            </w:r>
          </w:p>
        </w:tc>
      </w:tr>
      <w:tr w:rsidR="00544739" w14:paraId="3A3A4024" w14:textId="77777777" w:rsidTr="1A030139">
        <w:tc>
          <w:tcPr>
            <w:tcW w:w="3020" w:type="dxa"/>
          </w:tcPr>
          <w:p w14:paraId="518E46B7" w14:textId="08E2DF43" w:rsidR="00544739" w:rsidRDefault="001C3020" w:rsidP="00544739">
            <w:r>
              <w:t>CP</w:t>
            </w:r>
          </w:p>
        </w:tc>
        <w:tc>
          <w:tcPr>
            <w:tcW w:w="3021" w:type="dxa"/>
          </w:tcPr>
          <w:p w14:paraId="5A3BC6E7" w14:textId="2806C526" w:rsidR="00544739" w:rsidRDefault="001C3020" w:rsidP="00544739">
            <w:r>
              <w:t>Cestovní příkaz</w:t>
            </w:r>
          </w:p>
        </w:tc>
        <w:tc>
          <w:tcPr>
            <w:tcW w:w="3021" w:type="dxa"/>
          </w:tcPr>
          <w:p w14:paraId="424A5F63" w14:textId="77777777" w:rsidR="00544739" w:rsidRDefault="00544739" w:rsidP="00544739"/>
        </w:tc>
      </w:tr>
      <w:tr w:rsidR="00544739" w14:paraId="40DE6A8F" w14:textId="77777777" w:rsidTr="1A030139">
        <w:tc>
          <w:tcPr>
            <w:tcW w:w="3020" w:type="dxa"/>
          </w:tcPr>
          <w:p w14:paraId="67BB837C" w14:textId="49C3078B" w:rsidR="00544739" w:rsidRDefault="32F2457E" w:rsidP="00544739">
            <w:r>
              <w:t>ERP</w:t>
            </w:r>
          </w:p>
        </w:tc>
        <w:tc>
          <w:tcPr>
            <w:tcW w:w="3021" w:type="dxa"/>
          </w:tcPr>
          <w:p w14:paraId="1FB02728" w14:textId="4E84D7A7" w:rsidR="00544739" w:rsidRDefault="32F2457E" w:rsidP="00544739">
            <w:r>
              <w:t>Enterprise resource planning</w:t>
            </w:r>
          </w:p>
        </w:tc>
        <w:tc>
          <w:tcPr>
            <w:tcW w:w="3021" w:type="dxa"/>
          </w:tcPr>
          <w:p w14:paraId="43DAEDB7" w14:textId="1E2B058F" w:rsidR="00544739" w:rsidRDefault="32F2457E" w:rsidP="00544739">
            <w:r>
              <w:t>Podnikový informační systém</w:t>
            </w:r>
          </w:p>
        </w:tc>
      </w:tr>
      <w:tr w:rsidR="00544739" w14:paraId="33B84FFE" w14:textId="77777777" w:rsidTr="1A030139">
        <w:tc>
          <w:tcPr>
            <w:tcW w:w="3020" w:type="dxa"/>
          </w:tcPr>
          <w:p w14:paraId="2FAACB10" w14:textId="72AF95D6" w:rsidR="00544739" w:rsidRDefault="32F2457E" w:rsidP="00544739">
            <w:r>
              <w:t>DB</w:t>
            </w:r>
          </w:p>
        </w:tc>
        <w:tc>
          <w:tcPr>
            <w:tcW w:w="3021" w:type="dxa"/>
          </w:tcPr>
          <w:p w14:paraId="463CF9DB" w14:textId="2AA13A7E" w:rsidR="00544739" w:rsidRDefault="32F2457E" w:rsidP="00544739">
            <w:r>
              <w:t>Database</w:t>
            </w:r>
          </w:p>
        </w:tc>
        <w:tc>
          <w:tcPr>
            <w:tcW w:w="3021" w:type="dxa"/>
          </w:tcPr>
          <w:p w14:paraId="2C4A269E" w14:textId="163D4272" w:rsidR="00544739" w:rsidRDefault="32F2457E" w:rsidP="00544739">
            <w:r>
              <w:t>Databáze</w:t>
            </w:r>
          </w:p>
        </w:tc>
      </w:tr>
      <w:tr w:rsidR="1A030139" w14:paraId="2A8A4FEC" w14:textId="77777777" w:rsidTr="1A030139">
        <w:trPr>
          <w:trHeight w:val="300"/>
        </w:trPr>
        <w:tc>
          <w:tcPr>
            <w:tcW w:w="3020" w:type="dxa"/>
          </w:tcPr>
          <w:p w14:paraId="58D1B118" w14:textId="3B949673" w:rsidR="32F2457E" w:rsidRDefault="32F2457E" w:rsidP="1A030139">
            <w:r>
              <w:t>REST</w:t>
            </w:r>
          </w:p>
        </w:tc>
        <w:tc>
          <w:tcPr>
            <w:tcW w:w="3021" w:type="dxa"/>
          </w:tcPr>
          <w:p w14:paraId="68099242" w14:textId="62A5850C" w:rsidR="32F2457E" w:rsidRDefault="32F2457E" w:rsidP="1A030139">
            <w:r>
              <w:t>Representational State Transfer</w:t>
            </w:r>
          </w:p>
        </w:tc>
        <w:tc>
          <w:tcPr>
            <w:tcW w:w="3021" w:type="dxa"/>
          </w:tcPr>
          <w:p w14:paraId="0D1B2FC6" w14:textId="0A363766" w:rsidR="32F2457E" w:rsidRDefault="32F2457E" w:rsidP="1A030139">
            <w:r>
              <w:t>Framework pro komuniakci mezi API</w:t>
            </w:r>
          </w:p>
        </w:tc>
      </w:tr>
      <w:tr w:rsidR="1A030139" w14:paraId="57053AF2" w14:textId="77777777" w:rsidTr="1A030139">
        <w:trPr>
          <w:trHeight w:val="300"/>
        </w:trPr>
        <w:tc>
          <w:tcPr>
            <w:tcW w:w="3020" w:type="dxa"/>
          </w:tcPr>
          <w:p w14:paraId="1694B4BA" w14:textId="1B1BF1FF" w:rsidR="32F2457E" w:rsidRDefault="32F2457E" w:rsidP="1A030139">
            <w:r>
              <w:t>API</w:t>
            </w:r>
          </w:p>
        </w:tc>
        <w:tc>
          <w:tcPr>
            <w:tcW w:w="3021" w:type="dxa"/>
          </w:tcPr>
          <w:p w14:paraId="5C71674A" w14:textId="401E4D53" w:rsidR="32F2457E" w:rsidRDefault="32F2457E" w:rsidP="1A030139">
            <w:r>
              <w:t>Application programming interface</w:t>
            </w:r>
          </w:p>
        </w:tc>
        <w:tc>
          <w:tcPr>
            <w:tcW w:w="3021" w:type="dxa"/>
          </w:tcPr>
          <w:p w14:paraId="5F6186D6" w14:textId="3A99B7F2" w:rsidR="32F2457E" w:rsidRDefault="32F2457E" w:rsidP="1A030139">
            <w:r>
              <w:t>Rozhraní</w:t>
            </w:r>
          </w:p>
        </w:tc>
      </w:tr>
    </w:tbl>
    <w:p w14:paraId="56E3037F" w14:textId="77777777" w:rsidR="00CD1C33" w:rsidRDefault="00CD1C33" w:rsidP="00CD1C33"/>
    <w:p w14:paraId="5E0A0F4E" w14:textId="52AAEA1F" w:rsidR="00CD1C33" w:rsidRDefault="00CD1C33" w:rsidP="00D86A5B">
      <w:pPr>
        <w:pStyle w:val="Nadpis3"/>
        <w:numPr>
          <w:ilvl w:val="1"/>
          <w:numId w:val="1"/>
        </w:numPr>
      </w:pPr>
      <w:r>
        <w:t xml:space="preserve"> </w:t>
      </w:r>
      <w:bookmarkStart w:id="6" w:name="_Toc1712395981"/>
      <w:r w:rsidR="001C3020">
        <w:t>Rizika a předpoklady</w:t>
      </w:r>
      <w:bookmarkEnd w:id="6"/>
    </w:p>
    <w:p w14:paraId="42F9F9F4" w14:textId="13EAF095" w:rsidR="00CD1C33" w:rsidRDefault="003B1395" w:rsidP="00CD1C33">
      <w:pPr>
        <w:rPr>
          <w:b/>
          <w:bCs/>
        </w:rPr>
      </w:pPr>
      <w:r>
        <w:rPr>
          <w:b/>
          <w:bCs/>
        </w:rPr>
        <w:t>Omezení</w:t>
      </w:r>
    </w:p>
    <w:p w14:paraId="52C643D2" w14:textId="77777777" w:rsidR="003B1395" w:rsidRDefault="00BC5AEF" w:rsidP="00CD1C33">
      <w:r>
        <w:t>Projekt je vyvinutý na základě zadání KM, proto finální aplikace bude záviset na požadavcích a technologických možnostech OZP.</w:t>
      </w:r>
      <w:r w:rsidR="003B1395">
        <w:t xml:space="preserve"> </w:t>
      </w:r>
    </w:p>
    <w:p w14:paraId="219884EC" w14:textId="1E02AABD" w:rsidR="00BC5AEF" w:rsidRPr="00BC5AEF" w:rsidRDefault="003B1395" w:rsidP="00CD1C33">
      <w:r>
        <w:lastRenderedPageBreak/>
        <w:t>Analýza se nezabírá fází schvalování, u které bude rozhoduto, zda se bude realizovat interně v rámci aplikace nebo externě.</w:t>
      </w:r>
    </w:p>
    <w:p w14:paraId="72BDE10F" w14:textId="6C9646BB" w:rsidR="00BC5AEF" w:rsidRPr="00BC5AEF" w:rsidRDefault="750A194F" w:rsidP="00CD1C33">
      <w:r>
        <w:t>Do aplikace se musí dostat hierarhická nebo projektová struktura, která bude definovat schvalovatele, oprávnění, práva zadávat příkaz, ap</w:t>
      </w:r>
      <w:r w:rsidR="4F21C97F">
        <w:t>od.</w:t>
      </w:r>
    </w:p>
    <w:p w14:paraId="1D180078" w14:textId="66A35441" w:rsidR="00BC5AEF" w:rsidRPr="00BC5AEF" w:rsidRDefault="4F21C97F" w:rsidP="00CD1C33">
      <w:r>
        <w:t>Aplikace bude muset řešit, jakse zachovat ke změně dat v průběhu životního cyklu cestovních příkazů.</w:t>
      </w:r>
      <w:r w:rsidR="003B1395">
        <w:br/>
      </w:r>
      <w:r w:rsidR="00BC5AEF">
        <w:t xml:space="preserve"> </w:t>
      </w:r>
    </w:p>
    <w:p w14:paraId="644C8572" w14:textId="12910C8A" w:rsidR="391F3172" w:rsidRDefault="391F3172"/>
    <w:p w14:paraId="2D1FDCC3" w14:textId="5A5D4EA7" w:rsidR="00CD1C33" w:rsidRDefault="00FE7BCF" w:rsidP="00CD1C33">
      <w:pPr>
        <w:rPr>
          <w:b/>
          <w:bCs/>
        </w:rPr>
      </w:pPr>
      <w:r>
        <w:rPr>
          <w:b/>
          <w:bCs/>
        </w:rPr>
        <w:t>Předpoklady</w:t>
      </w:r>
      <w:r w:rsidR="00CD1C33" w:rsidRPr="008E35D9">
        <w:rPr>
          <w:b/>
          <w:bCs/>
        </w:rPr>
        <w:t>:</w:t>
      </w:r>
    </w:p>
    <w:p w14:paraId="781C8A47" w14:textId="3CA35469" w:rsidR="00A52C14" w:rsidRDefault="00A52C14" w:rsidP="00D86A5B">
      <w:pPr>
        <w:pStyle w:val="Odstavecseseznamem"/>
        <w:numPr>
          <w:ilvl w:val="0"/>
          <w:numId w:val="3"/>
        </w:numPr>
      </w:pPr>
      <w:r w:rsidRPr="00A52C14">
        <w:t>Schvalovací workflow bude realizováno externě</w:t>
      </w:r>
    </w:p>
    <w:p w14:paraId="25FFB2E5" w14:textId="500208CB" w:rsidR="00A52C14" w:rsidRDefault="00A52C14" w:rsidP="00D86A5B">
      <w:pPr>
        <w:pStyle w:val="Odstavecseseznamem"/>
        <w:numPr>
          <w:ilvl w:val="0"/>
          <w:numId w:val="3"/>
        </w:numPr>
      </w:pPr>
      <w:r>
        <w:t>Schvalovací workflow může a nemusí nastat</w:t>
      </w:r>
    </w:p>
    <w:p w14:paraId="20DAF54E" w14:textId="7856236B" w:rsidR="00FE7BCF" w:rsidRDefault="00FE7BCF" w:rsidP="00D86A5B">
      <w:pPr>
        <w:pStyle w:val="Odstavecseseznamem"/>
        <w:numPr>
          <w:ilvl w:val="0"/>
          <w:numId w:val="3"/>
        </w:numPr>
      </w:pPr>
      <w:r>
        <w:t>Do cestovních příkazů bude muset být naimportována hierarchická struktura k nadefinování oprávnění a schvalovacích úrovní</w:t>
      </w:r>
    </w:p>
    <w:p w14:paraId="2F7A0697" w14:textId="37ACBE3F" w:rsidR="00A52C14" w:rsidRDefault="00A52C14" w:rsidP="00D86A5B">
      <w:pPr>
        <w:pStyle w:val="Odstavecseseznamem"/>
        <w:numPr>
          <w:ilvl w:val="0"/>
          <w:numId w:val="3"/>
        </w:numPr>
      </w:pPr>
      <w:r>
        <w:t xml:space="preserve">Cestovní příkazy se nedají </w:t>
      </w:r>
      <w:r w:rsidR="00FE7BCF">
        <w:t>vymazat</w:t>
      </w:r>
    </w:p>
    <w:p w14:paraId="352525CD" w14:textId="58262CD3" w:rsidR="00A52C14" w:rsidRDefault="00FE7BCF" w:rsidP="00D86A5B">
      <w:pPr>
        <w:pStyle w:val="Odstavecseseznamem"/>
        <w:numPr>
          <w:ilvl w:val="0"/>
          <w:numId w:val="3"/>
        </w:numPr>
      </w:pPr>
      <w:r>
        <w:t>Pro tento dokument nemůže nastat situace, kdy by došlo zneplatnění nebo změně záznamu, pokud je na něj navázaný cestovní příkaz neuzavřený</w:t>
      </w:r>
    </w:p>
    <w:p w14:paraId="50548BDD" w14:textId="55999BBB" w:rsidR="00FE7BCF" w:rsidRPr="00A52C14" w:rsidRDefault="00FE7BCF" w:rsidP="00D86A5B">
      <w:pPr>
        <w:pStyle w:val="Odstavecseseznamem"/>
        <w:numPr>
          <w:ilvl w:val="0"/>
          <w:numId w:val="3"/>
        </w:numPr>
      </w:pPr>
      <w:r>
        <w:t>Definice stavu cestovního příkazu bude vycházet z implementace externího workflow schvalování</w:t>
      </w:r>
    </w:p>
    <w:p w14:paraId="58BFBACA" w14:textId="77777777" w:rsidR="001C3020" w:rsidRDefault="001C3020" w:rsidP="00D86A5B">
      <w:pPr>
        <w:pStyle w:val="Nadpis2"/>
        <w:numPr>
          <w:ilvl w:val="0"/>
          <w:numId w:val="1"/>
        </w:numPr>
      </w:pPr>
      <w:bookmarkStart w:id="7" w:name="_Toc1371846669"/>
      <w:r>
        <w:t>Obecný přehled</w:t>
      </w:r>
      <w:bookmarkEnd w:id="7"/>
      <w:r>
        <w:t xml:space="preserve"> </w:t>
      </w:r>
    </w:p>
    <w:p w14:paraId="31FD88A9" w14:textId="77777777" w:rsidR="001C3020" w:rsidRDefault="00B856BE" w:rsidP="001C3020">
      <w:r>
        <w:t>Pro systém cestovních příkazů je zvolena třívrstvá architektura, která se skládá z datové, funkční a prezenční vrstvy. Web desi</w:t>
      </w:r>
      <w:r w:rsidR="001C3020">
        <w:t>n</w:t>
      </w:r>
      <w:r>
        <w:t xml:space="preserve">g bude responzivní. </w:t>
      </w:r>
    </w:p>
    <w:p w14:paraId="063106B5" w14:textId="77777777" w:rsidR="001C3020" w:rsidRDefault="001C3020" w:rsidP="00D86A5B">
      <w:pPr>
        <w:pStyle w:val="Nadpis3"/>
        <w:numPr>
          <w:ilvl w:val="1"/>
          <w:numId w:val="1"/>
        </w:numPr>
        <w:rPr>
          <w:rStyle w:val="Nadpis3Char"/>
        </w:rPr>
      </w:pPr>
      <w:r>
        <w:t xml:space="preserve"> </w:t>
      </w:r>
      <w:bookmarkStart w:id="8" w:name="_Toc1815913177"/>
      <w:r>
        <w:t>Z</w:t>
      </w:r>
      <w:r>
        <w:rPr>
          <w:rStyle w:val="Nadpis3Char"/>
        </w:rPr>
        <w:t>ávislosti a dopad změn</w:t>
      </w:r>
      <w:bookmarkEnd w:id="8"/>
    </w:p>
    <w:p w14:paraId="2AE031DC" w14:textId="14DC7C3C" w:rsidR="00CD1C33" w:rsidRPr="001C3020" w:rsidRDefault="001C3020" w:rsidP="00D86A5B">
      <w:pPr>
        <w:pStyle w:val="Nadpis3"/>
        <w:numPr>
          <w:ilvl w:val="2"/>
          <w:numId w:val="1"/>
        </w:numPr>
      </w:pPr>
      <w:bookmarkStart w:id="9" w:name="_Toc694106968"/>
      <w:r>
        <w:t>Systémové závislosti</w:t>
      </w:r>
      <w:bookmarkEnd w:id="9"/>
    </w:p>
    <w:p w14:paraId="5812CD5D" w14:textId="77777777" w:rsidR="001C3020" w:rsidRDefault="00B856BE" w:rsidP="001C3020">
      <w:r>
        <w:t>Jedná se o Standalone systém, ale naplnění dat a synchronizace s okolními systémy bude záviset na triggeru a napojení</w:t>
      </w:r>
    </w:p>
    <w:p w14:paraId="04115BDD" w14:textId="2E620116" w:rsidR="00CD1C33" w:rsidRDefault="001C3020" w:rsidP="00D86A5B">
      <w:pPr>
        <w:pStyle w:val="Nadpis3"/>
        <w:numPr>
          <w:ilvl w:val="2"/>
          <w:numId w:val="1"/>
        </w:numPr>
      </w:pPr>
      <w:bookmarkStart w:id="10" w:name="_Toc1952883229"/>
      <w:r>
        <w:t>Dopady změn</w:t>
      </w:r>
      <w:bookmarkEnd w:id="10"/>
    </w:p>
    <w:p w14:paraId="26B23984" w14:textId="615765A8" w:rsidR="001C3020" w:rsidRPr="001C3020" w:rsidRDefault="001C3020" w:rsidP="001C3020">
      <w:r>
        <w:t>Systém bude integrován s ERP a účetní knihou. Změny v plnění polí i datové struktuře budou muset být konzultovány mezi všemi stranami.</w:t>
      </w:r>
    </w:p>
    <w:p w14:paraId="79624E65" w14:textId="0D74CAFF" w:rsidR="00B856BE" w:rsidRDefault="001C3020" w:rsidP="00D86A5B">
      <w:pPr>
        <w:pStyle w:val="Nadpis2"/>
        <w:numPr>
          <w:ilvl w:val="0"/>
          <w:numId w:val="1"/>
        </w:numPr>
      </w:pPr>
      <w:bookmarkStart w:id="11" w:name="_Toc2073664673"/>
      <w:r>
        <w:t>Návrh řešení</w:t>
      </w:r>
      <w:bookmarkEnd w:id="11"/>
    </w:p>
    <w:p w14:paraId="44DD8E67" w14:textId="79D87F1A" w:rsidR="23FF3884" w:rsidRDefault="23FF3884" w:rsidP="23FF3884"/>
    <w:p w14:paraId="48F4F5A6" w14:textId="28C76763" w:rsidR="1484ABEC" w:rsidRDefault="6033CE4E" w:rsidP="23FF3884">
      <w:r>
        <w:lastRenderedPageBreak/>
        <w:drawing>
          <wp:inline distT="0" distB="0" distL="0" distR="0" wp14:anchorId="5EBBD2B7" wp14:editId="49A1280D">
            <wp:extent cx="2076450" cy="5762626"/>
            <wp:effectExtent l="0" t="0" r="0" b="0"/>
            <wp:docPr id="1376849003" name="Picture 137684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6450" cy="5762626"/>
                    </a:xfrm>
                    <a:prstGeom prst="rect">
                      <a:avLst/>
                    </a:prstGeom>
                  </pic:spPr>
                </pic:pic>
              </a:graphicData>
            </a:graphic>
          </wp:inline>
        </w:drawing>
      </w:r>
    </w:p>
    <w:p w14:paraId="34B480E3" w14:textId="5D92BB83" w:rsidR="00B856BE" w:rsidRDefault="00B856BE" w:rsidP="00D86A5B">
      <w:pPr>
        <w:pStyle w:val="Nadpis3"/>
        <w:numPr>
          <w:ilvl w:val="1"/>
          <w:numId w:val="1"/>
        </w:numPr>
      </w:pPr>
      <w:r>
        <w:t xml:space="preserve"> </w:t>
      </w:r>
      <w:bookmarkStart w:id="12" w:name="_Toc792480669"/>
      <w:r w:rsidR="001C3020">
        <w:t>Business proces</w:t>
      </w:r>
      <w:bookmarkEnd w:id="12"/>
    </w:p>
    <w:p w14:paraId="0EB64ED4" w14:textId="221556DA" w:rsidR="00B856BE" w:rsidRDefault="00B856BE" w:rsidP="00B856BE">
      <w:r>
        <w:t xml:space="preserve">Proces zadání cestovních příkazů se skládá z následujících aktivit. Existují dva schvalovací procesy, které </w:t>
      </w:r>
      <w:r w:rsidR="000606B5">
        <w:t xml:space="preserve">mohou a nemusí nastat v závislosti na </w:t>
      </w:r>
      <w:r w:rsidR="001C3020">
        <w:t xml:space="preserve">systémové </w:t>
      </w:r>
      <w:r w:rsidR="000606B5">
        <w:t>parametrizaci</w:t>
      </w:r>
      <w:r w:rsidR="001C3020">
        <w:t>.</w:t>
      </w:r>
    </w:p>
    <w:p w14:paraId="35BA3429" w14:textId="22C87355" w:rsidR="00B856BE" w:rsidRDefault="000606B5" w:rsidP="00D86A5B">
      <w:pPr>
        <w:pStyle w:val="Odstavecseseznamem"/>
        <w:numPr>
          <w:ilvl w:val="0"/>
          <w:numId w:val="4"/>
        </w:numPr>
      </w:pPr>
      <w:r>
        <w:t>Zadání cestovních příkazů</w:t>
      </w:r>
    </w:p>
    <w:p w14:paraId="541EC5C5" w14:textId="5825E8E9" w:rsidR="000606B5" w:rsidRDefault="000606B5" w:rsidP="00D86A5B">
      <w:pPr>
        <w:pStyle w:val="Odstavecseseznamem"/>
        <w:numPr>
          <w:ilvl w:val="0"/>
          <w:numId w:val="4"/>
        </w:numPr>
      </w:pPr>
      <w:r>
        <w:t>Možnost rozfázování cestovních příkazů</w:t>
      </w:r>
    </w:p>
    <w:p w14:paraId="5828A948" w14:textId="45FEE9B7" w:rsidR="000606B5" w:rsidRDefault="000606B5" w:rsidP="00D86A5B">
      <w:pPr>
        <w:pStyle w:val="Odstavecseseznamem"/>
        <w:numPr>
          <w:ilvl w:val="0"/>
          <w:numId w:val="4"/>
        </w:numPr>
      </w:pPr>
      <w:r>
        <w:t>Zadání plánovaných cestovních nákladů</w:t>
      </w:r>
    </w:p>
    <w:p w14:paraId="5D2F5C1F" w14:textId="1694D17F" w:rsidR="000606B5" w:rsidRDefault="000606B5" w:rsidP="00D86A5B">
      <w:pPr>
        <w:pStyle w:val="Odstavecseseznamem"/>
        <w:numPr>
          <w:ilvl w:val="0"/>
          <w:numId w:val="4"/>
        </w:numPr>
      </w:pPr>
      <w:r>
        <w:t>Schvalování</w:t>
      </w:r>
    </w:p>
    <w:p w14:paraId="3341E454" w14:textId="418EF34B" w:rsidR="000606B5" w:rsidRDefault="000606B5" w:rsidP="00D86A5B">
      <w:pPr>
        <w:pStyle w:val="Odstavecseseznamem"/>
        <w:numPr>
          <w:ilvl w:val="0"/>
          <w:numId w:val="4"/>
        </w:numPr>
      </w:pPr>
      <w:r>
        <w:t>Vyplnění skutečných cestovních nákladů</w:t>
      </w:r>
    </w:p>
    <w:p w14:paraId="60669189" w14:textId="399FCE6A" w:rsidR="000606B5" w:rsidRDefault="000606B5" w:rsidP="00D86A5B">
      <w:pPr>
        <w:pStyle w:val="Odstavecseseznamem"/>
        <w:numPr>
          <w:ilvl w:val="0"/>
          <w:numId w:val="4"/>
        </w:numPr>
      </w:pPr>
      <w:r>
        <w:t>Schvalování cestovních nákladů</w:t>
      </w:r>
    </w:p>
    <w:p w14:paraId="7C04D21E" w14:textId="5D60E21E" w:rsidR="000606B5" w:rsidRPr="00B856BE" w:rsidRDefault="000606B5" w:rsidP="00D86A5B">
      <w:pPr>
        <w:pStyle w:val="Odstavecseseznamem"/>
        <w:numPr>
          <w:ilvl w:val="0"/>
          <w:numId w:val="4"/>
        </w:numPr>
      </w:pPr>
      <w:r>
        <w:t>Archivace cestovních příkazů</w:t>
      </w:r>
      <w:r w:rsidR="001C3020">
        <w:t xml:space="preserve"> a synchronizace s účetní knihou</w:t>
      </w:r>
    </w:p>
    <w:p w14:paraId="591823E6" w14:textId="4506E14F" w:rsidR="00B856BE" w:rsidRPr="00B856BE" w:rsidRDefault="00B856BE" w:rsidP="00B856BE">
      <w:r>
        <w:lastRenderedPageBreak/>
        <w:drawing>
          <wp:inline distT="0" distB="0" distL="0" distR="0" wp14:anchorId="33FE7089" wp14:editId="79B271E5">
            <wp:extent cx="5760720" cy="2323465"/>
            <wp:effectExtent l="0" t="0" r="0" b="635"/>
            <wp:docPr id="106327771" name="Obrázek 1" descr="Obsah obrázku snímek obrazovky, text, diagram,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pic:nvPicPr>
                  <pic:blipFill>
                    <a:blip r:embed="rId11">
                      <a:extLst>
                        <a:ext uri="{28A0092B-C50C-407E-A947-70E740481C1C}">
                          <a14:useLocalDpi xmlns:a14="http://schemas.microsoft.com/office/drawing/2010/main" val="0"/>
                        </a:ext>
                      </a:extLst>
                    </a:blip>
                    <a:stretch>
                      <a:fillRect/>
                    </a:stretch>
                  </pic:blipFill>
                  <pic:spPr>
                    <a:xfrm>
                      <a:off x="0" y="0"/>
                      <a:ext cx="5760720" cy="2323465"/>
                    </a:xfrm>
                    <a:prstGeom prst="rect">
                      <a:avLst/>
                    </a:prstGeom>
                  </pic:spPr>
                </pic:pic>
              </a:graphicData>
            </a:graphic>
          </wp:inline>
        </w:drawing>
      </w:r>
    </w:p>
    <w:p w14:paraId="7BF6E447" w14:textId="38F22638" w:rsidR="7548F851" w:rsidRDefault="7548F851" w:rsidP="003D55CA">
      <w:pPr>
        <w:pStyle w:val="Nadpis3"/>
        <w:numPr>
          <w:ilvl w:val="1"/>
          <w:numId w:val="1"/>
        </w:numPr>
      </w:pPr>
      <w:r>
        <w:t xml:space="preserve"> </w:t>
      </w:r>
      <w:bookmarkStart w:id="13" w:name="_Toc1548978658"/>
      <w:r>
        <w:t>Use case diagram</w:t>
      </w:r>
      <w:bookmarkEnd w:id="13"/>
    </w:p>
    <w:p w14:paraId="7EC6DE13" w14:textId="1B5BF986" w:rsidR="3D1C3C6A" w:rsidRDefault="7548F851" w:rsidP="224E2C3A">
      <w:pPr>
        <w:rPr>
          <w:b/>
        </w:rPr>
      </w:pPr>
      <w:r w:rsidRPr="1E9FA98E">
        <w:rPr>
          <w:b/>
          <w:bCs/>
        </w:rPr>
        <w:t>Schvalovatel</w:t>
      </w:r>
    </w:p>
    <w:p w14:paraId="065EE935" w14:textId="1A955A5D" w:rsidR="7548F851" w:rsidRDefault="7548F851" w:rsidP="1C9224BF">
      <w:r>
        <w:drawing>
          <wp:inline distT="0" distB="0" distL="0" distR="0" wp14:anchorId="58EEE177" wp14:editId="218CC933">
            <wp:extent cx="5762626" cy="3276599"/>
            <wp:effectExtent l="0" t="0" r="0" b="0"/>
            <wp:docPr id="400052815" name="Picture 40005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052815"/>
                    <pic:cNvPicPr/>
                  </pic:nvPicPr>
                  <pic:blipFill>
                    <a:blip r:embed="rId12">
                      <a:extLst>
                        <a:ext uri="{28A0092B-C50C-407E-A947-70E740481C1C}">
                          <a14:useLocalDpi xmlns:a14="http://schemas.microsoft.com/office/drawing/2010/main" val="0"/>
                        </a:ext>
                      </a:extLst>
                    </a:blip>
                    <a:stretch>
                      <a:fillRect/>
                    </a:stretch>
                  </pic:blipFill>
                  <pic:spPr>
                    <a:xfrm>
                      <a:off x="0" y="0"/>
                      <a:ext cx="5762626" cy="3276599"/>
                    </a:xfrm>
                    <a:prstGeom prst="rect">
                      <a:avLst/>
                    </a:prstGeom>
                  </pic:spPr>
                </pic:pic>
              </a:graphicData>
            </a:graphic>
          </wp:inline>
        </w:drawing>
      </w:r>
      <w:r>
        <w:br/>
      </w:r>
      <w:r w:rsidR="53681E26" w:rsidRPr="7BF00D2D">
        <w:rPr>
          <w:b/>
          <w:bCs/>
        </w:rPr>
        <w:t>Správce</w:t>
      </w:r>
    </w:p>
    <w:p w14:paraId="2F291C39" w14:textId="796958B3" w:rsidR="53681E26" w:rsidRDefault="53681E26" w:rsidP="7BF00D2D">
      <w:r>
        <w:lastRenderedPageBreak/>
        <w:drawing>
          <wp:inline distT="0" distB="0" distL="0" distR="0" wp14:anchorId="5F947395" wp14:editId="40AC0213">
            <wp:extent cx="5762626" cy="3409950"/>
            <wp:effectExtent l="0" t="0" r="0" b="0"/>
            <wp:docPr id="2138504486" name="Picture 213850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504486"/>
                    <pic:cNvPicPr/>
                  </pic:nvPicPr>
                  <pic:blipFill>
                    <a:blip r:embed="rId13">
                      <a:extLst>
                        <a:ext uri="{28A0092B-C50C-407E-A947-70E740481C1C}">
                          <a14:useLocalDpi xmlns:a14="http://schemas.microsoft.com/office/drawing/2010/main" val="0"/>
                        </a:ext>
                      </a:extLst>
                    </a:blip>
                    <a:stretch>
                      <a:fillRect/>
                    </a:stretch>
                  </pic:blipFill>
                  <pic:spPr>
                    <a:xfrm>
                      <a:off x="0" y="0"/>
                      <a:ext cx="5762626" cy="3409950"/>
                    </a:xfrm>
                    <a:prstGeom prst="rect">
                      <a:avLst/>
                    </a:prstGeom>
                  </pic:spPr>
                </pic:pic>
              </a:graphicData>
            </a:graphic>
          </wp:inline>
        </w:drawing>
      </w:r>
    </w:p>
    <w:p w14:paraId="3863C48C" w14:textId="34E7E375" w:rsidR="53681E26" w:rsidRDefault="53681E26" w:rsidP="6751C62F">
      <w:pPr>
        <w:rPr>
          <w:b/>
        </w:rPr>
      </w:pPr>
      <w:r w:rsidRPr="119E05D5">
        <w:rPr>
          <w:b/>
        </w:rPr>
        <w:t>Systém</w:t>
      </w:r>
    </w:p>
    <w:p w14:paraId="40A1D0E1" w14:textId="33599FEE" w:rsidR="5E3A5F0C" w:rsidRDefault="53681E26" w:rsidP="5E3A5F0C">
      <w:r>
        <w:drawing>
          <wp:inline distT="0" distB="0" distL="0" distR="0" wp14:anchorId="3E9A87DE" wp14:editId="5CB38FFE">
            <wp:extent cx="5762626" cy="4943475"/>
            <wp:effectExtent l="0" t="0" r="0" b="0"/>
            <wp:docPr id="740110686" name="Picture 74011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110686"/>
                    <pic:cNvPicPr/>
                  </pic:nvPicPr>
                  <pic:blipFill>
                    <a:blip r:embed="rId14">
                      <a:extLst>
                        <a:ext uri="{28A0092B-C50C-407E-A947-70E740481C1C}">
                          <a14:useLocalDpi xmlns:a14="http://schemas.microsoft.com/office/drawing/2010/main" val="0"/>
                        </a:ext>
                      </a:extLst>
                    </a:blip>
                    <a:stretch>
                      <a:fillRect/>
                    </a:stretch>
                  </pic:blipFill>
                  <pic:spPr>
                    <a:xfrm>
                      <a:off x="0" y="0"/>
                      <a:ext cx="5762626" cy="4943475"/>
                    </a:xfrm>
                    <a:prstGeom prst="rect">
                      <a:avLst/>
                    </a:prstGeom>
                  </pic:spPr>
                </pic:pic>
              </a:graphicData>
            </a:graphic>
          </wp:inline>
        </w:drawing>
      </w:r>
    </w:p>
    <w:p w14:paraId="7A7974EA" w14:textId="26ECE23A" w:rsidR="0984CAA4" w:rsidRDefault="53681E26" w:rsidP="0984CAA4">
      <w:pPr>
        <w:rPr>
          <w:b/>
        </w:rPr>
      </w:pPr>
      <w:r w:rsidRPr="4CD9D25D">
        <w:rPr>
          <w:b/>
          <w:bCs/>
        </w:rPr>
        <w:lastRenderedPageBreak/>
        <w:t>Uživatel</w:t>
      </w:r>
    </w:p>
    <w:p w14:paraId="730521EE" w14:textId="1D14DC5E" w:rsidR="53681E26" w:rsidRDefault="53681E26" w:rsidP="4CD9D25D">
      <w:r>
        <w:drawing>
          <wp:inline distT="0" distB="0" distL="0" distR="0" wp14:anchorId="1563DFCC" wp14:editId="2C8FBF88">
            <wp:extent cx="5762626" cy="4667248"/>
            <wp:effectExtent l="0" t="0" r="0" b="0"/>
            <wp:docPr id="785051018" name="Picture 78505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051018"/>
                    <pic:cNvPicPr/>
                  </pic:nvPicPr>
                  <pic:blipFill>
                    <a:blip r:embed="rId15">
                      <a:extLst>
                        <a:ext uri="{28A0092B-C50C-407E-A947-70E740481C1C}">
                          <a14:useLocalDpi xmlns:a14="http://schemas.microsoft.com/office/drawing/2010/main" val="0"/>
                        </a:ext>
                      </a:extLst>
                    </a:blip>
                    <a:stretch>
                      <a:fillRect/>
                    </a:stretch>
                  </pic:blipFill>
                  <pic:spPr>
                    <a:xfrm>
                      <a:off x="0" y="0"/>
                      <a:ext cx="5762626" cy="4667248"/>
                    </a:xfrm>
                    <a:prstGeom prst="rect">
                      <a:avLst/>
                    </a:prstGeom>
                  </pic:spPr>
                </pic:pic>
              </a:graphicData>
            </a:graphic>
          </wp:inline>
        </w:drawing>
      </w:r>
    </w:p>
    <w:p w14:paraId="7C2048DC" w14:textId="12570496" w:rsidR="00B856BE" w:rsidRDefault="000606B5" w:rsidP="00D86A5B">
      <w:pPr>
        <w:pStyle w:val="Nadpis3"/>
        <w:numPr>
          <w:ilvl w:val="1"/>
          <w:numId w:val="1"/>
        </w:numPr>
      </w:pPr>
      <w:r>
        <w:t xml:space="preserve"> </w:t>
      </w:r>
      <w:bookmarkStart w:id="14" w:name="_Toc1233835078"/>
      <w:r w:rsidR="42024B64">
        <w:t>Logický</w:t>
      </w:r>
      <w:r w:rsidR="79B427EE">
        <w:t xml:space="preserve"> model</w:t>
      </w:r>
      <w:bookmarkEnd w:id="14"/>
    </w:p>
    <w:p w14:paraId="7D5C59B4" w14:textId="7F7D2B23" w:rsidR="59B5F2A4" w:rsidRDefault="79B427EE" w:rsidP="59B5F2A4">
      <w:r>
        <w:t xml:space="preserve">Datová vrstva zohleďnuje vazby mezi entitami a jejich vztahy k cestovním </w:t>
      </w:r>
      <w:commentRangeStart w:id="15"/>
      <w:commentRangeStart w:id="16"/>
      <w:r>
        <w:t>příkazům</w:t>
      </w:r>
      <w:commentRangeEnd w:id="15"/>
      <w:r w:rsidR="08984718">
        <w:rPr>
          <w:rStyle w:val="Odkaznakoment"/>
        </w:rPr>
        <w:commentReference w:id="15"/>
      </w:r>
      <w:commentRangeEnd w:id="16"/>
      <w:r w:rsidR="08984718">
        <w:rPr>
          <w:rStyle w:val="Odkaznakoment"/>
        </w:rPr>
        <w:commentReference w:id="16"/>
      </w:r>
      <w:r>
        <w:t xml:space="preserve">. </w:t>
      </w:r>
    </w:p>
    <w:p w14:paraId="61D00B99" w14:textId="77777777" w:rsidR="59B5F2A4" w:rsidRDefault="79B427EE" w:rsidP="59B5F2A4">
      <w:r>
        <w:t>Základní entity:</w:t>
      </w:r>
    </w:p>
    <w:p w14:paraId="002202AC" w14:textId="77777777" w:rsidR="59B5F2A4" w:rsidRDefault="79B427EE" w:rsidP="78192701">
      <w:pPr>
        <w:pStyle w:val="Odstavecseseznamem"/>
        <w:numPr>
          <w:ilvl w:val="0"/>
          <w:numId w:val="5"/>
        </w:numPr>
      </w:pPr>
      <w:r>
        <w:t>Cestovní příkaz</w:t>
      </w:r>
    </w:p>
    <w:p w14:paraId="757DB36D" w14:textId="77777777" w:rsidR="59B5F2A4" w:rsidRDefault="79B427EE" w:rsidP="78192701">
      <w:pPr>
        <w:pStyle w:val="Odstavecseseznamem"/>
        <w:numPr>
          <w:ilvl w:val="0"/>
          <w:numId w:val="5"/>
        </w:numPr>
      </w:pPr>
      <w:r>
        <w:t>Zaměstnanec</w:t>
      </w:r>
    </w:p>
    <w:p w14:paraId="51DB2DEE" w14:textId="77777777" w:rsidR="59B5F2A4" w:rsidRDefault="79B427EE" w:rsidP="78192701">
      <w:pPr>
        <w:pStyle w:val="Odstavecseseznamem"/>
        <w:numPr>
          <w:ilvl w:val="0"/>
          <w:numId w:val="5"/>
        </w:numPr>
      </w:pPr>
      <w:r>
        <w:t>Skutečný náklad</w:t>
      </w:r>
    </w:p>
    <w:p w14:paraId="2820C52B" w14:textId="37609815" w:rsidR="59B5F2A4" w:rsidRDefault="79B427EE" w:rsidP="78192701">
      <w:pPr>
        <w:pStyle w:val="Odstavecseseznamem"/>
        <w:numPr>
          <w:ilvl w:val="0"/>
          <w:numId w:val="5"/>
        </w:numPr>
      </w:pPr>
      <w:r>
        <w:t>Dílčí náklad</w:t>
      </w:r>
    </w:p>
    <w:p w14:paraId="1716D59F" w14:textId="77777777" w:rsidR="59B5F2A4" w:rsidRDefault="79B427EE" w:rsidP="78192701">
      <w:pPr>
        <w:pStyle w:val="Odstavecseseznamem"/>
        <w:numPr>
          <w:ilvl w:val="0"/>
          <w:numId w:val="5"/>
        </w:numPr>
      </w:pPr>
      <w:r>
        <w:t>Plánovaný náklad</w:t>
      </w:r>
    </w:p>
    <w:p w14:paraId="3A31FDFF" w14:textId="77777777" w:rsidR="59B5F2A4" w:rsidRDefault="79B427EE" w:rsidP="78192701">
      <w:pPr>
        <w:pStyle w:val="Odstavecseseznamem"/>
        <w:numPr>
          <w:ilvl w:val="0"/>
          <w:numId w:val="5"/>
        </w:numPr>
      </w:pPr>
      <w:r>
        <w:t>Vozidlo</w:t>
      </w:r>
    </w:p>
    <w:p w14:paraId="0D898FD7" w14:textId="77777777" w:rsidR="59B5F2A4" w:rsidRDefault="79B427EE" w:rsidP="78192701">
      <w:pPr>
        <w:pStyle w:val="Odstavecseseznamem"/>
        <w:numPr>
          <w:ilvl w:val="0"/>
          <w:numId w:val="5"/>
        </w:numPr>
      </w:pPr>
      <w:r>
        <w:t>Bankovní účet</w:t>
      </w:r>
    </w:p>
    <w:p w14:paraId="2CCD3FF1" w14:textId="2F9B9689" w:rsidR="59B5F2A4" w:rsidRDefault="79B427EE" w:rsidP="78192701">
      <w:pPr>
        <w:pStyle w:val="Odstavecseseznamem"/>
        <w:numPr>
          <w:ilvl w:val="0"/>
          <w:numId w:val="5"/>
        </w:numPr>
      </w:pPr>
      <w:r>
        <w:t>Platební karta</w:t>
      </w:r>
    </w:p>
    <w:p w14:paraId="36298479" w14:textId="47F21E1F" w:rsidR="59B5F2A4" w:rsidRDefault="79B427EE" w:rsidP="14491F64">
      <w:pPr>
        <w:pStyle w:val="Odstavecseseznamem"/>
        <w:numPr>
          <w:ilvl w:val="0"/>
          <w:numId w:val="5"/>
        </w:numPr>
      </w:pPr>
      <w:r>
        <w:t>Záloha</w:t>
      </w:r>
    </w:p>
    <w:p w14:paraId="3D1D30CD" w14:textId="2E1956E0" w:rsidR="48CE29CC" w:rsidRDefault="48CE29CC" w:rsidP="14491F64">
      <w:pPr>
        <w:pStyle w:val="Odstavecseseznamem"/>
        <w:numPr>
          <w:ilvl w:val="0"/>
          <w:numId w:val="5"/>
        </w:numPr>
      </w:pPr>
      <w:r>
        <w:t>Průběh CP</w:t>
      </w:r>
    </w:p>
    <w:p w14:paraId="26C10176" w14:textId="020F3F0F" w:rsidR="48CE29CC" w:rsidRDefault="48CE29CC" w:rsidP="14491F64">
      <w:r>
        <w:lastRenderedPageBreak/>
        <w:drawing>
          <wp:inline distT="0" distB="0" distL="0" distR="0" wp14:anchorId="6FA821A6" wp14:editId="51B653B1">
            <wp:extent cx="5762626" cy="3581400"/>
            <wp:effectExtent l="0" t="0" r="0" b="0"/>
            <wp:docPr id="1253791964" name="Obrázek 125379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6" cy="3581400"/>
                    </a:xfrm>
                    <a:prstGeom prst="rect">
                      <a:avLst/>
                    </a:prstGeom>
                  </pic:spPr>
                </pic:pic>
              </a:graphicData>
            </a:graphic>
          </wp:inline>
        </w:drawing>
      </w:r>
    </w:p>
    <w:p w14:paraId="3384BB4D" w14:textId="71CF6D02" w:rsidR="59B5F2A4" w:rsidRDefault="79B427EE" w:rsidP="78192701">
      <w:pPr>
        <w:pStyle w:val="Nadpis3"/>
        <w:numPr>
          <w:ilvl w:val="1"/>
          <w:numId w:val="1"/>
        </w:numPr>
      </w:pPr>
      <w:r>
        <w:t xml:space="preserve"> Návrh datového modelu</w:t>
      </w:r>
    </w:p>
    <w:p w14:paraId="48BF9D2D" w14:textId="2AE9AD0F" w:rsidR="59B5F2A4" w:rsidRDefault="589D4421" w:rsidP="59B5F2A4">
      <w:r>
        <w:drawing>
          <wp:inline distT="0" distB="0" distL="0" distR="0" wp14:anchorId="75304504" wp14:editId="67CA29E6">
            <wp:extent cx="5762626" cy="3505200"/>
            <wp:effectExtent l="0" t="0" r="0" b="0"/>
            <wp:docPr id="2117336198" name="Obrázek 211733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2626" cy="3505200"/>
                    </a:xfrm>
                    <a:prstGeom prst="rect">
                      <a:avLst/>
                    </a:prstGeom>
                  </pic:spPr>
                </pic:pic>
              </a:graphicData>
            </a:graphic>
          </wp:inline>
        </w:drawing>
      </w:r>
    </w:p>
    <w:p w14:paraId="668B615F" w14:textId="77777777" w:rsidR="001C3020" w:rsidRPr="001C3020" w:rsidRDefault="001C3020" w:rsidP="001C3020"/>
    <w:p w14:paraId="1C2EA9FF" w14:textId="2D99AFE8" w:rsidR="00B856BE" w:rsidRDefault="00B856BE" w:rsidP="00B856BE"/>
    <w:p w14:paraId="43CAFE30" w14:textId="43FD6206" w:rsidR="001C3020" w:rsidRDefault="001C3020" w:rsidP="00D86A5B">
      <w:pPr>
        <w:pStyle w:val="Nadpis3"/>
        <w:numPr>
          <w:ilvl w:val="2"/>
          <w:numId w:val="1"/>
        </w:numPr>
      </w:pPr>
      <w:bookmarkStart w:id="17" w:name="_Toc2056433118"/>
      <w:r>
        <w:t>Základní tabulky</w:t>
      </w:r>
      <w:bookmarkEnd w:id="17"/>
    </w:p>
    <w:p w14:paraId="009A99A2" w14:textId="77777777" w:rsidR="001C3020" w:rsidRDefault="001C3020" w:rsidP="001C3020"/>
    <w:p w14:paraId="0902BB25" w14:textId="16E786C5" w:rsidR="5A1057A3" w:rsidRDefault="5A1057A3" w:rsidP="1A030139">
      <w:r w:rsidRPr="1A030139">
        <w:rPr>
          <w:b/>
          <w:bCs/>
        </w:rPr>
        <w:lastRenderedPageBreak/>
        <w:t>Travel Order</w:t>
      </w:r>
    </w:p>
    <w:tbl>
      <w:tblPr>
        <w:tblW w:w="786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95"/>
        <w:gridCol w:w="971"/>
        <w:gridCol w:w="1519"/>
        <w:gridCol w:w="3382"/>
      </w:tblGrid>
      <w:tr w:rsidR="001C3020" w:rsidRPr="00435A24" w14:paraId="0B62AF14" w14:textId="77777777" w:rsidTr="138DACCA">
        <w:trPr>
          <w:trHeight w:val="330"/>
        </w:trPr>
        <w:tc>
          <w:tcPr>
            <w:tcW w:w="1995"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794142CF"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971" w:type="dxa"/>
            <w:tcBorders>
              <w:top w:val="single" w:sz="6" w:space="0" w:color="auto"/>
              <w:left w:val="single" w:sz="4" w:space="0" w:color="auto"/>
              <w:bottom w:val="single" w:sz="6" w:space="0" w:color="auto"/>
              <w:right w:val="single" w:sz="4" w:space="0" w:color="auto"/>
            </w:tcBorders>
            <w:vAlign w:val="bottom"/>
          </w:tcPr>
          <w:p w14:paraId="57ACF1D7"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519" w:type="dxa"/>
            <w:tcBorders>
              <w:top w:val="single" w:sz="6" w:space="0" w:color="auto"/>
              <w:left w:val="single" w:sz="4" w:space="0" w:color="auto"/>
              <w:bottom w:val="single" w:sz="6" w:space="0" w:color="auto"/>
              <w:right w:val="single" w:sz="4" w:space="0" w:color="auto"/>
            </w:tcBorders>
            <w:vAlign w:val="bottom"/>
          </w:tcPr>
          <w:p w14:paraId="20C6A70A"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338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0002ED9F"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1E056328" w14:textId="77777777" w:rsidTr="138DACCA">
        <w:trPr>
          <w:trHeight w:val="330"/>
        </w:trPr>
        <w:tc>
          <w:tcPr>
            <w:tcW w:w="1995" w:type="dxa"/>
            <w:tcBorders>
              <w:top w:val="single" w:sz="6" w:space="0" w:color="auto"/>
              <w:left w:val="single" w:sz="6" w:space="0" w:color="auto"/>
              <w:bottom w:val="single" w:sz="6" w:space="0" w:color="auto"/>
              <w:right w:val="single" w:sz="4" w:space="0" w:color="auto"/>
            </w:tcBorders>
            <w:shd w:val="clear" w:color="auto" w:fill="auto"/>
            <w:vAlign w:val="bottom"/>
          </w:tcPr>
          <w:p w14:paraId="63E33C3A"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971" w:type="dxa"/>
            <w:tcBorders>
              <w:top w:val="single" w:sz="6" w:space="0" w:color="auto"/>
              <w:left w:val="single" w:sz="4" w:space="0" w:color="auto"/>
              <w:bottom w:val="single" w:sz="6" w:space="0" w:color="auto"/>
              <w:right w:val="single" w:sz="4" w:space="0" w:color="auto"/>
            </w:tcBorders>
            <w:vAlign w:val="bottom"/>
          </w:tcPr>
          <w:p w14:paraId="1F8A59F5"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519" w:type="dxa"/>
            <w:tcBorders>
              <w:top w:val="single" w:sz="6" w:space="0" w:color="auto"/>
              <w:left w:val="single" w:sz="4" w:space="0" w:color="auto"/>
              <w:bottom w:val="single" w:sz="6" w:space="0" w:color="auto"/>
              <w:right w:val="single" w:sz="4" w:space="0" w:color="auto"/>
            </w:tcBorders>
            <w:vAlign w:val="bottom"/>
          </w:tcPr>
          <w:p w14:paraId="19A9C10E"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3382" w:type="dxa"/>
            <w:tcBorders>
              <w:top w:val="single" w:sz="6" w:space="0" w:color="auto"/>
              <w:left w:val="single" w:sz="4" w:space="0" w:color="auto"/>
              <w:bottom w:val="single" w:sz="6" w:space="0" w:color="auto"/>
              <w:right w:val="single" w:sz="6" w:space="0" w:color="auto"/>
            </w:tcBorders>
            <w:shd w:val="clear" w:color="auto" w:fill="auto"/>
            <w:vAlign w:val="bottom"/>
          </w:tcPr>
          <w:p w14:paraId="206000A4"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1C3020" w:rsidRPr="00435A24" w14:paraId="6FBD06E1" w14:textId="77777777" w:rsidTr="138DACCA">
        <w:trPr>
          <w:trHeight w:val="330"/>
        </w:trPr>
        <w:tc>
          <w:tcPr>
            <w:tcW w:w="1995" w:type="dxa"/>
            <w:tcBorders>
              <w:top w:val="nil"/>
              <w:left w:val="single" w:sz="6" w:space="0" w:color="auto"/>
              <w:bottom w:val="single" w:sz="6" w:space="0" w:color="auto"/>
              <w:right w:val="single" w:sz="4" w:space="0" w:color="auto"/>
            </w:tcBorders>
            <w:shd w:val="clear" w:color="auto" w:fill="auto"/>
            <w:vAlign w:val="bottom"/>
            <w:hideMark/>
          </w:tcPr>
          <w:p w14:paraId="4FB9A543" w14:textId="39F3F185" w:rsidR="001C3020" w:rsidRPr="006A6DBC" w:rsidRDefault="38BBF7D3" w:rsidP="1A030139">
            <w:pPr>
              <w:spacing w:after="0" w:line="240" w:lineRule="auto"/>
              <w:textAlignment w:val="baseline"/>
              <w:rPr>
                <w:rFonts w:ascii="Arial" w:eastAsia="Times New Roman" w:hAnsi="Arial" w:cs="Arial"/>
                <w:color w:val="000000" w:themeColor="text1"/>
                <w:kern w:val="0"/>
                <w:sz w:val="20"/>
                <w:szCs w:val="20"/>
                <w:lang w:eastAsia="cs-CZ"/>
                <w14:ligatures w14:val="none"/>
              </w:rPr>
            </w:pPr>
            <w:r w:rsidRPr="006A6DBC">
              <w:rPr>
                <w:rFonts w:ascii="Arial" w:eastAsia="Times New Roman" w:hAnsi="Arial" w:cs="Arial"/>
                <w:color w:val="000000"/>
                <w:kern w:val="0"/>
                <w:sz w:val="20"/>
                <w:szCs w:val="20"/>
                <w:lang w:eastAsia="cs-CZ"/>
                <w14:ligatures w14:val="none"/>
              </w:rPr>
              <w:t>SequenceNumber</w:t>
            </w:r>
          </w:p>
        </w:tc>
        <w:tc>
          <w:tcPr>
            <w:tcW w:w="971" w:type="dxa"/>
            <w:tcBorders>
              <w:top w:val="single" w:sz="6" w:space="0" w:color="auto"/>
              <w:left w:val="single" w:sz="4" w:space="0" w:color="auto"/>
              <w:bottom w:val="single" w:sz="6" w:space="0" w:color="auto"/>
              <w:right w:val="single" w:sz="4" w:space="0" w:color="auto"/>
            </w:tcBorders>
            <w:vAlign w:val="bottom"/>
          </w:tcPr>
          <w:p w14:paraId="2005C9DE"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519" w:type="dxa"/>
            <w:tcBorders>
              <w:top w:val="nil"/>
              <w:left w:val="single" w:sz="4" w:space="0" w:color="auto"/>
              <w:bottom w:val="single" w:sz="6" w:space="0" w:color="auto"/>
              <w:right w:val="single" w:sz="4" w:space="0" w:color="auto"/>
            </w:tcBorders>
            <w:vAlign w:val="bottom"/>
          </w:tcPr>
          <w:p w14:paraId="191E0AEA" w14:textId="77777777" w:rsidR="001C3020" w:rsidRPr="006A6DBC" w:rsidRDefault="46FF25C3">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338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30956E81"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Číslo CP z nadefinované číselné řady </w:t>
            </w:r>
          </w:p>
        </w:tc>
      </w:tr>
      <w:tr w:rsidR="001C3020" w:rsidRPr="00435A24" w14:paraId="4DC71AE2" w14:textId="77777777" w:rsidTr="138DACCA">
        <w:trPr>
          <w:trHeight w:val="330"/>
        </w:trPr>
        <w:tc>
          <w:tcPr>
            <w:tcW w:w="1995" w:type="dxa"/>
            <w:tcBorders>
              <w:top w:val="nil"/>
              <w:left w:val="single" w:sz="6" w:space="0" w:color="auto"/>
              <w:bottom w:val="single" w:sz="6" w:space="0" w:color="auto"/>
              <w:right w:val="single" w:sz="4" w:space="0" w:color="auto"/>
            </w:tcBorders>
            <w:shd w:val="clear" w:color="auto" w:fill="auto"/>
            <w:vAlign w:val="bottom"/>
          </w:tcPr>
          <w:p w14:paraId="41BDD289" w14:textId="69A94635" w:rsidR="001C3020" w:rsidRPr="006A6DBC" w:rsidRDefault="4EED87A8" w:rsidP="1A030139">
            <w:pPr>
              <w:spacing w:after="0" w:line="240" w:lineRule="auto"/>
              <w:rPr>
                <w:rFonts w:ascii="Arial" w:eastAsia="Times New Roman" w:hAnsi="Arial" w:cs="Arial"/>
                <w:color w:val="000000" w:themeColor="text1"/>
                <w:sz w:val="20"/>
                <w:szCs w:val="20"/>
                <w:lang w:eastAsia="cs-CZ"/>
              </w:rPr>
            </w:pPr>
            <w:r w:rsidRPr="1A030139">
              <w:rPr>
                <w:rFonts w:ascii="Arial" w:eastAsia="Times New Roman" w:hAnsi="Arial" w:cs="Arial"/>
                <w:color w:val="000000" w:themeColor="text1"/>
                <w:sz w:val="20"/>
                <w:szCs w:val="20"/>
                <w:lang w:eastAsia="cs-CZ"/>
              </w:rPr>
              <w:t>TravelOrder</w:t>
            </w:r>
            <w:r w:rsidR="11176145" w:rsidRPr="1A030139">
              <w:rPr>
                <w:rFonts w:ascii="Arial" w:eastAsia="Times New Roman" w:hAnsi="Arial" w:cs="Arial"/>
                <w:color w:val="000000" w:themeColor="text1"/>
                <w:sz w:val="20"/>
                <w:szCs w:val="20"/>
                <w:lang w:eastAsia="cs-CZ"/>
              </w:rPr>
              <w:t>Type</w:t>
            </w:r>
          </w:p>
        </w:tc>
        <w:tc>
          <w:tcPr>
            <w:tcW w:w="971" w:type="dxa"/>
            <w:tcBorders>
              <w:top w:val="single" w:sz="6" w:space="0" w:color="auto"/>
              <w:left w:val="single" w:sz="4" w:space="0" w:color="auto"/>
              <w:bottom w:val="single" w:sz="6" w:space="0" w:color="auto"/>
              <w:right w:val="single" w:sz="4" w:space="0" w:color="auto"/>
            </w:tcBorders>
            <w:vAlign w:val="bottom"/>
          </w:tcPr>
          <w:p w14:paraId="2A42A1B8"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519" w:type="dxa"/>
            <w:tcBorders>
              <w:top w:val="nil"/>
              <w:left w:val="single" w:sz="4" w:space="0" w:color="auto"/>
              <w:bottom w:val="single" w:sz="6" w:space="0" w:color="auto"/>
              <w:right w:val="single" w:sz="4" w:space="0" w:color="auto"/>
            </w:tcBorders>
            <w:vAlign w:val="bottom"/>
          </w:tcPr>
          <w:p w14:paraId="5942E26A" w14:textId="4BDBEFCA"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w:t>
            </w:r>
            <w:r w:rsidR="3325D3D9">
              <w:rPr>
                <w:rFonts w:ascii="Arial" w:eastAsia="Times New Roman" w:hAnsi="Arial" w:cs="Arial"/>
                <w:color w:val="000000"/>
                <w:kern w:val="0"/>
                <w:sz w:val="20"/>
                <w:szCs w:val="20"/>
                <w:lang w:eastAsia="cs-CZ"/>
                <w14:ligatures w14:val="none"/>
              </w:rPr>
              <w:t>ravel Order Type</w:t>
            </w:r>
          </w:p>
        </w:tc>
        <w:tc>
          <w:tcPr>
            <w:tcW w:w="3382" w:type="dxa"/>
            <w:tcBorders>
              <w:top w:val="single" w:sz="6" w:space="0" w:color="auto"/>
              <w:left w:val="single" w:sz="4" w:space="0" w:color="auto"/>
              <w:bottom w:val="single" w:sz="6" w:space="0" w:color="auto"/>
              <w:right w:val="single" w:sz="6" w:space="0" w:color="auto"/>
            </w:tcBorders>
            <w:shd w:val="clear" w:color="auto" w:fill="auto"/>
            <w:vAlign w:val="bottom"/>
          </w:tcPr>
          <w:p w14:paraId="75F4DCCA"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Enumerace – tuzemský, zahraniční</w:t>
            </w:r>
          </w:p>
        </w:tc>
      </w:tr>
      <w:tr w:rsidR="001C3020" w:rsidRPr="00435A24" w14:paraId="4019D438" w14:textId="77777777" w:rsidTr="138DACCA">
        <w:trPr>
          <w:trHeight w:val="330"/>
        </w:trPr>
        <w:tc>
          <w:tcPr>
            <w:tcW w:w="1995" w:type="dxa"/>
            <w:tcBorders>
              <w:top w:val="nil"/>
              <w:left w:val="single" w:sz="6" w:space="0" w:color="auto"/>
              <w:bottom w:val="single" w:sz="6" w:space="0" w:color="auto"/>
              <w:right w:val="single" w:sz="4" w:space="0" w:color="auto"/>
            </w:tcBorders>
            <w:shd w:val="clear" w:color="auto" w:fill="auto"/>
            <w:vAlign w:val="bottom"/>
            <w:hideMark/>
          </w:tcPr>
          <w:p w14:paraId="6A5F2059" w14:textId="03520179" w:rsidR="001C3020" w:rsidRPr="00435A24" w:rsidRDefault="0677FEA3" w:rsidP="1A030139">
            <w:pPr>
              <w:spacing w:after="0" w:line="240" w:lineRule="auto"/>
            </w:pPr>
            <w:r w:rsidRPr="1A030139">
              <w:rPr>
                <w:rFonts w:ascii="Arial" w:eastAsia="Times New Roman" w:hAnsi="Arial" w:cs="Arial"/>
                <w:color w:val="000000" w:themeColor="text1"/>
                <w:sz w:val="20"/>
                <w:szCs w:val="20"/>
                <w:lang w:eastAsia="cs-CZ"/>
              </w:rPr>
              <w:t>EmployeeID</w:t>
            </w:r>
          </w:p>
        </w:tc>
        <w:tc>
          <w:tcPr>
            <w:tcW w:w="971" w:type="dxa"/>
            <w:tcBorders>
              <w:top w:val="single" w:sz="6" w:space="0" w:color="auto"/>
              <w:left w:val="single" w:sz="4" w:space="0" w:color="auto"/>
              <w:bottom w:val="single" w:sz="6" w:space="0" w:color="auto"/>
              <w:right w:val="single" w:sz="4" w:space="0" w:color="auto"/>
            </w:tcBorders>
            <w:vAlign w:val="bottom"/>
          </w:tcPr>
          <w:p w14:paraId="5E68E4C6"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519" w:type="dxa"/>
            <w:tcBorders>
              <w:top w:val="nil"/>
              <w:left w:val="single" w:sz="4" w:space="0" w:color="auto"/>
              <w:bottom w:val="single" w:sz="6" w:space="0" w:color="auto"/>
              <w:right w:val="single" w:sz="4" w:space="0" w:color="auto"/>
            </w:tcBorders>
            <w:vAlign w:val="bottom"/>
          </w:tcPr>
          <w:p w14:paraId="791D7617"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338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7A483B5A"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FK do tabulky Zaměstnanec, Zaměstnanec, který vyplní cestovní příkaz</w:t>
            </w:r>
          </w:p>
        </w:tc>
      </w:tr>
      <w:tr w:rsidR="001C3020" w:rsidRPr="00435A24" w14:paraId="7D3A4CB4" w14:textId="77777777" w:rsidTr="138DACCA">
        <w:trPr>
          <w:trHeight w:val="330"/>
        </w:trPr>
        <w:tc>
          <w:tcPr>
            <w:tcW w:w="1995" w:type="dxa"/>
            <w:tcBorders>
              <w:top w:val="nil"/>
              <w:left w:val="single" w:sz="6" w:space="0" w:color="auto"/>
              <w:bottom w:val="single" w:sz="6" w:space="0" w:color="auto"/>
              <w:right w:val="single" w:sz="4" w:space="0" w:color="auto"/>
            </w:tcBorders>
            <w:shd w:val="clear" w:color="auto" w:fill="auto"/>
            <w:vAlign w:val="bottom"/>
            <w:hideMark/>
          </w:tcPr>
          <w:p w14:paraId="2F4D03CE"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Spolucestující </w:t>
            </w:r>
          </w:p>
        </w:tc>
        <w:tc>
          <w:tcPr>
            <w:tcW w:w="971" w:type="dxa"/>
            <w:tcBorders>
              <w:top w:val="single" w:sz="6" w:space="0" w:color="auto"/>
              <w:left w:val="single" w:sz="4" w:space="0" w:color="auto"/>
              <w:bottom w:val="single" w:sz="6" w:space="0" w:color="auto"/>
              <w:right w:val="single" w:sz="4" w:space="0" w:color="auto"/>
            </w:tcBorders>
            <w:vAlign w:val="bottom"/>
          </w:tcPr>
          <w:p w14:paraId="3897CDBA"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519" w:type="dxa"/>
            <w:tcBorders>
              <w:top w:val="nil"/>
              <w:left w:val="single" w:sz="4" w:space="0" w:color="auto"/>
              <w:bottom w:val="single" w:sz="6" w:space="0" w:color="auto"/>
              <w:right w:val="single" w:sz="4" w:space="0" w:color="auto"/>
            </w:tcBorders>
            <w:vAlign w:val="bottom"/>
          </w:tcPr>
          <w:p w14:paraId="32BC34E2"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338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7945938C"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text</w:t>
            </w:r>
            <w:r>
              <w:rPr>
                <w:rFonts w:ascii="Arial" w:eastAsia="Times New Roman" w:hAnsi="Arial" w:cs="Arial"/>
                <w:color w:val="000000"/>
                <w:kern w:val="0"/>
                <w:sz w:val="20"/>
                <w:szCs w:val="20"/>
                <w:lang w:eastAsia="cs-CZ"/>
                <w14:ligatures w14:val="none"/>
              </w:rPr>
              <w:t>ové</w:t>
            </w:r>
            <w:r w:rsidRPr="00435A24">
              <w:rPr>
                <w:rFonts w:ascii="Arial" w:eastAsia="Times New Roman" w:hAnsi="Arial" w:cs="Arial"/>
                <w:color w:val="000000"/>
                <w:kern w:val="0"/>
                <w:sz w:val="20"/>
                <w:szCs w:val="20"/>
                <w:lang w:eastAsia="cs-CZ"/>
                <w14:ligatures w14:val="none"/>
              </w:rPr>
              <w:t xml:space="preserve"> pole, bez relace </w:t>
            </w:r>
          </w:p>
        </w:tc>
      </w:tr>
      <w:tr w:rsidR="001C3020" w:rsidRPr="00435A24" w14:paraId="5A07C02A" w14:textId="77777777" w:rsidTr="138DACCA">
        <w:trPr>
          <w:trHeight w:val="330"/>
        </w:trPr>
        <w:tc>
          <w:tcPr>
            <w:tcW w:w="1995" w:type="dxa"/>
            <w:tcBorders>
              <w:top w:val="nil"/>
              <w:left w:val="single" w:sz="6" w:space="0" w:color="auto"/>
              <w:bottom w:val="single" w:sz="6" w:space="0" w:color="auto"/>
              <w:right w:val="single" w:sz="4" w:space="0" w:color="auto"/>
            </w:tcBorders>
            <w:shd w:val="clear" w:color="auto" w:fill="auto"/>
            <w:vAlign w:val="bottom"/>
            <w:hideMark/>
          </w:tcPr>
          <w:p w14:paraId="409D967E" w14:textId="1574F858" w:rsidR="001C3020" w:rsidRPr="00435A24" w:rsidRDefault="672F5554" w:rsidP="1A030139">
            <w:pPr>
              <w:spacing w:after="0" w:line="240" w:lineRule="auto"/>
            </w:pPr>
            <w:r w:rsidRPr="1A030139">
              <w:rPr>
                <w:rFonts w:ascii="Arial" w:eastAsia="Times New Roman" w:hAnsi="Arial" w:cs="Arial"/>
                <w:color w:val="000000" w:themeColor="text1"/>
                <w:sz w:val="20"/>
                <w:szCs w:val="20"/>
                <w:lang w:eastAsia="cs-CZ"/>
              </w:rPr>
              <w:t>TravelPurpose</w:t>
            </w:r>
          </w:p>
        </w:tc>
        <w:tc>
          <w:tcPr>
            <w:tcW w:w="971" w:type="dxa"/>
            <w:tcBorders>
              <w:top w:val="single" w:sz="6" w:space="0" w:color="auto"/>
              <w:left w:val="single" w:sz="4" w:space="0" w:color="auto"/>
              <w:bottom w:val="single" w:sz="6" w:space="0" w:color="auto"/>
              <w:right w:val="single" w:sz="4" w:space="0" w:color="auto"/>
            </w:tcBorders>
            <w:vAlign w:val="bottom"/>
          </w:tcPr>
          <w:p w14:paraId="78A33869"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519" w:type="dxa"/>
            <w:tcBorders>
              <w:top w:val="nil"/>
              <w:left w:val="single" w:sz="4" w:space="0" w:color="auto"/>
              <w:bottom w:val="single" w:sz="6" w:space="0" w:color="auto"/>
              <w:right w:val="single" w:sz="4" w:space="0" w:color="auto"/>
            </w:tcBorders>
            <w:vAlign w:val="bottom"/>
          </w:tcPr>
          <w:p w14:paraId="28B80FC7"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338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3842140B"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text</w:t>
            </w:r>
            <w:r>
              <w:rPr>
                <w:rFonts w:ascii="Arial" w:eastAsia="Times New Roman" w:hAnsi="Arial" w:cs="Arial"/>
                <w:color w:val="000000"/>
                <w:kern w:val="0"/>
                <w:sz w:val="20"/>
                <w:szCs w:val="20"/>
                <w:lang w:eastAsia="cs-CZ"/>
                <w14:ligatures w14:val="none"/>
              </w:rPr>
              <w:t>ové</w:t>
            </w:r>
            <w:r w:rsidRPr="00435A24">
              <w:rPr>
                <w:rFonts w:ascii="Arial" w:eastAsia="Times New Roman" w:hAnsi="Arial" w:cs="Arial"/>
                <w:color w:val="000000"/>
                <w:kern w:val="0"/>
                <w:sz w:val="20"/>
                <w:szCs w:val="20"/>
                <w:lang w:eastAsia="cs-CZ"/>
                <w14:ligatures w14:val="none"/>
              </w:rPr>
              <w:t xml:space="preserve"> pole </w:t>
            </w:r>
          </w:p>
        </w:tc>
      </w:tr>
      <w:tr w:rsidR="001C3020" w:rsidRPr="00435A24" w14:paraId="00417BA8" w14:textId="77777777" w:rsidTr="138DACCA">
        <w:trPr>
          <w:trHeight w:val="330"/>
        </w:trPr>
        <w:tc>
          <w:tcPr>
            <w:tcW w:w="1995" w:type="dxa"/>
            <w:tcBorders>
              <w:top w:val="nil"/>
              <w:left w:val="single" w:sz="6" w:space="0" w:color="auto"/>
              <w:bottom w:val="single" w:sz="6" w:space="0" w:color="auto"/>
              <w:right w:val="single" w:sz="4" w:space="0" w:color="auto"/>
            </w:tcBorders>
            <w:shd w:val="clear" w:color="auto" w:fill="auto"/>
            <w:vAlign w:val="bottom"/>
            <w:hideMark/>
          </w:tcPr>
          <w:p w14:paraId="7663E0BF" w14:textId="20652082" w:rsidR="001C3020" w:rsidRPr="00435A24" w:rsidRDefault="57C1C4C4" w:rsidP="1A030139">
            <w:pPr>
              <w:spacing w:after="0" w:line="240" w:lineRule="auto"/>
              <w:textAlignment w:val="baseline"/>
              <w:rPr>
                <w:rFonts w:ascii="Arial" w:eastAsia="Times New Roman" w:hAnsi="Arial" w:cs="Arial"/>
                <w:color w:val="000000" w:themeColor="text1"/>
                <w:kern w:val="0"/>
                <w:sz w:val="20"/>
                <w:szCs w:val="20"/>
                <w:lang w:eastAsia="cs-CZ"/>
                <w14:ligatures w14:val="none"/>
              </w:rPr>
            </w:pPr>
            <w:r>
              <w:rPr>
                <w:rFonts w:ascii="Arial" w:eastAsia="Times New Roman" w:hAnsi="Arial" w:cs="Arial"/>
                <w:color w:val="000000"/>
                <w:kern w:val="0"/>
                <w:sz w:val="20"/>
                <w:szCs w:val="20"/>
                <w:lang w:eastAsia="cs-CZ"/>
                <w14:ligatures w14:val="none"/>
              </w:rPr>
              <w:t>VehicleType</w:t>
            </w:r>
          </w:p>
        </w:tc>
        <w:tc>
          <w:tcPr>
            <w:tcW w:w="971" w:type="dxa"/>
            <w:tcBorders>
              <w:top w:val="single" w:sz="6" w:space="0" w:color="auto"/>
              <w:left w:val="single" w:sz="4" w:space="0" w:color="auto"/>
              <w:bottom w:val="single" w:sz="6" w:space="0" w:color="auto"/>
              <w:right w:val="single" w:sz="4" w:space="0" w:color="auto"/>
            </w:tcBorders>
            <w:vAlign w:val="bottom"/>
          </w:tcPr>
          <w:p w14:paraId="70B20941"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519" w:type="dxa"/>
            <w:tcBorders>
              <w:top w:val="nil"/>
              <w:left w:val="single" w:sz="4" w:space="0" w:color="auto"/>
              <w:bottom w:val="single" w:sz="6" w:space="0" w:color="auto"/>
              <w:right w:val="single" w:sz="4" w:space="0" w:color="auto"/>
            </w:tcBorders>
            <w:vAlign w:val="bottom"/>
          </w:tcPr>
          <w:p w14:paraId="7919E4D7" w14:textId="0079E792" w:rsidR="001C3020" w:rsidRPr="00435A24"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w:t>
            </w:r>
            <w:r w:rsidR="6090872B">
              <w:rPr>
                <w:rFonts w:ascii="Arial" w:eastAsia="Times New Roman" w:hAnsi="Arial" w:cs="Arial"/>
                <w:color w:val="000000"/>
                <w:kern w:val="0"/>
                <w:sz w:val="20"/>
                <w:szCs w:val="20"/>
                <w:lang w:eastAsia="cs-CZ"/>
                <w14:ligatures w14:val="none"/>
              </w:rPr>
              <w:t>ehicle</w:t>
            </w:r>
          </w:p>
        </w:tc>
        <w:tc>
          <w:tcPr>
            <w:tcW w:w="338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716D1166" w14:textId="629CE76D"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p>
        </w:tc>
      </w:tr>
      <w:tr w:rsidR="001C3020" w:rsidRPr="00435A24" w14:paraId="67DDFBBF" w14:textId="77777777" w:rsidTr="138DACCA">
        <w:trPr>
          <w:trHeight w:val="330"/>
        </w:trPr>
        <w:tc>
          <w:tcPr>
            <w:tcW w:w="1995" w:type="dxa"/>
            <w:tcBorders>
              <w:top w:val="nil"/>
              <w:left w:val="single" w:sz="6" w:space="0" w:color="auto"/>
              <w:bottom w:val="single" w:sz="6" w:space="0" w:color="auto"/>
              <w:right w:val="single" w:sz="4" w:space="0" w:color="auto"/>
            </w:tcBorders>
            <w:shd w:val="clear" w:color="auto" w:fill="auto"/>
            <w:vAlign w:val="bottom"/>
            <w:hideMark/>
          </w:tcPr>
          <w:p w14:paraId="6B318A69" w14:textId="7ECF63DC" w:rsidR="001C3020" w:rsidRPr="00435A24" w:rsidRDefault="001C3020" w:rsidP="1A030139">
            <w:pPr>
              <w:spacing w:after="0" w:line="240" w:lineRule="auto"/>
              <w:textAlignment w:val="baseline"/>
              <w:rPr>
                <w:rFonts w:ascii="Arial" w:eastAsia="Times New Roman" w:hAnsi="Arial" w:cs="Arial"/>
                <w:color w:val="000000" w:themeColor="text1"/>
                <w:kern w:val="0"/>
                <w:sz w:val="20"/>
                <w:szCs w:val="20"/>
                <w:lang w:eastAsia="cs-CZ"/>
                <w14:ligatures w14:val="none"/>
              </w:rPr>
            </w:pPr>
            <w:r w:rsidRPr="00435A24">
              <w:rPr>
                <w:rFonts w:ascii="Arial" w:eastAsia="Times New Roman" w:hAnsi="Arial" w:cs="Arial"/>
                <w:color w:val="000000"/>
                <w:kern w:val="0"/>
                <w:sz w:val="20"/>
                <w:szCs w:val="20"/>
                <w:lang w:eastAsia="cs-CZ"/>
                <w14:ligatures w14:val="none"/>
              </w:rPr>
              <w:t>Pl</w:t>
            </w:r>
            <w:r w:rsidR="09DE2882" w:rsidRPr="00435A24">
              <w:rPr>
                <w:rFonts w:ascii="Arial" w:eastAsia="Times New Roman" w:hAnsi="Arial" w:cs="Arial"/>
                <w:color w:val="000000"/>
                <w:kern w:val="0"/>
                <w:sz w:val="20"/>
                <w:szCs w:val="20"/>
                <w:lang w:eastAsia="cs-CZ"/>
                <w14:ligatures w14:val="none"/>
              </w:rPr>
              <w:t>annedStartDate</w:t>
            </w:r>
          </w:p>
        </w:tc>
        <w:tc>
          <w:tcPr>
            <w:tcW w:w="971" w:type="dxa"/>
            <w:tcBorders>
              <w:top w:val="single" w:sz="6" w:space="0" w:color="auto"/>
              <w:left w:val="single" w:sz="4" w:space="0" w:color="auto"/>
              <w:bottom w:val="single" w:sz="6" w:space="0" w:color="auto"/>
              <w:right w:val="single" w:sz="4" w:space="0" w:color="auto"/>
            </w:tcBorders>
            <w:vAlign w:val="bottom"/>
          </w:tcPr>
          <w:p w14:paraId="6697C8B1"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519" w:type="dxa"/>
            <w:tcBorders>
              <w:top w:val="nil"/>
              <w:left w:val="single" w:sz="4" w:space="0" w:color="auto"/>
              <w:bottom w:val="single" w:sz="6" w:space="0" w:color="auto"/>
              <w:right w:val="single" w:sz="4" w:space="0" w:color="auto"/>
            </w:tcBorders>
            <w:vAlign w:val="bottom"/>
          </w:tcPr>
          <w:p w14:paraId="67FB21C3"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338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284B3286"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r>
              <w:rPr>
                <w:rFonts w:ascii="Arial" w:eastAsia="Times New Roman" w:hAnsi="Arial" w:cs="Arial"/>
                <w:color w:val="000000"/>
                <w:kern w:val="0"/>
                <w:sz w:val="20"/>
                <w:szCs w:val="20"/>
                <w:lang w:eastAsia="cs-CZ"/>
                <w14:ligatures w14:val="none"/>
              </w:rPr>
              <w:t>Výběr z kalendáře, pouze &gt;= sysdate</w:t>
            </w:r>
          </w:p>
        </w:tc>
      </w:tr>
      <w:tr w:rsidR="001C3020" w:rsidRPr="00435A24" w14:paraId="75FBF80F" w14:textId="77777777" w:rsidTr="138DACCA">
        <w:trPr>
          <w:trHeight w:val="330"/>
        </w:trPr>
        <w:tc>
          <w:tcPr>
            <w:tcW w:w="1995" w:type="dxa"/>
            <w:tcBorders>
              <w:top w:val="nil"/>
              <w:left w:val="single" w:sz="6" w:space="0" w:color="auto"/>
              <w:bottom w:val="single" w:sz="6" w:space="0" w:color="auto"/>
              <w:right w:val="single" w:sz="6" w:space="0" w:color="auto"/>
            </w:tcBorders>
            <w:shd w:val="clear" w:color="auto" w:fill="auto"/>
            <w:vAlign w:val="bottom"/>
            <w:hideMark/>
          </w:tcPr>
          <w:p w14:paraId="4A0FA9A6" w14:textId="77777777" w:rsidR="001C3020" w:rsidRPr="00435A24" w:rsidRDefault="6B707A05" w:rsidP="1A030139">
            <w:pPr>
              <w:spacing w:after="0" w:line="240" w:lineRule="auto"/>
              <w:textAlignment w:val="baseline"/>
              <w:rPr>
                <w:rFonts w:ascii="Arial" w:eastAsia="Times New Roman" w:hAnsi="Arial" w:cs="Arial"/>
                <w:color w:val="000000" w:themeColor="text1"/>
                <w:kern w:val="0"/>
                <w:sz w:val="20"/>
                <w:szCs w:val="20"/>
                <w:lang w:eastAsia="cs-CZ"/>
                <w14:ligatures w14:val="none"/>
              </w:rPr>
            </w:pPr>
            <w:r w:rsidRPr="00435A24">
              <w:rPr>
                <w:rFonts w:ascii="Arial" w:eastAsia="Times New Roman" w:hAnsi="Arial" w:cs="Arial"/>
                <w:color w:val="000000"/>
                <w:kern w:val="0"/>
                <w:sz w:val="20"/>
                <w:szCs w:val="20"/>
                <w:lang w:eastAsia="cs-CZ"/>
                <w14:ligatures w14:val="none"/>
              </w:rPr>
              <w:t>PlannedEndDate</w:t>
            </w:r>
          </w:p>
        </w:tc>
        <w:tc>
          <w:tcPr>
            <w:tcW w:w="971" w:type="dxa"/>
            <w:tcBorders>
              <w:top w:val="single" w:sz="6" w:space="0" w:color="auto"/>
              <w:left w:val="nil"/>
              <w:bottom w:val="single" w:sz="6" w:space="0" w:color="auto"/>
              <w:right w:val="single" w:sz="4" w:space="0" w:color="auto"/>
            </w:tcBorders>
            <w:vAlign w:val="bottom"/>
          </w:tcPr>
          <w:p w14:paraId="55EC2849"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519" w:type="dxa"/>
            <w:tcBorders>
              <w:top w:val="single" w:sz="6" w:space="0" w:color="auto"/>
              <w:left w:val="single" w:sz="4" w:space="0" w:color="auto"/>
              <w:bottom w:val="single" w:sz="6" w:space="0" w:color="auto"/>
              <w:right w:val="single" w:sz="4" w:space="0" w:color="auto"/>
            </w:tcBorders>
            <w:vAlign w:val="bottom"/>
          </w:tcPr>
          <w:p w14:paraId="5FD25055"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338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2260C896"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r>
              <w:rPr>
                <w:rFonts w:ascii="Arial" w:eastAsia="Times New Roman" w:hAnsi="Arial" w:cs="Arial"/>
                <w:color w:val="000000"/>
                <w:kern w:val="0"/>
                <w:sz w:val="20"/>
                <w:szCs w:val="20"/>
                <w:lang w:eastAsia="cs-CZ"/>
                <w14:ligatures w14:val="none"/>
              </w:rPr>
              <w:t>Výběr z kalendáře, pouze &gt;= sysdate</w:t>
            </w:r>
          </w:p>
        </w:tc>
      </w:tr>
      <w:tr w:rsidR="001C3020" w:rsidRPr="00435A24" w14:paraId="2B0CAAAE" w14:textId="77777777" w:rsidTr="138DACCA">
        <w:trPr>
          <w:trHeight w:val="330"/>
        </w:trPr>
        <w:tc>
          <w:tcPr>
            <w:tcW w:w="199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E585EEF" w14:textId="677FE0FE" w:rsidR="001C3020" w:rsidRPr="00435A24" w:rsidRDefault="0BAD67A5" w:rsidP="1A030139">
            <w:pPr>
              <w:spacing w:after="0" w:line="240" w:lineRule="auto"/>
            </w:pPr>
            <w:r w:rsidRPr="1A030139">
              <w:rPr>
                <w:rFonts w:ascii="Arial" w:eastAsia="Times New Roman" w:hAnsi="Arial" w:cs="Arial"/>
                <w:color w:val="000000" w:themeColor="text1"/>
                <w:sz w:val="20"/>
                <w:szCs w:val="20"/>
                <w:lang w:eastAsia="cs-CZ"/>
              </w:rPr>
              <w:t>ApprovalStatus</w:t>
            </w:r>
          </w:p>
        </w:tc>
        <w:tc>
          <w:tcPr>
            <w:tcW w:w="971" w:type="dxa"/>
            <w:tcBorders>
              <w:top w:val="single" w:sz="4" w:space="0" w:color="auto"/>
              <w:left w:val="single" w:sz="4" w:space="0" w:color="auto"/>
              <w:bottom w:val="single" w:sz="4" w:space="0" w:color="auto"/>
              <w:right w:val="single" w:sz="4" w:space="0" w:color="auto"/>
            </w:tcBorders>
            <w:vAlign w:val="bottom"/>
          </w:tcPr>
          <w:p w14:paraId="6F3EA5CD"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519" w:type="dxa"/>
            <w:tcBorders>
              <w:top w:val="single" w:sz="4" w:space="0" w:color="auto"/>
              <w:left w:val="single" w:sz="4" w:space="0" w:color="auto"/>
              <w:bottom w:val="single" w:sz="4" w:space="0" w:color="auto"/>
              <w:right w:val="single" w:sz="4" w:space="0" w:color="auto"/>
            </w:tcBorders>
            <w:vAlign w:val="bottom"/>
          </w:tcPr>
          <w:p w14:paraId="516BA567" w14:textId="77777777" w:rsidR="001C3020" w:rsidRPr="00435A24" w:rsidRDefault="685975E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Approval Status</w:t>
            </w:r>
          </w:p>
        </w:tc>
        <w:tc>
          <w:tcPr>
            <w:tcW w:w="33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9B54B0B"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p>
        </w:tc>
      </w:tr>
      <w:tr w:rsidR="001C3020" w:rsidRPr="00435A24" w14:paraId="0C4D7B71" w14:textId="77777777" w:rsidTr="138DACCA">
        <w:trPr>
          <w:trHeight w:val="330"/>
        </w:trPr>
        <w:tc>
          <w:tcPr>
            <w:tcW w:w="1995" w:type="dxa"/>
            <w:tcBorders>
              <w:top w:val="single" w:sz="4" w:space="0" w:color="auto"/>
              <w:left w:val="single" w:sz="4" w:space="0" w:color="auto"/>
              <w:bottom w:val="single" w:sz="4" w:space="0" w:color="auto"/>
              <w:right w:val="single" w:sz="4" w:space="0" w:color="auto"/>
            </w:tcBorders>
            <w:shd w:val="clear" w:color="auto" w:fill="auto"/>
            <w:vAlign w:val="bottom"/>
          </w:tcPr>
          <w:p w14:paraId="1FFCAC34" w14:textId="7C7B105B" w:rsidR="001C3020" w:rsidRPr="00435A24" w:rsidRDefault="685975E6" w:rsidP="1A030139">
            <w:pPr>
              <w:spacing w:after="0" w:line="240" w:lineRule="auto"/>
            </w:pPr>
            <w:r w:rsidRPr="1A030139">
              <w:rPr>
                <w:rFonts w:ascii="Arial" w:eastAsia="Times New Roman" w:hAnsi="Arial" w:cs="Arial"/>
                <w:color w:val="000000" w:themeColor="text1"/>
                <w:sz w:val="20"/>
                <w:szCs w:val="20"/>
                <w:lang w:eastAsia="cs-CZ"/>
              </w:rPr>
              <w:t>ApprovalFlag</w:t>
            </w:r>
          </w:p>
        </w:tc>
        <w:tc>
          <w:tcPr>
            <w:tcW w:w="971" w:type="dxa"/>
            <w:tcBorders>
              <w:top w:val="single" w:sz="4" w:space="0" w:color="auto"/>
              <w:left w:val="single" w:sz="4" w:space="0" w:color="auto"/>
              <w:bottom w:val="single" w:sz="4" w:space="0" w:color="auto"/>
              <w:right w:val="single" w:sz="4" w:space="0" w:color="auto"/>
            </w:tcBorders>
            <w:vAlign w:val="bottom"/>
          </w:tcPr>
          <w:p w14:paraId="3B671C4F"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519" w:type="dxa"/>
            <w:tcBorders>
              <w:top w:val="single" w:sz="4" w:space="0" w:color="auto"/>
              <w:left w:val="single" w:sz="4" w:space="0" w:color="auto"/>
              <w:bottom w:val="single" w:sz="4" w:space="0" w:color="auto"/>
              <w:right w:val="single" w:sz="4" w:space="0" w:color="auto"/>
            </w:tcBorders>
            <w:vAlign w:val="bottom"/>
          </w:tcPr>
          <w:p w14:paraId="7DB5DF3B"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boolean</w:t>
            </w:r>
          </w:p>
        </w:tc>
        <w:tc>
          <w:tcPr>
            <w:tcW w:w="3382" w:type="dxa"/>
            <w:tcBorders>
              <w:top w:val="single" w:sz="4" w:space="0" w:color="auto"/>
              <w:left w:val="single" w:sz="4" w:space="0" w:color="auto"/>
              <w:bottom w:val="single" w:sz="4" w:space="0" w:color="auto"/>
              <w:right w:val="single" w:sz="4" w:space="0" w:color="auto"/>
            </w:tcBorders>
            <w:shd w:val="clear" w:color="auto" w:fill="auto"/>
            <w:vAlign w:val="bottom"/>
          </w:tcPr>
          <w:p w14:paraId="4541E726" w14:textId="7AF452E0"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commentRangeStart w:id="18"/>
            <w:commentRangeStart w:id="19"/>
            <w:r w:rsidRPr="006C6FBC">
              <w:rPr>
                <w:rFonts w:ascii="Arial" w:eastAsia="Times New Roman" w:hAnsi="Arial" w:cs="Arial"/>
                <w:color w:val="000000"/>
                <w:kern w:val="0"/>
                <w:sz w:val="20"/>
                <w:szCs w:val="20"/>
                <w:lang w:eastAsia="cs-CZ"/>
                <w14:ligatures w14:val="none"/>
              </w:rPr>
              <w:t>Příznak, zda</w:t>
            </w:r>
            <w:r>
              <w:rPr>
                <w:rFonts w:ascii="Arial" w:eastAsia="Times New Roman" w:hAnsi="Arial" w:cs="Arial"/>
                <w:color w:val="000000"/>
                <w:kern w:val="0"/>
                <w:sz w:val="20"/>
                <w:szCs w:val="20"/>
                <w:lang w:eastAsia="cs-CZ"/>
                <w14:ligatures w14:val="none"/>
              </w:rPr>
              <w:t xml:space="preserve"> CP půjde do schvalování nebo ne</w:t>
            </w:r>
            <w:r w:rsidR="361F5121">
              <w:rPr>
                <w:rFonts w:ascii="Arial" w:eastAsia="Times New Roman" w:hAnsi="Arial" w:cs="Arial"/>
                <w:color w:val="000000"/>
                <w:kern w:val="0"/>
                <w:sz w:val="20"/>
                <w:szCs w:val="20"/>
                <w:lang w:eastAsia="cs-CZ"/>
                <w14:ligatures w14:val="none"/>
              </w:rPr>
              <w:t>, bude vyplněno na základě konfigurace</w:t>
            </w:r>
            <w:commentRangeEnd w:id="18"/>
            <w:r w:rsidR="00E705CD">
              <w:rPr>
                <w:rStyle w:val="Odkaznakoment"/>
              </w:rPr>
              <w:commentReference w:id="18"/>
            </w:r>
            <w:commentRangeEnd w:id="19"/>
            <w:r>
              <w:rPr>
                <w:rStyle w:val="Odkaznakoment"/>
              </w:rPr>
              <w:commentReference w:id="19"/>
            </w:r>
          </w:p>
        </w:tc>
      </w:tr>
      <w:tr w:rsidR="65F28FBF" w14:paraId="1EA9FDC3" w14:textId="77777777" w:rsidTr="138DACCA">
        <w:trPr>
          <w:trHeight w:val="330"/>
        </w:trPr>
        <w:tc>
          <w:tcPr>
            <w:tcW w:w="1995" w:type="dxa"/>
            <w:tcBorders>
              <w:top w:val="single" w:sz="4" w:space="0" w:color="auto"/>
              <w:left w:val="single" w:sz="4" w:space="0" w:color="auto"/>
              <w:bottom w:val="single" w:sz="4" w:space="0" w:color="auto"/>
              <w:right w:val="single" w:sz="4" w:space="0" w:color="auto"/>
            </w:tcBorders>
            <w:shd w:val="clear" w:color="auto" w:fill="auto"/>
            <w:vAlign w:val="bottom"/>
          </w:tcPr>
          <w:p w14:paraId="6BBEAB25" w14:textId="1C88C686" w:rsidR="0A5F64EA" w:rsidRDefault="361F5121" w:rsidP="1A030139">
            <w:pPr>
              <w:spacing w:after="0" w:line="240" w:lineRule="auto"/>
            </w:pPr>
            <w:r w:rsidRPr="1A030139">
              <w:rPr>
                <w:rFonts w:ascii="Arial" w:eastAsia="Times New Roman" w:hAnsi="Arial" w:cs="Arial"/>
                <w:color w:val="000000" w:themeColor="text1"/>
                <w:sz w:val="20"/>
                <w:szCs w:val="20"/>
                <w:lang w:eastAsia="cs-CZ"/>
              </w:rPr>
              <w:t>CreatedBy</w:t>
            </w:r>
          </w:p>
        </w:tc>
        <w:tc>
          <w:tcPr>
            <w:tcW w:w="971" w:type="dxa"/>
            <w:tcBorders>
              <w:top w:val="single" w:sz="4" w:space="0" w:color="auto"/>
              <w:left w:val="single" w:sz="4" w:space="0" w:color="auto"/>
              <w:bottom w:val="single" w:sz="4" w:space="0" w:color="auto"/>
              <w:right w:val="single" w:sz="4" w:space="0" w:color="auto"/>
            </w:tcBorders>
            <w:vAlign w:val="bottom"/>
          </w:tcPr>
          <w:p w14:paraId="76D17D7C" w14:textId="76971DA6" w:rsidR="0A5F64EA" w:rsidRDefault="0A5F64EA" w:rsidP="65F28FBF">
            <w:pPr>
              <w:spacing w:line="240" w:lineRule="auto"/>
              <w:rPr>
                <w:rFonts w:ascii="Arial" w:eastAsia="Times New Roman" w:hAnsi="Arial" w:cs="Arial"/>
                <w:color w:val="000000" w:themeColor="text1"/>
                <w:sz w:val="20"/>
                <w:szCs w:val="20"/>
                <w:lang w:eastAsia="cs-CZ"/>
              </w:rPr>
            </w:pPr>
            <w:r w:rsidRPr="65F28FBF">
              <w:rPr>
                <w:rFonts w:ascii="Arial" w:eastAsia="Times New Roman" w:hAnsi="Arial" w:cs="Arial"/>
                <w:color w:val="000000" w:themeColor="text1"/>
                <w:sz w:val="20"/>
                <w:szCs w:val="20"/>
                <w:lang w:eastAsia="cs-CZ"/>
              </w:rPr>
              <w:t>Y</w:t>
            </w:r>
          </w:p>
        </w:tc>
        <w:tc>
          <w:tcPr>
            <w:tcW w:w="1519" w:type="dxa"/>
            <w:tcBorders>
              <w:top w:val="single" w:sz="4" w:space="0" w:color="auto"/>
              <w:left w:val="single" w:sz="4" w:space="0" w:color="auto"/>
              <w:bottom w:val="single" w:sz="4" w:space="0" w:color="auto"/>
              <w:right w:val="single" w:sz="4" w:space="0" w:color="auto"/>
            </w:tcBorders>
            <w:vAlign w:val="bottom"/>
          </w:tcPr>
          <w:p w14:paraId="66CA6AB9" w14:textId="5B19664F" w:rsidR="0A5F64EA" w:rsidRDefault="0A5F64EA" w:rsidP="65F28FBF">
            <w:pPr>
              <w:spacing w:line="240" w:lineRule="auto"/>
              <w:rPr>
                <w:rFonts w:ascii="Arial" w:eastAsia="Times New Roman" w:hAnsi="Arial" w:cs="Arial"/>
                <w:color w:val="000000" w:themeColor="text1"/>
                <w:sz w:val="20"/>
                <w:szCs w:val="20"/>
                <w:lang w:eastAsia="cs-CZ"/>
              </w:rPr>
            </w:pPr>
            <w:r w:rsidRPr="65F28FBF">
              <w:rPr>
                <w:rFonts w:ascii="Arial" w:eastAsia="Times New Roman" w:hAnsi="Arial" w:cs="Arial"/>
                <w:color w:val="000000" w:themeColor="text1"/>
                <w:sz w:val="20"/>
                <w:szCs w:val="20"/>
                <w:lang w:eastAsia="cs-CZ"/>
              </w:rPr>
              <w:t>Zaměstnanec</w:t>
            </w:r>
          </w:p>
        </w:tc>
        <w:tc>
          <w:tcPr>
            <w:tcW w:w="3382" w:type="dxa"/>
            <w:tcBorders>
              <w:top w:val="single" w:sz="4" w:space="0" w:color="auto"/>
              <w:left w:val="single" w:sz="4" w:space="0" w:color="auto"/>
              <w:bottom w:val="single" w:sz="4" w:space="0" w:color="auto"/>
              <w:right w:val="single" w:sz="4" w:space="0" w:color="auto"/>
            </w:tcBorders>
            <w:shd w:val="clear" w:color="auto" w:fill="auto"/>
            <w:vAlign w:val="bottom"/>
          </w:tcPr>
          <w:p w14:paraId="395479EB" w14:textId="15B77F0B" w:rsidR="0A5F64EA" w:rsidRDefault="0A5F64EA" w:rsidP="65F28FBF">
            <w:pPr>
              <w:spacing w:line="240" w:lineRule="auto"/>
              <w:rPr>
                <w:rFonts w:ascii="Arial" w:eastAsia="Times New Roman" w:hAnsi="Arial" w:cs="Arial"/>
                <w:color w:val="000000" w:themeColor="text1"/>
                <w:sz w:val="20"/>
                <w:szCs w:val="20"/>
                <w:lang w:eastAsia="cs-CZ"/>
              </w:rPr>
            </w:pPr>
            <w:r w:rsidRPr="65F28FBF">
              <w:rPr>
                <w:rFonts w:ascii="Arial" w:eastAsia="Times New Roman" w:hAnsi="Arial" w:cs="Arial"/>
                <w:color w:val="000000" w:themeColor="text1"/>
                <w:sz w:val="20"/>
                <w:szCs w:val="20"/>
                <w:lang w:eastAsia="cs-CZ"/>
              </w:rPr>
              <w:t>FK do tabulky Zaměstnanec</w:t>
            </w:r>
          </w:p>
        </w:tc>
      </w:tr>
      <w:tr w:rsidR="65F28FBF" w14:paraId="49C6FA34" w14:textId="77777777" w:rsidTr="138DACCA">
        <w:trPr>
          <w:trHeight w:val="330"/>
        </w:trPr>
        <w:tc>
          <w:tcPr>
            <w:tcW w:w="1995" w:type="dxa"/>
            <w:tcBorders>
              <w:top w:val="single" w:sz="4" w:space="0" w:color="auto"/>
              <w:left w:val="single" w:sz="4" w:space="0" w:color="auto"/>
              <w:bottom w:val="single" w:sz="4" w:space="0" w:color="auto"/>
              <w:right w:val="single" w:sz="4" w:space="0" w:color="auto"/>
            </w:tcBorders>
            <w:shd w:val="clear" w:color="auto" w:fill="auto"/>
            <w:vAlign w:val="bottom"/>
          </w:tcPr>
          <w:p w14:paraId="7D23F117" w14:textId="626E139F" w:rsidR="0A5F64EA" w:rsidRDefault="1B0623D3" w:rsidP="1A030139">
            <w:pPr>
              <w:spacing w:after="0" w:line="240" w:lineRule="auto"/>
            </w:pPr>
            <w:r w:rsidRPr="1A030139">
              <w:rPr>
                <w:rFonts w:ascii="Arial" w:eastAsia="Times New Roman" w:hAnsi="Arial" w:cs="Arial"/>
                <w:color w:val="000000" w:themeColor="text1"/>
                <w:sz w:val="20"/>
                <w:szCs w:val="20"/>
                <w:lang w:eastAsia="cs-CZ"/>
              </w:rPr>
              <w:t>CreatedOn</w:t>
            </w:r>
          </w:p>
        </w:tc>
        <w:tc>
          <w:tcPr>
            <w:tcW w:w="971" w:type="dxa"/>
            <w:tcBorders>
              <w:top w:val="single" w:sz="4" w:space="0" w:color="auto"/>
              <w:left w:val="single" w:sz="4" w:space="0" w:color="auto"/>
              <w:bottom w:val="single" w:sz="4" w:space="0" w:color="auto"/>
              <w:right w:val="single" w:sz="4" w:space="0" w:color="auto"/>
            </w:tcBorders>
            <w:vAlign w:val="bottom"/>
          </w:tcPr>
          <w:p w14:paraId="3804505F" w14:textId="424516B4" w:rsidR="0A5F64EA" w:rsidRDefault="0A5F64EA" w:rsidP="65F28FBF">
            <w:pPr>
              <w:spacing w:line="240" w:lineRule="auto"/>
              <w:rPr>
                <w:rFonts w:ascii="Arial" w:eastAsia="Times New Roman" w:hAnsi="Arial" w:cs="Arial"/>
                <w:color w:val="000000" w:themeColor="text1"/>
                <w:sz w:val="20"/>
                <w:szCs w:val="20"/>
                <w:lang w:eastAsia="cs-CZ"/>
              </w:rPr>
            </w:pPr>
            <w:r w:rsidRPr="65F28FBF">
              <w:rPr>
                <w:rFonts w:ascii="Arial" w:eastAsia="Times New Roman" w:hAnsi="Arial" w:cs="Arial"/>
                <w:color w:val="000000" w:themeColor="text1"/>
                <w:sz w:val="20"/>
                <w:szCs w:val="20"/>
                <w:lang w:eastAsia="cs-CZ"/>
              </w:rPr>
              <w:t>Y</w:t>
            </w:r>
          </w:p>
        </w:tc>
        <w:tc>
          <w:tcPr>
            <w:tcW w:w="1519" w:type="dxa"/>
            <w:tcBorders>
              <w:top w:val="single" w:sz="4" w:space="0" w:color="auto"/>
              <w:left w:val="single" w:sz="4" w:space="0" w:color="auto"/>
              <w:bottom w:val="single" w:sz="4" w:space="0" w:color="auto"/>
              <w:right w:val="single" w:sz="4" w:space="0" w:color="auto"/>
            </w:tcBorders>
            <w:vAlign w:val="bottom"/>
          </w:tcPr>
          <w:p w14:paraId="002FDFDA" w14:textId="2BC056F0" w:rsidR="0A5F64EA" w:rsidRDefault="0A5F64EA" w:rsidP="65F28FBF">
            <w:pPr>
              <w:spacing w:line="240" w:lineRule="auto"/>
              <w:rPr>
                <w:rFonts w:ascii="Arial" w:eastAsia="Times New Roman" w:hAnsi="Arial" w:cs="Arial"/>
                <w:color w:val="000000" w:themeColor="text1"/>
                <w:sz w:val="20"/>
                <w:szCs w:val="20"/>
                <w:lang w:eastAsia="cs-CZ"/>
              </w:rPr>
            </w:pPr>
            <w:r w:rsidRPr="65F28FBF">
              <w:rPr>
                <w:rFonts w:ascii="Arial" w:eastAsia="Times New Roman" w:hAnsi="Arial" w:cs="Arial"/>
                <w:color w:val="000000" w:themeColor="text1"/>
                <w:sz w:val="20"/>
                <w:szCs w:val="20"/>
                <w:lang w:eastAsia="cs-CZ"/>
              </w:rPr>
              <w:t>date</w:t>
            </w:r>
          </w:p>
        </w:tc>
        <w:tc>
          <w:tcPr>
            <w:tcW w:w="3382" w:type="dxa"/>
            <w:tcBorders>
              <w:top w:val="single" w:sz="4" w:space="0" w:color="auto"/>
              <w:left w:val="single" w:sz="4" w:space="0" w:color="auto"/>
              <w:bottom w:val="single" w:sz="4" w:space="0" w:color="auto"/>
              <w:right w:val="single" w:sz="4" w:space="0" w:color="auto"/>
            </w:tcBorders>
            <w:shd w:val="clear" w:color="auto" w:fill="auto"/>
            <w:vAlign w:val="bottom"/>
          </w:tcPr>
          <w:p w14:paraId="45BCFFBD" w14:textId="046B1C4B" w:rsidR="65F28FBF" w:rsidRDefault="65F28FBF" w:rsidP="65F28FBF">
            <w:pPr>
              <w:spacing w:line="240" w:lineRule="auto"/>
              <w:rPr>
                <w:rFonts w:ascii="Arial" w:eastAsia="Times New Roman" w:hAnsi="Arial" w:cs="Arial"/>
                <w:color w:val="000000" w:themeColor="text1"/>
                <w:sz w:val="20"/>
                <w:szCs w:val="20"/>
                <w:lang w:eastAsia="cs-CZ"/>
              </w:rPr>
            </w:pPr>
          </w:p>
        </w:tc>
      </w:tr>
      <w:tr w:rsidR="001C3020" w:rsidRPr="00435A24" w14:paraId="2577DC22" w14:textId="77777777" w:rsidTr="138DACCA">
        <w:trPr>
          <w:trHeight w:val="330"/>
        </w:trPr>
        <w:tc>
          <w:tcPr>
            <w:tcW w:w="1995" w:type="dxa"/>
            <w:tcBorders>
              <w:top w:val="single" w:sz="4" w:space="0" w:color="auto"/>
              <w:left w:val="single" w:sz="4" w:space="0" w:color="auto"/>
              <w:bottom w:val="single" w:sz="4" w:space="0" w:color="auto"/>
              <w:right w:val="single" w:sz="4" w:space="0" w:color="auto"/>
            </w:tcBorders>
            <w:shd w:val="clear" w:color="auto" w:fill="auto"/>
            <w:vAlign w:val="bottom"/>
          </w:tcPr>
          <w:p w14:paraId="68ADBF97" w14:textId="0E5296A9"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A</w:t>
            </w:r>
            <w:r w:rsidR="70522B71">
              <w:rPr>
                <w:rFonts w:ascii="Arial" w:eastAsia="Times New Roman" w:hAnsi="Arial" w:cs="Arial"/>
                <w:color w:val="000000"/>
                <w:kern w:val="0"/>
                <w:sz w:val="20"/>
                <w:szCs w:val="20"/>
                <w:lang w:eastAsia="cs-CZ"/>
                <w14:ligatures w14:val="none"/>
              </w:rPr>
              <w:t>rchivedBy</w:t>
            </w:r>
          </w:p>
        </w:tc>
        <w:tc>
          <w:tcPr>
            <w:tcW w:w="971" w:type="dxa"/>
            <w:tcBorders>
              <w:top w:val="single" w:sz="4" w:space="0" w:color="auto"/>
              <w:left w:val="single" w:sz="4" w:space="0" w:color="auto"/>
              <w:bottom w:val="single" w:sz="4" w:space="0" w:color="auto"/>
              <w:right w:val="single" w:sz="4" w:space="0" w:color="auto"/>
            </w:tcBorders>
            <w:vAlign w:val="bottom"/>
          </w:tcPr>
          <w:p w14:paraId="6C9BFFB6"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519" w:type="dxa"/>
            <w:tcBorders>
              <w:top w:val="single" w:sz="4" w:space="0" w:color="auto"/>
              <w:left w:val="single" w:sz="4" w:space="0" w:color="auto"/>
              <w:bottom w:val="single" w:sz="4" w:space="0" w:color="auto"/>
              <w:right w:val="single" w:sz="4" w:space="0" w:color="auto"/>
            </w:tcBorders>
            <w:vAlign w:val="bottom"/>
          </w:tcPr>
          <w:p w14:paraId="37ADCC9F"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3382" w:type="dxa"/>
            <w:tcBorders>
              <w:top w:val="single" w:sz="4" w:space="0" w:color="auto"/>
              <w:left w:val="single" w:sz="4" w:space="0" w:color="auto"/>
              <w:bottom w:val="single" w:sz="4" w:space="0" w:color="auto"/>
              <w:right w:val="single" w:sz="4" w:space="0" w:color="auto"/>
            </w:tcBorders>
            <w:shd w:val="clear" w:color="auto" w:fill="auto"/>
            <w:vAlign w:val="bottom"/>
          </w:tcPr>
          <w:p w14:paraId="218FD1FF"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commentRangeStart w:id="20"/>
            <w:commentRangeStart w:id="21"/>
            <w:r>
              <w:rPr>
                <w:rFonts w:ascii="Arial" w:eastAsia="Times New Roman" w:hAnsi="Arial" w:cs="Arial"/>
                <w:color w:val="000000"/>
                <w:kern w:val="0"/>
                <w:sz w:val="20"/>
                <w:szCs w:val="20"/>
                <w:lang w:eastAsia="cs-CZ"/>
                <w14:ligatures w14:val="none"/>
              </w:rPr>
              <w:t>Datum archivace</w:t>
            </w:r>
            <w:commentRangeEnd w:id="20"/>
            <w:r w:rsidR="009E3726">
              <w:rPr>
                <w:rStyle w:val="Odkaznakoment"/>
              </w:rPr>
              <w:commentReference w:id="20"/>
            </w:r>
            <w:commentRangeEnd w:id="21"/>
            <w:r>
              <w:commentReference w:id="21"/>
            </w:r>
          </w:p>
        </w:tc>
      </w:tr>
      <w:tr w:rsidR="001C3020" w:rsidRPr="00435A24" w14:paraId="183361E2" w14:textId="77777777" w:rsidTr="138DACCA">
        <w:trPr>
          <w:trHeight w:val="330"/>
        </w:trPr>
        <w:tc>
          <w:tcPr>
            <w:tcW w:w="1995" w:type="dxa"/>
            <w:tcBorders>
              <w:top w:val="single" w:sz="4" w:space="0" w:color="auto"/>
              <w:left w:val="single" w:sz="4" w:space="0" w:color="auto"/>
              <w:bottom w:val="single" w:sz="4" w:space="0" w:color="auto"/>
              <w:right w:val="single" w:sz="4" w:space="0" w:color="auto"/>
            </w:tcBorders>
            <w:shd w:val="clear" w:color="auto" w:fill="auto"/>
            <w:vAlign w:val="bottom"/>
          </w:tcPr>
          <w:p w14:paraId="0244DC8C" w14:textId="7FB740B8"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Archi</w:t>
            </w:r>
            <w:r w:rsidR="487F958D">
              <w:rPr>
                <w:rFonts w:ascii="Arial" w:eastAsia="Times New Roman" w:hAnsi="Arial" w:cs="Arial"/>
                <w:color w:val="000000"/>
                <w:kern w:val="0"/>
                <w:sz w:val="20"/>
                <w:szCs w:val="20"/>
                <w:lang w:eastAsia="cs-CZ"/>
                <w14:ligatures w14:val="none"/>
              </w:rPr>
              <w:t>vedOn</w:t>
            </w:r>
          </w:p>
        </w:tc>
        <w:tc>
          <w:tcPr>
            <w:tcW w:w="971" w:type="dxa"/>
            <w:tcBorders>
              <w:top w:val="single" w:sz="4" w:space="0" w:color="auto"/>
              <w:left w:val="single" w:sz="4" w:space="0" w:color="auto"/>
              <w:bottom w:val="single" w:sz="4" w:space="0" w:color="auto"/>
              <w:right w:val="single" w:sz="4" w:space="0" w:color="auto"/>
            </w:tcBorders>
            <w:vAlign w:val="bottom"/>
          </w:tcPr>
          <w:p w14:paraId="26CD9252"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519" w:type="dxa"/>
            <w:tcBorders>
              <w:top w:val="single" w:sz="4" w:space="0" w:color="auto"/>
              <w:left w:val="single" w:sz="4" w:space="0" w:color="auto"/>
              <w:bottom w:val="single" w:sz="4" w:space="0" w:color="auto"/>
              <w:right w:val="single" w:sz="4" w:space="0" w:color="auto"/>
            </w:tcBorders>
            <w:vAlign w:val="bottom"/>
          </w:tcPr>
          <w:p w14:paraId="377314C1" w14:textId="77777777" w:rsidR="001C3020" w:rsidRDefault="0B6F9EA3">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Employee</w:t>
            </w:r>
          </w:p>
        </w:tc>
        <w:tc>
          <w:tcPr>
            <w:tcW w:w="3382" w:type="dxa"/>
            <w:tcBorders>
              <w:top w:val="single" w:sz="4" w:space="0" w:color="auto"/>
              <w:left w:val="single" w:sz="4" w:space="0" w:color="auto"/>
              <w:bottom w:val="single" w:sz="4" w:space="0" w:color="auto"/>
              <w:right w:val="single" w:sz="4" w:space="0" w:color="auto"/>
            </w:tcBorders>
            <w:shd w:val="clear" w:color="auto" w:fill="auto"/>
            <w:vAlign w:val="bottom"/>
          </w:tcPr>
          <w:p w14:paraId="54F00D19"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 zaměstnance, který CP archivoval. V případě automatického archivování plně schváleného příkazu = ID zaměstnance, který CP naposledy schválil. V případě manuální archivace se jedná o ID zaměstnance, který má roli správce. V případě automatického jobu bude nutno poznačit, že CP byl archivován systémem.</w:t>
            </w:r>
          </w:p>
        </w:tc>
      </w:tr>
    </w:tbl>
    <w:p w14:paraId="063EE0DD" w14:textId="77777777" w:rsidR="001C3020" w:rsidRDefault="001C3020" w:rsidP="001C3020"/>
    <w:p w14:paraId="2FB135E7" w14:textId="6A88111B" w:rsidR="1ACAB647" w:rsidRDefault="1ACAB647" w:rsidP="1A030139">
      <w:r w:rsidRPr="1A030139">
        <w:rPr>
          <w:b/>
          <w:bCs/>
        </w:rPr>
        <w:t>Deposit</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0F5F51" w:rsidRPr="00435A24" w14:paraId="21B6D9E6" w14:textId="77777777" w:rsidTr="1A030139">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0DA02E99" w14:textId="77777777" w:rsidR="000F5F51" w:rsidRPr="00435A24" w:rsidRDefault="000F5F51">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55284C58" w14:textId="77777777" w:rsidR="000F5F51" w:rsidRDefault="000F5F51">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06059E9E" w14:textId="77777777" w:rsidR="000F5F51" w:rsidRPr="00435A24" w:rsidRDefault="000F5F51">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20A2D44A" w14:textId="77777777" w:rsidR="000F5F51" w:rsidRPr="00435A24" w:rsidRDefault="000F5F51">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0F5F51" w:rsidRPr="00435A24" w14:paraId="6D7739A8" w14:textId="77777777" w:rsidTr="1A030139">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7ED21D2D" w14:textId="77777777" w:rsidR="000F5F51" w:rsidRPr="006C6FBC" w:rsidRDefault="000F5F5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tcBorders>
              <w:top w:val="single" w:sz="6" w:space="0" w:color="auto"/>
              <w:left w:val="single" w:sz="4" w:space="0" w:color="auto"/>
              <w:bottom w:val="single" w:sz="6" w:space="0" w:color="auto"/>
              <w:right w:val="single" w:sz="4" w:space="0" w:color="auto"/>
            </w:tcBorders>
            <w:vAlign w:val="bottom"/>
          </w:tcPr>
          <w:p w14:paraId="5DB63245" w14:textId="77777777" w:rsidR="000F5F51" w:rsidRPr="006C6FBC" w:rsidRDefault="000F5F51">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31B362B3" w14:textId="77777777" w:rsidR="000F5F51" w:rsidRPr="006C6FBC" w:rsidRDefault="000F5F5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49DE3A81" w14:textId="77777777" w:rsidR="000F5F51" w:rsidRPr="006C6FBC" w:rsidRDefault="000F5F5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0F5F51" w:rsidRPr="00435A24" w14:paraId="61127A70" w14:textId="77777777" w:rsidTr="1A030139">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11EBD739" w14:textId="65DE25DE" w:rsidR="000F5F51" w:rsidRPr="006C6FBC" w:rsidRDefault="000F5F51">
            <w:pPr>
              <w:spacing w:after="0" w:line="240" w:lineRule="auto"/>
              <w:textAlignment w:val="baseline"/>
              <w:rPr>
                <w:rFonts w:ascii="Arial" w:eastAsia="Times New Roman" w:hAnsi="Arial" w:cs="Arial"/>
                <w:color w:val="000000"/>
                <w:kern w:val="0"/>
                <w:sz w:val="20"/>
                <w:szCs w:val="20"/>
                <w:lang w:eastAsia="cs-CZ"/>
                <w14:ligatures w14:val="none"/>
              </w:rPr>
            </w:pPr>
          </w:p>
        </w:tc>
        <w:tc>
          <w:tcPr>
            <w:tcW w:w="1178" w:type="dxa"/>
            <w:tcBorders>
              <w:top w:val="single" w:sz="6" w:space="0" w:color="auto"/>
              <w:left w:val="single" w:sz="4" w:space="0" w:color="auto"/>
              <w:bottom w:val="single" w:sz="6" w:space="0" w:color="auto"/>
              <w:right w:val="single" w:sz="4" w:space="0" w:color="auto"/>
            </w:tcBorders>
            <w:vAlign w:val="bottom"/>
          </w:tcPr>
          <w:p w14:paraId="1FAC5C7B" w14:textId="77777777" w:rsidR="000F5F51" w:rsidRPr="006A6DBC" w:rsidRDefault="5D0C1E2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6" w:space="0" w:color="auto"/>
              <w:right w:val="single" w:sz="4" w:space="0" w:color="auto"/>
            </w:tcBorders>
            <w:vAlign w:val="bottom"/>
          </w:tcPr>
          <w:p w14:paraId="3264AC0F" w14:textId="2E5950B9" w:rsidR="000F5F51" w:rsidRPr="006A6DBC" w:rsidRDefault="0056391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5B2978F7" w14:textId="67DBF558" w:rsidR="000F5F51" w:rsidRPr="006C6FBC" w:rsidRDefault="000F5F51">
            <w:pPr>
              <w:spacing w:after="0" w:line="240" w:lineRule="auto"/>
              <w:textAlignment w:val="baseline"/>
              <w:rPr>
                <w:rFonts w:ascii="Arial" w:eastAsia="Times New Roman" w:hAnsi="Arial" w:cs="Arial"/>
                <w:color w:val="000000"/>
                <w:kern w:val="0"/>
                <w:sz w:val="20"/>
                <w:szCs w:val="20"/>
                <w:lang w:eastAsia="cs-CZ"/>
                <w14:ligatures w14:val="none"/>
              </w:rPr>
            </w:pPr>
          </w:p>
        </w:tc>
      </w:tr>
      <w:tr w:rsidR="657AA7A2" w14:paraId="7B0E676F" w14:textId="77777777" w:rsidTr="1A030139">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6CB2F545" w14:textId="1DA0D4BC" w:rsidR="657AA7A2" w:rsidRDefault="328C6678" w:rsidP="1A030139">
            <w:pPr>
              <w:spacing w:after="0" w:line="240" w:lineRule="auto"/>
            </w:pPr>
            <w:r w:rsidRPr="1A030139">
              <w:rPr>
                <w:rFonts w:ascii="Arial" w:eastAsia="Times New Roman" w:hAnsi="Arial" w:cs="Arial"/>
                <w:color w:val="000000" w:themeColor="text1"/>
                <w:sz w:val="20"/>
                <w:szCs w:val="20"/>
              </w:rPr>
              <w:t>ForeignAmount</w:t>
            </w:r>
          </w:p>
        </w:tc>
        <w:tc>
          <w:tcPr>
            <w:tcW w:w="1178" w:type="dxa"/>
            <w:tcBorders>
              <w:top w:val="single" w:sz="6" w:space="0" w:color="auto"/>
              <w:left w:val="single" w:sz="4" w:space="0" w:color="auto"/>
              <w:bottom w:val="single" w:sz="6" w:space="0" w:color="auto"/>
              <w:right w:val="single" w:sz="4" w:space="0" w:color="auto"/>
            </w:tcBorders>
            <w:vAlign w:val="bottom"/>
          </w:tcPr>
          <w:p w14:paraId="439C9095" w14:textId="2745625F" w:rsidR="657AA7A2" w:rsidRDefault="657AA7A2" w:rsidP="657AA7A2">
            <w:pPr>
              <w:spacing w:line="240" w:lineRule="auto"/>
              <w:rPr>
                <w:rFonts w:ascii="Arial" w:eastAsia="Times New Roman" w:hAnsi="Arial" w:cs="Arial"/>
                <w:color w:val="000000" w:themeColor="text1"/>
                <w:sz w:val="20"/>
                <w:szCs w:val="20"/>
                <w:lang w:eastAsia="cs-CZ"/>
              </w:rPr>
            </w:pPr>
          </w:p>
        </w:tc>
        <w:tc>
          <w:tcPr>
            <w:tcW w:w="1843" w:type="dxa"/>
            <w:tcBorders>
              <w:top w:val="nil"/>
              <w:left w:val="single" w:sz="4" w:space="0" w:color="auto"/>
              <w:bottom w:val="single" w:sz="6" w:space="0" w:color="auto"/>
              <w:right w:val="single" w:sz="4" w:space="0" w:color="auto"/>
            </w:tcBorders>
            <w:vAlign w:val="bottom"/>
          </w:tcPr>
          <w:p w14:paraId="58C2083C" w14:textId="6CC2ACA7" w:rsidR="657AA7A2" w:rsidRDefault="524F0F13" w:rsidP="657AA7A2">
            <w:pPr>
              <w:spacing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decimal</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493C8E1B" w14:textId="6713D7E9" w:rsidR="657AA7A2" w:rsidRDefault="657AA7A2" w:rsidP="657AA7A2">
            <w:pPr>
              <w:spacing w:line="240" w:lineRule="auto"/>
              <w:rPr>
                <w:rFonts w:ascii="Arial" w:eastAsia="Times New Roman" w:hAnsi="Arial" w:cs="Arial"/>
                <w:color w:val="000000" w:themeColor="text1"/>
                <w:sz w:val="20"/>
                <w:szCs w:val="20"/>
                <w:lang w:eastAsia="cs-CZ"/>
              </w:rPr>
            </w:pPr>
          </w:p>
        </w:tc>
      </w:tr>
      <w:tr w:rsidR="000F5F51" w:rsidRPr="00435A24" w14:paraId="5388B31E"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345ED8B" w14:textId="77777777" w:rsidR="000F5F51" w:rsidRPr="006C6FBC" w:rsidRDefault="56C8A185">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TravelOrderID</w:t>
            </w:r>
          </w:p>
        </w:tc>
        <w:tc>
          <w:tcPr>
            <w:tcW w:w="1178" w:type="dxa"/>
            <w:tcBorders>
              <w:top w:val="single" w:sz="4" w:space="0" w:color="auto"/>
              <w:left w:val="single" w:sz="4" w:space="0" w:color="auto"/>
              <w:bottom w:val="single" w:sz="4" w:space="0" w:color="auto"/>
              <w:right w:val="single" w:sz="4" w:space="0" w:color="auto"/>
            </w:tcBorders>
            <w:vAlign w:val="bottom"/>
          </w:tcPr>
          <w:p w14:paraId="3CB6C862" w14:textId="77777777" w:rsidR="000F5F51" w:rsidRDefault="000F5F5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4B323E1A" w14:textId="77777777" w:rsidR="000F5F51" w:rsidRPr="00435A24" w:rsidRDefault="4A36BA5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Travel Order</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18557DD" w14:textId="77777777" w:rsidR="000F5F51" w:rsidRPr="006C6FBC" w:rsidRDefault="000F5F5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Cestovního příkazu</w:t>
            </w:r>
          </w:p>
        </w:tc>
      </w:tr>
      <w:tr w:rsidR="000F5F51" w:rsidRPr="00435A24" w14:paraId="520C7452"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13EC59C3" w14:textId="5FBFF11D" w:rsidR="000F5F51" w:rsidRDefault="78251EFD">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LocalCurrencyID</w:t>
            </w:r>
          </w:p>
        </w:tc>
        <w:tc>
          <w:tcPr>
            <w:tcW w:w="1178" w:type="dxa"/>
            <w:tcBorders>
              <w:top w:val="single" w:sz="4" w:space="0" w:color="auto"/>
              <w:left w:val="single" w:sz="4" w:space="0" w:color="auto"/>
              <w:bottom w:val="single" w:sz="4" w:space="0" w:color="auto"/>
              <w:right w:val="single" w:sz="4" w:space="0" w:color="auto"/>
            </w:tcBorders>
            <w:vAlign w:val="bottom"/>
          </w:tcPr>
          <w:p w14:paraId="6D3C450F" w14:textId="77777777" w:rsidR="000F5F51" w:rsidRDefault="07F3FA92">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3C324BA2" w14:textId="77777777" w:rsidR="000F5F51" w:rsidRDefault="44DEE775">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Currency</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708C5101" w14:textId="77777777" w:rsidR="000F5F51" w:rsidRPr="006C6FBC" w:rsidRDefault="000F5F5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měny</w:t>
            </w:r>
          </w:p>
        </w:tc>
      </w:tr>
      <w:tr w:rsidR="657AA7A2" w14:paraId="2EE5719E"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763C54DD" w14:textId="5456EBE0" w:rsidR="01D1642E" w:rsidRDefault="4AF9CC2B" w:rsidP="657AA7A2">
            <w:pPr>
              <w:spacing w:line="240" w:lineRule="auto"/>
              <w:rPr>
                <w:rFonts w:ascii="Arial" w:eastAsia="Times New Roman" w:hAnsi="Arial" w:cs="Arial"/>
                <w:color w:val="000000" w:themeColor="text1"/>
                <w:sz w:val="20"/>
                <w:szCs w:val="20"/>
                <w:lang w:eastAsia="cs-CZ"/>
              </w:rPr>
            </w:pPr>
            <w:r w:rsidRPr="1A030139">
              <w:rPr>
                <w:rFonts w:ascii="Arial" w:eastAsia="Times New Roman" w:hAnsi="Arial" w:cs="Arial"/>
                <w:color w:val="000000" w:themeColor="text1"/>
                <w:sz w:val="20"/>
                <w:szCs w:val="20"/>
              </w:rPr>
              <w:t>ForeignCurrencyID</w:t>
            </w:r>
          </w:p>
        </w:tc>
        <w:tc>
          <w:tcPr>
            <w:tcW w:w="1178" w:type="dxa"/>
            <w:tcBorders>
              <w:top w:val="single" w:sz="4" w:space="0" w:color="auto"/>
              <w:left w:val="single" w:sz="4" w:space="0" w:color="auto"/>
              <w:bottom w:val="single" w:sz="4" w:space="0" w:color="auto"/>
              <w:right w:val="single" w:sz="4" w:space="0" w:color="auto"/>
            </w:tcBorders>
            <w:vAlign w:val="bottom"/>
          </w:tcPr>
          <w:p w14:paraId="735425C4" w14:textId="3CF3D634" w:rsidR="657AA7A2" w:rsidRDefault="3ABF46C7" w:rsidP="657AA7A2">
            <w:pPr>
              <w:spacing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Y</w:t>
            </w:r>
          </w:p>
        </w:tc>
        <w:tc>
          <w:tcPr>
            <w:tcW w:w="1843" w:type="dxa"/>
            <w:tcBorders>
              <w:top w:val="single" w:sz="4" w:space="0" w:color="auto"/>
              <w:left w:val="single" w:sz="4" w:space="0" w:color="auto"/>
              <w:bottom w:val="single" w:sz="4" w:space="0" w:color="auto"/>
              <w:right w:val="single" w:sz="4" w:space="0" w:color="auto"/>
            </w:tcBorders>
            <w:vAlign w:val="bottom"/>
          </w:tcPr>
          <w:p w14:paraId="5EDEC8FB" w14:textId="5A3783A7" w:rsidR="657AA7A2" w:rsidRDefault="1BD086C4" w:rsidP="657AA7A2">
            <w:pPr>
              <w:spacing w:line="240" w:lineRule="auto"/>
              <w:rPr>
                <w:rFonts w:ascii="Arial" w:eastAsia="Times New Roman" w:hAnsi="Arial" w:cs="Arial"/>
                <w:color w:val="000000" w:themeColor="text1"/>
                <w:sz w:val="20"/>
                <w:szCs w:val="20"/>
                <w:lang w:eastAsia="cs-CZ"/>
              </w:rPr>
            </w:pPr>
            <w:r w:rsidRPr="1A030139">
              <w:rPr>
                <w:rFonts w:ascii="Arial" w:eastAsia="Times New Roman" w:hAnsi="Arial" w:cs="Arial"/>
                <w:color w:val="000000" w:themeColor="text1"/>
                <w:sz w:val="20"/>
                <w:szCs w:val="20"/>
              </w:rPr>
              <w:t>Currency</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14ECF4A3" w14:textId="06892DBD" w:rsidR="657AA7A2" w:rsidRDefault="657AA7A2" w:rsidP="657AA7A2">
            <w:pPr>
              <w:spacing w:line="240" w:lineRule="auto"/>
              <w:rPr>
                <w:rFonts w:ascii="Arial" w:eastAsia="Times New Roman" w:hAnsi="Arial" w:cs="Arial"/>
                <w:color w:val="000000" w:themeColor="text1"/>
                <w:sz w:val="20"/>
                <w:szCs w:val="20"/>
                <w:lang w:eastAsia="cs-CZ"/>
              </w:rPr>
            </w:pPr>
          </w:p>
        </w:tc>
      </w:tr>
      <w:tr w:rsidR="00563916" w:rsidRPr="00435A24" w14:paraId="39E75738"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631BE7EC" w14:textId="24C69C45" w:rsidR="00563916" w:rsidRDefault="00563916" w:rsidP="1A030139">
            <w:pPr>
              <w:spacing w:after="0" w:line="240" w:lineRule="auto"/>
              <w:rPr>
                <w:rFonts w:ascii="Arial" w:eastAsia="Times New Roman" w:hAnsi="Arial" w:cs="Arial"/>
                <w:color w:val="000000" w:themeColor="text1"/>
                <w:sz w:val="20"/>
                <w:szCs w:val="20"/>
                <w:lang w:eastAsia="cs-CZ"/>
              </w:rPr>
            </w:pPr>
            <w:r>
              <w:rPr>
                <w:rFonts w:ascii="Arial" w:eastAsia="Times New Roman" w:hAnsi="Arial" w:cs="Arial"/>
                <w:color w:val="000000"/>
                <w:kern w:val="0"/>
                <w:sz w:val="20"/>
                <w:szCs w:val="20"/>
                <w:lang w:eastAsia="cs-CZ"/>
                <w14:ligatures w14:val="none"/>
              </w:rPr>
              <w:t>D</w:t>
            </w:r>
            <w:r w:rsidR="5404E4FC">
              <w:rPr>
                <w:rFonts w:ascii="Arial" w:eastAsia="Times New Roman" w:hAnsi="Arial" w:cs="Arial"/>
                <w:color w:val="000000"/>
                <w:kern w:val="0"/>
                <w:sz w:val="20"/>
                <w:szCs w:val="20"/>
                <w:lang w:eastAsia="cs-CZ"/>
                <w14:ligatures w14:val="none"/>
              </w:rPr>
              <w:t>ueDate</w:t>
            </w:r>
          </w:p>
        </w:tc>
        <w:tc>
          <w:tcPr>
            <w:tcW w:w="1178" w:type="dxa"/>
            <w:tcBorders>
              <w:top w:val="single" w:sz="4" w:space="0" w:color="auto"/>
              <w:left w:val="single" w:sz="4" w:space="0" w:color="auto"/>
              <w:bottom w:val="single" w:sz="4" w:space="0" w:color="auto"/>
              <w:right w:val="single" w:sz="4" w:space="0" w:color="auto"/>
            </w:tcBorders>
            <w:vAlign w:val="bottom"/>
          </w:tcPr>
          <w:p w14:paraId="409D36CE" w14:textId="7C0E1E29" w:rsidR="00563916" w:rsidRDefault="0056391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6A4C5027" w14:textId="0B8EB04D" w:rsidR="00563916" w:rsidRDefault="0056391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0CABE7C6" w14:textId="77777777" w:rsidR="00563916" w:rsidRDefault="00563916">
            <w:pPr>
              <w:spacing w:after="0" w:line="240" w:lineRule="auto"/>
              <w:textAlignment w:val="baseline"/>
              <w:rPr>
                <w:rFonts w:ascii="Arial" w:eastAsia="Times New Roman" w:hAnsi="Arial" w:cs="Arial"/>
                <w:color w:val="000000"/>
                <w:kern w:val="0"/>
                <w:sz w:val="20"/>
                <w:szCs w:val="20"/>
                <w:lang w:eastAsia="cs-CZ"/>
                <w14:ligatures w14:val="none"/>
              </w:rPr>
            </w:pPr>
          </w:p>
        </w:tc>
      </w:tr>
    </w:tbl>
    <w:p w14:paraId="31AFB183" w14:textId="77777777" w:rsidR="000F5F51" w:rsidRDefault="000F5F51" w:rsidP="001C3020">
      <w:pPr>
        <w:rPr>
          <w:b/>
          <w:bCs/>
        </w:rPr>
      </w:pPr>
    </w:p>
    <w:p w14:paraId="354535E2" w14:textId="1F98C099" w:rsidR="001C3020" w:rsidRDefault="001C3020" w:rsidP="001C3020">
      <w:pPr>
        <w:rPr>
          <w:b/>
          <w:bCs/>
        </w:rPr>
      </w:pPr>
      <w:r w:rsidRPr="1A030139">
        <w:rPr>
          <w:b/>
          <w:bCs/>
        </w:rPr>
        <w:t>Pl</w:t>
      </w:r>
      <w:r w:rsidR="087B7180" w:rsidRPr="1A030139">
        <w:rPr>
          <w:b/>
          <w:bCs/>
        </w:rPr>
        <w:t>anned Travel Expenses</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1C3020" w:rsidRPr="00435A24" w14:paraId="62789A62" w14:textId="77777777" w:rsidTr="1A030139">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3B30F066"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lastRenderedPageBreak/>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5F8355F7"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4C85C78F"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4345A931"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4110EC3B" w14:textId="77777777" w:rsidTr="1A030139">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47C79CC9"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tcBorders>
              <w:top w:val="single" w:sz="6" w:space="0" w:color="auto"/>
              <w:left w:val="single" w:sz="4" w:space="0" w:color="auto"/>
              <w:bottom w:val="single" w:sz="6" w:space="0" w:color="auto"/>
              <w:right w:val="single" w:sz="4" w:space="0" w:color="auto"/>
            </w:tcBorders>
            <w:vAlign w:val="bottom"/>
          </w:tcPr>
          <w:p w14:paraId="4FD6962C"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764BF6F0"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5B4D5709"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1C3020" w:rsidRPr="00435A24" w14:paraId="736E2CC9" w14:textId="77777777" w:rsidTr="1A030139">
        <w:trPr>
          <w:trHeight w:val="330"/>
        </w:trPr>
        <w:tc>
          <w:tcPr>
            <w:tcW w:w="1933" w:type="dxa"/>
            <w:tcBorders>
              <w:top w:val="nil"/>
              <w:left w:val="single" w:sz="6" w:space="0" w:color="auto"/>
              <w:bottom w:val="single" w:sz="4" w:space="0" w:color="auto"/>
              <w:right w:val="single" w:sz="4" w:space="0" w:color="auto"/>
            </w:tcBorders>
            <w:shd w:val="clear" w:color="auto" w:fill="auto"/>
            <w:vAlign w:val="bottom"/>
          </w:tcPr>
          <w:p w14:paraId="590FA712" w14:textId="49B7276B" w:rsidR="001C3020" w:rsidRPr="006A6DBC" w:rsidRDefault="5D19C5BE">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LocalAmount</w:t>
            </w:r>
          </w:p>
        </w:tc>
        <w:tc>
          <w:tcPr>
            <w:tcW w:w="1178" w:type="dxa"/>
            <w:tcBorders>
              <w:top w:val="single" w:sz="6" w:space="0" w:color="auto"/>
              <w:left w:val="single" w:sz="4" w:space="0" w:color="auto"/>
              <w:bottom w:val="single" w:sz="4" w:space="0" w:color="auto"/>
              <w:right w:val="single" w:sz="4" w:space="0" w:color="auto"/>
            </w:tcBorders>
            <w:vAlign w:val="bottom"/>
          </w:tcPr>
          <w:p w14:paraId="488944CA"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4" w:space="0" w:color="auto"/>
              <w:right w:val="single" w:sz="4" w:space="0" w:color="auto"/>
            </w:tcBorders>
            <w:vAlign w:val="bottom"/>
          </w:tcPr>
          <w:p w14:paraId="5520DEC3"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tcPr>
          <w:p w14:paraId="690EAF76"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329267C" w14:paraId="58D3A85B" w14:textId="77777777" w:rsidTr="1A030139">
        <w:trPr>
          <w:trHeight w:val="330"/>
        </w:trPr>
        <w:tc>
          <w:tcPr>
            <w:tcW w:w="1933" w:type="dxa"/>
            <w:tcBorders>
              <w:top w:val="nil"/>
              <w:left w:val="single" w:sz="6" w:space="0" w:color="auto"/>
              <w:bottom w:val="single" w:sz="4" w:space="0" w:color="auto"/>
              <w:right w:val="single" w:sz="4" w:space="0" w:color="auto"/>
            </w:tcBorders>
            <w:shd w:val="clear" w:color="auto" w:fill="auto"/>
            <w:vAlign w:val="bottom"/>
          </w:tcPr>
          <w:p w14:paraId="0FBA88AB" w14:textId="494F7299" w:rsidR="46A96A7E" w:rsidRDefault="34461EAD" w:rsidP="1A030139">
            <w:pPr>
              <w:spacing w:after="0" w:line="240" w:lineRule="auto"/>
            </w:pPr>
            <w:r w:rsidRPr="1A030139">
              <w:rPr>
                <w:rFonts w:ascii="Arial" w:eastAsia="Times New Roman" w:hAnsi="Arial" w:cs="Arial"/>
                <w:color w:val="000000" w:themeColor="text1"/>
                <w:sz w:val="20"/>
                <w:szCs w:val="20"/>
              </w:rPr>
              <w:t>ForeignAmount</w:t>
            </w:r>
          </w:p>
        </w:tc>
        <w:tc>
          <w:tcPr>
            <w:tcW w:w="1178" w:type="dxa"/>
            <w:tcBorders>
              <w:top w:val="single" w:sz="6" w:space="0" w:color="auto"/>
              <w:left w:val="single" w:sz="4" w:space="0" w:color="auto"/>
              <w:bottom w:val="single" w:sz="4" w:space="0" w:color="auto"/>
              <w:right w:val="single" w:sz="4" w:space="0" w:color="auto"/>
            </w:tcBorders>
            <w:vAlign w:val="bottom"/>
          </w:tcPr>
          <w:p w14:paraId="3A7EA014" w14:textId="7E3C3EE4" w:rsidR="0329267C" w:rsidRDefault="0329267C" w:rsidP="0329267C">
            <w:pPr>
              <w:spacing w:line="240" w:lineRule="auto"/>
              <w:rPr>
                <w:rFonts w:ascii="Arial" w:eastAsia="Times New Roman" w:hAnsi="Arial" w:cs="Arial"/>
                <w:color w:val="000000" w:themeColor="text1"/>
                <w:sz w:val="20"/>
                <w:szCs w:val="20"/>
                <w:lang w:eastAsia="cs-CZ"/>
              </w:rPr>
            </w:pPr>
          </w:p>
        </w:tc>
        <w:tc>
          <w:tcPr>
            <w:tcW w:w="1843" w:type="dxa"/>
            <w:tcBorders>
              <w:top w:val="nil"/>
              <w:left w:val="single" w:sz="4" w:space="0" w:color="auto"/>
              <w:bottom w:val="single" w:sz="4" w:space="0" w:color="auto"/>
              <w:right w:val="single" w:sz="4" w:space="0" w:color="auto"/>
            </w:tcBorders>
            <w:vAlign w:val="bottom"/>
          </w:tcPr>
          <w:p w14:paraId="32B100D4" w14:textId="3318134D" w:rsidR="0329267C" w:rsidRDefault="619CB372" w:rsidP="0329267C">
            <w:pPr>
              <w:spacing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decimal</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tcPr>
          <w:p w14:paraId="4E31AC69" w14:textId="78C19137" w:rsidR="0329267C" w:rsidRDefault="0329267C" w:rsidP="0329267C">
            <w:pPr>
              <w:spacing w:line="240" w:lineRule="auto"/>
              <w:rPr>
                <w:rFonts w:ascii="Arial" w:eastAsia="Times New Roman" w:hAnsi="Arial" w:cs="Arial"/>
                <w:color w:val="000000" w:themeColor="text1"/>
                <w:sz w:val="20"/>
                <w:szCs w:val="20"/>
                <w:lang w:eastAsia="cs-CZ"/>
              </w:rPr>
            </w:pPr>
          </w:p>
        </w:tc>
      </w:tr>
      <w:tr w:rsidR="001C3020" w:rsidRPr="00435A24" w14:paraId="6256BEA5"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4B922F0" w14:textId="1657CE5D" w:rsidR="001C3020" w:rsidRPr="006C6FBC" w:rsidRDefault="459E1037" w:rsidP="1A030139">
            <w:pPr>
              <w:spacing w:after="0" w:line="240" w:lineRule="auto"/>
            </w:pPr>
            <w:r w:rsidRPr="1A030139">
              <w:rPr>
                <w:rFonts w:ascii="Arial" w:eastAsia="Times New Roman" w:hAnsi="Arial" w:cs="Arial"/>
                <w:color w:val="000000" w:themeColor="text1"/>
                <w:sz w:val="20"/>
                <w:szCs w:val="20"/>
                <w:lang w:eastAsia="cs-CZ"/>
              </w:rPr>
              <w:t>TravelOrderID</w:t>
            </w:r>
          </w:p>
        </w:tc>
        <w:tc>
          <w:tcPr>
            <w:tcW w:w="1178" w:type="dxa"/>
            <w:tcBorders>
              <w:top w:val="single" w:sz="4" w:space="0" w:color="auto"/>
              <w:left w:val="single" w:sz="4" w:space="0" w:color="auto"/>
              <w:bottom w:val="single" w:sz="4" w:space="0" w:color="auto"/>
              <w:right w:val="single" w:sz="4" w:space="0" w:color="auto"/>
            </w:tcBorders>
            <w:vAlign w:val="bottom"/>
          </w:tcPr>
          <w:p w14:paraId="2D7E3E36"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5F255C1B" w14:textId="77777777" w:rsidR="001C3020" w:rsidRPr="00435A24" w:rsidRDefault="42118F43">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Travel Order</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74B6461"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Cestovního příkazu</w:t>
            </w:r>
          </w:p>
        </w:tc>
      </w:tr>
      <w:tr w:rsidR="001C3020" w:rsidRPr="00435A24" w14:paraId="2A068813"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34DC9EE0" w14:textId="0EAD4823" w:rsidR="001C3020" w:rsidRDefault="67543A42" w:rsidP="1A030139">
            <w:pPr>
              <w:spacing w:after="0" w:line="240" w:lineRule="auto"/>
            </w:pPr>
            <w:r w:rsidRPr="1A030139">
              <w:rPr>
                <w:rFonts w:ascii="Arial" w:eastAsia="Times New Roman" w:hAnsi="Arial" w:cs="Arial"/>
                <w:color w:val="000000" w:themeColor="text1"/>
                <w:sz w:val="20"/>
                <w:szCs w:val="20"/>
                <w:lang w:eastAsia="cs-CZ"/>
              </w:rPr>
              <w:t>TravelExpenseDate</w:t>
            </w:r>
          </w:p>
        </w:tc>
        <w:tc>
          <w:tcPr>
            <w:tcW w:w="1178" w:type="dxa"/>
            <w:tcBorders>
              <w:top w:val="single" w:sz="4" w:space="0" w:color="auto"/>
              <w:left w:val="single" w:sz="4" w:space="0" w:color="auto"/>
              <w:bottom w:val="single" w:sz="4" w:space="0" w:color="auto"/>
              <w:right w:val="single" w:sz="4" w:space="0" w:color="auto"/>
            </w:tcBorders>
            <w:vAlign w:val="bottom"/>
          </w:tcPr>
          <w:p w14:paraId="0EC7D68A"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237E1379"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36BDCA4C"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Datum plánovaného vzniku nákladu</w:t>
            </w:r>
          </w:p>
        </w:tc>
      </w:tr>
      <w:tr w:rsidR="001C3020" w:rsidRPr="00435A24" w14:paraId="791E7BA8"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79EF8CC" w14:textId="38CB67E3" w:rsidR="001C3020" w:rsidRPr="006C6FBC" w:rsidRDefault="14EDFAB2" w:rsidP="1A030139">
            <w:pPr>
              <w:spacing w:after="0" w:line="240" w:lineRule="auto"/>
            </w:pPr>
            <w:r w:rsidRPr="1A030139">
              <w:rPr>
                <w:rFonts w:ascii="Arial" w:eastAsia="Times New Roman" w:hAnsi="Arial" w:cs="Arial"/>
                <w:color w:val="000000" w:themeColor="text1"/>
                <w:sz w:val="20"/>
                <w:szCs w:val="20"/>
                <w:lang w:eastAsia="cs-CZ"/>
              </w:rPr>
              <w:t>Description</w:t>
            </w:r>
          </w:p>
        </w:tc>
        <w:tc>
          <w:tcPr>
            <w:tcW w:w="1178" w:type="dxa"/>
            <w:tcBorders>
              <w:top w:val="single" w:sz="4" w:space="0" w:color="auto"/>
              <w:left w:val="single" w:sz="4" w:space="0" w:color="auto"/>
              <w:bottom w:val="single" w:sz="4" w:space="0" w:color="auto"/>
              <w:right w:val="single" w:sz="4" w:space="0" w:color="auto"/>
            </w:tcBorders>
            <w:vAlign w:val="bottom"/>
          </w:tcPr>
          <w:p w14:paraId="08BB9749"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1FA77196"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5BD4574"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0DF66AA5"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217ADA70" w14:textId="35D17FE8" w:rsidR="001C3020" w:rsidRDefault="35FCCC6E" w:rsidP="1A030139">
            <w:pPr>
              <w:spacing w:after="0" w:line="240" w:lineRule="auto"/>
            </w:pPr>
            <w:r w:rsidRPr="1A030139">
              <w:rPr>
                <w:rFonts w:ascii="Arial" w:eastAsia="Times New Roman" w:hAnsi="Arial" w:cs="Arial"/>
                <w:color w:val="000000" w:themeColor="text1"/>
                <w:sz w:val="20"/>
                <w:szCs w:val="20"/>
                <w:lang w:eastAsia="cs-CZ"/>
              </w:rPr>
              <w:t>LocalCurrencyID</w:t>
            </w:r>
          </w:p>
        </w:tc>
        <w:tc>
          <w:tcPr>
            <w:tcW w:w="1178" w:type="dxa"/>
            <w:tcBorders>
              <w:top w:val="single" w:sz="4" w:space="0" w:color="auto"/>
              <w:left w:val="single" w:sz="4" w:space="0" w:color="auto"/>
              <w:bottom w:val="single" w:sz="4" w:space="0" w:color="auto"/>
              <w:right w:val="single" w:sz="4" w:space="0" w:color="auto"/>
            </w:tcBorders>
            <w:vAlign w:val="bottom"/>
          </w:tcPr>
          <w:p w14:paraId="011ABEA7"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7A10B67A"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Měna</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6E354DCC"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měny</w:t>
            </w:r>
          </w:p>
        </w:tc>
      </w:tr>
      <w:tr w:rsidR="0329267C" w14:paraId="22F335F9"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511AF29C" w14:textId="35D30FE7" w:rsidR="0329267C" w:rsidRDefault="0ADFBB0A" w:rsidP="0329267C">
            <w:pPr>
              <w:spacing w:after="0" w:line="240" w:lineRule="auto"/>
              <w:rPr>
                <w:rFonts w:ascii="Arial" w:eastAsia="Times New Roman" w:hAnsi="Arial" w:cs="Arial"/>
                <w:color w:val="000000" w:themeColor="text1"/>
                <w:sz w:val="20"/>
                <w:szCs w:val="20"/>
                <w:lang w:eastAsia="cs-CZ"/>
              </w:rPr>
            </w:pPr>
            <w:r w:rsidRPr="1A030139">
              <w:rPr>
                <w:rFonts w:ascii="Arial" w:eastAsia="Times New Roman" w:hAnsi="Arial" w:cs="Arial"/>
                <w:color w:val="000000" w:themeColor="text1"/>
                <w:sz w:val="20"/>
                <w:szCs w:val="20"/>
              </w:rPr>
              <w:t>ForeignCurrencyID</w:t>
            </w:r>
          </w:p>
        </w:tc>
        <w:tc>
          <w:tcPr>
            <w:tcW w:w="1178" w:type="dxa"/>
            <w:tcBorders>
              <w:top w:val="single" w:sz="4" w:space="0" w:color="auto"/>
              <w:left w:val="single" w:sz="4" w:space="0" w:color="auto"/>
              <w:bottom w:val="single" w:sz="4" w:space="0" w:color="auto"/>
              <w:right w:val="single" w:sz="4" w:space="0" w:color="auto"/>
            </w:tcBorders>
            <w:vAlign w:val="bottom"/>
          </w:tcPr>
          <w:p w14:paraId="45E09AAD" w14:textId="77777777" w:rsidR="0329267C" w:rsidRDefault="0329267C" w:rsidP="0329267C">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N</w:t>
            </w:r>
          </w:p>
        </w:tc>
        <w:tc>
          <w:tcPr>
            <w:tcW w:w="1843" w:type="dxa"/>
            <w:tcBorders>
              <w:top w:val="single" w:sz="4" w:space="0" w:color="auto"/>
              <w:left w:val="single" w:sz="4" w:space="0" w:color="auto"/>
              <w:bottom w:val="single" w:sz="4" w:space="0" w:color="auto"/>
              <w:right w:val="single" w:sz="4" w:space="0" w:color="auto"/>
            </w:tcBorders>
            <w:vAlign w:val="bottom"/>
          </w:tcPr>
          <w:p w14:paraId="5DFE0D07" w14:textId="77777777" w:rsidR="0329267C" w:rsidRDefault="0329267C" w:rsidP="0329267C">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Měna</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0CD99B49" w14:textId="5D47BEDD" w:rsidR="0329267C" w:rsidRDefault="0329267C" w:rsidP="0329267C">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FK do tabulky měny</w:t>
            </w:r>
          </w:p>
        </w:tc>
      </w:tr>
      <w:tr w:rsidR="1A030139" w14:paraId="1C6C222C"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759C36B5" w14:textId="64C8F88A" w:rsidR="6B02057A" w:rsidRDefault="6B02057A" w:rsidP="1A030139">
            <w:pPr>
              <w:spacing w:line="240" w:lineRule="auto"/>
              <w:rPr>
                <w:rFonts w:ascii="Arial" w:eastAsia="Times New Roman" w:hAnsi="Arial" w:cs="Arial"/>
                <w:color w:val="000000" w:themeColor="text1"/>
                <w:sz w:val="20"/>
                <w:szCs w:val="20"/>
              </w:rPr>
            </w:pPr>
            <w:r w:rsidRPr="1A030139">
              <w:rPr>
                <w:rFonts w:ascii="Arial" w:eastAsia="Times New Roman" w:hAnsi="Arial" w:cs="Arial"/>
                <w:color w:val="000000" w:themeColor="text1"/>
                <w:sz w:val="20"/>
                <w:szCs w:val="20"/>
              </w:rPr>
              <w:t>TravelExpenseType</w:t>
            </w:r>
          </w:p>
        </w:tc>
        <w:tc>
          <w:tcPr>
            <w:tcW w:w="1178" w:type="dxa"/>
            <w:tcBorders>
              <w:top w:val="single" w:sz="4" w:space="0" w:color="auto"/>
              <w:left w:val="single" w:sz="4" w:space="0" w:color="auto"/>
              <w:bottom w:val="single" w:sz="4" w:space="0" w:color="auto"/>
              <w:right w:val="single" w:sz="4" w:space="0" w:color="auto"/>
            </w:tcBorders>
            <w:vAlign w:val="bottom"/>
          </w:tcPr>
          <w:p w14:paraId="40DC0596" w14:textId="5EA3D6B1" w:rsidR="6B02057A" w:rsidRDefault="6B02057A" w:rsidP="1A030139">
            <w:pPr>
              <w:spacing w:line="240" w:lineRule="auto"/>
              <w:rPr>
                <w:rFonts w:ascii="Arial" w:eastAsia="Times New Roman" w:hAnsi="Arial" w:cs="Arial"/>
                <w:color w:val="000000" w:themeColor="text1"/>
                <w:sz w:val="20"/>
                <w:szCs w:val="20"/>
              </w:rPr>
            </w:pPr>
            <w:r w:rsidRPr="1A030139">
              <w:rPr>
                <w:rFonts w:ascii="Arial" w:eastAsia="Times New Roman" w:hAnsi="Arial" w:cs="Arial"/>
                <w:color w:val="000000" w:themeColor="text1"/>
                <w:sz w:val="20"/>
                <w:szCs w:val="20"/>
              </w:rPr>
              <w:t>Y</w:t>
            </w:r>
          </w:p>
        </w:tc>
        <w:tc>
          <w:tcPr>
            <w:tcW w:w="1843" w:type="dxa"/>
            <w:tcBorders>
              <w:top w:val="single" w:sz="4" w:space="0" w:color="auto"/>
              <w:left w:val="single" w:sz="4" w:space="0" w:color="auto"/>
              <w:bottom w:val="single" w:sz="4" w:space="0" w:color="auto"/>
              <w:right w:val="single" w:sz="4" w:space="0" w:color="auto"/>
            </w:tcBorders>
            <w:vAlign w:val="bottom"/>
          </w:tcPr>
          <w:p w14:paraId="5796A62F" w14:textId="04BA9ADE" w:rsidR="6B02057A" w:rsidRDefault="6B02057A" w:rsidP="1A030139">
            <w:pPr>
              <w:spacing w:line="240" w:lineRule="auto"/>
              <w:rPr>
                <w:rFonts w:ascii="Arial" w:eastAsia="Times New Roman" w:hAnsi="Arial" w:cs="Arial"/>
                <w:color w:val="000000" w:themeColor="text1"/>
                <w:sz w:val="20"/>
                <w:szCs w:val="20"/>
              </w:rPr>
            </w:pPr>
            <w:r w:rsidRPr="1A030139">
              <w:rPr>
                <w:rFonts w:ascii="Arial" w:eastAsia="Times New Roman" w:hAnsi="Arial" w:cs="Arial"/>
                <w:color w:val="000000" w:themeColor="text1"/>
                <w:sz w:val="20"/>
                <w:szCs w:val="20"/>
              </w:rPr>
              <w:t>Travel Expense Type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50E51A9F" w14:textId="4EC9D432" w:rsidR="1A030139" w:rsidRDefault="1A030139" w:rsidP="1A030139">
            <w:pPr>
              <w:spacing w:line="240" w:lineRule="auto"/>
              <w:rPr>
                <w:rFonts w:ascii="Arial" w:eastAsia="Times New Roman" w:hAnsi="Arial" w:cs="Arial"/>
                <w:color w:val="000000" w:themeColor="text1"/>
                <w:sz w:val="20"/>
                <w:szCs w:val="20"/>
              </w:rPr>
            </w:pPr>
          </w:p>
        </w:tc>
      </w:tr>
    </w:tbl>
    <w:p w14:paraId="41660632" w14:textId="77777777" w:rsidR="001C3020" w:rsidRDefault="001C3020" w:rsidP="001C3020">
      <w:pPr>
        <w:rPr>
          <w:b/>
          <w:bCs/>
        </w:rPr>
      </w:pPr>
    </w:p>
    <w:p w14:paraId="0208863B" w14:textId="59CB7A08" w:rsidR="001C3020" w:rsidRDefault="6B02057A" w:rsidP="001C3020">
      <w:pPr>
        <w:rPr>
          <w:b/>
          <w:bCs/>
        </w:rPr>
      </w:pPr>
      <w:commentRangeStart w:id="22"/>
      <w:r w:rsidRPr="1A030139">
        <w:rPr>
          <w:b/>
          <w:bCs/>
        </w:rPr>
        <w:t>Total expense</w:t>
      </w:r>
      <w:r w:rsidR="00B006BA" w:rsidRPr="1A030139">
        <w:rPr>
          <w:b/>
          <w:bCs/>
        </w:rPr>
        <w:t xml:space="preserve"> </w:t>
      </w:r>
      <w:commentRangeEnd w:id="22"/>
      <w:r w:rsidR="001C3020">
        <w:rPr>
          <w:rStyle w:val="Odkaznakoment"/>
        </w:rPr>
        <w:commentReference w:id="22"/>
      </w:r>
      <w:r w:rsidR="00B006BA" w:rsidRPr="1A030139">
        <w:rPr>
          <w:b/>
          <w:bCs/>
        </w:rPr>
        <w:t xml:space="preserve">– </w:t>
      </w:r>
      <w:r w:rsidR="00B006BA">
        <w:t>součet všech nákladů</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1C3020" w:rsidRPr="00435A24" w14:paraId="6EFA8515" w14:textId="77777777" w:rsidTr="1A030139">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1C1245A6"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0406BE56"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11C0A93C"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27291AEC"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0D9FEEDD" w14:textId="77777777" w:rsidTr="1A030139">
        <w:trPr>
          <w:trHeight w:val="62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1BD05D0F"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tcBorders>
              <w:top w:val="single" w:sz="6" w:space="0" w:color="auto"/>
              <w:left w:val="single" w:sz="4" w:space="0" w:color="auto"/>
              <w:bottom w:val="single" w:sz="6" w:space="0" w:color="auto"/>
              <w:right w:val="single" w:sz="4" w:space="0" w:color="auto"/>
            </w:tcBorders>
            <w:vAlign w:val="bottom"/>
          </w:tcPr>
          <w:p w14:paraId="238EC79E"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378CB098"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2B5F99E7"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1C3020" w:rsidRPr="00435A24" w14:paraId="6ABA9E41" w14:textId="77777777" w:rsidTr="1A030139">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6E4469A3" w14:textId="77777777" w:rsidR="001C3020" w:rsidRPr="006C6FBC" w:rsidRDefault="5A9643A3">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BankAccountID</w:t>
            </w:r>
          </w:p>
        </w:tc>
        <w:tc>
          <w:tcPr>
            <w:tcW w:w="1178" w:type="dxa"/>
            <w:tcBorders>
              <w:top w:val="single" w:sz="6" w:space="0" w:color="auto"/>
              <w:left w:val="single" w:sz="4" w:space="0" w:color="auto"/>
              <w:bottom w:val="single" w:sz="6" w:space="0" w:color="auto"/>
              <w:right w:val="single" w:sz="4" w:space="0" w:color="auto"/>
            </w:tcBorders>
            <w:vAlign w:val="bottom"/>
          </w:tcPr>
          <w:p w14:paraId="519572DF"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6" w:space="0" w:color="auto"/>
              <w:right w:val="single" w:sz="4" w:space="0" w:color="auto"/>
            </w:tcBorders>
            <w:vAlign w:val="bottom"/>
          </w:tcPr>
          <w:p w14:paraId="6D64BB23"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Integer</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4C6C1DA8"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sidRPr="00435A24">
              <w:rPr>
                <w:rFonts w:ascii="Arial" w:eastAsia="Times New Roman" w:hAnsi="Arial" w:cs="Arial"/>
                <w:color w:val="000000"/>
                <w:kern w:val="0"/>
                <w:sz w:val="20"/>
                <w:szCs w:val="20"/>
                <w:lang w:eastAsia="cs-CZ"/>
                <w14:ligatures w14:val="none"/>
              </w:rPr>
              <w:t>Číslo CP z nadefinované číselné řady </w:t>
            </w:r>
          </w:p>
        </w:tc>
      </w:tr>
      <w:tr w:rsidR="001C3020" w:rsidRPr="00435A24" w14:paraId="62FF187D" w14:textId="77777777" w:rsidTr="1A030139">
        <w:trPr>
          <w:trHeight w:val="330"/>
        </w:trPr>
        <w:tc>
          <w:tcPr>
            <w:tcW w:w="1933" w:type="dxa"/>
            <w:tcBorders>
              <w:top w:val="nil"/>
              <w:left w:val="single" w:sz="6" w:space="0" w:color="auto"/>
              <w:bottom w:val="single" w:sz="4" w:space="0" w:color="auto"/>
              <w:right w:val="single" w:sz="4" w:space="0" w:color="auto"/>
            </w:tcBorders>
            <w:shd w:val="clear" w:color="auto" w:fill="auto"/>
            <w:vAlign w:val="bottom"/>
          </w:tcPr>
          <w:p w14:paraId="145616DB" w14:textId="35AD9BD8" w:rsidR="001C3020" w:rsidRPr="006A6DBC" w:rsidRDefault="782C2F6C" w:rsidP="1A030139">
            <w:pPr>
              <w:spacing w:after="0" w:line="240" w:lineRule="auto"/>
            </w:pPr>
            <w:r w:rsidRPr="1A030139">
              <w:rPr>
                <w:rFonts w:ascii="Arial" w:eastAsia="Times New Roman" w:hAnsi="Arial" w:cs="Arial"/>
                <w:color w:val="000000" w:themeColor="text1"/>
                <w:sz w:val="20"/>
                <w:szCs w:val="20"/>
                <w:lang w:eastAsia="cs-CZ"/>
              </w:rPr>
              <w:t>Amount</w:t>
            </w:r>
          </w:p>
        </w:tc>
        <w:tc>
          <w:tcPr>
            <w:tcW w:w="1178" w:type="dxa"/>
            <w:tcBorders>
              <w:top w:val="single" w:sz="6" w:space="0" w:color="auto"/>
              <w:left w:val="single" w:sz="4" w:space="0" w:color="auto"/>
              <w:bottom w:val="single" w:sz="4" w:space="0" w:color="auto"/>
              <w:right w:val="single" w:sz="4" w:space="0" w:color="auto"/>
            </w:tcBorders>
            <w:vAlign w:val="bottom"/>
          </w:tcPr>
          <w:p w14:paraId="45B790F9"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4" w:space="0" w:color="auto"/>
              <w:right w:val="single" w:sz="4" w:space="0" w:color="auto"/>
            </w:tcBorders>
            <w:vAlign w:val="bottom"/>
          </w:tcPr>
          <w:p w14:paraId="2E4169E3"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tcPr>
          <w:p w14:paraId="1E88039B"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75A3BB7A"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F5B62AD" w14:textId="77777777" w:rsidR="001C3020" w:rsidRPr="006C6FBC" w:rsidRDefault="366727A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TravelOrderID</w:t>
            </w:r>
          </w:p>
        </w:tc>
        <w:tc>
          <w:tcPr>
            <w:tcW w:w="1178" w:type="dxa"/>
            <w:tcBorders>
              <w:top w:val="single" w:sz="4" w:space="0" w:color="auto"/>
              <w:left w:val="single" w:sz="4" w:space="0" w:color="auto"/>
              <w:bottom w:val="single" w:sz="4" w:space="0" w:color="auto"/>
              <w:right w:val="single" w:sz="4" w:space="0" w:color="auto"/>
            </w:tcBorders>
            <w:vAlign w:val="bottom"/>
          </w:tcPr>
          <w:p w14:paraId="1FE57CF0"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41F6C0DB" w14:textId="77777777" w:rsidR="001C3020" w:rsidRPr="00435A24" w:rsidRDefault="5C3636C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Travel Order</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25157D8"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Cestovního příkazu</w:t>
            </w:r>
          </w:p>
        </w:tc>
      </w:tr>
      <w:tr w:rsidR="001C3020" w:rsidRPr="00435A24" w14:paraId="5C886349"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1CC729D8" w14:textId="77777777" w:rsidR="001C3020" w:rsidRDefault="635DDF05">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CurrencyID</w:t>
            </w:r>
          </w:p>
        </w:tc>
        <w:tc>
          <w:tcPr>
            <w:tcW w:w="1178" w:type="dxa"/>
            <w:tcBorders>
              <w:top w:val="single" w:sz="4" w:space="0" w:color="auto"/>
              <w:left w:val="single" w:sz="4" w:space="0" w:color="auto"/>
              <w:bottom w:val="single" w:sz="4" w:space="0" w:color="auto"/>
              <w:right w:val="single" w:sz="4" w:space="0" w:color="auto"/>
            </w:tcBorders>
            <w:vAlign w:val="bottom"/>
          </w:tcPr>
          <w:p w14:paraId="1F9D1657"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686EDD65" w14:textId="77777777" w:rsidR="001C3020" w:rsidRDefault="217E15C2">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Currency</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00306B13"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563916" w:rsidRPr="00435A24" w14:paraId="7E2738F9"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1B98D391" w14:textId="1835F477" w:rsidR="00563916" w:rsidRDefault="1DB2CC0A">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ApprovalStatus</w:t>
            </w:r>
          </w:p>
        </w:tc>
        <w:tc>
          <w:tcPr>
            <w:tcW w:w="1178" w:type="dxa"/>
            <w:tcBorders>
              <w:top w:val="single" w:sz="4" w:space="0" w:color="auto"/>
              <w:left w:val="single" w:sz="4" w:space="0" w:color="auto"/>
              <w:bottom w:val="single" w:sz="4" w:space="0" w:color="auto"/>
              <w:right w:val="single" w:sz="4" w:space="0" w:color="auto"/>
            </w:tcBorders>
            <w:vAlign w:val="bottom"/>
          </w:tcPr>
          <w:p w14:paraId="50F91381" w14:textId="68F03F70" w:rsidR="00563916" w:rsidRDefault="0056391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7E6E0DAE" w14:textId="36F60660" w:rsidR="00563916" w:rsidRDefault="2F9460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Approval Status</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5F0FD9E6" w14:textId="55B30443" w:rsidR="00563916" w:rsidRDefault="0056391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TBD</w:t>
            </w:r>
          </w:p>
        </w:tc>
      </w:tr>
      <w:tr w:rsidR="1A030139" w14:paraId="55FB257B"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188EC7C0" w14:textId="22B34BD1" w:rsidR="4F4BF401" w:rsidRDefault="4F4BF401" w:rsidP="1A030139">
            <w:pPr>
              <w:spacing w:line="240" w:lineRule="auto"/>
              <w:rPr>
                <w:rFonts w:ascii="Arial" w:eastAsia="Times New Roman" w:hAnsi="Arial" w:cs="Arial"/>
                <w:color w:val="000000" w:themeColor="text1"/>
                <w:sz w:val="20"/>
                <w:szCs w:val="20"/>
                <w:lang w:eastAsia="cs-CZ"/>
              </w:rPr>
            </w:pPr>
            <w:r w:rsidRPr="1A030139">
              <w:rPr>
                <w:rFonts w:ascii="Arial" w:eastAsia="Times New Roman" w:hAnsi="Arial" w:cs="Arial"/>
                <w:color w:val="000000" w:themeColor="text1"/>
                <w:sz w:val="20"/>
                <w:szCs w:val="20"/>
                <w:lang w:eastAsia="cs-CZ"/>
              </w:rPr>
              <w:t>DIsbursementType</w:t>
            </w:r>
          </w:p>
        </w:tc>
        <w:tc>
          <w:tcPr>
            <w:tcW w:w="1178" w:type="dxa"/>
            <w:tcBorders>
              <w:top w:val="single" w:sz="4" w:space="0" w:color="auto"/>
              <w:left w:val="single" w:sz="4" w:space="0" w:color="auto"/>
              <w:bottom w:val="single" w:sz="4" w:space="0" w:color="auto"/>
              <w:right w:val="single" w:sz="4" w:space="0" w:color="auto"/>
            </w:tcBorders>
            <w:vAlign w:val="bottom"/>
          </w:tcPr>
          <w:p w14:paraId="6CDC08AB" w14:textId="163F412F" w:rsidR="4F4BF401" w:rsidRDefault="4F4BF401" w:rsidP="1A030139">
            <w:pPr>
              <w:spacing w:line="240" w:lineRule="auto"/>
              <w:rPr>
                <w:rFonts w:ascii="Arial" w:eastAsia="Times New Roman" w:hAnsi="Arial" w:cs="Arial"/>
                <w:color w:val="000000" w:themeColor="text1"/>
                <w:sz w:val="20"/>
                <w:szCs w:val="20"/>
                <w:lang w:eastAsia="cs-CZ"/>
              </w:rPr>
            </w:pPr>
            <w:r w:rsidRPr="1A030139">
              <w:rPr>
                <w:rFonts w:ascii="Arial" w:eastAsia="Times New Roman" w:hAnsi="Arial" w:cs="Arial"/>
                <w:color w:val="000000" w:themeColor="text1"/>
                <w:sz w:val="20"/>
                <w:szCs w:val="20"/>
                <w:lang w:eastAsia="cs-CZ"/>
              </w:rPr>
              <w:t>Y</w:t>
            </w:r>
          </w:p>
        </w:tc>
        <w:tc>
          <w:tcPr>
            <w:tcW w:w="1843" w:type="dxa"/>
            <w:tcBorders>
              <w:top w:val="single" w:sz="4" w:space="0" w:color="auto"/>
              <w:left w:val="single" w:sz="4" w:space="0" w:color="auto"/>
              <w:bottom w:val="single" w:sz="4" w:space="0" w:color="auto"/>
              <w:right w:val="single" w:sz="4" w:space="0" w:color="auto"/>
            </w:tcBorders>
            <w:vAlign w:val="bottom"/>
          </w:tcPr>
          <w:p w14:paraId="62B7EDC4" w14:textId="0A9FC765" w:rsidR="4F4BF401" w:rsidRDefault="4F4BF401" w:rsidP="1A030139">
            <w:pPr>
              <w:spacing w:line="240" w:lineRule="auto"/>
              <w:rPr>
                <w:rFonts w:ascii="Arial" w:eastAsia="Times New Roman" w:hAnsi="Arial" w:cs="Arial"/>
                <w:color w:val="000000" w:themeColor="text1"/>
                <w:sz w:val="20"/>
                <w:szCs w:val="20"/>
                <w:lang w:eastAsia="cs-CZ"/>
              </w:rPr>
            </w:pPr>
            <w:r w:rsidRPr="1A030139">
              <w:rPr>
                <w:rFonts w:ascii="Arial" w:eastAsia="Times New Roman" w:hAnsi="Arial" w:cs="Arial"/>
                <w:color w:val="000000" w:themeColor="text1"/>
                <w:sz w:val="20"/>
                <w:szCs w:val="20"/>
                <w:lang w:eastAsia="cs-CZ"/>
              </w:rPr>
              <w:t>Disbursement Type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7075E942" w14:textId="7A8C4AE6" w:rsidR="1A030139" w:rsidRDefault="1A030139" w:rsidP="1A030139">
            <w:pPr>
              <w:spacing w:line="240" w:lineRule="auto"/>
              <w:rPr>
                <w:rFonts w:ascii="Arial" w:eastAsia="Times New Roman" w:hAnsi="Arial" w:cs="Arial"/>
                <w:color w:val="000000" w:themeColor="text1"/>
                <w:sz w:val="20"/>
                <w:szCs w:val="20"/>
                <w:lang w:eastAsia="cs-CZ"/>
              </w:rPr>
            </w:pPr>
          </w:p>
        </w:tc>
      </w:tr>
    </w:tbl>
    <w:p w14:paraId="7755C7E0" w14:textId="77777777" w:rsidR="001C3020" w:rsidRPr="006C6FBC" w:rsidRDefault="001C3020" w:rsidP="001C3020">
      <w:pPr>
        <w:rPr>
          <w:b/>
          <w:bCs/>
        </w:rPr>
      </w:pPr>
    </w:p>
    <w:p w14:paraId="30E1DB3B" w14:textId="783D5292" w:rsidR="001C3020" w:rsidRDefault="4F4BF401" w:rsidP="001C3020">
      <w:pPr>
        <w:rPr>
          <w:b/>
          <w:bCs/>
        </w:rPr>
      </w:pPr>
      <w:r w:rsidRPr="1A030139">
        <w:rPr>
          <w:b/>
          <w:bCs/>
        </w:rPr>
        <w:t xml:space="preserve">Partial Expense </w:t>
      </w:r>
      <w:r w:rsidR="00B006BA" w:rsidRPr="1A030139">
        <w:rPr>
          <w:b/>
          <w:bCs/>
        </w:rPr>
        <w:t xml:space="preserve">– dílčí náklad, </w:t>
      </w:r>
      <w:r w:rsidR="00B006BA">
        <w:t>rozlišujeme typ nákladů</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1C3020" w:rsidRPr="00435A24" w14:paraId="6C79FD12" w14:textId="77777777" w:rsidTr="1A030139">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63A42DD7"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2C7F6EEB"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2FCEF0BC"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30F61B17"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73C6C9FA" w14:textId="77777777" w:rsidTr="1A030139">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1EEE92D4"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tcBorders>
              <w:top w:val="single" w:sz="6" w:space="0" w:color="auto"/>
              <w:left w:val="single" w:sz="4" w:space="0" w:color="auto"/>
              <w:bottom w:val="single" w:sz="6" w:space="0" w:color="auto"/>
              <w:right w:val="single" w:sz="4" w:space="0" w:color="auto"/>
            </w:tcBorders>
            <w:vAlign w:val="bottom"/>
          </w:tcPr>
          <w:p w14:paraId="41838916"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6E2EE210"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17A36E2F"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1C3020" w:rsidRPr="00435A24" w14:paraId="5FFD66DB" w14:textId="77777777" w:rsidTr="1A030139">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2C3F71E9" w14:textId="77777777" w:rsidR="001C3020" w:rsidRPr="006C6FBC" w:rsidRDefault="4C298DD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TotalAmountID</w:t>
            </w:r>
          </w:p>
        </w:tc>
        <w:tc>
          <w:tcPr>
            <w:tcW w:w="1178" w:type="dxa"/>
            <w:tcBorders>
              <w:top w:val="single" w:sz="6" w:space="0" w:color="auto"/>
              <w:left w:val="single" w:sz="4" w:space="0" w:color="auto"/>
              <w:bottom w:val="single" w:sz="6" w:space="0" w:color="auto"/>
              <w:right w:val="single" w:sz="4" w:space="0" w:color="auto"/>
            </w:tcBorders>
            <w:vAlign w:val="bottom"/>
          </w:tcPr>
          <w:p w14:paraId="1901B550"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6" w:space="0" w:color="auto"/>
              <w:right w:val="single" w:sz="4" w:space="0" w:color="auto"/>
            </w:tcBorders>
            <w:vAlign w:val="bottom"/>
          </w:tcPr>
          <w:p w14:paraId="71958458" w14:textId="77777777" w:rsidR="001C3020" w:rsidRPr="006A6DBC" w:rsidRDefault="7629CB7A">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Total Amount</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10030C59"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Skutečný náklad</w:t>
            </w:r>
            <w:r w:rsidRPr="00435A24">
              <w:rPr>
                <w:rFonts w:ascii="Arial" w:eastAsia="Times New Roman" w:hAnsi="Arial" w:cs="Arial"/>
                <w:color w:val="000000"/>
                <w:kern w:val="0"/>
                <w:sz w:val="20"/>
                <w:szCs w:val="20"/>
                <w:lang w:eastAsia="cs-CZ"/>
                <w14:ligatures w14:val="none"/>
              </w:rPr>
              <w:t> </w:t>
            </w:r>
          </w:p>
        </w:tc>
      </w:tr>
      <w:tr w:rsidR="00563916" w:rsidRPr="00435A24" w14:paraId="05A9E87A" w14:textId="77777777" w:rsidTr="1A030139">
        <w:trPr>
          <w:trHeight w:val="330"/>
        </w:trPr>
        <w:tc>
          <w:tcPr>
            <w:tcW w:w="1933" w:type="dxa"/>
            <w:tcBorders>
              <w:top w:val="nil"/>
              <w:left w:val="single" w:sz="6" w:space="0" w:color="auto"/>
              <w:bottom w:val="single" w:sz="6" w:space="0" w:color="auto"/>
              <w:right w:val="single" w:sz="4" w:space="0" w:color="auto"/>
            </w:tcBorders>
            <w:shd w:val="clear" w:color="auto" w:fill="auto"/>
            <w:vAlign w:val="bottom"/>
          </w:tcPr>
          <w:p w14:paraId="452D578C" w14:textId="604F3A78" w:rsidR="00563916" w:rsidRDefault="7CE055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ExpenseType</w:t>
            </w:r>
          </w:p>
        </w:tc>
        <w:tc>
          <w:tcPr>
            <w:tcW w:w="1178" w:type="dxa"/>
            <w:tcBorders>
              <w:top w:val="single" w:sz="6" w:space="0" w:color="auto"/>
              <w:left w:val="single" w:sz="4" w:space="0" w:color="auto"/>
              <w:bottom w:val="single" w:sz="6" w:space="0" w:color="auto"/>
              <w:right w:val="single" w:sz="4" w:space="0" w:color="auto"/>
            </w:tcBorders>
            <w:vAlign w:val="bottom"/>
          </w:tcPr>
          <w:p w14:paraId="77847803" w14:textId="5A82EE1A" w:rsidR="00563916" w:rsidRDefault="0056391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6" w:space="0" w:color="auto"/>
              <w:right w:val="single" w:sz="4" w:space="0" w:color="auto"/>
            </w:tcBorders>
            <w:vAlign w:val="bottom"/>
          </w:tcPr>
          <w:p w14:paraId="2FFD0958" w14:textId="32356489" w:rsidR="00563916" w:rsidRDefault="3A8AF8D2">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Expense Type</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195C515C" w14:textId="765711FB" w:rsidR="00563916" w:rsidRDefault="0056391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Typ nákladu</w:t>
            </w:r>
          </w:p>
        </w:tc>
      </w:tr>
      <w:tr w:rsidR="001C3020" w:rsidRPr="00435A24" w14:paraId="0900E269" w14:textId="77777777" w:rsidTr="1A030139">
        <w:trPr>
          <w:trHeight w:val="330"/>
        </w:trPr>
        <w:tc>
          <w:tcPr>
            <w:tcW w:w="1933" w:type="dxa"/>
            <w:tcBorders>
              <w:top w:val="nil"/>
              <w:left w:val="single" w:sz="6" w:space="0" w:color="auto"/>
              <w:bottom w:val="single" w:sz="4" w:space="0" w:color="auto"/>
              <w:right w:val="single" w:sz="4" w:space="0" w:color="auto"/>
            </w:tcBorders>
            <w:shd w:val="clear" w:color="auto" w:fill="auto"/>
            <w:vAlign w:val="bottom"/>
          </w:tcPr>
          <w:p w14:paraId="175FC610" w14:textId="64B31412" w:rsidR="001C3020" w:rsidRPr="006A6DBC" w:rsidRDefault="414D4B12">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LocalAmount</w:t>
            </w:r>
          </w:p>
        </w:tc>
        <w:tc>
          <w:tcPr>
            <w:tcW w:w="1178" w:type="dxa"/>
            <w:tcBorders>
              <w:top w:val="single" w:sz="6" w:space="0" w:color="auto"/>
              <w:left w:val="single" w:sz="4" w:space="0" w:color="auto"/>
              <w:bottom w:val="single" w:sz="4" w:space="0" w:color="auto"/>
              <w:right w:val="single" w:sz="4" w:space="0" w:color="auto"/>
            </w:tcBorders>
            <w:vAlign w:val="bottom"/>
          </w:tcPr>
          <w:p w14:paraId="503E19DF"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4" w:space="0" w:color="auto"/>
              <w:right w:val="single" w:sz="4" w:space="0" w:color="auto"/>
            </w:tcBorders>
            <w:vAlign w:val="bottom"/>
          </w:tcPr>
          <w:p w14:paraId="7973537B"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tcPr>
          <w:p w14:paraId="58567CDC" w14:textId="14C6D5F2" w:rsidR="001C3020" w:rsidRPr="00435A24"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 případě, že se jedná o zahraničná náklad - přepočet</w:t>
            </w:r>
          </w:p>
        </w:tc>
      </w:tr>
      <w:tr w:rsidR="00563916" w:rsidRPr="00435A24" w14:paraId="2CDB6CE6" w14:textId="77777777" w:rsidTr="1A030139">
        <w:trPr>
          <w:trHeight w:val="330"/>
        </w:trPr>
        <w:tc>
          <w:tcPr>
            <w:tcW w:w="1933" w:type="dxa"/>
            <w:tcBorders>
              <w:top w:val="nil"/>
              <w:left w:val="single" w:sz="6" w:space="0" w:color="auto"/>
              <w:bottom w:val="single" w:sz="4" w:space="0" w:color="auto"/>
              <w:right w:val="single" w:sz="4" w:space="0" w:color="auto"/>
            </w:tcBorders>
            <w:shd w:val="clear" w:color="auto" w:fill="auto"/>
            <w:vAlign w:val="bottom"/>
          </w:tcPr>
          <w:p w14:paraId="5FDC8D03" w14:textId="6EF3D4EB" w:rsidR="00563916" w:rsidRDefault="7A0754E9" w:rsidP="1A030139">
            <w:pPr>
              <w:spacing w:after="0" w:line="240" w:lineRule="auto"/>
            </w:pPr>
            <w:r w:rsidRPr="1A030139">
              <w:rPr>
                <w:rFonts w:ascii="Arial" w:eastAsia="Times New Roman" w:hAnsi="Arial" w:cs="Arial"/>
                <w:color w:val="000000" w:themeColor="text1"/>
                <w:sz w:val="20"/>
                <w:szCs w:val="20"/>
                <w:lang w:eastAsia="cs-CZ"/>
              </w:rPr>
              <w:t>ForeignAmount</w:t>
            </w:r>
          </w:p>
        </w:tc>
        <w:tc>
          <w:tcPr>
            <w:tcW w:w="1178" w:type="dxa"/>
            <w:tcBorders>
              <w:top w:val="single" w:sz="6" w:space="0" w:color="auto"/>
              <w:left w:val="single" w:sz="4" w:space="0" w:color="auto"/>
              <w:bottom w:val="single" w:sz="4" w:space="0" w:color="auto"/>
              <w:right w:val="single" w:sz="4" w:space="0" w:color="auto"/>
            </w:tcBorders>
            <w:vAlign w:val="bottom"/>
          </w:tcPr>
          <w:p w14:paraId="2B1A8747" w14:textId="614FB8C1" w:rsidR="00563916" w:rsidRDefault="0056391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4" w:space="0" w:color="auto"/>
              <w:right w:val="single" w:sz="4" w:space="0" w:color="auto"/>
            </w:tcBorders>
            <w:vAlign w:val="bottom"/>
          </w:tcPr>
          <w:p w14:paraId="33C48ACE" w14:textId="0334B1FD" w:rsidR="00563916" w:rsidRDefault="0056391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tcPr>
          <w:p w14:paraId="160DDCC7" w14:textId="46147863" w:rsidR="00563916" w:rsidRPr="00435A24"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 xml:space="preserve">V případě zahraničního nákladu </w:t>
            </w:r>
          </w:p>
        </w:tc>
      </w:tr>
      <w:tr w:rsidR="001C3020" w:rsidRPr="00435A24" w14:paraId="3F0F6582" w14:textId="77777777" w:rsidTr="1A030139">
        <w:trPr>
          <w:trHeight w:val="330"/>
        </w:trPr>
        <w:tc>
          <w:tcPr>
            <w:tcW w:w="1933" w:type="dxa"/>
            <w:tcBorders>
              <w:top w:val="nil"/>
              <w:left w:val="single" w:sz="6" w:space="0" w:color="auto"/>
              <w:bottom w:val="single" w:sz="4" w:space="0" w:color="auto"/>
              <w:right w:val="single" w:sz="4" w:space="0" w:color="auto"/>
            </w:tcBorders>
            <w:shd w:val="clear" w:color="auto" w:fill="auto"/>
            <w:vAlign w:val="bottom"/>
          </w:tcPr>
          <w:p w14:paraId="5B13C51C" w14:textId="48549D0F" w:rsidR="001C3020" w:rsidRDefault="4FE8F59E" w:rsidP="1A030139">
            <w:pPr>
              <w:spacing w:after="0" w:line="240" w:lineRule="auto"/>
            </w:pPr>
            <w:r w:rsidRPr="1A030139">
              <w:rPr>
                <w:rFonts w:ascii="Arial" w:eastAsia="Times New Roman" w:hAnsi="Arial" w:cs="Arial"/>
                <w:color w:val="000000" w:themeColor="text1"/>
                <w:sz w:val="20"/>
                <w:szCs w:val="20"/>
                <w:lang w:eastAsia="cs-CZ"/>
              </w:rPr>
              <w:t>ExpenseDate</w:t>
            </w:r>
          </w:p>
        </w:tc>
        <w:tc>
          <w:tcPr>
            <w:tcW w:w="1178" w:type="dxa"/>
            <w:tcBorders>
              <w:top w:val="single" w:sz="6" w:space="0" w:color="auto"/>
              <w:left w:val="single" w:sz="4" w:space="0" w:color="auto"/>
              <w:bottom w:val="single" w:sz="4" w:space="0" w:color="auto"/>
              <w:right w:val="single" w:sz="4" w:space="0" w:color="auto"/>
            </w:tcBorders>
            <w:vAlign w:val="bottom"/>
          </w:tcPr>
          <w:p w14:paraId="207DA927"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4" w:space="0" w:color="auto"/>
              <w:right w:val="single" w:sz="4" w:space="0" w:color="auto"/>
            </w:tcBorders>
            <w:vAlign w:val="bottom"/>
          </w:tcPr>
          <w:p w14:paraId="0FCEF8D0"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datetime</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tcPr>
          <w:p w14:paraId="122C0D85" w14:textId="02DB34E8" w:rsidR="001C3020" w:rsidRPr="00435A24" w:rsidRDefault="7D5DE556">
            <w:pPr>
              <w:spacing w:after="0" w:line="240" w:lineRule="auto"/>
              <w:textAlignment w:val="baseline"/>
              <w:rPr>
                <w:rFonts w:ascii="Arial" w:eastAsia="Times New Roman" w:hAnsi="Arial" w:cs="Arial"/>
                <w:color w:val="000000"/>
                <w:kern w:val="0"/>
                <w:sz w:val="20"/>
                <w:szCs w:val="20"/>
                <w:lang w:eastAsia="cs-CZ"/>
                <w14:ligatures w14:val="none"/>
              </w:rPr>
            </w:pPr>
            <w:r w:rsidRPr="1A030139">
              <w:rPr>
                <w:rFonts w:ascii="Arial" w:eastAsia="Times New Roman" w:hAnsi="Arial" w:cs="Arial"/>
                <w:color w:val="000000" w:themeColor="text1"/>
                <w:sz w:val="20"/>
                <w:szCs w:val="20"/>
                <w:lang w:eastAsia="cs-CZ"/>
              </w:rPr>
              <w:t>Datum vzniku nákladu</w:t>
            </w:r>
          </w:p>
        </w:tc>
      </w:tr>
      <w:tr w:rsidR="001C3020" w:rsidRPr="00435A24" w14:paraId="02605A0F"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73F5223D" w14:textId="7C236BFA" w:rsidR="001C3020" w:rsidRDefault="3125920D">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LocalCurrencyID</w:t>
            </w:r>
          </w:p>
        </w:tc>
        <w:tc>
          <w:tcPr>
            <w:tcW w:w="1178" w:type="dxa"/>
            <w:tcBorders>
              <w:top w:val="single" w:sz="4" w:space="0" w:color="auto"/>
              <w:left w:val="single" w:sz="4" w:space="0" w:color="auto"/>
              <w:bottom w:val="single" w:sz="4" w:space="0" w:color="auto"/>
              <w:right w:val="single" w:sz="4" w:space="0" w:color="auto"/>
            </w:tcBorders>
            <w:vAlign w:val="bottom"/>
          </w:tcPr>
          <w:p w14:paraId="1E2F64D0"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1B3B53B6" w14:textId="77777777" w:rsidR="001C3020" w:rsidRDefault="67813532">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Currency</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4E071FEB" w14:textId="6E8C7DC0"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měny</w:t>
            </w:r>
            <w:r w:rsidR="00563916">
              <w:rPr>
                <w:rFonts w:ascii="Arial" w:eastAsia="Times New Roman" w:hAnsi="Arial" w:cs="Arial"/>
                <w:color w:val="000000"/>
                <w:kern w:val="0"/>
                <w:sz w:val="20"/>
                <w:szCs w:val="20"/>
                <w:lang w:eastAsia="cs-CZ"/>
                <w14:ligatures w14:val="none"/>
              </w:rPr>
              <w:t>, pokud se jedná o zahraniční náklad – přepočet</w:t>
            </w:r>
          </w:p>
        </w:tc>
      </w:tr>
      <w:tr w:rsidR="00563916" w:rsidRPr="00435A24" w14:paraId="150F3671"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565C739A" w14:textId="03B143D1" w:rsidR="00563916" w:rsidRDefault="5ABB33F2">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ForeignCurencyID</w:t>
            </w:r>
          </w:p>
        </w:tc>
        <w:tc>
          <w:tcPr>
            <w:tcW w:w="1178" w:type="dxa"/>
            <w:tcBorders>
              <w:top w:val="single" w:sz="4" w:space="0" w:color="auto"/>
              <w:left w:val="single" w:sz="4" w:space="0" w:color="auto"/>
              <w:bottom w:val="single" w:sz="4" w:space="0" w:color="auto"/>
              <w:right w:val="single" w:sz="4" w:space="0" w:color="auto"/>
            </w:tcBorders>
            <w:vAlign w:val="bottom"/>
          </w:tcPr>
          <w:p w14:paraId="33CBACFE" w14:textId="6C84223F" w:rsidR="00563916" w:rsidRDefault="0056391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27B86225" w14:textId="7DFBAE0D" w:rsidR="00563916" w:rsidRDefault="0BBA252C">
            <w:pPr>
              <w:spacing w:after="0" w:line="240" w:lineRule="auto"/>
              <w:textAlignment w:val="baseline"/>
              <w:rPr>
                <w:rFonts w:ascii="Arial" w:eastAsia="Times New Roman" w:hAnsi="Arial" w:cs="Arial"/>
                <w:color w:val="000000"/>
                <w:kern w:val="0"/>
                <w:sz w:val="20"/>
                <w:szCs w:val="20"/>
                <w:lang w:eastAsia="cs-CZ"/>
                <w14:ligatures w14:val="none"/>
              </w:rPr>
            </w:pPr>
            <w:r w:rsidRPr="1A030139">
              <w:rPr>
                <w:rFonts w:ascii="Arial" w:eastAsia="Times New Roman" w:hAnsi="Arial" w:cs="Arial"/>
                <w:color w:val="000000" w:themeColor="text1"/>
                <w:sz w:val="20"/>
                <w:szCs w:val="20"/>
                <w:lang w:eastAsia="cs-CZ"/>
              </w:rPr>
              <w:t>Currency</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6799DF0F" w14:textId="2C9B4765" w:rsidR="00563916" w:rsidRDefault="0056391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měny</w:t>
            </w:r>
          </w:p>
        </w:tc>
      </w:tr>
    </w:tbl>
    <w:p w14:paraId="456BA334" w14:textId="77777777" w:rsidR="001C3020" w:rsidRDefault="001C3020" w:rsidP="001C3020">
      <w:pPr>
        <w:rPr>
          <w:b/>
          <w:bCs/>
        </w:rPr>
      </w:pPr>
    </w:p>
    <w:p w14:paraId="264D4099" w14:textId="6F3FC18C" w:rsidR="001C3020" w:rsidRDefault="3F4D7C5E" w:rsidP="7892204B">
      <w:commentRangeStart w:id="23"/>
      <w:r w:rsidRPr="1A030139">
        <w:rPr>
          <w:b/>
          <w:bCs/>
          <w:strike/>
        </w:rPr>
        <w:t>Jízdné</w:t>
      </w:r>
      <w:commentRangeEnd w:id="23"/>
      <w:r>
        <w:rPr>
          <w:rStyle w:val="Odkaznakoment"/>
        </w:rPr>
        <w:commentReference w:id="23"/>
      </w:r>
      <w:r w:rsidRPr="1A030139">
        <w:rPr>
          <w:b/>
          <w:bCs/>
          <w:strike/>
        </w:rPr>
        <w:t xml:space="preserve"> </w:t>
      </w:r>
      <w:r w:rsidR="71224933" w:rsidRPr="1A030139">
        <w:rPr>
          <w:b/>
          <w:bCs/>
        </w:rPr>
        <w:t xml:space="preserve"> </w:t>
      </w:r>
      <w:r w:rsidR="50D0A818" w:rsidRPr="1A030139">
        <w:rPr>
          <w:b/>
          <w:bCs/>
        </w:rPr>
        <w:t>Vehicle Expense</w:t>
      </w:r>
      <w:r w:rsidR="71224933" w:rsidRPr="1A030139">
        <w:rPr>
          <w:b/>
          <w:bCs/>
        </w:rPr>
        <w:t xml:space="preserve"> </w:t>
      </w:r>
      <w:r>
        <w:t>(Dědičnost z Dílčího nákladu)</w:t>
      </w:r>
      <w:r w:rsidR="7EF283DB">
        <w:t xml:space="preserve"> bude se používat pro výpočet jízdného a náhrad za osobní automobil</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933"/>
        <w:gridCol w:w="1178"/>
        <w:gridCol w:w="1843"/>
        <w:gridCol w:w="4102"/>
      </w:tblGrid>
      <w:tr w:rsidR="7892204B" w14:paraId="6EC947F4"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4749907C" w14:textId="77777777" w:rsidR="7892204B" w:rsidRDefault="7892204B" w:rsidP="7892204B">
            <w:pPr>
              <w:spacing w:after="0" w:line="240" w:lineRule="auto"/>
              <w:rPr>
                <w:rFonts w:ascii="Segoe UI" w:eastAsia="Times New Roman" w:hAnsi="Segoe UI" w:cs="Segoe UI"/>
                <w:sz w:val="18"/>
                <w:szCs w:val="18"/>
                <w:lang w:eastAsia="cs-CZ"/>
              </w:rPr>
            </w:pPr>
            <w:r w:rsidRPr="03F758AB">
              <w:rPr>
                <w:rFonts w:ascii="Arial" w:eastAsia="Times New Roman" w:hAnsi="Arial" w:cs="Arial"/>
                <w:b/>
                <w:color w:val="0070C0"/>
                <w:sz w:val="20"/>
                <w:szCs w:val="20"/>
              </w:rPr>
              <w:t>Pole</w:t>
            </w:r>
            <w:r w:rsidRPr="03F758AB">
              <w:rPr>
                <w:rFonts w:ascii="Arial" w:eastAsia="Times New Roman" w:hAnsi="Arial" w:cs="Arial"/>
                <w:color w:val="0070C0"/>
                <w:sz w:val="20"/>
                <w:szCs w:val="20"/>
              </w:rPr>
              <w:t> </w:t>
            </w:r>
          </w:p>
        </w:tc>
        <w:tc>
          <w:tcPr>
            <w:tcW w:w="1178" w:type="dxa"/>
            <w:tcBorders>
              <w:top w:val="single" w:sz="6" w:space="0" w:color="auto"/>
              <w:left w:val="single" w:sz="4" w:space="0" w:color="auto"/>
              <w:bottom w:val="single" w:sz="6" w:space="0" w:color="auto"/>
              <w:right w:val="single" w:sz="4" w:space="0" w:color="auto"/>
            </w:tcBorders>
            <w:vAlign w:val="bottom"/>
          </w:tcPr>
          <w:p w14:paraId="290423C0" w14:textId="77777777" w:rsidR="7892204B" w:rsidRDefault="7892204B" w:rsidP="7892204B">
            <w:pPr>
              <w:spacing w:after="0" w:line="240" w:lineRule="auto"/>
              <w:rPr>
                <w:rFonts w:ascii="Arial" w:eastAsia="Times New Roman" w:hAnsi="Arial" w:cs="Arial"/>
                <w:b/>
                <w:bCs/>
                <w:color w:val="0070C0"/>
                <w:sz w:val="20"/>
                <w:szCs w:val="20"/>
                <w:lang w:eastAsia="cs-CZ"/>
              </w:rPr>
            </w:pPr>
            <w:r w:rsidRPr="03F758AB">
              <w:rPr>
                <w:rFonts w:ascii="Arial" w:eastAsia="Times New Roman" w:hAnsi="Arial" w:cs="Arial"/>
                <w:b/>
                <w:color w:val="0070C0"/>
                <w:sz w:val="20"/>
                <w:szCs w:val="20"/>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57824A5D" w14:textId="77777777" w:rsidR="7892204B" w:rsidRDefault="7892204B" w:rsidP="7892204B">
            <w:pPr>
              <w:spacing w:after="0" w:line="240" w:lineRule="auto"/>
              <w:rPr>
                <w:rFonts w:ascii="Arial" w:eastAsia="Times New Roman" w:hAnsi="Arial" w:cs="Arial"/>
                <w:b/>
                <w:bCs/>
                <w:color w:val="0070C0"/>
                <w:sz w:val="20"/>
                <w:szCs w:val="20"/>
                <w:lang w:eastAsia="cs-CZ"/>
              </w:rPr>
            </w:pPr>
            <w:r w:rsidRPr="03F758AB">
              <w:rPr>
                <w:rFonts w:ascii="Arial" w:eastAsia="Times New Roman" w:hAnsi="Arial" w:cs="Arial"/>
                <w:b/>
                <w:color w:val="0070C0"/>
                <w:sz w:val="20"/>
                <w:szCs w:val="20"/>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3D175368" w14:textId="77777777" w:rsidR="7892204B" w:rsidRDefault="7892204B" w:rsidP="7892204B">
            <w:pPr>
              <w:spacing w:after="0" w:line="240" w:lineRule="auto"/>
              <w:rPr>
                <w:rFonts w:ascii="Segoe UI" w:eastAsia="Times New Roman" w:hAnsi="Segoe UI" w:cs="Segoe UI"/>
                <w:sz w:val="18"/>
                <w:szCs w:val="18"/>
                <w:lang w:eastAsia="cs-CZ"/>
              </w:rPr>
            </w:pPr>
            <w:r w:rsidRPr="03F758AB">
              <w:rPr>
                <w:rFonts w:ascii="Arial" w:eastAsia="Times New Roman" w:hAnsi="Arial" w:cs="Arial"/>
                <w:b/>
                <w:color w:val="0070C0"/>
                <w:sz w:val="20"/>
                <w:szCs w:val="20"/>
              </w:rPr>
              <w:t>Popis</w:t>
            </w:r>
          </w:p>
        </w:tc>
      </w:tr>
      <w:tr w:rsidR="7892204B" w14:paraId="4C6C28F2"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44EF31B5" w14:textId="04F12BB8" w:rsidR="7892204B" w:rsidRDefault="665886E4" w:rsidP="1A030139">
            <w:pPr>
              <w:spacing w:after="0" w:line="240" w:lineRule="auto"/>
            </w:pPr>
            <w:r w:rsidRPr="1A030139">
              <w:rPr>
                <w:rFonts w:ascii="Arial" w:eastAsia="Times New Roman" w:hAnsi="Arial" w:cs="Arial"/>
                <w:color w:val="000000" w:themeColor="text1"/>
                <w:sz w:val="20"/>
                <w:szCs w:val="20"/>
              </w:rPr>
              <w:t>FuelPrice</w:t>
            </w:r>
          </w:p>
        </w:tc>
        <w:tc>
          <w:tcPr>
            <w:tcW w:w="1178" w:type="dxa"/>
            <w:tcBorders>
              <w:top w:val="single" w:sz="6" w:space="0" w:color="auto"/>
              <w:left w:val="single" w:sz="4" w:space="0" w:color="auto"/>
              <w:bottom w:val="single" w:sz="6" w:space="0" w:color="auto"/>
              <w:right w:val="single" w:sz="4" w:space="0" w:color="auto"/>
            </w:tcBorders>
            <w:vAlign w:val="bottom"/>
          </w:tcPr>
          <w:p w14:paraId="3FBB9873" w14:textId="25F03F5B" w:rsidR="7892204B" w:rsidRDefault="469D5AA6" w:rsidP="7892204B">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rPr>
              <w:t>N</w:t>
            </w:r>
          </w:p>
        </w:tc>
        <w:tc>
          <w:tcPr>
            <w:tcW w:w="1843" w:type="dxa"/>
            <w:tcBorders>
              <w:top w:val="single" w:sz="6" w:space="0" w:color="auto"/>
              <w:left w:val="single" w:sz="4" w:space="0" w:color="auto"/>
              <w:bottom w:val="single" w:sz="6" w:space="0" w:color="auto"/>
              <w:right w:val="single" w:sz="4" w:space="0" w:color="auto"/>
            </w:tcBorders>
            <w:vAlign w:val="bottom"/>
          </w:tcPr>
          <w:p w14:paraId="01D6C15A" w14:textId="003D7F34" w:rsidR="7892204B" w:rsidRDefault="23A6CE4B" w:rsidP="7892204B">
            <w:pPr>
              <w:spacing w:after="0" w:line="240" w:lineRule="auto"/>
              <w:rPr>
                <w:rFonts w:ascii="Arial" w:eastAsia="Times New Roman" w:hAnsi="Arial" w:cs="Arial"/>
                <w:color w:val="000000" w:themeColor="text1"/>
                <w:sz w:val="20"/>
                <w:szCs w:val="20"/>
                <w:lang w:eastAsia="cs-CZ"/>
              </w:rPr>
            </w:pPr>
            <w:r w:rsidRPr="65F28FBF">
              <w:rPr>
                <w:rFonts w:ascii="Arial" w:eastAsia="Times New Roman" w:hAnsi="Arial" w:cs="Arial"/>
                <w:color w:val="000000" w:themeColor="text1"/>
                <w:sz w:val="20"/>
                <w:szCs w:val="20"/>
              </w:rPr>
              <w:t>decimal</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192B2E86" w14:textId="10FFEC15" w:rsidR="7892204B" w:rsidRDefault="7892204B" w:rsidP="7892204B">
            <w:pPr>
              <w:spacing w:after="0" w:line="240" w:lineRule="auto"/>
              <w:rPr>
                <w:rFonts w:ascii="Arial" w:eastAsia="Times New Roman" w:hAnsi="Arial" w:cs="Arial"/>
                <w:color w:val="000000" w:themeColor="text1"/>
                <w:sz w:val="20"/>
                <w:szCs w:val="20"/>
                <w:lang w:eastAsia="cs-CZ"/>
              </w:rPr>
            </w:pPr>
          </w:p>
        </w:tc>
      </w:tr>
      <w:tr w:rsidR="7892204B" w14:paraId="09D31887" w14:textId="77777777" w:rsidTr="28334616">
        <w:trPr>
          <w:trHeight w:val="330"/>
        </w:trPr>
        <w:tc>
          <w:tcPr>
            <w:tcW w:w="1933" w:type="dxa"/>
            <w:tcBorders>
              <w:top w:val="nil"/>
              <w:left w:val="single" w:sz="6" w:space="0" w:color="auto"/>
              <w:bottom w:val="single" w:sz="4" w:space="0" w:color="auto"/>
              <w:right w:val="single" w:sz="4" w:space="0" w:color="auto"/>
            </w:tcBorders>
            <w:shd w:val="clear" w:color="auto" w:fill="auto"/>
            <w:vAlign w:val="bottom"/>
          </w:tcPr>
          <w:p w14:paraId="6911D234" w14:textId="2989B7EA" w:rsidR="7892204B" w:rsidRDefault="1C1D70AE" w:rsidP="7892204B">
            <w:pPr>
              <w:spacing w:after="0"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rPr>
              <w:lastRenderedPageBreak/>
              <w:t>Mileage</w:t>
            </w:r>
          </w:p>
        </w:tc>
        <w:tc>
          <w:tcPr>
            <w:tcW w:w="1178" w:type="dxa"/>
            <w:tcBorders>
              <w:top w:val="single" w:sz="6" w:space="0" w:color="auto"/>
              <w:left w:val="single" w:sz="4" w:space="0" w:color="auto"/>
              <w:bottom w:val="single" w:sz="4" w:space="0" w:color="auto"/>
              <w:right w:val="single" w:sz="4" w:space="0" w:color="auto"/>
            </w:tcBorders>
            <w:vAlign w:val="bottom"/>
          </w:tcPr>
          <w:p w14:paraId="57A5CBD4" w14:textId="00AE06A4" w:rsidR="7892204B" w:rsidRDefault="1EE7A2BE" w:rsidP="7892204B">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rPr>
              <w:t>N</w:t>
            </w:r>
          </w:p>
        </w:tc>
        <w:tc>
          <w:tcPr>
            <w:tcW w:w="1843" w:type="dxa"/>
            <w:tcBorders>
              <w:top w:val="nil"/>
              <w:left w:val="single" w:sz="4" w:space="0" w:color="auto"/>
              <w:bottom w:val="single" w:sz="4" w:space="0" w:color="auto"/>
              <w:right w:val="single" w:sz="4" w:space="0" w:color="auto"/>
            </w:tcBorders>
            <w:vAlign w:val="bottom"/>
          </w:tcPr>
          <w:p w14:paraId="713AE44A" w14:textId="77777777" w:rsidR="7892204B" w:rsidRDefault="7892204B" w:rsidP="7892204B">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decimal</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tcPr>
          <w:p w14:paraId="55AB0B7A" w14:textId="77777777" w:rsidR="7892204B" w:rsidRDefault="7892204B" w:rsidP="7892204B">
            <w:pPr>
              <w:spacing w:after="0" w:line="240" w:lineRule="auto"/>
              <w:rPr>
                <w:rFonts w:ascii="Arial" w:eastAsia="Times New Roman" w:hAnsi="Arial" w:cs="Arial"/>
                <w:color w:val="000000" w:themeColor="text1"/>
                <w:sz w:val="20"/>
                <w:szCs w:val="20"/>
                <w:lang w:eastAsia="cs-CZ"/>
              </w:rPr>
            </w:pPr>
          </w:p>
        </w:tc>
      </w:tr>
    </w:tbl>
    <w:p w14:paraId="7E02C782" w14:textId="7B92CBF8" w:rsidR="001C3020" w:rsidRDefault="001C3020" w:rsidP="001C3020">
      <w:pPr>
        <w:rPr>
          <w:b/>
          <w:bCs/>
        </w:rPr>
      </w:pPr>
      <w:r>
        <w:br/>
      </w:r>
      <w:commentRangeStart w:id="24"/>
      <w:r w:rsidRPr="1A030139">
        <w:rPr>
          <w:b/>
          <w:bCs/>
        </w:rPr>
        <w:t>V</w:t>
      </w:r>
      <w:r w:rsidR="2C8E6FAD" w:rsidRPr="1A030139">
        <w:rPr>
          <w:b/>
          <w:bCs/>
        </w:rPr>
        <w:t>ehicle</w:t>
      </w:r>
      <w:commentRangeEnd w:id="24"/>
      <w:r>
        <w:rPr>
          <w:rStyle w:val="Odkaznakoment"/>
        </w:rPr>
        <w:commentReference w:id="24"/>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3"/>
        <w:gridCol w:w="1122"/>
        <w:gridCol w:w="1718"/>
        <w:gridCol w:w="3723"/>
      </w:tblGrid>
      <w:tr w:rsidR="001C3020" w:rsidRPr="00435A24" w14:paraId="199C18CE" w14:textId="77777777" w:rsidTr="1A030139">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4BACCA40"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3ED7D530"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791A6767"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04FDD9E0"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2C705323" w14:textId="77777777" w:rsidTr="1A030139">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147053AE"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tcBorders>
              <w:top w:val="single" w:sz="6" w:space="0" w:color="auto"/>
              <w:left w:val="single" w:sz="4" w:space="0" w:color="auto"/>
              <w:bottom w:val="single" w:sz="6" w:space="0" w:color="auto"/>
              <w:right w:val="single" w:sz="4" w:space="0" w:color="auto"/>
            </w:tcBorders>
            <w:vAlign w:val="bottom"/>
          </w:tcPr>
          <w:p w14:paraId="34470092"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22EDAA05"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12A05883"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1C3020" w:rsidRPr="00435A24" w14:paraId="7161C8F1" w14:textId="77777777" w:rsidTr="1A030139">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6C322C5F" w14:textId="77777777" w:rsidR="001C3020" w:rsidRPr="006C6FBC" w:rsidRDefault="7CEBA4FE">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FuelType</w:t>
            </w:r>
          </w:p>
        </w:tc>
        <w:tc>
          <w:tcPr>
            <w:tcW w:w="1178" w:type="dxa"/>
            <w:tcBorders>
              <w:top w:val="single" w:sz="6" w:space="0" w:color="auto"/>
              <w:left w:val="single" w:sz="4" w:space="0" w:color="auto"/>
              <w:bottom w:val="single" w:sz="6" w:space="0" w:color="auto"/>
              <w:right w:val="single" w:sz="4" w:space="0" w:color="auto"/>
            </w:tcBorders>
            <w:vAlign w:val="bottom"/>
          </w:tcPr>
          <w:p w14:paraId="5BDD1D5D"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6" w:space="0" w:color="auto"/>
              <w:right w:val="single" w:sz="4" w:space="0" w:color="auto"/>
            </w:tcBorders>
            <w:vAlign w:val="bottom"/>
          </w:tcPr>
          <w:p w14:paraId="4CBC6581"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Druh Paliva</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728EF534"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203DB4BA" w14:textId="77777777" w:rsidTr="1A030139">
        <w:trPr>
          <w:trHeight w:val="330"/>
        </w:trPr>
        <w:tc>
          <w:tcPr>
            <w:tcW w:w="1933" w:type="dxa"/>
            <w:tcBorders>
              <w:top w:val="nil"/>
              <w:left w:val="single" w:sz="6" w:space="0" w:color="auto"/>
              <w:bottom w:val="single" w:sz="4" w:space="0" w:color="auto"/>
              <w:right w:val="single" w:sz="4" w:space="0" w:color="auto"/>
            </w:tcBorders>
            <w:shd w:val="clear" w:color="auto" w:fill="auto"/>
            <w:vAlign w:val="bottom"/>
          </w:tcPr>
          <w:p w14:paraId="4F66CBE6" w14:textId="77777777" w:rsidR="001C3020" w:rsidRPr="006A6DBC" w:rsidRDefault="70FF6F5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CombinedFuelConsumption</w:t>
            </w:r>
          </w:p>
        </w:tc>
        <w:tc>
          <w:tcPr>
            <w:tcW w:w="1178" w:type="dxa"/>
            <w:tcBorders>
              <w:top w:val="single" w:sz="6" w:space="0" w:color="auto"/>
              <w:left w:val="single" w:sz="4" w:space="0" w:color="auto"/>
              <w:bottom w:val="single" w:sz="4" w:space="0" w:color="auto"/>
              <w:right w:val="single" w:sz="4" w:space="0" w:color="auto"/>
            </w:tcBorders>
            <w:vAlign w:val="bottom"/>
          </w:tcPr>
          <w:p w14:paraId="35A90442"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4" w:space="0" w:color="auto"/>
              <w:right w:val="single" w:sz="4" w:space="0" w:color="auto"/>
            </w:tcBorders>
            <w:vAlign w:val="bottom"/>
          </w:tcPr>
          <w:p w14:paraId="30151951" w14:textId="77777777" w:rsidR="001C3020" w:rsidRPr="006A6DBC" w:rsidRDefault="386456DA">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tcPr>
          <w:p w14:paraId="3478FAE3"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5686E0B2"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7A4B0A60"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Model</w:t>
            </w:r>
          </w:p>
        </w:tc>
        <w:tc>
          <w:tcPr>
            <w:tcW w:w="1178" w:type="dxa"/>
            <w:tcBorders>
              <w:top w:val="single" w:sz="4" w:space="0" w:color="auto"/>
              <w:left w:val="single" w:sz="4" w:space="0" w:color="auto"/>
              <w:bottom w:val="single" w:sz="4" w:space="0" w:color="auto"/>
              <w:right w:val="single" w:sz="4" w:space="0" w:color="auto"/>
            </w:tcBorders>
            <w:vAlign w:val="bottom"/>
          </w:tcPr>
          <w:p w14:paraId="2BD9F7AB"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63FF1916"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4C724326"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1D75E7EF"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0F66E8FB" w14:textId="7B0D9EA5" w:rsidR="001C3020" w:rsidRDefault="61914563" w:rsidP="14491F64">
            <w:pPr>
              <w:spacing w:after="0" w:line="240" w:lineRule="auto"/>
            </w:pPr>
            <w:r w:rsidRPr="14491F64">
              <w:rPr>
                <w:rFonts w:ascii="Arial" w:eastAsia="Times New Roman" w:hAnsi="Arial" w:cs="Arial"/>
                <w:color w:val="000000" w:themeColor="text1"/>
                <w:sz w:val="20"/>
                <w:szCs w:val="20"/>
                <w:lang w:eastAsia="cs-CZ"/>
              </w:rPr>
              <w:t>PurchasePrice</w:t>
            </w:r>
          </w:p>
        </w:tc>
        <w:tc>
          <w:tcPr>
            <w:tcW w:w="1178" w:type="dxa"/>
            <w:tcBorders>
              <w:top w:val="single" w:sz="4" w:space="0" w:color="auto"/>
              <w:left w:val="single" w:sz="4" w:space="0" w:color="auto"/>
              <w:bottom w:val="single" w:sz="4" w:space="0" w:color="auto"/>
              <w:right w:val="single" w:sz="4" w:space="0" w:color="auto"/>
            </w:tcBorders>
            <w:vAlign w:val="bottom"/>
          </w:tcPr>
          <w:p w14:paraId="7A049044"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1C1F6B8E"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7C6DDAF5"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70450466"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4F4F8A46" w14:textId="62A4FFDA" w:rsidR="001C3020" w:rsidRDefault="1BB8024F" w:rsidP="14491F64">
            <w:pPr>
              <w:spacing w:after="0" w:line="240" w:lineRule="auto"/>
            </w:pPr>
            <w:r w:rsidRPr="14491F64">
              <w:rPr>
                <w:rFonts w:ascii="Arial" w:eastAsia="Times New Roman" w:hAnsi="Arial" w:cs="Arial"/>
                <w:color w:val="000000" w:themeColor="text1"/>
                <w:sz w:val="20"/>
                <w:szCs w:val="20"/>
                <w:lang w:eastAsia="cs-CZ"/>
              </w:rPr>
              <w:t>LicensePlate</w:t>
            </w:r>
          </w:p>
        </w:tc>
        <w:tc>
          <w:tcPr>
            <w:tcW w:w="1178" w:type="dxa"/>
            <w:tcBorders>
              <w:top w:val="single" w:sz="4" w:space="0" w:color="auto"/>
              <w:left w:val="single" w:sz="4" w:space="0" w:color="auto"/>
              <w:bottom w:val="single" w:sz="4" w:space="0" w:color="auto"/>
              <w:right w:val="single" w:sz="4" w:space="0" w:color="auto"/>
            </w:tcBorders>
            <w:vAlign w:val="bottom"/>
          </w:tcPr>
          <w:p w14:paraId="39788017" w14:textId="77777777" w:rsidR="001C3020" w:rsidRDefault="51EB3192">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5ED6B1F8" w14:textId="77777777" w:rsidR="001C3020" w:rsidRDefault="1BE3407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6D765919"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701117FE"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22C6A1AF" w14:textId="7D524691" w:rsidR="001C3020" w:rsidRDefault="1BE34077" w:rsidP="14491F64">
            <w:pPr>
              <w:spacing w:after="0" w:line="240" w:lineRule="auto"/>
            </w:pPr>
            <w:r w:rsidRPr="14491F64">
              <w:rPr>
                <w:rFonts w:ascii="Arial" w:eastAsia="Times New Roman" w:hAnsi="Arial" w:cs="Arial"/>
                <w:color w:val="000000" w:themeColor="text1"/>
                <w:sz w:val="20"/>
                <w:szCs w:val="20"/>
                <w:lang w:eastAsia="cs-CZ"/>
              </w:rPr>
              <w:t>ValidFrom</w:t>
            </w:r>
          </w:p>
        </w:tc>
        <w:tc>
          <w:tcPr>
            <w:tcW w:w="1178" w:type="dxa"/>
            <w:tcBorders>
              <w:top w:val="single" w:sz="4" w:space="0" w:color="auto"/>
              <w:left w:val="single" w:sz="4" w:space="0" w:color="auto"/>
              <w:bottom w:val="single" w:sz="4" w:space="0" w:color="auto"/>
              <w:right w:val="single" w:sz="4" w:space="0" w:color="auto"/>
            </w:tcBorders>
            <w:vAlign w:val="bottom"/>
          </w:tcPr>
          <w:p w14:paraId="39358E51"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56A187CD" w14:textId="77777777" w:rsidR="001C3020" w:rsidRDefault="08FA342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0DE39D2A"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14491F64" w14:paraId="7C63F649" w14:textId="77777777" w:rsidTr="14491F64">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78DE91F3" w14:textId="518BFD3A" w:rsidR="6883D346" w:rsidRDefault="6883D346"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ValidTo</w:t>
            </w:r>
          </w:p>
        </w:tc>
        <w:tc>
          <w:tcPr>
            <w:tcW w:w="1178" w:type="dxa"/>
            <w:tcBorders>
              <w:top w:val="single" w:sz="4" w:space="0" w:color="auto"/>
              <w:left w:val="single" w:sz="4" w:space="0" w:color="auto"/>
              <w:bottom w:val="single" w:sz="4" w:space="0" w:color="auto"/>
              <w:right w:val="single" w:sz="4" w:space="0" w:color="auto"/>
            </w:tcBorders>
            <w:vAlign w:val="bottom"/>
          </w:tcPr>
          <w:p w14:paraId="2A6C4EA7" w14:textId="2A82401D" w:rsidR="1FD0C78E" w:rsidRDefault="1FD0C78E"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843" w:type="dxa"/>
            <w:tcBorders>
              <w:top w:val="single" w:sz="4" w:space="0" w:color="auto"/>
              <w:left w:val="single" w:sz="4" w:space="0" w:color="auto"/>
              <w:bottom w:val="single" w:sz="4" w:space="0" w:color="auto"/>
              <w:right w:val="single" w:sz="4" w:space="0" w:color="auto"/>
            </w:tcBorders>
            <w:vAlign w:val="bottom"/>
          </w:tcPr>
          <w:p w14:paraId="1E843409" w14:textId="4F0297DD" w:rsidR="55503449" w:rsidRDefault="55503449"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date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1DA8371E" w14:textId="4283651D" w:rsidR="14491F64" w:rsidRDefault="14491F64" w:rsidP="14491F64">
            <w:pPr>
              <w:spacing w:line="240" w:lineRule="auto"/>
              <w:rPr>
                <w:rFonts w:ascii="Arial" w:eastAsia="Times New Roman" w:hAnsi="Arial" w:cs="Arial"/>
                <w:color w:val="000000" w:themeColor="text1"/>
                <w:sz w:val="20"/>
                <w:szCs w:val="20"/>
                <w:lang w:eastAsia="cs-CZ"/>
              </w:rPr>
            </w:pPr>
          </w:p>
        </w:tc>
      </w:tr>
      <w:tr w:rsidR="51B5AD54" w14:paraId="50800B61"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54F98610" w14:textId="7EE04359" w:rsidR="51B5AD54" w:rsidRDefault="17361ECA" w:rsidP="1A030139">
            <w:pPr>
              <w:spacing w:after="0" w:line="240" w:lineRule="auto"/>
            </w:pPr>
            <w:r w:rsidRPr="1A030139">
              <w:rPr>
                <w:rFonts w:ascii="Arial" w:eastAsia="Times New Roman" w:hAnsi="Arial" w:cs="Arial"/>
                <w:color w:val="000000" w:themeColor="text1"/>
                <w:sz w:val="20"/>
                <w:szCs w:val="20"/>
              </w:rPr>
              <w:t>Vehicle Type</w:t>
            </w:r>
          </w:p>
        </w:tc>
        <w:tc>
          <w:tcPr>
            <w:tcW w:w="1178" w:type="dxa"/>
            <w:tcBorders>
              <w:top w:val="single" w:sz="4" w:space="0" w:color="auto"/>
              <w:left w:val="single" w:sz="4" w:space="0" w:color="auto"/>
              <w:bottom w:val="single" w:sz="4" w:space="0" w:color="auto"/>
              <w:right w:val="single" w:sz="4" w:space="0" w:color="auto"/>
            </w:tcBorders>
            <w:vAlign w:val="bottom"/>
          </w:tcPr>
          <w:p w14:paraId="211F9A19" w14:textId="57C1952F" w:rsidR="51B5AD54" w:rsidRDefault="6DBACF0C" w:rsidP="51B5AD54">
            <w:pPr>
              <w:spacing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Y</w:t>
            </w:r>
          </w:p>
        </w:tc>
        <w:tc>
          <w:tcPr>
            <w:tcW w:w="1843" w:type="dxa"/>
            <w:tcBorders>
              <w:top w:val="single" w:sz="4" w:space="0" w:color="auto"/>
              <w:left w:val="single" w:sz="4" w:space="0" w:color="auto"/>
              <w:bottom w:val="single" w:sz="4" w:space="0" w:color="auto"/>
              <w:right w:val="single" w:sz="4" w:space="0" w:color="auto"/>
            </w:tcBorders>
            <w:vAlign w:val="bottom"/>
          </w:tcPr>
          <w:p w14:paraId="46D2AEE2" w14:textId="3044375F" w:rsidR="51B5AD54" w:rsidRDefault="6DBACF0C" w:rsidP="51B5AD54">
            <w:pPr>
              <w:spacing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Typ</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4F827697" w14:textId="438BFE2F" w:rsidR="51B5AD54" w:rsidRDefault="6DBACF0C" w:rsidP="51B5AD54">
            <w:pPr>
              <w:spacing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Typ vozidla</w:t>
            </w:r>
          </w:p>
        </w:tc>
      </w:tr>
      <w:tr w:rsidR="001C3020" w:rsidRPr="00435A24" w14:paraId="4FC69347" w14:textId="77777777" w:rsidTr="1A030139">
        <w:trPr>
          <w:trHeight w:val="278"/>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23A9427E"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VIN</w:t>
            </w:r>
          </w:p>
        </w:tc>
        <w:tc>
          <w:tcPr>
            <w:tcW w:w="1178" w:type="dxa"/>
            <w:tcBorders>
              <w:top w:val="single" w:sz="4" w:space="0" w:color="auto"/>
              <w:left w:val="single" w:sz="4" w:space="0" w:color="auto"/>
              <w:bottom w:val="single" w:sz="4" w:space="0" w:color="auto"/>
              <w:right w:val="single" w:sz="4" w:space="0" w:color="auto"/>
            </w:tcBorders>
            <w:vAlign w:val="bottom"/>
          </w:tcPr>
          <w:p w14:paraId="2F68AB20"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5D79ABD0"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1FC12574"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Výčet</w:t>
            </w:r>
          </w:p>
        </w:tc>
      </w:tr>
      <w:tr w:rsidR="001C3020" w:rsidRPr="00435A24" w14:paraId="6BE8C877"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100CF738" w14:textId="6966D7E2" w:rsidR="001C3020" w:rsidRDefault="6766D0B6" w:rsidP="14491F64">
            <w:pPr>
              <w:spacing w:after="0" w:line="240" w:lineRule="auto"/>
            </w:pPr>
            <w:r w:rsidRPr="14491F64">
              <w:rPr>
                <w:rFonts w:ascii="Arial" w:eastAsia="Times New Roman" w:hAnsi="Arial" w:cs="Arial"/>
                <w:color w:val="000000" w:themeColor="text1"/>
                <w:sz w:val="20"/>
                <w:szCs w:val="20"/>
                <w:lang w:eastAsia="cs-CZ"/>
              </w:rPr>
              <w:t>Vehicle Ownership</w:t>
            </w:r>
          </w:p>
        </w:tc>
        <w:tc>
          <w:tcPr>
            <w:tcW w:w="1178" w:type="dxa"/>
            <w:tcBorders>
              <w:top w:val="single" w:sz="4" w:space="0" w:color="auto"/>
              <w:left w:val="single" w:sz="4" w:space="0" w:color="auto"/>
              <w:bottom w:val="single" w:sz="4" w:space="0" w:color="auto"/>
              <w:right w:val="single" w:sz="4" w:space="0" w:color="auto"/>
            </w:tcBorders>
            <w:vAlign w:val="bottom"/>
          </w:tcPr>
          <w:p w14:paraId="5C74CC73"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07D43EF5" w14:textId="54EBB321"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w:t>
            </w:r>
            <w:r w:rsidR="44EB08CE">
              <w:rPr>
                <w:rFonts w:ascii="Arial" w:eastAsia="Times New Roman" w:hAnsi="Arial" w:cs="Arial"/>
                <w:color w:val="000000"/>
                <w:kern w:val="0"/>
                <w:sz w:val="20"/>
                <w:szCs w:val="20"/>
                <w:lang w:eastAsia="cs-CZ"/>
                <w14:ligatures w14:val="none"/>
              </w:rPr>
              <w:t>ehicle Ownership</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747FF50C" w14:textId="02843C8C" w:rsidR="001C3020" w:rsidRDefault="3079DFB7">
            <w:pPr>
              <w:spacing w:after="0" w:line="240" w:lineRule="auto"/>
              <w:textAlignment w:val="baseline"/>
              <w:rPr>
                <w:rFonts w:ascii="Arial" w:eastAsia="Times New Roman" w:hAnsi="Arial" w:cs="Arial"/>
                <w:color w:val="000000"/>
                <w:kern w:val="0"/>
                <w:sz w:val="20"/>
                <w:szCs w:val="20"/>
                <w:lang w:eastAsia="cs-CZ"/>
                <w14:ligatures w14:val="none"/>
              </w:rPr>
            </w:pPr>
            <w:r w:rsidRPr="65F28FBF">
              <w:rPr>
                <w:rFonts w:ascii="Arial" w:eastAsia="Times New Roman" w:hAnsi="Arial" w:cs="Arial"/>
                <w:color w:val="000000" w:themeColor="text1"/>
                <w:sz w:val="20"/>
                <w:szCs w:val="20"/>
                <w:lang w:eastAsia="cs-CZ"/>
              </w:rPr>
              <w:t>Návaznost do číselníku - Soukromé, firemní</w:t>
            </w:r>
          </w:p>
        </w:tc>
      </w:tr>
      <w:tr w:rsidR="001C3020" w:rsidRPr="00435A24" w14:paraId="517B6540"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5C5F67DA" w14:textId="00FA938E" w:rsidR="001C3020" w:rsidRDefault="0C8D14F5" w:rsidP="14491F64">
            <w:pPr>
              <w:spacing w:after="0" w:line="240" w:lineRule="auto"/>
            </w:pPr>
            <w:r w:rsidRPr="14491F64">
              <w:rPr>
                <w:rFonts w:ascii="Arial" w:eastAsia="Times New Roman" w:hAnsi="Arial" w:cs="Arial"/>
                <w:color w:val="000000" w:themeColor="text1"/>
                <w:sz w:val="20"/>
                <w:szCs w:val="20"/>
                <w:lang w:eastAsia="cs-CZ"/>
              </w:rPr>
              <w:t>Owner</w:t>
            </w:r>
          </w:p>
        </w:tc>
        <w:tc>
          <w:tcPr>
            <w:tcW w:w="1178" w:type="dxa"/>
            <w:tcBorders>
              <w:top w:val="single" w:sz="4" w:space="0" w:color="auto"/>
              <w:left w:val="single" w:sz="4" w:space="0" w:color="auto"/>
              <w:bottom w:val="single" w:sz="4" w:space="0" w:color="auto"/>
              <w:right w:val="single" w:sz="4" w:space="0" w:color="auto"/>
            </w:tcBorders>
            <w:vAlign w:val="bottom"/>
          </w:tcPr>
          <w:p w14:paraId="53200251"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0E05BB64" w14:textId="77777777" w:rsidR="001C3020" w:rsidRDefault="3CC4F56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Employee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0CF29644" w14:textId="2F2E6E5C"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zaměstnanec</w:t>
            </w:r>
            <w:r w:rsidR="0C2ED717">
              <w:rPr>
                <w:rFonts w:ascii="Arial" w:eastAsia="Times New Roman" w:hAnsi="Arial" w:cs="Arial"/>
                <w:color w:val="000000"/>
                <w:kern w:val="0"/>
                <w:sz w:val="20"/>
                <w:szCs w:val="20"/>
                <w:lang w:eastAsia="cs-CZ"/>
                <w14:ligatures w14:val="none"/>
              </w:rPr>
              <w:t>, pouze u soukromého automobilu</w:t>
            </w:r>
            <w:commentRangeStart w:id="25"/>
            <w:commentRangeEnd w:id="25"/>
            <w:r>
              <w:rPr>
                <w:rStyle w:val="Odkaznakoment"/>
              </w:rPr>
              <w:commentReference w:id="25"/>
            </w:r>
          </w:p>
        </w:tc>
      </w:tr>
      <w:tr w:rsidR="001C3020" w:rsidRPr="00435A24" w14:paraId="6A5458C1"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05E82B16" w14:textId="3B93D6B6"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w:t>
            </w:r>
            <w:r w:rsidR="57A19B4D">
              <w:rPr>
                <w:rFonts w:ascii="Arial" w:eastAsia="Times New Roman" w:hAnsi="Arial" w:cs="Arial"/>
                <w:color w:val="000000"/>
                <w:kern w:val="0"/>
                <w:sz w:val="20"/>
                <w:szCs w:val="20"/>
                <w:lang w:eastAsia="cs-CZ"/>
                <w14:ligatures w14:val="none"/>
              </w:rPr>
              <w:t>ehicle Usage</w:t>
            </w:r>
          </w:p>
        </w:tc>
        <w:tc>
          <w:tcPr>
            <w:tcW w:w="1178" w:type="dxa"/>
            <w:tcBorders>
              <w:top w:val="single" w:sz="4" w:space="0" w:color="auto"/>
              <w:left w:val="single" w:sz="4" w:space="0" w:color="auto"/>
              <w:bottom w:val="single" w:sz="4" w:space="0" w:color="auto"/>
              <w:right w:val="single" w:sz="4" w:space="0" w:color="auto"/>
            </w:tcBorders>
            <w:vAlign w:val="bottom"/>
          </w:tcPr>
          <w:p w14:paraId="36C98E82"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6D6CEECF" w14:textId="7A6643D0" w:rsidR="001C3020" w:rsidRDefault="7FD3C5C0" w:rsidP="14491F64">
            <w:pPr>
              <w:spacing w:after="0" w:line="240" w:lineRule="auto"/>
            </w:pPr>
            <w:r w:rsidRPr="14491F64">
              <w:rPr>
                <w:rFonts w:ascii="Arial" w:eastAsia="Times New Roman" w:hAnsi="Arial" w:cs="Arial"/>
                <w:color w:val="000000" w:themeColor="text1"/>
                <w:sz w:val="20"/>
                <w:szCs w:val="20"/>
                <w:lang w:eastAsia="cs-CZ"/>
              </w:rPr>
              <w:t>Vehicle Usage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07127663"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5AF97AF4"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40DDC512" w14:textId="7566568F" w:rsidR="001C3020" w:rsidRDefault="3E8D32C0" w:rsidP="14491F64">
            <w:pPr>
              <w:spacing w:after="0" w:line="240" w:lineRule="auto"/>
            </w:pPr>
            <w:r w:rsidRPr="14491F64">
              <w:rPr>
                <w:rFonts w:ascii="Arial" w:eastAsia="Times New Roman" w:hAnsi="Arial" w:cs="Arial"/>
                <w:color w:val="000000" w:themeColor="text1"/>
                <w:sz w:val="20"/>
                <w:szCs w:val="20"/>
                <w:lang w:eastAsia="cs-CZ"/>
              </w:rPr>
              <w:t>EngineDisplacement</w:t>
            </w:r>
          </w:p>
        </w:tc>
        <w:tc>
          <w:tcPr>
            <w:tcW w:w="1178" w:type="dxa"/>
            <w:tcBorders>
              <w:top w:val="single" w:sz="4" w:space="0" w:color="auto"/>
              <w:left w:val="single" w:sz="4" w:space="0" w:color="auto"/>
              <w:bottom w:val="single" w:sz="4" w:space="0" w:color="auto"/>
              <w:right w:val="single" w:sz="4" w:space="0" w:color="auto"/>
            </w:tcBorders>
            <w:vAlign w:val="bottom"/>
          </w:tcPr>
          <w:p w14:paraId="16DE1F08"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62592110"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105654A2"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463CB5DA" w14:textId="77777777" w:rsidTr="1A030139">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2FEED402" w14:textId="730AC866" w:rsidR="001C3020" w:rsidRDefault="6CDF38B0" w:rsidP="14491F64">
            <w:pPr>
              <w:spacing w:after="0" w:line="240" w:lineRule="auto"/>
            </w:pPr>
            <w:r w:rsidRPr="14491F64">
              <w:rPr>
                <w:rFonts w:ascii="Arial" w:eastAsia="Times New Roman" w:hAnsi="Arial" w:cs="Arial"/>
                <w:color w:val="000000" w:themeColor="text1"/>
                <w:sz w:val="20"/>
                <w:szCs w:val="20"/>
                <w:lang w:eastAsia="cs-CZ"/>
              </w:rPr>
              <w:t>Brand</w:t>
            </w:r>
          </w:p>
        </w:tc>
        <w:tc>
          <w:tcPr>
            <w:tcW w:w="1178" w:type="dxa"/>
            <w:tcBorders>
              <w:top w:val="single" w:sz="4" w:space="0" w:color="auto"/>
              <w:left w:val="single" w:sz="4" w:space="0" w:color="auto"/>
              <w:bottom w:val="single" w:sz="4" w:space="0" w:color="auto"/>
              <w:right w:val="single" w:sz="4" w:space="0" w:color="auto"/>
            </w:tcBorders>
            <w:vAlign w:val="bottom"/>
          </w:tcPr>
          <w:p w14:paraId="784823BE"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02903A1F"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721261BE"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bl>
    <w:p w14:paraId="22195878" w14:textId="77777777" w:rsidR="001C3020" w:rsidRDefault="001C3020" w:rsidP="001C3020">
      <w:pPr>
        <w:rPr>
          <w:b/>
          <w:bCs/>
        </w:rPr>
      </w:pPr>
    </w:p>
    <w:p w14:paraId="0DF0D5FB" w14:textId="151B8162" w:rsidR="4E01E076" w:rsidRDefault="4E01E076" w:rsidP="14491F64">
      <w:r w:rsidRPr="14491F64">
        <w:rPr>
          <w:b/>
          <w:bCs/>
        </w:rPr>
        <w:t>Employee</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1C3020" w:rsidRPr="00435A24" w14:paraId="5DCFD51F"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29C1F00C"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1022B3A9"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1E530FD2"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7392B251"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44C08912"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092FDE4E"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tcBorders>
              <w:top w:val="single" w:sz="6" w:space="0" w:color="auto"/>
              <w:left w:val="single" w:sz="4" w:space="0" w:color="auto"/>
              <w:bottom w:val="single" w:sz="6" w:space="0" w:color="auto"/>
              <w:right w:val="single" w:sz="4" w:space="0" w:color="auto"/>
            </w:tcBorders>
            <w:vAlign w:val="bottom"/>
          </w:tcPr>
          <w:p w14:paraId="0C701A39"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43AAC5E9"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0977673F"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1C3020" w:rsidRPr="00435A24" w14:paraId="399105F6" w14:textId="77777777" w:rsidTr="2833461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29573F52" w14:textId="3FBECBC3" w:rsidR="001C3020" w:rsidRPr="006C6FBC" w:rsidRDefault="2AB847F3" w:rsidP="28334616">
            <w:pPr>
              <w:spacing w:after="0" w:line="240" w:lineRule="auto"/>
            </w:pPr>
            <w:r w:rsidRPr="28334616">
              <w:rPr>
                <w:rFonts w:ascii="Arial" w:eastAsia="Times New Roman" w:hAnsi="Arial" w:cs="Arial"/>
                <w:color w:val="000000" w:themeColor="text1"/>
                <w:sz w:val="20"/>
                <w:szCs w:val="20"/>
                <w:lang w:eastAsia="cs-CZ"/>
              </w:rPr>
              <w:t>EmployeeCode</w:t>
            </w:r>
          </w:p>
        </w:tc>
        <w:tc>
          <w:tcPr>
            <w:tcW w:w="1178" w:type="dxa"/>
            <w:tcBorders>
              <w:top w:val="single" w:sz="6" w:space="0" w:color="auto"/>
              <w:left w:val="single" w:sz="4" w:space="0" w:color="auto"/>
              <w:bottom w:val="single" w:sz="6" w:space="0" w:color="auto"/>
              <w:right w:val="single" w:sz="4" w:space="0" w:color="auto"/>
            </w:tcBorders>
            <w:vAlign w:val="bottom"/>
          </w:tcPr>
          <w:p w14:paraId="13250715"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6" w:space="0" w:color="auto"/>
              <w:right w:val="single" w:sz="4" w:space="0" w:color="auto"/>
            </w:tcBorders>
            <w:vAlign w:val="bottom"/>
          </w:tcPr>
          <w:p w14:paraId="0E8D5F63"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609119A0"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Unikátní, např. NIKURB</w:t>
            </w:r>
          </w:p>
        </w:tc>
      </w:tr>
      <w:tr w:rsidR="001C3020" w:rsidRPr="00435A24" w14:paraId="15122A78" w14:textId="77777777" w:rsidTr="28334616">
        <w:trPr>
          <w:trHeight w:val="330"/>
        </w:trPr>
        <w:tc>
          <w:tcPr>
            <w:tcW w:w="1933" w:type="dxa"/>
            <w:tcBorders>
              <w:top w:val="nil"/>
              <w:left w:val="single" w:sz="6" w:space="0" w:color="auto"/>
              <w:bottom w:val="single" w:sz="4" w:space="0" w:color="auto"/>
              <w:right w:val="single" w:sz="4" w:space="0" w:color="auto"/>
            </w:tcBorders>
            <w:shd w:val="clear" w:color="auto" w:fill="auto"/>
            <w:vAlign w:val="bottom"/>
          </w:tcPr>
          <w:p w14:paraId="0B9E8B5B" w14:textId="5A46DC66" w:rsidR="001C3020" w:rsidRPr="006A6DBC" w:rsidRDefault="2BD40479" w:rsidP="28334616">
            <w:pPr>
              <w:spacing w:after="0" w:line="240" w:lineRule="auto"/>
            </w:pPr>
            <w:r w:rsidRPr="28334616">
              <w:rPr>
                <w:rFonts w:ascii="Arial" w:eastAsia="Times New Roman" w:hAnsi="Arial" w:cs="Arial"/>
                <w:color w:val="000000" w:themeColor="text1"/>
                <w:sz w:val="20"/>
                <w:szCs w:val="20"/>
                <w:lang w:eastAsia="cs-CZ"/>
              </w:rPr>
              <w:t>Firstname</w:t>
            </w:r>
          </w:p>
        </w:tc>
        <w:tc>
          <w:tcPr>
            <w:tcW w:w="1178" w:type="dxa"/>
            <w:tcBorders>
              <w:top w:val="single" w:sz="6" w:space="0" w:color="auto"/>
              <w:left w:val="single" w:sz="4" w:space="0" w:color="auto"/>
              <w:bottom w:val="single" w:sz="4" w:space="0" w:color="auto"/>
              <w:right w:val="single" w:sz="4" w:space="0" w:color="auto"/>
            </w:tcBorders>
            <w:vAlign w:val="bottom"/>
          </w:tcPr>
          <w:p w14:paraId="5C54E57E"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4" w:space="0" w:color="auto"/>
              <w:right w:val="single" w:sz="4" w:space="0" w:color="auto"/>
            </w:tcBorders>
            <w:vAlign w:val="bottom"/>
          </w:tcPr>
          <w:p w14:paraId="3FF4FEE5"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tcPr>
          <w:p w14:paraId="34E37527"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1AC3446A"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74F3F423" w14:textId="136799E1" w:rsidR="001C3020" w:rsidRDefault="7EC9090D" w:rsidP="28334616">
            <w:pPr>
              <w:spacing w:after="0" w:line="240" w:lineRule="auto"/>
            </w:pPr>
            <w:r w:rsidRPr="28334616">
              <w:rPr>
                <w:rFonts w:ascii="Arial" w:eastAsia="Times New Roman" w:hAnsi="Arial" w:cs="Arial"/>
                <w:color w:val="000000" w:themeColor="text1"/>
                <w:sz w:val="20"/>
                <w:szCs w:val="20"/>
                <w:lang w:eastAsia="cs-CZ"/>
              </w:rPr>
              <w:t>Surname</w:t>
            </w:r>
          </w:p>
        </w:tc>
        <w:tc>
          <w:tcPr>
            <w:tcW w:w="1178" w:type="dxa"/>
            <w:tcBorders>
              <w:top w:val="single" w:sz="4" w:space="0" w:color="auto"/>
              <w:left w:val="single" w:sz="4" w:space="0" w:color="auto"/>
              <w:bottom w:val="single" w:sz="4" w:space="0" w:color="auto"/>
              <w:right w:val="single" w:sz="4" w:space="0" w:color="auto"/>
            </w:tcBorders>
            <w:vAlign w:val="bottom"/>
          </w:tcPr>
          <w:p w14:paraId="4DE9EBE8"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220C139A"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4458B923"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54E726F4"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50246209"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Email</w:t>
            </w:r>
          </w:p>
        </w:tc>
        <w:tc>
          <w:tcPr>
            <w:tcW w:w="1178" w:type="dxa"/>
            <w:tcBorders>
              <w:top w:val="single" w:sz="4" w:space="0" w:color="auto"/>
              <w:left w:val="single" w:sz="4" w:space="0" w:color="auto"/>
              <w:bottom w:val="single" w:sz="4" w:space="0" w:color="auto"/>
              <w:right w:val="single" w:sz="4" w:space="0" w:color="auto"/>
            </w:tcBorders>
            <w:vAlign w:val="bottom"/>
          </w:tcPr>
          <w:p w14:paraId="1ED1D0B5"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724076A2"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2E141E9D"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619F7BFA"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42CE4824" w14:textId="77777777" w:rsidR="001C3020" w:rsidRDefault="2BB9E0C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PhoneNumber</w:t>
            </w:r>
          </w:p>
        </w:tc>
        <w:tc>
          <w:tcPr>
            <w:tcW w:w="1178" w:type="dxa"/>
            <w:tcBorders>
              <w:top w:val="single" w:sz="4" w:space="0" w:color="auto"/>
              <w:left w:val="single" w:sz="4" w:space="0" w:color="auto"/>
              <w:bottom w:val="single" w:sz="4" w:space="0" w:color="auto"/>
              <w:right w:val="single" w:sz="4" w:space="0" w:color="auto"/>
            </w:tcBorders>
            <w:vAlign w:val="bottom"/>
          </w:tcPr>
          <w:p w14:paraId="7EB25D53"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1BB32799"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4302E888"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277D6068"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3E64061B" w14:textId="77777777" w:rsidR="001C3020" w:rsidRDefault="19B48BC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ValidFrom</w:t>
            </w:r>
          </w:p>
        </w:tc>
        <w:tc>
          <w:tcPr>
            <w:tcW w:w="1178" w:type="dxa"/>
            <w:tcBorders>
              <w:top w:val="single" w:sz="4" w:space="0" w:color="auto"/>
              <w:left w:val="single" w:sz="4" w:space="0" w:color="auto"/>
              <w:bottom w:val="single" w:sz="4" w:space="0" w:color="auto"/>
              <w:right w:val="single" w:sz="4" w:space="0" w:color="auto"/>
            </w:tcBorders>
            <w:vAlign w:val="bottom"/>
          </w:tcPr>
          <w:p w14:paraId="1E4AFCF2"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3DD6A02A" w14:textId="77777777" w:rsidR="001C3020" w:rsidRDefault="4CAE0FED">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6DCB3356"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28334616" w14:paraId="43DEE71A"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165C8DCF" w14:textId="34D01A9D" w:rsidR="4CAE0FED" w:rsidRDefault="4CAE0FED"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ValidTo</w:t>
            </w:r>
          </w:p>
        </w:tc>
        <w:tc>
          <w:tcPr>
            <w:tcW w:w="1178" w:type="dxa"/>
            <w:tcBorders>
              <w:top w:val="single" w:sz="4" w:space="0" w:color="auto"/>
              <w:left w:val="single" w:sz="4" w:space="0" w:color="auto"/>
              <w:bottom w:val="single" w:sz="4" w:space="0" w:color="auto"/>
              <w:right w:val="single" w:sz="4" w:space="0" w:color="auto"/>
            </w:tcBorders>
            <w:vAlign w:val="bottom"/>
          </w:tcPr>
          <w:p w14:paraId="57F82607" w14:textId="4BAD9143" w:rsidR="4CAE0FED" w:rsidRDefault="4CAE0FED"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N</w:t>
            </w:r>
          </w:p>
        </w:tc>
        <w:tc>
          <w:tcPr>
            <w:tcW w:w="1843" w:type="dxa"/>
            <w:tcBorders>
              <w:top w:val="single" w:sz="4" w:space="0" w:color="auto"/>
              <w:left w:val="single" w:sz="4" w:space="0" w:color="auto"/>
              <w:bottom w:val="single" w:sz="4" w:space="0" w:color="auto"/>
              <w:right w:val="single" w:sz="4" w:space="0" w:color="auto"/>
            </w:tcBorders>
            <w:vAlign w:val="bottom"/>
          </w:tcPr>
          <w:p w14:paraId="047DB0E5" w14:textId="6B53B185" w:rsidR="4CAE0FED" w:rsidRDefault="4CAE0FED"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date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02D68AB9" w14:textId="0CE60BBA" w:rsidR="28334616" w:rsidRDefault="28334616" w:rsidP="28334616">
            <w:pPr>
              <w:spacing w:line="240" w:lineRule="auto"/>
              <w:rPr>
                <w:rFonts w:ascii="Arial" w:eastAsia="Times New Roman" w:hAnsi="Arial" w:cs="Arial"/>
                <w:color w:val="000000" w:themeColor="text1"/>
                <w:sz w:val="20"/>
                <w:szCs w:val="20"/>
                <w:lang w:eastAsia="cs-CZ"/>
              </w:rPr>
            </w:pPr>
          </w:p>
        </w:tc>
      </w:tr>
    </w:tbl>
    <w:p w14:paraId="14CE54D8" w14:textId="138E1BAA" w:rsidR="001C3020" w:rsidRDefault="001C3020" w:rsidP="28334616"/>
    <w:p w14:paraId="6ADDC76A" w14:textId="1A3D8252" w:rsidR="4CAE0FED" w:rsidRDefault="4CAE0FED" w:rsidP="28334616">
      <w:r w:rsidRPr="28334616">
        <w:rPr>
          <w:b/>
          <w:bCs/>
        </w:rPr>
        <w:t>Bank Account</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1C3020" w:rsidRPr="00435A24" w14:paraId="5B2F6029"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0472D00D"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43A4354D"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0D9D95C1"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7186CB3A"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666EFCCB"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4388FAE8"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tcBorders>
              <w:top w:val="single" w:sz="6" w:space="0" w:color="auto"/>
              <w:left w:val="single" w:sz="4" w:space="0" w:color="auto"/>
              <w:bottom w:val="single" w:sz="6" w:space="0" w:color="auto"/>
              <w:right w:val="single" w:sz="4" w:space="0" w:color="auto"/>
            </w:tcBorders>
            <w:vAlign w:val="bottom"/>
          </w:tcPr>
          <w:p w14:paraId="790E7357"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3A6BC160"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52E64196"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1C3020" w:rsidRPr="00435A24" w14:paraId="0D2FC963" w14:textId="77777777" w:rsidTr="2833461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4AE4E7C3" w14:textId="64399AB3" w:rsidR="001C3020" w:rsidRPr="006C6FBC" w:rsidRDefault="42944BA1" w:rsidP="28334616">
            <w:pPr>
              <w:spacing w:after="0" w:line="240" w:lineRule="auto"/>
            </w:pPr>
            <w:r w:rsidRPr="28334616">
              <w:rPr>
                <w:rFonts w:ascii="Arial" w:eastAsia="Times New Roman" w:hAnsi="Arial" w:cs="Arial"/>
                <w:color w:val="000000" w:themeColor="text1"/>
                <w:sz w:val="20"/>
                <w:szCs w:val="20"/>
                <w:lang w:eastAsia="cs-CZ"/>
              </w:rPr>
              <w:t>BankAccountNumber</w:t>
            </w:r>
          </w:p>
        </w:tc>
        <w:tc>
          <w:tcPr>
            <w:tcW w:w="1178" w:type="dxa"/>
            <w:tcBorders>
              <w:top w:val="single" w:sz="6" w:space="0" w:color="auto"/>
              <w:left w:val="single" w:sz="4" w:space="0" w:color="auto"/>
              <w:bottom w:val="single" w:sz="6" w:space="0" w:color="auto"/>
              <w:right w:val="single" w:sz="4" w:space="0" w:color="auto"/>
            </w:tcBorders>
            <w:vAlign w:val="bottom"/>
          </w:tcPr>
          <w:p w14:paraId="4A9C12E2"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6" w:space="0" w:color="auto"/>
              <w:right w:val="single" w:sz="4" w:space="0" w:color="auto"/>
            </w:tcBorders>
            <w:vAlign w:val="bottom"/>
          </w:tcPr>
          <w:p w14:paraId="608D4948"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27413F8D"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18A69188" w14:textId="77777777" w:rsidTr="28334616">
        <w:trPr>
          <w:trHeight w:val="330"/>
        </w:trPr>
        <w:tc>
          <w:tcPr>
            <w:tcW w:w="1933" w:type="dxa"/>
            <w:tcBorders>
              <w:top w:val="nil"/>
              <w:left w:val="single" w:sz="6" w:space="0" w:color="auto"/>
              <w:bottom w:val="single" w:sz="4" w:space="0" w:color="auto"/>
              <w:right w:val="single" w:sz="4" w:space="0" w:color="auto"/>
            </w:tcBorders>
            <w:shd w:val="clear" w:color="auto" w:fill="auto"/>
            <w:vAlign w:val="bottom"/>
          </w:tcPr>
          <w:p w14:paraId="7D4D812D"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IBAN</w:t>
            </w:r>
          </w:p>
        </w:tc>
        <w:tc>
          <w:tcPr>
            <w:tcW w:w="1178" w:type="dxa"/>
            <w:tcBorders>
              <w:top w:val="single" w:sz="6" w:space="0" w:color="auto"/>
              <w:left w:val="single" w:sz="4" w:space="0" w:color="auto"/>
              <w:bottom w:val="single" w:sz="4" w:space="0" w:color="auto"/>
              <w:right w:val="single" w:sz="4" w:space="0" w:color="auto"/>
            </w:tcBorders>
            <w:vAlign w:val="bottom"/>
          </w:tcPr>
          <w:p w14:paraId="21618D9E" w14:textId="77777777" w:rsidR="001C3020" w:rsidRDefault="71F1762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4" w:space="0" w:color="auto"/>
              <w:right w:val="single" w:sz="4" w:space="0" w:color="auto"/>
            </w:tcBorders>
            <w:vAlign w:val="bottom"/>
          </w:tcPr>
          <w:p w14:paraId="36829A06"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tcPr>
          <w:p w14:paraId="4B5BB7CA"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064246A2"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4929DD61" w14:textId="3FD96CCA" w:rsidR="001C3020" w:rsidRDefault="005871D8">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 SWIFT</w:t>
            </w:r>
          </w:p>
        </w:tc>
        <w:tc>
          <w:tcPr>
            <w:tcW w:w="1178" w:type="dxa"/>
            <w:tcBorders>
              <w:top w:val="single" w:sz="4" w:space="0" w:color="auto"/>
              <w:left w:val="single" w:sz="4" w:space="0" w:color="auto"/>
              <w:bottom w:val="single" w:sz="4" w:space="0" w:color="auto"/>
              <w:right w:val="single" w:sz="4" w:space="0" w:color="auto"/>
            </w:tcBorders>
            <w:vAlign w:val="bottom"/>
          </w:tcPr>
          <w:p w14:paraId="661EBD4F" w14:textId="77777777" w:rsidR="001C3020" w:rsidRDefault="6385A5B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44516F31"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03238F6F" w14:textId="698435D4" w:rsidR="001C3020"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SWIFT</w:t>
            </w:r>
          </w:p>
        </w:tc>
      </w:tr>
      <w:tr w:rsidR="001C3020" w:rsidRPr="00435A24" w14:paraId="25B08F18"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379C55E6" w14:textId="77777777" w:rsidR="001C3020" w:rsidRDefault="6857F47A">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Name</w:t>
            </w:r>
          </w:p>
        </w:tc>
        <w:tc>
          <w:tcPr>
            <w:tcW w:w="1178" w:type="dxa"/>
            <w:tcBorders>
              <w:top w:val="single" w:sz="4" w:space="0" w:color="auto"/>
              <w:left w:val="single" w:sz="4" w:space="0" w:color="auto"/>
              <w:bottom w:val="single" w:sz="4" w:space="0" w:color="auto"/>
              <w:right w:val="single" w:sz="4" w:space="0" w:color="auto"/>
            </w:tcBorders>
            <w:vAlign w:val="bottom"/>
          </w:tcPr>
          <w:p w14:paraId="03982700"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7F1CD601"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104AEE9C"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1F2A2732"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016E5CF2" w14:textId="77777777" w:rsidR="001C3020" w:rsidRDefault="133F5C0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lastRenderedPageBreak/>
              <w:t>ValidFrom</w:t>
            </w:r>
          </w:p>
        </w:tc>
        <w:tc>
          <w:tcPr>
            <w:tcW w:w="1178" w:type="dxa"/>
            <w:tcBorders>
              <w:top w:val="single" w:sz="4" w:space="0" w:color="auto"/>
              <w:left w:val="single" w:sz="4" w:space="0" w:color="auto"/>
              <w:bottom w:val="single" w:sz="4" w:space="0" w:color="auto"/>
              <w:right w:val="single" w:sz="4" w:space="0" w:color="auto"/>
            </w:tcBorders>
            <w:vAlign w:val="bottom"/>
          </w:tcPr>
          <w:p w14:paraId="01F05F7F"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7D8C4BB9" w14:textId="77777777" w:rsidR="001C3020" w:rsidRDefault="5CE9B3BE">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0A41F394"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číselníku stav</w:t>
            </w:r>
          </w:p>
        </w:tc>
      </w:tr>
      <w:tr w:rsidR="28334616" w14:paraId="16F3DC42"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0ABB9B2F" w14:textId="2B19748D" w:rsidR="4F74E972" w:rsidRDefault="4F74E972"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ValidTo</w:t>
            </w:r>
          </w:p>
        </w:tc>
        <w:tc>
          <w:tcPr>
            <w:tcW w:w="1178" w:type="dxa"/>
            <w:tcBorders>
              <w:top w:val="single" w:sz="4" w:space="0" w:color="auto"/>
              <w:left w:val="single" w:sz="4" w:space="0" w:color="auto"/>
              <w:bottom w:val="single" w:sz="4" w:space="0" w:color="auto"/>
              <w:right w:val="single" w:sz="4" w:space="0" w:color="auto"/>
            </w:tcBorders>
            <w:vAlign w:val="bottom"/>
          </w:tcPr>
          <w:p w14:paraId="3C8CAD28" w14:textId="51CDF4D4" w:rsidR="069F5E62" w:rsidRDefault="069F5E62"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N</w:t>
            </w:r>
          </w:p>
        </w:tc>
        <w:tc>
          <w:tcPr>
            <w:tcW w:w="1843" w:type="dxa"/>
            <w:tcBorders>
              <w:top w:val="single" w:sz="4" w:space="0" w:color="auto"/>
              <w:left w:val="single" w:sz="4" w:space="0" w:color="auto"/>
              <w:bottom w:val="single" w:sz="4" w:space="0" w:color="auto"/>
              <w:right w:val="single" w:sz="4" w:space="0" w:color="auto"/>
            </w:tcBorders>
            <w:vAlign w:val="bottom"/>
          </w:tcPr>
          <w:p w14:paraId="4C80B9C3" w14:textId="65353E0A" w:rsidR="069F5E62" w:rsidRDefault="069F5E62"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date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6B1B273E" w14:textId="7C6DF70F" w:rsidR="28334616" w:rsidRDefault="28334616" w:rsidP="28334616">
            <w:pPr>
              <w:spacing w:line="240" w:lineRule="auto"/>
              <w:rPr>
                <w:rFonts w:ascii="Arial" w:eastAsia="Times New Roman" w:hAnsi="Arial" w:cs="Arial"/>
                <w:color w:val="000000" w:themeColor="text1"/>
                <w:sz w:val="20"/>
                <w:szCs w:val="20"/>
                <w:lang w:eastAsia="cs-CZ"/>
              </w:rPr>
            </w:pPr>
          </w:p>
        </w:tc>
      </w:tr>
      <w:tr w:rsidR="65F28FBF" w14:paraId="6791A5C3"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3CEEF48E" w14:textId="10669D92" w:rsidR="321F07BC" w:rsidRDefault="7EFD6C45" w:rsidP="28334616">
            <w:pPr>
              <w:spacing w:after="0" w:line="240" w:lineRule="auto"/>
            </w:pPr>
            <w:r w:rsidRPr="28334616">
              <w:rPr>
                <w:rFonts w:ascii="Arial" w:eastAsia="Times New Roman" w:hAnsi="Arial" w:cs="Arial"/>
                <w:color w:val="000000" w:themeColor="text1"/>
                <w:sz w:val="20"/>
                <w:szCs w:val="20"/>
                <w:lang w:eastAsia="cs-CZ"/>
              </w:rPr>
              <w:t>EmployeeID</w:t>
            </w:r>
          </w:p>
        </w:tc>
        <w:tc>
          <w:tcPr>
            <w:tcW w:w="1178" w:type="dxa"/>
            <w:tcBorders>
              <w:top w:val="single" w:sz="4" w:space="0" w:color="auto"/>
              <w:left w:val="single" w:sz="4" w:space="0" w:color="auto"/>
              <w:bottom w:val="single" w:sz="4" w:space="0" w:color="auto"/>
              <w:right w:val="single" w:sz="4" w:space="0" w:color="auto"/>
            </w:tcBorders>
            <w:vAlign w:val="bottom"/>
          </w:tcPr>
          <w:p w14:paraId="5D6913B1" w14:textId="57064696" w:rsidR="321F07BC" w:rsidRDefault="321F07BC" w:rsidP="65F28FBF">
            <w:pPr>
              <w:spacing w:line="240" w:lineRule="auto"/>
              <w:rPr>
                <w:rFonts w:ascii="Arial" w:eastAsia="Times New Roman" w:hAnsi="Arial" w:cs="Arial"/>
                <w:color w:val="000000" w:themeColor="text1"/>
                <w:sz w:val="20"/>
                <w:szCs w:val="20"/>
                <w:lang w:eastAsia="cs-CZ"/>
              </w:rPr>
            </w:pPr>
            <w:r w:rsidRPr="65F28FBF">
              <w:rPr>
                <w:rFonts w:ascii="Arial" w:eastAsia="Times New Roman" w:hAnsi="Arial" w:cs="Arial"/>
                <w:color w:val="000000" w:themeColor="text1"/>
                <w:sz w:val="20"/>
                <w:szCs w:val="20"/>
                <w:lang w:eastAsia="cs-CZ"/>
              </w:rPr>
              <w:t>Y</w:t>
            </w:r>
          </w:p>
        </w:tc>
        <w:tc>
          <w:tcPr>
            <w:tcW w:w="1843" w:type="dxa"/>
            <w:tcBorders>
              <w:top w:val="single" w:sz="4" w:space="0" w:color="auto"/>
              <w:left w:val="single" w:sz="4" w:space="0" w:color="auto"/>
              <w:bottom w:val="single" w:sz="4" w:space="0" w:color="auto"/>
              <w:right w:val="single" w:sz="4" w:space="0" w:color="auto"/>
            </w:tcBorders>
            <w:vAlign w:val="bottom"/>
          </w:tcPr>
          <w:p w14:paraId="39925C70" w14:textId="42F22E74" w:rsidR="321F07BC" w:rsidRDefault="321F07BC" w:rsidP="65F28FBF">
            <w:pPr>
              <w:spacing w:line="240" w:lineRule="auto"/>
              <w:rPr>
                <w:rFonts w:ascii="Arial" w:eastAsia="Times New Roman" w:hAnsi="Arial" w:cs="Arial"/>
                <w:color w:val="000000" w:themeColor="text1"/>
                <w:sz w:val="20"/>
                <w:szCs w:val="20"/>
                <w:lang w:eastAsia="cs-CZ"/>
              </w:rPr>
            </w:pPr>
            <w:r w:rsidRPr="65F28FBF">
              <w:rPr>
                <w:rFonts w:ascii="Arial" w:eastAsia="Times New Roman" w:hAnsi="Arial" w:cs="Arial"/>
                <w:color w:val="000000" w:themeColor="text1"/>
                <w:sz w:val="20"/>
                <w:szCs w:val="20"/>
                <w:lang w:eastAsia="cs-CZ"/>
              </w:rPr>
              <w:t>Zaměstnanec</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28725D0A" w14:textId="27ADD560" w:rsidR="321F07BC" w:rsidRDefault="321F07BC" w:rsidP="65F28FBF">
            <w:pPr>
              <w:spacing w:line="240" w:lineRule="auto"/>
              <w:rPr>
                <w:rFonts w:ascii="Arial" w:eastAsia="Times New Roman" w:hAnsi="Arial" w:cs="Arial"/>
                <w:color w:val="000000" w:themeColor="text1"/>
                <w:sz w:val="20"/>
                <w:szCs w:val="20"/>
                <w:lang w:eastAsia="cs-CZ"/>
              </w:rPr>
            </w:pPr>
            <w:r w:rsidRPr="65F28FBF">
              <w:rPr>
                <w:rFonts w:ascii="Arial" w:eastAsia="Times New Roman" w:hAnsi="Arial" w:cs="Arial"/>
                <w:color w:val="000000" w:themeColor="text1"/>
                <w:sz w:val="20"/>
                <w:szCs w:val="20"/>
                <w:lang w:eastAsia="cs-CZ"/>
              </w:rPr>
              <w:t>FK do tabulky Zaměstnanců</w:t>
            </w:r>
          </w:p>
        </w:tc>
      </w:tr>
    </w:tbl>
    <w:p w14:paraId="2F2E6602" w14:textId="77777777" w:rsidR="001C3020" w:rsidRDefault="001C3020" w:rsidP="001C3020"/>
    <w:p w14:paraId="342F744F" w14:textId="2E2A9FAC" w:rsidR="78714F21" w:rsidRDefault="78714F21" w:rsidP="28334616">
      <w:r w:rsidRPr="28334616">
        <w:rPr>
          <w:b/>
          <w:bCs/>
        </w:rPr>
        <w:t>Credit Card</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90"/>
        <w:gridCol w:w="1173"/>
        <w:gridCol w:w="1827"/>
        <w:gridCol w:w="4066"/>
      </w:tblGrid>
      <w:tr w:rsidR="001C3020" w:rsidRPr="00435A24" w14:paraId="5CF52791"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465E11F9"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21E45427"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4F7D15B6"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0CB6D424"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767C17B6"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43FBD23F"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tcBorders>
              <w:top w:val="single" w:sz="6" w:space="0" w:color="auto"/>
              <w:left w:val="single" w:sz="4" w:space="0" w:color="auto"/>
              <w:bottom w:val="single" w:sz="6" w:space="0" w:color="auto"/>
              <w:right w:val="single" w:sz="4" w:space="0" w:color="auto"/>
            </w:tcBorders>
            <w:vAlign w:val="bottom"/>
          </w:tcPr>
          <w:p w14:paraId="2EBD9C4B"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3B21C82E"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1A096BDF"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1C3020" w:rsidRPr="00435A24" w14:paraId="2012E6FC" w14:textId="77777777" w:rsidTr="2833461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11A688D2" w14:textId="48BAF903" w:rsidR="001C3020" w:rsidRPr="006C6FBC" w:rsidRDefault="09B54D48">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CreditC</w:t>
            </w:r>
            <w:r w:rsidR="04A281F0">
              <w:rPr>
                <w:rFonts w:ascii="Arial" w:eastAsia="Times New Roman" w:hAnsi="Arial" w:cs="Arial"/>
                <w:color w:val="000000"/>
                <w:kern w:val="0"/>
                <w:sz w:val="20"/>
                <w:szCs w:val="20"/>
                <w:lang w:eastAsia="cs-CZ"/>
                <w14:ligatures w14:val="none"/>
              </w:rPr>
              <w:t>ardCode</w:t>
            </w:r>
          </w:p>
        </w:tc>
        <w:tc>
          <w:tcPr>
            <w:tcW w:w="1178" w:type="dxa"/>
            <w:tcBorders>
              <w:top w:val="single" w:sz="6" w:space="0" w:color="auto"/>
              <w:left w:val="single" w:sz="4" w:space="0" w:color="auto"/>
              <w:bottom w:val="single" w:sz="6" w:space="0" w:color="auto"/>
              <w:right w:val="single" w:sz="4" w:space="0" w:color="auto"/>
            </w:tcBorders>
            <w:vAlign w:val="bottom"/>
          </w:tcPr>
          <w:p w14:paraId="3CDBA2C0"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6" w:space="0" w:color="auto"/>
              <w:right w:val="single" w:sz="4" w:space="0" w:color="auto"/>
            </w:tcBorders>
            <w:vAlign w:val="bottom"/>
          </w:tcPr>
          <w:p w14:paraId="50FF7E02"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7491FFE5"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1C879A42" w14:textId="77777777" w:rsidTr="28334616">
        <w:trPr>
          <w:trHeight w:val="330"/>
        </w:trPr>
        <w:tc>
          <w:tcPr>
            <w:tcW w:w="1933" w:type="dxa"/>
            <w:tcBorders>
              <w:top w:val="nil"/>
              <w:left w:val="single" w:sz="6" w:space="0" w:color="auto"/>
              <w:bottom w:val="single" w:sz="4" w:space="0" w:color="auto"/>
              <w:right w:val="single" w:sz="4" w:space="0" w:color="auto"/>
            </w:tcBorders>
            <w:shd w:val="clear" w:color="auto" w:fill="auto"/>
            <w:vAlign w:val="bottom"/>
          </w:tcPr>
          <w:p w14:paraId="10340F84" w14:textId="45F7A0F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Ma</w:t>
            </w:r>
            <w:r w:rsidR="69A56298">
              <w:rPr>
                <w:rFonts w:ascii="Arial" w:eastAsia="Times New Roman" w:hAnsi="Arial" w:cs="Arial"/>
                <w:color w:val="000000"/>
                <w:kern w:val="0"/>
                <w:sz w:val="20"/>
                <w:szCs w:val="20"/>
                <w:lang w:eastAsia="cs-CZ"/>
                <w14:ligatures w14:val="none"/>
              </w:rPr>
              <w:t>skedPAN</w:t>
            </w:r>
          </w:p>
        </w:tc>
        <w:tc>
          <w:tcPr>
            <w:tcW w:w="1178" w:type="dxa"/>
            <w:tcBorders>
              <w:top w:val="single" w:sz="6" w:space="0" w:color="auto"/>
              <w:left w:val="single" w:sz="4" w:space="0" w:color="auto"/>
              <w:bottom w:val="single" w:sz="4" w:space="0" w:color="auto"/>
              <w:right w:val="single" w:sz="4" w:space="0" w:color="auto"/>
            </w:tcBorders>
            <w:vAlign w:val="bottom"/>
          </w:tcPr>
          <w:p w14:paraId="3843F6BF"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4" w:space="0" w:color="auto"/>
              <w:right w:val="single" w:sz="4" w:space="0" w:color="auto"/>
            </w:tcBorders>
            <w:vAlign w:val="bottom"/>
          </w:tcPr>
          <w:p w14:paraId="225DD548"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tcPr>
          <w:p w14:paraId="04CBE11C"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68762B29"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19359A77" w14:textId="79E4F26F" w:rsidR="001C3020" w:rsidRDefault="29604616" w:rsidP="28334616">
            <w:pPr>
              <w:spacing w:after="0" w:line="240" w:lineRule="auto"/>
            </w:pPr>
            <w:r w:rsidRPr="28334616">
              <w:rPr>
                <w:rFonts w:ascii="Arial" w:eastAsia="Times New Roman" w:hAnsi="Arial" w:cs="Arial"/>
                <w:color w:val="000000" w:themeColor="text1"/>
                <w:sz w:val="20"/>
                <w:szCs w:val="20"/>
                <w:lang w:eastAsia="cs-CZ"/>
              </w:rPr>
              <w:t>ExpectedDeliveryDate</w:t>
            </w:r>
          </w:p>
        </w:tc>
        <w:tc>
          <w:tcPr>
            <w:tcW w:w="1178" w:type="dxa"/>
            <w:tcBorders>
              <w:top w:val="single" w:sz="4" w:space="0" w:color="auto"/>
              <w:left w:val="single" w:sz="4" w:space="0" w:color="auto"/>
              <w:bottom w:val="single" w:sz="4" w:space="0" w:color="auto"/>
              <w:right w:val="single" w:sz="4" w:space="0" w:color="auto"/>
            </w:tcBorders>
            <w:vAlign w:val="bottom"/>
          </w:tcPr>
          <w:p w14:paraId="38737B75"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41540222"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4EE2A8E5" w14:textId="77777777" w:rsidR="001C3020" w:rsidRPr="006C6FBC"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65C1A23C"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1862B929" w14:textId="692F3998" w:rsidR="001C3020" w:rsidRDefault="15378A85" w:rsidP="28334616">
            <w:pPr>
              <w:spacing w:after="0" w:line="240" w:lineRule="auto"/>
            </w:pPr>
            <w:r w:rsidRPr="28334616">
              <w:rPr>
                <w:rFonts w:ascii="Arial" w:eastAsia="Times New Roman" w:hAnsi="Arial" w:cs="Arial"/>
                <w:color w:val="000000" w:themeColor="text1"/>
                <w:sz w:val="20"/>
                <w:szCs w:val="20"/>
                <w:lang w:eastAsia="cs-CZ"/>
              </w:rPr>
              <w:t>Cardholder</w:t>
            </w:r>
          </w:p>
        </w:tc>
        <w:tc>
          <w:tcPr>
            <w:tcW w:w="1178" w:type="dxa"/>
            <w:tcBorders>
              <w:top w:val="single" w:sz="4" w:space="0" w:color="auto"/>
              <w:left w:val="single" w:sz="4" w:space="0" w:color="auto"/>
              <w:bottom w:val="single" w:sz="4" w:space="0" w:color="auto"/>
              <w:right w:val="single" w:sz="4" w:space="0" w:color="auto"/>
            </w:tcBorders>
            <w:vAlign w:val="bottom"/>
          </w:tcPr>
          <w:p w14:paraId="1E6617A3"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4DA59577"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6463DA7C"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583F4F79"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5079B3CF" w14:textId="0119AF3E" w:rsidR="001C3020" w:rsidRDefault="725F31CD" w:rsidP="28334616">
            <w:pPr>
              <w:spacing w:after="0" w:line="240" w:lineRule="auto"/>
            </w:pPr>
            <w:r w:rsidRPr="28334616">
              <w:rPr>
                <w:rFonts w:ascii="Arial" w:eastAsia="Times New Roman" w:hAnsi="Arial" w:cs="Arial"/>
                <w:color w:val="000000" w:themeColor="text1"/>
                <w:sz w:val="20"/>
                <w:szCs w:val="20"/>
                <w:lang w:eastAsia="cs-CZ"/>
              </w:rPr>
              <w:t>ExpiryDate</w:t>
            </w:r>
          </w:p>
        </w:tc>
        <w:tc>
          <w:tcPr>
            <w:tcW w:w="1178" w:type="dxa"/>
            <w:tcBorders>
              <w:top w:val="single" w:sz="4" w:space="0" w:color="auto"/>
              <w:left w:val="single" w:sz="4" w:space="0" w:color="auto"/>
              <w:bottom w:val="single" w:sz="4" w:space="0" w:color="auto"/>
              <w:right w:val="single" w:sz="4" w:space="0" w:color="auto"/>
            </w:tcBorders>
            <w:vAlign w:val="bottom"/>
          </w:tcPr>
          <w:p w14:paraId="67F3E822"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131D5BB0"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685321A9"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C3020" w:rsidRPr="00435A24" w14:paraId="722A030D"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0FD8B132" w14:textId="77777777" w:rsidR="001C3020" w:rsidRDefault="62239796">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ValidFrom</w:t>
            </w:r>
          </w:p>
        </w:tc>
        <w:tc>
          <w:tcPr>
            <w:tcW w:w="1178" w:type="dxa"/>
            <w:tcBorders>
              <w:top w:val="single" w:sz="4" w:space="0" w:color="auto"/>
              <w:left w:val="single" w:sz="4" w:space="0" w:color="auto"/>
              <w:bottom w:val="single" w:sz="4" w:space="0" w:color="auto"/>
              <w:right w:val="single" w:sz="4" w:space="0" w:color="auto"/>
            </w:tcBorders>
            <w:vAlign w:val="bottom"/>
          </w:tcPr>
          <w:p w14:paraId="071295A6"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6F03A38B" w14:textId="77777777" w:rsidR="001C3020" w:rsidRDefault="7831A66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79A60C12"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28334616" w14:paraId="6EFABC9F"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79CD2168" w14:textId="36F94703" w:rsidR="08E67602" w:rsidRDefault="08E67602"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ValidTo</w:t>
            </w:r>
          </w:p>
        </w:tc>
        <w:tc>
          <w:tcPr>
            <w:tcW w:w="1178" w:type="dxa"/>
            <w:tcBorders>
              <w:top w:val="single" w:sz="4" w:space="0" w:color="auto"/>
              <w:left w:val="single" w:sz="4" w:space="0" w:color="auto"/>
              <w:bottom w:val="single" w:sz="4" w:space="0" w:color="auto"/>
              <w:right w:val="single" w:sz="4" w:space="0" w:color="auto"/>
            </w:tcBorders>
            <w:vAlign w:val="bottom"/>
          </w:tcPr>
          <w:p w14:paraId="56D2DEB3" w14:textId="345ADB95" w:rsidR="5F6DD212" w:rsidRDefault="5F6DD212"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N</w:t>
            </w:r>
          </w:p>
        </w:tc>
        <w:tc>
          <w:tcPr>
            <w:tcW w:w="1843" w:type="dxa"/>
            <w:tcBorders>
              <w:top w:val="single" w:sz="4" w:space="0" w:color="auto"/>
              <w:left w:val="single" w:sz="4" w:space="0" w:color="auto"/>
              <w:bottom w:val="single" w:sz="4" w:space="0" w:color="auto"/>
              <w:right w:val="single" w:sz="4" w:space="0" w:color="auto"/>
            </w:tcBorders>
            <w:vAlign w:val="bottom"/>
          </w:tcPr>
          <w:p w14:paraId="1E7780C9" w14:textId="60D028E1" w:rsidR="5F6DD212" w:rsidRDefault="5F6DD212"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date</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1D2DBCB5" w14:textId="74348B86" w:rsidR="28334616" w:rsidRDefault="28334616" w:rsidP="28334616">
            <w:pPr>
              <w:spacing w:line="240" w:lineRule="auto"/>
              <w:rPr>
                <w:rFonts w:ascii="Arial" w:eastAsia="Times New Roman" w:hAnsi="Arial" w:cs="Arial"/>
                <w:color w:val="000000" w:themeColor="text1"/>
                <w:sz w:val="20"/>
                <w:szCs w:val="20"/>
                <w:lang w:eastAsia="cs-CZ"/>
              </w:rPr>
            </w:pPr>
          </w:p>
        </w:tc>
      </w:tr>
      <w:tr w:rsidR="001C3020" w:rsidRPr="00435A24" w14:paraId="1FDF8513" w14:textId="77777777" w:rsidTr="28334616">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50C3F4F2" w14:textId="79497EB0" w:rsidR="001C3020" w:rsidRDefault="08E67602" w:rsidP="28334616">
            <w:pPr>
              <w:spacing w:after="0" w:line="240" w:lineRule="auto"/>
            </w:pPr>
            <w:commentRangeStart w:id="28"/>
            <w:r w:rsidRPr="28334616">
              <w:rPr>
                <w:rFonts w:ascii="Arial" w:eastAsia="Times New Roman" w:hAnsi="Arial" w:cs="Arial"/>
                <w:color w:val="000000" w:themeColor="text1"/>
                <w:sz w:val="20"/>
                <w:szCs w:val="20"/>
                <w:lang w:eastAsia="cs-CZ"/>
              </w:rPr>
              <w:t>EmployeeID</w:t>
            </w:r>
            <w:commentRangeEnd w:id="28"/>
            <w:r w:rsidR="00A31E0F">
              <w:rPr>
                <w:rStyle w:val="Odkaznakoment"/>
              </w:rPr>
              <w:commentReference w:id="28"/>
            </w:r>
          </w:p>
        </w:tc>
        <w:tc>
          <w:tcPr>
            <w:tcW w:w="1178" w:type="dxa"/>
            <w:tcBorders>
              <w:top w:val="single" w:sz="4" w:space="0" w:color="auto"/>
              <w:left w:val="single" w:sz="4" w:space="0" w:color="auto"/>
              <w:bottom w:val="single" w:sz="4" w:space="0" w:color="auto"/>
              <w:right w:val="single" w:sz="4" w:space="0" w:color="auto"/>
            </w:tcBorders>
            <w:vAlign w:val="bottom"/>
          </w:tcPr>
          <w:p w14:paraId="0898BF0F"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66E65F70"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2EE84659"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p>
        </w:tc>
      </w:tr>
    </w:tbl>
    <w:p w14:paraId="5D00DAFB" w14:textId="77777777" w:rsidR="001C3020" w:rsidRDefault="001C3020" w:rsidP="001C3020"/>
    <w:p w14:paraId="77A05989" w14:textId="04500730" w:rsidR="001C3020" w:rsidRDefault="001C3020" w:rsidP="28334616">
      <w:pPr>
        <w:rPr>
          <w:b/>
          <w:bCs/>
        </w:rPr>
      </w:pPr>
      <w:r>
        <w:br/>
      </w:r>
      <w:r w:rsidR="5F6B8801" w:rsidRPr="28334616">
        <w:rPr>
          <w:b/>
          <w:bCs/>
        </w:rPr>
        <w:t>Dime</w:t>
      </w:r>
      <w:r w:rsidR="4AE66FFC" w:rsidRPr="28334616">
        <w:rPr>
          <w:b/>
          <w:bCs/>
        </w:rPr>
        <w:t xml:space="preserve">nsion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933"/>
        <w:gridCol w:w="1178"/>
        <w:gridCol w:w="1843"/>
        <w:gridCol w:w="4102"/>
      </w:tblGrid>
      <w:tr w:rsidR="3FEB970D" w14:paraId="1BEB71D4"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412D50A4" w14:textId="77777777" w:rsidR="3FEB970D" w:rsidRDefault="3FEB970D" w:rsidP="3FEB970D">
            <w:pPr>
              <w:spacing w:after="0" w:line="240" w:lineRule="auto"/>
              <w:rPr>
                <w:rFonts w:ascii="Segoe UI" w:eastAsia="Times New Roman" w:hAnsi="Segoe UI" w:cs="Segoe UI"/>
                <w:sz w:val="18"/>
                <w:szCs w:val="18"/>
                <w:lang w:eastAsia="cs-CZ"/>
              </w:rPr>
            </w:pPr>
            <w:r w:rsidRPr="03F758AB">
              <w:rPr>
                <w:rFonts w:ascii="Arial" w:eastAsia="Times New Roman" w:hAnsi="Arial" w:cs="Arial"/>
                <w:b/>
                <w:color w:val="0070C0"/>
                <w:sz w:val="20"/>
                <w:szCs w:val="20"/>
              </w:rPr>
              <w:t>Pole</w:t>
            </w:r>
            <w:r w:rsidRPr="03F758AB">
              <w:rPr>
                <w:rFonts w:ascii="Arial" w:eastAsia="Times New Roman" w:hAnsi="Arial" w:cs="Arial"/>
                <w:color w:val="0070C0"/>
                <w:sz w:val="20"/>
                <w:szCs w:val="20"/>
              </w:rPr>
              <w:t> </w:t>
            </w:r>
          </w:p>
        </w:tc>
        <w:tc>
          <w:tcPr>
            <w:tcW w:w="1178" w:type="dxa"/>
            <w:tcBorders>
              <w:top w:val="single" w:sz="6" w:space="0" w:color="auto"/>
              <w:left w:val="single" w:sz="4" w:space="0" w:color="auto"/>
              <w:bottom w:val="single" w:sz="6" w:space="0" w:color="auto"/>
              <w:right w:val="single" w:sz="4" w:space="0" w:color="auto"/>
            </w:tcBorders>
            <w:vAlign w:val="bottom"/>
          </w:tcPr>
          <w:p w14:paraId="5F59C3A7" w14:textId="77777777" w:rsidR="3FEB970D" w:rsidRDefault="3FEB970D" w:rsidP="3FEB970D">
            <w:pPr>
              <w:spacing w:after="0" w:line="240" w:lineRule="auto"/>
              <w:rPr>
                <w:rFonts w:ascii="Arial" w:eastAsia="Times New Roman" w:hAnsi="Arial" w:cs="Arial"/>
                <w:b/>
                <w:bCs/>
                <w:color w:val="0070C0"/>
                <w:sz w:val="20"/>
                <w:szCs w:val="20"/>
                <w:lang w:eastAsia="cs-CZ"/>
              </w:rPr>
            </w:pPr>
            <w:r w:rsidRPr="03F758AB">
              <w:rPr>
                <w:rFonts w:ascii="Arial" w:eastAsia="Times New Roman" w:hAnsi="Arial" w:cs="Arial"/>
                <w:b/>
                <w:color w:val="0070C0"/>
                <w:sz w:val="20"/>
                <w:szCs w:val="20"/>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3159CA20" w14:textId="77777777" w:rsidR="3FEB970D" w:rsidRDefault="3FEB970D" w:rsidP="3FEB970D">
            <w:pPr>
              <w:spacing w:after="0" w:line="240" w:lineRule="auto"/>
              <w:rPr>
                <w:rFonts w:ascii="Arial" w:eastAsia="Times New Roman" w:hAnsi="Arial" w:cs="Arial"/>
                <w:b/>
                <w:bCs/>
                <w:color w:val="0070C0"/>
                <w:sz w:val="20"/>
                <w:szCs w:val="20"/>
                <w:lang w:eastAsia="cs-CZ"/>
              </w:rPr>
            </w:pPr>
            <w:r w:rsidRPr="03F758AB">
              <w:rPr>
                <w:rFonts w:ascii="Arial" w:eastAsia="Times New Roman" w:hAnsi="Arial" w:cs="Arial"/>
                <w:b/>
                <w:color w:val="0070C0"/>
                <w:sz w:val="20"/>
                <w:szCs w:val="20"/>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1B92D649" w14:textId="77777777" w:rsidR="3FEB970D" w:rsidRDefault="3FEB970D" w:rsidP="3FEB970D">
            <w:pPr>
              <w:spacing w:after="0" w:line="240" w:lineRule="auto"/>
              <w:rPr>
                <w:rFonts w:ascii="Segoe UI" w:eastAsia="Times New Roman" w:hAnsi="Segoe UI" w:cs="Segoe UI"/>
                <w:sz w:val="18"/>
                <w:szCs w:val="18"/>
                <w:lang w:eastAsia="cs-CZ"/>
              </w:rPr>
            </w:pPr>
            <w:r w:rsidRPr="03F758AB">
              <w:rPr>
                <w:rFonts w:ascii="Arial" w:eastAsia="Times New Roman" w:hAnsi="Arial" w:cs="Arial"/>
                <w:b/>
                <w:color w:val="0070C0"/>
                <w:sz w:val="20"/>
                <w:szCs w:val="20"/>
              </w:rPr>
              <w:t>Popis</w:t>
            </w:r>
          </w:p>
        </w:tc>
      </w:tr>
      <w:tr w:rsidR="3FEB970D" w14:paraId="5C04359E"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332A8538" w14:textId="77777777" w:rsidR="3FEB970D" w:rsidRDefault="3FEB970D" w:rsidP="3FEB970D">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ID</w:t>
            </w:r>
          </w:p>
        </w:tc>
        <w:tc>
          <w:tcPr>
            <w:tcW w:w="1178" w:type="dxa"/>
            <w:tcBorders>
              <w:top w:val="single" w:sz="6" w:space="0" w:color="auto"/>
              <w:left w:val="single" w:sz="4" w:space="0" w:color="auto"/>
              <w:bottom w:val="single" w:sz="6" w:space="0" w:color="auto"/>
              <w:right w:val="single" w:sz="4" w:space="0" w:color="auto"/>
            </w:tcBorders>
            <w:vAlign w:val="bottom"/>
          </w:tcPr>
          <w:p w14:paraId="5C58BD48" w14:textId="77777777" w:rsidR="3FEB970D" w:rsidRDefault="3FEB970D" w:rsidP="3FEB970D">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Y</w:t>
            </w:r>
          </w:p>
        </w:tc>
        <w:tc>
          <w:tcPr>
            <w:tcW w:w="1843" w:type="dxa"/>
            <w:tcBorders>
              <w:top w:val="single" w:sz="6" w:space="0" w:color="auto"/>
              <w:left w:val="single" w:sz="4" w:space="0" w:color="auto"/>
              <w:bottom w:val="single" w:sz="6" w:space="0" w:color="auto"/>
              <w:right w:val="single" w:sz="4" w:space="0" w:color="auto"/>
            </w:tcBorders>
            <w:vAlign w:val="bottom"/>
          </w:tcPr>
          <w:p w14:paraId="06D684D4" w14:textId="77777777" w:rsidR="3FEB970D" w:rsidRDefault="3FEB970D" w:rsidP="3FEB970D">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GUID</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3DD483DC" w14:textId="77777777" w:rsidR="3FEB970D" w:rsidRDefault="3FEB970D" w:rsidP="3FEB970D">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Vnitřní identifikátor</w:t>
            </w:r>
          </w:p>
        </w:tc>
      </w:tr>
      <w:tr w:rsidR="3FEB970D" w14:paraId="36216CCD" w14:textId="77777777" w:rsidTr="2833461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tcPr>
          <w:p w14:paraId="102083B3" w14:textId="18350FD0" w:rsidR="3FEB970D" w:rsidRDefault="0182E45F" w:rsidP="3FEB970D">
            <w:pPr>
              <w:spacing w:after="0"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rPr>
              <w:t>N</w:t>
            </w:r>
            <w:r w:rsidR="752717C7" w:rsidRPr="28334616">
              <w:rPr>
                <w:rFonts w:ascii="Arial" w:eastAsia="Times New Roman" w:hAnsi="Arial" w:cs="Arial"/>
                <w:color w:val="000000" w:themeColor="text1"/>
                <w:sz w:val="20"/>
                <w:szCs w:val="20"/>
              </w:rPr>
              <w:t>ame</w:t>
            </w:r>
          </w:p>
        </w:tc>
        <w:tc>
          <w:tcPr>
            <w:tcW w:w="1178" w:type="dxa"/>
            <w:tcBorders>
              <w:top w:val="single" w:sz="6" w:space="0" w:color="auto"/>
              <w:left w:val="single" w:sz="4" w:space="0" w:color="auto"/>
              <w:bottom w:val="single" w:sz="6" w:space="0" w:color="auto"/>
              <w:right w:val="single" w:sz="4" w:space="0" w:color="auto"/>
            </w:tcBorders>
            <w:vAlign w:val="bottom"/>
          </w:tcPr>
          <w:p w14:paraId="64874911" w14:textId="77777777" w:rsidR="3FEB970D" w:rsidRDefault="3FEB970D" w:rsidP="3FEB970D">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Y</w:t>
            </w:r>
          </w:p>
        </w:tc>
        <w:tc>
          <w:tcPr>
            <w:tcW w:w="1843" w:type="dxa"/>
            <w:tcBorders>
              <w:top w:val="nil"/>
              <w:left w:val="single" w:sz="4" w:space="0" w:color="auto"/>
              <w:bottom w:val="single" w:sz="6" w:space="0" w:color="auto"/>
              <w:right w:val="single" w:sz="4" w:space="0" w:color="auto"/>
            </w:tcBorders>
            <w:vAlign w:val="bottom"/>
          </w:tcPr>
          <w:p w14:paraId="4E0D605D" w14:textId="6E7A10A5" w:rsidR="3FEB970D" w:rsidRDefault="383BAC47" w:rsidP="3FEB970D">
            <w:pPr>
              <w:spacing w:after="0" w:line="240" w:lineRule="auto"/>
            </w:pPr>
            <w:r w:rsidRPr="14491F64">
              <w:rPr>
                <w:rFonts w:ascii="Arial" w:eastAsia="Times New Roman" w:hAnsi="Arial" w:cs="Arial"/>
                <w:color w:val="000000" w:themeColor="text1"/>
                <w:sz w:val="20"/>
                <w:szCs w:val="20"/>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1BDDF5E4" w14:textId="77777777" w:rsidR="3FEB970D" w:rsidRDefault="3FEB970D" w:rsidP="3FEB970D">
            <w:pPr>
              <w:spacing w:after="0" w:line="240" w:lineRule="auto"/>
              <w:rPr>
                <w:rFonts w:ascii="Arial" w:eastAsia="Times New Roman" w:hAnsi="Arial" w:cs="Arial"/>
                <w:color w:val="000000" w:themeColor="text1"/>
                <w:sz w:val="20"/>
                <w:szCs w:val="20"/>
                <w:lang w:eastAsia="cs-CZ"/>
              </w:rPr>
            </w:pPr>
          </w:p>
        </w:tc>
      </w:tr>
      <w:tr w:rsidR="47D9AD9D" w14:paraId="4657630E" w14:textId="77777777" w:rsidTr="2833461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tcPr>
          <w:p w14:paraId="3F21C28E" w14:textId="01B6D6D8" w:rsidR="67464B0E" w:rsidRDefault="4D2961C2" w:rsidP="28334616">
            <w:pPr>
              <w:spacing w:after="0" w:line="240" w:lineRule="auto"/>
            </w:pPr>
            <w:r w:rsidRPr="28334616">
              <w:rPr>
                <w:rFonts w:ascii="Arial" w:eastAsia="Times New Roman" w:hAnsi="Arial" w:cs="Arial"/>
                <w:color w:val="000000" w:themeColor="text1"/>
                <w:sz w:val="20"/>
                <w:szCs w:val="20"/>
              </w:rPr>
              <w:t>ValidFrom</w:t>
            </w:r>
          </w:p>
        </w:tc>
        <w:tc>
          <w:tcPr>
            <w:tcW w:w="1178" w:type="dxa"/>
            <w:tcBorders>
              <w:top w:val="single" w:sz="6" w:space="0" w:color="auto"/>
              <w:left w:val="single" w:sz="4" w:space="0" w:color="auto"/>
              <w:bottom w:val="single" w:sz="6" w:space="0" w:color="auto"/>
              <w:right w:val="single" w:sz="4" w:space="0" w:color="auto"/>
            </w:tcBorders>
            <w:vAlign w:val="bottom"/>
          </w:tcPr>
          <w:p w14:paraId="2EB8D84B" w14:textId="08C5433D" w:rsidR="47D9AD9D" w:rsidRDefault="67464B0E" w:rsidP="47D9AD9D">
            <w:pPr>
              <w:spacing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Y</w:t>
            </w:r>
          </w:p>
        </w:tc>
        <w:tc>
          <w:tcPr>
            <w:tcW w:w="1843" w:type="dxa"/>
            <w:tcBorders>
              <w:top w:val="nil"/>
              <w:left w:val="single" w:sz="4" w:space="0" w:color="auto"/>
              <w:bottom w:val="single" w:sz="6" w:space="0" w:color="auto"/>
              <w:right w:val="single" w:sz="4" w:space="0" w:color="auto"/>
            </w:tcBorders>
            <w:vAlign w:val="bottom"/>
          </w:tcPr>
          <w:p w14:paraId="5CE1D927" w14:textId="1E7390F8" w:rsidR="47D9AD9D" w:rsidRDefault="022C3A06" w:rsidP="47D9AD9D">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rPr>
              <w:t>Date</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3737145B" w14:textId="0ECB2E48" w:rsidR="47D9AD9D" w:rsidRDefault="47D9AD9D" w:rsidP="47D9AD9D">
            <w:pPr>
              <w:spacing w:line="240" w:lineRule="auto"/>
              <w:rPr>
                <w:rFonts w:ascii="Arial" w:eastAsia="Times New Roman" w:hAnsi="Arial" w:cs="Arial"/>
                <w:color w:val="000000" w:themeColor="text1"/>
                <w:sz w:val="20"/>
                <w:szCs w:val="20"/>
                <w:lang w:eastAsia="cs-CZ"/>
              </w:rPr>
            </w:pPr>
          </w:p>
        </w:tc>
      </w:tr>
      <w:tr w:rsidR="28334616" w14:paraId="4D595594" w14:textId="77777777" w:rsidTr="2833461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tcPr>
          <w:p w14:paraId="4C6A3A52" w14:textId="3EE51793" w:rsidR="022C3A06" w:rsidRDefault="022C3A06" w:rsidP="28334616">
            <w:pPr>
              <w:spacing w:line="240" w:lineRule="auto"/>
              <w:rPr>
                <w:rFonts w:ascii="Arial" w:eastAsia="Times New Roman" w:hAnsi="Arial" w:cs="Arial"/>
                <w:color w:val="000000" w:themeColor="text1"/>
                <w:sz w:val="20"/>
                <w:szCs w:val="20"/>
              </w:rPr>
            </w:pPr>
            <w:r w:rsidRPr="28334616">
              <w:rPr>
                <w:rFonts w:ascii="Arial" w:eastAsia="Times New Roman" w:hAnsi="Arial" w:cs="Arial"/>
                <w:color w:val="000000" w:themeColor="text1"/>
                <w:sz w:val="20"/>
                <w:szCs w:val="20"/>
              </w:rPr>
              <w:t>ValidTo</w:t>
            </w:r>
          </w:p>
        </w:tc>
        <w:tc>
          <w:tcPr>
            <w:tcW w:w="1178" w:type="dxa"/>
            <w:tcBorders>
              <w:top w:val="single" w:sz="6" w:space="0" w:color="auto"/>
              <w:left w:val="single" w:sz="4" w:space="0" w:color="auto"/>
              <w:bottom w:val="single" w:sz="6" w:space="0" w:color="auto"/>
              <w:right w:val="single" w:sz="4" w:space="0" w:color="auto"/>
            </w:tcBorders>
            <w:vAlign w:val="bottom"/>
          </w:tcPr>
          <w:p w14:paraId="1DE6E84E" w14:textId="43112868" w:rsidR="022C3A06" w:rsidRDefault="022C3A06" w:rsidP="28334616">
            <w:pPr>
              <w:spacing w:line="240" w:lineRule="auto"/>
              <w:rPr>
                <w:rFonts w:ascii="Arial" w:eastAsia="Times New Roman" w:hAnsi="Arial" w:cs="Arial"/>
                <w:color w:val="000000" w:themeColor="text1"/>
                <w:sz w:val="20"/>
                <w:szCs w:val="20"/>
              </w:rPr>
            </w:pPr>
            <w:r w:rsidRPr="28334616">
              <w:rPr>
                <w:rFonts w:ascii="Arial" w:eastAsia="Times New Roman" w:hAnsi="Arial" w:cs="Arial"/>
                <w:color w:val="000000" w:themeColor="text1"/>
                <w:sz w:val="20"/>
                <w:szCs w:val="20"/>
              </w:rPr>
              <w:t>N</w:t>
            </w:r>
          </w:p>
        </w:tc>
        <w:tc>
          <w:tcPr>
            <w:tcW w:w="1843" w:type="dxa"/>
            <w:tcBorders>
              <w:top w:val="nil"/>
              <w:left w:val="single" w:sz="4" w:space="0" w:color="auto"/>
              <w:bottom w:val="single" w:sz="6" w:space="0" w:color="auto"/>
              <w:right w:val="single" w:sz="4" w:space="0" w:color="auto"/>
            </w:tcBorders>
            <w:vAlign w:val="bottom"/>
          </w:tcPr>
          <w:p w14:paraId="7D0BEED8" w14:textId="75729602" w:rsidR="022C3A06" w:rsidRDefault="022C3A06" w:rsidP="28334616">
            <w:pPr>
              <w:spacing w:line="240" w:lineRule="auto"/>
              <w:rPr>
                <w:rFonts w:ascii="Arial" w:eastAsia="Times New Roman" w:hAnsi="Arial" w:cs="Arial"/>
                <w:color w:val="000000" w:themeColor="text1"/>
                <w:sz w:val="20"/>
                <w:szCs w:val="20"/>
              </w:rPr>
            </w:pPr>
            <w:r w:rsidRPr="28334616">
              <w:rPr>
                <w:rFonts w:ascii="Arial" w:eastAsia="Times New Roman" w:hAnsi="Arial" w:cs="Arial"/>
                <w:color w:val="000000" w:themeColor="text1"/>
                <w:sz w:val="20"/>
                <w:szCs w:val="20"/>
              </w:rPr>
              <w:t>Date</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74FE8510" w14:textId="640D821F" w:rsidR="28334616" w:rsidRDefault="28334616" w:rsidP="28334616">
            <w:pPr>
              <w:spacing w:line="240" w:lineRule="auto"/>
              <w:rPr>
                <w:rFonts w:ascii="Arial" w:eastAsia="Times New Roman" w:hAnsi="Arial" w:cs="Arial"/>
                <w:color w:val="000000" w:themeColor="text1"/>
                <w:sz w:val="20"/>
                <w:szCs w:val="20"/>
                <w:lang w:eastAsia="cs-CZ"/>
              </w:rPr>
            </w:pPr>
          </w:p>
        </w:tc>
      </w:tr>
    </w:tbl>
    <w:p w14:paraId="4D9C1738" w14:textId="7539866D" w:rsidR="28334616" w:rsidRDefault="28334616"/>
    <w:p w14:paraId="68C7F1BD" w14:textId="07F9D99B" w:rsidR="3A5E9966" w:rsidRDefault="3A5E9966"/>
    <w:p w14:paraId="5829F225" w14:textId="1D09C57D" w:rsidR="765240DE" w:rsidRDefault="765240DE" w:rsidP="28334616">
      <w:r w:rsidRPr="28334616">
        <w:rPr>
          <w:b/>
          <w:bCs/>
        </w:rPr>
        <w:t>Currency</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FE7BCF" w:rsidRPr="00435A24" w14:paraId="6F02A40F" w14:textId="77777777" w:rsidTr="194E957C">
        <w:trPr>
          <w:trHeight w:val="330"/>
        </w:trPr>
        <w:tc>
          <w:tcPr>
            <w:tcW w:w="1933" w:type="dxa"/>
            <w:tcBorders>
              <w:top w:val="single" w:sz="6" w:space="0" w:color="auto"/>
              <w:left w:val="single" w:sz="6" w:space="0" w:color="auto"/>
              <w:bottom w:val="single" w:sz="4" w:space="0" w:color="auto"/>
              <w:right w:val="single" w:sz="4" w:space="0" w:color="auto"/>
            </w:tcBorders>
            <w:shd w:val="clear" w:color="auto" w:fill="auto"/>
            <w:vAlign w:val="bottom"/>
            <w:hideMark/>
          </w:tcPr>
          <w:p w14:paraId="76D95564" w14:textId="77777777" w:rsidR="00FE7BCF" w:rsidRPr="00435A24" w:rsidRDefault="00FE7BCF">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4" w:space="0" w:color="auto"/>
              <w:right w:val="single" w:sz="4" w:space="0" w:color="auto"/>
            </w:tcBorders>
            <w:vAlign w:val="bottom"/>
          </w:tcPr>
          <w:p w14:paraId="0AADD5BE" w14:textId="77777777" w:rsidR="00FE7BCF" w:rsidRDefault="00FE7BCF">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4" w:space="0" w:color="auto"/>
              <w:right w:val="single" w:sz="4" w:space="0" w:color="auto"/>
            </w:tcBorders>
            <w:vAlign w:val="bottom"/>
          </w:tcPr>
          <w:p w14:paraId="49ED899A" w14:textId="77777777" w:rsidR="00FE7BCF" w:rsidRPr="00435A24" w:rsidRDefault="00FE7BCF">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hideMark/>
          </w:tcPr>
          <w:p w14:paraId="38C4BFE6" w14:textId="77777777" w:rsidR="00FE7BCF" w:rsidRPr="00435A24" w:rsidRDefault="00FE7BCF">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FE7BCF" w:rsidRPr="00435A24" w14:paraId="39E828E8" w14:textId="77777777" w:rsidTr="194E957C">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535CB48E"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tcBorders>
              <w:top w:val="single" w:sz="4" w:space="0" w:color="auto"/>
              <w:left w:val="single" w:sz="4" w:space="0" w:color="auto"/>
              <w:bottom w:val="single" w:sz="4" w:space="0" w:color="auto"/>
              <w:right w:val="single" w:sz="4" w:space="0" w:color="auto"/>
            </w:tcBorders>
            <w:vAlign w:val="bottom"/>
          </w:tcPr>
          <w:p w14:paraId="26879503"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3A6C5D5F"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6A46D1B6"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FE7BCF" w:rsidRPr="00435A24" w14:paraId="333933D3" w14:textId="77777777" w:rsidTr="194E957C">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2678A658" w14:textId="112063D4" w:rsidR="00FE7BCF" w:rsidRDefault="06B48C84" w:rsidP="28334616">
            <w:pPr>
              <w:spacing w:after="0" w:line="240" w:lineRule="auto"/>
            </w:pPr>
            <w:r w:rsidRPr="28334616">
              <w:rPr>
                <w:rFonts w:ascii="Arial" w:eastAsia="Times New Roman" w:hAnsi="Arial" w:cs="Arial"/>
                <w:color w:val="000000" w:themeColor="text1"/>
                <w:sz w:val="20"/>
                <w:szCs w:val="20"/>
                <w:lang w:eastAsia="cs-CZ"/>
              </w:rPr>
              <w:t>LocalCurrency</w:t>
            </w:r>
          </w:p>
        </w:tc>
        <w:tc>
          <w:tcPr>
            <w:tcW w:w="1178" w:type="dxa"/>
            <w:tcBorders>
              <w:top w:val="single" w:sz="4" w:space="0" w:color="auto"/>
              <w:left w:val="single" w:sz="4" w:space="0" w:color="auto"/>
              <w:bottom w:val="single" w:sz="4" w:space="0" w:color="auto"/>
              <w:right w:val="single" w:sz="4" w:space="0" w:color="auto"/>
            </w:tcBorders>
            <w:vAlign w:val="bottom"/>
          </w:tcPr>
          <w:p w14:paraId="7D923DA8" w14:textId="07550C74" w:rsidR="00FE7BCF"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6E543F01" w14:textId="15CD16CF" w:rsidR="00FE7BCF" w:rsidRDefault="659C3F40">
            <w:pPr>
              <w:spacing w:after="0" w:line="240" w:lineRule="auto"/>
              <w:textAlignment w:val="baseline"/>
              <w:rPr>
                <w:rFonts w:ascii="Arial" w:eastAsia="Times New Roman" w:hAnsi="Arial" w:cs="Arial"/>
                <w:color w:val="000000"/>
                <w:kern w:val="0"/>
                <w:sz w:val="20"/>
                <w:szCs w:val="20"/>
                <w:lang w:eastAsia="cs-CZ"/>
                <w14:ligatures w14:val="none"/>
              </w:rPr>
            </w:pPr>
            <w:r w:rsidRPr="28334616">
              <w:rPr>
                <w:rFonts w:ascii="Arial" w:eastAsia="Times New Roman" w:hAnsi="Arial" w:cs="Arial"/>
                <w:color w:val="000000" w:themeColor="text1"/>
                <w:sz w:val="20"/>
                <w:szCs w:val="20"/>
                <w:lang w:eastAsia="cs-CZ"/>
              </w:rPr>
              <w:t>boolean</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3101F5A3" w14:textId="3EBADC18"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 xml:space="preserve">Boolean, který určuje </w:t>
            </w:r>
            <w:commentRangeStart w:id="31"/>
            <w:commentRangeStart w:id="32"/>
            <w:commentRangeStart w:id="33"/>
            <w:commentRangeStart w:id="34"/>
            <w:r>
              <w:rPr>
                <w:rFonts w:ascii="Arial" w:eastAsia="Times New Roman" w:hAnsi="Arial" w:cs="Arial"/>
                <w:color w:val="000000"/>
                <w:kern w:val="0"/>
                <w:sz w:val="20"/>
                <w:szCs w:val="20"/>
                <w:lang w:eastAsia="cs-CZ"/>
                <w14:ligatures w14:val="none"/>
              </w:rPr>
              <w:t>domácí měnu</w:t>
            </w:r>
            <w:commentRangeEnd w:id="31"/>
            <w:r w:rsidR="0041570A">
              <w:rPr>
                <w:rStyle w:val="Odkaznakoment"/>
              </w:rPr>
              <w:commentReference w:id="31"/>
            </w:r>
            <w:commentRangeEnd w:id="32"/>
            <w:r>
              <w:rPr>
                <w:rStyle w:val="Odkaznakoment"/>
              </w:rPr>
              <w:commentReference w:id="32"/>
            </w:r>
            <w:commentRangeEnd w:id="33"/>
            <w:r>
              <w:rPr>
                <w:rStyle w:val="Odkaznakoment"/>
              </w:rPr>
              <w:commentReference w:id="33"/>
            </w:r>
            <w:commentRangeEnd w:id="34"/>
            <w:r w:rsidR="00570A88">
              <w:rPr>
                <w:rStyle w:val="Odkaznakoment"/>
              </w:rPr>
              <w:commentReference w:id="34"/>
            </w:r>
            <w:r>
              <w:rPr>
                <w:rFonts w:ascii="Arial" w:eastAsia="Times New Roman" w:hAnsi="Arial" w:cs="Arial"/>
                <w:color w:val="000000"/>
                <w:kern w:val="0"/>
                <w:sz w:val="20"/>
                <w:szCs w:val="20"/>
                <w:lang w:eastAsia="cs-CZ"/>
                <w14:ligatures w14:val="none"/>
              </w:rPr>
              <w:t>, pro určení nákladů v zahraničním cestovním příkazu</w:t>
            </w:r>
          </w:p>
        </w:tc>
      </w:tr>
      <w:tr w:rsidR="00FE7BCF" w:rsidRPr="00435A24" w14:paraId="1D76168D" w14:textId="77777777" w:rsidTr="194E957C">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69FBA4C7" w14:textId="34671865" w:rsidR="00FE7BCF" w:rsidRDefault="3B5B11D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CurrencyCode</w:t>
            </w:r>
          </w:p>
        </w:tc>
        <w:tc>
          <w:tcPr>
            <w:tcW w:w="1178" w:type="dxa"/>
            <w:tcBorders>
              <w:top w:val="single" w:sz="4" w:space="0" w:color="auto"/>
              <w:left w:val="single" w:sz="4" w:space="0" w:color="auto"/>
              <w:bottom w:val="single" w:sz="4" w:space="0" w:color="auto"/>
              <w:right w:val="single" w:sz="4" w:space="0" w:color="auto"/>
            </w:tcBorders>
            <w:vAlign w:val="bottom"/>
          </w:tcPr>
          <w:p w14:paraId="75ED4406" w14:textId="218BB2BF" w:rsidR="00FE7BCF"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2A57A34D" w14:textId="6DC7D400" w:rsidR="00FE7BCF"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7F208408" w14:textId="361A9FA1"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Kod měny</w:t>
            </w:r>
          </w:p>
        </w:tc>
      </w:tr>
      <w:tr w:rsidR="00FE7BCF" w:rsidRPr="00435A24" w14:paraId="4EFEC3BD" w14:textId="77777777" w:rsidTr="194E957C">
        <w:trPr>
          <w:trHeight w:val="33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2616A12B" w14:textId="202F2496" w:rsidR="00FE7BCF" w:rsidRDefault="54E469A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Description</w:t>
            </w:r>
          </w:p>
        </w:tc>
        <w:tc>
          <w:tcPr>
            <w:tcW w:w="1178" w:type="dxa"/>
            <w:tcBorders>
              <w:top w:val="single" w:sz="4" w:space="0" w:color="auto"/>
              <w:left w:val="single" w:sz="4" w:space="0" w:color="auto"/>
              <w:bottom w:val="single" w:sz="4" w:space="0" w:color="auto"/>
              <w:right w:val="single" w:sz="4" w:space="0" w:color="auto"/>
            </w:tcBorders>
            <w:vAlign w:val="bottom"/>
          </w:tcPr>
          <w:p w14:paraId="4D31C311" w14:textId="4B9B57FF" w:rsidR="00FE7BCF"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091548DB" w14:textId="35B241D1" w:rsidR="00FE7BCF"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1098BFB2" w14:textId="2A487D59" w:rsidR="00FE7BCF"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Název měny</w:t>
            </w:r>
          </w:p>
        </w:tc>
      </w:tr>
    </w:tbl>
    <w:p w14:paraId="2A8855DC" w14:textId="77777777" w:rsidR="00FE7BCF" w:rsidRDefault="00FE7BCF" w:rsidP="00FE7BCF"/>
    <w:p w14:paraId="7DB6C38D" w14:textId="36828F14" w:rsidR="556E749E" w:rsidRDefault="556E749E" w:rsidP="28334616">
      <w:r w:rsidRPr="28334616">
        <w:rPr>
          <w:b/>
          <w:bCs/>
        </w:rPr>
        <w:t>Exchange Rate</w:t>
      </w:r>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FE7BCF" w:rsidRPr="00435A24" w14:paraId="62C68C51" w14:textId="77777777" w:rsidTr="28334616">
        <w:trPr>
          <w:trHeight w:val="330"/>
        </w:trPr>
        <w:tc>
          <w:tcPr>
            <w:tcW w:w="1933" w:type="dxa"/>
            <w:shd w:val="clear" w:color="auto" w:fill="auto"/>
            <w:vAlign w:val="bottom"/>
            <w:hideMark/>
          </w:tcPr>
          <w:p w14:paraId="09E320C8" w14:textId="77777777" w:rsidR="00FE7BCF" w:rsidRPr="00435A24" w:rsidRDefault="00FE7BCF">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vAlign w:val="bottom"/>
          </w:tcPr>
          <w:p w14:paraId="696D4DA1" w14:textId="77777777" w:rsidR="00FE7BCF" w:rsidRDefault="00FE7BCF">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vAlign w:val="bottom"/>
          </w:tcPr>
          <w:p w14:paraId="21480370" w14:textId="77777777" w:rsidR="00FE7BCF" w:rsidRPr="00435A24" w:rsidRDefault="00FE7BCF">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shd w:val="clear" w:color="auto" w:fill="auto"/>
            <w:vAlign w:val="bottom"/>
            <w:hideMark/>
          </w:tcPr>
          <w:p w14:paraId="62B8B361" w14:textId="77777777" w:rsidR="00FE7BCF" w:rsidRPr="00435A24" w:rsidRDefault="00FE7BCF">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FE7BCF" w:rsidRPr="00435A24" w14:paraId="4DA51D8B" w14:textId="77777777" w:rsidTr="28334616">
        <w:trPr>
          <w:trHeight w:val="330"/>
        </w:trPr>
        <w:tc>
          <w:tcPr>
            <w:tcW w:w="1933" w:type="dxa"/>
            <w:shd w:val="clear" w:color="auto" w:fill="auto"/>
            <w:vAlign w:val="bottom"/>
          </w:tcPr>
          <w:p w14:paraId="7601F7D5"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vAlign w:val="bottom"/>
          </w:tcPr>
          <w:p w14:paraId="448DA29C"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vAlign w:val="bottom"/>
          </w:tcPr>
          <w:p w14:paraId="08A41ACF"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shd w:val="clear" w:color="auto" w:fill="auto"/>
            <w:vAlign w:val="bottom"/>
          </w:tcPr>
          <w:p w14:paraId="1AA52C67"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FE7BCF" w:rsidRPr="00435A24" w14:paraId="0F64C670" w14:textId="77777777" w:rsidTr="28334616">
        <w:trPr>
          <w:trHeight w:val="330"/>
        </w:trPr>
        <w:tc>
          <w:tcPr>
            <w:tcW w:w="1933" w:type="dxa"/>
            <w:shd w:val="clear" w:color="auto" w:fill="auto"/>
            <w:vAlign w:val="bottom"/>
            <w:hideMark/>
          </w:tcPr>
          <w:p w14:paraId="526B4B31" w14:textId="1BC7D2E8"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w:t>
            </w:r>
            <w:r w:rsidR="79FA2947">
              <w:rPr>
                <w:rFonts w:ascii="Arial" w:eastAsia="Times New Roman" w:hAnsi="Arial" w:cs="Arial"/>
                <w:color w:val="000000"/>
                <w:kern w:val="0"/>
                <w:sz w:val="20"/>
                <w:szCs w:val="20"/>
                <w:lang w:eastAsia="cs-CZ"/>
                <w14:ligatures w14:val="none"/>
              </w:rPr>
              <w:t>ate</w:t>
            </w:r>
          </w:p>
        </w:tc>
        <w:tc>
          <w:tcPr>
            <w:tcW w:w="1178" w:type="dxa"/>
            <w:vAlign w:val="bottom"/>
          </w:tcPr>
          <w:p w14:paraId="79306DA4" w14:textId="77777777" w:rsidR="00FE7BCF" w:rsidRPr="006A6D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vAlign w:val="bottom"/>
          </w:tcPr>
          <w:p w14:paraId="51EB1A6C" w14:textId="226D8895" w:rsidR="00FE7BCF" w:rsidRPr="006A6DBC" w:rsidRDefault="5D76497B" w:rsidP="14491F64">
            <w:pPr>
              <w:spacing w:after="0" w:line="240" w:lineRule="auto"/>
            </w:pPr>
            <w:r w:rsidRPr="14491F64">
              <w:rPr>
                <w:rFonts w:ascii="Arial" w:eastAsia="Times New Roman" w:hAnsi="Arial" w:cs="Arial"/>
                <w:color w:val="000000" w:themeColor="text1"/>
                <w:sz w:val="20"/>
                <w:szCs w:val="20"/>
                <w:lang w:eastAsia="cs-CZ"/>
              </w:rPr>
              <w:t>Dat</w:t>
            </w:r>
            <w:r w:rsidR="187EE7ED" w:rsidRPr="14491F64">
              <w:rPr>
                <w:rFonts w:ascii="Arial" w:eastAsia="Times New Roman" w:hAnsi="Arial" w:cs="Arial"/>
                <w:color w:val="000000" w:themeColor="text1"/>
                <w:sz w:val="20"/>
                <w:szCs w:val="20"/>
                <w:lang w:eastAsia="cs-CZ"/>
              </w:rPr>
              <w:t>e</w:t>
            </w:r>
          </w:p>
        </w:tc>
        <w:tc>
          <w:tcPr>
            <w:tcW w:w="4102" w:type="dxa"/>
            <w:shd w:val="clear" w:color="auto" w:fill="auto"/>
            <w:vAlign w:val="bottom"/>
            <w:hideMark/>
          </w:tcPr>
          <w:p w14:paraId="4361862A" w14:textId="7F23C415" w:rsidR="00FE7BCF" w:rsidRPr="006C6FBC" w:rsidRDefault="509E3DAC">
            <w:pPr>
              <w:spacing w:after="0" w:line="240" w:lineRule="auto"/>
              <w:textAlignment w:val="baseline"/>
              <w:rPr>
                <w:rFonts w:ascii="Arial" w:eastAsia="Times New Roman" w:hAnsi="Arial" w:cs="Arial"/>
                <w:color w:val="000000"/>
                <w:kern w:val="0"/>
                <w:sz w:val="20"/>
                <w:szCs w:val="20"/>
                <w:lang w:eastAsia="cs-CZ"/>
                <w14:ligatures w14:val="none"/>
              </w:rPr>
            </w:pPr>
            <w:r w:rsidRPr="14491F64">
              <w:rPr>
                <w:rFonts w:ascii="Arial" w:eastAsia="Times New Roman" w:hAnsi="Arial" w:cs="Arial"/>
                <w:color w:val="000000" w:themeColor="text1"/>
                <w:sz w:val="20"/>
                <w:szCs w:val="20"/>
                <w:lang w:eastAsia="cs-CZ"/>
              </w:rPr>
              <w:t>Datum k níž je spočítán kurz</w:t>
            </w:r>
          </w:p>
        </w:tc>
      </w:tr>
      <w:tr w:rsidR="00FE7BCF" w:rsidRPr="00435A24" w14:paraId="4445BD83" w14:textId="77777777" w:rsidTr="28334616">
        <w:trPr>
          <w:trHeight w:val="330"/>
        </w:trPr>
        <w:tc>
          <w:tcPr>
            <w:tcW w:w="1933" w:type="dxa"/>
            <w:shd w:val="clear" w:color="auto" w:fill="auto"/>
            <w:vAlign w:val="bottom"/>
          </w:tcPr>
          <w:p w14:paraId="5F2F7040" w14:textId="67A161EC" w:rsidR="00FE7BCF" w:rsidRDefault="08E1CDA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lastRenderedPageBreak/>
              <w:t>CurrencyID</w:t>
            </w:r>
          </w:p>
        </w:tc>
        <w:tc>
          <w:tcPr>
            <w:tcW w:w="1178" w:type="dxa"/>
            <w:vAlign w:val="bottom"/>
          </w:tcPr>
          <w:p w14:paraId="39F222BD" w14:textId="52DE745C" w:rsidR="00FE7BCF"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vAlign w:val="bottom"/>
          </w:tcPr>
          <w:p w14:paraId="192B7E2F" w14:textId="77777777" w:rsidR="00FE7BCF" w:rsidRDefault="00FE7BCF">
            <w:pPr>
              <w:spacing w:after="0" w:line="240" w:lineRule="auto"/>
              <w:textAlignment w:val="baseline"/>
              <w:rPr>
                <w:rFonts w:ascii="Arial" w:eastAsia="Times New Roman" w:hAnsi="Arial" w:cs="Arial"/>
                <w:color w:val="000000"/>
                <w:kern w:val="0"/>
                <w:sz w:val="20"/>
                <w:szCs w:val="20"/>
                <w:lang w:eastAsia="cs-CZ"/>
                <w14:ligatures w14:val="none"/>
              </w:rPr>
            </w:pPr>
          </w:p>
        </w:tc>
        <w:tc>
          <w:tcPr>
            <w:tcW w:w="4102" w:type="dxa"/>
            <w:shd w:val="clear" w:color="auto" w:fill="auto"/>
            <w:vAlign w:val="bottom"/>
          </w:tcPr>
          <w:p w14:paraId="34949C87" w14:textId="33ED1CD1"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číselníku měny</w:t>
            </w:r>
          </w:p>
        </w:tc>
      </w:tr>
      <w:tr w:rsidR="00FE7BCF" w:rsidRPr="00435A24" w14:paraId="74361886" w14:textId="77777777" w:rsidTr="28334616">
        <w:trPr>
          <w:trHeight w:val="330"/>
        </w:trPr>
        <w:tc>
          <w:tcPr>
            <w:tcW w:w="1933" w:type="dxa"/>
            <w:shd w:val="clear" w:color="auto" w:fill="auto"/>
            <w:vAlign w:val="bottom"/>
          </w:tcPr>
          <w:p w14:paraId="373AC28F" w14:textId="235D20C1" w:rsidR="00FE7BCF" w:rsidRDefault="1468B399">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Amount</w:t>
            </w:r>
          </w:p>
        </w:tc>
        <w:tc>
          <w:tcPr>
            <w:tcW w:w="1178" w:type="dxa"/>
            <w:vAlign w:val="bottom"/>
          </w:tcPr>
          <w:p w14:paraId="6446AB9C" w14:textId="3B22BE32" w:rsidR="00FE7BCF"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vAlign w:val="bottom"/>
          </w:tcPr>
          <w:p w14:paraId="06325A57" w14:textId="77777777" w:rsidR="00FE7BCF" w:rsidRDefault="00FE7BCF">
            <w:pPr>
              <w:spacing w:after="0" w:line="240" w:lineRule="auto"/>
              <w:textAlignment w:val="baseline"/>
              <w:rPr>
                <w:rFonts w:ascii="Arial" w:eastAsia="Times New Roman" w:hAnsi="Arial" w:cs="Arial"/>
                <w:color w:val="000000"/>
                <w:kern w:val="0"/>
                <w:sz w:val="20"/>
                <w:szCs w:val="20"/>
                <w:lang w:eastAsia="cs-CZ"/>
                <w14:ligatures w14:val="none"/>
              </w:rPr>
            </w:pPr>
          </w:p>
        </w:tc>
        <w:tc>
          <w:tcPr>
            <w:tcW w:w="4102" w:type="dxa"/>
            <w:shd w:val="clear" w:color="auto" w:fill="auto"/>
            <w:vAlign w:val="bottom"/>
          </w:tcPr>
          <w:p w14:paraId="54C066D7"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p>
        </w:tc>
      </w:tr>
      <w:tr w:rsidR="00FE7BCF" w:rsidRPr="00435A24" w14:paraId="417CAAFE" w14:textId="77777777" w:rsidTr="28334616">
        <w:trPr>
          <w:trHeight w:val="330"/>
        </w:trPr>
        <w:tc>
          <w:tcPr>
            <w:tcW w:w="1933" w:type="dxa"/>
            <w:shd w:val="clear" w:color="auto" w:fill="auto"/>
            <w:vAlign w:val="bottom"/>
          </w:tcPr>
          <w:p w14:paraId="6A9D0A0D" w14:textId="3EF23009" w:rsidR="00FE7BCF" w:rsidRDefault="30D2B328" w:rsidP="28334616">
            <w:pPr>
              <w:spacing w:after="0" w:line="240" w:lineRule="auto"/>
            </w:pPr>
            <w:r w:rsidRPr="28334616">
              <w:rPr>
                <w:rFonts w:ascii="Arial" w:eastAsia="Times New Roman" w:hAnsi="Arial" w:cs="Arial"/>
                <w:color w:val="000000" w:themeColor="text1"/>
                <w:sz w:val="20"/>
                <w:szCs w:val="20"/>
                <w:lang w:eastAsia="cs-CZ"/>
              </w:rPr>
              <w:t>ExchangeRate</w:t>
            </w:r>
          </w:p>
        </w:tc>
        <w:tc>
          <w:tcPr>
            <w:tcW w:w="1178" w:type="dxa"/>
            <w:vAlign w:val="bottom"/>
          </w:tcPr>
          <w:p w14:paraId="25978E8F" w14:textId="3EE756A9" w:rsidR="00FE7BCF"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vAlign w:val="bottom"/>
          </w:tcPr>
          <w:p w14:paraId="4244C4C3" w14:textId="7DCD0345" w:rsidR="00FE7BCF" w:rsidRDefault="00B006BA">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shd w:val="clear" w:color="auto" w:fill="auto"/>
            <w:vAlign w:val="bottom"/>
          </w:tcPr>
          <w:p w14:paraId="633D4B3F"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p>
        </w:tc>
      </w:tr>
    </w:tbl>
    <w:p w14:paraId="76B97D53" w14:textId="77777777" w:rsidR="00FE7BCF" w:rsidRDefault="00FE7BCF" w:rsidP="001C3020"/>
    <w:p w14:paraId="3C3790F4" w14:textId="2C7D5636" w:rsidR="6AFD9FF4" w:rsidRDefault="6AFD9FF4" w:rsidP="28334616">
      <w:r w:rsidRPr="28334616">
        <w:rPr>
          <w:b/>
          <w:bCs/>
        </w:rPr>
        <w:t>Attachment</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FE7BCF" w:rsidRPr="00435A24" w14:paraId="3117C5DC"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7F64B5BD" w14:textId="77777777" w:rsidR="00FE7BCF" w:rsidRPr="00435A24" w:rsidRDefault="00FE7BCF">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559D0FD1" w14:textId="77777777" w:rsidR="00FE7BCF" w:rsidRDefault="00FE7BCF">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05749E05" w14:textId="77777777" w:rsidR="00FE7BCF" w:rsidRPr="00435A24" w:rsidRDefault="00FE7BCF">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65DED82B" w14:textId="77777777" w:rsidR="00FE7BCF" w:rsidRPr="00435A24" w:rsidRDefault="00FE7BCF">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FE7BCF" w:rsidRPr="00435A24" w14:paraId="0F295826"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780E5366"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tcBorders>
              <w:top w:val="single" w:sz="6" w:space="0" w:color="auto"/>
              <w:left w:val="single" w:sz="4" w:space="0" w:color="auto"/>
              <w:bottom w:val="single" w:sz="6" w:space="0" w:color="auto"/>
              <w:right w:val="single" w:sz="4" w:space="0" w:color="auto"/>
            </w:tcBorders>
            <w:vAlign w:val="bottom"/>
          </w:tcPr>
          <w:p w14:paraId="58A25F06"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68244377"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523D27B6" w14:textId="77777777" w:rsidR="00FE7BCF" w:rsidRPr="006C6F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FE7BCF" w:rsidRPr="00435A24" w14:paraId="2776456E" w14:textId="77777777" w:rsidTr="28334616">
        <w:trPr>
          <w:trHeight w:val="330"/>
        </w:trPr>
        <w:tc>
          <w:tcPr>
            <w:tcW w:w="1933" w:type="dxa"/>
            <w:tcBorders>
              <w:top w:val="nil"/>
              <w:left w:val="single" w:sz="6" w:space="0" w:color="auto"/>
              <w:bottom w:val="single" w:sz="2" w:space="0" w:color="000000" w:themeColor="text1"/>
              <w:right w:val="single" w:sz="4" w:space="0" w:color="auto"/>
            </w:tcBorders>
            <w:shd w:val="clear" w:color="auto" w:fill="auto"/>
            <w:vAlign w:val="bottom"/>
            <w:hideMark/>
          </w:tcPr>
          <w:p w14:paraId="402753EA" w14:textId="0E4ED0F5" w:rsidR="00FE7BCF" w:rsidRPr="006C6FBC" w:rsidRDefault="44802886" w:rsidP="28334616">
            <w:pPr>
              <w:spacing w:after="0" w:line="240" w:lineRule="auto"/>
            </w:pPr>
            <w:r w:rsidRPr="28334616">
              <w:rPr>
                <w:rFonts w:ascii="Arial" w:eastAsia="Times New Roman" w:hAnsi="Arial" w:cs="Arial"/>
                <w:color w:val="000000" w:themeColor="text1"/>
                <w:sz w:val="20"/>
                <w:szCs w:val="20"/>
                <w:lang w:eastAsia="cs-CZ"/>
              </w:rPr>
              <w:t>PartialExpenseID</w:t>
            </w:r>
          </w:p>
        </w:tc>
        <w:tc>
          <w:tcPr>
            <w:tcW w:w="1178" w:type="dxa"/>
            <w:tcBorders>
              <w:top w:val="single" w:sz="6" w:space="0" w:color="auto"/>
              <w:left w:val="single" w:sz="4" w:space="0" w:color="auto"/>
              <w:bottom w:val="single" w:sz="6" w:space="0" w:color="auto"/>
              <w:right w:val="single" w:sz="4" w:space="0" w:color="auto"/>
            </w:tcBorders>
            <w:vAlign w:val="bottom"/>
          </w:tcPr>
          <w:p w14:paraId="3FCB14FF" w14:textId="77777777" w:rsidR="00FE7BCF" w:rsidRPr="006A6DBC" w:rsidRDefault="00FE7B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2" w:space="0" w:color="000000" w:themeColor="text1"/>
              <w:right w:val="single" w:sz="4" w:space="0" w:color="auto"/>
            </w:tcBorders>
            <w:vAlign w:val="bottom"/>
          </w:tcPr>
          <w:p w14:paraId="6CF13E12" w14:textId="77777777" w:rsidR="00FE7BCF" w:rsidRPr="006A6DBC" w:rsidRDefault="00FE7BCF">
            <w:pPr>
              <w:spacing w:after="0" w:line="240" w:lineRule="auto"/>
              <w:textAlignment w:val="baseline"/>
              <w:rPr>
                <w:rFonts w:ascii="Arial" w:eastAsia="Times New Roman" w:hAnsi="Arial" w:cs="Arial"/>
                <w:color w:val="000000"/>
                <w:kern w:val="0"/>
                <w:sz w:val="20"/>
                <w:szCs w:val="20"/>
                <w:lang w:eastAsia="cs-CZ"/>
                <w14:ligatures w14:val="none"/>
              </w:rPr>
            </w:pP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7DE724A8" w14:textId="67960BF1" w:rsidR="00FE7BCF" w:rsidRPr="006C6FBC" w:rsidRDefault="00B006BA">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dílčího nákladu</w:t>
            </w:r>
          </w:p>
        </w:tc>
      </w:tr>
    </w:tbl>
    <w:p w14:paraId="65A0CE9E" w14:textId="0362C4BA" w:rsidR="727E7F02" w:rsidRDefault="727E7F02"/>
    <w:p w14:paraId="6229F92C" w14:textId="0C27A44F" w:rsidR="003930E7" w:rsidRPr="006C6FBC" w:rsidRDefault="003930E7" w:rsidP="003930E7">
      <w:pPr>
        <w:rPr>
          <w:b/>
          <w:bCs/>
        </w:rPr>
      </w:pPr>
      <w:commentRangeStart w:id="37"/>
      <w:r>
        <w:rPr>
          <w:b/>
          <w:bCs/>
        </w:rPr>
        <w:t>SWIFT</w:t>
      </w:r>
      <w:commentRangeEnd w:id="37"/>
      <w:r w:rsidR="007A591E">
        <w:rPr>
          <w:rStyle w:val="Odkaznakoment"/>
        </w:rPr>
        <w:commentReference w:id="37"/>
      </w:r>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3930E7" w:rsidRPr="00435A24" w14:paraId="16E30D64" w14:textId="77777777" w:rsidTr="28334616">
        <w:trPr>
          <w:trHeight w:val="330"/>
        </w:trPr>
        <w:tc>
          <w:tcPr>
            <w:tcW w:w="1933" w:type="dxa"/>
            <w:shd w:val="clear" w:color="auto" w:fill="auto"/>
            <w:vAlign w:val="bottom"/>
            <w:hideMark/>
          </w:tcPr>
          <w:p w14:paraId="7F490A09" w14:textId="77777777" w:rsidR="003930E7" w:rsidRPr="00435A24" w:rsidRDefault="003930E7">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vAlign w:val="bottom"/>
          </w:tcPr>
          <w:p w14:paraId="3013018B" w14:textId="77777777" w:rsidR="003930E7" w:rsidRDefault="003930E7">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vAlign w:val="bottom"/>
          </w:tcPr>
          <w:p w14:paraId="642EF827" w14:textId="77777777" w:rsidR="003930E7" w:rsidRPr="00435A24" w:rsidRDefault="003930E7">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shd w:val="clear" w:color="auto" w:fill="auto"/>
            <w:vAlign w:val="bottom"/>
            <w:hideMark/>
          </w:tcPr>
          <w:p w14:paraId="78F2D505" w14:textId="77777777" w:rsidR="003930E7" w:rsidRPr="00435A24" w:rsidRDefault="003930E7">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3930E7" w:rsidRPr="00435A24" w14:paraId="7E3F9083" w14:textId="77777777" w:rsidTr="28334616">
        <w:trPr>
          <w:trHeight w:val="330"/>
        </w:trPr>
        <w:tc>
          <w:tcPr>
            <w:tcW w:w="1933" w:type="dxa"/>
            <w:shd w:val="clear" w:color="auto" w:fill="auto"/>
            <w:vAlign w:val="bottom"/>
          </w:tcPr>
          <w:p w14:paraId="1F857073"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vAlign w:val="bottom"/>
          </w:tcPr>
          <w:p w14:paraId="5D37AB51"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vAlign w:val="bottom"/>
          </w:tcPr>
          <w:p w14:paraId="3BB41D77"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shd w:val="clear" w:color="auto" w:fill="auto"/>
            <w:vAlign w:val="bottom"/>
          </w:tcPr>
          <w:p w14:paraId="07DB2C4F"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3930E7" w:rsidRPr="00435A24" w14:paraId="0B6A49C2" w14:textId="77777777" w:rsidTr="28334616">
        <w:trPr>
          <w:trHeight w:val="330"/>
        </w:trPr>
        <w:tc>
          <w:tcPr>
            <w:tcW w:w="1933" w:type="dxa"/>
            <w:shd w:val="clear" w:color="auto" w:fill="auto"/>
            <w:vAlign w:val="bottom"/>
            <w:hideMark/>
          </w:tcPr>
          <w:p w14:paraId="6797EC2C" w14:textId="19434523" w:rsidR="003930E7" w:rsidRPr="006C6FBC" w:rsidRDefault="1670A655">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Name</w:t>
            </w:r>
          </w:p>
        </w:tc>
        <w:tc>
          <w:tcPr>
            <w:tcW w:w="1178" w:type="dxa"/>
            <w:vAlign w:val="bottom"/>
          </w:tcPr>
          <w:p w14:paraId="4A4C341E" w14:textId="77777777" w:rsidR="003930E7" w:rsidRPr="006A6D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vAlign w:val="bottom"/>
          </w:tcPr>
          <w:p w14:paraId="68783E75" w14:textId="015A74DB" w:rsidR="003930E7" w:rsidRPr="006A6DBC" w:rsidRDefault="005871D8">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shd w:val="clear" w:color="auto" w:fill="auto"/>
            <w:vAlign w:val="bottom"/>
            <w:hideMark/>
          </w:tcPr>
          <w:p w14:paraId="68010D5B"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p>
        </w:tc>
      </w:tr>
      <w:tr w:rsidR="005871D8" w:rsidRPr="00435A24" w14:paraId="0B667838" w14:textId="77777777" w:rsidTr="28334616">
        <w:trPr>
          <w:trHeight w:val="330"/>
        </w:trPr>
        <w:tc>
          <w:tcPr>
            <w:tcW w:w="1933" w:type="dxa"/>
            <w:shd w:val="clear" w:color="auto" w:fill="auto"/>
            <w:vAlign w:val="bottom"/>
          </w:tcPr>
          <w:p w14:paraId="12D1BC9D" w14:textId="1699FD37" w:rsidR="005871D8" w:rsidRDefault="0ADDF73D" w:rsidP="28334616">
            <w:pPr>
              <w:spacing w:after="0" w:line="240" w:lineRule="auto"/>
            </w:pPr>
            <w:r w:rsidRPr="28334616">
              <w:rPr>
                <w:rFonts w:ascii="Arial" w:eastAsia="Times New Roman" w:hAnsi="Arial" w:cs="Arial"/>
                <w:color w:val="000000" w:themeColor="text1"/>
                <w:sz w:val="20"/>
                <w:szCs w:val="20"/>
                <w:lang w:eastAsia="cs-CZ"/>
              </w:rPr>
              <w:t>SWIFTCode</w:t>
            </w:r>
          </w:p>
        </w:tc>
        <w:tc>
          <w:tcPr>
            <w:tcW w:w="1178" w:type="dxa"/>
            <w:vAlign w:val="bottom"/>
          </w:tcPr>
          <w:p w14:paraId="133D8803" w14:textId="2180875B" w:rsidR="005871D8" w:rsidRDefault="005871D8">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vAlign w:val="bottom"/>
          </w:tcPr>
          <w:p w14:paraId="3A979EAD" w14:textId="1503B5FC" w:rsidR="005871D8" w:rsidRDefault="005871D8">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shd w:val="clear" w:color="auto" w:fill="auto"/>
            <w:vAlign w:val="bottom"/>
          </w:tcPr>
          <w:p w14:paraId="65AF268A" w14:textId="77777777" w:rsidR="005871D8" w:rsidRPr="006C6FBC" w:rsidRDefault="005871D8">
            <w:pPr>
              <w:spacing w:after="0" w:line="240" w:lineRule="auto"/>
              <w:textAlignment w:val="baseline"/>
              <w:rPr>
                <w:rFonts w:ascii="Arial" w:eastAsia="Times New Roman" w:hAnsi="Arial" w:cs="Arial"/>
                <w:color w:val="000000"/>
                <w:kern w:val="0"/>
                <w:sz w:val="20"/>
                <w:szCs w:val="20"/>
                <w:lang w:eastAsia="cs-CZ"/>
                <w14:ligatures w14:val="none"/>
              </w:rPr>
            </w:pPr>
          </w:p>
        </w:tc>
      </w:tr>
    </w:tbl>
    <w:p w14:paraId="537C49D9" w14:textId="77777777" w:rsidR="003930E7" w:rsidRDefault="003930E7" w:rsidP="001C3020"/>
    <w:p w14:paraId="6DADAC94" w14:textId="5ECFA46B" w:rsidR="003930E7" w:rsidRPr="006C6FBC" w:rsidRDefault="003930E7" w:rsidP="003930E7">
      <w:pPr>
        <w:rPr>
          <w:b/>
          <w:bCs/>
        </w:rPr>
      </w:pPr>
      <w:r>
        <w:rPr>
          <w:b/>
          <w:bCs/>
        </w:rPr>
        <w:t>Země</w:t>
      </w:r>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3930E7" w:rsidRPr="00435A24" w14:paraId="1E7003EE" w14:textId="77777777" w:rsidTr="28334616">
        <w:trPr>
          <w:trHeight w:val="330"/>
        </w:trPr>
        <w:tc>
          <w:tcPr>
            <w:tcW w:w="1933" w:type="dxa"/>
            <w:shd w:val="clear" w:color="auto" w:fill="auto"/>
            <w:vAlign w:val="bottom"/>
            <w:hideMark/>
          </w:tcPr>
          <w:p w14:paraId="3AC29A9C" w14:textId="77777777" w:rsidR="003930E7" w:rsidRPr="00435A24" w:rsidRDefault="003930E7">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vAlign w:val="bottom"/>
          </w:tcPr>
          <w:p w14:paraId="56B21B6D" w14:textId="77777777" w:rsidR="003930E7" w:rsidRDefault="003930E7">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vAlign w:val="bottom"/>
          </w:tcPr>
          <w:p w14:paraId="09D30CC0" w14:textId="77777777" w:rsidR="003930E7" w:rsidRPr="00435A24" w:rsidRDefault="003930E7">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shd w:val="clear" w:color="auto" w:fill="auto"/>
            <w:vAlign w:val="bottom"/>
            <w:hideMark/>
          </w:tcPr>
          <w:p w14:paraId="009CE7AA" w14:textId="77777777" w:rsidR="003930E7" w:rsidRPr="00435A24" w:rsidRDefault="003930E7">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3930E7" w:rsidRPr="00435A24" w14:paraId="70949A16" w14:textId="77777777" w:rsidTr="28334616">
        <w:trPr>
          <w:trHeight w:val="330"/>
        </w:trPr>
        <w:tc>
          <w:tcPr>
            <w:tcW w:w="1933" w:type="dxa"/>
            <w:shd w:val="clear" w:color="auto" w:fill="auto"/>
            <w:vAlign w:val="bottom"/>
          </w:tcPr>
          <w:p w14:paraId="4A538A84"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ID</w:t>
            </w:r>
          </w:p>
        </w:tc>
        <w:tc>
          <w:tcPr>
            <w:tcW w:w="1178" w:type="dxa"/>
            <w:vAlign w:val="bottom"/>
          </w:tcPr>
          <w:p w14:paraId="01F5D31E"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sidRPr="006C6FBC">
              <w:rPr>
                <w:rFonts w:ascii="Arial" w:eastAsia="Times New Roman" w:hAnsi="Arial" w:cs="Arial"/>
                <w:color w:val="000000"/>
                <w:kern w:val="0"/>
                <w:sz w:val="20"/>
                <w:szCs w:val="20"/>
                <w:lang w:eastAsia="cs-CZ"/>
                <w14:ligatures w14:val="none"/>
              </w:rPr>
              <w:t>Y</w:t>
            </w:r>
          </w:p>
        </w:tc>
        <w:tc>
          <w:tcPr>
            <w:tcW w:w="1843" w:type="dxa"/>
            <w:vAlign w:val="bottom"/>
          </w:tcPr>
          <w:p w14:paraId="4EB0E9EF"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GUID</w:t>
            </w:r>
          </w:p>
        </w:tc>
        <w:tc>
          <w:tcPr>
            <w:tcW w:w="4102" w:type="dxa"/>
            <w:shd w:val="clear" w:color="auto" w:fill="auto"/>
            <w:vAlign w:val="bottom"/>
          </w:tcPr>
          <w:p w14:paraId="740B4CF7"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Vnitřní identifikátor</w:t>
            </w:r>
          </w:p>
        </w:tc>
      </w:tr>
      <w:tr w:rsidR="000222B7" w:rsidRPr="00435A24" w14:paraId="6A510582" w14:textId="77777777" w:rsidTr="28334616">
        <w:trPr>
          <w:trHeight w:val="330"/>
        </w:trPr>
        <w:tc>
          <w:tcPr>
            <w:tcW w:w="1933" w:type="dxa"/>
            <w:shd w:val="clear" w:color="auto" w:fill="auto"/>
            <w:vAlign w:val="bottom"/>
          </w:tcPr>
          <w:p w14:paraId="2B7E4921" w14:textId="5C8AAA2A" w:rsidR="000222B7" w:rsidRDefault="59766073">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CurrencyID</w:t>
            </w:r>
          </w:p>
        </w:tc>
        <w:tc>
          <w:tcPr>
            <w:tcW w:w="1178" w:type="dxa"/>
            <w:vAlign w:val="bottom"/>
          </w:tcPr>
          <w:p w14:paraId="26C82F7C" w14:textId="4EAF0405" w:rsidR="000222B7" w:rsidRPr="006C6FBC" w:rsidRDefault="000222B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vAlign w:val="bottom"/>
          </w:tcPr>
          <w:p w14:paraId="68D2803C" w14:textId="0DDB5B6E" w:rsidR="000222B7" w:rsidRDefault="000222B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Měna</w:t>
            </w:r>
          </w:p>
        </w:tc>
        <w:tc>
          <w:tcPr>
            <w:tcW w:w="4102" w:type="dxa"/>
            <w:shd w:val="clear" w:color="auto" w:fill="auto"/>
            <w:vAlign w:val="bottom"/>
          </w:tcPr>
          <w:p w14:paraId="6E8E75FB" w14:textId="176997C4" w:rsidR="000222B7" w:rsidRDefault="000222B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FK do tabulky Měny</w:t>
            </w:r>
          </w:p>
        </w:tc>
      </w:tr>
      <w:tr w:rsidR="003930E7" w:rsidRPr="00435A24" w14:paraId="1A9E4E23" w14:textId="77777777" w:rsidTr="28334616">
        <w:trPr>
          <w:trHeight w:val="330"/>
        </w:trPr>
        <w:tc>
          <w:tcPr>
            <w:tcW w:w="1933" w:type="dxa"/>
            <w:shd w:val="clear" w:color="auto" w:fill="auto"/>
            <w:vAlign w:val="bottom"/>
            <w:hideMark/>
          </w:tcPr>
          <w:p w14:paraId="0FE82FA9" w14:textId="61F3C901" w:rsidR="003930E7" w:rsidRPr="006C6FBC" w:rsidRDefault="4136FA2E">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ISONumberCode</w:t>
            </w:r>
          </w:p>
        </w:tc>
        <w:tc>
          <w:tcPr>
            <w:tcW w:w="1178" w:type="dxa"/>
            <w:vAlign w:val="bottom"/>
          </w:tcPr>
          <w:p w14:paraId="59792F00" w14:textId="77777777" w:rsidR="003930E7" w:rsidRPr="006A6D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vAlign w:val="bottom"/>
          </w:tcPr>
          <w:p w14:paraId="190CED37" w14:textId="530C4194" w:rsidR="003930E7" w:rsidRPr="006A6DBC" w:rsidRDefault="003930E7">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shd w:val="clear" w:color="auto" w:fill="auto"/>
            <w:vAlign w:val="bottom"/>
            <w:hideMark/>
          </w:tcPr>
          <w:p w14:paraId="1FF52522"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p>
        </w:tc>
      </w:tr>
      <w:tr w:rsidR="003930E7" w:rsidRPr="00435A24" w14:paraId="7C763A39" w14:textId="77777777" w:rsidTr="28334616">
        <w:trPr>
          <w:trHeight w:val="330"/>
        </w:trPr>
        <w:tc>
          <w:tcPr>
            <w:tcW w:w="1933" w:type="dxa"/>
            <w:shd w:val="clear" w:color="auto" w:fill="auto"/>
            <w:vAlign w:val="bottom"/>
          </w:tcPr>
          <w:p w14:paraId="6B2D034A" w14:textId="30978D47" w:rsidR="003930E7" w:rsidRDefault="6E32AA7C" w:rsidP="28334616">
            <w:pPr>
              <w:spacing w:after="0" w:line="240" w:lineRule="auto"/>
            </w:pPr>
            <w:r w:rsidRPr="28334616">
              <w:rPr>
                <w:rFonts w:ascii="Arial" w:eastAsia="Times New Roman" w:hAnsi="Arial" w:cs="Arial"/>
                <w:color w:val="000000" w:themeColor="text1"/>
                <w:sz w:val="20"/>
                <w:szCs w:val="20"/>
                <w:lang w:eastAsia="cs-CZ"/>
              </w:rPr>
              <w:t>ISOCode</w:t>
            </w:r>
          </w:p>
        </w:tc>
        <w:tc>
          <w:tcPr>
            <w:tcW w:w="1178" w:type="dxa"/>
            <w:vAlign w:val="bottom"/>
          </w:tcPr>
          <w:p w14:paraId="38E415CF" w14:textId="2BC9C9F7" w:rsidR="003930E7" w:rsidRDefault="005871D8">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vAlign w:val="bottom"/>
          </w:tcPr>
          <w:p w14:paraId="21257DA5" w14:textId="1CE24486" w:rsidR="003930E7" w:rsidRDefault="005871D8">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shd w:val="clear" w:color="auto" w:fill="auto"/>
            <w:vAlign w:val="bottom"/>
          </w:tcPr>
          <w:p w14:paraId="3651D572"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p>
        </w:tc>
      </w:tr>
      <w:tr w:rsidR="003930E7" w:rsidRPr="00435A24" w14:paraId="72820608" w14:textId="77777777" w:rsidTr="28334616">
        <w:trPr>
          <w:trHeight w:val="330"/>
        </w:trPr>
        <w:tc>
          <w:tcPr>
            <w:tcW w:w="1933" w:type="dxa"/>
            <w:shd w:val="clear" w:color="auto" w:fill="auto"/>
            <w:vAlign w:val="bottom"/>
          </w:tcPr>
          <w:p w14:paraId="5E28723D" w14:textId="1EEC5BE9" w:rsidR="003930E7" w:rsidRDefault="59FE8995" w:rsidP="28334616">
            <w:pPr>
              <w:spacing w:after="0" w:line="240" w:lineRule="auto"/>
            </w:pPr>
            <w:r w:rsidRPr="28334616">
              <w:rPr>
                <w:rFonts w:ascii="Arial" w:eastAsia="Times New Roman" w:hAnsi="Arial" w:cs="Arial"/>
                <w:color w:val="000000" w:themeColor="text1"/>
                <w:sz w:val="20"/>
                <w:szCs w:val="20"/>
                <w:lang w:eastAsia="cs-CZ"/>
              </w:rPr>
              <w:t>Name</w:t>
            </w:r>
          </w:p>
        </w:tc>
        <w:tc>
          <w:tcPr>
            <w:tcW w:w="1178" w:type="dxa"/>
            <w:vAlign w:val="bottom"/>
          </w:tcPr>
          <w:p w14:paraId="50B368E6" w14:textId="7755C199" w:rsidR="003930E7" w:rsidRDefault="005871D8">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vAlign w:val="bottom"/>
          </w:tcPr>
          <w:p w14:paraId="0DCC1820" w14:textId="2ABE3348" w:rsidR="003930E7" w:rsidRDefault="005871D8">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shd w:val="clear" w:color="auto" w:fill="auto"/>
            <w:vAlign w:val="bottom"/>
          </w:tcPr>
          <w:p w14:paraId="69C62B8F" w14:textId="77777777" w:rsidR="003930E7" w:rsidRPr="006C6FBC" w:rsidRDefault="003930E7">
            <w:pPr>
              <w:spacing w:after="0" w:line="240" w:lineRule="auto"/>
              <w:textAlignment w:val="baseline"/>
              <w:rPr>
                <w:rFonts w:ascii="Arial" w:eastAsia="Times New Roman" w:hAnsi="Arial" w:cs="Arial"/>
                <w:color w:val="000000"/>
                <w:kern w:val="0"/>
                <w:sz w:val="20"/>
                <w:szCs w:val="20"/>
                <w:lang w:eastAsia="cs-CZ"/>
                <w14:ligatures w14:val="none"/>
              </w:rPr>
            </w:pPr>
          </w:p>
        </w:tc>
      </w:tr>
      <w:tr w:rsidR="00C73213" w:rsidRPr="00435A24" w14:paraId="3C8BC3CE" w14:textId="77777777" w:rsidTr="28334616">
        <w:trPr>
          <w:trHeight w:val="330"/>
        </w:trPr>
        <w:tc>
          <w:tcPr>
            <w:tcW w:w="1933" w:type="dxa"/>
            <w:shd w:val="clear" w:color="auto" w:fill="auto"/>
            <w:vAlign w:val="bottom"/>
          </w:tcPr>
          <w:p w14:paraId="44AD39AB" w14:textId="1EC74C0F" w:rsidR="00C73213" w:rsidRDefault="7582405F" w:rsidP="28334616">
            <w:pPr>
              <w:spacing w:after="0" w:line="240" w:lineRule="auto"/>
            </w:pPr>
            <w:r w:rsidRPr="14491F64">
              <w:rPr>
                <w:rFonts w:ascii="Arial" w:eastAsia="Times New Roman" w:hAnsi="Arial" w:cs="Arial"/>
                <w:color w:val="000000" w:themeColor="text1"/>
                <w:sz w:val="20"/>
                <w:szCs w:val="20"/>
                <w:lang w:eastAsia="cs-CZ"/>
              </w:rPr>
              <w:t>LocalCountry</w:t>
            </w:r>
          </w:p>
        </w:tc>
        <w:tc>
          <w:tcPr>
            <w:tcW w:w="1178" w:type="dxa"/>
            <w:vAlign w:val="bottom"/>
          </w:tcPr>
          <w:p w14:paraId="448A39D3" w14:textId="65E560D8" w:rsidR="00C73213" w:rsidRDefault="5D18B0A7">
            <w:pPr>
              <w:spacing w:after="0" w:line="240" w:lineRule="auto"/>
              <w:textAlignment w:val="baseline"/>
              <w:rPr>
                <w:rFonts w:ascii="Arial" w:eastAsia="Times New Roman" w:hAnsi="Arial" w:cs="Arial"/>
                <w:color w:val="000000"/>
                <w:kern w:val="0"/>
                <w:sz w:val="20"/>
                <w:szCs w:val="20"/>
                <w:lang w:eastAsia="cs-CZ"/>
                <w14:ligatures w14:val="none"/>
              </w:rPr>
            </w:pPr>
            <w:r w:rsidRPr="03F758AB">
              <w:rPr>
                <w:rFonts w:ascii="Arial" w:eastAsia="Times New Roman" w:hAnsi="Arial" w:cs="Arial"/>
                <w:color w:val="000000" w:themeColor="text1"/>
                <w:sz w:val="20"/>
                <w:szCs w:val="20"/>
              </w:rPr>
              <w:t>Y</w:t>
            </w:r>
          </w:p>
        </w:tc>
        <w:tc>
          <w:tcPr>
            <w:tcW w:w="1843" w:type="dxa"/>
            <w:vAlign w:val="bottom"/>
          </w:tcPr>
          <w:p w14:paraId="05D9324A" w14:textId="2A13BCE8" w:rsidR="00C73213" w:rsidRDefault="5D18B0A7">
            <w:pPr>
              <w:spacing w:after="0" w:line="240" w:lineRule="auto"/>
              <w:textAlignment w:val="baseline"/>
              <w:rPr>
                <w:rFonts w:ascii="Arial" w:eastAsia="Times New Roman" w:hAnsi="Arial" w:cs="Arial"/>
                <w:color w:val="000000"/>
                <w:kern w:val="0"/>
                <w:sz w:val="20"/>
                <w:szCs w:val="20"/>
                <w:lang w:eastAsia="cs-CZ"/>
                <w14:ligatures w14:val="none"/>
              </w:rPr>
            </w:pPr>
            <w:r w:rsidRPr="03F758AB">
              <w:rPr>
                <w:rFonts w:ascii="Arial" w:eastAsia="Times New Roman" w:hAnsi="Arial" w:cs="Arial"/>
                <w:color w:val="000000" w:themeColor="text1"/>
                <w:sz w:val="20"/>
                <w:szCs w:val="20"/>
              </w:rPr>
              <w:t>boolean</w:t>
            </w:r>
          </w:p>
        </w:tc>
        <w:tc>
          <w:tcPr>
            <w:tcW w:w="4102" w:type="dxa"/>
            <w:shd w:val="clear" w:color="auto" w:fill="auto"/>
            <w:vAlign w:val="bottom"/>
          </w:tcPr>
          <w:p w14:paraId="786B042A" w14:textId="77777777" w:rsidR="00C73213" w:rsidRPr="006C6FBC" w:rsidRDefault="00C73213">
            <w:pPr>
              <w:spacing w:after="0" w:line="240" w:lineRule="auto"/>
              <w:textAlignment w:val="baseline"/>
              <w:rPr>
                <w:rFonts w:ascii="Arial" w:eastAsia="Times New Roman" w:hAnsi="Arial" w:cs="Arial"/>
                <w:color w:val="000000"/>
                <w:kern w:val="0"/>
                <w:sz w:val="20"/>
                <w:szCs w:val="20"/>
                <w:lang w:eastAsia="cs-CZ"/>
                <w14:ligatures w14:val="none"/>
              </w:rPr>
            </w:pPr>
          </w:p>
        </w:tc>
      </w:tr>
    </w:tbl>
    <w:p w14:paraId="0D1B5C39" w14:textId="77777777" w:rsidR="003930E7" w:rsidRDefault="003930E7" w:rsidP="001C3020"/>
    <w:p w14:paraId="5EE382C6" w14:textId="178EF08F" w:rsidR="003930E7" w:rsidRPr="006C6FBC" w:rsidRDefault="2B45F814" w:rsidP="003930E7">
      <w:pPr>
        <w:rPr>
          <w:b/>
          <w:strike/>
        </w:rPr>
      </w:pPr>
      <w:r w:rsidRPr="7892204B">
        <w:rPr>
          <w:b/>
          <w:bCs/>
          <w:strike/>
        </w:rPr>
        <w:t>Jazyky</w:t>
      </w:r>
      <w:r w:rsidR="23BB02BE" w:rsidRPr="7892204B">
        <w:rPr>
          <w:b/>
          <w:bCs/>
          <w:strike/>
        </w:rPr>
        <w:t xml:space="preserve"> - přesunuto do konfigurace</w:t>
      </w:r>
      <w:commentRangeStart w:id="38"/>
      <w:commentRangeStart w:id="39"/>
      <w:commentRangeStart w:id="40"/>
      <w:commentRangeEnd w:id="38"/>
      <w:r w:rsidR="003930E7">
        <w:rPr>
          <w:rStyle w:val="Odkaznakoment"/>
        </w:rPr>
        <w:commentReference w:id="38"/>
      </w:r>
      <w:commentRangeEnd w:id="39"/>
      <w:r w:rsidR="003930E7">
        <w:rPr>
          <w:rStyle w:val="Odkaznakoment"/>
        </w:rPr>
        <w:commentReference w:id="39"/>
      </w:r>
      <w:commentRangeEnd w:id="40"/>
      <w:r w:rsidR="003930E7">
        <w:rPr>
          <w:rStyle w:val="Odkaznakoment"/>
        </w:rPr>
        <w:commentReference w:id="40"/>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3930E7" w:rsidRPr="00435A24" w14:paraId="2F22976F" w14:textId="77777777">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591CC0F7" w14:textId="77777777" w:rsidR="003930E7" w:rsidRPr="00435A24" w:rsidRDefault="003930E7">
            <w:pPr>
              <w:spacing w:after="0" w:line="240" w:lineRule="auto"/>
              <w:textAlignment w:val="baseline"/>
              <w:rPr>
                <w:rFonts w:ascii="Segoe UI" w:eastAsia="Times New Roman" w:hAnsi="Segoe UI" w:cs="Segoe UI"/>
                <w:strike/>
                <w:kern w:val="0"/>
                <w:sz w:val="18"/>
                <w:szCs w:val="18"/>
                <w:lang w:eastAsia="cs-CZ"/>
                <w14:ligatures w14:val="none"/>
              </w:rPr>
            </w:pPr>
            <w:r w:rsidRPr="7892204B">
              <w:rPr>
                <w:rFonts w:ascii="Arial" w:eastAsia="Times New Roman" w:hAnsi="Arial" w:cs="Arial"/>
                <w:b/>
                <w:strike/>
                <w:color w:val="0070C0"/>
                <w:kern w:val="0"/>
                <w:sz w:val="20"/>
                <w:szCs w:val="20"/>
                <w:lang w:eastAsia="cs-CZ"/>
                <w14:ligatures w14:val="none"/>
              </w:rPr>
              <w:t>Pole</w:t>
            </w:r>
            <w:r w:rsidRPr="7892204B">
              <w:rPr>
                <w:rFonts w:ascii="Arial" w:eastAsia="Times New Roman" w:hAnsi="Arial" w:cs="Arial"/>
                <w:strike/>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3F23B82B" w14:textId="77777777" w:rsidR="003930E7" w:rsidRDefault="003930E7">
            <w:pPr>
              <w:spacing w:after="0" w:line="240" w:lineRule="auto"/>
              <w:textAlignment w:val="baseline"/>
              <w:rPr>
                <w:rFonts w:ascii="Arial" w:eastAsia="Times New Roman" w:hAnsi="Arial" w:cs="Arial"/>
                <w:b/>
                <w:strike/>
                <w:color w:val="0070C0"/>
                <w:kern w:val="0"/>
                <w:sz w:val="20"/>
                <w:szCs w:val="20"/>
                <w:lang w:eastAsia="cs-CZ"/>
                <w14:ligatures w14:val="none"/>
              </w:rPr>
            </w:pPr>
            <w:r w:rsidRPr="7892204B">
              <w:rPr>
                <w:rFonts w:ascii="Arial" w:eastAsia="Times New Roman" w:hAnsi="Arial" w:cs="Arial"/>
                <w:b/>
                <w:strike/>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585D2DCD" w14:textId="77777777" w:rsidR="003930E7" w:rsidRPr="00435A24" w:rsidRDefault="003930E7">
            <w:pPr>
              <w:spacing w:after="0" w:line="240" w:lineRule="auto"/>
              <w:textAlignment w:val="baseline"/>
              <w:rPr>
                <w:rFonts w:ascii="Arial" w:eastAsia="Times New Roman" w:hAnsi="Arial" w:cs="Arial"/>
                <w:b/>
                <w:strike/>
                <w:color w:val="0070C0"/>
                <w:kern w:val="0"/>
                <w:sz w:val="20"/>
                <w:szCs w:val="20"/>
                <w:lang w:eastAsia="cs-CZ"/>
                <w14:ligatures w14:val="none"/>
              </w:rPr>
            </w:pPr>
            <w:r w:rsidRPr="7892204B">
              <w:rPr>
                <w:rFonts w:ascii="Arial" w:eastAsia="Times New Roman" w:hAnsi="Arial" w:cs="Arial"/>
                <w:b/>
                <w:strike/>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09B2E5B2" w14:textId="77777777" w:rsidR="003930E7" w:rsidRPr="00435A24" w:rsidRDefault="003930E7">
            <w:pPr>
              <w:spacing w:after="0" w:line="240" w:lineRule="auto"/>
              <w:textAlignment w:val="baseline"/>
              <w:rPr>
                <w:rFonts w:ascii="Segoe UI" w:eastAsia="Times New Roman" w:hAnsi="Segoe UI" w:cs="Segoe UI"/>
                <w:strike/>
                <w:kern w:val="0"/>
                <w:sz w:val="18"/>
                <w:szCs w:val="18"/>
                <w:lang w:eastAsia="cs-CZ"/>
                <w14:ligatures w14:val="none"/>
              </w:rPr>
            </w:pPr>
            <w:r w:rsidRPr="7892204B">
              <w:rPr>
                <w:rFonts w:ascii="Arial" w:eastAsia="Times New Roman" w:hAnsi="Arial" w:cs="Arial"/>
                <w:b/>
                <w:strike/>
                <w:color w:val="0070C0"/>
                <w:kern w:val="0"/>
                <w:sz w:val="20"/>
                <w:szCs w:val="20"/>
                <w:lang w:eastAsia="cs-CZ"/>
                <w14:ligatures w14:val="none"/>
              </w:rPr>
              <w:t>Popis</w:t>
            </w:r>
          </w:p>
        </w:tc>
      </w:tr>
      <w:tr w:rsidR="003930E7" w:rsidRPr="00435A24" w14:paraId="6EF8B779" w14:textId="77777777">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5D1858E3" w14:textId="77777777" w:rsidR="003930E7" w:rsidRPr="006C6FBC" w:rsidRDefault="003930E7">
            <w:pPr>
              <w:spacing w:after="0" w:line="240" w:lineRule="auto"/>
              <w:textAlignment w:val="baseline"/>
              <w:rPr>
                <w:rFonts w:ascii="Arial" w:eastAsia="Times New Roman" w:hAnsi="Arial" w:cs="Arial"/>
                <w:strike/>
                <w:color w:val="000000"/>
                <w:kern w:val="0"/>
                <w:sz w:val="20"/>
                <w:szCs w:val="20"/>
                <w:lang w:eastAsia="cs-CZ"/>
                <w14:ligatures w14:val="none"/>
              </w:rPr>
            </w:pPr>
            <w:r w:rsidRPr="7892204B">
              <w:rPr>
                <w:rFonts w:ascii="Arial" w:eastAsia="Times New Roman" w:hAnsi="Arial" w:cs="Arial"/>
                <w:strike/>
                <w:color w:val="000000"/>
                <w:kern w:val="0"/>
                <w:sz w:val="20"/>
                <w:szCs w:val="20"/>
                <w:lang w:eastAsia="cs-CZ"/>
                <w14:ligatures w14:val="none"/>
              </w:rPr>
              <w:t>ID</w:t>
            </w:r>
          </w:p>
        </w:tc>
        <w:tc>
          <w:tcPr>
            <w:tcW w:w="1178" w:type="dxa"/>
            <w:tcBorders>
              <w:top w:val="single" w:sz="6" w:space="0" w:color="auto"/>
              <w:left w:val="single" w:sz="4" w:space="0" w:color="auto"/>
              <w:bottom w:val="single" w:sz="6" w:space="0" w:color="auto"/>
              <w:right w:val="single" w:sz="4" w:space="0" w:color="auto"/>
            </w:tcBorders>
            <w:vAlign w:val="bottom"/>
          </w:tcPr>
          <w:p w14:paraId="0A16D4F5" w14:textId="77777777" w:rsidR="003930E7" w:rsidRPr="006C6FBC" w:rsidRDefault="003930E7">
            <w:pPr>
              <w:spacing w:after="0" w:line="240" w:lineRule="auto"/>
              <w:textAlignment w:val="baseline"/>
              <w:rPr>
                <w:rFonts w:ascii="Arial" w:eastAsia="Times New Roman" w:hAnsi="Arial" w:cs="Arial"/>
                <w:strike/>
                <w:color w:val="000000"/>
                <w:kern w:val="0"/>
                <w:sz w:val="20"/>
                <w:szCs w:val="20"/>
                <w:lang w:eastAsia="cs-CZ"/>
                <w14:ligatures w14:val="none"/>
              </w:rPr>
            </w:pPr>
            <w:r w:rsidRPr="7892204B">
              <w:rPr>
                <w:rFonts w:ascii="Arial" w:eastAsia="Times New Roman" w:hAnsi="Arial" w:cs="Arial"/>
                <w:strike/>
                <w:color w:val="000000"/>
                <w:kern w:val="0"/>
                <w:sz w:val="20"/>
                <w:szCs w:val="20"/>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28F48256" w14:textId="77777777" w:rsidR="003930E7" w:rsidRPr="006C6FBC" w:rsidRDefault="003930E7">
            <w:pPr>
              <w:spacing w:after="0" w:line="240" w:lineRule="auto"/>
              <w:textAlignment w:val="baseline"/>
              <w:rPr>
                <w:rFonts w:ascii="Arial" w:eastAsia="Times New Roman" w:hAnsi="Arial" w:cs="Arial"/>
                <w:strike/>
                <w:color w:val="000000"/>
                <w:kern w:val="0"/>
                <w:sz w:val="20"/>
                <w:szCs w:val="20"/>
                <w:lang w:eastAsia="cs-CZ"/>
                <w14:ligatures w14:val="none"/>
              </w:rPr>
            </w:pPr>
            <w:r w:rsidRPr="7892204B">
              <w:rPr>
                <w:rFonts w:ascii="Arial" w:eastAsia="Times New Roman" w:hAnsi="Arial" w:cs="Arial"/>
                <w:strike/>
                <w:color w:val="000000"/>
                <w:kern w:val="0"/>
                <w:sz w:val="20"/>
                <w:szCs w:val="20"/>
                <w:lang w:eastAsia="cs-CZ"/>
                <w14:ligatures w14:val="none"/>
              </w:rPr>
              <w:t>GUID</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4738F415" w14:textId="77777777" w:rsidR="003930E7" w:rsidRPr="006C6FBC" w:rsidRDefault="003930E7">
            <w:pPr>
              <w:spacing w:after="0" w:line="240" w:lineRule="auto"/>
              <w:textAlignment w:val="baseline"/>
              <w:rPr>
                <w:rFonts w:ascii="Arial" w:eastAsia="Times New Roman" w:hAnsi="Arial" w:cs="Arial"/>
                <w:strike/>
                <w:color w:val="000000"/>
                <w:kern w:val="0"/>
                <w:sz w:val="20"/>
                <w:szCs w:val="20"/>
                <w:lang w:eastAsia="cs-CZ"/>
                <w14:ligatures w14:val="none"/>
              </w:rPr>
            </w:pPr>
            <w:r w:rsidRPr="7892204B">
              <w:rPr>
                <w:rFonts w:ascii="Arial" w:eastAsia="Times New Roman" w:hAnsi="Arial" w:cs="Arial"/>
                <w:strike/>
                <w:color w:val="000000"/>
                <w:kern w:val="0"/>
                <w:sz w:val="20"/>
                <w:szCs w:val="20"/>
                <w:lang w:eastAsia="cs-CZ"/>
                <w14:ligatures w14:val="none"/>
              </w:rPr>
              <w:t>Vnitřní identifikátor</w:t>
            </w:r>
          </w:p>
        </w:tc>
      </w:tr>
      <w:tr w:rsidR="003930E7" w:rsidRPr="00435A24" w14:paraId="4B1B8352" w14:textId="77777777">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56A381BC" w14:textId="50CD0E6D" w:rsidR="003930E7" w:rsidRPr="006C6FBC" w:rsidRDefault="003930E7">
            <w:pPr>
              <w:spacing w:after="0" w:line="240" w:lineRule="auto"/>
              <w:textAlignment w:val="baseline"/>
              <w:rPr>
                <w:rFonts w:ascii="Arial" w:eastAsia="Times New Roman" w:hAnsi="Arial" w:cs="Arial"/>
                <w:strike/>
                <w:color w:val="000000"/>
                <w:kern w:val="0"/>
                <w:sz w:val="20"/>
                <w:szCs w:val="20"/>
                <w:lang w:eastAsia="cs-CZ"/>
                <w14:ligatures w14:val="none"/>
              </w:rPr>
            </w:pPr>
          </w:p>
        </w:tc>
        <w:tc>
          <w:tcPr>
            <w:tcW w:w="1178" w:type="dxa"/>
            <w:tcBorders>
              <w:top w:val="single" w:sz="6" w:space="0" w:color="auto"/>
              <w:left w:val="single" w:sz="4" w:space="0" w:color="auto"/>
              <w:bottom w:val="single" w:sz="6" w:space="0" w:color="auto"/>
              <w:right w:val="single" w:sz="4" w:space="0" w:color="auto"/>
            </w:tcBorders>
            <w:vAlign w:val="bottom"/>
          </w:tcPr>
          <w:p w14:paraId="59B4EEF9" w14:textId="65AF565E" w:rsidR="003930E7" w:rsidRPr="006A6DBC" w:rsidRDefault="003930E7">
            <w:pPr>
              <w:spacing w:after="0" w:line="240" w:lineRule="auto"/>
              <w:textAlignment w:val="baseline"/>
              <w:rPr>
                <w:rFonts w:ascii="Arial" w:eastAsia="Times New Roman" w:hAnsi="Arial" w:cs="Arial"/>
                <w:strike/>
                <w:color w:val="000000"/>
                <w:kern w:val="0"/>
                <w:sz w:val="20"/>
                <w:szCs w:val="20"/>
                <w:lang w:eastAsia="cs-CZ"/>
                <w14:ligatures w14:val="none"/>
              </w:rPr>
            </w:pPr>
          </w:p>
        </w:tc>
        <w:tc>
          <w:tcPr>
            <w:tcW w:w="1843" w:type="dxa"/>
            <w:tcBorders>
              <w:top w:val="nil"/>
              <w:left w:val="single" w:sz="4" w:space="0" w:color="auto"/>
              <w:bottom w:val="single" w:sz="6" w:space="0" w:color="auto"/>
              <w:right w:val="single" w:sz="4" w:space="0" w:color="auto"/>
            </w:tcBorders>
            <w:vAlign w:val="bottom"/>
          </w:tcPr>
          <w:p w14:paraId="0D40B2F5" w14:textId="465EC09D" w:rsidR="003930E7" w:rsidRPr="006A6DBC" w:rsidRDefault="003930E7">
            <w:pPr>
              <w:spacing w:after="0" w:line="240" w:lineRule="auto"/>
              <w:textAlignment w:val="baseline"/>
              <w:rPr>
                <w:rFonts w:ascii="Arial" w:eastAsia="Times New Roman" w:hAnsi="Arial" w:cs="Arial"/>
                <w:strike/>
                <w:color w:val="000000"/>
                <w:kern w:val="0"/>
                <w:sz w:val="20"/>
                <w:szCs w:val="20"/>
                <w:lang w:eastAsia="cs-CZ"/>
                <w14:ligatures w14:val="none"/>
              </w:rPr>
            </w:pP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061E1515" w14:textId="77777777" w:rsidR="003930E7" w:rsidRPr="006C6FBC" w:rsidRDefault="003930E7">
            <w:pPr>
              <w:spacing w:after="0" w:line="240" w:lineRule="auto"/>
              <w:textAlignment w:val="baseline"/>
              <w:rPr>
                <w:rFonts w:ascii="Arial" w:eastAsia="Times New Roman" w:hAnsi="Arial" w:cs="Arial"/>
                <w:strike/>
                <w:color w:val="000000"/>
                <w:kern w:val="0"/>
                <w:sz w:val="20"/>
                <w:szCs w:val="20"/>
                <w:lang w:eastAsia="cs-CZ"/>
                <w14:ligatures w14:val="none"/>
              </w:rPr>
            </w:pPr>
          </w:p>
        </w:tc>
      </w:tr>
    </w:tbl>
    <w:p w14:paraId="16B06013" w14:textId="77777777" w:rsidR="003930E7" w:rsidRDefault="003930E7" w:rsidP="001C3020"/>
    <w:p w14:paraId="65879D7B" w14:textId="43831EC0" w:rsidR="003A0FFC" w:rsidRDefault="2D49B682" w:rsidP="00D86A5B">
      <w:pPr>
        <w:pStyle w:val="Nadpis3"/>
        <w:numPr>
          <w:ilvl w:val="2"/>
          <w:numId w:val="1"/>
        </w:numPr>
      </w:pPr>
      <w:r>
        <w:t>Enumerace</w:t>
      </w:r>
    </w:p>
    <w:p w14:paraId="0ED240D1" w14:textId="77777777" w:rsidR="003A0FFC" w:rsidRDefault="003A0FFC" w:rsidP="003A0FFC"/>
    <w:p w14:paraId="2AC3ADF4" w14:textId="2F2B2F40" w:rsidR="2EF2C261" w:rsidRDefault="2EF2C261" w:rsidP="28334616">
      <w:r w:rsidRPr="28334616">
        <w:rPr>
          <w:b/>
          <w:bCs/>
        </w:rPr>
        <w:t>Disbursement Type</w:t>
      </w:r>
    </w:p>
    <w:tbl>
      <w:tblPr>
        <w:tblW w:w="25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tblGrid>
      <w:tr w:rsidR="003A0FFC" w:rsidRPr="00435A24" w14:paraId="682723A1" w14:textId="77777777" w:rsidTr="28334616">
        <w:trPr>
          <w:trHeight w:val="330"/>
        </w:trPr>
        <w:tc>
          <w:tcPr>
            <w:tcW w:w="2544"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22AD29BE" w14:textId="77777777" w:rsidR="003A0FFC" w:rsidRPr="00435A24" w:rsidRDefault="003A0FFC">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b/>
                <w:bCs/>
                <w:color w:val="0070C0"/>
                <w:kern w:val="0"/>
                <w:sz w:val="20"/>
                <w:szCs w:val="20"/>
                <w:lang w:eastAsia="cs-CZ"/>
                <w14:ligatures w14:val="none"/>
              </w:rPr>
              <w:t>Výčet</w:t>
            </w:r>
          </w:p>
        </w:tc>
      </w:tr>
      <w:tr w:rsidR="003A0FFC" w:rsidRPr="006A6DBC" w14:paraId="417CE3EA" w14:textId="77777777" w:rsidTr="28334616">
        <w:trPr>
          <w:trHeight w:val="330"/>
        </w:trPr>
        <w:tc>
          <w:tcPr>
            <w:tcW w:w="2544" w:type="dxa"/>
            <w:tcBorders>
              <w:top w:val="nil"/>
              <w:left w:val="single" w:sz="6" w:space="0" w:color="auto"/>
              <w:bottom w:val="single" w:sz="6" w:space="0" w:color="auto"/>
              <w:right w:val="single" w:sz="4" w:space="0" w:color="auto"/>
            </w:tcBorders>
            <w:shd w:val="clear" w:color="auto" w:fill="auto"/>
            <w:vAlign w:val="bottom"/>
            <w:hideMark/>
          </w:tcPr>
          <w:p w14:paraId="408ECDE0" w14:textId="09A4206D" w:rsidR="003A0FFC" w:rsidRPr="006A6DBC" w:rsidRDefault="003A0FFC">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Ba</w:t>
            </w:r>
            <w:r w:rsidR="4C8A6373">
              <w:rPr>
                <w:rFonts w:ascii="Arial" w:eastAsia="Times New Roman" w:hAnsi="Arial" w:cs="Arial"/>
                <w:color w:val="000000"/>
                <w:kern w:val="0"/>
                <w:sz w:val="20"/>
                <w:szCs w:val="20"/>
                <w:lang w:eastAsia="cs-CZ"/>
                <w14:ligatures w14:val="none"/>
              </w:rPr>
              <w:t>nk</w:t>
            </w:r>
          </w:p>
        </w:tc>
      </w:tr>
      <w:tr w:rsidR="003A0FFC" w:rsidRPr="00435A24" w14:paraId="144FAF7F" w14:textId="77777777" w:rsidTr="28334616">
        <w:trPr>
          <w:trHeight w:val="330"/>
        </w:trPr>
        <w:tc>
          <w:tcPr>
            <w:tcW w:w="2544" w:type="dxa"/>
            <w:tcBorders>
              <w:top w:val="nil"/>
              <w:left w:val="single" w:sz="6" w:space="0" w:color="auto"/>
              <w:bottom w:val="single" w:sz="6" w:space="0" w:color="auto"/>
              <w:right w:val="single" w:sz="4" w:space="0" w:color="auto"/>
            </w:tcBorders>
            <w:shd w:val="clear" w:color="auto" w:fill="auto"/>
            <w:vAlign w:val="bottom"/>
            <w:hideMark/>
          </w:tcPr>
          <w:p w14:paraId="6F40642B" w14:textId="77777777" w:rsidR="003A0FFC" w:rsidRPr="00435A24" w:rsidRDefault="4C8A6373">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Card</w:t>
            </w:r>
            <w:r w:rsidR="003A0FFC" w:rsidRPr="00435A24">
              <w:rPr>
                <w:rFonts w:ascii="Arial" w:eastAsia="Times New Roman" w:hAnsi="Arial" w:cs="Arial"/>
                <w:color w:val="000000"/>
                <w:kern w:val="0"/>
                <w:sz w:val="20"/>
                <w:szCs w:val="20"/>
                <w:lang w:eastAsia="cs-CZ"/>
                <w14:ligatures w14:val="none"/>
              </w:rPr>
              <w:t> </w:t>
            </w:r>
          </w:p>
        </w:tc>
      </w:tr>
      <w:tr w:rsidR="003A0FFC" w:rsidRPr="00435A24" w14:paraId="06FC4300" w14:textId="77777777" w:rsidTr="28334616">
        <w:trPr>
          <w:trHeight w:val="480"/>
        </w:trPr>
        <w:tc>
          <w:tcPr>
            <w:tcW w:w="2544" w:type="dxa"/>
            <w:tcBorders>
              <w:top w:val="nil"/>
              <w:left w:val="single" w:sz="6" w:space="0" w:color="auto"/>
              <w:bottom w:val="single" w:sz="6" w:space="0" w:color="auto"/>
              <w:right w:val="single" w:sz="4" w:space="0" w:color="auto"/>
            </w:tcBorders>
            <w:shd w:val="clear" w:color="auto" w:fill="auto"/>
            <w:vAlign w:val="bottom"/>
            <w:hideMark/>
          </w:tcPr>
          <w:p w14:paraId="500C67F0" w14:textId="77777777" w:rsidR="003A0FFC" w:rsidRPr="00435A24" w:rsidRDefault="7D2EDAC9" w:rsidP="28334616">
            <w:pPr>
              <w:spacing w:after="0" w:line="240" w:lineRule="auto"/>
              <w:textAlignment w:val="baseline"/>
              <w:rPr>
                <w:rFonts w:ascii="Arial" w:eastAsia="Times New Roman" w:hAnsi="Arial" w:cs="Arial"/>
                <w:color w:val="000000" w:themeColor="text1"/>
                <w:kern w:val="0"/>
                <w:sz w:val="20"/>
                <w:szCs w:val="20"/>
                <w:lang w:eastAsia="cs-CZ"/>
                <w14:ligatures w14:val="none"/>
              </w:rPr>
            </w:pPr>
            <w:r>
              <w:rPr>
                <w:rFonts w:ascii="Arial" w:eastAsia="Times New Roman" w:hAnsi="Arial" w:cs="Arial"/>
                <w:color w:val="000000"/>
                <w:kern w:val="0"/>
                <w:sz w:val="20"/>
                <w:szCs w:val="20"/>
                <w:lang w:eastAsia="cs-CZ"/>
                <w14:ligatures w14:val="none"/>
              </w:rPr>
              <w:t>Cash</w:t>
            </w:r>
          </w:p>
        </w:tc>
      </w:tr>
    </w:tbl>
    <w:p w14:paraId="16A2FE31" w14:textId="77777777" w:rsidR="003A0FFC" w:rsidRDefault="003A0FFC" w:rsidP="003A0FFC">
      <w:pPr>
        <w:rPr>
          <w:b/>
          <w:bCs/>
        </w:rPr>
      </w:pPr>
    </w:p>
    <w:p w14:paraId="05FE5135" w14:textId="3278B0E3" w:rsidR="003A0FFC" w:rsidRDefault="003A0FFC" w:rsidP="003A0FFC">
      <w:pPr>
        <w:rPr>
          <w:b/>
          <w:bCs/>
        </w:rPr>
      </w:pPr>
      <w:r w:rsidRPr="28334616">
        <w:rPr>
          <w:b/>
          <w:bCs/>
        </w:rPr>
        <w:t>T</w:t>
      </w:r>
      <w:r w:rsidR="5BFBC527" w:rsidRPr="28334616">
        <w:rPr>
          <w:b/>
          <w:bCs/>
        </w:rPr>
        <w:t>ravel Order Type</w:t>
      </w:r>
    </w:p>
    <w:tbl>
      <w:tblPr>
        <w:tblW w:w="25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tblGrid>
      <w:tr w:rsidR="003A0FFC" w:rsidRPr="00435A24" w14:paraId="65365EBA" w14:textId="77777777" w:rsidTr="28334616">
        <w:trPr>
          <w:trHeight w:val="330"/>
        </w:trPr>
        <w:tc>
          <w:tcPr>
            <w:tcW w:w="2544"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087E0299" w14:textId="77777777" w:rsidR="003A0FFC" w:rsidRPr="00435A24" w:rsidRDefault="003A0FFC">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b/>
                <w:bCs/>
                <w:color w:val="0070C0"/>
                <w:kern w:val="0"/>
                <w:sz w:val="20"/>
                <w:szCs w:val="20"/>
                <w:lang w:eastAsia="cs-CZ"/>
                <w14:ligatures w14:val="none"/>
              </w:rPr>
              <w:t>Výčet</w:t>
            </w:r>
          </w:p>
        </w:tc>
      </w:tr>
      <w:tr w:rsidR="003A0FFC" w:rsidRPr="006A6DBC" w14:paraId="4567634B" w14:textId="77777777" w:rsidTr="28334616">
        <w:trPr>
          <w:trHeight w:val="330"/>
        </w:trPr>
        <w:tc>
          <w:tcPr>
            <w:tcW w:w="2544" w:type="dxa"/>
            <w:tcBorders>
              <w:top w:val="nil"/>
              <w:left w:val="single" w:sz="6" w:space="0" w:color="auto"/>
              <w:bottom w:val="single" w:sz="6" w:space="0" w:color="auto"/>
              <w:right w:val="single" w:sz="4" w:space="0" w:color="auto"/>
            </w:tcBorders>
            <w:shd w:val="clear" w:color="auto" w:fill="auto"/>
            <w:vAlign w:val="bottom"/>
            <w:hideMark/>
          </w:tcPr>
          <w:p w14:paraId="71DCF9C8" w14:textId="0250C0E0" w:rsidR="003A0FFC" w:rsidRPr="006A6DBC" w:rsidRDefault="1ABD0339" w:rsidP="28334616">
            <w:pPr>
              <w:spacing w:after="0" w:line="240" w:lineRule="auto"/>
            </w:pPr>
            <w:r w:rsidRPr="28334616">
              <w:rPr>
                <w:rFonts w:ascii="Arial" w:eastAsia="Times New Roman" w:hAnsi="Arial" w:cs="Arial"/>
                <w:color w:val="000000" w:themeColor="text1"/>
                <w:sz w:val="20"/>
                <w:szCs w:val="20"/>
                <w:lang w:eastAsia="cs-CZ"/>
              </w:rPr>
              <w:t>Domestic</w:t>
            </w:r>
          </w:p>
        </w:tc>
      </w:tr>
      <w:tr w:rsidR="003A0FFC" w:rsidRPr="00435A24" w14:paraId="3686A7C4" w14:textId="77777777" w:rsidTr="28334616">
        <w:trPr>
          <w:trHeight w:val="330"/>
        </w:trPr>
        <w:tc>
          <w:tcPr>
            <w:tcW w:w="2544" w:type="dxa"/>
            <w:tcBorders>
              <w:top w:val="nil"/>
              <w:left w:val="single" w:sz="6" w:space="0" w:color="auto"/>
              <w:bottom w:val="single" w:sz="6" w:space="0" w:color="auto"/>
              <w:right w:val="single" w:sz="4" w:space="0" w:color="auto"/>
            </w:tcBorders>
            <w:shd w:val="clear" w:color="auto" w:fill="auto"/>
            <w:vAlign w:val="bottom"/>
            <w:hideMark/>
          </w:tcPr>
          <w:p w14:paraId="2A5914FB" w14:textId="208906B3" w:rsidR="003A0FFC" w:rsidRPr="00435A24" w:rsidRDefault="1ABD0339" w:rsidP="28334616">
            <w:pPr>
              <w:spacing w:after="0" w:line="240" w:lineRule="auto"/>
            </w:pPr>
            <w:r w:rsidRPr="28334616">
              <w:rPr>
                <w:rFonts w:ascii="Arial" w:eastAsia="Times New Roman" w:hAnsi="Arial" w:cs="Arial"/>
                <w:color w:val="000000" w:themeColor="text1"/>
                <w:sz w:val="20"/>
                <w:szCs w:val="20"/>
                <w:lang w:eastAsia="cs-CZ"/>
              </w:rPr>
              <w:t>Foreign</w:t>
            </w:r>
          </w:p>
        </w:tc>
      </w:tr>
    </w:tbl>
    <w:p w14:paraId="66DEE816" w14:textId="77777777" w:rsidR="003A0FFC" w:rsidRPr="006C6FBC" w:rsidRDefault="003A0FFC" w:rsidP="003A0FFC">
      <w:pPr>
        <w:rPr>
          <w:b/>
          <w:bCs/>
        </w:rPr>
      </w:pPr>
    </w:p>
    <w:p w14:paraId="159B87AF" w14:textId="4E8B5B37" w:rsidR="2DC591BB" w:rsidRDefault="2DC591BB" w:rsidP="28334616">
      <w:commentRangeStart w:id="44"/>
      <w:commentRangeStart w:id="45"/>
      <w:commentRangeStart w:id="46"/>
      <w:r w:rsidRPr="194E957C">
        <w:rPr>
          <w:b/>
          <w:bCs/>
        </w:rPr>
        <w:t>Fuel Type</w:t>
      </w:r>
      <w:commentRangeEnd w:id="44"/>
      <w:r>
        <w:rPr>
          <w:rStyle w:val="Odkaznakoment"/>
        </w:rPr>
        <w:commentReference w:id="44"/>
      </w:r>
      <w:commentRangeEnd w:id="45"/>
      <w:r>
        <w:rPr>
          <w:rStyle w:val="Odkaznakoment"/>
        </w:rPr>
        <w:commentReference w:id="45"/>
      </w:r>
      <w:commentRangeEnd w:id="46"/>
      <w:r w:rsidR="0084494D">
        <w:rPr>
          <w:rStyle w:val="Odkaznakoment"/>
        </w:rPr>
        <w:commentReference w:id="46"/>
      </w:r>
    </w:p>
    <w:tbl>
      <w:tblPr>
        <w:tblW w:w="25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tblGrid>
      <w:tr w:rsidR="003A0FFC" w:rsidRPr="00435A24" w14:paraId="25DA32C4" w14:textId="77777777" w:rsidTr="28334616">
        <w:trPr>
          <w:trHeight w:val="330"/>
        </w:trPr>
        <w:tc>
          <w:tcPr>
            <w:tcW w:w="2544"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47410E9B" w14:textId="77777777" w:rsidR="003A0FFC" w:rsidRPr="00435A24" w:rsidRDefault="003A0FFC">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b/>
                <w:bCs/>
                <w:color w:val="0070C0"/>
                <w:kern w:val="0"/>
                <w:sz w:val="20"/>
                <w:szCs w:val="20"/>
                <w:lang w:eastAsia="cs-CZ"/>
                <w14:ligatures w14:val="none"/>
              </w:rPr>
              <w:t>Výčet</w:t>
            </w:r>
          </w:p>
        </w:tc>
      </w:tr>
      <w:tr w:rsidR="003A0FFC" w:rsidRPr="006A6DBC" w14:paraId="59394423" w14:textId="77777777" w:rsidTr="28334616">
        <w:trPr>
          <w:trHeight w:val="330"/>
        </w:trPr>
        <w:tc>
          <w:tcPr>
            <w:tcW w:w="2544" w:type="dxa"/>
            <w:tcBorders>
              <w:top w:val="nil"/>
              <w:left w:val="single" w:sz="6" w:space="0" w:color="auto"/>
              <w:bottom w:val="single" w:sz="6" w:space="0" w:color="auto"/>
              <w:right w:val="single" w:sz="4" w:space="0" w:color="auto"/>
            </w:tcBorders>
            <w:shd w:val="clear" w:color="auto" w:fill="auto"/>
            <w:vAlign w:val="bottom"/>
            <w:hideMark/>
          </w:tcPr>
          <w:p w14:paraId="3EDA569B" w14:textId="29EAECEF" w:rsidR="003A0FFC" w:rsidRPr="006A6DBC" w:rsidRDefault="003A0FFC">
            <w:pPr>
              <w:spacing w:after="0" w:line="240" w:lineRule="auto"/>
              <w:textAlignment w:val="baseline"/>
              <w:rPr>
                <w:rFonts w:ascii="Arial" w:eastAsia="Times New Roman" w:hAnsi="Arial" w:cs="Arial"/>
                <w:color w:val="000000" w:themeColor="text1"/>
                <w:kern w:val="0"/>
                <w:sz w:val="20"/>
                <w:szCs w:val="20"/>
                <w:lang w:eastAsia="cs-CZ"/>
                <w14:ligatures w14:val="none"/>
              </w:rPr>
            </w:pPr>
            <w:r>
              <w:rPr>
                <w:rFonts w:ascii="Arial" w:eastAsia="Times New Roman" w:hAnsi="Arial" w:cs="Arial"/>
                <w:color w:val="000000"/>
                <w:kern w:val="0"/>
                <w:sz w:val="20"/>
                <w:szCs w:val="20"/>
                <w:lang w:eastAsia="cs-CZ"/>
                <w14:ligatures w14:val="none"/>
              </w:rPr>
              <w:t>Na</w:t>
            </w:r>
            <w:r w:rsidR="185C8F6B">
              <w:rPr>
                <w:rFonts w:ascii="Arial" w:eastAsia="Times New Roman" w:hAnsi="Arial" w:cs="Arial"/>
                <w:color w:val="000000"/>
                <w:kern w:val="0"/>
                <w:sz w:val="20"/>
                <w:szCs w:val="20"/>
                <w:lang w:eastAsia="cs-CZ"/>
                <w14:ligatures w14:val="none"/>
              </w:rPr>
              <w:t>tural 98</w:t>
            </w:r>
          </w:p>
        </w:tc>
      </w:tr>
      <w:tr w:rsidR="003A0FFC" w:rsidRPr="00435A24" w14:paraId="3066C128" w14:textId="77777777" w:rsidTr="28334616">
        <w:trPr>
          <w:trHeight w:val="330"/>
        </w:trPr>
        <w:tc>
          <w:tcPr>
            <w:tcW w:w="2544" w:type="dxa"/>
            <w:tcBorders>
              <w:top w:val="nil"/>
              <w:left w:val="single" w:sz="6" w:space="0" w:color="auto"/>
              <w:bottom w:val="single" w:sz="4" w:space="0" w:color="auto"/>
              <w:right w:val="single" w:sz="4" w:space="0" w:color="auto"/>
            </w:tcBorders>
            <w:shd w:val="clear" w:color="auto" w:fill="auto"/>
            <w:vAlign w:val="bottom"/>
            <w:hideMark/>
          </w:tcPr>
          <w:p w14:paraId="04F7C5AA" w14:textId="625373BA" w:rsidR="003A0FFC" w:rsidRPr="00435A24" w:rsidRDefault="185C8F6B" w:rsidP="234E0A79">
            <w:pPr>
              <w:spacing w:after="0" w:line="240" w:lineRule="auto"/>
            </w:pPr>
            <w:r w:rsidRPr="03F758AB">
              <w:rPr>
                <w:rFonts w:ascii="Arial" w:eastAsia="Times New Roman" w:hAnsi="Arial" w:cs="Arial"/>
                <w:color w:val="000000" w:themeColor="text1"/>
                <w:sz w:val="20"/>
                <w:szCs w:val="20"/>
              </w:rPr>
              <w:t>Natural 95</w:t>
            </w:r>
          </w:p>
        </w:tc>
      </w:tr>
      <w:tr w:rsidR="003A0FFC" w:rsidRPr="00435A24" w14:paraId="187057B9" w14:textId="77777777" w:rsidTr="28334616">
        <w:trPr>
          <w:trHeight w:val="480"/>
        </w:trPr>
        <w:tc>
          <w:tcPr>
            <w:tcW w:w="254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0CF06C" w14:textId="76E98E3C" w:rsidR="003A0FFC" w:rsidRPr="00435A24" w:rsidRDefault="10E1F2D7" w:rsidP="28334616">
            <w:pPr>
              <w:spacing w:after="0" w:line="240" w:lineRule="auto"/>
              <w:rPr>
                <w:rFonts w:ascii="Arial" w:eastAsia="Times New Roman" w:hAnsi="Arial" w:cs="Arial"/>
                <w:color w:val="000000" w:themeColor="text1"/>
                <w:sz w:val="20"/>
                <w:szCs w:val="20"/>
              </w:rPr>
            </w:pPr>
            <w:r w:rsidRPr="28334616">
              <w:rPr>
                <w:rFonts w:ascii="Arial" w:eastAsia="Times New Roman" w:hAnsi="Arial" w:cs="Arial"/>
                <w:color w:val="000000" w:themeColor="text1"/>
                <w:sz w:val="20"/>
                <w:szCs w:val="20"/>
              </w:rPr>
              <w:t>Diesel</w:t>
            </w:r>
          </w:p>
        </w:tc>
      </w:tr>
      <w:tr w:rsidR="003A0FFC" w:rsidRPr="00435A24" w14:paraId="02C09114" w14:textId="77777777" w:rsidTr="28334616">
        <w:trPr>
          <w:trHeight w:val="480"/>
        </w:trPr>
        <w:tc>
          <w:tcPr>
            <w:tcW w:w="2544" w:type="dxa"/>
            <w:tcBorders>
              <w:top w:val="single" w:sz="4" w:space="0" w:color="auto"/>
              <w:left w:val="single" w:sz="4" w:space="0" w:color="auto"/>
              <w:bottom w:val="single" w:sz="4" w:space="0" w:color="auto"/>
              <w:right w:val="single" w:sz="4" w:space="0" w:color="auto"/>
            </w:tcBorders>
            <w:shd w:val="clear" w:color="auto" w:fill="auto"/>
            <w:vAlign w:val="bottom"/>
          </w:tcPr>
          <w:p w14:paraId="28E20AAE" w14:textId="668F326E" w:rsidR="003A0FFC" w:rsidRDefault="003A0FF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Ele</w:t>
            </w:r>
            <w:r w:rsidR="5D8BFA13">
              <w:rPr>
                <w:rFonts w:ascii="Arial" w:eastAsia="Times New Roman" w:hAnsi="Arial" w:cs="Arial"/>
                <w:color w:val="000000"/>
                <w:kern w:val="0"/>
                <w:sz w:val="20"/>
                <w:szCs w:val="20"/>
                <w:lang w:eastAsia="cs-CZ"/>
                <w14:ligatures w14:val="none"/>
              </w:rPr>
              <w:t>ctricity</w:t>
            </w:r>
          </w:p>
        </w:tc>
      </w:tr>
    </w:tbl>
    <w:p w14:paraId="308A53E7" w14:textId="77777777" w:rsidR="003A0FFC" w:rsidRDefault="003A0FFC" w:rsidP="003A0FFC">
      <w:pPr>
        <w:rPr>
          <w:b/>
          <w:bCs/>
        </w:rPr>
      </w:pPr>
    </w:p>
    <w:p w14:paraId="45C1A222" w14:textId="13403573" w:rsidR="003A0FFC" w:rsidRDefault="003A0FFC" w:rsidP="003A0FFC">
      <w:pPr>
        <w:rPr>
          <w:b/>
          <w:bCs/>
        </w:rPr>
      </w:pPr>
      <w:r w:rsidRPr="28334616">
        <w:rPr>
          <w:b/>
          <w:bCs/>
        </w:rPr>
        <w:t>V</w:t>
      </w:r>
      <w:r w:rsidR="2DDA4CBF" w:rsidRPr="28334616">
        <w:rPr>
          <w:b/>
          <w:bCs/>
        </w:rPr>
        <w:t>ehicle Ownership</w:t>
      </w:r>
    </w:p>
    <w:tbl>
      <w:tblPr>
        <w:tblW w:w="25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tblGrid>
      <w:tr w:rsidR="003A0FFC" w:rsidRPr="00435A24" w14:paraId="2FA08292" w14:textId="77777777" w:rsidTr="28334616">
        <w:trPr>
          <w:trHeight w:val="330"/>
        </w:trPr>
        <w:tc>
          <w:tcPr>
            <w:tcW w:w="2544"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3075BB55" w14:textId="77777777" w:rsidR="003A0FFC" w:rsidRPr="00435A24" w:rsidRDefault="003A0FFC">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b/>
                <w:bCs/>
                <w:color w:val="0070C0"/>
                <w:kern w:val="0"/>
                <w:sz w:val="20"/>
                <w:szCs w:val="20"/>
                <w:lang w:eastAsia="cs-CZ"/>
                <w14:ligatures w14:val="none"/>
              </w:rPr>
              <w:t>Výčet</w:t>
            </w:r>
          </w:p>
        </w:tc>
      </w:tr>
      <w:tr w:rsidR="003A0FFC" w:rsidRPr="006A6DBC" w14:paraId="025102F0" w14:textId="77777777" w:rsidTr="28334616">
        <w:trPr>
          <w:trHeight w:val="330"/>
        </w:trPr>
        <w:tc>
          <w:tcPr>
            <w:tcW w:w="2544" w:type="dxa"/>
            <w:tcBorders>
              <w:top w:val="nil"/>
              <w:left w:val="single" w:sz="6" w:space="0" w:color="auto"/>
              <w:bottom w:val="single" w:sz="6" w:space="0" w:color="auto"/>
              <w:right w:val="single" w:sz="4" w:space="0" w:color="auto"/>
            </w:tcBorders>
            <w:shd w:val="clear" w:color="auto" w:fill="auto"/>
            <w:vAlign w:val="bottom"/>
            <w:hideMark/>
          </w:tcPr>
          <w:p w14:paraId="3BBDFAF3" w14:textId="40EE76C3" w:rsidR="003A0FFC" w:rsidRPr="006A6DBC" w:rsidRDefault="3F045058" w:rsidP="28334616">
            <w:pPr>
              <w:spacing w:after="0" w:line="240" w:lineRule="auto"/>
            </w:pPr>
            <w:r w:rsidRPr="28334616">
              <w:rPr>
                <w:rFonts w:ascii="Arial" w:eastAsia="Times New Roman" w:hAnsi="Arial" w:cs="Arial"/>
                <w:color w:val="000000" w:themeColor="text1"/>
                <w:sz w:val="20"/>
                <w:szCs w:val="20"/>
                <w:lang w:eastAsia="cs-CZ"/>
              </w:rPr>
              <w:t>Private</w:t>
            </w:r>
          </w:p>
        </w:tc>
      </w:tr>
      <w:tr w:rsidR="003A0FFC" w:rsidRPr="00435A24" w14:paraId="54CB2C6C" w14:textId="77777777" w:rsidTr="28334616">
        <w:trPr>
          <w:trHeight w:val="330"/>
        </w:trPr>
        <w:tc>
          <w:tcPr>
            <w:tcW w:w="2544" w:type="dxa"/>
            <w:tcBorders>
              <w:top w:val="nil"/>
              <w:left w:val="single" w:sz="6" w:space="0" w:color="auto"/>
              <w:bottom w:val="single" w:sz="4" w:space="0" w:color="auto"/>
              <w:right w:val="single" w:sz="4" w:space="0" w:color="auto"/>
            </w:tcBorders>
            <w:shd w:val="clear" w:color="auto" w:fill="auto"/>
            <w:vAlign w:val="bottom"/>
            <w:hideMark/>
          </w:tcPr>
          <w:p w14:paraId="78EA6FAD" w14:textId="3DAEF6D6" w:rsidR="003A0FFC" w:rsidRPr="00435A24" w:rsidRDefault="3F045058" w:rsidP="28334616">
            <w:pPr>
              <w:spacing w:after="0" w:line="240" w:lineRule="auto"/>
            </w:pPr>
            <w:r w:rsidRPr="28334616">
              <w:rPr>
                <w:rFonts w:ascii="Arial" w:eastAsia="Times New Roman" w:hAnsi="Arial" w:cs="Arial"/>
                <w:color w:val="000000" w:themeColor="text1"/>
                <w:sz w:val="20"/>
                <w:szCs w:val="20"/>
                <w:lang w:eastAsia="cs-CZ"/>
              </w:rPr>
              <w:t>Co</w:t>
            </w:r>
            <w:r w:rsidR="020DA2F4" w:rsidRPr="28334616">
              <w:rPr>
                <w:rFonts w:ascii="Arial" w:eastAsia="Times New Roman" w:hAnsi="Arial" w:cs="Arial"/>
                <w:color w:val="000000" w:themeColor="text1"/>
                <w:sz w:val="20"/>
                <w:szCs w:val="20"/>
                <w:lang w:eastAsia="cs-CZ"/>
              </w:rPr>
              <w:t>rporate</w:t>
            </w:r>
          </w:p>
        </w:tc>
      </w:tr>
    </w:tbl>
    <w:p w14:paraId="1173FD49" w14:textId="77777777" w:rsidR="003A0FFC" w:rsidRDefault="003A0FFC" w:rsidP="003A0FFC"/>
    <w:p w14:paraId="29C88907" w14:textId="0EF9D7FB" w:rsidR="003A0FFC" w:rsidRDefault="003A0FFC" w:rsidP="003A0FFC">
      <w:pPr>
        <w:rPr>
          <w:b/>
          <w:bCs/>
        </w:rPr>
      </w:pPr>
      <w:r w:rsidRPr="28334616">
        <w:rPr>
          <w:b/>
          <w:bCs/>
        </w:rPr>
        <w:t>V</w:t>
      </w:r>
      <w:r w:rsidR="27688037" w:rsidRPr="28334616">
        <w:rPr>
          <w:b/>
          <w:bCs/>
        </w:rPr>
        <w:t>ehicle Usage</w:t>
      </w:r>
    </w:p>
    <w:tbl>
      <w:tblPr>
        <w:tblW w:w="25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tblGrid>
      <w:tr w:rsidR="003A0FFC" w:rsidRPr="00435A24" w14:paraId="0D1097E3" w14:textId="77777777" w:rsidTr="28334616">
        <w:trPr>
          <w:trHeight w:val="330"/>
        </w:trPr>
        <w:tc>
          <w:tcPr>
            <w:tcW w:w="2544"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0D3D8B2B" w14:textId="77777777" w:rsidR="003A0FFC" w:rsidRPr="00435A24" w:rsidRDefault="003A0FFC">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b/>
                <w:bCs/>
                <w:color w:val="0070C0"/>
                <w:kern w:val="0"/>
                <w:sz w:val="20"/>
                <w:szCs w:val="20"/>
                <w:lang w:eastAsia="cs-CZ"/>
                <w14:ligatures w14:val="none"/>
              </w:rPr>
              <w:t>Výčet</w:t>
            </w:r>
          </w:p>
        </w:tc>
      </w:tr>
      <w:tr w:rsidR="003A0FFC" w:rsidRPr="006A6DBC" w14:paraId="15DD6D54" w14:textId="77777777" w:rsidTr="28334616">
        <w:trPr>
          <w:trHeight w:val="330"/>
        </w:trPr>
        <w:tc>
          <w:tcPr>
            <w:tcW w:w="2544" w:type="dxa"/>
            <w:tcBorders>
              <w:top w:val="nil"/>
              <w:left w:val="single" w:sz="6" w:space="0" w:color="auto"/>
              <w:bottom w:val="single" w:sz="6" w:space="0" w:color="auto"/>
              <w:right w:val="single" w:sz="4" w:space="0" w:color="auto"/>
            </w:tcBorders>
            <w:shd w:val="clear" w:color="auto" w:fill="auto"/>
            <w:vAlign w:val="bottom"/>
            <w:hideMark/>
          </w:tcPr>
          <w:p w14:paraId="509F99D5" w14:textId="68477A55" w:rsidR="003A0FFC" w:rsidRPr="006A6DBC" w:rsidRDefault="003A0FFC">
            <w:pPr>
              <w:spacing w:after="0" w:line="240" w:lineRule="auto"/>
              <w:textAlignment w:val="baseline"/>
              <w:rPr>
                <w:rFonts w:ascii="Arial" w:eastAsia="Times New Roman" w:hAnsi="Arial" w:cs="Arial"/>
                <w:color w:val="000000" w:themeColor="text1"/>
                <w:kern w:val="0"/>
                <w:sz w:val="20"/>
                <w:szCs w:val="20"/>
                <w:lang w:eastAsia="cs-CZ"/>
                <w14:ligatures w14:val="none"/>
              </w:rPr>
            </w:pPr>
            <w:r>
              <w:rPr>
                <w:rFonts w:ascii="Arial" w:eastAsia="Times New Roman" w:hAnsi="Arial" w:cs="Arial"/>
                <w:color w:val="000000"/>
                <w:kern w:val="0"/>
                <w:sz w:val="20"/>
                <w:szCs w:val="20"/>
                <w:lang w:eastAsia="cs-CZ"/>
                <w14:ligatures w14:val="none"/>
              </w:rPr>
              <w:t>Individu</w:t>
            </w:r>
            <w:r w:rsidR="6BF780E6">
              <w:rPr>
                <w:rFonts w:ascii="Arial" w:eastAsia="Times New Roman" w:hAnsi="Arial" w:cs="Arial"/>
                <w:color w:val="000000"/>
                <w:kern w:val="0"/>
                <w:sz w:val="20"/>
                <w:szCs w:val="20"/>
                <w:lang w:eastAsia="cs-CZ"/>
                <w14:ligatures w14:val="none"/>
              </w:rPr>
              <w:t>al</w:t>
            </w:r>
          </w:p>
        </w:tc>
      </w:tr>
      <w:tr w:rsidR="003A0FFC" w:rsidRPr="00435A24" w14:paraId="2C2734F7" w14:textId="77777777" w:rsidTr="28334616">
        <w:trPr>
          <w:trHeight w:val="330"/>
        </w:trPr>
        <w:tc>
          <w:tcPr>
            <w:tcW w:w="2544" w:type="dxa"/>
            <w:tcBorders>
              <w:top w:val="nil"/>
              <w:left w:val="single" w:sz="6" w:space="0" w:color="auto"/>
              <w:bottom w:val="single" w:sz="4" w:space="0" w:color="auto"/>
              <w:right w:val="single" w:sz="4" w:space="0" w:color="auto"/>
            </w:tcBorders>
            <w:shd w:val="clear" w:color="auto" w:fill="auto"/>
            <w:vAlign w:val="bottom"/>
            <w:hideMark/>
          </w:tcPr>
          <w:p w14:paraId="6AB7E709" w14:textId="3C2B5BBB" w:rsidR="003A0FFC" w:rsidRPr="00435A24" w:rsidRDefault="003A0FFC" w:rsidP="28334616">
            <w:pPr>
              <w:spacing w:after="0" w:line="240" w:lineRule="auto"/>
              <w:rPr>
                <w:rFonts w:ascii="Segoe UI" w:eastAsia="Times New Roman" w:hAnsi="Segoe UI" w:cs="Segoe UI"/>
                <w:sz w:val="18"/>
                <w:szCs w:val="18"/>
                <w:lang w:eastAsia="cs-CZ"/>
              </w:rPr>
            </w:pPr>
            <w:r>
              <w:rPr>
                <w:rFonts w:ascii="Arial" w:eastAsia="Times New Roman" w:hAnsi="Arial" w:cs="Arial"/>
                <w:color w:val="000000"/>
                <w:kern w:val="0"/>
                <w:sz w:val="20"/>
                <w:szCs w:val="20"/>
                <w:lang w:eastAsia="cs-CZ"/>
                <w14:ligatures w14:val="none"/>
              </w:rPr>
              <w:t>S</w:t>
            </w:r>
            <w:r w:rsidR="5FE5DBE9" w:rsidRPr="28334616">
              <w:rPr>
                <w:rFonts w:ascii="Arial" w:eastAsia="Times New Roman" w:hAnsi="Arial" w:cs="Arial"/>
                <w:color w:val="000000" w:themeColor="text1"/>
                <w:sz w:val="20"/>
                <w:szCs w:val="20"/>
                <w:lang w:eastAsia="cs-CZ"/>
              </w:rPr>
              <w:t>hared</w:t>
            </w:r>
          </w:p>
        </w:tc>
      </w:tr>
    </w:tbl>
    <w:p w14:paraId="7727A265" w14:textId="77777777" w:rsidR="003A0FFC" w:rsidRDefault="003A0FFC" w:rsidP="003A0FFC"/>
    <w:p w14:paraId="35E6E44C" w14:textId="35FA8BE8" w:rsidR="5FE5DBE9" w:rsidRDefault="6A6049E0" w:rsidP="28334616">
      <w:pPr>
        <w:rPr>
          <w:b/>
        </w:rPr>
      </w:pPr>
      <w:r w:rsidRPr="14491F64">
        <w:rPr>
          <w:b/>
          <w:bCs/>
        </w:rPr>
        <w:t>Transport</w:t>
      </w:r>
      <w:r w:rsidR="5FE5DBE9" w:rsidRPr="28334616">
        <w:rPr>
          <w:b/>
          <w:bCs/>
        </w:rPr>
        <w:t xml:space="preserve"> type</w:t>
      </w:r>
    </w:p>
    <w:tbl>
      <w:tblPr>
        <w:tblW w:w="25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79"/>
      </w:tblGrid>
      <w:tr w:rsidR="003A0FFC" w:rsidRPr="00435A24" w14:paraId="40877ED8" w14:textId="77777777" w:rsidTr="28334616">
        <w:trPr>
          <w:trHeight w:val="330"/>
        </w:trPr>
        <w:tc>
          <w:tcPr>
            <w:tcW w:w="2544"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51764024" w14:textId="77777777" w:rsidR="003A0FFC" w:rsidRPr="00435A24" w:rsidRDefault="003A0FFC">
            <w:pPr>
              <w:spacing w:after="0" w:line="240" w:lineRule="auto"/>
              <w:textAlignment w:val="baseline"/>
              <w:rPr>
                <w:rFonts w:ascii="Segoe UI" w:eastAsia="Times New Roman" w:hAnsi="Segoe UI" w:cs="Segoe UI"/>
                <w:kern w:val="0"/>
                <w:sz w:val="18"/>
                <w:szCs w:val="18"/>
                <w:lang w:eastAsia="cs-CZ"/>
                <w14:ligatures w14:val="none"/>
              </w:rPr>
            </w:pPr>
            <w:commentRangeStart w:id="49"/>
            <w:commentRangeStart w:id="50"/>
            <w:commentRangeStart w:id="51"/>
            <w:commentRangeStart w:id="52"/>
            <w:r>
              <w:rPr>
                <w:rFonts w:ascii="Arial" w:eastAsia="Times New Roman" w:hAnsi="Arial" w:cs="Arial"/>
                <w:b/>
                <w:bCs/>
                <w:color w:val="0070C0"/>
                <w:kern w:val="0"/>
                <w:sz w:val="20"/>
                <w:szCs w:val="20"/>
                <w:lang w:eastAsia="cs-CZ"/>
                <w14:ligatures w14:val="none"/>
              </w:rPr>
              <w:t>Výčet</w:t>
            </w:r>
            <w:commentRangeEnd w:id="49"/>
            <w:r w:rsidR="004A4B63">
              <w:rPr>
                <w:rStyle w:val="Odkaznakoment"/>
              </w:rPr>
              <w:commentReference w:id="49"/>
            </w:r>
            <w:commentRangeEnd w:id="50"/>
            <w:r>
              <w:commentReference w:id="50"/>
            </w:r>
            <w:commentRangeEnd w:id="51"/>
            <w:r>
              <w:commentReference w:id="51"/>
            </w:r>
            <w:commentRangeEnd w:id="52"/>
            <w:r>
              <w:commentReference w:id="52"/>
            </w:r>
            <w:commentRangeStart w:id="53"/>
            <w:commentRangeEnd w:id="53"/>
            <w:r>
              <w:rPr>
                <w:rStyle w:val="Odkaznakoment"/>
              </w:rPr>
              <w:commentReference w:id="53"/>
            </w:r>
          </w:p>
        </w:tc>
      </w:tr>
      <w:tr w:rsidR="003A0FFC" w:rsidRPr="006A6DBC" w14:paraId="62F9487E" w14:textId="77777777" w:rsidTr="28334616">
        <w:trPr>
          <w:trHeight w:val="330"/>
        </w:trPr>
        <w:tc>
          <w:tcPr>
            <w:tcW w:w="2544" w:type="dxa"/>
            <w:tcBorders>
              <w:top w:val="nil"/>
              <w:left w:val="single" w:sz="6" w:space="0" w:color="auto"/>
              <w:bottom w:val="single" w:sz="4" w:space="0" w:color="auto"/>
              <w:right w:val="single" w:sz="4" w:space="0" w:color="auto"/>
            </w:tcBorders>
            <w:shd w:val="clear" w:color="auto" w:fill="auto"/>
            <w:vAlign w:val="bottom"/>
            <w:hideMark/>
          </w:tcPr>
          <w:p w14:paraId="2919EF2D" w14:textId="4C64BE25" w:rsidR="003A0FFC" w:rsidRPr="006A6DBC" w:rsidRDefault="55189B11" w:rsidP="28334616">
            <w:pPr>
              <w:spacing w:after="0" w:line="240" w:lineRule="auto"/>
            </w:pPr>
            <w:r w:rsidRPr="28334616">
              <w:rPr>
                <w:rFonts w:ascii="Arial" w:eastAsia="Times New Roman" w:hAnsi="Arial" w:cs="Arial"/>
                <w:color w:val="000000" w:themeColor="text1"/>
                <w:sz w:val="20"/>
                <w:szCs w:val="20"/>
                <w:lang w:eastAsia="cs-CZ"/>
              </w:rPr>
              <w:t>Private car</w:t>
            </w:r>
          </w:p>
        </w:tc>
      </w:tr>
      <w:tr w:rsidR="000F4095" w:rsidRPr="006A6DBC" w14:paraId="11435C73" w14:textId="77777777" w:rsidTr="28334616">
        <w:trPr>
          <w:trHeight w:val="330"/>
        </w:trPr>
        <w:tc>
          <w:tcPr>
            <w:tcW w:w="2544" w:type="dxa"/>
            <w:tcBorders>
              <w:top w:val="nil"/>
              <w:left w:val="single" w:sz="6" w:space="0" w:color="auto"/>
              <w:bottom w:val="single" w:sz="4" w:space="0" w:color="auto"/>
              <w:right w:val="single" w:sz="4" w:space="0" w:color="auto"/>
            </w:tcBorders>
            <w:shd w:val="clear" w:color="auto" w:fill="auto"/>
            <w:vAlign w:val="bottom"/>
          </w:tcPr>
          <w:p w14:paraId="3377AD62" w14:textId="2FD7D4D8" w:rsidR="000F4095" w:rsidRDefault="55189B11" w:rsidP="28334616">
            <w:pPr>
              <w:spacing w:after="0" w:line="240" w:lineRule="auto"/>
            </w:pPr>
            <w:r w:rsidRPr="28334616">
              <w:rPr>
                <w:rFonts w:ascii="Arial" w:eastAsia="Times New Roman" w:hAnsi="Arial" w:cs="Arial"/>
                <w:color w:val="000000" w:themeColor="text1"/>
                <w:sz w:val="20"/>
                <w:szCs w:val="20"/>
                <w:lang w:eastAsia="cs-CZ"/>
              </w:rPr>
              <w:t>Private motorbike</w:t>
            </w:r>
          </w:p>
        </w:tc>
      </w:tr>
      <w:tr w:rsidR="003A0FFC" w:rsidRPr="00435A24" w14:paraId="2742A230" w14:textId="77777777" w:rsidTr="28334616">
        <w:trPr>
          <w:trHeight w:val="330"/>
        </w:trPr>
        <w:tc>
          <w:tcPr>
            <w:tcW w:w="254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05EFDFE" w14:textId="0A9F7677" w:rsidR="003A0FFC" w:rsidRPr="00435A24" w:rsidRDefault="55189B11" w:rsidP="28334616">
            <w:pPr>
              <w:spacing w:after="0" w:line="240" w:lineRule="auto"/>
            </w:pPr>
            <w:r w:rsidRPr="28334616">
              <w:rPr>
                <w:rFonts w:ascii="Arial" w:eastAsia="Times New Roman" w:hAnsi="Arial" w:cs="Arial"/>
                <w:color w:val="000000" w:themeColor="text1"/>
                <w:sz w:val="20"/>
                <w:szCs w:val="20"/>
                <w:lang w:eastAsia="cs-CZ"/>
              </w:rPr>
              <w:t>Company car</w:t>
            </w:r>
          </w:p>
        </w:tc>
      </w:tr>
      <w:tr w:rsidR="003A0FFC" w:rsidRPr="00435A24" w14:paraId="492F9D0A" w14:textId="77777777" w:rsidTr="28334616">
        <w:trPr>
          <w:trHeight w:val="330"/>
        </w:trPr>
        <w:tc>
          <w:tcPr>
            <w:tcW w:w="2544" w:type="dxa"/>
            <w:tcBorders>
              <w:top w:val="single" w:sz="4" w:space="0" w:color="auto"/>
              <w:left w:val="single" w:sz="4" w:space="0" w:color="auto"/>
              <w:bottom w:val="single" w:sz="4" w:space="0" w:color="auto"/>
              <w:right w:val="single" w:sz="4" w:space="0" w:color="auto"/>
            </w:tcBorders>
            <w:shd w:val="clear" w:color="auto" w:fill="auto"/>
            <w:vAlign w:val="bottom"/>
          </w:tcPr>
          <w:p w14:paraId="4254C5A8" w14:textId="22917D78" w:rsidR="003A0FFC" w:rsidRDefault="55189B11" w:rsidP="28334616">
            <w:pPr>
              <w:spacing w:after="0" w:line="240" w:lineRule="auto"/>
            </w:pPr>
            <w:r w:rsidRPr="28334616">
              <w:rPr>
                <w:rFonts w:ascii="Arial" w:eastAsia="Times New Roman" w:hAnsi="Arial" w:cs="Arial"/>
                <w:color w:val="000000" w:themeColor="text1"/>
                <w:sz w:val="20"/>
                <w:szCs w:val="20"/>
                <w:lang w:eastAsia="cs-CZ"/>
              </w:rPr>
              <w:t>Company motorbike</w:t>
            </w:r>
          </w:p>
        </w:tc>
      </w:tr>
      <w:tr w:rsidR="28334616" w14:paraId="19081B25" w14:textId="77777777" w:rsidTr="28334616">
        <w:trPr>
          <w:trHeight w:val="330"/>
        </w:trPr>
        <w:tc>
          <w:tcPr>
            <w:tcW w:w="3379" w:type="dxa"/>
            <w:tcBorders>
              <w:top w:val="single" w:sz="4" w:space="0" w:color="auto"/>
              <w:left w:val="single" w:sz="4" w:space="0" w:color="auto"/>
              <w:bottom w:val="single" w:sz="4" w:space="0" w:color="auto"/>
              <w:right w:val="single" w:sz="4" w:space="0" w:color="auto"/>
            </w:tcBorders>
            <w:shd w:val="clear" w:color="auto" w:fill="auto"/>
            <w:vAlign w:val="bottom"/>
          </w:tcPr>
          <w:p w14:paraId="7B3C0E45" w14:textId="6BF43613" w:rsidR="55189B11" w:rsidRDefault="55189B11"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Truck</w:t>
            </w:r>
          </w:p>
        </w:tc>
      </w:tr>
      <w:tr w:rsidR="003A0FFC" w:rsidRPr="00435A24" w14:paraId="52ADF86B" w14:textId="77777777" w:rsidTr="28334616">
        <w:trPr>
          <w:trHeight w:val="330"/>
        </w:trPr>
        <w:tc>
          <w:tcPr>
            <w:tcW w:w="2544" w:type="dxa"/>
            <w:tcBorders>
              <w:top w:val="single" w:sz="4" w:space="0" w:color="auto"/>
              <w:left w:val="single" w:sz="4" w:space="0" w:color="auto"/>
              <w:bottom w:val="single" w:sz="4" w:space="0" w:color="auto"/>
              <w:right w:val="single" w:sz="4" w:space="0" w:color="auto"/>
            </w:tcBorders>
            <w:shd w:val="clear" w:color="auto" w:fill="auto"/>
            <w:vAlign w:val="bottom"/>
          </w:tcPr>
          <w:p w14:paraId="42A86EC3" w14:textId="77777777" w:rsidR="003A0FFC" w:rsidRDefault="55189B1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Bus</w:t>
            </w:r>
          </w:p>
        </w:tc>
      </w:tr>
      <w:tr w:rsidR="003A0FFC" w:rsidRPr="00435A24" w14:paraId="23041138" w14:textId="77777777" w:rsidTr="28334616">
        <w:trPr>
          <w:trHeight w:val="330"/>
        </w:trPr>
        <w:tc>
          <w:tcPr>
            <w:tcW w:w="2544" w:type="dxa"/>
            <w:tcBorders>
              <w:top w:val="single" w:sz="4" w:space="0" w:color="auto"/>
              <w:left w:val="single" w:sz="4" w:space="0" w:color="auto"/>
              <w:bottom w:val="single" w:sz="4" w:space="0" w:color="auto"/>
              <w:right w:val="single" w:sz="4" w:space="0" w:color="auto"/>
            </w:tcBorders>
            <w:shd w:val="clear" w:color="auto" w:fill="auto"/>
            <w:vAlign w:val="bottom"/>
          </w:tcPr>
          <w:p w14:paraId="772008F2" w14:textId="77777777" w:rsidR="003A0FFC" w:rsidRDefault="55189B1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Plane</w:t>
            </w:r>
          </w:p>
        </w:tc>
      </w:tr>
      <w:tr w:rsidR="003A0FFC" w:rsidRPr="00435A24" w14:paraId="4450D7AE" w14:textId="77777777" w:rsidTr="28334616">
        <w:trPr>
          <w:trHeight w:val="330"/>
        </w:trPr>
        <w:tc>
          <w:tcPr>
            <w:tcW w:w="2544" w:type="dxa"/>
            <w:tcBorders>
              <w:top w:val="single" w:sz="4" w:space="0" w:color="auto"/>
              <w:left w:val="single" w:sz="4" w:space="0" w:color="auto"/>
              <w:bottom w:val="single" w:sz="4" w:space="0" w:color="auto"/>
              <w:right w:val="single" w:sz="4" w:space="0" w:color="auto"/>
            </w:tcBorders>
            <w:shd w:val="clear" w:color="auto" w:fill="auto"/>
            <w:vAlign w:val="bottom"/>
          </w:tcPr>
          <w:p w14:paraId="6E155AFF" w14:textId="77777777" w:rsidR="003A0FFC" w:rsidRDefault="55189B1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Train</w:t>
            </w:r>
          </w:p>
        </w:tc>
      </w:tr>
      <w:tr w:rsidR="000F4095" w:rsidRPr="00435A24" w14:paraId="0905B197" w14:textId="77777777" w:rsidTr="28334616">
        <w:trPr>
          <w:trHeight w:val="330"/>
        </w:trPr>
        <w:tc>
          <w:tcPr>
            <w:tcW w:w="2544" w:type="dxa"/>
            <w:tcBorders>
              <w:top w:val="single" w:sz="4" w:space="0" w:color="auto"/>
              <w:left w:val="single" w:sz="4" w:space="0" w:color="auto"/>
              <w:bottom w:val="single" w:sz="4" w:space="0" w:color="auto"/>
              <w:right w:val="single" w:sz="4" w:space="0" w:color="auto"/>
            </w:tcBorders>
            <w:shd w:val="clear" w:color="auto" w:fill="auto"/>
            <w:vAlign w:val="bottom"/>
          </w:tcPr>
          <w:p w14:paraId="10B4F41D" w14:textId="0E7B96E2" w:rsidR="00FE2337" w:rsidRDefault="57EF69F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Public transport</w:t>
            </w:r>
          </w:p>
        </w:tc>
      </w:tr>
      <w:tr w:rsidR="0091004D" w:rsidRPr="00435A24" w14:paraId="35BBFC62" w14:textId="77777777" w:rsidTr="28334616">
        <w:trPr>
          <w:trHeight w:val="330"/>
        </w:trPr>
        <w:tc>
          <w:tcPr>
            <w:tcW w:w="2544" w:type="dxa"/>
            <w:tcBorders>
              <w:top w:val="single" w:sz="4" w:space="0" w:color="auto"/>
              <w:left w:val="single" w:sz="4" w:space="0" w:color="auto"/>
              <w:bottom w:val="single" w:sz="4" w:space="0" w:color="auto"/>
              <w:right w:val="single" w:sz="4" w:space="0" w:color="auto"/>
            </w:tcBorders>
            <w:shd w:val="clear" w:color="auto" w:fill="auto"/>
            <w:vAlign w:val="bottom"/>
          </w:tcPr>
          <w:p w14:paraId="3F763AD6" w14:textId="09FF9445" w:rsidR="0091004D" w:rsidRDefault="57EF69F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Ship</w:t>
            </w:r>
          </w:p>
        </w:tc>
      </w:tr>
      <w:tr w:rsidR="007910AB" w:rsidRPr="00435A24" w14:paraId="25BC9C20" w14:textId="77777777" w:rsidTr="28334616">
        <w:trPr>
          <w:trHeight w:val="330"/>
        </w:trPr>
        <w:tc>
          <w:tcPr>
            <w:tcW w:w="2544" w:type="dxa"/>
            <w:tcBorders>
              <w:top w:val="single" w:sz="4" w:space="0" w:color="auto"/>
              <w:left w:val="single" w:sz="4" w:space="0" w:color="auto"/>
              <w:bottom w:val="single" w:sz="4" w:space="0" w:color="auto"/>
              <w:right w:val="single" w:sz="4" w:space="0" w:color="auto"/>
            </w:tcBorders>
            <w:shd w:val="clear" w:color="auto" w:fill="auto"/>
            <w:vAlign w:val="bottom"/>
          </w:tcPr>
          <w:p w14:paraId="63B8059F" w14:textId="09F317D0" w:rsidR="007910AB" w:rsidRDefault="007910A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Taxi</w:t>
            </w:r>
          </w:p>
        </w:tc>
      </w:tr>
      <w:tr w:rsidR="28334616" w14:paraId="1EFDE8A9" w14:textId="77777777" w:rsidTr="28334616">
        <w:trPr>
          <w:trHeight w:val="330"/>
        </w:trPr>
        <w:tc>
          <w:tcPr>
            <w:tcW w:w="3379" w:type="dxa"/>
            <w:tcBorders>
              <w:top w:val="single" w:sz="4" w:space="0" w:color="auto"/>
              <w:left w:val="single" w:sz="4" w:space="0" w:color="auto"/>
              <w:bottom w:val="single" w:sz="4" w:space="0" w:color="auto"/>
              <w:right w:val="single" w:sz="4" w:space="0" w:color="auto"/>
            </w:tcBorders>
            <w:shd w:val="clear" w:color="auto" w:fill="auto"/>
            <w:vAlign w:val="bottom"/>
          </w:tcPr>
          <w:p w14:paraId="63D50804" w14:textId="578C7EC4" w:rsidR="6205D4DD" w:rsidRDefault="6205D4DD"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lastRenderedPageBreak/>
              <w:t>By Foot</w:t>
            </w:r>
          </w:p>
        </w:tc>
      </w:tr>
    </w:tbl>
    <w:p w14:paraId="6C6F0F8A" w14:textId="77777777" w:rsidR="003A0FFC" w:rsidRDefault="003A0FFC" w:rsidP="003A0FFC"/>
    <w:p w14:paraId="59430FB8" w14:textId="52074639" w:rsidR="318D7D3F" w:rsidRDefault="318D7D3F" w:rsidP="14491F64">
      <w:r w:rsidRPr="14491F64">
        <w:rPr>
          <w:b/>
          <w:bCs/>
        </w:rPr>
        <w:t>Expense Type</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379"/>
      </w:tblGrid>
      <w:tr w:rsidR="1A030139" w14:paraId="1B744F63" w14:textId="77777777" w:rsidTr="28334616">
        <w:trPr>
          <w:trHeight w:val="330"/>
        </w:trPr>
        <w:tc>
          <w:tcPr>
            <w:tcW w:w="3379" w:type="dxa"/>
            <w:tcBorders>
              <w:top w:val="single" w:sz="6" w:space="0" w:color="auto"/>
              <w:left w:val="single" w:sz="6" w:space="0" w:color="auto"/>
              <w:bottom w:val="single" w:sz="6" w:space="0" w:color="auto"/>
              <w:right w:val="single" w:sz="4" w:space="0" w:color="auto"/>
            </w:tcBorders>
            <w:shd w:val="clear" w:color="auto" w:fill="auto"/>
            <w:vAlign w:val="bottom"/>
          </w:tcPr>
          <w:p w14:paraId="6E59CF1B" w14:textId="77777777" w:rsidR="003A0FFC" w:rsidRDefault="1A030139" w:rsidP="1A030139">
            <w:pPr>
              <w:spacing w:after="0" w:line="240" w:lineRule="auto"/>
              <w:rPr>
                <w:rFonts w:ascii="Segoe UI" w:eastAsia="Times New Roman" w:hAnsi="Segoe UI" w:cs="Segoe UI"/>
                <w:sz w:val="18"/>
                <w:szCs w:val="18"/>
                <w:lang w:eastAsia="cs-CZ"/>
              </w:rPr>
            </w:pPr>
            <w:commentRangeStart w:id="54"/>
            <w:commentRangeStart w:id="55"/>
            <w:commentRangeStart w:id="56"/>
            <w:commentRangeStart w:id="57"/>
            <w:r w:rsidRPr="1A030139">
              <w:rPr>
                <w:rFonts w:ascii="Arial" w:eastAsia="Times New Roman" w:hAnsi="Arial" w:cs="Arial"/>
                <w:b/>
                <w:bCs/>
                <w:color w:val="0070C0"/>
                <w:sz w:val="20"/>
                <w:szCs w:val="20"/>
                <w:lang w:eastAsia="cs-CZ"/>
              </w:rPr>
              <w:t>Výčet</w:t>
            </w:r>
            <w:commentRangeEnd w:id="54"/>
            <w:r w:rsidR="003A0FFC">
              <w:rPr>
                <w:rStyle w:val="Odkaznakoment"/>
              </w:rPr>
              <w:commentReference w:id="54"/>
            </w:r>
            <w:commentRangeEnd w:id="55"/>
            <w:r w:rsidR="003A0FFC">
              <w:rPr>
                <w:rStyle w:val="Odkaznakoment"/>
              </w:rPr>
              <w:commentReference w:id="55"/>
            </w:r>
            <w:commentRangeEnd w:id="56"/>
            <w:r w:rsidR="003A0FFC">
              <w:rPr>
                <w:rStyle w:val="Odkaznakoment"/>
              </w:rPr>
              <w:commentReference w:id="56"/>
            </w:r>
            <w:commentRangeEnd w:id="57"/>
            <w:r w:rsidR="003A0FFC">
              <w:rPr>
                <w:rStyle w:val="Odkaznakoment"/>
              </w:rPr>
              <w:commentReference w:id="57"/>
            </w:r>
            <w:commentRangeStart w:id="58"/>
            <w:commentRangeEnd w:id="58"/>
            <w:r w:rsidR="003A0FFC">
              <w:rPr>
                <w:rStyle w:val="Odkaznakoment"/>
              </w:rPr>
              <w:commentReference w:id="58"/>
            </w:r>
          </w:p>
        </w:tc>
      </w:tr>
      <w:tr w:rsidR="1A030139" w14:paraId="2FFA6F1B" w14:textId="77777777" w:rsidTr="28334616">
        <w:trPr>
          <w:trHeight w:val="330"/>
        </w:trPr>
        <w:tc>
          <w:tcPr>
            <w:tcW w:w="3379" w:type="dxa"/>
            <w:tcBorders>
              <w:top w:val="nil"/>
              <w:left w:val="single" w:sz="6" w:space="0" w:color="auto"/>
              <w:bottom w:val="single" w:sz="4" w:space="0" w:color="auto"/>
              <w:right w:val="single" w:sz="4" w:space="0" w:color="auto"/>
            </w:tcBorders>
            <w:shd w:val="clear" w:color="auto" w:fill="auto"/>
            <w:vAlign w:val="bottom"/>
          </w:tcPr>
          <w:p w14:paraId="3D0ED475" w14:textId="0F271E06" w:rsidR="1A030139" w:rsidRDefault="39D448B6" w:rsidP="28334616">
            <w:pPr>
              <w:spacing w:after="0"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Rounding</w:t>
            </w:r>
          </w:p>
        </w:tc>
      </w:tr>
      <w:tr w:rsidR="1A030139" w14:paraId="42E1CD50" w14:textId="77777777" w:rsidTr="28334616">
        <w:trPr>
          <w:trHeight w:val="330"/>
        </w:trPr>
        <w:tc>
          <w:tcPr>
            <w:tcW w:w="3379" w:type="dxa"/>
            <w:tcBorders>
              <w:top w:val="nil"/>
              <w:left w:val="single" w:sz="6" w:space="0" w:color="auto"/>
              <w:bottom w:val="single" w:sz="4" w:space="0" w:color="auto"/>
              <w:right w:val="single" w:sz="4" w:space="0" w:color="auto"/>
            </w:tcBorders>
            <w:shd w:val="clear" w:color="auto" w:fill="auto"/>
            <w:vAlign w:val="bottom"/>
          </w:tcPr>
          <w:p w14:paraId="4405FA27" w14:textId="61D81CE3" w:rsidR="1A030139" w:rsidRDefault="762D501B" w:rsidP="28334616">
            <w:pPr>
              <w:spacing w:after="0" w:line="240" w:lineRule="auto"/>
            </w:pPr>
            <w:r w:rsidRPr="28334616">
              <w:rPr>
                <w:rFonts w:ascii="Arial" w:eastAsia="Times New Roman" w:hAnsi="Arial" w:cs="Arial"/>
                <w:color w:val="000000" w:themeColor="text1"/>
                <w:sz w:val="20"/>
                <w:szCs w:val="20"/>
                <w:lang w:eastAsia="cs-CZ"/>
              </w:rPr>
              <w:t>Vehicle usage</w:t>
            </w:r>
          </w:p>
        </w:tc>
      </w:tr>
      <w:tr w:rsidR="1A030139" w14:paraId="7E200388" w14:textId="77777777" w:rsidTr="28334616">
        <w:trPr>
          <w:trHeight w:val="330"/>
        </w:trPr>
        <w:tc>
          <w:tcPr>
            <w:tcW w:w="3379" w:type="dxa"/>
            <w:tcBorders>
              <w:top w:val="single" w:sz="4" w:space="0" w:color="auto"/>
              <w:left w:val="single" w:sz="4" w:space="0" w:color="auto"/>
              <w:bottom w:val="single" w:sz="4" w:space="0" w:color="auto"/>
              <w:right w:val="single" w:sz="4" w:space="0" w:color="auto"/>
            </w:tcBorders>
            <w:shd w:val="clear" w:color="auto" w:fill="auto"/>
            <w:vAlign w:val="bottom"/>
          </w:tcPr>
          <w:p w14:paraId="619C9B45" w14:textId="74CD6AA7" w:rsidR="1A030139" w:rsidRDefault="762D501B" w:rsidP="28334616">
            <w:pPr>
              <w:spacing w:after="0" w:line="240" w:lineRule="auto"/>
            </w:pPr>
            <w:r w:rsidRPr="28334616">
              <w:rPr>
                <w:rFonts w:ascii="Arial" w:eastAsia="Times New Roman" w:hAnsi="Arial" w:cs="Arial"/>
                <w:color w:val="000000" w:themeColor="text1"/>
                <w:sz w:val="20"/>
                <w:szCs w:val="20"/>
                <w:lang w:eastAsia="cs-CZ"/>
              </w:rPr>
              <w:t>Mileage and fuel</w:t>
            </w:r>
          </w:p>
        </w:tc>
      </w:tr>
      <w:tr w:rsidR="1A030139" w14:paraId="48FCE207" w14:textId="77777777" w:rsidTr="28334616">
        <w:trPr>
          <w:trHeight w:val="330"/>
        </w:trPr>
        <w:tc>
          <w:tcPr>
            <w:tcW w:w="3379" w:type="dxa"/>
            <w:tcBorders>
              <w:top w:val="single" w:sz="4" w:space="0" w:color="auto"/>
              <w:left w:val="single" w:sz="4" w:space="0" w:color="auto"/>
              <w:bottom w:val="single" w:sz="4" w:space="0" w:color="auto"/>
              <w:right w:val="single" w:sz="4" w:space="0" w:color="auto"/>
            </w:tcBorders>
            <w:shd w:val="clear" w:color="auto" w:fill="auto"/>
            <w:vAlign w:val="bottom"/>
          </w:tcPr>
          <w:p w14:paraId="40304797" w14:textId="4EFEE1BA" w:rsidR="1A030139" w:rsidRDefault="762D501B" w:rsidP="1A030139">
            <w:pPr>
              <w:spacing w:after="0"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Lodging</w:t>
            </w:r>
          </w:p>
        </w:tc>
      </w:tr>
      <w:tr w:rsidR="28334616" w14:paraId="0CF6907D" w14:textId="77777777" w:rsidTr="28334616">
        <w:trPr>
          <w:trHeight w:val="330"/>
        </w:trPr>
        <w:tc>
          <w:tcPr>
            <w:tcW w:w="3379" w:type="dxa"/>
            <w:tcBorders>
              <w:top w:val="single" w:sz="4" w:space="0" w:color="auto"/>
              <w:left w:val="single" w:sz="4" w:space="0" w:color="auto"/>
              <w:bottom w:val="single" w:sz="4" w:space="0" w:color="auto"/>
              <w:right w:val="single" w:sz="4" w:space="0" w:color="auto"/>
            </w:tcBorders>
            <w:shd w:val="clear" w:color="auto" w:fill="auto"/>
            <w:vAlign w:val="bottom"/>
          </w:tcPr>
          <w:p w14:paraId="0995DAED" w14:textId="06BB7667" w:rsidR="762D501B" w:rsidRDefault="762D501B"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Meal allowance</w:t>
            </w:r>
          </w:p>
        </w:tc>
      </w:tr>
      <w:tr w:rsidR="28334616" w14:paraId="366595D2" w14:textId="77777777" w:rsidTr="28334616">
        <w:trPr>
          <w:trHeight w:val="330"/>
        </w:trPr>
        <w:tc>
          <w:tcPr>
            <w:tcW w:w="3379" w:type="dxa"/>
            <w:tcBorders>
              <w:top w:val="single" w:sz="4" w:space="0" w:color="auto"/>
              <w:left w:val="single" w:sz="4" w:space="0" w:color="auto"/>
              <w:bottom w:val="single" w:sz="4" w:space="0" w:color="auto"/>
              <w:right w:val="single" w:sz="4" w:space="0" w:color="auto"/>
            </w:tcBorders>
            <w:shd w:val="clear" w:color="auto" w:fill="auto"/>
            <w:vAlign w:val="bottom"/>
          </w:tcPr>
          <w:p w14:paraId="6059D0DB" w14:textId="7EEF465B" w:rsidR="47415238" w:rsidRDefault="47415238" w:rsidP="28334616">
            <w:pPr>
              <w:spacing w:after="0" w:line="240" w:lineRule="auto"/>
            </w:pPr>
            <w:r w:rsidRPr="28334616">
              <w:rPr>
                <w:rFonts w:ascii="Arial" w:eastAsia="Times New Roman" w:hAnsi="Arial" w:cs="Arial"/>
                <w:color w:val="000000" w:themeColor="text1"/>
                <w:sz w:val="20"/>
                <w:szCs w:val="20"/>
                <w:lang w:eastAsia="cs-CZ"/>
              </w:rPr>
              <w:t>Secondary expenses</w:t>
            </w:r>
          </w:p>
        </w:tc>
      </w:tr>
      <w:tr w:rsidR="28334616" w14:paraId="7AA52111" w14:textId="77777777" w:rsidTr="28334616">
        <w:trPr>
          <w:trHeight w:val="330"/>
        </w:trPr>
        <w:tc>
          <w:tcPr>
            <w:tcW w:w="3379" w:type="dxa"/>
            <w:tcBorders>
              <w:top w:val="single" w:sz="4" w:space="0" w:color="auto"/>
              <w:left w:val="single" w:sz="4" w:space="0" w:color="auto"/>
              <w:bottom w:val="single" w:sz="4" w:space="0" w:color="auto"/>
              <w:right w:val="single" w:sz="4" w:space="0" w:color="auto"/>
            </w:tcBorders>
            <w:shd w:val="clear" w:color="auto" w:fill="auto"/>
            <w:vAlign w:val="bottom"/>
          </w:tcPr>
          <w:p w14:paraId="4D11E3B3" w14:textId="5CD57F3E" w:rsidR="47415238" w:rsidRDefault="47415238" w:rsidP="28334616">
            <w:pPr>
              <w:spacing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Allowance</w:t>
            </w:r>
          </w:p>
        </w:tc>
      </w:tr>
    </w:tbl>
    <w:p w14:paraId="65FDDFA4" w14:textId="48BE852C" w:rsidR="1A030139" w:rsidRDefault="1A030139" w:rsidP="28334616">
      <w:pPr>
        <w:rPr>
          <w:b/>
          <w:bCs/>
        </w:rPr>
      </w:pPr>
    </w:p>
    <w:p w14:paraId="6B033A43" w14:textId="78230BFE" w:rsidR="1A030139" w:rsidRDefault="1A030139" w:rsidP="1A030139">
      <w:pPr>
        <w:rPr>
          <w:b/>
          <w:bCs/>
        </w:rPr>
      </w:pPr>
    </w:p>
    <w:p w14:paraId="0AC57669" w14:textId="227D1A14" w:rsidR="008D20C2" w:rsidRDefault="008D20C2" w:rsidP="00D86A5B">
      <w:pPr>
        <w:pStyle w:val="Nadpis3"/>
        <w:numPr>
          <w:ilvl w:val="2"/>
          <w:numId w:val="1"/>
        </w:numPr>
      </w:pPr>
      <w:bookmarkStart w:id="59" w:name="_Toc1752284782"/>
      <w:r>
        <w:t>Konfigurace</w:t>
      </w:r>
      <w:bookmarkEnd w:id="59"/>
    </w:p>
    <w:p w14:paraId="1F0CCCA6" w14:textId="71256D9C" w:rsidR="008D20C2" w:rsidRDefault="008D20C2" w:rsidP="008D20C2">
      <w:r>
        <w:t xml:space="preserve">Následující konfigurace bude moci </w:t>
      </w:r>
      <w:commentRangeStart w:id="60"/>
      <w:r>
        <w:t>oprávněný</w:t>
      </w:r>
      <w:commentRangeEnd w:id="60"/>
      <w:r>
        <w:rPr>
          <w:rStyle w:val="Odkaznakoment"/>
        </w:rPr>
        <w:commentReference w:id="60"/>
      </w:r>
      <w:r>
        <w:t xml:space="preserve"> uživatel </w:t>
      </w:r>
      <w:commentRangeStart w:id="61"/>
      <w:r>
        <w:t>měnit v</w:t>
      </w:r>
      <w:r w:rsidR="002128E1">
        <w:t> </w:t>
      </w:r>
      <w:r>
        <w:t>aplikaci</w:t>
      </w:r>
      <w:commentRangeEnd w:id="61"/>
      <w:r>
        <w:rPr>
          <w:rStyle w:val="Odkaznakoment"/>
        </w:rPr>
        <w:commentReference w:id="61"/>
      </w:r>
      <w:r w:rsidR="002128E1">
        <w:t>.</w:t>
      </w:r>
    </w:p>
    <w:p w14:paraId="78B69DB9" w14:textId="6A59BCC3" w:rsidR="00CF3CE7" w:rsidRDefault="00CF3CE7" w:rsidP="008D20C2"/>
    <w:p w14:paraId="678C9999" w14:textId="21439676" w:rsidR="002128E1" w:rsidRDefault="41C24AA1" w:rsidP="008D20C2">
      <w:pPr>
        <w:rPr>
          <w:b/>
          <w:bCs/>
        </w:rPr>
      </w:pPr>
      <w:r w:rsidRPr="28334616">
        <w:rPr>
          <w:b/>
          <w:bCs/>
        </w:rPr>
        <w:t xml:space="preserve">Domestic </w:t>
      </w:r>
      <w:r w:rsidR="4E6F47F3" w:rsidRPr="28334616">
        <w:rPr>
          <w:b/>
          <w:bCs/>
        </w:rPr>
        <w:t>per diem</w:t>
      </w:r>
      <w:r w:rsidR="611CADD3" w:rsidRPr="28334616">
        <w:rPr>
          <w:b/>
          <w:bCs/>
        </w:rPr>
        <w:t xml:space="preserve"> </w:t>
      </w:r>
      <w:r w:rsidRPr="28334616">
        <w:rPr>
          <w:b/>
          <w:bCs/>
        </w:rPr>
        <w:t>rates</w:t>
      </w:r>
      <w:r w:rsidR="002128E1">
        <w:br/>
      </w:r>
      <w:r w:rsidR="002128E1" w:rsidRPr="28334616">
        <w:rPr>
          <w:b/>
          <w:bCs/>
          <w:i/>
          <w:iCs/>
        </w:rPr>
        <w:t xml:space="preserve">Sazby tuzemských cestovních </w:t>
      </w:r>
      <w:r w:rsidR="00597866">
        <w:rPr>
          <w:b/>
          <w:bCs/>
          <w:i/>
          <w:iCs/>
        </w:rPr>
        <w:t>náhrad</w:t>
      </w:r>
    </w:p>
    <w:p w14:paraId="2578BB0B" w14:textId="2984F0B2" w:rsidR="002128E1" w:rsidRPr="002128E1" w:rsidRDefault="002128E1" w:rsidP="008D20C2">
      <w:r>
        <w:t>Používá se k výpočtům náhrad stravného.</w:t>
      </w:r>
    </w:p>
    <w:p w14:paraId="3D73ECF6" w14:textId="23567B4D" w:rsidR="002128E1" w:rsidRDefault="002128E1" w:rsidP="008D20C2">
      <w:pPr>
        <w:rPr>
          <w:b/>
          <w:bCs/>
        </w:rPr>
      </w:pPr>
      <w:r>
        <w:drawing>
          <wp:inline distT="0" distB="0" distL="0" distR="0" wp14:anchorId="47C4FBF5" wp14:editId="28C3DC5A">
            <wp:extent cx="5760720" cy="925520"/>
            <wp:effectExtent l="0" t="0" r="0" b="8255"/>
            <wp:docPr id="743178229" name="Obrázek 2" descr="Obsah obrázku text, snímek obrazovky, Písmo,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pic:nvPicPr>
                  <pic:blipFill>
                    <a:blip r:embed="rId22">
                      <a:extLst>
                        <a:ext uri="{28A0092B-C50C-407E-A947-70E740481C1C}">
                          <a14:useLocalDpi xmlns:a14="http://schemas.microsoft.com/office/drawing/2010/main" val="0"/>
                        </a:ext>
                      </a:extLst>
                    </a:blip>
                    <a:stretch>
                      <a:fillRect/>
                    </a:stretch>
                  </pic:blipFill>
                  <pic:spPr>
                    <a:xfrm>
                      <a:off x="0" y="0"/>
                      <a:ext cx="5760720" cy="925520"/>
                    </a:xfrm>
                    <a:prstGeom prst="rect">
                      <a:avLst/>
                    </a:prstGeom>
                  </pic:spPr>
                </pic:pic>
              </a:graphicData>
            </a:graphic>
          </wp:inline>
        </w:drawing>
      </w:r>
    </w:p>
    <w:tbl>
      <w:tblPr>
        <w:tblStyle w:val="Mkatabulky"/>
        <w:tblW w:w="9063" w:type="dxa"/>
        <w:tblInd w:w="0" w:type="dxa"/>
        <w:tblLook w:val="04A0" w:firstRow="1" w:lastRow="0" w:firstColumn="1" w:lastColumn="0" w:noHBand="0" w:noVBand="1"/>
      </w:tblPr>
      <w:tblGrid>
        <w:gridCol w:w="2495"/>
        <w:gridCol w:w="2495"/>
        <w:gridCol w:w="4073"/>
      </w:tblGrid>
      <w:tr w:rsidR="002128E1" w:rsidRPr="00006D8C" w14:paraId="08BCAD36" w14:textId="77777777" w:rsidTr="28334616">
        <w:trPr>
          <w:trHeight w:val="397"/>
        </w:trPr>
        <w:tc>
          <w:tcPr>
            <w:tcW w:w="2495" w:type="dxa"/>
            <w:vAlign w:val="center"/>
          </w:tcPr>
          <w:p w14:paraId="19C42467" w14:textId="77777777" w:rsidR="002128E1" w:rsidRPr="00006D8C" w:rsidRDefault="002128E1">
            <w:pPr>
              <w:rPr>
                <w:b/>
                <w:bCs/>
                <w:color w:val="2F5496" w:themeColor="accent1" w:themeShade="BF"/>
              </w:rPr>
            </w:pPr>
            <w:r>
              <w:rPr>
                <w:b/>
                <w:bCs/>
                <w:color w:val="2F5496" w:themeColor="accent1" w:themeShade="BF"/>
              </w:rPr>
              <w:t>Název pole</w:t>
            </w:r>
          </w:p>
        </w:tc>
        <w:tc>
          <w:tcPr>
            <w:tcW w:w="2495" w:type="dxa"/>
            <w:vAlign w:val="center"/>
          </w:tcPr>
          <w:p w14:paraId="7EC7E49B" w14:textId="7C2FB27C" w:rsidR="28334616" w:rsidRDefault="28334616" w:rsidP="28334616">
            <w:pPr>
              <w:rPr>
                <w:b/>
                <w:bCs/>
                <w:color w:val="2F5496" w:themeColor="accent1" w:themeShade="BF"/>
              </w:rPr>
            </w:pPr>
          </w:p>
        </w:tc>
        <w:tc>
          <w:tcPr>
            <w:tcW w:w="4073" w:type="dxa"/>
            <w:vAlign w:val="center"/>
          </w:tcPr>
          <w:p w14:paraId="14B54249" w14:textId="77777777" w:rsidR="002128E1" w:rsidRPr="00006D8C" w:rsidRDefault="002128E1">
            <w:pPr>
              <w:rPr>
                <w:b/>
                <w:bCs/>
                <w:color w:val="2F5496" w:themeColor="accent1" w:themeShade="BF"/>
              </w:rPr>
            </w:pPr>
            <w:r>
              <w:rPr>
                <w:b/>
                <w:bCs/>
                <w:color w:val="2F5496" w:themeColor="accent1" w:themeShade="BF"/>
              </w:rPr>
              <w:t>Popis</w:t>
            </w:r>
          </w:p>
        </w:tc>
      </w:tr>
      <w:tr w:rsidR="002128E1" w14:paraId="298D0581" w14:textId="77777777" w:rsidTr="28334616">
        <w:trPr>
          <w:trHeight w:val="454"/>
        </w:trPr>
        <w:tc>
          <w:tcPr>
            <w:tcW w:w="2495" w:type="dxa"/>
            <w:vAlign w:val="center"/>
          </w:tcPr>
          <w:p w14:paraId="0ECDACCA" w14:textId="24C1B977" w:rsidR="002128E1" w:rsidRPr="007F7A20" w:rsidRDefault="4E3851A1">
            <w:r>
              <w:t xml:space="preserve">Travel duration </w:t>
            </w:r>
            <w:r w:rsidR="23BE3768">
              <w:t>1</w:t>
            </w:r>
          </w:p>
        </w:tc>
        <w:tc>
          <w:tcPr>
            <w:tcW w:w="2495" w:type="dxa"/>
            <w:vAlign w:val="center"/>
          </w:tcPr>
          <w:p w14:paraId="76E0AB3C" w14:textId="79A65C1E" w:rsidR="16A25942" w:rsidRDefault="16A25942" w:rsidP="28334616">
            <w:r>
              <w:t>Trvání cesty 1</w:t>
            </w:r>
          </w:p>
        </w:tc>
        <w:tc>
          <w:tcPr>
            <w:tcW w:w="4073" w:type="dxa"/>
            <w:vAlign w:val="center"/>
          </w:tcPr>
          <w:p w14:paraId="036A8C17" w14:textId="56D5890B" w:rsidR="002128E1" w:rsidRPr="006F79F6" w:rsidRDefault="00A369E4">
            <w:pPr>
              <w:rPr>
                <w:lang w:val="pl-PL"/>
              </w:rPr>
            </w:pPr>
            <w:r w:rsidRPr="006F79F6">
              <w:rPr>
                <w:lang w:val="pl-PL"/>
              </w:rPr>
              <w:t>Integer, zobrazuje se v hodinách</w:t>
            </w:r>
          </w:p>
        </w:tc>
      </w:tr>
      <w:tr w:rsidR="002128E1" w14:paraId="6F8706B1" w14:textId="77777777" w:rsidTr="28334616">
        <w:trPr>
          <w:trHeight w:val="454"/>
        </w:trPr>
        <w:tc>
          <w:tcPr>
            <w:tcW w:w="2495" w:type="dxa"/>
            <w:vAlign w:val="center"/>
          </w:tcPr>
          <w:p w14:paraId="2218F3B7" w14:textId="28FE6AA6" w:rsidR="002128E1" w:rsidRPr="007F7A20" w:rsidRDefault="3ABA3890">
            <w:r>
              <w:t>Travel</w:t>
            </w:r>
            <w:r w:rsidR="4A5F55EA">
              <w:t xml:space="preserve"> duration</w:t>
            </w:r>
            <w:r w:rsidR="2ECC6929">
              <w:t xml:space="preserve"> 2</w:t>
            </w:r>
          </w:p>
        </w:tc>
        <w:tc>
          <w:tcPr>
            <w:tcW w:w="2495" w:type="dxa"/>
            <w:vAlign w:val="center"/>
          </w:tcPr>
          <w:p w14:paraId="326F9E5B" w14:textId="7E4A4483" w:rsidR="53983172" w:rsidRDefault="53983172" w:rsidP="28334616">
            <w:r>
              <w:t>Trvání cesty 2</w:t>
            </w:r>
          </w:p>
        </w:tc>
        <w:tc>
          <w:tcPr>
            <w:tcW w:w="4073" w:type="dxa"/>
            <w:vAlign w:val="center"/>
          </w:tcPr>
          <w:p w14:paraId="324A82C1" w14:textId="77777777" w:rsidR="002128E1" w:rsidRDefault="002128E1"/>
        </w:tc>
      </w:tr>
      <w:tr w:rsidR="002128E1" w14:paraId="0AB70D9E" w14:textId="77777777" w:rsidTr="28334616">
        <w:trPr>
          <w:trHeight w:val="454"/>
        </w:trPr>
        <w:tc>
          <w:tcPr>
            <w:tcW w:w="2495" w:type="dxa"/>
            <w:vAlign w:val="center"/>
          </w:tcPr>
          <w:p w14:paraId="2A18B9AD" w14:textId="5AF09951" w:rsidR="002128E1" w:rsidRPr="007F7A20" w:rsidRDefault="167B7660">
            <w:r>
              <w:t>Travel</w:t>
            </w:r>
            <w:r w:rsidR="4A5F55EA">
              <w:t xml:space="preserve"> duration</w:t>
            </w:r>
            <w:r w:rsidR="0A2FF102">
              <w:t xml:space="preserve"> 3</w:t>
            </w:r>
          </w:p>
        </w:tc>
        <w:tc>
          <w:tcPr>
            <w:tcW w:w="2495" w:type="dxa"/>
            <w:vAlign w:val="center"/>
          </w:tcPr>
          <w:p w14:paraId="684777FF" w14:textId="33EADF86" w:rsidR="26737594" w:rsidRDefault="26737594" w:rsidP="28334616">
            <w:r>
              <w:t>Trvání cesty 3</w:t>
            </w:r>
          </w:p>
        </w:tc>
        <w:tc>
          <w:tcPr>
            <w:tcW w:w="4073" w:type="dxa"/>
            <w:vAlign w:val="center"/>
          </w:tcPr>
          <w:p w14:paraId="1197E19D" w14:textId="77777777" w:rsidR="002128E1" w:rsidRDefault="002128E1"/>
        </w:tc>
      </w:tr>
      <w:tr w:rsidR="002128E1" w14:paraId="6F07D4F9" w14:textId="77777777" w:rsidTr="28334616">
        <w:trPr>
          <w:trHeight w:val="454"/>
        </w:trPr>
        <w:tc>
          <w:tcPr>
            <w:tcW w:w="2495" w:type="dxa"/>
            <w:vAlign w:val="center"/>
          </w:tcPr>
          <w:p w14:paraId="2B92281D" w14:textId="0FADD788" w:rsidR="002128E1" w:rsidRDefault="0A2FF102">
            <w:r>
              <w:t>Meal allowance</w:t>
            </w:r>
            <w:r w:rsidR="002128E1">
              <w:t xml:space="preserve"> 1</w:t>
            </w:r>
          </w:p>
        </w:tc>
        <w:tc>
          <w:tcPr>
            <w:tcW w:w="2495" w:type="dxa"/>
            <w:vAlign w:val="center"/>
          </w:tcPr>
          <w:p w14:paraId="094EEB57" w14:textId="1E8F9F74" w:rsidR="7096EFFF" w:rsidRDefault="7096EFFF" w:rsidP="28334616">
            <w:r>
              <w:t>Stravné 1</w:t>
            </w:r>
          </w:p>
        </w:tc>
        <w:tc>
          <w:tcPr>
            <w:tcW w:w="4073" w:type="dxa"/>
            <w:vAlign w:val="center"/>
          </w:tcPr>
          <w:p w14:paraId="21199F7A" w14:textId="5973C36C" w:rsidR="002128E1" w:rsidRDefault="00A369E4">
            <w:r>
              <w:t xml:space="preserve">Decimal </w:t>
            </w:r>
          </w:p>
        </w:tc>
      </w:tr>
      <w:tr w:rsidR="002128E1" w14:paraId="30C9D159" w14:textId="77777777" w:rsidTr="28334616">
        <w:trPr>
          <w:trHeight w:val="454"/>
        </w:trPr>
        <w:tc>
          <w:tcPr>
            <w:tcW w:w="2495" w:type="dxa"/>
            <w:vAlign w:val="center"/>
          </w:tcPr>
          <w:p w14:paraId="1A824381" w14:textId="4C1BEE50" w:rsidR="002128E1" w:rsidRDefault="2DF6C084">
            <w:r>
              <w:t>Meal allowance 2</w:t>
            </w:r>
          </w:p>
        </w:tc>
        <w:tc>
          <w:tcPr>
            <w:tcW w:w="2495" w:type="dxa"/>
            <w:vAlign w:val="center"/>
          </w:tcPr>
          <w:p w14:paraId="12CA1FB0" w14:textId="4E217BE4" w:rsidR="3F9C493E" w:rsidRDefault="3F9C493E" w:rsidP="28334616">
            <w:r>
              <w:t>Stravné 2</w:t>
            </w:r>
          </w:p>
        </w:tc>
        <w:tc>
          <w:tcPr>
            <w:tcW w:w="4073" w:type="dxa"/>
            <w:vAlign w:val="center"/>
          </w:tcPr>
          <w:p w14:paraId="126466D6" w14:textId="491CEC70" w:rsidR="002128E1" w:rsidRDefault="00A369E4">
            <w:r>
              <w:t xml:space="preserve">Decimal </w:t>
            </w:r>
          </w:p>
        </w:tc>
      </w:tr>
      <w:tr w:rsidR="002128E1" w14:paraId="5BD646A0" w14:textId="77777777" w:rsidTr="28334616">
        <w:trPr>
          <w:trHeight w:val="454"/>
        </w:trPr>
        <w:tc>
          <w:tcPr>
            <w:tcW w:w="2495" w:type="dxa"/>
            <w:vAlign w:val="center"/>
          </w:tcPr>
          <w:p w14:paraId="49710040" w14:textId="42A13D9F" w:rsidR="002128E1" w:rsidRDefault="04A4ADAF">
            <w:r>
              <w:t>Meal allowance 3</w:t>
            </w:r>
          </w:p>
        </w:tc>
        <w:tc>
          <w:tcPr>
            <w:tcW w:w="2495" w:type="dxa"/>
            <w:vAlign w:val="center"/>
          </w:tcPr>
          <w:p w14:paraId="10DDF4BF" w14:textId="2B7EA3B9" w:rsidR="1A21B4C6" w:rsidRDefault="1A21B4C6" w:rsidP="28334616">
            <w:r>
              <w:t>Stravné 3</w:t>
            </w:r>
          </w:p>
        </w:tc>
        <w:tc>
          <w:tcPr>
            <w:tcW w:w="4073" w:type="dxa"/>
            <w:vAlign w:val="center"/>
          </w:tcPr>
          <w:p w14:paraId="0F236494" w14:textId="06A52595" w:rsidR="002128E1" w:rsidRDefault="00A369E4">
            <w:r>
              <w:t>Decimal</w:t>
            </w:r>
          </w:p>
        </w:tc>
      </w:tr>
      <w:tr w:rsidR="002128E1" w14:paraId="423764DA" w14:textId="77777777" w:rsidTr="28334616">
        <w:trPr>
          <w:trHeight w:val="454"/>
        </w:trPr>
        <w:tc>
          <w:tcPr>
            <w:tcW w:w="2495" w:type="dxa"/>
            <w:vAlign w:val="center"/>
          </w:tcPr>
          <w:p w14:paraId="46603F31" w14:textId="7AE7EFCE" w:rsidR="002128E1" w:rsidRDefault="2D91DD8B">
            <w:r>
              <w:t xml:space="preserve">Meal allowance reduction </w:t>
            </w:r>
            <w:r w:rsidR="002128E1">
              <w:t>% 1</w:t>
            </w:r>
          </w:p>
        </w:tc>
        <w:tc>
          <w:tcPr>
            <w:tcW w:w="2495" w:type="dxa"/>
            <w:vAlign w:val="center"/>
          </w:tcPr>
          <w:p w14:paraId="1B9638CB" w14:textId="0E3839C7" w:rsidR="1BF8FA4B" w:rsidRDefault="1BF8FA4B" w:rsidP="28334616">
            <w:r>
              <w:t>Krácení stravné % 1</w:t>
            </w:r>
          </w:p>
        </w:tc>
        <w:tc>
          <w:tcPr>
            <w:tcW w:w="4073" w:type="dxa"/>
            <w:vAlign w:val="center"/>
          </w:tcPr>
          <w:p w14:paraId="7565172F" w14:textId="40968BA6" w:rsidR="002128E1" w:rsidRDefault="00A369E4">
            <w:r>
              <w:t>V procentech</w:t>
            </w:r>
          </w:p>
        </w:tc>
      </w:tr>
      <w:tr w:rsidR="002128E1" w14:paraId="4B04BF22" w14:textId="77777777" w:rsidTr="28334616">
        <w:trPr>
          <w:trHeight w:val="454"/>
        </w:trPr>
        <w:tc>
          <w:tcPr>
            <w:tcW w:w="2495" w:type="dxa"/>
            <w:vAlign w:val="center"/>
          </w:tcPr>
          <w:p w14:paraId="6224E5EC" w14:textId="12022228" w:rsidR="002128E1" w:rsidRDefault="00A0BAD0">
            <w:r>
              <w:t>Meal allowance reduction</w:t>
            </w:r>
            <w:r w:rsidR="002128E1">
              <w:t xml:space="preserve"> % 2</w:t>
            </w:r>
          </w:p>
        </w:tc>
        <w:tc>
          <w:tcPr>
            <w:tcW w:w="2495" w:type="dxa"/>
            <w:vAlign w:val="center"/>
          </w:tcPr>
          <w:p w14:paraId="7177F262" w14:textId="256BD4B7" w:rsidR="067D7292" w:rsidRDefault="067D7292" w:rsidP="28334616">
            <w:r>
              <w:t>Krácení stravné % 2</w:t>
            </w:r>
          </w:p>
          <w:p w14:paraId="67116466" w14:textId="0552C993" w:rsidR="28334616" w:rsidRDefault="28334616" w:rsidP="28334616"/>
        </w:tc>
        <w:tc>
          <w:tcPr>
            <w:tcW w:w="4073" w:type="dxa"/>
            <w:vAlign w:val="center"/>
          </w:tcPr>
          <w:p w14:paraId="3C9569B3" w14:textId="47763FB8" w:rsidR="002128E1" w:rsidRDefault="00A369E4">
            <w:r>
              <w:t>V procentech</w:t>
            </w:r>
          </w:p>
        </w:tc>
      </w:tr>
      <w:tr w:rsidR="002128E1" w14:paraId="3AAE723F" w14:textId="77777777" w:rsidTr="28334616">
        <w:trPr>
          <w:trHeight w:val="454"/>
        </w:trPr>
        <w:tc>
          <w:tcPr>
            <w:tcW w:w="2495" w:type="dxa"/>
            <w:vAlign w:val="center"/>
          </w:tcPr>
          <w:p w14:paraId="102563A8" w14:textId="3CF867A3" w:rsidR="002128E1" w:rsidRDefault="010C46F1">
            <w:r>
              <w:lastRenderedPageBreak/>
              <w:t>Meal allowance reduction</w:t>
            </w:r>
            <w:r w:rsidR="002128E1">
              <w:t xml:space="preserve"> % 3</w:t>
            </w:r>
          </w:p>
        </w:tc>
        <w:tc>
          <w:tcPr>
            <w:tcW w:w="2495" w:type="dxa"/>
            <w:vAlign w:val="center"/>
          </w:tcPr>
          <w:p w14:paraId="05533CA5" w14:textId="6CE73E48" w:rsidR="067D7292" w:rsidRDefault="067D7292" w:rsidP="28334616">
            <w:r>
              <w:t>Krácení stravné % 3</w:t>
            </w:r>
          </w:p>
          <w:p w14:paraId="23EC77D8" w14:textId="538182A1" w:rsidR="28334616" w:rsidRDefault="28334616" w:rsidP="28334616"/>
        </w:tc>
        <w:tc>
          <w:tcPr>
            <w:tcW w:w="4073" w:type="dxa"/>
            <w:vAlign w:val="center"/>
          </w:tcPr>
          <w:p w14:paraId="056CD184" w14:textId="13715645" w:rsidR="002128E1" w:rsidRDefault="00A369E4">
            <w:r>
              <w:t>V procentech</w:t>
            </w:r>
          </w:p>
        </w:tc>
      </w:tr>
      <w:tr w:rsidR="0094287A" w14:paraId="5B112612" w14:textId="77777777" w:rsidTr="28334616">
        <w:trPr>
          <w:trHeight w:val="454"/>
        </w:trPr>
        <w:tc>
          <w:tcPr>
            <w:tcW w:w="2495" w:type="dxa"/>
            <w:vAlign w:val="center"/>
          </w:tcPr>
          <w:p w14:paraId="72284AB7" w14:textId="4BD56101" w:rsidR="0094287A" w:rsidRDefault="0094287A">
            <w:r>
              <w:t>Valid From</w:t>
            </w:r>
          </w:p>
        </w:tc>
        <w:tc>
          <w:tcPr>
            <w:tcW w:w="2495" w:type="dxa"/>
            <w:vAlign w:val="center"/>
          </w:tcPr>
          <w:p w14:paraId="0EC73403" w14:textId="633158DB" w:rsidR="0094287A" w:rsidRDefault="001657A7" w:rsidP="28334616">
            <w:r>
              <w:t>Platnost Od</w:t>
            </w:r>
          </w:p>
        </w:tc>
        <w:tc>
          <w:tcPr>
            <w:tcW w:w="4073" w:type="dxa"/>
            <w:vAlign w:val="center"/>
          </w:tcPr>
          <w:p w14:paraId="0B230F5D" w14:textId="77777777" w:rsidR="0094287A" w:rsidRDefault="0094287A"/>
        </w:tc>
      </w:tr>
      <w:tr w:rsidR="0094287A" w14:paraId="31229FE4" w14:textId="77777777" w:rsidTr="28334616">
        <w:trPr>
          <w:trHeight w:val="454"/>
        </w:trPr>
        <w:tc>
          <w:tcPr>
            <w:tcW w:w="2495" w:type="dxa"/>
            <w:vAlign w:val="center"/>
          </w:tcPr>
          <w:p w14:paraId="5B6EC0C0" w14:textId="325BEC5D" w:rsidR="0094287A" w:rsidRDefault="0094287A">
            <w:r>
              <w:t>Valid To</w:t>
            </w:r>
          </w:p>
        </w:tc>
        <w:tc>
          <w:tcPr>
            <w:tcW w:w="2495" w:type="dxa"/>
            <w:vAlign w:val="center"/>
          </w:tcPr>
          <w:p w14:paraId="42E564C2" w14:textId="63188D84" w:rsidR="0094287A" w:rsidRDefault="001657A7" w:rsidP="28334616">
            <w:r>
              <w:t>Platnost Do</w:t>
            </w:r>
          </w:p>
        </w:tc>
        <w:tc>
          <w:tcPr>
            <w:tcW w:w="4073" w:type="dxa"/>
            <w:vAlign w:val="center"/>
          </w:tcPr>
          <w:p w14:paraId="75574C9A" w14:textId="77777777" w:rsidR="0094287A" w:rsidRDefault="0094287A"/>
        </w:tc>
      </w:tr>
    </w:tbl>
    <w:p w14:paraId="3F397180" w14:textId="77777777" w:rsidR="002128E1" w:rsidRPr="002128E1" w:rsidRDefault="002128E1" w:rsidP="008D20C2">
      <w:pPr>
        <w:rPr>
          <w:b/>
          <w:bCs/>
        </w:rPr>
      </w:pPr>
    </w:p>
    <w:p w14:paraId="3AB996B2" w14:textId="6D27201F" w:rsidR="217AA9E4" w:rsidRDefault="217AA9E4" w:rsidP="28334616">
      <w:pPr>
        <w:rPr>
          <w:b/>
          <w:bCs/>
        </w:rPr>
      </w:pPr>
      <w:r w:rsidRPr="28334616">
        <w:rPr>
          <w:b/>
          <w:bCs/>
        </w:rPr>
        <w:t>International per diem rates</w:t>
      </w:r>
      <w:r>
        <w:br/>
      </w:r>
      <w:r w:rsidRPr="28334616">
        <w:rPr>
          <w:b/>
          <w:bCs/>
          <w:i/>
          <w:iCs/>
        </w:rPr>
        <w:t>Sazby tuzemských cestovních příkazů</w:t>
      </w:r>
    </w:p>
    <w:p w14:paraId="6FB32A46" w14:textId="77777777" w:rsidR="002128E1" w:rsidRPr="002128E1" w:rsidRDefault="002128E1" w:rsidP="002128E1">
      <w:r>
        <w:t>Používá se k výpočtům náhrad stravného.</w:t>
      </w:r>
    </w:p>
    <w:p w14:paraId="0B08E7D9" w14:textId="77777777" w:rsidR="002128E1" w:rsidRPr="002128E1" w:rsidRDefault="002128E1" w:rsidP="008D20C2">
      <w:pPr>
        <w:rPr>
          <w:b/>
          <w:bCs/>
        </w:rPr>
      </w:pPr>
    </w:p>
    <w:p w14:paraId="47E3C6DC" w14:textId="6EC5536E" w:rsidR="001D755A" w:rsidRDefault="002128E1" w:rsidP="008D20C2">
      <w:r>
        <w:drawing>
          <wp:inline distT="0" distB="0" distL="0" distR="0" wp14:anchorId="231E9A79" wp14:editId="488FF862">
            <wp:extent cx="5760720" cy="938682"/>
            <wp:effectExtent l="0" t="0" r="0" b="0"/>
            <wp:docPr id="647418894" name="Obrázek 3" descr="Obsah obrázku text, řada/pruh,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pic:cNvPicPr/>
                  </pic:nvPicPr>
                  <pic:blipFill>
                    <a:blip r:embed="rId23">
                      <a:extLst>
                        <a:ext uri="{28A0092B-C50C-407E-A947-70E740481C1C}">
                          <a14:useLocalDpi xmlns:a14="http://schemas.microsoft.com/office/drawing/2010/main" val="0"/>
                        </a:ext>
                      </a:extLst>
                    </a:blip>
                    <a:stretch>
                      <a:fillRect/>
                    </a:stretch>
                  </pic:blipFill>
                  <pic:spPr>
                    <a:xfrm>
                      <a:off x="0" y="0"/>
                      <a:ext cx="5760720" cy="938682"/>
                    </a:xfrm>
                    <a:prstGeom prst="rect">
                      <a:avLst/>
                    </a:prstGeom>
                  </pic:spPr>
                </pic:pic>
              </a:graphicData>
            </a:graphic>
          </wp:inline>
        </w:drawing>
      </w:r>
    </w:p>
    <w:tbl>
      <w:tblPr>
        <w:tblStyle w:val="Mkatabulky"/>
        <w:tblW w:w="9634" w:type="dxa"/>
        <w:tblInd w:w="0" w:type="dxa"/>
        <w:tblLook w:val="04A0" w:firstRow="1" w:lastRow="0" w:firstColumn="1" w:lastColumn="0" w:noHBand="0" w:noVBand="1"/>
      </w:tblPr>
      <w:tblGrid>
        <w:gridCol w:w="2737"/>
        <w:gridCol w:w="2737"/>
        <w:gridCol w:w="4160"/>
      </w:tblGrid>
      <w:tr w:rsidR="001D755A" w:rsidRPr="00006D8C" w14:paraId="7EEEA08E" w14:textId="77777777" w:rsidTr="138DACCA">
        <w:trPr>
          <w:trHeight w:val="397"/>
        </w:trPr>
        <w:tc>
          <w:tcPr>
            <w:tcW w:w="2737" w:type="dxa"/>
            <w:vAlign w:val="center"/>
          </w:tcPr>
          <w:p w14:paraId="1EDB0691" w14:textId="77777777" w:rsidR="001D755A" w:rsidRPr="00006D8C" w:rsidRDefault="001D755A">
            <w:pPr>
              <w:rPr>
                <w:b/>
                <w:bCs/>
                <w:color w:val="2F5496" w:themeColor="accent1" w:themeShade="BF"/>
              </w:rPr>
            </w:pPr>
            <w:r>
              <w:rPr>
                <w:b/>
                <w:bCs/>
                <w:color w:val="2F5496" w:themeColor="accent1" w:themeShade="BF"/>
              </w:rPr>
              <w:t>Název pole</w:t>
            </w:r>
          </w:p>
        </w:tc>
        <w:tc>
          <w:tcPr>
            <w:tcW w:w="2737" w:type="dxa"/>
            <w:vAlign w:val="center"/>
          </w:tcPr>
          <w:p w14:paraId="50365CD5" w14:textId="562F7098" w:rsidR="28334616" w:rsidRDefault="28334616" w:rsidP="28334616">
            <w:pPr>
              <w:rPr>
                <w:b/>
                <w:bCs/>
                <w:color w:val="2F5496" w:themeColor="accent1" w:themeShade="BF"/>
              </w:rPr>
            </w:pPr>
          </w:p>
        </w:tc>
        <w:tc>
          <w:tcPr>
            <w:tcW w:w="4160" w:type="dxa"/>
            <w:vAlign w:val="center"/>
          </w:tcPr>
          <w:p w14:paraId="5397BB05" w14:textId="77777777" w:rsidR="001D755A" w:rsidRPr="00006D8C" w:rsidRDefault="001D755A">
            <w:pPr>
              <w:rPr>
                <w:b/>
                <w:bCs/>
                <w:color w:val="2F5496" w:themeColor="accent1" w:themeShade="BF"/>
              </w:rPr>
            </w:pPr>
            <w:r>
              <w:rPr>
                <w:b/>
                <w:bCs/>
                <w:color w:val="2F5496" w:themeColor="accent1" w:themeShade="BF"/>
              </w:rPr>
              <w:t>Popis</w:t>
            </w:r>
          </w:p>
        </w:tc>
      </w:tr>
      <w:tr w:rsidR="001D755A" w14:paraId="4A2BF76F" w14:textId="77777777" w:rsidTr="138DACCA">
        <w:trPr>
          <w:trHeight w:val="454"/>
        </w:trPr>
        <w:tc>
          <w:tcPr>
            <w:tcW w:w="2737" w:type="dxa"/>
            <w:vAlign w:val="center"/>
          </w:tcPr>
          <w:p w14:paraId="23925D73" w14:textId="00F027D6" w:rsidR="001D755A" w:rsidRPr="007F7A20" w:rsidRDefault="6824ED03" w:rsidP="28334616">
            <w:pPr>
              <w:spacing w:line="259" w:lineRule="auto"/>
            </w:pPr>
            <w:r>
              <w:t>Country code</w:t>
            </w:r>
          </w:p>
        </w:tc>
        <w:tc>
          <w:tcPr>
            <w:tcW w:w="2737" w:type="dxa"/>
            <w:vAlign w:val="center"/>
          </w:tcPr>
          <w:p w14:paraId="5ACEA0E5" w14:textId="0E38585C" w:rsidR="28334616" w:rsidRDefault="00F2053D">
            <w:r>
              <w:t>Kód země</w:t>
            </w:r>
          </w:p>
        </w:tc>
        <w:tc>
          <w:tcPr>
            <w:tcW w:w="4160" w:type="dxa"/>
            <w:vAlign w:val="center"/>
          </w:tcPr>
          <w:p w14:paraId="4117D3FA" w14:textId="68742569" w:rsidR="001D755A" w:rsidRPr="006F79F6" w:rsidRDefault="001D755A">
            <w:pPr>
              <w:rPr>
                <w:lang w:val="pl-PL"/>
              </w:rPr>
            </w:pPr>
            <w:r w:rsidRPr="006F79F6">
              <w:rPr>
                <w:lang w:val="pl-PL"/>
              </w:rPr>
              <w:t>Relace do číselníku „Země“, např: FRA</w:t>
            </w:r>
          </w:p>
        </w:tc>
      </w:tr>
      <w:tr w:rsidR="001D755A" w14:paraId="24EB294B" w14:textId="77777777" w:rsidTr="138DACCA">
        <w:trPr>
          <w:trHeight w:val="454"/>
        </w:trPr>
        <w:tc>
          <w:tcPr>
            <w:tcW w:w="2737" w:type="dxa"/>
            <w:vAlign w:val="center"/>
          </w:tcPr>
          <w:p w14:paraId="13C04075" w14:textId="4E022307" w:rsidR="001D755A" w:rsidRPr="007F7A20" w:rsidRDefault="77217372">
            <w:r>
              <w:t xml:space="preserve">Currency </w:t>
            </w:r>
            <w:r w:rsidR="00C2353C">
              <w:t>c</w:t>
            </w:r>
            <w:r>
              <w:t>ode</w:t>
            </w:r>
          </w:p>
        </w:tc>
        <w:tc>
          <w:tcPr>
            <w:tcW w:w="2737" w:type="dxa"/>
            <w:vAlign w:val="center"/>
          </w:tcPr>
          <w:p w14:paraId="6A5DD213" w14:textId="77777777" w:rsidR="28334616" w:rsidRDefault="28334616">
            <w:r>
              <w:t>Kód měny</w:t>
            </w:r>
          </w:p>
        </w:tc>
        <w:tc>
          <w:tcPr>
            <w:tcW w:w="4160" w:type="dxa"/>
            <w:vAlign w:val="center"/>
          </w:tcPr>
          <w:p w14:paraId="517587E4" w14:textId="0BAF1B7C" w:rsidR="001D755A" w:rsidRDefault="001D755A">
            <w:r w:rsidRPr="006F79F6">
              <w:rPr>
                <w:lang w:val="pl-PL"/>
              </w:rPr>
              <w:t xml:space="preserve">Relace do číselníky „Měny“, např. </w:t>
            </w:r>
            <w:r>
              <w:t>EUR</w:t>
            </w:r>
          </w:p>
        </w:tc>
      </w:tr>
      <w:tr w:rsidR="001D755A" w14:paraId="1C5E84F9" w14:textId="77777777" w:rsidTr="138DACCA">
        <w:trPr>
          <w:trHeight w:val="454"/>
        </w:trPr>
        <w:tc>
          <w:tcPr>
            <w:tcW w:w="2737" w:type="dxa"/>
            <w:vAlign w:val="center"/>
          </w:tcPr>
          <w:p w14:paraId="054C7E60" w14:textId="3FE9DD12" w:rsidR="001D755A" w:rsidRPr="007F7A20" w:rsidRDefault="311C1C4E" w:rsidP="28334616">
            <w:pPr>
              <w:spacing w:line="259" w:lineRule="auto"/>
            </w:pPr>
            <w:r>
              <w:t xml:space="preserve">Per diem </w:t>
            </w:r>
            <w:r w:rsidR="5A58A078">
              <w:t>r</w:t>
            </w:r>
            <w:r w:rsidR="62F9651D">
              <w:t>ate</w:t>
            </w:r>
          </w:p>
        </w:tc>
        <w:tc>
          <w:tcPr>
            <w:tcW w:w="2737" w:type="dxa"/>
            <w:vAlign w:val="center"/>
          </w:tcPr>
          <w:p w14:paraId="2528D5BF" w14:textId="77777777" w:rsidR="28334616" w:rsidRDefault="28334616">
            <w:r>
              <w:t>Sazba</w:t>
            </w:r>
          </w:p>
        </w:tc>
        <w:tc>
          <w:tcPr>
            <w:tcW w:w="4160" w:type="dxa"/>
            <w:vAlign w:val="center"/>
          </w:tcPr>
          <w:p w14:paraId="6298D634" w14:textId="0332FF66" w:rsidR="001D755A" w:rsidRDefault="001D755A">
            <w:r>
              <w:t>Integer, např. 45</w:t>
            </w:r>
          </w:p>
        </w:tc>
      </w:tr>
      <w:tr w:rsidR="001D755A" w14:paraId="28836E11" w14:textId="77777777" w:rsidTr="138DACCA">
        <w:trPr>
          <w:trHeight w:val="454"/>
        </w:trPr>
        <w:tc>
          <w:tcPr>
            <w:tcW w:w="2737" w:type="dxa"/>
            <w:vAlign w:val="center"/>
          </w:tcPr>
          <w:p w14:paraId="71201680" w14:textId="04B11B50" w:rsidR="001D755A" w:rsidRDefault="4A8B60D5">
            <w:r>
              <w:t>Travel allowance</w:t>
            </w:r>
            <w:r w:rsidR="001D755A">
              <w:t xml:space="preserve"> %</w:t>
            </w:r>
          </w:p>
        </w:tc>
        <w:tc>
          <w:tcPr>
            <w:tcW w:w="2737" w:type="dxa"/>
            <w:vAlign w:val="center"/>
          </w:tcPr>
          <w:p w14:paraId="3C827D48" w14:textId="77777777" w:rsidR="28334616" w:rsidRDefault="28334616">
            <w:r>
              <w:t>Denní kapesné %</w:t>
            </w:r>
          </w:p>
        </w:tc>
        <w:tc>
          <w:tcPr>
            <w:tcW w:w="4160" w:type="dxa"/>
            <w:vAlign w:val="center"/>
          </w:tcPr>
          <w:p w14:paraId="770C28BA" w14:textId="77777777" w:rsidR="001D755A" w:rsidRDefault="001D755A"/>
        </w:tc>
      </w:tr>
      <w:tr w:rsidR="001D755A" w14:paraId="1D53AD65" w14:textId="77777777" w:rsidTr="138DACCA">
        <w:trPr>
          <w:trHeight w:val="454"/>
        </w:trPr>
        <w:tc>
          <w:tcPr>
            <w:tcW w:w="2737" w:type="dxa"/>
            <w:vAlign w:val="center"/>
          </w:tcPr>
          <w:p w14:paraId="55225DD0" w14:textId="4C9123C2" w:rsidR="001D755A" w:rsidRDefault="4901C489">
            <w:r>
              <w:t>Travel duration</w:t>
            </w:r>
            <w:r w:rsidR="001D755A">
              <w:t xml:space="preserve"> 1</w:t>
            </w:r>
          </w:p>
        </w:tc>
        <w:tc>
          <w:tcPr>
            <w:tcW w:w="2737" w:type="dxa"/>
            <w:vAlign w:val="center"/>
          </w:tcPr>
          <w:p w14:paraId="3AC64B1D" w14:textId="77777777" w:rsidR="28334616" w:rsidRDefault="28334616">
            <w:r>
              <w:t>Trvání cesty 1</w:t>
            </w:r>
          </w:p>
        </w:tc>
        <w:tc>
          <w:tcPr>
            <w:tcW w:w="4160" w:type="dxa"/>
            <w:vAlign w:val="center"/>
          </w:tcPr>
          <w:p w14:paraId="2275D406" w14:textId="65BDF1C6" w:rsidR="001D755A" w:rsidRDefault="001D755A">
            <w:r>
              <w:t xml:space="preserve">Integer, </w:t>
            </w:r>
            <w:r w:rsidR="002128E1">
              <w:t xml:space="preserve">uvedeno v hodinách, </w:t>
            </w:r>
            <w:r>
              <w:t>např. 18</w:t>
            </w:r>
          </w:p>
        </w:tc>
      </w:tr>
      <w:tr w:rsidR="001D755A" w14:paraId="420C5A76" w14:textId="77777777" w:rsidTr="138DACCA">
        <w:trPr>
          <w:trHeight w:val="454"/>
        </w:trPr>
        <w:tc>
          <w:tcPr>
            <w:tcW w:w="2737" w:type="dxa"/>
            <w:vAlign w:val="center"/>
          </w:tcPr>
          <w:p w14:paraId="2E2FAC8C" w14:textId="17BE9012" w:rsidR="001D755A" w:rsidRDefault="001D755A">
            <w:r>
              <w:t>T</w:t>
            </w:r>
            <w:r w:rsidR="68C513DE">
              <w:t>ravel duration</w:t>
            </w:r>
            <w:r>
              <w:t xml:space="preserve"> 2</w:t>
            </w:r>
          </w:p>
        </w:tc>
        <w:tc>
          <w:tcPr>
            <w:tcW w:w="2737" w:type="dxa"/>
            <w:vAlign w:val="center"/>
          </w:tcPr>
          <w:p w14:paraId="1A32A697" w14:textId="77777777" w:rsidR="28334616" w:rsidRDefault="28334616">
            <w:r>
              <w:t>Trvání cesty 2</w:t>
            </w:r>
          </w:p>
        </w:tc>
        <w:tc>
          <w:tcPr>
            <w:tcW w:w="4160" w:type="dxa"/>
            <w:vAlign w:val="center"/>
          </w:tcPr>
          <w:p w14:paraId="75FB3AD1" w14:textId="6EEF9DF1" w:rsidR="001D755A" w:rsidRDefault="001D755A">
            <w:r>
              <w:t>Integer</w:t>
            </w:r>
            <w:r w:rsidR="002128E1">
              <w:t xml:space="preserve">, uvedeno v hodinách, </w:t>
            </w:r>
            <w:r>
              <w:t>např. 12</w:t>
            </w:r>
          </w:p>
        </w:tc>
      </w:tr>
      <w:tr w:rsidR="001D755A" w14:paraId="14F06206" w14:textId="77777777" w:rsidTr="138DACCA">
        <w:trPr>
          <w:trHeight w:val="454"/>
        </w:trPr>
        <w:tc>
          <w:tcPr>
            <w:tcW w:w="2737" w:type="dxa"/>
            <w:vAlign w:val="center"/>
          </w:tcPr>
          <w:p w14:paraId="6EF7487E" w14:textId="6072ED0B" w:rsidR="001D755A" w:rsidRDefault="432FDAD2">
            <w:r>
              <w:t>Meal allowance</w:t>
            </w:r>
            <w:r w:rsidR="001D755A">
              <w:t xml:space="preserve"> </w:t>
            </w:r>
            <w:r w:rsidR="002128E1">
              <w:t xml:space="preserve">% </w:t>
            </w:r>
            <w:r w:rsidR="001D755A">
              <w:t>1</w:t>
            </w:r>
          </w:p>
        </w:tc>
        <w:tc>
          <w:tcPr>
            <w:tcW w:w="2737" w:type="dxa"/>
            <w:vAlign w:val="center"/>
          </w:tcPr>
          <w:p w14:paraId="2AD4962A" w14:textId="65DB73F6" w:rsidR="28334616" w:rsidRDefault="28334616">
            <w:r>
              <w:t>Stravné % 1</w:t>
            </w:r>
          </w:p>
        </w:tc>
        <w:tc>
          <w:tcPr>
            <w:tcW w:w="4160" w:type="dxa"/>
            <w:vAlign w:val="center"/>
          </w:tcPr>
          <w:p w14:paraId="1FA4EBA2" w14:textId="6E990D26" w:rsidR="001D755A" w:rsidRDefault="002128E1">
            <w:r>
              <w:t>Decimal, Uvedeno v procentech</w:t>
            </w:r>
          </w:p>
        </w:tc>
      </w:tr>
      <w:tr w:rsidR="001D755A" w14:paraId="1378F1C4" w14:textId="77777777" w:rsidTr="138DACCA">
        <w:trPr>
          <w:trHeight w:val="454"/>
        </w:trPr>
        <w:tc>
          <w:tcPr>
            <w:tcW w:w="2737" w:type="dxa"/>
            <w:vAlign w:val="center"/>
          </w:tcPr>
          <w:p w14:paraId="64ED2E2F" w14:textId="426A825C" w:rsidR="001D755A" w:rsidRDefault="795986A1">
            <w:r>
              <w:t>Meal allowance</w:t>
            </w:r>
            <w:r w:rsidR="001D755A">
              <w:t xml:space="preserve"> </w:t>
            </w:r>
            <w:r w:rsidR="002128E1">
              <w:t xml:space="preserve">% </w:t>
            </w:r>
            <w:r w:rsidR="001D755A">
              <w:t>2</w:t>
            </w:r>
          </w:p>
        </w:tc>
        <w:tc>
          <w:tcPr>
            <w:tcW w:w="2737" w:type="dxa"/>
            <w:vAlign w:val="center"/>
          </w:tcPr>
          <w:p w14:paraId="16818375" w14:textId="2C0BD4AE" w:rsidR="28334616" w:rsidRDefault="28334616">
            <w:r>
              <w:t>Stravné % 2</w:t>
            </w:r>
          </w:p>
        </w:tc>
        <w:tc>
          <w:tcPr>
            <w:tcW w:w="4160" w:type="dxa"/>
            <w:vAlign w:val="center"/>
          </w:tcPr>
          <w:p w14:paraId="7A11AF24" w14:textId="3CB99019" w:rsidR="001D755A" w:rsidRDefault="002128E1">
            <w:r>
              <w:t>Decimal, Uvedeno v procentech</w:t>
            </w:r>
          </w:p>
        </w:tc>
      </w:tr>
      <w:tr w:rsidR="001D755A" w14:paraId="1DEB135E" w14:textId="77777777" w:rsidTr="138DACCA">
        <w:trPr>
          <w:trHeight w:val="454"/>
        </w:trPr>
        <w:tc>
          <w:tcPr>
            <w:tcW w:w="2737" w:type="dxa"/>
            <w:vAlign w:val="center"/>
          </w:tcPr>
          <w:p w14:paraId="21DF9F15" w14:textId="45987D20" w:rsidR="001D755A" w:rsidRDefault="0846E422">
            <w:r>
              <w:t>Meal allowance reduction</w:t>
            </w:r>
            <w:r w:rsidR="001D755A">
              <w:t xml:space="preserve"> % 1</w:t>
            </w:r>
          </w:p>
        </w:tc>
        <w:tc>
          <w:tcPr>
            <w:tcW w:w="2737" w:type="dxa"/>
            <w:vAlign w:val="center"/>
          </w:tcPr>
          <w:p w14:paraId="437EE02C" w14:textId="77777777" w:rsidR="28334616" w:rsidRDefault="28334616">
            <w:r>
              <w:t>Krácení stravné % 1</w:t>
            </w:r>
          </w:p>
        </w:tc>
        <w:tc>
          <w:tcPr>
            <w:tcW w:w="4160" w:type="dxa"/>
            <w:vAlign w:val="center"/>
          </w:tcPr>
          <w:p w14:paraId="1AE6A8EC" w14:textId="72EDD6FB" w:rsidR="001D755A" w:rsidRDefault="002128E1">
            <w:r>
              <w:t>Integer, uvedeno v procentech</w:t>
            </w:r>
          </w:p>
        </w:tc>
      </w:tr>
      <w:tr w:rsidR="001D755A" w14:paraId="65B879D6" w14:textId="77777777" w:rsidTr="138DACCA">
        <w:trPr>
          <w:trHeight w:val="454"/>
        </w:trPr>
        <w:tc>
          <w:tcPr>
            <w:tcW w:w="2737" w:type="dxa"/>
            <w:vAlign w:val="center"/>
          </w:tcPr>
          <w:p w14:paraId="5E52C860" w14:textId="2C66DACB" w:rsidR="001D755A" w:rsidRDefault="73AA9B6A">
            <w:r>
              <w:t>Meal allowance reduction</w:t>
            </w:r>
            <w:r w:rsidR="001D755A">
              <w:t xml:space="preserve"> % 2</w:t>
            </w:r>
          </w:p>
        </w:tc>
        <w:tc>
          <w:tcPr>
            <w:tcW w:w="2737" w:type="dxa"/>
            <w:vAlign w:val="center"/>
          </w:tcPr>
          <w:p w14:paraId="740EC3FB" w14:textId="77777777" w:rsidR="28334616" w:rsidRDefault="28334616">
            <w:r>
              <w:t>Krácení stravné % 2</w:t>
            </w:r>
          </w:p>
        </w:tc>
        <w:tc>
          <w:tcPr>
            <w:tcW w:w="4160" w:type="dxa"/>
            <w:vAlign w:val="center"/>
          </w:tcPr>
          <w:p w14:paraId="28DDF2CD" w14:textId="7C00C84C" w:rsidR="001D755A" w:rsidRDefault="002128E1">
            <w:r>
              <w:t>Integer, uvedeno v procentech</w:t>
            </w:r>
          </w:p>
        </w:tc>
      </w:tr>
      <w:tr w:rsidR="001D755A" w14:paraId="3CFFD279" w14:textId="77777777" w:rsidTr="138DACCA">
        <w:trPr>
          <w:trHeight w:val="454"/>
        </w:trPr>
        <w:tc>
          <w:tcPr>
            <w:tcW w:w="2737" w:type="dxa"/>
            <w:vAlign w:val="center"/>
          </w:tcPr>
          <w:p w14:paraId="7126FF00" w14:textId="35EC4393" w:rsidR="001D755A" w:rsidRDefault="1F120713">
            <w:r>
              <w:t>Meal allowance reduction</w:t>
            </w:r>
            <w:r w:rsidR="001D755A">
              <w:t xml:space="preserve"> % 3</w:t>
            </w:r>
          </w:p>
        </w:tc>
        <w:tc>
          <w:tcPr>
            <w:tcW w:w="2737" w:type="dxa"/>
            <w:vAlign w:val="center"/>
          </w:tcPr>
          <w:p w14:paraId="60F23B09" w14:textId="77777777" w:rsidR="28334616" w:rsidRDefault="28334616">
            <w:r>
              <w:t>Krácení stravné % 3</w:t>
            </w:r>
          </w:p>
        </w:tc>
        <w:tc>
          <w:tcPr>
            <w:tcW w:w="4160" w:type="dxa"/>
            <w:vAlign w:val="center"/>
          </w:tcPr>
          <w:p w14:paraId="0011914C" w14:textId="45110358" w:rsidR="001D755A" w:rsidRDefault="002128E1">
            <w:r>
              <w:t>Integer, uvedeno v procentech</w:t>
            </w:r>
          </w:p>
        </w:tc>
      </w:tr>
      <w:tr w:rsidR="00CF5CA6" w14:paraId="4625AC82" w14:textId="77777777" w:rsidTr="138DACCA">
        <w:trPr>
          <w:trHeight w:val="454"/>
        </w:trPr>
        <w:tc>
          <w:tcPr>
            <w:tcW w:w="2737" w:type="dxa"/>
            <w:vAlign w:val="center"/>
          </w:tcPr>
          <w:p w14:paraId="1361536C" w14:textId="7698E8CC" w:rsidR="00CF5CA6" w:rsidRDefault="00CF5CA6">
            <w:r>
              <w:t>Valid From</w:t>
            </w:r>
          </w:p>
        </w:tc>
        <w:tc>
          <w:tcPr>
            <w:tcW w:w="2737" w:type="dxa"/>
            <w:vAlign w:val="center"/>
          </w:tcPr>
          <w:p w14:paraId="17CA0CA3" w14:textId="437CB4AD" w:rsidR="00CF5CA6" w:rsidRDefault="00CF5CA6">
            <w:r>
              <w:t>Platnost od</w:t>
            </w:r>
          </w:p>
        </w:tc>
        <w:tc>
          <w:tcPr>
            <w:tcW w:w="4160" w:type="dxa"/>
            <w:vAlign w:val="center"/>
          </w:tcPr>
          <w:p w14:paraId="3D5377BF" w14:textId="77777777" w:rsidR="00CF5CA6" w:rsidRDefault="00CF5CA6"/>
        </w:tc>
      </w:tr>
      <w:tr w:rsidR="00CF5CA6" w14:paraId="78F71A19" w14:textId="77777777" w:rsidTr="138DACCA">
        <w:trPr>
          <w:trHeight w:val="454"/>
        </w:trPr>
        <w:tc>
          <w:tcPr>
            <w:tcW w:w="2737" w:type="dxa"/>
            <w:vAlign w:val="center"/>
          </w:tcPr>
          <w:p w14:paraId="54902FC8" w14:textId="0590282C" w:rsidR="00CF5CA6" w:rsidRDefault="00CF5CA6">
            <w:r>
              <w:t>Valid To</w:t>
            </w:r>
          </w:p>
        </w:tc>
        <w:tc>
          <w:tcPr>
            <w:tcW w:w="2737" w:type="dxa"/>
            <w:vAlign w:val="center"/>
          </w:tcPr>
          <w:p w14:paraId="3A85FFDF" w14:textId="1F48D1CC" w:rsidR="00CF5CA6" w:rsidRDefault="00CF5CA6">
            <w:r>
              <w:t>Platnost do</w:t>
            </w:r>
          </w:p>
        </w:tc>
        <w:tc>
          <w:tcPr>
            <w:tcW w:w="4160" w:type="dxa"/>
            <w:vAlign w:val="center"/>
          </w:tcPr>
          <w:p w14:paraId="41B5DD49" w14:textId="77777777" w:rsidR="00CF5CA6" w:rsidRDefault="00CF5CA6"/>
        </w:tc>
      </w:tr>
    </w:tbl>
    <w:p w14:paraId="2B06F3EC" w14:textId="77777777" w:rsidR="001C3020" w:rsidRDefault="001C3020" w:rsidP="001C3020"/>
    <w:p w14:paraId="22ABAFFE" w14:textId="1F24046A" w:rsidR="004B3BB1" w:rsidRPr="004B3BB1" w:rsidRDefault="56EDC76C" w:rsidP="001C3020">
      <w:pPr>
        <w:rPr>
          <w:b/>
          <w:bCs/>
        </w:rPr>
      </w:pPr>
      <w:r w:rsidRPr="28334616">
        <w:rPr>
          <w:b/>
          <w:bCs/>
        </w:rPr>
        <w:t>General settings</w:t>
      </w:r>
      <w:r w:rsidR="004B3BB1">
        <w:br/>
      </w:r>
      <w:r w:rsidR="004B3BB1" w:rsidRPr="28334616">
        <w:rPr>
          <w:b/>
          <w:bCs/>
          <w:i/>
          <w:iCs/>
        </w:rPr>
        <w:t>Obecné nastavení</w:t>
      </w:r>
    </w:p>
    <w:tbl>
      <w:tblPr>
        <w:tblStyle w:val="Mkatabulky"/>
        <w:tblW w:w="9061" w:type="dxa"/>
        <w:tblInd w:w="0" w:type="dxa"/>
        <w:tblLook w:val="04A0" w:firstRow="1" w:lastRow="0" w:firstColumn="1" w:lastColumn="0" w:noHBand="0" w:noVBand="1"/>
      </w:tblPr>
      <w:tblGrid>
        <w:gridCol w:w="2470"/>
        <w:gridCol w:w="2470"/>
        <w:gridCol w:w="4121"/>
      </w:tblGrid>
      <w:tr w:rsidR="004B3BB1" w:rsidRPr="00006D8C" w14:paraId="7F726895" w14:textId="77777777" w:rsidTr="138DACCA">
        <w:trPr>
          <w:trHeight w:val="397"/>
        </w:trPr>
        <w:tc>
          <w:tcPr>
            <w:tcW w:w="2470" w:type="dxa"/>
            <w:vAlign w:val="center"/>
          </w:tcPr>
          <w:p w14:paraId="0EA4BC66" w14:textId="77777777" w:rsidR="004B3BB1" w:rsidRPr="00006D8C" w:rsidRDefault="004B3BB1">
            <w:pPr>
              <w:rPr>
                <w:b/>
                <w:bCs/>
                <w:color w:val="2F5496" w:themeColor="accent1" w:themeShade="BF"/>
              </w:rPr>
            </w:pPr>
            <w:r>
              <w:rPr>
                <w:b/>
                <w:bCs/>
                <w:color w:val="2F5496" w:themeColor="accent1" w:themeShade="BF"/>
              </w:rPr>
              <w:t>Název pole</w:t>
            </w:r>
          </w:p>
        </w:tc>
        <w:tc>
          <w:tcPr>
            <w:tcW w:w="2470" w:type="dxa"/>
            <w:vAlign w:val="center"/>
          </w:tcPr>
          <w:p w14:paraId="2AC09BCA" w14:textId="0CB0EACE" w:rsidR="28334616" w:rsidRDefault="28334616" w:rsidP="28334616">
            <w:pPr>
              <w:rPr>
                <w:b/>
                <w:bCs/>
                <w:color w:val="2F5496" w:themeColor="accent1" w:themeShade="BF"/>
              </w:rPr>
            </w:pPr>
          </w:p>
        </w:tc>
        <w:tc>
          <w:tcPr>
            <w:tcW w:w="4121" w:type="dxa"/>
            <w:vAlign w:val="center"/>
          </w:tcPr>
          <w:p w14:paraId="60DC533E" w14:textId="77777777" w:rsidR="004B3BB1" w:rsidRPr="00006D8C" w:rsidRDefault="004B3BB1">
            <w:pPr>
              <w:rPr>
                <w:b/>
                <w:bCs/>
                <w:color w:val="2F5496" w:themeColor="accent1" w:themeShade="BF"/>
              </w:rPr>
            </w:pPr>
            <w:r>
              <w:rPr>
                <w:b/>
                <w:bCs/>
                <w:color w:val="2F5496" w:themeColor="accent1" w:themeShade="BF"/>
              </w:rPr>
              <w:t>Popis</w:t>
            </w:r>
          </w:p>
        </w:tc>
      </w:tr>
      <w:tr w:rsidR="004B3BB1" w14:paraId="1E328B7F" w14:textId="77777777" w:rsidTr="138DACCA">
        <w:trPr>
          <w:trHeight w:val="454"/>
        </w:trPr>
        <w:tc>
          <w:tcPr>
            <w:tcW w:w="2470" w:type="dxa"/>
            <w:vAlign w:val="center"/>
          </w:tcPr>
          <w:p w14:paraId="63230E05" w14:textId="77777777" w:rsidR="004B3BB1" w:rsidRPr="007F7A20" w:rsidRDefault="004B3BB1">
            <w:r w:rsidRPr="007F7A20">
              <w:lastRenderedPageBreak/>
              <w:t>Číselná řada – tuzemský CP</w:t>
            </w:r>
          </w:p>
        </w:tc>
        <w:tc>
          <w:tcPr>
            <w:tcW w:w="2470" w:type="dxa"/>
            <w:vAlign w:val="center"/>
          </w:tcPr>
          <w:p w14:paraId="35AC04FE" w14:textId="59B89283" w:rsidR="6578AB4C" w:rsidRDefault="6578AB4C">
            <w:r>
              <w:t>Číselná řada – tuzemský CP</w:t>
            </w:r>
          </w:p>
        </w:tc>
        <w:tc>
          <w:tcPr>
            <w:tcW w:w="4121" w:type="dxa"/>
            <w:vAlign w:val="center"/>
          </w:tcPr>
          <w:p w14:paraId="52DDB340" w14:textId="0307C1B6" w:rsidR="004B3BB1" w:rsidRDefault="004B3BB1">
            <w:r>
              <w:t>Code (</w:t>
            </w:r>
            <w:commentRangeStart w:id="62"/>
            <w:commentRangeStart w:id="63"/>
            <w:r>
              <w:t>20</w:t>
            </w:r>
            <w:commentRangeEnd w:id="62"/>
            <w:r>
              <w:rPr>
                <w:rStyle w:val="Odkaznakoment"/>
              </w:rPr>
              <w:commentReference w:id="62"/>
            </w:r>
            <w:commentRangeEnd w:id="63"/>
            <w:r>
              <w:rPr>
                <w:rStyle w:val="Odkaznakoment"/>
              </w:rPr>
              <w:commentReference w:id="63"/>
            </w:r>
            <w:r>
              <w:t>)</w:t>
            </w:r>
            <w:r w:rsidR="40E5BC4A">
              <w:t>, např. TCP24000001</w:t>
            </w:r>
          </w:p>
        </w:tc>
      </w:tr>
      <w:tr w:rsidR="004B3BB1" w14:paraId="4025B091" w14:textId="77777777" w:rsidTr="138DACCA">
        <w:trPr>
          <w:trHeight w:val="454"/>
        </w:trPr>
        <w:tc>
          <w:tcPr>
            <w:tcW w:w="2470" w:type="dxa"/>
            <w:vAlign w:val="center"/>
          </w:tcPr>
          <w:p w14:paraId="141E5A89" w14:textId="77777777" w:rsidR="004B3BB1" w:rsidRPr="007F7A20" w:rsidRDefault="004B3BB1">
            <w:r w:rsidRPr="007F7A20">
              <w:t>Číselná řada – zahraniční CP</w:t>
            </w:r>
          </w:p>
        </w:tc>
        <w:tc>
          <w:tcPr>
            <w:tcW w:w="2470" w:type="dxa"/>
            <w:vAlign w:val="center"/>
          </w:tcPr>
          <w:p w14:paraId="54EFCB5C" w14:textId="14FB89FB" w:rsidR="6CF7134F" w:rsidRDefault="6CF7134F">
            <w:r>
              <w:t>Číselná řada – zahraniční CP</w:t>
            </w:r>
          </w:p>
        </w:tc>
        <w:tc>
          <w:tcPr>
            <w:tcW w:w="4121" w:type="dxa"/>
            <w:vAlign w:val="center"/>
          </w:tcPr>
          <w:p w14:paraId="6B83F39D" w14:textId="10EEBDEC" w:rsidR="004B3BB1" w:rsidRDefault="004B3BB1">
            <w:r>
              <w:t>Code (20)</w:t>
            </w:r>
            <w:r w:rsidR="054E597F">
              <w:t>, např. ZCP24000001</w:t>
            </w:r>
          </w:p>
        </w:tc>
      </w:tr>
      <w:tr w:rsidR="004B3BB1" w14:paraId="4C8B4463" w14:textId="77777777" w:rsidTr="138DACCA">
        <w:trPr>
          <w:trHeight w:val="454"/>
        </w:trPr>
        <w:tc>
          <w:tcPr>
            <w:tcW w:w="2470" w:type="dxa"/>
            <w:vAlign w:val="center"/>
          </w:tcPr>
          <w:p w14:paraId="00F37F20" w14:textId="5A408DED" w:rsidR="004B3BB1" w:rsidRPr="007F7A20" w:rsidRDefault="76354587" w:rsidP="28334616">
            <w:r>
              <w:t>M</w:t>
            </w:r>
            <w:r w:rsidRPr="28334616">
              <w:rPr>
                <w:rFonts w:ascii="Calibri" w:eastAsia="Calibri" w:hAnsi="Calibri" w:cs="Calibri"/>
                <w:lang w:val="cs-CZ"/>
              </w:rPr>
              <w:t>eal allowance rounding precision</w:t>
            </w:r>
          </w:p>
        </w:tc>
        <w:tc>
          <w:tcPr>
            <w:tcW w:w="2470" w:type="dxa"/>
            <w:vAlign w:val="center"/>
          </w:tcPr>
          <w:p w14:paraId="22704281" w14:textId="5E6E6AFF" w:rsidR="76354587" w:rsidRDefault="76354587">
            <w:r>
              <w:t>Přesnost zaokrouhlení stravného</w:t>
            </w:r>
          </w:p>
        </w:tc>
        <w:tc>
          <w:tcPr>
            <w:tcW w:w="4121" w:type="dxa"/>
            <w:vAlign w:val="center"/>
          </w:tcPr>
          <w:p w14:paraId="186096F0" w14:textId="77777777" w:rsidR="004B3BB1" w:rsidRDefault="004B3BB1">
            <w:r>
              <w:t>Přesnost zaokrouhlení stravného při krácení stravného, např. 0,01; 0,10; 1,00</w:t>
            </w:r>
          </w:p>
        </w:tc>
      </w:tr>
      <w:tr w:rsidR="004B3BB1" w14:paraId="6C4AD039" w14:textId="77777777" w:rsidTr="138DACCA">
        <w:trPr>
          <w:trHeight w:val="454"/>
        </w:trPr>
        <w:tc>
          <w:tcPr>
            <w:tcW w:w="2470" w:type="dxa"/>
            <w:vAlign w:val="center"/>
          </w:tcPr>
          <w:p w14:paraId="15CB6F15" w14:textId="1892C8DC" w:rsidR="004B3BB1" w:rsidRPr="007F7A20" w:rsidRDefault="00683B2B" w:rsidP="28334616">
            <w:r>
              <w:rPr>
                <w:rFonts w:ascii="Calibri" w:eastAsia="Calibri" w:hAnsi="Calibri" w:cs="Calibri"/>
                <w:lang w:val="cs-CZ"/>
              </w:rPr>
              <w:t xml:space="preserve">Rounding </w:t>
            </w:r>
            <w:r w:rsidR="006965EC">
              <w:rPr>
                <w:rFonts w:ascii="Calibri" w:eastAsia="Calibri" w:hAnsi="Calibri" w:cs="Calibri"/>
                <w:lang w:val="cs-CZ"/>
              </w:rPr>
              <w:t>m</w:t>
            </w:r>
            <w:r>
              <w:rPr>
                <w:rFonts w:ascii="Calibri" w:eastAsia="Calibri" w:hAnsi="Calibri" w:cs="Calibri"/>
                <w:lang w:val="cs-CZ"/>
              </w:rPr>
              <w:t xml:space="preserve">eal </w:t>
            </w:r>
            <w:r w:rsidR="006965EC">
              <w:rPr>
                <w:rFonts w:ascii="Calibri" w:eastAsia="Calibri" w:hAnsi="Calibri" w:cs="Calibri"/>
                <w:lang w:val="cs-CZ"/>
              </w:rPr>
              <w:t>a</w:t>
            </w:r>
            <w:r>
              <w:rPr>
                <w:rFonts w:ascii="Calibri" w:eastAsia="Calibri" w:hAnsi="Calibri" w:cs="Calibri"/>
                <w:lang w:val="cs-CZ"/>
              </w:rPr>
              <w:t>llowance Method</w:t>
            </w:r>
          </w:p>
        </w:tc>
        <w:tc>
          <w:tcPr>
            <w:tcW w:w="2470" w:type="dxa"/>
            <w:vAlign w:val="center"/>
          </w:tcPr>
          <w:p w14:paraId="31D64B2A" w14:textId="2845ECF4" w:rsidR="5D2FB52D" w:rsidRDefault="5D2FB52D">
            <w:r>
              <w:t>Způsob zaokrouhlení stravného</w:t>
            </w:r>
          </w:p>
        </w:tc>
        <w:tc>
          <w:tcPr>
            <w:tcW w:w="4121" w:type="dxa"/>
            <w:vAlign w:val="center"/>
          </w:tcPr>
          <w:p w14:paraId="38714402" w14:textId="3F24E1F0" w:rsidR="004B3BB1" w:rsidRDefault="004B3BB1">
            <w:r>
              <w:t xml:space="preserve">Způsob zaokrouhlení stravného při krácení </w:t>
            </w:r>
            <w:commentRangeStart w:id="65"/>
            <w:commentRangeStart w:id="66"/>
            <w:r>
              <w:t>stravného</w:t>
            </w:r>
            <w:commentRangeEnd w:id="65"/>
            <w:r>
              <w:commentReference w:id="65"/>
            </w:r>
            <w:commentRangeEnd w:id="66"/>
            <w:r>
              <w:commentReference w:id="66"/>
            </w:r>
            <w:r>
              <w:br/>
            </w:r>
            <w:r w:rsidR="575408D6">
              <w:t>Např. Nahoru, dolů</w:t>
            </w:r>
          </w:p>
        </w:tc>
      </w:tr>
      <w:tr w:rsidR="004B3BB1" w14:paraId="50DD9B17" w14:textId="77777777" w:rsidTr="138DACCA">
        <w:trPr>
          <w:trHeight w:val="454"/>
        </w:trPr>
        <w:tc>
          <w:tcPr>
            <w:tcW w:w="2470" w:type="dxa"/>
            <w:vAlign w:val="center"/>
          </w:tcPr>
          <w:p w14:paraId="474CFD28" w14:textId="65196EE6" w:rsidR="004B3BB1" w:rsidRPr="006F79F6" w:rsidRDefault="004B3BB1">
            <w:pPr>
              <w:rPr>
                <w:lang w:val="pl-PL"/>
              </w:rPr>
            </w:pPr>
            <w:r w:rsidRPr="138DACCA">
              <w:rPr>
                <w:lang w:val="pl-PL"/>
              </w:rPr>
              <w:t>Min</w:t>
            </w:r>
            <w:r w:rsidR="248309AB" w:rsidRPr="138DACCA">
              <w:rPr>
                <w:lang w:val="pl-PL"/>
              </w:rPr>
              <w:t>imum</w:t>
            </w:r>
            <w:r w:rsidR="3D5FB13B" w:rsidRPr="138DACCA">
              <w:rPr>
                <w:lang w:val="pl-PL"/>
              </w:rPr>
              <w:t xml:space="preserve"> </w:t>
            </w:r>
            <w:r w:rsidR="2F7481A6" w:rsidRPr="138DACCA">
              <w:rPr>
                <w:lang w:val="pl-PL"/>
              </w:rPr>
              <w:t>foreign</w:t>
            </w:r>
            <w:r w:rsidR="248309AB" w:rsidRPr="138DACCA">
              <w:rPr>
                <w:lang w:val="pl-PL"/>
              </w:rPr>
              <w:t xml:space="preserve"> travel duration</w:t>
            </w:r>
            <w:r w:rsidR="7304813B" w:rsidRPr="138DACCA">
              <w:rPr>
                <w:lang w:val="pl-PL"/>
              </w:rPr>
              <w:t xml:space="preserve"> with domestic</w:t>
            </w:r>
            <w:r w:rsidR="7A63D827" w:rsidRPr="138DACCA">
              <w:rPr>
                <w:lang w:val="pl-PL"/>
              </w:rPr>
              <w:t xml:space="preserve"> meal allowance</w:t>
            </w:r>
          </w:p>
        </w:tc>
        <w:tc>
          <w:tcPr>
            <w:tcW w:w="2470" w:type="dxa"/>
            <w:vAlign w:val="center"/>
          </w:tcPr>
          <w:p w14:paraId="7F61700E" w14:textId="77777777" w:rsidR="4EEC3D0B" w:rsidRDefault="4EEC3D0B" w:rsidP="28334616">
            <w:pPr>
              <w:rPr>
                <w:lang w:val="pl-PL"/>
              </w:rPr>
            </w:pPr>
            <w:r w:rsidRPr="28334616">
              <w:rPr>
                <w:lang w:val="pl-PL"/>
              </w:rPr>
              <w:t>Min. doba trvání zahr. cesty s tuz. stravným</w:t>
            </w:r>
          </w:p>
          <w:p w14:paraId="5E31BABF" w14:textId="2BFDAC2C" w:rsidR="28334616" w:rsidRDefault="28334616" w:rsidP="28334616">
            <w:pPr>
              <w:rPr>
                <w:lang w:val="pl-PL"/>
              </w:rPr>
            </w:pPr>
          </w:p>
        </w:tc>
        <w:tc>
          <w:tcPr>
            <w:tcW w:w="4121" w:type="dxa"/>
            <w:vAlign w:val="center"/>
          </w:tcPr>
          <w:p w14:paraId="6F98B827" w14:textId="77777777" w:rsidR="004B3BB1" w:rsidRDefault="004B3BB1">
            <w:r>
              <w:t>Např. 5 hod</w:t>
            </w:r>
          </w:p>
        </w:tc>
      </w:tr>
      <w:tr w:rsidR="138DACCA" w14:paraId="26E42F93" w14:textId="77777777" w:rsidTr="138DACCA">
        <w:trPr>
          <w:trHeight w:val="454"/>
        </w:trPr>
        <w:tc>
          <w:tcPr>
            <w:tcW w:w="2470" w:type="dxa"/>
            <w:vAlign w:val="center"/>
          </w:tcPr>
          <w:p w14:paraId="188C4D13" w14:textId="610B25D9" w:rsidR="350A5281" w:rsidRDefault="350A5281" w:rsidP="138DACCA">
            <w:pPr>
              <w:rPr>
                <w:lang w:val="pl-PL"/>
              </w:rPr>
            </w:pPr>
            <w:r w:rsidRPr="138DACCA">
              <w:rPr>
                <w:lang w:val="pl-PL"/>
              </w:rPr>
              <w:t xml:space="preserve">Minimum </w:t>
            </w:r>
            <w:r w:rsidR="6ECC5C0B" w:rsidRPr="138DACCA">
              <w:rPr>
                <w:lang w:val="pl-PL"/>
              </w:rPr>
              <w:t xml:space="preserve">foreign </w:t>
            </w:r>
            <w:r w:rsidRPr="138DACCA">
              <w:rPr>
                <w:lang w:val="pl-PL"/>
              </w:rPr>
              <w:t>travel duration without domestic meal allowance</w:t>
            </w:r>
          </w:p>
        </w:tc>
        <w:tc>
          <w:tcPr>
            <w:tcW w:w="2470" w:type="dxa"/>
            <w:vAlign w:val="center"/>
          </w:tcPr>
          <w:p w14:paraId="689FDEAB" w14:textId="228C0EC2" w:rsidR="350A5281" w:rsidRDefault="350A5281" w:rsidP="138DACCA">
            <w:pPr>
              <w:rPr>
                <w:lang w:val="pl-PL"/>
              </w:rPr>
            </w:pPr>
            <w:r w:rsidRPr="138DACCA">
              <w:rPr>
                <w:lang w:val="pl-PL"/>
              </w:rPr>
              <w:t>Min. doba trvání zahr. cesty bez tuzemského stravného</w:t>
            </w:r>
          </w:p>
        </w:tc>
        <w:tc>
          <w:tcPr>
            <w:tcW w:w="4121" w:type="dxa"/>
            <w:vAlign w:val="center"/>
          </w:tcPr>
          <w:p w14:paraId="6932FEB4" w14:textId="077AFB51" w:rsidR="350A5281" w:rsidRDefault="350A5281" w:rsidP="138DACCA">
            <w:r>
              <w:t>Např. 1 hod</w:t>
            </w:r>
          </w:p>
        </w:tc>
      </w:tr>
      <w:tr w:rsidR="004B3BB1" w14:paraId="343655C3" w14:textId="77777777" w:rsidTr="138DACCA">
        <w:trPr>
          <w:trHeight w:val="454"/>
        </w:trPr>
        <w:tc>
          <w:tcPr>
            <w:tcW w:w="2470" w:type="dxa"/>
            <w:vAlign w:val="center"/>
          </w:tcPr>
          <w:p w14:paraId="6093A2FC" w14:textId="0303C505" w:rsidR="004B3BB1" w:rsidRPr="007F7A20" w:rsidRDefault="004B3BB1">
            <w:r>
              <w:t>Pa</w:t>
            </w:r>
            <w:r w:rsidR="7097501B">
              <w:t>yment term</w:t>
            </w:r>
            <w:r>
              <w:t xml:space="preserve"> (d</w:t>
            </w:r>
            <w:r w:rsidR="10716638">
              <w:t>ays</w:t>
            </w:r>
            <w:r>
              <w:t>)</w:t>
            </w:r>
          </w:p>
        </w:tc>
        <w:tc>
          <w:tcPr>
            <w:tcW w:w="2470" w:type="dxa"/>
            <w:vAlign w:val="center"/>
          </w:tcPr>
          <w:p w14:paraId="0DD3497B" w14:textId="2845957B" w:rsidR="1D91D09F" w:rsidRDefault="1D91D09F">
            <w:r>
              <w:t>Platební podmínka (dny)</w:t>
            </w:r>
          </w:p>
        </w:tc>
        <w:tc>
          <w:tcPr>
            <w:tcW w:w="4121" w:type="dxa"/>
            <w:vAlign w:val="center"/>
          </w:tcPr>
          <w:p w14:paraId="1AE09163" w14:textId="77777777" w:rsidR="004B3BB1" w:rsidRDefault="004B3BB1">
            <w:r>
              <w:t>Např. 10</w:t>
            </w:r>
          </w:p>
        </w:tc>
      </w:tr>
    </w:tbl>
    <w:p w14:paraId="505E00C8" w14:textId="7B9032E2" w:rsidR="7892204B" w:rsidRDefault="7892204B" w:rsidP="28334616"/>
    <w:p w14:paraId="25CF56FE" w14:textId="3019300B" w:rsidR="28334616" w:rsidRDefault="4F60AB8A" w:rsidP="138DACCA">
      <w:pPr>
        <w:rPr>
          <w:b/>
          <w:bCs/>
        </w:rPr>
      </w:pPr>
      <w:r w:rsidRPr="138DACCA">
        <w:rPr>
          <w:b/>
          <w:bCs/>
        </w:rPr>
        <w:t>Vehicle rates</w:t>
      </w:r>
      <w:r w:rsidR="28334616">
        <w:br/>
      </w:r>
      <w:r w:rsidRPr="138DACCA">
        <w:rPr>
          <w:b/>
          <w:bCs/>
          <w:i/>
          <w:iCs/>
        </w:rPr>
        <w:t>Sazby tuzemských cestovních příkazů</w:t>
      </w:r>
    </w:p>
    <w:tbl>
      <w:tblPr>
        <w:tblStyle w:val="Mkatabulky"/>
        <w:tblW w:w="0" w:type="auto"/>
        <w:tblInd w:w="0" w:type="dxa"/>
        <w:tblLook w:val="04A0" w:firstRow="1" w:lastRow="0" w:firstColumn="1" w:lastColumn="0" w:noHBand="0" w:noVBand="1"/>
      </w:tblPr>
      <w:tblGrid>
        <w:gridCol w:w="2470"/>
        <w:gridCol w:w="2470"/>
        <w:gridCol w:w="4121"/>
      </w:tblGrid>
      <w:tr w:rsidR="28334616" w14:paraId="7AD04003" w14:textId="77777777" w:rsidTr="138DACCA">
        <w:trPr>
          <w:trHeight w:val="397"/>
        </w:trPr>
        <w:tc>
          <w:tcPr>
            <w:tcW w:w="2470" w:type="dxa"/>
            <w:vAlign w:val="center"/>
          </w:tcPr>
          <w:p w14:paraId="48AE2D51" w14:textId="77777777" w:rsidR="28334616" w:rsidRDefault="28334616" w:rsidP="28334616">
            <w:pPr>
              <w:rPr>
                <w:b/>
                <w:bCs/>
                <w:color w:val="2F5496" w:themeColor="accent1" w:themeShade="BF"/>
              </w:rPr>
            </w:pPr>
            <w:r w:rsidRPr="28334616">
              <w:rPr>
                <w:b/>
                <w:bCs/>
                <w:color w:val="2F5496" w:themeColor="accent1" w:themeShade="BF"/>
              </w:rPr>
              <w:t>Název pole</w:t>
            </w:r>
          </w:p>
        </w:tc>
        <w:tc>
          <w:tcPr>
            <w:tcW w:w="2470" w:type="dxa"/>
            <w:vAlign w:val="center"/>
          </w:tcPr>
          <w:p w14:paraId="5FC43C32" w14:textId="0CB0EACE" w:rsidR="28334616" w:rsidRDefault="28334616" w:rsidP="28334616">
            <w:pPr>
              <w:rPr>
                <w:b/>
                <w:bCs/>
                <w:color w:val="2F5496" w:themeColor="accent1" w:themeShade="BF"/>
              </w:rPr>
            </w:pPr>
          </w:p>
        </w:tc>
        <w:tc>
          <w:tcPr>
            <w:tcW w:w="4121" w:type="dxa"/>
            <w:vAlign w:val="center"/>
          </w:tcPr>
          <w:p w14:paraId="4EFA97BB" w14:textId="77777777" w:rsidR="28334616" w:rsidRDefault="28334616" w:rsidP="28334616">
            <w:pPr>
              <w:rPr>
                <w:b/>
                <w:bCs/>
                <w:color w:val="2F5496" w:themeColor="accent1" w:themeShade="BF"/>
              </w:rPr>
            </w:pPr>
            <w:r w:rsidRPr="28334616">
              <w:rPr>
                <w:b/>
                <w:bCs/>
                <w:color w:val="2F5496" w:themeColor="accent1" w:themeShade="BF"/>
              </w:rPr>
              <w:t>Popis</w:t>
            </w:r>
          </w:p>
        </w:tc>
      </w:tr>
      <w:tr w:rsidR="28334616" w14:paraId="5E91710D" w14:textId="77777777" w:rsidTr="138DACCA">
        <w:trPr>
          <w:trHeight w:val="454"/>
        </w:trPr>
        <w:tc>
          <w:tcPr>
            <w:tcW w:w="2470" w:type="dxa"/>
            <w:vAlign w:val="center"/>
          </w:tcPr>
          <w:p w14:paraId="741D3007" w14:textId="58C8C1CB" w:rsidR="28334616" w:rsidRDefault="127BFBEC" w:rsidP="138DACCA">
            <w:pPr>
              <w:rPr>
                <w:rFonts w:ascii="Calibri" w:eastAsia="Calibri" w:hAnsi="Calibri" w:cs="Calibri"/>
                <w:lang w:val="pl-PL"/>
              </w:rPr>
            </w:pPr>
            <w:r w:rsidRPr="138DACCA">
              <w:rPr>
                <w:rFonts w:ascii="Calibri" w:eastAsia="Calibri" w:hAnsi="Calibri" w:cs="Calibri"/>
                <w:lang w:val="pl-PL"/>
              </w:rPr>
              <w:t xml:space="preserve">Reimbursement rate for </w:t>
            </w:r>
            <w:r w:rsidR="7D1DF49F" w:rsidRPr="138DACCA">
              <w:rPr>
                <w:rFonts w:ascii="Calibri" w:eastAsia="Calibri" w:hAnsi="Calibri" w:cs="Calibri"/>
                <w:lang w:val="pl-PL"/>
              </w:rPr>
              <w:t xml:space="preserve">usage of </w:t>
            </w:r>
            <w:r w:rsidRPr="138DACCA">
              <w:rPr>
                <w:rFonts w:ascii="Calibri" w:eastAsia="Calibri" w:hAnsi="Calibri" w:cs="Calibri"/>
                <w:lang w:val="pl-PL"/>
              </w:rPr>
              <w:t>private vehicle</w:t>
            </w:r>
          </w:p>
        </w:tc>
        <w:tc>
          <w:tcPr>
            <w:tcW w:w="2470" w:type="dxa"/>
            <w:vAlign w:val="center"/>
          </w:tcPr>
          <w:p w14:paraId="44614F02" w14:textId="285350D1" w:rsidR="28334616" w:rsidRDefault="2C955BBE" w:rsidP="138DACCA">
            <w:pPr>
              <w:rPr>
                <w:lang w:val="pl-PL"/>
              </w:rPr>
            </w:pPr>
            <w:r w:rsidRPr="138DACCA">
              <w:rPr>
                <w:lang w:val="pl-PL"/>
              </w:rPr>
              <w:t>Sazba náhrad za soukr</w:t>
            </w:r>
            <w:commentRangeStart w:id="68"/>
            <w:commentRangeStart w:id="69"/>
            <w:r w:rsidRPr="138DACCA">
              <w:rPr>
                <w:lang w:val="pl-PL"/>
              </w:rPr>
              <w:t>omé voz</w:t>
            </w:r>
            <w:commentRangeEnd w:id="68"/>
            <w:r w:rsidR="28334616">
              <w:rPr>
                <w:rStyle w:val="Odkaznakoment"/>
              </w:rPr>
              <w:commentReference w:id="68"/>
            </w:r>
            <w:commentRangeEnd w:id="69"/>
            <w:r w:rsidR="28334616">
              <w:rPr>
                <w:rStyle w:val="Odkaznakoment"/>
              </w:rPr>
              <w:commentReference w:id="69"/>
            </w:r>
            <w:r w:rsidRPr="138DACCA">
              <w:rPr>
                <w:lang w:val="pl-PL"/>
              </w:rPr>
              <w:t>idlo</w:t>
            </w:r>
          </w:p>
        </w:tc>
        <w:tc>
          <w:tcPr>
            <w:tcW w:w="4121" w:type="dxa"/>
            <w:vAlign w:val="center"/>
          </w:tcPr>
          <w:p w14:paraId="4F35F4AF" w14:textId="77777777" w:rsidR="28334616" w:rsidRDefault="28334616" w:rsidP="138DACCA">
            <w:r w:rsidRPr="138DACCA">
              <w:rPr>
                <w:lang w:val="pl-PL"/>
              </w:rPr>
              <w:t xml:space="preserve">Cena pro výpočet náhrad za použití soukromého vozidla, např. </w:t>
            </w:r>
            <w:r>
              <w:t>5,60</w:t>
            </w:r>
          </w:p>
        </w:tc>
      </w:tr>
      <w:tr w:rsidR="28334616" w14:paraId="66D90157" w14:textId="77777777" w:rsidTr="138DACCA">
        <w:trPr>
          <w:trHeight w:val="454"/>
        </w:trPr>
        <w:tc>
          <w:tcPr>
            <w:tcW w:w="2470" w:type="dxa"/>
            <w:vAlign w:val="center"/>
          </w:tcPr>
          <w:p w14:paraId="014A1762" w14:textId="106CC9D0" w:rsidR="28334616" w:rsidRDefault="0B407882" w:rsidP="138DACCA">
            <w:pPr>
              <w:rPr>
                <w:rFonts w:ascii="Calibri" w:eastAsia="Calibri" w:hAnsi="Calibri" w:cs="Calibri"/>
                <w:lang w:val="pl-PL"/>
              </w:rPr>
            </w:pPr>
            <w:r w:rsidRPr="138DACCA">
              <w:rPr>
                <w:rFonts w:ascii="Calibri" w:eastAsia="Calibri" w:hAnsi="Calibri" w:cs="Calibri"/>
                <w:lang w:val="pl-PL"/>
              </w:rPr>
              <w:t xml:space="preserve">Reimbursement rate for </w:t>
            </w:r>
            <w:r w:rsidR="0642C163" w:rsidRPr="138DACCA">
              <w:rPr>
                <w:rFonts w:ascii="Calibri" w:eastAsia="Calibri" w:hAnsi="Calibri" w:cs="Calibri"/>
                <w:lang w:val="pl-PL"/>
              </w:rPr>
              <w:t xml:space="preserve">usage of private </w:t>
            </w:r>
            <w:r w:rsidR="59E4D136" w:rsidRPr="138DACCA">
              <w:rPr>
                <w:rFonts w:ascii="Calibri" w:eastAsia="Calibri" w:hAnsi="Calibri" w:cs="Calibri"/>
                <w:lang w:val="pl-PL"/>
              </w:rPr>
              <w:t>singl</w:t>
            </w:r>
            <w:r w:rsidR="05D24978" w:rsidRPr="138DACCA">
              <w:rPr>
                <w:rFonts w:ascii="Calibri" w:eastAsia="Calibri" w:hAnsi="Calibri" w:cs="Calibri"/>
                <w:lang w:val="pl-PL"/>
              </w:rPr>
              <w:t>e</w:t>
            </w:r>
            <w:r w:rsidR="59E4D136" w:rsidRPr="138DACCA">
              <w:rPr>
                <w:rFonts w:ascii="Calibri" w:eastAsia="Calibri" w:hAnsi="Calibri" w:cs="Calibri"/>
                <w:lang w:val="pl-PL"/>
              </w:rPr>
              <w:t>-track motor vehicle</w:t>
            </w:r>
          </w:p>
        </w:tc>
        <w:tc>
          <w:tcPr>
            <w:tcW w:w="2470" w:type="dxa"/>
            <w:vAlign w:val="center"/>
          </w:tcPr>
          <w:p w14:paraId="2A167D67" w14:textId="6A6ACF52" w:rsidR="28334616" w:rsidRDefault="3A302278" w:rsidP="138DACCA">
            <w:pPr>
              <w:rPr>
                <w:lang w:val="pl-PL"/>
              </w:rPr>
            </w:pPr>
            <w:r w:rsidRPr="138DACCA">
              <w:rPr>
                <w:lang w:val="pl-PL"/>
              </w:rPr>
              <w:t xml:space="preserve">Sazba náhrad za soukromé </w:t>
            </w:r>
            <w:r w:rsidR="7961D8B6" w:rsidRPr="138DACCA">
              <w:rPr>
                <w:lang w:val="pl-PL"/>
              </w:rPr>
              <w:t xml:space="preserve">jednostopé </w:t>
            </w:r>
            <w:r w:rsidRPr="138DACCA">
              <w:rPr>
                <w:lang w:val="pl-PL"/>
              </w:rPr>
              <w:t>motorové vozidlo</w:t>
            </w:r>
          </w:p>
        </w:tc>
        <w:tc>
          <w:tcPr>
            <w:tcW w:w="4121" w:type="dxa"/>
            <w:vAlign w:val="center"/>
          </w:tcPr>
          <w:p w14:paraId="05FEB0E2" w14:textId="53F747CA" w:rsidR="28334616" w:rsidRDefault="28334616" w:rsidP="28334616">
            <w:pPr>
              <w:rPr>
                <w:strike/>
                <w:lang w:val="pl-PL"/>
              </w:rPr>
            </w:pPr>
          </w:p>
        </w:tc>
      </w:tr>
    </w:tbl>
    <w:p w14:paraId="34CD2A34" w14:textId="517F740C" w:rsidR="19F4369A" w:rsidRDefault="19F4369A"/>
    <w:p w14:paraId="1A3F360A" w14:textId="3796B3E8" w:rsidR="28334616" w:rsidRDefault="702D0962" w:rsidP="138DACCA">
      <w:pPr>
        <w:rPr>
          <w:b/>
          <w:bCs/>
          <w:i/>
          <w:iCs/>
        </w:rPr>
      </w:pPr>
      <w:r w:rsidRPr="138DACCA">
        <w:rPr>
          <w:b/>
          <w:bCs/>
        </w:rPr>
        <w:t>Manual update</w:t>
      </w:r>
      <w:r w:rsidR="28334616">
        <w:br/>
      </w:r>
      <w:r w:rsidRPr="138DACCA">
        <w:rPr>
          <w:b/>
          <w:bCs/>
          <w:i/>
          <w:iCs/>
        </w:rPr>
        <w:t xml:space="preserve">Manuální </w:t>
      </w:r>
      <w:r w:rsidR="3436679A" w:rsidRPr="138DACCA">
        <w:rPr>
          <w:b/>
          <w:bCs/>
          <w:i/>
          <w:iCs/>
        </w:rPr>
        <w:t>změna</w:t>
      </w:r>
    </w:p>
    <w:tbl>
      <w:tblPr>
        <w:tblStyle w:val="Mkatabulky"/>
        <w:tblW w:w="0" w:type="auto"/>
        <w:tblInd w:w="0" w:type="dxa"/>
        <w:tblLook w:val="04A0" w:firstRow="1" w:lastRow="0" w:firstColumn="1" w:lastColumn="0" w:noHBand="0" w:noVBand="1"/>
      </w:tblPr>
      <w:tblGrid>
        <w:gridCol w:w="2470"/>
        <w:gridCol w:w="2470"/>
        <w:gridCol w:w="4121"/>
      </w:tblGrid>
      <w:tr w:rsidR="138DACCA" w14:paraId="5D7A1142" w14:textId="77777777" w:rsidTr="138DACCA">
        <w:trPr>
          <w:trHeight w:val="397"/>
        </w:trPr>
        <w:tc>
          <w:tcPr>
            <w:tcW w:w="2470" w:type="dxa"/>
            <w:vAlign w:val="center"/>
          </w:tcPr>
          <w:p w14:paraId="48B038F9" w14:textId="77777777" w:rsidR="138DACCA" w:rsidRDefault="138DACCA" w:rsidP="138DACCA">
            <w:pPr>
              <w:rPr>
                <w:b/>
                <w:bCs/>
                <w:color w:val="2F5496" w:themeColor="accent1" w:themeShade="BF"/>
              </w:rPr>
            </w:pPr>
            <w:r w:rsidRPr="138DACCA">
              <w:rPr>
                <w:b/>
                <w:bCs/>
                <w:color w:val="2F5496" w:themeColor="accent1" w:themeShade="BF"/>
              </w:rPr>
              <w:t>Název pole</w:t>
            </w:r>
          </w:p>
        </w:tc>
        <w:tc>
          <w:tcPr>
            <w:tcW w:w="2470" w:type="dxa"/>
            <w:vAlign w:val="center"/>
          </w:tcPr>
          <w:p w14:paraId="7D9D296F" w14:textId="0CB0EACE" w:rsidR="138DACCA" w:rsidRDefault="138DACCA" w:rsidP="138DACCA">
            <w:pPr>
              <w:rPr>
                <w:b/>
                <w:bCs/>
                <w:color w:val="2F5496" w:themeColor="accent1" w:themeShade="BF"/>
              </w:rPr>
            </w:pPr>
          </w:p>
        </w:tc>
        <w:tc>
          <w:tcPr>
            <w:tcW w:w="4121" w:type="dxa"/>
            <w:vAlign w:val="center"/>
          </w:tcPr>
          <w:p w14:paraId="33E6F495" w14:textId="77777777" w:rsidR="138DACCA" w:rsidRDefault="138DACCA" w:rsidP="138DACCA">
            <w:pPr>
              <w:rPr>
                <w:b/>
                <w:bCs/>
                <w:color w:val="2F5496" w:themeColor="accent1" w:themeShade="BF"/>
              </w:rPr>
            </w:pPr>
            <w:r w:rsidRPr="138DACCA">
              <w:rPr>
                <w:b/>
                <w:bCs/>
                <w:color w:val="2F5496" w:themeColor="accent1" w:themeShade="BF"/>
              </w:rPr>
              <w:t>Popis</w:t>
            </w:r>
          </w:p>
        </w:tc>
      </w:tr>
      <w:tr w:rsidR="138DACCA" w14:paraId="20A18968" w14:textId="77777777" w:rsidTr="138DACCA">
        <w:trPr>
          <w:trHeight w:val="454"/>
        </w:trPr>
        <w:tc>
          <w:tcPr>
            <w:tcW w:w="2470" w:type="dxa"/>
            <w:vAlign w:val="center"/>
          </w:tcPr>
          <w:p w14:paraId="1BD6B080" w14:textId="76FA09F0" w:rsidR="138DACCA" w:rsidRDefault="138DACCA" w:rsidP="138DACCA">
            <w:pPr>
              <w:spacing w:line="259" w:lineRule="auto"/>
            </w:pPr>
            <w:r w:rsidRPr="138DACCA">
              <w:rPr>
                <w:lang w:val="pl-PL"/>
              </w:rPr>
              <w:t>Employee</w:t>
            </w:r>
          </w:p>
        </w:tc>
        <w:tc>
          <w:tcPr>
            <w:tcW w:w="2470" w:type="dxa"/>
            <w:vAlign w:val="center"/>
          </w:tcPr>
          <w:p w14:paraId="7D7C618B" w14:textId="0DBEE431" w:rsidR="571A6940" w:rsidRDefault="571A6940" w:rsidP="138DACCA">
            <w:pPr>
              <w:spacing w:line="259" w:lineRule="auto"/>
            </w:pPr>
            <w:r w:rsidRPr="138DACCA">
              <w:rPr>
                <w:lang w:val="pl-PL"/>
              </w:rPr>
              <w:t>Zaměstnanci</w:t>
            </w:r>
          </w:p>
        </w:tc>
        <w:tc>
          <w:tcPr>
            <w:tcW w:w="4121" w:type="dxa"/>
            <w:vAlign w:val="center"/>
          </w:tcPr>
          <w:p w14:paraId="1DB524AE" w14:textId="7036BA34" w:rsidR="23725947" w:rsidRDefault="23725947">
            <w:r w:rsidRPr="138DACCA">
              <w:rPr>
                <w:lang w:val="pl-PL"/>
              </w:rPr>
              <w:t>Boolean – ano ne</w:t>
            </w:r>
          </w:p>
        </w:tc>
      </w:tr>
      <w:tr w:rsidR="138DACCA" w14:paraId="4AC2E0E0" w14:textId="77777777" w:rsidTr="138DACCA">
        <w:trPr>
          <w:trHeight w:val="454"/>
        </w:trPr>
        <w:tc>
          <w:tcPr>
            <w:tcW w:w="2470" w:type="dxa"/>
            <w:vAlign w:val="center"/>
          </w:tcPr>
          <w:p w14:paraId="5C4316AD" w14:textId="1912BB4A" w:rsidR="138DACCA" w:rsidRDefault="138DACCA" w:rsidP="138DACCA">
            <w:pPr>
              <w:rPr>
                <w:lang w:val="pl-PL"/>
              </w:rPr>
            </w:pPr>
            <w:r w:rsidRPr="138DACCA">
              <w:rPr>
                <w:lang w:val="pl-PL"/>
              </w:rPr>
              <w:t>Vehicle</w:t>
            </w:r>
          </w:p>
        </w:tc>
        <w:tc>
          <w:tcPr>
            <w:tcW w:w="2470" w:type="dxa"/>
            <w:vAlign w:val="center"/>
          </w:tcPr>
          <w:p w14:paraId="4D03E658" w14:textId="127D4F14" w:rsidR="042AC843" w:rsidRDefault="042AC843" w:rsidP="138DACCA">
            <w:pPr>
              <w:rPr>
                <w:lang w:val="pl-PL"/>
              </w:rPr>
            </w:pPr>
            <w:r w:rsidRPr="138DACCA">
              <w:rPr>
                <w:lang w:val="pl-PL"/>
              </w:rPr>
              <w:t>V</w:t>
            </w:r>
            <w:r w:rsidR="6B7C3A89" w:rsidRPr="138DACCA">
              <w:rPr>
                <w:lang w:val="pl-PL"/>
              </w:rPr>
              <w:t>ozidla</w:t>
            </w:r>
          </w:p>
        </w:tc>
        <w:tc>
          <w:tcPr>
            <w:tcW w:w="4121" w:type="dxa"/>
            <w:vAlign w:val="center"/>
          </w:tcPr>
          <w:p w14:paraId="7FAC0391" w14:textId="2DBC7B40" w:rsidR="138DACCA" w:rsidRDefault="138DACCA" w:rsidP="138DACCA">
            <w:pPr>
              <w:rPr>
                <w:lang w:val="pl-PL"/>
              </w:rPr>
            </w:pPr>
          </w:p>
        </w:tc>
      </w:tr>
      <w:tr w:rsidR="138DACCA" w14:paraId="6502278D" w14:textId="77777777" w:rsidTr="138DACCA">
        <w:trPr>
          <w:trHeight w:val="454"/>
        </w:trPr>
        <w:tc>
          <w:tcPr>
            <w:tcW w:w="2470" w:type="dxa"/>
            <w:vAlign w:val="center"/>
          </w:tcPr>
          <w:p w14:paraId="3F611006" w14:textId="1FC5C3C5" w:rsidR="138DACCA" w:rsidRDefault="138DACCA" w:rsidP="138DACCA">
            <w:pPr>
              <w:rPr>
                <w:lang w:val="pl-PL"/>
              </w:rPr>
            </w:pPr>
            <w:r w:rsidRPr="138DACCA">
              <w:rPr>
                <w:lang w:val="pl-PL"/>
              </w:rPr>
              <w:t>Bank account</w:t>
            </w:r>
          </w:p>
        </w:tc>
        <w:tc>
          <w:tcPr>
            <w:tcW w:w="2470" w:type="dxa"/>
            <w:vAlign w:val="center"/>
          </w:tcPr>
          <w:p w14:paraId="27CD37F9" w14:textId="399B9868" w:rsidR="2C42ACC6" w:rsidRDefault="2C42ACC6" w:rsidP="138DACCA">
            <w:pPr>
              <w:rPr>
                <w:lang w:val="pl-PL"/>
              </w:rPr>
            </w:pPr>
            <w:r w:rsidRPr="138DACCA">
              <w:rPr>
                <w:lang w:val="pl-PL"/>
              </w:rPr>
              <w:t>Bank</w:t>
            </w:r>
            <w:r w:rsidR="388F273D" w:rsidRPr="138DACCA">
              <w:rPr>
                <w:lang w:val="pl-PL"/>
              </w:rPr>
              <w:t>ovní účty</w:t>
            </w:r>
          </w:p>
        </w:tc>
        <w:tc>
          <w:tcPr>
            <w:tcW w:w="4121" w:type="dxa"/>
            <w:vAlign w:val="center"/>
          </w:tcPr>
          <w:p w14:paraId="0C86CC42" w14:textId="4AF0C520" w:rsidR="138DACCA" w:rsidRDefault="138DACCA" w:rsidP="138DACCA">
            <w:pPr>
              <w:rPr>
                <w:lang w:val="pl-PL"/>
              </w:rPr>
            </w:pPr>
          </w:p>
        </w:tc>
      </w:tr>
      <w:tr w:rsidR="138DACCA" w14:paraId="4DD1318F" w14:textId="77777777" w:rsidTr="138DACCA">
        <w:trPr>
          <w:trHeight w:val="454"/>
        </w:trPr>
        <w:tc>
          <w:tcPr>
            <w:tcW w:w="2470" w:type="dxa"/>
            <w:vAlign w:val="center"/>
          </w:tcPr>
          <w:p w14:paraId="0764B1CA" w14:textId="71B4D41E" w:rsidR="2C42ACC6" w:rsidRDefault="2C42ACC6" w:rsidP="138DACCA">
            <w:pPr>
              <w:spacing w:line="259" w:lineRule="auto"/>
              <w:rPr>
                <w:rFonts w:ascii="Calibri" w:eastAsia="Calibri" w:hAnsi="Calibri" w:cs="Calibri"/>
                <w:lang w:val="pl-PL"/>
              </w:rPr>
            </w:pPr>
            <w:r w:rsidRPr="138DACCA">
              <w:rPr>
                <w:rFonts w:ascii="Calibri" w:eastAsia="Calibri" w:hAnsi="Calibri" w:cs="Calibri"/>
                <w:lang w:val="pl-PL"/>
              </w:rPr>
              <w:t>SWIFT</w:t>
            </w:r>
          </w:p>
        </w:tc>
        <w:tc>
          <w:tcPr>
            <w:tcW w:w="2470" w:type="dxa"/>
            <w:vAlign w:val="center"/>
          </w:tcPr>
          <w:p w14:paraId="13A6B7E1" w14:textId="6FABC24D" w:rsidR="62C0BB78" w:rsidRDefault="62C0BB78" w:rsidP="138DACCA">
            <w:pPr>
              <w:rPr>
                <w:lang w:val="pl-PL"/>
              </w:rPr>
            </w:pPr>
            <w:r w:rsidRPr="138DACCA">
              <w:rPr>
                <w:lang w:val="pl-PL"/>
              </w:rPr>
              <w:t>SWIFT</w:t>
            </w:r>
          </w:p>
        </w:tc>
        <w:tc>
          <w:tcPr>
            <w:tcW w:w="4121" w:type="dxa"/>
            <w:vAlign w:val="center"/>
          </w:tcPr>
          <w:p w14:paraId="43D152A5" w14:textId="7154B92C" w:rsidR="138DACCA" w:rsidRDefault="138DACCA" w:rsidP="138DACCA">
            <w:pPr>
              <w:rPr>
                <w:lang w:val="pl-PL"/>
              </w:rPr>
            </w:pPr>
          </w:p>
        </w:tc>
      </w:tr>
      <w:tr w:rsidR="138DACCA" w14:paraId="0822B77A" w14:textId="77777777" w:rsidTr="138DACCA">
        <w:trPr>
          <w:trHeight w:val="454"/>
        </w:trPr>
        <w:tc>
          <w:tcPr>
            <w:tcW w:w="2470" w:type="dxa"/>
            <w:vAlign w:val="center"/>
          </w:tcPr>
          <w:p w14:paraId="26BF009D" w14:textId="2B6DC0F0" w:rsidR="62C0BB78" w:rsidRDefault="62C0BB78" w:rsidP="138DACCA">
            <w:pPr>
              <w:spacing w:line="259" w:lineRule="auto"/>
              <w:rPr>
                <w:rFonts w:ascii="Calibri" w:eastAsia="Calibri" w:hAnsi="Calibri" w:cs="Calibri"/>
                <w:lang w:val="pl-PL"/>
              </w:rPr>
            </w:pPr>
            <w:r w:rsidRPr="138DACCA">
              <w:rPr>
                <w:rFonts w:ascii="Calibri" w:eastAsia="Calibri" w:hAnsi="Calibri" w:cs="Calibri"/>
                <w:lang w:val="pl-PL"/>
              </w:rPr>
              <w:t>Credit card</w:t>
            </w:r>
          </w:p>
        </w:tc>
        <w:tc>
          <w:tcPr>
            <w:tcW w:w="2470" w:type="dxa"/>
            <w:vAlign w:val="center"/>
          </w:tcPr>
          <w:p w14:paraId="0193A034" w14:textId="7FDAF166" w:rsidR="62C0BB78" w:rsidRDefault="62C0BB78" w:rsidP="138DACCA">
            <w:pPr>
              <w:rPr>
                <w:lang w:val="pl-PL"/>
              </w:rPr>
            </w:pPr>
            <w:r w:rsidRPr="138DACCA">
              <w:rPr>
                <w:lang w:val="pl-PL"/>
              </w:rPr>
              <w:t>Platební karty</w:t>
            </w:r>
          </w:p>
        </w:tc>
        <w:tc>
          <w:tcPr>
            <w:tcW w:w="4121" w:type="dxa"/>
            <w:vAlign w:val="center"/>
          </w:tcPr>
          <w:p w14:paraId="316CD74B" w14:textId="42410211" w:rsidR="138DACCA" w:rsidRDefault="138DACCA" w:rsidP="138DACCA">
            <w:pPr>
              <w:rPr>
                <w:lang w:val="pl-PL"/>
              </w:rPr>
            </w:pPr>
          </w:p>
        </w:tc>
      </w:tr>
      <w:tr w:rsidR="138DACCA" w14:paraId="14C38420" w14:textId="77777777" w:rsidTr="138DACCA">
        <w:trPr>
          <w:trHeight w:val="454"/>
        </w:trPr>
        <w:tc>
          <w:tcPr>
            <w:tcW w:w="2470" w:type="dxa"/>
            <w:vAlign w:val="center"/>
          </w:tcPr>
          <w:p w14:paraId="46A4CD4D" w14:textId="2E4FFEB2" w:rsidR="62C0BB78" w:rsidRDefault="62C0BB78" w:rsidP="138DACCA">
            <w:pPr>
              <w:rPr>
                <w:rFonts w:ascii="Calibri" w:eastAsia="Calibri" w:hAnsi="Calibri" w:cs="Calibri"/>
                <w:lang w:val="pl-PL"/>
              </w:rPr>
            </w:pPr>
            <w:r w:rsidRPr="138DACCA">
              <w:rPr>
                <w:rFonts w:ascii="Calibri" w:eastAsia="Calibri" w:hAnsi="Calibri" w:cs="Calibri"/>
                <w:lang w:val="pl-PL"/>
              </w:rPr>
              <w:t>Country</w:t>
            </w:r>
          </w:p>
        </w:tc>
        <w:tc>
          <w:tcPr>
            <w:tcW w:w="2470" w:type="dxa"/>
            <w:vAlign w:val="center"/>
          </w:tcPr>
          <w:p w14:paraId="24F4BDA2" w14:textId="007BDF99" w:rsidR="62C0BB78" w:rsidRDefault="62C0BB78" w:rsidP="138DACCA">
            <w:pPr>
              <w:rPr>
                <w:lang w:val="pl-PL"/>
              </w:rPr>
            </w:pPr>
            <w:r w:rsidRPr="138DACCA">
              <w:rPr>
                <w:lang w:val="pl-PL"/>
              </w:rPr>
              <w:t>Země</w:t>
            </w:r>
          </w:p>
        </w:tc>
        <w:tc>
          <w:tcPr>
            <w:tcW w:w="4121" w:type="dxa"/>
            <w:vAlign w:val="center"/>
          </w:tcPr>
          <w:p w14:paraId="2C32DBA1" w14:textId="53F747CA" w:rsidR="138DACCA" w:rsidRDefault="138DACCA" w:rsidP="138DACCA">
            <w:pPr>
              <w:rPr>
                <w:strike/>
                <w:lang w:val="pl-PL"/>
              </w:rPr>
            </w:pPr>
          </w:p>
        </w:tc>
      </w:tr>
      <w:tr w:rsidR="138DACCA" w14:paraId="1B07BA1B" w14:textId="77777777" w:rsidTr="138DACCA">
        <w:trPr>
          <w:trHeight w:val="454"/>
        </w:trPr>
        <w:tc>
          <w:tcPr>
            <w:tcW w:w="2470" w:type="dxa"/>
            <w:vAlign w:val="center"/>
          </w:tcPr>
          <w:p w14:paraId="54A0626C" w14:textId="2758BF7B" w:rsidR="62C0BB78" w:rsidRDefault="62C0BB78" w:rsidP="138DACCA">
            <w:pPr>
              <w:rPr>
                <w:rFonts w:ascii="Calibri" w:eastAsia="Calibri" w:hAnsi="Calibri" w:cs="Calibri"/>
                <w:lang w:val="pl-PL"/>
              </w:rPr>
            </w:pPr>
            <w:r w:rsidRPr="138DACCA">
              <w:rPr>
                <w:rFonts w:ascii="Calibri" w:eastAsia="Calibri" w:hAnsi="Calibri" w:cs="Calibri"/>
                <w:lang w:val="pl-PL"/>
              </w:rPr>
              <w:t>Currency</w:t>
            </w:r>
          </w:p>
        </w:tc>
        <w:tc>
          <w:tcPr>
            <w:tcW w:w="2470" w:type="dxa"/>
            <w:vAlign w:val="center"/>
          </w:tcPr>
          <w:p w14:paraId="2E3B8C15" w14:textId="1DB19A45" w:rsidR="62C0BB78" w:rsidRDefault="62C0BB78" w:rsidP="138DACCA">
            <w:pPr>
              <w:rPr>
                <w:lang w:val="pl-PL"/>
              </w:rPr>
            </w:pPr>
            <w:r w:rsidRPr="138DACCA">
              <w:rPr>
                <w:lang w:val="pl-PL"/>
              </w:rPr>
              <w:t>Měna</w:t>
            </w:r>
          </w:p>
        </w:tc>
        <w:tc>
          <w:tcPr>
            <w:tcW w:w="4121" w:type="dxa"/>
            <w:vAlign w:val="center"/>
          </w:tcPr>
          <w:p w14:paraId="569BEDF6" w14:textId="5A6E8969" w:rsidR="138DACCA" w:rsidRDefault="138DACCA" w:rsidP="138DACCA">
            <w:pPr>
              <w:rPr>
                <w:strike/>
                <w:lang w:val="pl-PL"/>
              </w:rPr>
            </w:pPr>
          </w:p>
        </w:tc>
      </w:tr>
      <w:tr w:rsidR="138DACCA" w14:paraId="4E1A75D8" w14:textId="77777777" w:rsidTr="138DACCA">
        <w:trPr>
          <w:trHeight w:val="454"/>
        </w:trPr>
        <w:tc>
          <w:tcPr>
            <w:tcW w:w="2470" w:type="dxa"/>
            <w:vAlign w:val="center"/>
          </w:tcPr>
          <w:p w14:paraId="09FCFA8A" w14:textId="239E2B20" w:rsidR="62C0BB78" w:rsidRDefault="62C0BB78" w:rsidP="138DACCA">
            <w:pPr>
              <w:rPr>
                <w:rFonts w:ascii="Calibri" w:eastAsia="Calibri" w:hAnsi="Calibri" w:cs="Calibri"/>
                <w:lang w:val="pl-PL"/>
              </w:rPr>
            </w:pPr>
            <w:r w:rsidRPr="138DACCA">
              <w:rPr>
                <w:rFonts w:ascii="Calibri" w:eastAsia="Calibri" w:hAnsi="Calibri" w:cs="Calibri"/>
                <w:lang w:val="pl-PL"/>
              </w:rPr>
              <w:t>Dimension</w:t>
            </w:r>
          </w:p>
        </w:tc>
        <w:tc>
          <w:tcPr>
            <w:tcW w:w="2470" w:type="dxa"/>
            <w:vAlign w:val="center"/>
          </w:tcPr>
          <w:p w14:paraId="02A3BC51" w14:textId="15C66372" w:rsidR="62C0BB78" w:rsidRDefault="62C0BB78" w:rsidP="138DACCA">
            <w:pPr>
              <w:rPr>
                <w:lang w:val="pl-PL"/>
              </w:rPr>
            </w:pPr>
            <w:r w:rsidRPr="138DACCA">
              <w:rPr>
                <w:lang w:val="pl-PL"/>
              </w:rPr>
              <w:t>Dimenze</w:t>
            </w:r>
          </w:p>
        </w:tc>
        <w:tc>
          <w:tcPr>
            <w:tcW w:w="4121" w:type="dxa"/>
            <w:vAlign w:val="center"/>
          </w:tcPr>
          <w:p w14:paraId="235C8343" w14:textId="62452EEF" w:rsidR="138DACCA" w:rsidRDefault="138DACCA" w:rsidP="138DACCA">
            <w:pPr>
              <w:rPr>
                <w:strike/>
                <w:lang w:val="pl-PL"/>
              </w:rPr>
            </w:pPr>
          </w:p>
        </w:tc>
      </w:tr>
    </w:tbl>
    <w:p w14:paraId="1399D2DE" w14:textId="26B9C49D" w:rsidR="28334616" w:rsidRDefault="28334616" w:rsidP="138DACCA">
      <w:pPr>
        <w:rPr>
          <w:b/>
          <w:bCs/>
          <w:i/>
          <w:iCs/>
        </w:rPr>
      </w:pPr>
    </w:p>
    <w:p w14:paraId="71D07321" w14:textId="25CAFA99" w:rsidR="28334616" w:rsidRDefault="28334616" w:rsidP="28334616"/>
    <w:p w14:paraId="5037736A" w14:textId="3C5FC906" w:rsidR="2B6BBB9B" w:rsidRDefault="2B6BBB9B" w:rsidP="28334616">
      <w:r w:rsidRPr="28334616">
        <w:rPr>
          <w:b/>
          <w:bCs/>
        </w:rPr>
        <w:lastRenderedPageBreak/>
        <w:t>Language</w:t>
      </w:r>
    </w:p>
    <w:p w14:paraId="1F1979F5" w14:textId="6E1877F5" w:rsidR="383F0096" w:rsidRDefault="383F0096" w:rsidP="14491F64">
      <w:pPr>
        <w:rPr>
          <w:b/>
          <w:bCs/>
          <w:i/>
          <w:iCs/>
        </w:rPr>
      </w:pPr>
      <w:r w:rsidRPr="14491F64">
        <w:rPr>
          <w:b/>
          <w:bCs/>
          <w:i/>
          <w:iCs/>
        </w:rPr>
        <w:t>Jazyk</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933"/>
        <w:gridCol w:w="1178"/>
        <w:gridCol w:w="1843"/>
        <w:gridCol w:w="4102"/>
      </w:tblGrid>
      <w:tr w:rsidR="0329267C" w14:paraId="57B17626"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6852D203" w14:textId="77777777" w:rsidR="0329267C" w:rsidRDefault="0329267C" w:rsidP="0329267C">
            <w:pPr>
              <w:spacing w:after="0" w:line="240" w:lineRule="auto"/>
              <w:rPr>
                <w:rFonts w:ascii="Segoe UI" w:eastAsia="Times New Roman" w:hAnsi="Segoe UI" w:cs="Segoe UI"/>
                <w:sz w:val="18"/>
                <w:szCs w:val="18"/>
                <w:lang w:eastAsia="cs-CZ"/>
              </w:rPr>
            </w:pPr>
            <w:r w:rsidRPr="03F758AB">
              <w:rPr>
                <w:rFonts w:ascii="Arial" w:eastAsia="Times New Roman" w:hAnsi="Arial" w:cs="Arial"/>
                <w:b/>
                <w:color w:val="0070C0"/>
                <w:sz w:val="20"/>
                <w:szCs w:val="20"/>
              </w:rPr>
              <w:t>Pole</w:t>
            </w:r>
            <w:r w:rsidRPr="03F758AB">
              <w:rPr>
                <w:rFonts w:ascii="Arial" w:eastAsia="Times New Roman" w:hAnsi="Arial" w:cs="Arial"/>
                <w:color w:val="0070C0"/>
                <w:sz w:val="20"/>
                <w:szCs w:val="20"/>
              </w:rPr>
              <w:t> </w:t>
            </w:r>
          </w:p>
        </w:tc>
        <w:tc>
          <w:tcPr>
            <w:tcW w:w="1178" w:type="dxa"/>
            <w:tcBorders>
              <w:top w:val="single" w:sz="6" w:space="0" w:color="auto"/>
              <w:left w:val="single" w:sz="4" w:space="0" w:color="auto"/>
              <w:bottom w:val="single" w:sz="6" w:space="0" w:color="auto"/>
              <w:right w:val="single" w:sz="4" w:space="0" w:color="auto"/>
            </w:tcBorders>
            <w:vAlign w:val="bottom"/>
          </w:tcPr>
          <w:p w14:paraId="0C5BE82E" w14:textId="77777777" w:rsidR="0329267C" w:rsidRDefault="0329267C" w:rsidP="0329267C">
            <w:pPr>
              <w:spacing w:after="0" w:line="240" w:lineRule="auto"/>
              <w:rPr>
                <w:rFonts w:ascii="Arial" w:eastAsia="Times New Roman" w:hAnsi="Arial" w:cs="Arial"/>
                <w:b/>
                <w:bCs/>
                <w:color w:val="0070C0"/>
                <w:sz w:val="20"/>
                <w:szCs w:val="20"/>
                <w:lang w:eastAsia="cs-CZ"/>
              </w:rPr>
            </w:pPr>
            <w:r w:rsidRPr="03F758AB">
              <w:rPr>
                <w:rFonts w:ascii="Arial" w:eastAsia="Times New Roman" w:hAnsi="Arial" w:cs="Arial"/>
                <w:b/>
                <w:color w:val="0070C0"/>
                <w:sz w:val="20"/>
                <w:szCs w:val="20"/>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385156F0" w14:textId="77777777" w:rsidR="0329267C" w:rsidRDefault="0329267C" w:rsidP="0329267C">
            <w:pPr>
              <w:spacing w:after="0" w:line="240" w:lineRule="auto"/>
              <w:rPr>
                <w:rFonts w:ascii="Arial" w:eastAsia="Times New Roman" w:hAnsi="Arial" w:cs="Arial"/>
                <w:b/>
                <w:bCs/>
                <w:color w:val="0070C0"/>
                <w:sz w:val="20"/>
                <w:szCs w:val="20"/>
                <w:lang w:eastAsia="cs-CZ"/>
              </w:rPr>
            </w:pPr>
            <w:r w:rsidRPr="03F758AB">
              <w:rPr>
                <w:rFonts w:ascii="Arial" w:eastAsia="Times New Roman" w:hAnsi="Arial" w:cs="Arial"/>
                <w:b/>
                <w:color w:val="0070C0"/>
                <w:sz w:val="20"/>
                <w:szCs w:val="20"/>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55E1DF48" w14:textId="77777777" w:rsidR="0329267C" w:rsidRDefault="0329267C" w:rsidP="0329267C">
            <w:pPr>
              <w:spacing w:after="0" w:line="240" w:lineRule="auto"/>
              <w:rPr>
                <w:rFonts w:ascii="Segoe UI" w:eastAsia="Times New Roman" w:hAnsi="Segoe UI" w:cs="Segoe UI"/>
                <w:sz w:val="18"/>
                <w:szCs w:val="18"/>
                <w:lang w:eastAsia="cs-CZ"/>
              </w:rPr>
            </w:pPr>
            <w:r w:rsidRPr="03F758AB">
              <w:rPr>
                <w:rFonts w:ascii="Arial" w:eastAsia="Times New Roman" w:hAnsi="Arial" w:cs="Arial"/>
                <w:b/>
                <w:color w:val="0070C0"/>
                <w:sz w:val="20"/>
                <w:szCs w:val="20"/>
              </w:rPr>
              <w:t>Popis</w:t>
            </w:r>
          </w:p>
        </w:tc>
      </w:tr>
      <w:tr w:rsidR="0329267C" w14:paraId="430B8975" w14:textId="77777777" w:rsidTr="2833461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7C50D60E" w14:textId="746F24E9" w:rsidR="0329267C" w:rsidRDefault="77D3CF00" w:rsidP="28334616">
            <w:pPr>
              <w:spacing w:after="0" w:line="240" w:lineRule="auto"/>
            </w:pPr>
            <w:r w:rsidRPr="28334616">
              <w:rPr>
                <w:rFonts w:ascii="Arial" w:eastAsia="Times New Roman" w:hAnsi="Arial" w:cs="Arial"/>
                <w:color w:val="000000" w:themeColor="text1"/>
                <w:sz w:val="20"/>
                <w:szCs w:val="20"/>
              </w:rPr>
              <w:t>Default</w:t>
            </w:r>
          </w:p>
        </w:tc>
        <w:tc>
          <w:tcPr>
            <w:tcW w:w="1178" w:type="dxa"/>
            <w:tcBorders>
              <w:top w:val="single" w:sz="6" w:space="0" w:color="auto"/>
              <w:left w:val="single" w:sz="4" w:space="0" w:color="auto"/>
              <w:bottom w:val="single" w:sz="6" w:space="0" w:color="auto"/>
              <w:right w:val="single" w:sz="4" w:space="0" w:color="auto"/>
            </w:tcBorders>
            <w:vAlign w:val="bottom"/>
          </w:tcPr>
          <w:p w14:paraId="2DB857EE" w14:textId="77777777" w:rsidR="0329267C" w:rsidRDefault="0329267C" w:rsidP="0329267C">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Y</w:t>
            </w:r>
          </w:p>
        </w:tc>
        <w:tc>
          <w:tcPr>
            <w:tcW w:w="1843" w:type="dxa"/>
            <w:tcBorders>
              <w:top w:val="single" w:sz="6" w:space="0" w:color="auto"/>
              <w:left w:val="single" w:sz="4" w:space="0" w:color="auto"/>
              <w:bottom w:val="single" w:sz="6" w:space="0" w:color="auto"/>
              <w:right w:val="single" w:sz="4" w:space="0" w:color="auto"/>
            </w:tcBorders>
            <w:vAlign w:val="bottom"/>
          </w:tcPr>
          <w:p w14:paraId="5C28E97A" w14:textId="65A6FCB2" w:rsidR="0329267C" w:rsidRDefault="175EC413" w:rsidP="0329267C">
            <w:pPr>
              <w:spacing w:after="0"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rPr>
              <w:t>Boolean</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28172236" w14:textId="607FCD14" w:rsidR="0329267C" w:rsidRDefault="0329267C" w:rsidP="0329267C">
            <w:pPr>
              <w:spacing w:after="0" w:line="240" w:lineRule="auto"/>
              <w:rPr>
                <w:rFonts w:ascii="Arial" w:eastAsia="Times New Roman" w:hAnsi="Arial" w:cs="Arial"/>
                <w:color w:val="000000" w:themeColor="text1"/>
                <w:sz w:val="20"/>
                <w:szCs w:val="20"/>
                <w:lang w:eastAsia="cs-CZ"/>
              </w:rPr>
            </w:pPr>
          </w:p>
        </w:tc>
      </w:tr>
      <w:tr w:rsidR="0329267C" w14:paraId="5BD19910" w14:textId="77777777" w:rsidTr="2833461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tcPr>
          <w:p w14:paraId="369285F2" w14:textId="46D2B69B" w:rsidR="0329267C" w:rsidRDefault="2490C557" w:rsidP="28334616">
            <w:pPr>
              <w:spacing w:after="0" w:line="240" w:lineRule="auto"/>
            </w:pPr>
            <w:r w:rsidRPr="28334616">
              <w:rPr>
                <w:rFonts w:ascii="Arial" w:eastAsia="Times New Roman" w:hAnsi="Arial" w:cs="Arial"/>
                <w:color w:val="000000" w:themeColor="text1"/>
                <w:sz w:val="20"/>
                <w:szCs w:val="20"/>
              </w:rPr>
              <w:t>Language</w:t>
            </w:r>
          </w:p>
        </w:tc>
        <w:tc>
          <w:tcPr>
            <w:tcW w:w="1178" w:type="dxa"/>
            <w:tcBorders>
              <w:top w:val="single" w:sz="6" w:space="0" w:color="auto"/>
              <w:left w:val="single" w:sz="4" w:space="0" w:color="auto"/>
              <w:bottom w:val="single" w:sz="6" w:space="0" w:color="auto"/>
              <w:right w:val="single" w:sz="4" w:space="0" w:color="auto"/>
            </w:tcBorders>
            <w:vAlign w:val="bottom"/>
          </w:tcPr>
          <w:p w14:paraId="2539C7AD" w14:textId="31CA8E84" w:rsidR="0329267C" w:rsidRDefault="4301210A" w:rsidP="0329267C">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Y</w:t>
            </w:r>
          </w:p>
        </w:tc>
        <w:tc>
          <w:tcPr>
            <w:tcW w:w="1843" w:type="dxa"/>
            <w:tcBorders>
              <w:top w:val="nil"/>
              <w:left w:val="single" w:sz="4" w:space="0" w:color="auto"/>
              <w:bottom w:val="single" w:sz="6" w:space="0" w:color="auto"/>
              <w:right w:val="single" w:sz="4" w:space="0" w:color="auto"/>
            </w:tcBorders>
            <w:vAlign w:val="bottom"/>
          </w:tcPr>
          <w:p w14:paraId="64252BAA" w14:textId="0C956840" w:rsidR="0329267C" w:rsidRDefault="20B4081B" w:rsidP="0329267C">
            <w:pPr>
              <w:spacing w:after="0" w:line="240" w:lineRule="auto"/>
              <w:rPr>
                <w:rFonts w:ascii="Arial" w:eastAsia="Times New Roman" w:hAnsi="Arial" w:cs="Arial"/>
                <w:color w:val="000000" w:themeColor="text1"/>
                <w:sz w:val="20"/>
                <w:szCs w:val="20"/>
                <w:lang w:eastAsia="cs-CZ"/>
              </w:rPr>
            </w:pPr>
            <w:r w:rsidRPr="28334616">
              <w:rPr>
                <w:rFonts w:ascii="Arial" w:eastAsia="Times New Roman" w:hAnsi="Arial" w:cs="Arial"/>
                <w:color w:val="000000" w:themeColor="text1"/>
                <w:sz w:val="20"/>
                <w:szCs w:val="20"/>
                <w:lang w:eastAsia="cs-CZ"/>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06B98DEC" w14:textId="550F6F43" w:rsidR="0329267C" w:rsidRDefault="4301210A" w:rsidP="0329267C">
            <w:pPr>
              <w:spacing w:after="0" w:line="240" w:lineRule="auto"/>
              <w:rPr>
                <w:rFonts w:ascii="Arial" w:eastAsia="Times New Roman" w:hAnsi="Arial" w:cs="Arial"/>
                <w:color w:val="000000" w:themeColor="text1"/>
                <w:sz w:val="20"/>
                <w:szCs w:val="20"/>
                <w:lang w:eastAsia="cs-CZ"/>
              </w:rPr>
            </w:pPr>
            <w:r w:rsidRPr="03F758AB">
              <w:rPr>
                <w:rFonts w:ascii="Arial" w:eastAsia="Times New Roman" w:hAnsi="Arial" w:cs="Arial"/>
                <w:color w:val="000000" w:themeColor="text1"/>
                <w:sz w:val="20"/>
                <w:szCs w:val="20"/>
              </w:rPr>
              <w:t>Např. EN, CZ</w:t>
            </w:r>
          </w:p>
        </w:tc>
      </w:tr>
    </w:tbl>
    <w:p w14:paraId="123B4123" w14:textId="5A40FA0D" w:rsidR="0329267C" w:rsidRDefault="0329267C"/>
    <w:p w14:paraId="7FD2F229" w14:textId="581E9155" w:rsidR="4D38430B" w:rsidRDefault="4D38430B" w:rsidP="14491F64">
      <w:pPr>
        <w:rPr>
          <w:b/>
          <w:bCs/>
        </w:rPr>
      </w:pPr>
      <w:r w:rsidRPr="14491F64">
        <w:rPr>
          <w:b/>
          <w:bCs/>
        </w:rPr>
        <w:t>Schvalování</w:t>
      </w:r>
    </w:p>
    <w:p w14:paraId="405BF403" w14:textId="51E23553" w:rsidR="4D38430B" w:rsidRDefault="4D38430B" w:rsidP="14491F64">
      <w:pPr>
        <w:rPr>
          <w:b/>
          <w:bCs/>
          <w:i/>
          <w:iCs/>
        </w:rPr>
      </w:pPr>
      <w:r w:rsidRPr="14491F64">
        <w:rPr>
          <w:b/>
          <w:bCs/>
          <w:i/>
          <w:iCs/>
        </w:rPr>
        <w:t>Approvals</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933"/>
        <w:gridCol w:w="1178"/>
        <w:gridCol w:w="1843"/>
        <w:gridCol w:w="4102"/>
      </w:tblGrid>
      <w:tr w:rsidR="14491F64" w14:paraId="1E9C7315" w14:textId="77777777" w:rsidTr="14491F64">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5AD80168" w14:textId="77777777" w:rsidR="14491F64" w:rsidRDefault="14491F64" w:rsidP="14491F64">
            <w:pPr>
              <w:spacing w:after="0" w:line="240" w:lineRule="auto"/>
              <w:rPr>
                <w:rFonts w:ascii="Segoe UI" w:eastAsia="Times New Roman" w:hAnsi="Segoe UI" w:cs="Segoe UI"/>
                <w:sz w:val="18"/>
                <w:szCs w:val="18"/>
                <w:lang w:eastAsia="cs-CZ"/>
              </w:rPr>
            </w:pPr>
            <w:r w:rsidRPr="14491F64">
              <w:rPr>
                <w:rFonts w:ascii="Arial" w:eastAsia="Times New Roman" w:hAnsi="Arial" w:cs="Arial"/>
                <w:b/>
                <w:bCs/>
                <w:color w:val="0070C0"/>
                <w:sz w:val="20"/>
                <w:szCs w:val="20"/>
              </w:rPr>
              <w:t>Pole</w:t>
            </w:r>
            <w:r w:rsidRPr="14491F64">
              <w:rPr>
                <w:rFonts w:ascii="Arial" w:eastAsia="Times New Roman" w:hAnsi="Arial" w:cs="Arial"/>
                <w:color w:val="0070C0"/>
                <w:sz w:val="20"/>
                <w:szCs w:val="20"/>
              </w:rPr>
              <w:t> </w:t>
            </w:r>
          </w:p>
        </w:tc>
        <w:tc>
          <w:tcPr>
            <w:tcW w:w="1178" w:type="dxa"/>
            <w:tcBorders>
              <w:top w:val="single" w:sz="6" w:space="0" w:color="auto"/>
              <w:left w:val="single" w:sz="4" w:space="0" w:color="auto"/>
              <w:bottom w:val="single" w:sz="6" w:space="0" w:color="auto"/>
              <w:right w:val="single" w:sz="4" w:space="0" w:color="auto"/>
            </w:tcBorders>
            <w:vAlign w:val="bottom"/>
          </w:tcPr>
          <w:p w14:paraId="175D07ED" w14:textId="77777777" w:rsidR="14491F64" w:rsidRDefault="14491F64" w:rsidP="14491F64">
            <w:pPr>
              <w:spacing w:after="0" w:line="240" w:lineRule="auto"/>
              <w:rPr>
                <w:rFonts w:ascii="Arial" w:eastAsia="Times New Roman" w:hAnsi="Arial" w:cs="Arial"/>
                <w:b/>
                <w:bCs/>
                <w:color w:val="0070C0"/>
                <w:sz w:val="20"/>
                <w:szCs w:val="20"/>
                <w:lang w:eastAsia="cs-CZ"/>
              </w:rPr>
            </w:pPr>
            <w:r w:rsidRPr="14491F64">
              <w:rPr>
                <w:rFonts w:ascii="Arial" w:eastAsia="Times New Roman" w:hAnsi="Arial" w:cs="Arial"/>
                <w:b/>
                <w:bCs/>
                <w:color w:val="0070C0"/>
                <w:sz w:val="20"/>
                <w:szCs w:val="20"/>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0B178145" w14:textId="77777777" w:rsidR="14491F64" w:rsidRDefault="14491F64" w:rsidP="14491F64">
            <w:pPr>
              <w:spacing w:after="0" w:line="240" w:lineRule="auto"/>
              <w:rPr>
                <w:rFonts w:ascii="Arial" w:eastAsia="Times New Roman" w:hAnsi="Arial" w:cs="Arial"/>
                <w:b/>
                <w:bCs/>
                <w:color w:val="0070C0"/>
                <w:sz w:val="20"/>
                <w:szCs w:val="20"/>
                <w:lang w:eastAsia="cs-CZ"/>
              </w:rPr>
            </w:pPr>
            <w:r w:rsidRPr="14491F64">
              <w:rPr>
                <w:rFonts w:ascii="Arial" w:eastAsia="Times New Roman" w:hAnsi="Arial" w:cs="Arial"/>
                <w:b/>
                <w:bCs/>
                <w:color w:val="0070C0"/>
                <w:sz w:val="20"/>
                <w:szCs w:val="20"/>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5F440512" w14:textId="77777777" w:rsidR="14491F64" w:rsidRDefault="14491F64" w:rsidP="14491F64">
            <w:pPr>
              <w:spacing w:after="0" w:line="240" w:lineRule="auto"/>
              <w:rPr>
                <w:rFonts w:ascii="Segoe UI" w:eastAsia="Times New Roman" w:hAnsi="Segoe UI" w:cs="Segoe UI"/>
                <w:sz w:val="18"/>
                <w:szCs w:val="18"/>
                <w:lang w:eastAsia="cs-CZ"/>
              </w:rPr>
            </w:pPr>
            <w:r w:rsidRPr="14491F64">
              <w:rPr>
                <w:rFonts w:ascii="Arial" w:eastAsia="Times New Roman" w:hAnsi="Arial" w:cs="Arial"/>
                <w:b/>
                <w:bCs/>
                <w:color w:val="0070C0"/>
                <w:sz w:val="20"/>
                <w:szCs w:val="20"/>
              </w:rPr>
              <w:t>Popis</w:t>
            </w:r>
          </w:p>
        </w:tc>
      </w:tr>
      <w:tr w:rsidR="14491F64" w14:paraId="732B7D58" w14:textId="77777777" w:rsidTr="14491F64">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tcPr>
          <w:p w14:paraId="67DAAA17" w14:textId="0C097BF7" w:rsidR="3918E16B" w:rsidRDefault="3918E16B" w:rsidP="14491F64">
            <w:pPr>
              <w:spacing w:after="0" w:line="240" w:lineRule="auto"/>
            </w:pPr>
            <w:r w:rsidRPr="14491F64">
              <w:rPr>
                <w:rFonts w:ascii="Arial" w:eastAsia="Times New Roman" w:hAnsi="Arial" w:cs="Arial"/>
                <w:color w:val="000000" w:themeColor="text1"/>
                <w:sz w:val="20"/>
                <w:szCs w:val="20"/>
              </w:rPr>
              <w:t>Planned Business trip</w:t>
            </w:r>
          </w:p>
        </w:tc>
        <w:tc>
          <w:tcPr>
            <w:tcW w:w="1178" w:type="dxa"/>
            <w:tcBorders>
              <w:top w:val="single" w:sz="6" w:space="0" w:color="auto"/>
              <w:left w:val="single" w:sz="4" w:space="0" w:color="auto"/>
              <w:bottom w:val="single" w:sz="6" w:space="0" w:color="auto"/>
              <w:right w:val="single" w:sz="4" w:space="0" w:color="auto"/>
            </w:tcBorders>
            <w:vAlign w:val="bottom"/>
          </w:tcPr>
          <w:p w14:paraId="055B3050" w14:textId="77777777"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rPr>
              <w:t>Y</w:t>
            </w:r>
          </w:p>
        </w:tc>
        <w:tc>
          <w:tcPr>
            <w:tcW w:w="1843" w:type="dxa"/>
            <w:tcBorders>
              <w:top w:val="single" w:sz="6" w:space="0" w:color="auto"/>
              <w:left w:val="single" w:sz="4" w:space="0" w:color="auto"/>
              <w:bottom w:val="single" w:sz="6" w:space="0" w:color="auto"/>
              <w:right w:val="single" w:sz="4" w:space="0" w:color="auto"/>
            </w:tcBorders>
            <w:vAlign w:val="bottom"/>
          </w:tcPr>
          <w:p w14:paraId="3B095032" w14:textId="65A6FCB2"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rPr>
              <w:t>Boolean</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76310406" w14:textId="6BD10A57" w:rsidR="52AE6E98" w:rsidRDefault="52AE6E98"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Schvalování výjezdu</w:t>
            </w:r>
            <w:r w:rsidR="5C5B583D" w:rsidRPr="14491F64">
              <w:rPr>
                <w:rFonts w:ascii="Arial" w:eastAsia="Times New Roman" w:hAnsi="Arial" w:cs="Arial"/>
                <w:color w:val="000000" w:themeColor="text1"/>
                <w:sz w:val="20"/>
                <w:szCs w:val="20"/>
                <w:lang w:eastAsia="cs-CZ"/>
              </w:rPr>
              <w:t xml:space="preserve"> - </w:t>
            </w:r>
            <w:r w:rsidR="0374EE2D" w:rsidRPr="14491F64">
              <w:rPr>
                <w:rFonts w:ascii="Arial" w:eastAsia="Times New Roman" w:hAnsi="Arial" w:cs="Arial"/>
                <w:color w:val="000000" w:themeColor="text1"/>
                <w:sz w:val="20"/>
                <w:szCs w:val="20"/>
                <w:lang w:eastAsia="cs-CZ"/>
              </w:rPr>
              <w:t>je nutné schvalovat</w:t>
            </w:r>
          </w:p>
        </w:tc>
      </w:tr>
      <w:tr w:rsidR="14491F64" w14:paraId="0D6BF5C6" w14:textId="77777777" w:rsidTr="14491F64">
        <w:trPr>
          <w:trHeight w:val="330"/>
        </w:trPr>
        <w:tc>
          <w:tcPr>
            <w:tcW w:w="1933" w:type="dxa"/>
            <w:tcBorders>
              <w:top w:val="nil"/>
              <w:left w:val="single" w:sz="6" w:space="0" w:color="auto"/>
              <w:bottom w:val="single" w:sz="6" w:space="0" w:color="auto"/>
              <w:right w:val="single" w:sz="4" w:space="0" w:color="auto"/>
            </w:tcBorders>
            <w:shd w:val="clear" w:color="auto" w:fill="auto"/>
            <w:vAlign w:val="bottom"/>
          </w:tcPr>
          <w:p w14:paraId="4EC6B181" w14:textId="79940F83" w:rsidR="79C0A602" w:rsidRDefault="79C0A602" w:rsidP="14491F64">
            <w:pPr>
              <w:spacing w:after="0" w:line="240" w:lineRule="auto"/>
              <w:rPr>
                <w:rFonts w:ascii="Arial" w:eastAsia="Times New Roman" w:hAnsi="Arial" w:cs="Arial"/>
                <w:color w:val="000000" w:themeColor="text1"/>
                <w:sz w:val="20"/>
                <w:szCs w:val="20"/>
              </w:rPr>
            </w:pPr>
            <w:r w:rsidRPr="14491F64">
              <w:rPr>
                <w:rFonts w:ascii="Arial" w:eastAsia="Times New Roman" w:hAnsi="Arial" w:cs="Arial"/>
                <w:color w:val="000000" w:themeColor="text1"/>
                <w:sz w:val="20"/>
                <w:szCs w:val="20"/>
              </w:rPr>
              <w:t>Billing</w:t>
            </w:r>
          </w:p>
        </w:tc>
        <w:tc>
          <w:tcPr>
            <w:tcW w:w="1178" w:type="dxa"/>
            <w:tcBorders>
              <w:top w:val="single" w:sz="6" w:space="0" w:color="auto"/>
              <w:left w:val="single" w:sz="4" w:space="0" w:color="auto"/>
              <w:bottom w:val="single" w:sz="6" w:space="0" w:color="auto"/>
              <w:right w:val="single" w:sz="4" w:space="0" w:color="auto"/>
            </w:tcBorders>
            <w:vAlign w:val="bottom"/>
          </w:tcPr>
          <w:p w14:paraId="21B4C68E" w14:textId="31CA8E84"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rPr>
              <w:t>Y</w:t>
            </w:r>
          </w:p>
        </w:tc>
        <w:tc>
          <w:tcPr>
            <w:tcW w:w="1843" w:type="dxa"/>
            <w:tcBorders>
              <w:top w:val="nil"/>
              <w:left w:val="single" w:sz="4" w:space="0" w:color="auto"/>
              <w:bottom w:val="single" w:sz="6" w:space="0" w:color="auto"/>
              <w:right w:val="single" w:sz="4" w:space="0" w:color="auto"/>
            </w:tcBorders>
            <w:vAlign w:val="bottom"/>
          </w:tcPr>
          <w:p w14:paraId="50881A80" w14:textId="797D5301" w:rsidR="413E3A93" w:rsidRDefault="413E3A93" w:rsidP="14491F64">
            <w:pPr>
              <w:spacing w:after="0" w:line="240" w:lineRule="auto"/>
            </w:pPr>
            <w:r w:rsidRPr="14491F64">
              <w:rPr>
                <w:rFonts w:ascii="Arial" w:eastAsia="Times New Roman" w:hAnsi="Arial" w:cs="Arial"/>
                <w:color w:val="000000" w:themeColor="text1"/>
                <w:sz w:val="20"/>
                <w:szCs w:val="20"/>
                <w:lang w:eastAsia="cs-CZ"/>
              </w:rPr>
              <w:t>Boolean</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tcPr>
          <w:p w14:paraId="77F2C143" w14:textId="6055AD98" w:rsidR="413E3A93" w:rsidRDefault="413E3A93" w:rsidP="14491F64">
            <w:pPr>
              <w:spacing w:after="0" w:line="240" w:lineRule="auto"/>
              <w:rPr>
                <w:rFonts w:ascii="Arial" w:eastAsia="Times New Roman" w:hAnsi="Arial" w:cs="Arial"/>
                <w:color w:val="000000" w:themeColor="text1"/>
                <w:sz w:val="20"/>
                <w:szCs w:val="20"/>
              </w:rPr>
            </w:pPr>
            <w:r w:rsidRPr="14491F64">
              <w:rPr>
                <w:rFonts w:ascii="Arial" w:eastAsia="Times New Roman" w:hAnsi="Arial" w:cs="Arial"/>
                <w:color w:val="000000" w:themeColor="text1"/>
                <w:sz w:val="20"/>
                <w:szCs w:val="20"/>
              </w:rPr>
              <w:t>Schvalování vyúčtování</w:t>
            </w:r>
            <w:r w:rsidR="0AAC5795" w:rsidRPr="14491F64">
              <w:rPr>
                <w:rFonts w:ascii="Arial" w:eastAsia="Times New Roman" w:hAnsi="Arial" w:cs="Arial"/>
                <w:color w:val="000000" w:themeColor="text1"/>
                <w:sz w:val="20"/>
                <w:szCs w:val="20"/>
              </w:rPr>
              <w:t xml:space="preserve"> - </w:t>
            </w:r>
            <w:r w:rsidR="16C20F0A" w:rsidRPr="14491F64">
              <w:rPr>
                <w:rFonts w:ascii="Arial" w:eastAsia="Times New Roman" w:hAnsi="Arial" w:cs="Arial"/>
                <w:color w:val="000000" w:themeColor="text1"/>
                <w:sz w:val="20"/>
                <w:szCs w:val="20"/>
              </w:rPr>
              <w:t>je nutné schvalovat</w:t>
            </w:r>
          </w:p>
        </w:tc>
      </w:tr>
    </w:tbl>
    <w:p w14:paraId="4AC0FC08" w14:textId="47F99B05" w:rsidR="14491F64" w:rsidRDefault="14491F64"/>
    <w:p w14:paraId="08FC05C5" w14:textId="67BBC9A2" w:rsidR="7979A831" w:rsidRDefault="7979A831"/>
    <w:p w14:paraId="3341F923" w14:textId="77777777" w:rsidR="001C3020" w:rsidRDefault="001C3020" w:rsidP="00D86A5B">
      <w:pPr>
        <w:pStyle w:val="Nadpis2"/>
        <w:numPr>
          <w:ilvl w:val="0"/>
          <w:numId w:val="1"/>
        </w:numPr>
      </w:pPr>
      <w:bookmarkStart w:id="71" w:name="_Toc137591821"/>
      <w:r>
        <w:t>Funkční specifikace</w:t>
      </w:r>
      <w:bookmarkEnd w:id="71"/>
    </w:p>
    <w:p w14:paraId="1CF6D7DE" w14:textId="77777777" w:rsidR="001C3020" w:rsidRPr="001C3020" w:rsidRDefault="001C3020" w:rsidP="001C3020"/>
    <w:p w14:paraId="74CE4C76" w14:textId="586BAA82" w:rsidR="001C3020" w:rsidRDefault="001C3020" w:rsidP="00D86A5B">
      <w:pPr>
        <w:pStyle w:val="Nadpis3"/>
        <w:numPr>
          <w:ilvl w:val="1"/>
          <w:numId w:val="1"/>
        </w:numPr>
      </w:pPr>
      <w:r>
        <w:t xml:space="preserve"> </w:t>
      </w:r>
      <w:bookmarkStart w:id="72" w:name="_Toc1022387727"/>
      <w:r>
        <w:t>REQ-01: Zadání cestovního příkazu</w:t>
      </w:r>
      <w:bookmarkEnd w:id="72"/>
    </w:p>
    <w:p w14:paraId="2E30A9BA" w14:textId="6D0D80B2" w:rsidR="001C3020" w:rsidRDefault="001C3020" w:rsidP="001C3020">
      <w:r>
        <w:t xml:space="preserve">Uživatel vybere příslušný cestovní příkaz – tuzemský nebo zahraniční. </w:t>
      </w:r>
    </w:p>
    <w:tbl>
      <w:tblPr>
        <w:tblStyle w:val="Mkatabulky"/>
        <w:tblW w:w="0" w:type="auto"/>
        <w:tblInd w:w="2" w:type="dxa"/>
        <w:tblLayout w:type="fixed"/>
        <w:tblLook w:val="04A0" w:firstRow="1" w:lastRow="0" w:firstColumn="1" w:lastColumn="0" w:noHBand="0" w:noVBand="1"/>
      </w:tblPr>
      <w:tblGrid>
        <w:gridCol w:w="1409"/>
        <w:gridCol w:w="7651"/>
      </w:tblGrid>
      <w:tr w:rsidR="03F758AB" w14:paraId="517D7EAD" w14:textId="77777777" w:rsidTr="138DACCA">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6C3F237" w14:textId="4DC4715C" w:rsidR="03F758AB" w:rsidRDefault="03F758AB" w:rsidP="03F758AB">
            <w:pPr>
              <w:spacing w:after="160"/>
              <w:jc w:val="center"/>
            </w:pPr>
            <w:r w:rsidRPr="03F758AB">
              <w:rPr>
                <w:rFonts w:ascii="Calibri" w:eastAsia="Calibri" w:hAnsi="Calibri" w:cs="Calibri"/>
                <w:b/>
                <w:bCs/>
                <w:color w:val="000000" w:themeColor="text1"/>
              </w:rPr>
              <w:t>UC</w:t>
            </w:r>
          </w:p>
        </w:tc>
        <w:tc>
          <w:tcPr>
            <w:tcW w:w="765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6A1E953" w14:textId="6A1A74D8" w:rsidR="10030C6D" w:rsidRDefault="10030C6D" w:rsidP="03F758AB">
            <w:pPr>
              <w:spacing w:after="160" w:line="259" w:lineRule="auto"/>
              <w:jc w:val="center"/>
              <w:rPr>
                <w:rFonts w:ascii="Calibri" w:eastAsia="Calibri" w:hAnsi="Calibri" w:cs="Calibri"/>
                <w:b/>
                <w:bCs/>
                <w:color w:val="0000FF"/>
              </w:rPr>
            </w:pPr>
            <w:r w:rsidRPr="03F758AB">
              <w:rPr>
                <w:rFonts w:ascii="Calibri" w:eastAsia="Calibri" w:hAnsi="Calibri" w:cs="Calibri"/>
                <w:b/>
                <w:bCs/>
                <w:color w:val="0000FF"/>
              </w:rPr>
              <w:t>Zadání cestovního příkazu</w:t>
            </w:r>
          </w:p>
        </w:tc>
      </w:tr>
      <w:tr w:rsidR="03F758AB" w14:paraId="72312EA1" w14:textId="77777777" w:rsidTr="138DACCA">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2A58F0E" w14:textId="46CC569E" w:rsidR="4BCB7840" w:rsidRDefault="4BCB7840"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Hlavní aktér</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0AA1B28E" w14:textId="1B9F3428" w:rsidR="7B8DD791" w:rsidRDefault="7B8DD791" w:rsidP="03F758AB">
            <w:pPr>
              <w:spacing w:after="160" w:line="259" w:lineRule="auto"/>
              <w:ind w:left="25"/>
              <w:rPr>
                <w:rFonts w:ascii="Calibri" w:eastAsia="Calibri" w:hAnsi="Calibri" w:cs="Calibri"/>
                <w:i/>
                <w:iCs/>
                <w:color w:val="0000FF"/>
              </w:rPr>
            </w:pPr>
            <w:r w:rsidRPr="03F758AB">
              <w:rPr>
                <w:rFonts w:ascii="Calibri" w:eastAsia="Calibri" w:hAnsi="Calibri" w:cs="Calibri"/>
                <w:i/>
                <w:iCs/>
                <w:color w:val="0000FF"/>
              </w:rPr>
              <w:t>Uživatel</w:t>
            </w:r>
          </w:p>
        </w:tc>
      </w:tr>
      <w:tr w:rsidR="03F758AB" w14:paraId="28125B17" w14:textId="77777777" w:rsidTr="138DACCA">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8954B97" w14:textId="798D2E9B" w:rsidR="4BCB7840" w:rsidRDefault="4BCB7840"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Spouštěč</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76ACCA9" w14:textId="150F9DA8" w:rsidR="03F758AB" w:rsidRDefault="03F758AB" w:rsidP="03F758AB">
            <w:pPr>
              <w:spacing w:after="160"/>
              <w:rPr>
                <w:rFonts w:ascii="Calibri" w:eastAsia="Calibri" w:hAnsi="Calibri" w:cs="Calibri"/>
                <w:i/>
                <w:iCs/>
                <w:color w:val="0000FF"/>
              </w:rPr>
            </w:pPr>
          </w:p>
        </w:tc>
      </w:tr>
      <w:tr w:rsidR="03F758AB" w14:paraId="6687A879" w14:textId="77777777" w:rsidTr="138DACCA">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940D7F9" w14:textId="26097756" w:rsidR="4BCB7840" w:rsidRDefault="4BCB7840"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Předpoklad</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A5E5A32" w14:textId="6859C844" w:rsidR="626E9C6E" w:rsidRPr="006F79F6" w:rsidRDefault="6B29016F" w:rsidP="138DACCA">
            <w:pPr>
              <w:spacing w:after="160" w:line="259" w:lineRule="auto"/>
              <w:ind w:left="25"/>
              <w:rPr>
                <w:rFonts w:ascii="Calibri" w:eastAsia="Calibri" w:hAnsi="Calibri" w:cs="Calibri"/>
                <w:i/>
                <w:iCs/>
                <w:color w:val="0000FF"/>
                <w:lang w:val="pl-PL"/>
              </w:rPr>
            </w:pPr>
            <w:r w:rsidRPr="138DACCA">
              <w:rPr>
                <w:rFonts w:ascii="Calibri" w:eastAsia="Calibri" w:hAnsi="Calibri" w:cs="Calibri"/>
                <w:i/>
                <w:iCs/>
                <w:color w:val="0000FF"/>
                <w:lang w:val="pl-PL"/>
              </w:rPr>
              <w:t>Uživatel má přístup do systému</w:t>
            </w:r>
          </w:p>
          <w:p w14:paraId="498571CD" w14:textId="67FEEE0E" w:rsidR="626E9C6E" w:rsidRPr="006F79F6" w:rsidRDefault="2EFAC9EA" w:rsidP="138DACCA">
            <w:pPr>
              <w:spacing w:after="160" w:line="259" w:lineRule="auto"/>
              <w:ind w:left="25"/>
              <w:rPr>
                <w:rFonts w:ascii="Calibri" w:eastAsia="Calibri" w:hAnsi="Calibri" w:cs="Calibri"/>
                <w:i/>
                <w:iCs/>
                <w:color w:val="0000FF"/>
                <w:lang w:val="pl-PL"/>
              </w:rPr>
            </w:pPr>
            <w:r w:rsidRPr="138DACCA">
              <w:rPr>
                <w:rFonts w:ascii="Calibri" w:eastAsia="Calibri" w:hAnsi="Calibri" w:cs="Calibri"/>
                <w:i/>
                <w:iCs/>
                <w:color w:val="0000FF"/>
                <w:lang w:val="pl-PL"/>
              </w:rPr>
              <w:t>Uživatel vyplní všechna povinná pole</w:t>
            </w:r>
          </w:p>
        </w:tc>
      </w:tr>
      <w:tr w:rsidR="03F758AB" w14:paraId="7A734469" w14:textId="77777777" w:rsidTr="138DACCA">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02C4637" w14:textId="7672A1FA" w:rsidR="5D8AA928" w:rsidRDefault="5D8AA928"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Následek</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F84BD3C" w14:textId="0C080A3F" w:rsidR="4E1E176A" w:rsidRPr="006F79F6" w:rsidRDefault="4E1E176A" w:rsidP="0394CEA9">
            <w:pPr>
              <w:spacing w:after="160" w:line="259" w:lineRule="auto"/>
              <w:ind w:left="25"/>
              <w:rPr>
                <w:rFonts w:ascii="Calibri" w:eastAsia="Calibri" w:hAnsi="Calibri" w:cs="Calibri"/>
                <w:i/>
                <w:iCs/>
                <w:color w:val="0000FF"/>
                <w:lang w:val="pl-PL"/>
              </w:rPr>
            </w:pPr>
            <w:r w:rsidRPr="006F79F6">
              <w:rPr>
                <w:rFonts w:ascii="Calibri" w:eastAsia="Calibri" w:hAnsi="Calibri" w:cs="Calibri"/>
                <w:i/>
                <w:iCs/>
                <w:color w:val="0000FF"/>
                <w:lang w:val="pl-PL"/>
              </w:rPr>
              <w:t>Hodnoty se uloží do databáze</w:t>
            </w:r>
          </w:p>
          <w:p w14:paraId="40CC5914" w14:textId="64D2E249" w:rsidR="4E1E176A" w:rsidRPr="006F79F6" w:rsidRDefault="238946D0" w:rsidP="03F758AB">
            <w:pPr>
              <w:spacing w:after="160" w:line="259" w:lineRule="auto"/>
              <w:ind w:left="25"/>
            </w:pPr>
            <w:r w:rsidRPr="0394CEA9">
              <w:rPr>
                <w:rFonts w:ascii="Calibri" w:eastAsia="Calibri" w:hAnsi="Calibri" w:cs="Calibri"/>
                <w:i/>
                <w:iCs/>
                <w:color w:val="0000FF"/>
                <w:lang w:val="pl-PL"/>
              </w:rPr>
              <w:t>Změní se stav cestovního příkazu</w:t>
            </w:r>
          </w:p>
        </w:tc>
      </w:tr>
      <w:tr w:rsidR="03F758AB" w14:paraId="2D1EF764" w14:textId="77777777" w:rsidTr="138DACCA">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E26B732" w14:textId="29AB594A" w:rsidR="345DCD20" w:rsidRDefault="345DCD20"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Hlavní scénář</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6A140D87" w14:textId="7F384255" w:rsidR="75D2A82E" w:rsidRDefault="75D2A82E" w:rsidP="003D55CA">
            <w:pPr>
              <w:pStyle w:val="Odstavecseseznamem"/>
              <w:numPr>
                <w:ilvl w:val="0"/>
                <w:numId w:val="32"/>
              </w:numPr>
              <w:rPr>
                <w:rFonts w:ascii="Calibri" w:eastAsia="Calibri" w:hAnsi="Calibri" w:cs="Calibri"/>
                <w:i/>
                <w:iCs/>
                <w:color w:val="0000FF"/>
              </w:rPr>
            </w:pPr>
            <w:r w:rsidRPr="03F758AB">
              <w:rPr>
                <w:rFonts w:ascii="Calibri" w:eastAsia="Calibri" w:hAnsi="Calibri" w:cs="Calibri"/>
                <w:i/>
                <w:iCs/>
                <w:color w:val="0000FF"/>
              </w:rPr>
              <w:t>Uživatel vybere formulář</w:t>
            </w:r>
          </w:p>
          <w:p w14:paraId="4B07B9F8" w14:textId="0C0B0BDD" w:rsidR="75D2A82E" w:rsidRDefault="75D2A82E" w:rsidP="003D55CA">
            <w:pPr>
              <w:pStyle w:val="Odstavecseseznamem"/>
              <w:numPr>
                <w:ilvl w:val="0"/>
                <w:numId w:val="32"/>
              </w:numPr>
              <w:rPr>
                <w:rFonts w:ascii="Calibri" w:eastAsia="Calibri" w:hAnsi="Calibri" w:cs="Calibri"/>
                <w:i/>
                <w:iCs/>
                <w:color w:val="0000FF"/>
              </w:rPr>
            </w:pPr>
            <w:r w:rsidRPr="03F758AB">
              <w:rPr>
                <w:rFonts w:ascii="Calibri" w:eastAsia="Calibri" w:hAnsi="Calibri" w:cs="Calibri"/>
                <w:i/>
                <w:iCs/>
                <w:color w:val="0000FF"/>
              </w:rPr>
              <w:t>Uživatel vyplní formulář</w:t>
            </w:r>
          </w:p>
          <w:p w14:paraId="35BDCC8D" w14:textId="168D9315" w:rsidR="75D2A82E" w:rsidRDefault="75D2A82E" w:rsidP="003D55CA">
            <w:pPr>
              <w:pStyle w:val="Odstavecseseznamem"/>
              <w:numPr>
                <w:ilvl w:val="0"/>
                <w:numId w:val="32"/>
              </w:numPr>
              <w:rPr>
                <w:rFonts w:ascii="Calibri" w:eastAsia="Calibri" w:hAnsi="Calibri" w:cs="Calibri"/>
                <w:i/>
                <w:iCs/>
                <w:color w:val="0000FF"/>
              </w:rPr>
            </w:pPr>
            <w:r w:rsidRPr="03F758AB">
              <w:rPr>
                <w:rFonts w:ascii="Calibri" w:eastAsia="Calibri" w:hAnsi="Calibri" w:cs="Calibri"/>
                <w:i/>
                <w:iCs/>
                <w:color w:val="0000FF"/>
              </w:rPr>
              <w:t xml:space="preserve">Uživatel odešle formulář ke schválení </w:t>
            </w:r>
          </w:p>
        </w:tc>
      </w:tr>
      <w:tr w:rsidR="03F758AB" w14:paraId="29A32EFE" w14:textId="77777777" w:rsidTr="138DACCA">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EC24942" w14:textId="6164F017" w:rsidR="5EE5F2A2" w:rsidRDefault="5EE5F2A2"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Rozšíření</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12F49A6E" w14:textId="5D68EE30" w:rsidR="03F758AB" w:rsidRDefault="03F758AB" w:rsidP="03F758AB">
            <w:pPr>
              <w:spacing w:after="160"/>
              <w:rPr>
                <w:rFonts w:ascii="Calibri" w:eastAsia="Calibri" w:hAnsi="Calibri" w:cs="Calibri"/>
                <w:color w:val="0000FF"/>
              </w:rPr>
            </w:pPr>
          </w:p>
        </w:tc>
      </w:tr>
      <w:tr w:rsidR="03F758AB" w14:paraId="79566FFB" w14:textId="77777777" w:rsidTr="138DACCA">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928694A" w14:textId="27F09B04" w:rsidR="1DC3FD54" w:rsidRDefault="1DC3FD54"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Speciální požadavky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1290AC5" w14:textId="2751660E" w:rsidR="03F758AB" w:rsidRDefault="03F758AB" w:rsidP="03F758AB">
            <w:pPr>
              <w:spacing w:after="160"/>
              <w:ind w:left="-11"/>
              <w:rPr>
                <w:rFonts w:ascii="Calibri" w:eastAsia="Calibri" w:hAnsi="Calibri" w:cs="Calibri"/>
                <w:i/>
                <w:iCs/>
                <w:color w:val="0000FF"/>
              </w:rPr>
            </w:pPr>
          </w:p>
        </w:tc>
      </w:tr>
      <w:tr w:rsidR="03F758AB" w14:paraId="76F21E4C" w14:textId="77777777" w:rsidTr="138DACCA">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F8974D9" w14:textId="1FE1F64B" w:rsidR="023D375D" w:rsidRDefault="023D375D"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Otevřené otázky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8B06560" w14:textId="5899052C" w:rsidR="03F758AB" w:rsidRDefault="03F758AB" w:rsidP="03F758AB">
            <w:pPr>
              <w:rPr>
                <w:rFonts w:ascii="Calibri" w:eastAsia="Calibri" w:hAnsi="Calibri" w:cs="Calibri"/>
                <w:color w:val="FF0000"/>
              </w:rPr>
            </w:pPr>
          </w:p>
        </w:tc>
      </w:tr>
    </w:tbl>
    <w:p w14:paraId="7C4801C8" w14:textId="2EF53700" w:rsidR="03F758AB" w:rsidRDefault="03F758AB"/>
    <w:p w14:paraId="4A29CCE8" w14:textId="4093EFA2" w:rsidR="001C3020" w:rsidRDefault="000222B7" w:rsidP="001C3020">
      <w:r>
        <w:lastRenderedPageBreak/>
        <w:drawing>
          <wp:inline distT="0" distB="0" distL="0" distR="0" wp14:anchorId="065CE250" wp14:editId="2FED473F">
            <wp:extent cx="5760720" cy="4284345"/>
            <wp:effectExtent l="0" t="0" r="0" b="1905"/>
            <wp:docPr id="102201942" name="Obrázek 13" descr="Obsah obrázku text, snímek obrazovky, multimédia,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pic:cNvPicPr/>
                  </pic:nvPicPr>
                  <pic:blipFill>
                    <a:blip r:embed="rId24">
                      <a:extLst>
                        <a:ext uri="{28A0092B-C50C-407E-A947-70E740481C1C}">
                          <a14:useLocalDpi xmlns:a14="http://schemas.microsoft.com/office/drawing/2010/main" val="0"/>
                        </a:ext>
                      </a:extLst>
                    </a:blip>
                    <a:stretch>
                      <a:fillRect/>
                    </a:stretch>
                  </pic:blipFill>
                  <pic:spPr>
                    <a:xfrm>
                      <a:off x="0" y="0"/>
                      <a:ext cx="5760720" cy="4284345"/>
                    </a:xfrm>
                    <a:prstGeom prst="rect">
                      <a:avLst/>
                    </a:prstGeom>
                  </pic:spPr>
                </pic:pic>
              </a:graphicData>
            </a:graphic>
          </wp:inline>
        </w:drawing>
      </w:r>
    </w:p>
    <w:p w14:paraId="4099D630" w14:textId="0A951420" w:rsidR="138DACCA" w:rsidRDefault="138DACCA">
      <w:r>
        <w:br w:type="page"/>
      </w:r>
    </w:p>
    <w:p w14:paraId="20D9F95F" w14:textId="18E35FA5" w:rsidR="001C3020" w:rsidRDefault="608DE322" w:rsidP="001C3020">
      <w:pPr>
        <w:pStyle w:val="Nadpis4"/>
      </w:pPr>
      <w:bookmarkStart w:id="73" w:name="_Toc1622618843"/>
      <w:r>
        <w:lastRenderedPageBreak/>
        <w:t xml:space="preserve">4.1.1 </w:t>
      </w:r>
      <w:r w:rsidR="001C3020">
        <w:t>REQ-01a: Vy</w:t>
      </w:r>
      <w:r w:rsidR="000F1EB5">
        <w:t>plnění formuláře</w:t>
      </w:r>
      <w:bookmarkEnd w:id="73"/>
    </w:p>
    <w:p w14:paraId="2898B092" w14:textId="4B17D8B2" w:rsidR="4C60B4A2" w:rsidRDefault="4C60B4A2" w:rsidP="0394CEA9">
      <w:pPr>
        <w:pBdr>
          <w:top w:val="single" w:sz="4" w:space="4" w:color="000000"/>
          <w:left w:val="single" w:sz="4" w:space="4" w:color="000000"/>
          <w:bottom w:val="single" w:sz="4" w:space="4" w:color="000000"/>
          <w:right w:val="single" w:sz="4" w:space="4" w:color="000000"/>
        </w:pBdr>
      </w:pPr>
      <w:r w:rsidRPr="0394CEA9">
        <w:rPr>
          <w:b/>
          <w:bCs/>
        </w:rPr>
        <w:t xml:space="preserve">User story: </w:t>
      </w:r>
      <w:r>
        <w:br/>
      </w:r>
      <w:r w:rsidR="14399196">
        <w:t xml:space="preserve">Jako </w:t>
      </w:r>
      <w:r w:rsidR="290B54D1">
        <w:t xml:space="preserve">uživatel cestovních příkazů </w:t>
      </w:r>
      <w:r w:rsidR="14399196">
        <w:t xml:space="preserve">chci </w:t>
      </w:r>
      <w:r w:rsidR="70C5426A">
        <w:t xml:space="preserve">správně </w:t>
      </w:r>
      <w:r w:rsidR="14399196">
        <w:t xml:space="preserve">vyplnit formulář, abych </w:t>
      </w:r>
      <w:r w:rsidR="47C3E1CA">
        <w:t xml:space="preserve">dostal </w:t>
      </w:r>
      <w:r w:rsidR="0E4D6814">
        <w:t>schválení vycestovat.</w:t>
      </w:r>
      <w:r>
        <w:br/>
      </w:r>
      <w:r>
        <w:br/>
      </w:r>
      <w:r w:rsidR="2CD89189" w:rsidRPr="0394CEA9">
        <w:rPr>
          <w:b/>
          <w:bCs/>
        </w:rPr>
        <w:t xml:space="preserve">Acceptance criteria: </w:t>
      </w:r>
      <w:r>
        <w:br/>
      </w:r>
      <w:r w:rsidR="3025B1ED">
        <w:t>Cestovní příkaz se podaří vyplnit a odeslat.</w:t>
      </w:r>
    </w:p>
    <w:p w14:paraId="4762BD5E" w14:textId="6ADE91FA" w:rsidR="3025B1ED" w:rsidRDefault="3025B1ED" w:rsidP="0394CEA9">
      <w:pPr>
        <w:pBdr>
          <w:top w:val="single" w:sz="4" w:space="4" w:color="000000"/>
          <w:left w:val="single" w:sz="4" w:space="4" w:color="000000"/>
          <w:bottom w:val="single" w:sz="4" w:space="4" w:color="000000"/>
          <w:right w:val="single" w:sz="4" w:space="4" w:color="000000"/>
        </w:pBdr>
      </w:pPr>
      <w:r>
        <w:t>Prohlédnu si odeslaný cestovní příkaz a obsahuje správné hodnoty.</w:t>
      </w:r>
    </w:p>
    <w:p w14:paraId="537605B3" w14:textId="4CE7F156" w:rsidR="6DA56203" w:rsidRDefault="56B31C84" w:rsidP="6DA56203">
      <w:r>
        <w:drawing>
          <wp:inline distT="0" distB="0" distL="0" distR="0" wp14:anchorId="01F970B0" wp14:editId="2B03098F">
            <wp:extent cx="5762626" cy="2733675"/>
            <wp:effectExtent l="0" t="0" r="0" b="0"/>
            <wp:docPr id="1366061829" name="Picture 136606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061829"/>
                    <pic:cNvPicPr/>
                  </pic:nvPicPr>
                  <pic:blipFill>
                    <a:blip r:embed="rId25">
                      <a:extLst>
                        <a:ext uri="{28A0092B-C50C-407E-A947-70E740481C1C}">
                          <a14:useLocalDpi xmlns:a14="http://schemas.microsoft.com/office/drawing/2010/main" val="0"/>
                        </a:ext>
                      </a:extLst>
                    </a:blip>
                    <a:stretch>
                      <a:fillRect/>
                    </a:stretch>
                  </pic:blipFill>
                  <pic:spPr>
                    <a:xfrm>
                      <a:off x="0" y="0"/>
                      <a:ext cx="5762626" cy="2733675"/>
                    </a:xfrm>
                    <a:prstGeom prst="rect">
                      <a:avLst/>
                    </a:prstGeom>
                  </pic:spPr>
                </pic:pic>
              </a:graphicData>
            </a:graphic>
          </wp:inline>
        </w:drawing>
      </w:r>
    </w:p>
    <w:p w14:paraId="22D28EB5" w14:textId="7E24210F" w:rsidR="4D4F8DC2" w:rsidRDefault="69C6037F" w:rsidP="615C6E72">
      <w:r>
        <w:lastRenderedPageBreak/>
        <w:drawing>
          <wp:inline distT="0" distB="0" distL="0" distR="0" wp14:anchorId="6C644E5B" wp14:editId="51EB5A65">
            <wp:extent cx="3981450" cy="5762626"/>
            <wp:effectExtent l="0" t="0" r="0" b="0"/>
            <wp:docPr id="1477310552" name="Picture 147731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981450" cy="5762626"/>
                    </a:xfrm>
                    <a:prstGeom prst="rect">
                      <a:avLst/>
                    </a:prstGeom>
                  </pic:spPr>
                </pic:pic>
              </a:graphicData>
            </a:graphic>
          </wp:inline>
        </w:drawing>
      </w:r>
    </w:p>
    <w:p w14:paraId="75405B14" w14:textId="201E0A39" w:rsidR="0329267C" w:rsidRDefault="0329267C" w:rsidP="0329267C"/>
    <w:p w14:paraId="45B102F2" w14:textId="17281D99" w:rsidR="001C3020" w:rsidRDefault="001C3020" w:rsidP="615C6E72">
      <w:pPr>
        <w:jc w:val="both"/>
      </w:pPr>
      <w:r>
        <w:t xml:space="preserve">Uživatel vyplňuje předepsaný formulář. </w:t>
      </w:r>
      <w:r w:rsidR="57A5BFF2">
        <w:t>Při otevření cestovního příkazuse automaticky vygeneruje   číslo CP.</w:t>
      </w:r>
      <w:r w:rsidR="341A95EF">
        <w:t xml:space="preserve"> </w:t>
      </w:r>
      <w:commentRangeStart w:id="74"/>
      <w:commentRangeStart w:id="75"/>
      <w:commentRangeEnd w:id="74"/>
      <w:r>
        <w:rPr>
          <w:rStyle w:val="Odkaznakoment"/>
        </w:rPr>
        <w:commentReference w:id="74"/>
      </w:r>
      <w:commentRangeEnd w:id="75"/>
      <w:r>
        <w:rPr>
          <w:rStyle w:val="Odkaznakoment"/>
        </w:rPr>
        <w:commentReference w:id="75"/>
      </w:r>
      <w:r w:rsidR="22251CBB">
        <w:t xml:space="preserve">V rámci formuláře budou některá pole povinná a jejich vyplnění se bude vynucovat. </w:t>
      </w:r>
    </w:p>
    <w:p w14:paraId="497B382F" w14:textId="6F066F86" w:rsidR="22C90FB7" w:rsidRDefault="22C90FB7" w:rsidP="615C6E72">
      <w:pPr>
        <w:jc w:val="both"/>
      </w:pPr>
    </w:p>
    <w:p w14:paraId="423483DC" w14:textId="3D15D7D9" w:rsidR="22C90FB7" w:rsidRDefault="22C90FB7" w:rsidP="3646E20C">
      <w:pPr>
        <w:jc w:val="both"/>
      </w:pPr>
    </w:p>
    <w:p w14:paraId="0242448C" w14:textId="2F001723" w:rsidR="22C90FB7" w:rsidRDefault="22C90FB7" w:rsidP="615C6E72">
      <w:pPr>
        <w:jc w:val="both"/>
      </w:pPr>
    </w:p>
    <w:p w14:paraId="6D7B9553" w14:textId="6EA3FBAD" w:rsidR="22C90FB7" w:rsidRDefault="22C90FB7" w:rsidP="615C6E72">
      <w:pPr>
        <w:jc w:val="both"/>
      </w:pPr>
      <w:r>
        <w:br/>
      </w:r>
      <w:r>
        <w:br/>
      </w:r>
    </w:p>
    <w:p w14:paraId="409AC8F4" w14:textId="56971639" w:rsidR="615C6E72" w:rsidRDefault="615C6E72" w:rsidP="615C6E72"/>
    <w:p w14:paraId="6FFF0AC3" w14:textId="2EAFD5A2" w:rsidR="3152883D" w:rsidRDefault="3152883D" w:rsidP="7892204B"/>
    <w:p w14:paraId="669B08C8" w14:textId="06C9EC07" w:rsidR="00CD1C33" w:rsidRDefault="00435A24" w:rsidP="615C6E72">
      <w:r>
        <w:lastRenderedPageBreak/>
        <w:br/>
      </w:r>
    </w:p>
    <w:p w14:paraId="01F48303" w14:textId="77777777" w:rsidR="000222B7" w:rsidRDefault="000222B7" w:rsidP="001C3020">
      <w:pPr>
        <w:rPr>
          <w:b/>
          <w:bCs/>
        </w:rPr>
      </w:pPr>
    </w:p>
    <w:p w14:paraId="0FA56592" w14:textId="1C52C8BB" w:rsidR="000222B7" w:rsidRDefault="001C3020" w:rsidP="001C3020">
      <w:pPr>
        <w:rPr>
          <w:b/>
          <w:bCs/>
        </w:rPr>
      </w:pPr>
      <w:r w:rsidRPr="001C3020">
        <w:rPr>
          <w:b/>
          <w:bCs/>
        </w:rPr>
        <w:t>Formulář</w:t>
      </w:r>
    </w:p>
    <w:p w14:paraId="6A6BCC91" w14:textId="6F78FD96" w:rsidR="001C3020" w:rsidRPr="001C3020" w:rsidRDefault="001C3020" w:rsidP="001C3020">
      <w:pPr>
        <w:rPr>
          <w:b/>
          <w:bCs/>
        </w:rPr>
      </w:pPr>
      <w:r w:rsidRPr="138DACCA">
        <w:rPr>
          <w:b/>
          <w:bCs/>
        </w:rPr>
        <w:t>Sekce cestovní příkaz</w:t>
      </w:r>
    </w:p>
    <w:p w14:paraId="68C06A93" w14:textId="5FBDC3A3" w:rsidR="249AF15C" w:rsidRDefault="249AF15C" w:rsidP="138DACCA">
      <w:r>
        <w:t>Pole jsou seřazeny podle toho, jak by za sebou měly následovat.</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6A6DBC" w:rsidRPr="00435A24" w14:paraId="144A23FC" w14:textId="77777777" w:rsidTr="2FCA6FA6">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52651485" w14:textId="77777777"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23786FF8" w14:textId="25166171" w:rsidR="006A6DBC" w:rsidRDefault="006A6DBC" w:rsidP="006A6DBC">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2F03379A" w14:textId="0D702CEE" w:rsidR="006A6DBC" w:rsidRPr="00435A24" w:rsidRDefault="006A6DBC" w:rsidP="006A6DBC">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0AD12376" w14:textId="6EA5B668"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6A6DBC" w:rsidRPr="00435A24" w14:paraId="6F33A7B7" w14:textId="77777777" w:rsidTr="2FCA6FA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453FBDCF" w14:textId="724FC0C2" w:rsidR="006A6DBC" w:rsidRPr="006A6DBC" w:rsidRDefault="006A6DBC" w:rsidP="006A6DBC">
            <w:pPr>
              <w:spacing w:after="0" w:line="240" w:lineRule="auto"/>
              <w:textAlignment w:val="baseline"/>
              <w:rPr>
                <w:rFonts w:ascii="Segoe UI" w:eastAsia="Times New Roman" w:hAnsi="Segoe UI" w:cs="Segoe UI"/>
                <w:kern w:val="0"/>
                <w:sz w:val="18"/>
                <w:szCs w:val="18"/>
                <w:lang w:eastAsia="cs-CZ"/>
                <w14:ligatures w14:val="none"/>
              </w:rPr>
            </w:pPr>
            <w:r w:rsidRPr="006A6DBC">
              <w:rPr>
                <w:rFonts w:ascii="Arial" w:eastAsia="Times New Roman" w:hAnsi="Arial" w:cs="Arial"/>
                <w:color w:val="000000"/>
                <w:kern w:val="0"/>
                <w:sz w:val="20"/>
                <w:szCs w:val="20"/>
                <w:lang w:eastAsia="cs-CZ"/>
                <w14:ligatures w14:val="none"/>
              </w:rPr>
              <w:t>Číslo</w:t>
            </w:r>
          </w:p>
        </w:tc>
        <w:tc>
          <w:tcPr>
            <w:tcW w:w="1178" w:type="dxa"/>
            <w:tcBorders>
              <w:top w:val="single" w:sz="6" w:space="0" w:color="auto"/>
              <w:left w:val="single" w:sz="4" w:space="0" w:color="auto"/>
              <w:bottom w:val="single" w:sz="6" w:space="0" w:color="auto"/>
              <w:right w:val="single" w:sz="4" w:space="0" w:color="auto"/>
            </w:tcBorders>
            <w:vAlign w:val="bottom"/>
          </w:tcPr>
          <w:p w14:paraId="547CA245" w14:textId="1FC28AA4" w:rsidR="006A6DBC" w:rsidRPr="006A6DBC" w:rsidRDefault="006A6DBC"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6" w:space="0" w:color="auto"/>
              <w:right w:val="single" w:sz="4" w:space="0" w:color="auto"/>
            </w:tcBorders>
            <w:vAlign w:val="bottom"/>
          </w:tcPr>
          <w:p w14:paraId="3DD47E6B" w14:textId="383E98E7" w:rsidR="006A6DBC" w:rsidRPr="006A6DBC" w:rsidRDefault="006A6DBC" w:rsidP="006A6DBC">
            <w:pPr>
              <w:spacing w:after="0" w:line="240" w:lineRule="auto"/>
              <w:textAlignment w:val="baseline"/>
              <w:rPr>
                <w:rFonts w:ascii="Arial" w:eastAsia="Times New Roman" w:hAnsi="Arial" w:cs="Arial"/>
                <w:color w:val="000000"/>
                <w:kern w:val="0"/>
                <w:sz w:val="20"/>
                <w:szCs w:val="20"/>
                <w:lang w:eastAsia="cs-CZ"/>
                <w14:ligatures w14:val="none"/>
              </w:rPr>
            </w:pPr>
            <w:r w:rsidRPr="006A6DBC">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3961923B" w14:textId="4A2E1549" w:rsidR="006A6DBC" w:rsidRPr="00435A24" w:rsidRDefault="2FA8CA78"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Číslo CP z nadefinované číselné řady</w:t>
            </w:r>
            <w:r w:rsidR="001C3020">
              <w:rPr>
                <w:rFonts w:ascii="Arial" w:eastAsia="Times New Roman" w:hAnsi="Arial" w:cs="Arial"/>
                <w:color w:val="000000"/>
                <w:kern w:val="0"/>
                <w:sz w:val="20"/>
                <w:szCs w:val="20"/>
                <w:lang w:eastAsia="cs-CZ"/>
                <w14:ligatures w14:val="none"/>
              </w:rPr>
              <w:t>, unikátní, nebude se zobrazovat uživateli, ukládá se do DB v případě, že se vytvoří cestovní příkaz</w:t>
            </w:r>
            <w:r w:rsidR="761BD5B4">
              <w:rPr>
                <w:rFonts w:ascii="Arial" w:eastAsia="Times New Roman" w:hAnsi="Arial" w:cs="Arial"/>
                <w:color w:val="000000"/>
                <w:kern w:val="0"/>
                <w:sz w:val="20"/>
                <w:szCs w:val="20"/>
                <w:lang w:eastAsia="cs-CZ"/>
                <w14:ligatures w14:val="none"/>
              </w:rPr>
              <w:t>.</w:t>
            </w:r>
          </w:p>
        </w:tc>
      </w:tr>
      <w:tr w:rsidR="006A6DBC" w:rsidRPr="00435A24" w14:paraId="3265AEEB" w14:textId="77777777" w:rsidTr="2FCA6FA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2BB5FFDB" w14:textId="77777777"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Číslo zaměstnance </w:t>
            </w:r>
          </w:p>
        </w:tc>
        <w:tc>
          <w:tcPr>
            <w:tcW w:w="1178" w:type="dxa"/>
            <w:tcBorders>
              <w:top w:val="single" w:sz="6" w:space="0" w:color="auto"/>
              <w:left w:val="single" w:sz="4" w:space="0" w:color="auto"/>
              <w:bottom w:val="single" w:sz="6" w:space="0" w:color="auto"/>
              <w:right w:val="single" w:sz="4" w:space="0" w:color="auto"/>
            </w:tcBorders>
            <w:vAlign w:val="bottom"/>
          </w:tcPr>
          <w:p w14:paraId="1BB851E1" w14:textId="054D7F50" w:rsidR="006A6DBC" w:rsidRDefault="006A6DBC"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6" w:space="0" w:color="auto"/>
              <w:right w:val="single" w:sz="4" w:space="0" w:color="auto"/>
            </w:tcBorders>
            <w:vAlign w:val="bottom"/>
          </w:tcPr>
          <w:p w14:paraId="2F148883" w14:textId="4C6A0E6D" w:rsidR="006A6DBC" w:rsidRPr="00435A24" w:rsidRDefault="006A6DBC"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00254F73" w14:textId="599DFB14"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Číslo zaměstnance, relace na číselník zaměstnanců</w:t>
            </w:r>
            <w:r w:rsidR="001C3020">
              <w:rPr>
                <w:rFonts w:ascii="Arial" w:eastAsia="Times New Roman" w:hAnsi="Arial" w:cs="Arial"/>
                <w:color w:val="000000"/>
                <w:kern w:val="0"/>
                <w:sz w:val="20"/>
                <w:szCs w:val="20"/>
                <w:lang w:eastAsia="cs-CZ"/>
                <w14:ligatures w14:val="none"/>
              </w:rPr>
              <w:t>. Pokud má uživatel práva na navádění cestovního příkazu za jiné osoby, bude zde drop down menu s oprávněnými čísly zaměstnanců, v ostatních případech bude needitovatelné.</w:t>
            </w:r>
          </w:p>
        </w:tc>
      </w:tr>
      <w:tr w:rsidR="006A6DBC" w:rsidRPr="00435A24" w14:paraId="3008084F" w14:textId="77777777" w:rsidTr="2FCA6FA6">
        <w:trPr>
          <w:trHeight w:val="48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01F4336F" w14:textId="77777777"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Jméno zaměstnance </w:t>
            </w:r>
          </w:p>
        </w:tc>
        <w:tc>
          <w:tcPr>
            <w:tcW w:w="1178" w:type="dxa"/>
            <w:tcBorders>
              <w:top w:val="single" w:sz="6" w:space="0" w:color="auto"/>
              <w:left w:val="single" w:sz="4" w:space="0" w:color="auto"/>
              <w:bottom w:val="single" w:sz="6" w:space="0" w:color="auto"/>
              <w:right w:val="single" w:sz="4" w:space="0" w:color="auto"/>
            </w:tcBorders>
            <w:vAlign w:val="bottom"/>
          </w:tcPr>
          <w:p w14:paraId="24FF6BAA" w14:textId="47CCD2EF" w:rsidR="006A6DBC" w:rsidRDefault="001D7D28"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6" w:space="0" w:color="auto"/>
              <w:right w:val="single" w:sz="4" w:space="0" w:color="auto"/>
            </w:tcBorders>
            <w:vAlign w:val="bottom"/>
          </w:tcPr>
          <w:p w14:paraId="5DB31BA7" w14:textId="0A6FA651" w:rsidR="006A6DBC" w:rsidRPr="00435A24" w:rsidRDefault="0029172E"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Zaměstnanec</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1065E4D2" w14:textId="41C5D618"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xml:space="preserve">Jméno zaměstnance, naplní se automaticky po doplnění "Číslo </w:t>
            </w:r>
            <w:commentRangeStart w:id="76"/>
            <w:commentRangeStart w:id="77"/>
            <w:r w:rsidRPr="00435A24">
              <w:rPr>
                <w:rFonts w:ascii="Arial" w:eastAsia="Times New Roman" w:hAnsi="Arial" w:cs="Arial"/>
                <w:color w:val="000000"/>
                <w:kern w:val="0"/>
                <w:sz w:val="20"/>
                <w:szCs w:val="20"/>
                <w:lang w:eastAsia="cs-CZ"/>
                <w14:ligatures w14:val="none"/>
              </w:rPr>
              <w:t>zaměstnance</w:t>
            </w:r>
            <w:commentRangeEnd w:id="76"/>
            <w:r w:rsidR="001C3020">
              <w:rPr>
                <w:rStyle w:val="Odkaznakoment"/>
              </w:rPr>
              <w:commentReference w:id="76"/>
            </w:r>
            <w:commentRangeEnd w:id="77"/>
            <w:r w:rsidR="0029172E">
              <w:rPr>
                <w:rStyle w:val="Odkaznakoment"/>
              </w:rPr>
              <w:commentReference w:id="77"/>
            </w:r>
            <w:r w:rsidRPr="00435A24">
              <w:rPr>
                <w:rFonts w:ascii="Arial" w:eastAsia="Times New Roman" w:hAnsi="Arial" w:cs="Arial"/>
                <w:color w:val="000000"/>
                <w:kern w:val="0"/>
                <w:sz w:val="20"/>
                <w:szCs w:val="20"/>
                <w:lang w:eastAsia="cs-CZ"/>
                <w14:ligatures w14:val="none"/>
              </w:rPr>
              <w:t>" </w:t>
            </w:r>
          </w:p>
        </w:tc>
      </w:tr>
      <w:tr w:rsidR="006A6DBC" w:rsidRPr="00435A24" w14:paraId="3B1F0DFA" w14:textId="77777777" w:rsidTr="2FCA6FA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3F339C23" w14:textId="77777777"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Spolucestující </w:t>
            </w:r>
          </w:p>
        </w:tc>
        <w:tc>
          <w:tcPr>
            <w:tcW w:w="1178" w:type="dxa"/>
            <w:tcBorders>
              <w:top w:val="single" w:sz="6" w:space="0" w:color="auto"/>
              <w:left w:val="single" w:sz="4" w:space="0" w:color="auto"/>
              <w:bottom w:val="single" w:sz="6" w:space="0" w:color="auto"/>
              <w:right w:val="single" w:sz="4" w:space="0" w:color="auto"/>
            </w:tcBorders>
            <w:vAlign w:val="bottom"/>
          </w:tcPr>
          <w:p w14:paraId="1800B664" w14:textId="17C507B3" w:rsidR="006A6DBC" w:rsidRDefault="001D7D28"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6" w:space="0" w:color="auto"/>
              <w:right w:val="single" w:sz="4" w:space="0" w:color="auto"/>
            </w:tcBorders>
            <w:vAlign w:val="bottom"/>
          </w:tcPr>
          <w:p w14:paraId="0952D8A9" w14:textId="75D21872" w:rsidR="006A6DBC" w:rsidRPr="00435A24" w:rsidRDefault="006A6DBC"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39F9B199" w14:textId="0B2F3A12" w:rsidR="006A6DBC" w:rsidRPr="00435A24" w:rsidRDefault="001C3020"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T</w:t>
            </w:r>
            <w:r w:rsidR="006A6DBC" w:rsidRPr="00435A24">
              <w:rPr>
                <w:rFonts w:ascii="Arial" w:eastAsia="Times New Roman" w:hAnsi="Arial" w:cs="Arial"/>
                <w:color w:val="000000"/>
                <w:kern w:val="0"/>
                <w:sz w:val="20"/>
                <w:szCs w:val="20"/>
                <w:lang w:eastAsia="cs-CZ"/>
                <w14:ligatures w14:val="none"/>
              </w:rPr>
              <w:t>ext</w:t>
            </w:r>
            <w:r>
              <w:rPr>
                <w:rFonts w:ascii="Arial" w:eastAsia="Times New Roman" w:hAnsi="Arial" w:cs="Arial"/>
                <w:color w:val="000000"/>
                <w:kern w:val="0"/>
                <w:sz w:val="20"/>
                <w:szCs w:val="20"/>
                <w:lang w:eastAsia="cs-CZ"/>
                <w14:ligatures w14:val="none"/>
              </w:rPr>
              <w:t>ové pole</w:t>
            </w:r>
            <w:r w:rsidR="006A6DBC" w:rsidRPr="00435A24">
              <w:rPr>
                <w:rFonts w:ascii="Arial" w:eastAsia="Times New Roman" w:hAnsi="Arial" w:cs="Arial"/>
                <w:color w:val="000000"/>
                <w:kern w:val="0"/>
                <w:sz w:val="20"/>
                <w:szCs w:val="20"/>
                <w:lang w:eastAsia="cs-CZ"/>
                <w14:ligatures w14:val="none"/>
              </w:rPr>
              <w:t xml:space="preserve"> pole, bez relace </w:t>
            </w:r>
          </w:p>
        </w:tc>
      </w:tr>
      <w:tr w:rsidR="006A6DBC" w:rsidRPr="00435A24" w14:paraId="0F1E1046" w14:textId="77777777" w:rsidTr="2FCA6FA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31681008" w14:textId="77777777"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Účel cesty </w:t>
            </w:r>
          </w:p>
        </w:tc>
        <w:tc>
          <w:tcPr>
            <w:tcW w:w="1178" w:type="dxa"/>
            <w:tcBorders>
              <w:top w:val="single" w:sz="6" w:space="0" w:color="auto"/>
              <w:left w:val="single" w:sz="4" w:space="0" w:color="auto"/>
              <w:bottom w:val="single" w:sz="6" w:space="0" w:color="auto"/>
              <w:right w:val="single" w:sz="4" w:space="0" w:color="auto"/>
            </w:tcBorders>
            <w:vAlign w:val="bottom"/>
          </w:tcPr>
          <w:p w14:paraId="3BE449B2" w14:textId="7CC50E94" w:rsidR="006A6DBC" w:rsidRDefault="001D7D28"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6" w:space="0" w:color="auto"/>
              <w:right w:val="single" w:sz="4" w:space="0" w:color="auto"/>
            </w:tcBorders>
            <w:vAlign w:val="bottom"/>
          </w:tcPr>
          <w:p w14:paraId="403DC47F" w14:textId="6E61E03C" w:rsidR="006A6DBC" w:rsidRPr="00435A24" w:rsidRDefault="006A6DBC"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003BBF14" w14:textId="02D7EC2E" w:rsidR="006A6DBC" w:rsidRPr="00435A24" w:rsidRDefault="001C3020" w:rsidP="00435A24">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Textové</w:t>
            </w:r>
            <w:r w:rsidR="006A6DBC" w:rsidRPr="00435A24">
              <w:rPr>
                <w:rFonts w:ascii="Arial" w:eastAsia="Times New Roman" w:hAnsi="Arial" w:cs="Arial"/>
                <w:color w:val="000000"/>
                <w:kern w:val="0"/>
                <w:sz w:val="20"/>
                <w:szCs w:val="20"/>
                <w:lang w:eastAsia="cs-CZ"/>
                <w14:ligatures w14:val="none"/>
              </w:rPr>
              <w:t xml:space="preserve"> pole </w:t>
            </w:r>
          </w:p>
        </w:tc>
      </w:tr>
      <w:tr w:rsidR="006A6DBC" w:rsidRPr="00435A24" w14:paraId="07BE68B7" w14:textId="77777777" w:rsidTr="2FCA6FA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0F631524" w14:textId="77777777"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commentRangeStart w:id="78"/>
            <w:commentRangeStart w:id="79"/>
            <w:r w:rsidRPr="00435A24">
              <w:rPr>
                <w:rFonts w:ascii="Arial" w:eastAsia="Times New Roman" w:hAnsi="Arial" w:cs="Arial"/>
                <w:color w:val="000000"/>
                <w:kern w:val="0"/>
                <w:sz w:val="20"/>
                <w:szCs w:val="20"/>
                <w:lang w:eastAsia="cs-CZ"/>
                <w14:ligatures w14:val="none"/>
              </w:rPr>
              <w:t>Typ</w:t>
            </w:r>
            <w:commentRangeEnd w:id="78"/>
            <w:r w:rsidR="001D7D28">
              <w:rPr>
                <w:rStyle w:val="Odkaznakoment"/>
              </w:rPr>
              <w:commentReference w:id="78"/>
            </w:r>
            <w:commentRangeEnd w:id="79"/>
            <w:r w:rsidR="00BB1267">
              <w:rPr>
                <w:rStyle w:val="Odkaznakoment"/>
              </w:rPr>
              <w:commentReference w:id="79"/>
            </w:r>
            <w:r w:rsidRPr="00435A24">
              <w:rPr>
                <w:rFonts w:ascii="Arial" w:eastAsia="Times New Roman" w:hAnsi="Arial" w:cs="Arial"/>
                <w:color w:val="000000"/>
                <w:kern w:val="0"/>
                <w:sz w:val="20"/>
                <w:szCs w:val="20"/>
                <w:lang w:eastAsia="cs-CZ"/>
                <w14:ligatures w14:val="none"/>
              </w:rPr>
              <w:t xml:space="preserve"> vozidla </w:t>
            </w:r>
          </w:p>
        </w:tc>
        <w:tc>
          <w:tcPr>
            <w:tcW w:w="1178" w:type="dxa"/>
            <w:tcBorders>
              <w:top w:val="single" w:sz="6" w:space="0" w:color="auto"/>
              <w:left w:val="single" w:sz="4" w:space="0" w:color="auto"/>
              <w:bottom w:val="single" w:sz="6" w:space="0" w:color="auto"/>
              <w:right w:val="single" w:sz="4" w:space="0" w:color="auto"/>
            </w:tcBorders>
            <w:vAlign w:val="bottom"/>
          </w:tcPr>
          <w:p w14:paraId="5AFE4281" w14:textId="574729B0" w:rsidR="006A6DBC" w:rsidRPr="00435A24" w:rsidRDefault="001D7D28"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6" w:space="0" w:color="auto"/>
              <w:right w:val="single" w:sz="4" w:space="0" w:color="auto"/>
            </w:tcBorders>
            <w:vAlign w:val="bottom"/>
          </w:tcPr>
          <w:p w14:paraId="74748B1D" w14:textId="0135B2C8" w:rsidR="006A6DBC" w:rsidRPr="00435A24" w:rsidRDefault="001D7D28"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Array</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672EC167" w14:textId="001E40AC" w:rsidR="006A6DBC" w:rsidRPr="00435A24" w:rsidRDefault="2FA8CA78" w:rsidP="138DACCA">
            <w:pPr>
              <w:spacing w:after="0" w:line="240" w:lineRule="auto"/>
              <w:textAlignment w:val="baseline"/>
              <w:rPr>
                <w:rFonts w:ascii="Arial" w:eastAsia="Times New Roman" w:hAnsi="Arial" w:cs="Arial"/>
                <w:color w:val="000000" w:themeColor="text1"/>
                <w:kern w:val="0"/>
                <w:sz w:val="20"/>
                <w:szCs w:val="20"/>
                <w:lang w:eastAsia="cs-CZ"/>
                <w14:ligatures w14:val="none"/>
              </w:rPr>
            </w:pPr>
            <w:r w:rsidRPr="00435A24">
              <w:rPr>
                <w:rFonts w:ascii="Arial" w:eastAsia="Times New Roman" w:hAnsi="Arial" w:cs="Arial"/>
                <w:color w:val="000000"/>
                <w:kern w:val="0"/>
                <w:sz w:val="20"/>
                <w:szCs w:val="20"/>
                <w:lang w:eastAsia="cs-CZ"/>
                <w14:ligatures w14:val="none"/>
              </w:rPr>
              <w:t xml:space="preserve">relace na číselník "Typy vozidel", </w:t>
            </w:r>
            <w:commentRangeStart w:id="80"/>
            <w:commentRangeStart w:id="81"/>
            <w:r w:rsidRPr="00435A24">
              <w:rPr>
                <w:rFonts w:ascii="Arial" w:eastAsia="Times New Roman" w:hAnsi="Arial" w:cs="Arial"/>
                <w:color w:val="000000"/>
                <w:kern w:val="0"/>
                <w:sz w:val="20"/>
                <w:szCs w:val="20"/>
                <w:lang w:eastAsia="cs-CZ"/>
                <w14:ligatures w14:val="none"/>
              </w:rPr>
              <w:t xml:space="preserve">možnost zadat více </w:t>
            </w:r>
            <w:commentRangeStart w:id="82"/>
            <w:commentRangeStart w:id="83"/>
            <w:commentRangeStart w:id="84"/>
            <w:r w:rsidRPr="00435A24">
              <w:rPr>
                <w:rFonts w:ascii="Arial" w:eastAsia="Times New Roman" w:hAnsi="Arial" w:cs="Arial"/>
                <w:color w:val="000000"/>
                <w:kern w:val="0"/>
                <w:sz w:val="20"/>
                <w:szCs w:val="20"/>
                <w:lang w:eastAsia="cs-CZ"/>
                <w14:ligatures w14:val="none"/>
              </w:rPr>
              <w:t>hodnot</w:t>
            </w:r>
            <w:commentRangeEnd w:id="82"/>
            <w:r w:rsidR="0078071A">
              <w:rPr>
                <w:rStyle w:val="Odkaznakoment"/>
              </w:rPr>
              <w:commentReference w:id="82"/>
            </w:r>
            <w:commentRangeEnd w:id="83"/>
            <w:r w:rsidR="00BB1267">
              <w:rPr>
                <w:rStyle w:val="Odkaznakoment"/>
              </w:rPr>
              <w:commentReference w:id="83"/>
            </w:r>
            <w:commentRangeEnd w:id="84"/>
            <w:r w:rsidR="00B47954">
              <w:rPr>
                <w:rStyle w:val="Odkaznakoment"/>
              </w:rPr>
              <w:commentReference w:id="84"/>
            </w:r>
            <w:r w:rsidRPr="00435A24">
              <w:rPr>
                <w:rFonts w:ascii="Arial" w:eastAsia="Times New Roman" w:hAnsi="Arial" w:cs="Arial"/>
                <w:color w:val="000000"/>
                <w:kern w:val="0"/>
                <w:sz w:val="20"/>
                <w:szCs w:val="20"/>
                <w:lang w:eastAsia="cs-CZ"/>
                <w14:ligatures w14:val="none"/>
              </w:rPr>
              <w:t> </w:t>
            </w:r>
            <w:r w:rsidR="6FAA3AA5" w:rsidRPr="00435A24">
              <w:rPr>
                <w:rFonts w:ascii="Arial" w:eastAsia="Times New Roman" w:hAnsi="Arial" w:cs="Arial"/>
                <w:color w:val="000000"/>
                <w:kern w:val="0"/>
                <w:sz w:val="20"/>
                <w:szCs w:val="20"/>
                <w:lang w:eastAsia="cs-CZ"/>
                <w14:ligatures w14:val="none"/>
              </w:rPr>
              <w:t xml:space="preserve"> (2,3,4,n..)</w:t>
            </w:r>
            <w:commentRangeEnd w:id="80"/>
            <w:r w:rsidR="00DD0C96">
              <w:rPr>
                <w:rStyle w:val="Odkaznakoment"/>
              </w:rPr>
              <w:commentReference w:id="80"/>
            </w:r>
            <w:commentRangeEnd w:id="81"/>
            <w:r w:rsidR="005137A3">
              <w:rPr>
                <w:rStyle w:val="Odkaznakoment"/>
              </w:rPr>
              <w:commentReference w:id="81"/>
            </w:r>
          </w:p>
        </w:tc>
      </w:tr>
      <w:tr w:rsidR="006A6DBC" w:rsidRPr="00435A24" w14:paraId="04C3A802" w14:textId="77777777" w:rsidTr="2FCA6FA6">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2EC3E76F" w14:textId="77777777"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Číslo vozidla </w:t>
            </w:r>
          </w:p>
        </w:tc>
        <w:tc>
          <w:tcPr>
            <w:tcW w:w="1178" w:type="dxa"/>
            <w:tcBorders>
              <w:top w:val="single" w:sz="6" w:space="0" w:color="auto"/>
              <w:left w:val="single" w:sz="4" w:space="0" w:color="auto"/>
              <w:bottom w:val="single" w:sz="6" w:space="0" w:color="auto"/>
              <w:right w:val="single" w:sz="4" w:space="0" w:color="auto"/>
            </w:tcBorders>
            <w:vAlign w:val="bottom"/>
          </w:tcPr>
          <w:p w14:paraId="23530FB4" w14:textId="3BA81A84" w:rsidR="006A6DBC" w:rsidRPr="00435A24" w:rsidRDefault="001D7D28"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6" w:space="0" w:color="auto"/>
              <w:right w:val="single" w:sz="4" w:space="0" w:color="auto"/>
            </w:tcBorders>
            <w:vAlign w:val="bottom"/>
          </w:tcPr>
          <w:p w14:paraId="322D84D7" w14:textId="1EA6AF66" w:rsidR="006A6DBC" w:rsidRPr="00435A24" w:rsidRDefault="006A6DBC" w:rsidP="006A6DBC">
            <w:pPr>
              <w:spacing w:after="0" w:line="240" w:lineRule="auto"/>
              <w:textAlignment w:val="baseline"/>
              <w:rPr>
                <w:rFonts w:ascii="Arial" w:eastAsia="Times New Roman" w:hAnsi="Arial" w:cs="Arial"/>
                <w:color w:val="000000"/>
                <w:kern w:val="0"/>
                <w:sz w:val="20"/>
                <w:szCs w:val="20"/>
                <w:lang w:eastAsia="cs-CZ"/>
                <w14:ligatures w14:val="none"/>
              </w:rPr>
            </w:pP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2C925495" w14:textId="1ED2C5DB" w:rsidR="001C3020" w:rsidRPr="001C3020" w:rsidRDefault="001C3020" w:rsidP="00435A24">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 xml:space="preserve">Pole bude povinné v případě, že </w:t>
            </w:r>
            <w:r w:rsidR="0BDA2C36">
              <w:rPr>
                <w:rFonts w:ascii="Arial" w:eastAsia="Times New Roman" w:hAnsi="Arial" w:cs="Arial"/>
                <w:color w:val="000000"/>
                <w:kern w:val="0"/>
                <w:sz w:val="20"/>
                <w:szCs w:val="20"/>
                <w:lang w:eastAsia="cs-CZ"/>
                <w14:ligatures w14:val="none"/>
              </w:rPr>
              <w:t>Typ vozidla = osobní nebo služební automobil či motorka</w:t>
            </w:r>
            <w:r w:rsidR="469F35DB">
              <w:rPr>
                <w:rFonts w:ascii="Arial" w:eastAsia="Times New Roman" w:hAnsi="Arial" w:cs="Arial"/>
                <w:color w:val="000000"/>
                <w:kern w:val="0"/>
                <w:sz w:val="20"/>
                <w:szCs w:val="20"/>
                <w:lang w:eastAsia="cs-CZ"/>
                <w14:ligatures w14:val="none"/>
              </w:rPr>
              <w:t>, jinak pole bude prázdné a needitovatelné.</w:t>
            </w:r>
            <w:r w:rsidR="001D7D28">
              <w:br/>
            </w:r>
            <w:r w:rsidR="001D7D28">
              <w:br/>
            </w:r>
            <w:r w:rsidR="75A15BEA" w:rsidRPr="78192701">
              <w:rPr>
                <w:rFonts w:ascii="Arial" w:eastAsia="Times New Roman" w:hAnsi="Arial" w:cs="Arial"/>
                <w:color w:val="000000" w:themeColor="text1"/>
                <w:sz w:val="20"/>
                <w:szCs w:val="20"/>
                <w:lang w:eastAsia="cs-CZ"/>
              </w:rPr>
              <w:t xml:space="preserve">Uživatel bude vybírat z dostupné flotily - </w:t>
            </w:r>
            <w:r w:rsidR="3F992806" w:rsidRPr="78192701">
              <w:rPr>
                <w:rFonts w:ascii="Arial" w:eastAsia="Times New Roman" w:hAnsi="Arial" w:cs="Arial"/>
                <w:color w:val="000000" w:themeColor="text1"/>
                <w:sz w:val="20"/>
                <w:szCs w:val="20"/>
                <w:lang w:eastAsia="cs-CZ"/>
              </w:rPr>
              <w:t xml:space="preserve">soukromá vozidla navázaná na danou osobu + flotila firemních vozidel. </w:t>
            </w:r>
            <w:r w:rsidR="3F992806" w:rsidRPr="78192701">
              <w:rPr>
                <w:rFonts w:ascii="Arial" w:eastAsia="Times New Roman" w:hAnsi="Arial" w:cs="Arial"/>
                <w:color w:val="000000" w:themeColor="text1"/>
                <w:sz w:val="20"/>
                <w:szCs w:val="20"/>
                <w:highlight w:val="yellow"/>
                <w:lang w:eastAsia="cs-CZ"/>
              </w:rPr>
              <w:t>(Zda uživatel uvidí celou flotilu, bude dořešeno).</w:t>
            </w:r>
            <w:r w:rsidR="001D7D28">
              <w:br/>
            </w:r>
            <w:r w:rsidR="000222B7">
              <w:rPr>
                <w:rFonts w:ascii="Arial" w:eastAsia="Times New Roman" w:hAnsi="Arial" w:cs="Arial"/>
                <w:color w:val="000000"/>
                <w:kern w:val="0"/>
                <w:sz w:val="20"/>
                <w:szCs w:val="20"/>
                <w:lang w:eastAsia="cs-CZ"/>
                <w14:ligatures w14:val="none"/>
              </w:rPr>
              <w:t xml:space="preserve"> </w:t>
            </w:r>
            <w:r w:rsidR="001D7D28">
              <w:br/>
            </w:r>
            <w:r w:rsidR="6019D05E" w:rsidRPr="78192701">
              <w:rPr>
                <w:rFonts w:ascii="Arial" w:eastAsia="Times New Roman" w:hAnsi="Arial" w:cs="Arial"/>
                <w:color w:val="000000" w:themeColor="text1"/>
                <w:sz w:val="20"/>
                <w:szCs w:val="20"/>
                <w:lang w:eastAsia="cs-CZ"/>
              </w:rPr>
              <w:t>Pokud bude</w:t>
            </w:r>
            <w:r w:rsidR="1B18D314" w:rsidRPr="78192701">
              <w:rPr>
                <w:rFonts w:ascii="Arial" w:eastAsia="Times New Roman" w:hAnsi="Arial" w:cs="Arial"/>
                <w:color w:val="000000" w:themeColor="text1"/>
                <w:sz w:val="20"/>
                <w:szCs w:val="20"/>
                <w:lang w:eastAsia="cs-CZ"/>
              </w:rPr>
              <w:t xml:space="preserve"> zadáno</w:t>
            </w:r>
            <w:r w:rsidR="6019D05E" w:rsidRPr="78192701">
              <w:rPr>
                <w:rFonts w:ascii="Arial" w:eastAsia="Times New Roman" w:hAnsi="Arial" w:cs="Arial"/>
                <w:color w:val="000000" w:themeColor="text1"/>
                <w:sz w:val="20"/>
                <w:szCs w:val="20"/>
                <w:lang w:eastAsia="cs-CZ"/>
              </w:rPr>
              <w:t xml:space="preserve"> vícero typů vozidla,</w:t>
            </w:r>
            <w:r w:rsidR="6F4877BE" w:rsidRPr="78192701">
              <w:rPr>
                <w:rFonts w:ascii="Arial" w:eastAsia="Times New Roman" w:hAnsi="Arial" w:cs="Arial"/>
                <w:color w:val="000000" w:themeColor="text1"/>
                <w:sz w:val="20"/>
                <w:szCs w:val="20"/>
                <w:lang w:eastAsia="cs-CZ"/>
              </w:rPr>
              <w:t xml:space="preserve"> např. </w:t>
            </w:r>
            <w:r w:rsidR="547D8B48" w:rsidRPr="78192701">
              <w:rPr>
                <w:rFonts w:ascii="Arial" w:eastAsia="Times New Roman" w:hAnsi="Arial" w:cs="Arial"/>
                <w:color w:val="000000" w:themeColor="text1"/>
                <w:sz w:val="20"/>
                <w:szCs w:val="20"/>
                <w:lang w:eastAsia="cs-CZ"/>
              </w:rPr>
              <w:t>a</w:t>
            </w:r>
            <w:r w:rsidR="6F4877BE" w:rsidRPr="78192701">
              <w:rPr>
                <w:rFonts w:ascii="Arial" w:eastAsia="Times New Roman" w:hAnsi="Arial" w:cs="Arial"/>
                <w:color w:val="000000" w:themeColor="text1"/>
                <w:sz w:val="20"/>
                <w:szCs w:val="20"/>
                <w:lang w:eastAsia="cs-CZ"/>
              </w:rPr>
              <w:t>utomobil</w:t>
            </w:r>
            <w:r w:rsidR="6019D05E" w:rsidRPr="78192701">
              <w:rPr>
                <w:rFonts w:ascii="Arial" w:eastAsia="Times New Roman" w:hAnsi="Arial" w:cs="Arial"/>
                <w:color w:val="000000" w:themeColor="text1"/>
                <w:sz w:val="20"/>
                <w:szCs w:val="20"/>
                <w:lang w:eastAsia="cs-CZ"/>
              </w:rPr>
              <w:t xml:space="preserve"> </w:t>
            </w:r>
            <w:r w:rsidR="456008E6" w:rsidRPr="78192701">
              <w:rPr>
                <w:rFonts w:ascii="Arial" w:eastAsia="Times New Roman" w:hAnsi="Arial" w:cs="Arial"/>
                <w:color w:val="000000" w:themeColor="text1"/>
                <w:sz w:val="20"/>
                <w:szCs w:val="20"/>
                <w:lang w:eastAsia="cs-CZ"/>
              </w:rPr>
              <w:t xml:space="preserve">služební + automobil </w:t>
            </w:r>
            <w:r w:rsidR="55C63E4C" w:rsidRPr="78192701">
              <w:rPr>
                <w:rFonts w:ascii="Arial" w:eastAsia="Times New Roman" w:hAnsi="Arial" w:cs="Arial"/>
                <w:color w:val="000000" w:themeColor="text1"/>
                <w:sz w:val="20"/>
                <w:szCs w:val="20"/>
                <w:lang w:eastAsia="cs-CZ"/>
              </w:rPr>
              <w:t xml:space="preserve">soukromý, </w:t>
            </w:r>
            <w:r w:rsidR="6019D05E" w:rsidRPr="78192701">
              <w:rPr>
                <w:rFonts w:ascii="Arial" w:eastAsia="Times New Roman" w:hAnsi="Arial" w:cs="Arial"/>
                <w:color w:val="000000" w:themeColor="text1"/>
                <w:sz w:val="20"/>
                <w:szCs w:val="20"/>
                <w:lang w:eastAsia="cs-CZ"/>
              </w:rPr>
              <w:t>měla by být možnost zadat i vícero čísel vozidel.</w:t>
            </w:r>
          </w:p>
        </w:tc>
      </w:tr>
      <w:tr w:rsidR="006A6DBC" w:rsidRPr="00435A24" w14:paraId="69CBCA79" w14:textId="77777777" w:rsidTr="14491F64">
        <w:trPr>
          <w:trHeight w:val="30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6110F9F7" w14:textId="77777777"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Plánované počáteční datum </w:t>
            </w:r>
          </w:p>
        </w:tc>
        <w:tc>
          <w:tcPr>
            <w:tcW w:w="1178" w:type="dxa"/>
            <w:tcBorders>
              <w:top w:val="single" w:sz="6" w:space="0" w:color="auto"/>
              <w:left w:val="single" w:sz="4" w:space="0" w:color="auto"/>
              <w:bottom w:val="single" w:sz="6" w:space="0" w:color="auto"/>
              <w:right w:val="single" w:sz="4" w:space="0" w:color="auto"/>
            </w:tcBorders>
            <w:vAlign w:val="bottom"/>
          </w:tcPr>
          <w:p w14:paraId="1C88CC64" w14:textId="667BFAAE" w:rsidR="006A6DBC" w:rsidRPr="00435A24" w:rsidRDefault="001D7D28"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6" w:space="0" w:color="auto"/>
              <w:right w:val="single" w:sz="4" w:space="0" w:color="auto"/>
            </w:tcBorders>
            <w:vAlign w:val="bottom"/>
          </w:tcPr>
          <w:p w14:paraId="25725BAB" w14:textId="37825E56" w:rsidR="006A6DBC" w:rsidRPr="00435A24" w:rsidRDefault="001D7D28"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63525D22" w14:textId="59B114B3" w:rsidR="006A6DBC" w:rsidRPr="00435A24" w:rsidRDefault="48A81330"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r w:rsidR="4B024AC7">
              <w:rPr>
                <w:rFonts w:ascii="Arial" w:eastAsia="Times New Roman" w:hAnsi="Arial" w:cs="Arial"/>
                <w:color w:val="000000"/>
                <w:kern w:val="0"/>
                <w:sz w:val="20"/>
                <w:szCs w:val="20"/>
                <w:lang w:eastAsia="cs-CZ"/>
                <w14:ligatures w14:val="none"/>
              </w:rPr>
              <w:t>Výběr</w:t>
            </w:r>
            <w:r w:rsidR="001D7D28">
              <w:rPr>
                <w:rFonts w:ascii="Arial" w:eastAsia="Times New Roman" w:hAnsi="Arial" w:cs="Arial"/>
                <w:color w:val="000000"/>
                <w:kern w:val="0"/>
                <w:sz w:val="20"/>
                <w:szCs w:val="20"/>
                <w:lang w:eastAsia="cs-CZ"/>
                <w14:ligatures w14:val="none"/>
              </w:rPr>
              <w:t xml:space="preserve"> z kalendáře, pouze &gt;= sysdate</w:t>
            </w:r>
          </w:p>
        </w:tc>
      </w:tr>
      <w:tr w:rsidR="006A6DBC" w:rsidRPr="00435A24" w14:paraId="479914EC" w14:textId="77777777" w:rsidTr="2FCA6FA6">
        <w:trPr>
          <w:trHeight w:val="330"/>
        </w:trPr>
        <w:tc>
          <w:tcPr>
            <w:tcW w:w="1933" w:type="dxa"/>
            <w:tcBorders>
              <w:top w:val="nil"/>
              <w:left w:val="single" w:sz="6" w:space="0" w:color="auto"/>
              <w:bottom w:val="single" w:sz="6" w:space="0" w:color="auto"/>
              <w:right w:val="single" w:sz="6" w:space="0" w:color="auto"/>
            </w:tcBorders>
            <w:shd w:val="clear" w:color="auto" w:fill="auto"/>
            <w:vAlign w:val="bottom"/>
            <w:hideMark/>
          </w:tcPr>
          <w:p w14:paraId="4A237E17" w14:textId="77777777" w:rsidR="006A6DBC" w:rsidRPr="00435A24" w:rsidRDefault="006A6DBC"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Plánované koncové datum </w:t>
            </w:r>
          </w:p>
        </w:tc>
        <w:tc>
          <w:tcPr>
            <w:tcW w:w="1178" w:type="dxa"/>
            <w:tcBorders>
              <w:top w:val="single" w:sz="6" w:space="0" w:color="auto"/>
              <w:left w:val="nil"/>
              <w:bottom w:val="single" w:sz="6" w:space="0" w:color="auto"/>
              <w:right w:val="single" w:sz="4" w:space="0" w:color="auto"/>
            </w:tcBorders>
            <w:vAlign w:val="bottom"/>
          </w:tcPr>
          <w:p w14:paraId="2BA29F37" w14:textId="3D4CDC9C" w:rsidR="006A6DBC" w:rsidRPr="00435A24" w:rsidRDefault="001D7D28" w:rsidP="001D7D28">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64375846" w14:textId="53ECBC3E" w:rsidR="006A6DBC" w:rsidRPr="00435A24" w:rsidRDefault="001D7D28" w:rsidP="006A6DBC">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4EA9150B" w14:textId="50331092" w:rsidR="006A6DBC" w:rsidRPr="00435A24" w:rsidRDefault="2DBA350E" w:rsidP="00435A24">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r w:rsidR="32EF4ACB">
              <w:rPr>
                <w:rFonts w:ascii="Arial" w:eastAsia="Times New Roman" w:hAnsi="Arial" w:cs="Arial"/>
                <w:color w:val="000000"/>
                <w:kern w:val="0"/>
                <w:sz w:val="20"/>
                <w:szCs w:val="20"/>
                <w:lang w:eastAsia="cs-CZ"/>
                <w14:ligatures w14:val="none"/>
              </w:rPr>
              <w:t>Výběr</w:t>
            </w:r>
            <w:r w:rsidR="14508E5F">
              <w:rPr>
                <w:rFonts w:ascii="Arial" w:eastAsia="Times New Roman" w:hAnsi="Arial" w:cs="Arial"/>
                <w:color w:val="000000"/>
                <w:kern w:val="0"/>
                <w:sz w:val="20"/>
                <w:szCs w:val="20"/>
                <w:lang w:eastAsia="cs-CZ"/>
                <w14:ligatures w14:val="none"/>
              </w:rPr>
              <w:t xml:space="preserve"> z kalendáře, pouze &gt;= sysdate</w:t>
            </w:r>
            <w:r w:rsidR="49E337AC">
              <w:rPr>
                <w:rFonts w:ascii="Arial" w:eastAsia="Times New Roman" w:hAnsi="Arial" w:cs="Arial"/>
                <w:color w:val="000000"/>
                <w:kern w:val="0"/>
                <w:sz w:val="20"/>
                <w:szCs w:val="20"/>
                <w:lang w:eastAsia="cs-CZ"/>
                <w14:ligatures w14:val="none"/>
              </w:rPr>
              <w:t xml:space="preserve"> a zároveň &gt;=</w:t>
            </w:r>
            <w:r w:rsidR="28FA6482">
              <w:rPr>
                <w:rFonts w:ascii="Arial" w:eastAsia="Times New Roman" w:hAnsi="Arial" w:cs="Arial"/>
                <w:color w:val="000000"/>
                <w:kern w:val="0"/>
                <w:sz w:val="20"/>
                <w:szCs w:val="20"/>
                <w:lang w:eastAsia="cs-CZ"/>
                <w14:ligatures w14:val="none"/>
              </w:rPr>
              <w:t xml:space="preserve"> plánované </w:t>
            </w:r>
            <w:r w:rsidR="49E337AC">
              <w:rPr>
                <w:rFonts w:ascii="Arial" w:eastAsia="Times New Roman" w:hAnsi="Arial" w:cs="Arial"/>
                <w:color w:val="000000"/>
                <w:kern w:val="0"/>
                <w:sz w:val="20"/>
                <w:szCs w:val="20"/>
                <w:lang w:eastAsia="cs-CZ"/>
                <w14:ligatures w14:val="none"/>
              </w:rPr>
              <w:t>počáteční datum.</w:t>
            </w:r>
          </w:p>
        </w:tc>
      </w:tr>
      <w:tr w:rsidR="006A6DBC" w:rsidRPr="00435A24" w14:paraId="79906D93" w14:textId="77777777" w:rsidTr="2FCA6FA6">
        <w:trPr>
          <w:trHeight w:val="915"/>
        </w:trPr>
        <w:tc>
          <w:tcPr>
            <w:tcW w:w="1933" w:type="dxa"/>
            <w:tcBorders>
              <w:top w:val="nil"/>
              <w:left w:val="single" w:sz="6" w:space="0" w:color="auto"/>
              <w:bottom w:val="single" w:sz="6" w:space="0" w:color="auto"/>
              <w:right w:val="single" w:sz="6" w:space="0" w:color="auto"/>
            </w:tcBorders>
            <w:shd w:val="clear" w:color="auto" w:fill="auto"/>
            <w:vAlign w:val="bottom"/>
            <w:hideMark/>
          </w:tcPr>
          <w:p w14:paraId="0CE58231" w14:textId="77777777" w:rsidR="006A6DBC" w:rsidRPr="001C3020" w:rsidRDefault="006A6DBC" w:rsidP="007C20EF">
            <w:pPr>
              <w:spacing w:after="0" w:line="240" w:lineRule="auto"/>
              <w:textAlignment w:val="baseline"/>
              <w:rPr>
                <w:rFonts w:ascii="Segoe UI" w:eastAsia="Times New Roman" w:hAnsi="Segoe UI" w:cs="Segoe UI"/>
                <w:kern w:val="0"/>
                <w:sz w:val="18"/>
                <w:szCs w:val="18"/>
                <w:highlight w:val="yellow"/>
                <w:lang w:eastAsia="cs-CZ"/>
                <w14:ligatures w14:val="none"/>
              </w:rPr>
            </w:pPr>
            <w:r w:rsidRPr="001C3020">
              <w:rPr>
                <w:rFonts w:ascii="Arial" w:eastAsia="Times New Roman" w:hAnsi="Arial" w:cs="Arial"/>
                <w:color w:val="000000"/>
                <w:kern w:val="0"/>
                <w:sz w:val="20"/>
                <w:szCs w:val="20"/>
                <w:highlight w:val="yellow"/>
                <w:lang w:eastAsia="cs-CZ"/>
                <w14:ligatures w14:val="none"/>
              </w:rPr>
              <w:t>Stav schválení plánu </w:t>
            </w:r>
          </w:p>
        </w:tc>
        <w:tc>
          <w:tcPr>
            <w:tcW w:w="1178" w:type="dxa"/>
            <w:tcBorders>
              <w:top w:val="single" w:sz="6" w:space="0" w:color="auto"/>
              <w:left w:val="nil"/>
              <w:bottom w:val="single" w:sz="6" w:space="0" w:color="auto"/>
              <w:right w:val="single" w:sz="4" w:space="0" w:color="auto"/>
            </w:tcBorders>
            <w:vAlign w:val="bottom"/>
          </w:tcPr>
          <w:p w14:paraId="42C80BEA" w14:textId="1F8F6FCF" w:rsidR="006A6DBC" w:rsidRPr="001C3020" w:rsidRDefault="001D7D28" w:rsidP="007C20EF">
            <w:pPr>
              <w:spacing w:after="0" w:line="240" w:lineRule="auto"/>
              <w:textAlignment w:val="baseline"/>
              <w:rPr>
                <w:rFonts w:ascii="Arial" w:eastAsia="Times New Roman" w:hAnsi="Arial" w:cs="Arial"/>
                <w:color w:val="000000"/>
                <w:kern w:val="0"/>
                <w:sz w:val="20"/>
                <w:szCs w:val="20"/>
                <w:highlight w:val="yellow"/>
                <w:lang w:eastAsia="cs-CZ"/>
                <w14:ligatures w14:val="none"/>
              </w:rPr>
            </w:pPr>
            <w:r w:rsidRPr="001C3020">
              <w:rPr>
                <w:rFonts w:ascii="Arial" w:eastAsia="Times New Roman" w:hAnsi="Arial" w:cs="Arial"/>
                <w:color w:val="000000"/>
                <w:kern w:val="0"/>
                <w:sz w:val="20"/>
                <w:szCs w:val="20"/>
                <w:highlight w:val="yellow"/>
                <w:lang w:eastAsia="cs-CZ"/>
                <w14:ligatures w14:val="none"/>
              </w:rPr>
              <w:t>Y</w:t>
            </w:r>
          </w:p>
        </w:tc>
        <w:tc>
          <w:tcPr>
            <w:tcW w:w="1843" w:type="dxa"/>
            <w:tcBorders>
              <w:top w:val="single" w:sz="6" w:space="0" w:color="auto"/>
              <w:left w:val="single" w:sz="4" w:space="0" w:color="auto"/>
              <w:bottom w:val="single" w:sz="6" w:space="0" w:color="auto"/>
              <w:right w:val="single" w:sz="4" w:space="0" w:color="auto"/>
            </w:tcBorders>
            <w:vAlign w:val="bottom"/>
          </w:tcPr>
          <w:p w14:paraId="26B1BA5A" w14:textId="5F4E27D9" w:rsidR="006A6DBC" w:rsidRPr="001C3020" w:rsidRDefault="007C20EF" w:rsidP="007C20EF">
            <w:pPr>
              <w:spacing w:after="0" w:line="240" w:lineRule="auto"/>
              <w:textAlignment w:val="baseline"/>
              <w:rPr>
                <w:rFonts w:ascii="Arial" w:eastAsia="Times New Roman" w:hAnsi="Arial" w:cs="Arial"/>
                <w:color w:val="000000"/>
                <w:kern w:val="0"/>
                <w:sz w:val="20"/>
                <w:szCs w:val="20"/>
                <w:highlight w:val="yellow"/>
                <w:lang w:eastAsia="cs-CZ"/>
                <w14:ligatures w14:val="none"/>
              </w:rPr>
            </w:pPr>
            <w:r w:rsidRPr="001C3020">
              <w:rPr>
                <w:rFonts w:ascii="Arial" w:eastAsia="Times New Roman" w:hAnsi="Arial" w:cs="Arial"/>
                <w:color w:val="000000"/>
                <w:kern w:val="0"/>
                <w:sz w:val="20"/>
                <w:szCs w:val="20"/>
                <w:highlight w:val="yellow"/>
                <w:lang w:eastAsia="cs-CZ"/>
                <w14:ligatures w14:val="none"/>
              </w:rPr>
              <w:t>Stav schválení</w:t>
            </w:r>
          </w:p>
        </w:tc>
        <w:tc>
          <w:tcPr>
            <w:tcW w:w="4102" w:type="dxa"/>
            <w:tcBorders>
              <w:top w:val="nil"/>
              <w:left w:val="single" w:sz="4" w:space="0" w:color="auto"/>
              <w:bottom w:val="single" w:sz="6" w:space="0" w:color="auto"/>
              <w:right w:val="single" w:sz="6" w:space="0" w:color="auto"/>
            </w:tcBorders>
            <w:shd w:val="clear" w:color="auto" w:fill="auto"/>
            <w:vAlign w:val="bottom"/>
            <w:hideMark/>
          </w:tcPr>
          <w:p w14:paraId="5BC04127" w14:textId="77777777" w:rsidR="006A6DBC" w:rsidRDefault="2FA8CA78" w:rsidP="138DACCA">
            <w:pPr>
              <w:spacing w:after="0" w:line="240" w:lineRule="auto"/>
              <w:textAlignment w:val="baseline"/>
              <w:rPr>
                <w:rFonts w:ascii="Arial" w:eastAsia="Times New Roman" w:hAnsi="Arial" w:cs="Arial"/>
                <w:color w:val="000000" w:themeColor="text1"/>
                <w:kern w:val="0"/>
                <w:sz w:val="20"/>
                <w:szCs w:val="20"/>
                <w:highlight w:val="yellow"/>
                <w:lang w:eastAsia="cs-CZ"/>
                <w14:ligatures w14:val="none"/>
              </w:rPr>
            </w:pPr>
            <w:r w:rsidRPr="001C3020">
              <w:rPr>
                <w:rFonts w:ascii="Arial" w:eastAsia="Times New Roman" w:hAnsi="Arial" w:cs="Arial"/>
                <w:color w:val="000000"/>
                <w:kern w:val="0"/>
                <w:sz w:val="20"/>
                <w:szCs w:val="20"/>
                <w:highlight w:val="yellow"/>
                <w:lang w:eastAsia="cs-CZ"/>
                <w14:ligatures w14:val="none"/>
              </w:rPr>
              <w:t>hodnoty Ve zpracování, Ve schvalování, Schváleno, Zamítnuto</w:t>
            </w:r>
            <w:r w:rsidR="14508E5F" w:rsidRPr="001C3020">
              <w:rPr>
                <w:rFonts w:ascii="Arial" w:eastAsia="Times New Roman" w:hAnsi="Arial" w:cs="Arial"/>
                <w:color w:val="000000"/>
                <w:kern w:val="0"/>
                <w:sz w:val="20"/>
                <w:szCs w:val="20"/>
                <w:highlight w:val="yellow"/>
                <w:lang w:eastAsia="cs-CZ"/>
                <w14:ligatures w14:val="none"/>
              </w:rPr>
              <w:t>,</w:t>
            </w:r>
            <w:r w:rsidR="001D7D28" w:rsidRPr="001C3020">
              <w:rPr>
                <w:rFonts w:ascii="Arial" w:eastAsia="Times New Roman" w:hAnsi="Arial" w:cs="Arial"/>
                <w:color w:val="000000"/>
                <w:kern w:val="0"/>
                <w:sz w:val="20"/>
                <w:szCs w:val="20"/>
                <w:highlight w:val="yellow"/>
                <w:lang w:eastAsia="cs-CZ"/>
                <w14:ligatures w14:val="none"/>
              </w:rPr>
              <w:br/>
            </w:r>
            <w:r w:rsidR="14508E5F" w:rsidRPr="001C3020">
              <w:rPr>
                <w:rFonts w:ascii="Arial" w:eastAsia="Times New Roman" w:hAnsi="Arial" w:cs="Arial"/>
                <w:color w:val="000000"/>
                <w:kern w:val="0"/>
                <w:sz w:val="20"/>
                <w:szCs w:val="20"/>
                <w:highlight w:val="yellow"/>
                <w:lang w:eastAsia="cs-CZ"/>
                <w14:ligatures w14:val="none"/>
              </w:rPr>
              <w:t>Default= Ve zpracování</w:t>
            </w:r>
          </w:p>
        </w:tc>
      </w:tr>
    </w:tbl>
    <w:p w14:paraId="5F6B006C" w14:textId="77777777" w:rsidR="00435A24" w:rsidRDefault="00435A24" w:rsidP="00435A24"/>
    <w:p w14:paraId="4197BA82" w14:textId="5FED613E" w:rsidR="001C3020" w:rsidRDefault="001C3020" w:rsidP="00435A24">
      <w:pPr>
        <w:rPr>
          <w:b/>
          <w:bCs/>
        </w:rPr>
      </w:pPr>
      <w:r w:rsidRPr="001C3020">
        <w:rPr>
          <w:b/>
          <w:bCs/>
        </w:rPr>
        <w:t>Sekce Plánované náklady</w:t>
      </w:r>
    </w:p>
    <w:p w14:paraId="51D355DE" w14:textId="6A34A4F4" w:rsidR="001C3020" w:rsidRPr="001C3020" w:rsidRDefault="001C3020" w:rsidP="00435A24">
      <w:r w:rsidRPr="001C3020">
        <w:t>Sekce plánovaných nákladů není povinná.</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1C3020" w:rsidRPr="00435A24" w14:paraId="3DA45379" w14:textId="77777777" w:rsidTr="194E957C">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7B121653"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7FEF6A15"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1EC59241"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1C888D60"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6FE3E32D" w14:textId="77777777" w:rsidTr="194E957C">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64231A41" w14:textId="42CF4122" w:rsidR="001C3020" w:rsidRPr="006A6DBC" w:rsidRDefault="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Typ nákladu</w:t>
            </w:r>
          </w:p>
        </w:tc>
        <w:tc>
          <w:tcPr>
            <w:tcW w:w="1178" w:type="dxa"/>
            <w:tcBorders>
              <w:top w:val="single" w:sz="6" w:space="0" w:color="auto"/>
              <w:left w:val="single" w:sz="4" w:space="0" w:color="auto"/>
              <w:bottom w:val="single" w:sz="6" w:space="0" w:color="auto"/>
              <w:right w:val="single" w:sz="4" w:space="0" w:color="auto"/>
            </w:tcBorders>
            <w:vAlign w:val="bottom"/>
          </w:tcPr>
          <w:p w14:paraId="31B30C87" w14:textId="7ED5F2F4"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6" w:space="0" w:color="auto"/>
              <w:right w:val="single" w:sz="4" w:space="0" w:color="auto"/>
            </w:tcBorders>
            <w:vAlign w:val="bottom"/>
          </w:tcPr>
          <w:p w14:paraId="3CF45383" w14:textId="77777777"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sidRPr="006A6DBC">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04349279" w14:textId="535F327B" w:rsidR="001C3020" w:rsidRPr="00435A24" w:rsidRDefault="1462C8EB" w:rsidP="65F28FBF">
            <w:pPr>
              <w:spacing w:after="0" w:line="240" w:lineRule="auto"/>
              <w:textAlignment w:val="baseline"/>
              <w:rPr>
                <w:rFonts w:ascii="Arial" w:eastAsia="Times New Roman" w:hAnsi="Arial" w:cs="Arial"/>
                <w:color w:val="000000" w:themeColor="text1"/>
                <w:kern w:val="0"/>
                <w:sz w:val="20"/>
                <w:szCs w:val="20"/>
                <w:lang w:eastAsia="cs-CZ"/>
                <w14:ligatures w14:val="none"/>
              </w:rPr>
            </w:pPr>
            <w:r w:rsidRPr="78192701">
              <w:rPr>
                <w:rFonts w:ascii="Arial" w:eastAsia="Times New Roman" w:hAnsi="Arial" w:cs="Arial"/>
                <w:color w:val="000000" w:themeColor="text1"/>
                <w:sz w:val="20"/>
                <w:szCs w:val="20"/>
                <w:lang w:eastAsia="cs-CZ"/>
              </w:rPr>
              <w:t>Relace na typ nákladu.</w:t>
            </w:r>
          </w:p>
        </w:tc>
      </w:tr>
      <w:tr w:rsidR="001C3020" w:rsidRPr="00435A24" w14:paraId="7BD26416" w14:textId="77777777" w:rsidTr="194E957C">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148F3088" w14:textId="3A38FF7C"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lastRenderedPageBreak/>
              <w:t>Datum nákladu</w:t>
            </w:r>
            <w:r w:rsidRPr="00435A24">
              <w:rPr>
                <w:rFonts w:ascii="Arial" w:eastAsia="Times New Roman" w:hAnsi="Arial" w:cs="Arial"/>
                <w:color w:val="00000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54459C8F" w14:textId="6D4DB825"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6" w:space="0" w:color="auto"/>
              <w:right w:val="single" w:sz="4" w:space="0" w:color="auto"/>
            </w:tcBorders>
            <w:vAlign w:val="bottom"/>
          </w:tcPr>
          <w:p w14:paraId="0D93FAE9" w14:textId="77777777"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010D71C6" w14:textId="2EA8C3BC" w:rsidR="001C3020" w:rsidRPr="00435A24" w:rsidRDefault="001C3020" w:rsidP="194E957C">
            <w:pPr>
              <w:spacing w:after="0" w:line="240" w:lineRule="auto"/>
              <w:textAlignment w:val="baseline"/>
              <w:rPr>
                <w:rFonts w:ascii="Arial" w:eastAsia="Times New Roman" w:hAnsi="Arial" w:cs="Arial"/>
                <w:color w:val="000000" w:themeColor="text1"/>
                <w:kern w:val="0"/>
                <w:sz w:val="20"/>
                <w:szCs w:val="20"/>
                <w:lang w:eastAsia="cs-CZ"/>
                <w14:ligatures w14:val="none"/>
              </w:rPr>
            </w:pPr>
            <w:commentRangeStart w:id="86"/>
            <w:commentRangeStart w:id="87"/>
            <w:r w:rsidRPr="194E957C">
              <w:rPr>
                <w:rFonts w:ascii="Arial" w:eastAsia="Times New Roman" w:hAnsi="Arial" w:cs="Arial"/>
                <w:strike/>
                <w:color w:val="000000"/>
                <w:kern w:val="0"/>
                <w:sz w:val="20"/>
                <w:szCs w:val="20"/>
                <w:lang w:eastAsia="cs-CZ"/>
                <w14:ligatures w14:val="none"/>
              </w:rPr>
              <w:t>Číslo zaměstnan</w:t>
            </w:r>
            <w:commentRangeEnd w:id="86"/>
            <w:r w:rsidR="00743CF1">
              <w:rPr>
                <w:rStyle w:val="Odkaznakoment"/>
              </w:rPr>
              <w:commentReference w:id="86"/>
            </w:r>
            <w:commentRangeEnd w:id="87"/>
            <w:r>
              <w:rPr>
                <w:rStyle w:val="Odkaznakoment"/>
              </w:rPr>
              <w:commentReference w:id="87"/>
            </w:r>
            <w:r>
              <w:br/>
            </w:r>
            <w:r>
              <w:br/>
            </w:r>
            <w:r w:rsidR="18665AA7" w:rsidRPr="194E957C">
              <w:rPr>
                <w:rFonts w:ascii="Arial" w:eastAsia="Times New Roman" w:hAnsi="Arial" w:cs="Arial"/>
                <w:color w:val="000000" w:themeColor="text1"/>
                <w:sz w:val="20"/>
                <w:szCs w:val="20"/>
                <w:lang w:eastAsia="cs-CZ"/>
              </w:rPr>
              <w:t>Datum plánovaného vzniku nákladu</w:t>
            </w:r>
          </w:p>
        </w:tc>
      </w:tr>
      <w:tr w:rsidR="78192701" w14:paraId="105347F5" w14:textId="77777777" w:rsidTr="194E957C">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57E276C3" w14:textId="097E6335" w:rsidR="20AB470F" w:rsidRDefault="20AB470F"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Popis</w:t>
            </w:r>
          </w:p>
        </w:tc>
        <w:tc>
          <w:tcPr>
            <w:tcW w:w="1178" w:type="dxa"/>
            <w:tcBorders>
              <w:top w:val="single" w:sz="6" w:space="0" w:color="auto"/>
              <w:left w:val="single" w:sz="4" w:space="0" w:color="auto"/>
              <w:bottom w:val="single" w:sz="6" w:space="0" w:color="auto"/>
              <w:right w:val="single" w:sz="4" w:space="0" w:color="auto"/>
            </w:tcBorders>
            <w:vAlign w:val="bottom"/>
          </w:tcPr>
          <w:p w14:paraId="6084553E" w14:textId="62777582" w:rsidR="20AB470F" w:rsidRDefault="20AB470F"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N</w:t>
            </w:r>
          </w:p>
        </w:tc>
        <w:tc>
          <w:tcPr>
            <w:tcW w:w="1843" w:type="dxa"/>
            <w:tcBorders>
              <w:top w:val="nil"/>
              <w:left w:val="single" w:sz="4" w:space="0" w:color="auto"/>
              <w:bottom w:val="single" w:sz="6" w:space="0" w:color="auto"/>
              <w:right w:val="single" w:sz="4" w:space="0" w:color="auto"/>
            </w:tcBorders>
            <w:vAlign w:val="bottom"/>
          </w:tcPr>
          <w:p w14:paraId="5EFB8591" w14:textId="794FE19E" w:rsidR="20AB470F" w:rsidRDefault="20AB470F"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string</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0544CEE8" w14:textId="24BFCC93" w:rsidR="20AB470F" w:rsidRDefault="20AB470F"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Textové pole</w:t>
            </w:r>
          </w:p>
        </w:tc>
      </w:tr>
      <w:tr w:rsidR="78192701" w14:paraId="5A0F98C0" w14:textId="77777777" w:rsidTr="194E957C">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254F830C" w14:textId="581D9B25" w:rsidR="20AB470F" w:rsidRDefault="20AB470F"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Kód měny</w:t>
            </w:r>
          </w:p>
        </w:tc>
        <w:tc>
          <w:tcPr>
            <w:tcW w:w="1178" w:type="dxa"/>
            <w:tcBorders>
              <w:top w:val="single" w:sz="6" w:space="0" w:color="auto"/>
              <w:left w:val="single" w:sz="4" w:space="0" w:color="auto"/>
              <w:bottom w:val="single" w:sz="6" w:space="0" w:color="auto"/>
              <w:right w:val="single" w:sz="4" w:space="0" w:color="auto"/>
            </w:tcBorders>
            <w:vAlign w:val="bottom"/>
          </w:tcPr>
          <w:p w14:paraId="181FED57" w14:textId="5AC487B9" w:rsidR="24B52D5E" w:rsidRDefault="24B52D5E"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N</w:t>
            </w:r>
          </w:p>
        </w:tc>
        <w:tc>
          <w:tcPr>
            <w:tcW w:w="1843" w:type="dxa"/>
            <w:tcBorders>
              <w:top w:val="nil"/>
              <w:left w:val="single" w:sz="4" w:space="0" w:color="auto"/>
              <w:bottom w:val="single" w:sz="6" w:space="0" w:color="auto"/>
              <w:right w:val="single" w:sz="4" w:space="0" w:color="auto"/>
            </w:tcBorders>
            <w:vAlign w:val="bottom"/>
          </w:tcPr>
          <w:p w14:paraId="395B07A3" w14:textId="73D38E5B" w:rsidR="65FFFE58" w:rsidRDefault="65FFFE58"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Měna</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66FE0287" w14:textId="1E14BC7A" w:rsidR="20AB470F" w:rsidRDefault="3B44E569" w:rsidP="78192701">
            <w:pPr>
              <w:spacing w:line="240" w:lineRule="auto"/>
              <w:rPr>
                <w:rFonts w:ascii="Arial" w:eastAsia="Times New Roman" w:hAnsi="Arial" w:cs="Arial"/>
                <w:color w:val="000000" w:themeColor="text1"/>
                <w:sz w:val="20"/>
                <w:szCs w:val="20"/>
                <w:lang w:eastAsia="cs-CZ"/>
              </w:rPr>
            </w:pPr>
            <w:commentRangeStart w:id="89"/>
            <w:commentRangeStart w:id="90"/>
            <w:commentRangeStart w:id="91"/>
            <w:commentRangeStart w:id="92"/>
            <w:commentRangeStart w:id="93"/>
            <w:commentRangeStart w:id="94"/>
            <w:r w:rsidRPr="194E957C">
              <w:rPr>
                <w:rFonts w:ascii="Arial" w:eastAsia="Times New Roman" w:hAnsi="Arial" w:cs="Arial"/>
                <w:strike/>
                <w:color w:val="000000" w:themeColor="text1"/>
                <w:sz w:val="20"/>
                <w:szCs w:val="20"/>
                <w:lang w:eastAsia="cs-CZ"/>
              </w:rPr>
              <w:t>Pouze pro zahraniční cestovní příkaz</w:t>
            </w:r>
            <w:commentRangeEnd w:id="89"/>
            <w:r w:rsidR="20AB470F">
              <w:rPr>
                <w:rStyle w:val="Odkaznakoment"/>
              </w:rPr>
              <w:commentReference w:id="89"/>
            </w:r>
            <w:commentRangeEnd w:id="90"/>
            <w:r w:rsidR="20AB470F">
              <w:rPr>
                <w:rStyle w:val="Odkaznakoment"/>
              </w:rPr>
              <w:commentReference w:id="90"/>
            </w:r>
            <w:commentRangeEnd w:id="91"/>
            <w:r w:rsidR="20AB470F">
              <w:rPr>
                <w:rStyle w:val="Odkaznakoment"/>
              </w:rPr>
              <w:commentReference w:id="91"/>
            </w:r>
            <w:commentRangeEnd w:id="92"/>
            <w:r w:rsidR="20AB470F">
              <w:rPr>
                <w:rStyle w:val="Odkaznakoment"/>
              </w:rPr>
              <w:commentReference w:id="92"/>
            </w:r>
            <w:commentRangeEnd w:id="93"/>
            <w:r w:rsidR="20AB470F">
              <w:rPr>
                <w:rStyle w:val="Odkaznakoment"/>
              </w:rPr>
              <w:commentReference w:id="93"/>
            </w:r>
            <w:commentRangeEnd w:id="94"/>
            <w:r w:rsidR="002A72C5">
              <w:rPr>
                <w:rStyle w:val="Odkaznakoment"/>
              </w:rPr>
              <w:commentReference w:id="94"/>
            </w:r>
            <w:r w:rsidRPr="194E957C">
              <w:rPr>
                <w:rFonts w:ascii="Arial" w:eastAsia="Times New Roman" w:hAnsi="Arial" w:cs="Arial"/>
                <w:strike/>
                <w:color w:val="000000" w:themeColor="text1"/>
                <w:sz w:val="20"/>
                <w:szCs w:val="20"/>
                <w:lang w:eastAsia="cs-CZ"/>
              </w:rPr>
              <w:t>!</w:t>
            </w:r>
            <w:r w:rsidR="20AB470F">
              <w:br/>
            </w:r>
            <w:r w:rsidR="20AB470F">
              <w:br/>
            </w:r>
            <w:r w:rsidR="1AEB4266" w:rsidRPr="194E957C">
              <w:rPr>
                <w:rFonts w:ascii="Arial" w:eastAsia="Times New Roman" w:hAnsi="Arial" w:cs="Arial"/>
                <w:color w:val="000000" w:themeColor="text1"/>
                <w:sz w:val="20"/>
                <w:szCs w:val="20"/>
                <w:lang w:eastAsia="cs-CZ"/>
              </w:rPr>
              <w:t>Drop down menu.</w:t>
            </w:r>
            <w:r w:rsidR="20AB470F">
              <w:br/>
            </w:r>
            <w:r w:rsidR="20AB470F">
              <w:br/>
            </w:r>
            <w:r w:rsidR="502FEF22" w:rsidRPr="194E957C">
              <w:rPr>
                <w:rFonts w:ascii="Arial" w:eastAsia="Times New Roman" w:hAnsi="Arial" w:cs="Arial"/>
                <w:color w:val="000000" w:themeColor="text1"/>
                <w:sz w:val="20"/>
                <w:szCs w:val="20"/>
                <w:lang w:eastAsia="cs-CZ"/>
              </w:rPr>
              <w:t>Jinak se počítá automaticky s měnou lokální.</w:t>
            </w:r>
          </w:p>
        </w:tc>
      </w:tr>
      <w:tr w:rsidR="001C3020" w:rsidRPr="00435A24" w14:paraId="385449B7" w14:textId="77777777" w:rsidTr="194E957C">
        <w:trPr>
          <w:trHeight w:val="480"/>
        </w:trPr>
        <w:tc>
          <w:tcPr>
            <w:tcW w:w="1933" w:type="dxa"/>
            <w:tcBorders>
              <w:top w:val="nil"/>
              <w:left w:val="single" w:sz="6" w:space="0" w:color="auto"/>
              <w:bottom w:val="single" w:sz="4" w:space="0" w:color="auto"/>
              <w:right w:val="single" w:sz="4" w:space="0" w:color="auto"/>
            </w:tcBorders>
            <w:shd w:val="clear" w:color="auto" w:fill="auto"/>
            <w:vAlign w:val="bottom"/>
            <w:hideMark/>
          </w:tcPr>
          <w:p w14:paraId="515691CF" w14:textId="1BAB3454"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Částka</w:t>
            </w:r>
            <w:r w:rsidRPr="00435A24">
              <w:rPr>
                <w:rFonts w:ascii="Arial" w:eastAsia="Times New Roman" w:hAnsi="Arial" w:cs="Arial"/>
                <w:color w:val="000000"/>
                <w:kern w:val="0"/>
                <w:sz w:val="20"/>
                <w:szCs w:val="20"/>
                <w:lang w:eastAsia="cs-CZ"/>
                <w14:ligatures w14:val="none"/>
              </w:rPr>
              <w:t> </w:t>
            </w:r>
          </w:p>
        </w:tc>
        <w:tc>
          <w:tcPr>
            <w:tcW w:w="1178" w:type="dxa"/>
            <w:tcBorders>
              <w:top w:val="single" w:sz="6" w:space="0" w:color="auto"/>
              <w:left w:val="single" w:sz="4" w:space="0" w:color="auto"/>
              <w:bottom w:val="single" w:sz="4" w:space="0" w:color="auto"/>
              <w:right w:val="single" w:sz="4" w:space="0" w:color="auto"/>
            </w:tcBorders>
            <w:vAlign w:val="bottom"/>
          </w:tcPr>
          <w:p w14:paraId="01249449" w14:textId="298D2348" w:rsidR="001C3020" w:rsidRDefault="561A8D2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nil"/>
              <w:left w:val="single" w:sz="4" w:space="0" w:color="auto"/>
              <w:bottom w:val="single" w:sz="4" w:space="0" w:color="auto"/>
              <w:right w:val="single" w:sz="4" w:space="0" w:color="auto"/>
            </w:tcBorders>
            <w:vAlign w:val="bottom"/>
          </w:tcPr>
          <w:p w14:paraId="73595F13" w14:textId="73F62726" w:rsidR="001C3020" w:rsidRPr="00435A24" w:rsidRDefault="002128E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hideMark/>
          </w:tcPr>
          <w:p w14:paraId="46A162B3" w14:textId="1F8BD4D5"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p>
        </w:tc>
      </w:tr>
      <w:tr w:rsidR="78192701" w14:paraId="6AEC9C76" w14:textId="77777777" w:rsidTr="194E957C">
        <w:trPr>
          <w:trHeight w:val="480"/>
        </w:trPr>
        <w:tc>
          <w:tcPr>
            <w:tcW w:w="1933" w:type="dxa"/>
            <w:tcBorders>
              <w:top w:val="nil"/>
              <w:left w:val="single" w:sz="6" w:space="0" w:color="auto"/>
              <w:bottom w:val="single" w:sz="4" w:space="0" w:color="auto"/>
              <w:right w:val="single" w:sz="4" w:space="0" w:color="auto"/>
            </w:tcBorders>
            <w:shd w:val="clear" w:color="auto" w:fill="auto"/>
            <w:vAlign w:val="bottom"/>
            <w:hideMark/>
          </w:tcPr>
          <w:p w14:paraId="7E88FA17" w14:textId="570F56E0" w:rsidR="1E0B5CF2" w:rsidRDefault="1E0B5CF2"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Částka (LM)</w:t>
            </w:r>
          </w:p>
        </w:tc>
        <w:tc>
          <w:tcPr>
            <w:tcW w:w="1178" w:type="dxa"/>
            <w:tcBorders>
              <w:top w:val="single" w:sz="6" w:space="0" w:color="auto"/>
              <w:left w:val="single" w:sz="4" w:space="0" w:color="auto"/>
              <w:bottom w:val="single" w:sz="4" w:space="0" w:color="auto"/>
              <w:right w:val="single" w:sz="4" w:space="0" w:color="auto"/>
            </w:tcBorders>
            <w:vAlign w:val="bottom"/>
          </w:tcPr>
          <w:p w14:paraId="4776E12F" w14:textId="7C29765E" w:rsidR="3238E240" w:rsidRDefault="3238E240"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N</w:t>
            </w:r>
          </w:p>
        </w:tc>
        <w:tc>
          <w:tcPr>
            <w:tcW w:w="1843" w:type="dxa"/>
            <w:tcBorders>
              <w:top w:val="nil"/>
              <w:left w:val="single" w:sz="4" w:space="0" w:color="auto"/>
              <w:bottom w:val="single" w:sz="4" w:space="0" w:color="auto"/>
              <w:right w:val="single" w:sz="4" w:space="0" w:color="auto"/>
            </w:tcBorders>
            <w:vAlign w:val="bottom"/>
          </w:tcPr>
          <w:p w14:paraId="5F245222" w14:textId="030DAB85" w:rsidR="759AC021" w:rsidRDefault="759AC021"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Decimal</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hideMark/>
          </w:tcPr>
          <w:p w14:paraId="554381B0" w14:textId="3BB7E9F1" w:rsidR="1A516DF8" w:rsidRDefault="702A28E6" w:rsidP="78192701">
            <w:pPr>
              <w:spacing w:line="240" w:lineRule="auto"/>
              <w:rPr>
                <w:rFonts w:ascii="Arial" w:eastAsia="Times New Roman" w:hAnsi="Arial" w:cs="Arial"/>
                <w:color w:val="000000" w:themeColor="text1"/>
                <w:sz w:val="20"/>
                <w:szCs w:val="20"/>
                <w:lang w:eastAsia="cs-CZ"/>
              </w:rPr>
            </w:pPr>
            <w:r w:rsidRPr="194E957C">
              <w:rPr>
                <w:rFonts w:ascii="Arial" w:eastAsia="Times New Roman" w:hAnsi="Arial" w:cs="Arial"/>
                <w:strike/>
                <w:color w:val="000000" w:themeColor="text1"/>
                <w:sz w:val="20"/>
                <w:szCs w:val="20"/>
                <w:lang w:eastAsia="cs-CZ"/>
              </w:rPr>
              <w:t>Pouze pro zahraniční cestovní příkaz!</w:t>
            </w:r>
            <w:r w:rsidR="1A516DF8">
              <w:br/>
            </w:r>
            <w:r w:rsidR="1A516DF8">
              <w:br/>
            </w:r>
            <w:r w:rsidRPr="194E957C">
              <w:rPr>
                <w:rFonts w:ascii="Arial" w:eastAsia="Times New Roman" w:hAnsi="Arial" w:cs="Arial"/>
                <w:color w:val="000000" w:themeColor="text1"/>
                <w:sz w:val="20"/>
                <w:szCs w:val="20"/>
                <w:lang w:eastAsia="cs-CZ"/>
              </w:rPr>
              <w:t>Přepočet na lokální měnu</w:t>
            </w:r>
            <w:r w:rsidR="1A516DF8">
              <w:br/>
            </w:r>
            <w:r w:rsidR="1A516DF8">
              <w:br/>
            </w:r>
            <w:r w:rsidRPr="194E957C">
              <w:rPr>
                <w:rFonts w:ascii="Arial" w:eastAsia="Times New Roman" w:hAnsi="Arial" w:cs="Arial"/>
                <w:color w:val="000000" w:themeColor="text1"/>
                <w:sz w:val="20"/>
                <w:szCs w:val="20"/>
                <w:lang w:eastAsia="cs-CZ"/>
              </w:rPr>
              <w:t>Jinak se počítá automaticky s měnou lokální</w:t>
            </w:r>
          </w:p>
        </w:tc>
      </w:tr>
      <w:tr w:rsidR="002128E1" w:rsidRPr="00435A24" w14:paraId="3F0907D5" w14:textId="77777777" w:rsidTr="194E957C">
        <w:trPr>
          <w:trHeight w:val="48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52F7CAAB" w14:textId="504165FA" w:rsidR="002128E1" w:rsidRDefault="002128E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Celkem</w:t>
            </w:r>
          </w:p>
        </w:tc>
        <w:tc>
          <w:tcPr>
            <w:tcW w:w="1178" w:type="dxa"/>
            <w:tcBorders>
              <w:top w:val="single" w:sz="4" w:space="0" w:color="auto"/>
              <w:left w:val="single" w:sz="4" w:space="0" w:color="auto"/>
              <w:bottom w:val="single" w:sz="4" w:space="0" w:color="auto"/>
              <w:right w:val="single" w:sz="4" w:space="0" w:color="auto"/>
            </w:tcBorders>
            <w:vAlign w:val="bottom"/>
          </w:tcPr>
          <w:p w14:paraId="0726F3B7" w14:textId="3A089948" w:rsidR="002128E1" w:rsidRDefault="002128E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843" w:type="dxa"/>
            <w:tcBorders>
              <w:top w:val="single" w:sz="4" w:space="0" w:color="auto"/>
              <w:left w:val="single" w:sz="4" w:space="0" w:color="auto"/>
              <w:bottom w:val="single" w:sz="4" w:space="0" w:color="auto"/>
              <w:right w:val="single" w:sz="4" w:space="0" w:color="auto"/>
            </w:tcBorders>
            <w:vAlign w:val="bottom"/>
          </w:tcPr>
          <w:p w14:paraId="7C60750A" w14:textId="6B223C7B" w:rsidR="002128E1" w:rsidRDefault="002128E1">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1B76FE5D" w14:textId="2AC09A46" w:rsidR="002128E1" w:rsidRPr="00435A24" w:rsidRDefault="002128E1" w:rsidP="78192701">
            <w:pPr>
              <w:spacing w:after="0" w:line="240" w:lineRule="auto"/>
              <w:textAlignment w:val="baseline"/>
              <w:rPr>
                <w:rFonts w:ascii="Arial" w:eastAsia="Times New Roman" w:hAnsi="Arial" w:cs="Arial"/>
                <w:color w:val="000000" w:themeColor="text1"/>
                <w:kern w:val="0"/>
                <w:sz w:val="20"/>
                <w:szCs w:val="20"/>
                <w:lang w:eastAsia="cs-CZ"/>
                <w14:ligatures w14:val="none"/>
              </w:rPr>
            </w:pPr>
            <w:r w:rsidRPr="002128E1">
              <w:rPr>
                <w:rFonts w:ascii="Arial" w:eastAsia="Times New Roman" w:hAnsi="Arial" w:cs="Arial"/>
                <w:color w:val="000000"/>
                <w:kern w:val="0"/>
                <w:sz w:val="20"/>
                <w:szCs w:val="20"/>
                <w:lang w:eastAsia="cs-CZ"/>
                <w14:ligatures w14:val="none"/>
              </w:rPr>
              <w:t>A</w:t>
            </w:r>
            <w:r>
              <w:rPr>
                <w:rFonts w:ascii="Arial" w:eastAsia="Times New Roman" w:hAnsi="Arial" w:cs="Arial"/>
                <w:color w:val="000000"/>
                <w:kern w:val="0"/>
                <w:sz w:val="20"/>
                <w:szCs w:val="20"/>
                <w:lang w:eastAsia="cs-CZ"/>
                <w14:ligatures w14:val="none"/>
              </w:rPr>
              <w:t xml:space="preserve">plikace bude provádět </w:t>
            </w:r>
            <w:commentRangeStart w:id="104"/>
            <w:commentRangeStart w:id="105"/>
            <w:r>
              <w:rPr>
                <w:rFonts w:ascii="Arial" w:eastAsia="Times New Roman" w:hAnsi="Arial" w:cs="Arial"/>
                <w:color w:val="000000"/>
                <w:kern w:val="0"/>
                <w:sz w:val="20"/>
                <w:szCs w:val="20"/>
                <w:lang w:eastAsia="cs-CZ"/>
                <w14:ligatures w14:val="none"/>
              </w:rPr>
              <w:t>automatický</w:t>
            </w:r>
            <w:commentRangeEnd w:id="104"/>
            <w:r w:rsidR="00A369E4">
              <w:rPr>
                <w:rStyle w:val="Odkaznakoment"/>
              </w:rPr>
              <w:commentReference w:id="104"/>
            </w:r>
            <w:commentRangeEnd w:id="105"/>
            <w:r w:rsidR="0047030E">
              <w:rPr>
                <w:rStyle w:val="Odkaznakoment"/>
              </w:rPr>
              <w:commentReference w:id="105"/>
            </w:r>
            <w:r>
              <w:rPr>
                <w:rFonts w:ascii="Arial" w:eastAsia="Times New Roman" w:hAnsi="Arial" w:cs="Arial"/>
                <w:color w:val="000000"/>
                <w:kern w:val="0"/>
                <w:sz w:val="20"/>
                <w:szCs w:val="20"/>
                <w:lang w:eastAsia="cs-CZ"/>
                <w14:ligatures w14:val="none"/>
              </w:rPr>
              <w:t xml:space="preserve"> součet</w:t>
            </w:r>
            <w:r w:rsidR="1ED528B8">
              <w:rPr>
                <w:rFonts w:ascii="Arial" w:eastAsia="Times New Roman" w:hAnsi="Arial" w:cs="Arial"/>
                <w:color w:val="000000"/>
                <w:kern w:val="0"/>
                <w:sz w:val="20"/>
                <w:szCs w:val="20"/>
                <w:lang w:eastAsia="cs-CZ"/>
                <w14:ligatures w14:val="none"/>
              </w:rPr>
              <w:t xml:space="preserve"> per daná měna. </w:t>
            </w:r>
            <w:r>
              <w:br/>
            </w:r>
            <w:r>
              <w:br/>
            </w:r>
            <w:r w:rsidR="22253A0F" w:rsidRPr="78192701">
              <w:rPr>
                <w:rFonts w:ascii="Arial" w:eastAsia="Times New Roman" w:hAnsi="Arial" w:cs="Arial"/>
                <w:color w:val="000000" w:themeColor="text1"/>
                <w:sz w:val="20"/>
                <w:szCs w:val="20"/>
                <w:lang w:eastAsia="cs-CZ"/>
              </w:rPr>
              <w:t>Needitovatelné</w:t>
            </w:r>
          </w:p>
        </w:tc>
      </w:tr>
      <w:tr w:rsidR="78192701" w14:paraId="0F071EC1" w14:textId="77777777" w:rsidTr="194E957C">
        <w:trPr>
          <w:trHeight w:val="48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4CED9C9D" w14:textId="149D4FEA" w:rsidR="1ED528B8" w:rsidRDefault="1ED528B8"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Celkem (LM)</w:t>
            </w:r>
          </w:p>
        </w:tc>
        <w:tc>
          <w:tcPr>
            <w:tcW w:w="1178" w:type="dxa"/>
            <w:tcBorders>
              <w:top w:val="single" w:sz="4" w:space="0" w:color="auto"/>
              <w:left w:val="single" w:sz="4" w:space="0" w:color="auto"/>
              <w:bottom w:val="single" w:sz="4" w:space="0" w:color="auto"/>
              <w:right w:val="single" w:sz="4" w:space="0" w:color="auto"/>
            </w:tcBorders>
            <w:vAlign w:val="bottom"/>
          </w:tcPr>
          <w:p w14:paraId="1EE86683" w14:textId="77D83D7D" w:rsidR="1ED528B8" w:rsidRDefault="1ED528B8"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Y</w:t>
            </w:r>
          </w:p>
        </w:tc>
        <w:tc>
          <w:tcPr>
            <w:tcW w:w="1843" w:type="dxa"/>
            <w:tcBorders>
              <w:top w:val="single" w:sz="4" w:space="0" w:color="auto"/>
              <w:left w:val="single" w:sz="4" w:space="0" w:color="auto"/>
              <w:bottom w:val="single" w:sz="4" w:space="0" w:color="auto"/>
              <w:right w:val="single" w:sz="4" w:space="0" w:color="auto"/>
            </w:tcBorders>
            <w:vAlign w:val="bottom"/>
          </w:tcPr>
          <w:p w14:paraId="03CE0822" w14:textId="4B890EBD" w:rsidR="1ED528B8" w:rsidRDefault="1ED528B8"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Decimal</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3FA867E9" w14:textId="5C3BE3EE" w:rsidR="1ED528B8" w:rsidRDefault="0D216A1F" w:rsidP="78192701">
            <w:pPr>
              <w:spacing w:after="0" w:line="240" w:lineRule="auto"/>
              <w:rPr>
                <w:rFonts w:ascii="Arial" w:eastAsia="Times New Roman" w:hAnsi="Arial" w:cs="Arial"/>
                <w:color w:val="000000" w:themeColor="text1"/>
                <w:sz w:val="20"/>
                <w:szCs w:val="20"/>
                <w:lang w:eastAsia="cs-CZ"/>
              </w:rPr>
            </w:pPr>
            <w:r w:rsidRPr="194E957C">
              <w:rPr>
                <w:rFonts w:ascii="Arial" w:eastAsia="Times New Roman" w:hAnsi="Arial" w:cs="Arial"/>
                <w:strike/>
                <w:color w:val="000000" w:themeColor="text1"/>
                <w:sz w:val="20"/>
                <w:szCs w:val="20"/>
                <w:lang w:eastAsia="cs-CZ"/>
              </w:rPr>
              <w:t>Pouze pro zahraniční cestovní příkaz!</w:t>
            </w:r>
            <w:r w:rsidR="290898EF" w:rsidRPr="194E957C">
              <w:rPr>
                <w:rFonts w:ascii="Arial" w:eastAsia="Times New Roman" w:hAnsi="Arial" w:cs="Arial"/>
                <w:strike/>
                <w:color w:val="000000" w:themeColor="text1"/>
                <w:sz w:val="20"/>
                <w:szCs w:val="20"/>
                <w:lang w:eastAsia="cs-CZ"/>
              </w:rPr>
              <w:t xml:space="preserve"> </w:t>
            </w:r>
            <w:r w:rsidR="290898EF" w:rsidRPr="194E957C">
              <w:rPr>
                <w:rFonts w:ascii="Arial" w:eastAsia="Times New Roman" w:hAnsi="Arial" w:cs="Arial"/>
                <w:color w:val="000000" w:themeColor="text1"/>
                <w:sz w:val="20"/>
                <w:szCs w:val="20"/>
                <w:lang w:eastAsia="cs-CZ"/>
              </w:rPr>
              <w:t xml:space="preserve"> Všechny plánované náklady sečteny a převedeny do</w:t>
            </w:r>
            <w:r w:rsidRPr="194E957C">
              <w:rPr>
                <w:rFonts w:ascii="Arial" w:eastAsia="Times New Roman" w:hAnsi="Arial" w:cs="Arial"/>
                <w:color w:val="000000" w:themeColor="text1"/>
                <w:sz w:val="20"/>
                <w:szCs w:val="20"/>
                <w:lang w:eastAsia="cs-CZ"/>
              </w:rPr>
              <w:t xml:space="preserve"> lokální </w:t>
            </w:r>
            <w:r w:rsidR="290898EF" w:rsidRPr="194E957C">
              <w:rPr>
                <w:rFonts w:ascii="Arial" w:eastAsia="Times New Roman" w:hAnsi="Arial" w:cs="Arial"/>
                <w:color w:val="000000" w:themeColor="text1"/>
                <w:sz w:val="20"/>
                <w:szCs w:val="20"/>
                <w:lang w:eastAsia="cs-CZ"/>
              </w:rPr>
              <w:t xml:space="preserve">měny </w:t>
            </w:r>
            <w:r w:rsidR="1ED528B8">
              <w:br/>
            </w:r>
            <w:r w:rsidR="1ED528B8">
              <w:br/>
            </w:r>
            <w:r w:rsidR="1ED528B8">
              <w:br/>
            </w:r>
            <w:r w:rsidR="1ED528B8">
              <w:br/>
            </w:r>
            <w:r w:rsidRPr="194E957C">
              <w:rPr>
                <w:rFonts w:ascii="Arial" w:eastAsia="Times New Roman" w:hAnsi="Arial" w:cs="Arial"/>
                <w:color w:val="000000" w:themeColor="text1"/>
                <w:sz w:val="20"/>
                <w:szCs w:val="20"/>
                <w:lang w:eastAsia="cs-CZ"/>
              </w:rPr>
              <w:t>Jinak se počítá automaticky s měnou lokální.</w:t>
            </w:r>
          </w:p>
          <w:p w14:paraId="3429F0F8" w14:textId="614CFEBC" w:rsidR="78192701" w:rsidRDefault="78192701" w:rsidP="78192701">
            <w:pPr>
              <w:spacing w:after="0" w:line="240" w:lineRule="auto"/>
              <w:rPr>
                <w:rFonts w:ascii="Arial" w:eastAsia="Times New Roman" w:hAnsi="Arial" w:cs="Arial"/>
                <w:color w:val="000000" w:themeColor="text1"/>
                <w:sz w:val="20"/>
                <w:szCs w:val="20"/>
                <w:lang w:eastAsia="cs-CZ"/>
              </w:rPr>
            </w:pPr>
          </w:p>
          <w:p w14:paraId="1234EAAE" w14:textId="76E0CAB5" w:rsidR="0161D673" w:rsidRDefault="0161D673" w:rsidP="78192701">
            <w:pPr>
              <w:spacing w:after="0"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Needitovatelné</w:t>
            </w:r>
          </w:p>
        </w:tc>
      </w:tr>
    </w:tbl>
    <w:p w14:paraId="3F9CBD2C" w14:textId="77777777" w:rsidR="001C3020" w:rsidRDefault="001C3020" w:rsidP="00435A24">
      <w:pPr>
        <w:rPr>
          <w:b/>
          <w:bCs/>
        </w:rPr>
      </w:pPr>
    </w:p>
    <w:p w14:paraId="08F435B9" w14:textId="52DD5A31" w:rsidR="001C3020" w:rsidRDefault="001C3020" w:rsidP="001C3020">
      <w:pPr>
        <w:rPr>
          <w:b/>
          <w:bCs/>
        </w:rPr>
      </w:pPr>
      <w:r w:rsidRPr="001C3020">
        <w:rPr>
          <w:b/>
          <w:bCs/>
        </w:rPr>
        <w:t xml:space="preserve">Sekce </w:t>
      </w:r>
      <w:r>
        <w:rPr>
          <w:b/>
          <w:bCs/>
        </w:rPr>
        <w:t>Záloha</w:t>
      </w:r>
    </w:p>
    <w:p w14:paraId="7C9E6DEB" w14:textId="3CD56043" w:rsidR="001C3020" w:rsidRPr="001C3020" w:rsidRDefault="001C3020" w:rsidP="001C3020">
      <w:r>
        <w:t>Sekce zálohy není povinná</w:t>
      </w:r>
      <w:r w:rsidR="458CDF06">
        <w:t>.</w:t>
      </w:r>
    </w:p>
    <w:p w14:paraId="05472083" w14:textId="1C60D5AB" w:rsidR="615C6E72" w:rsidRDefault="458CDF06">
      <w:r>
        <w:t>Záloha může být rozdělena na více částí, kdy každá částka může být vyplacena jin</w:t>
      </w:r>
      <w:r w:rsidR="07A3ECAD">
        <w:t>ým</w:t>
      </w:r>
      <w:r>
        <w:t xml:space="preserve"> </w:t>
      </w:r>
      <w:commentRangeStart w:id="107"/>
      <w:commentRangeStart w:id="108"/>
      <w:commentRangeStart w:id="109"/>
      <w:r>
        <w:t>způsobem</w:t>
      </w:r>
      <w:commentRangeEnd w:id="107"/>
      <w:r>
        <w:rPr>
          <w:rStyle w:val="Odkaznakoment"/>
        </w:rPr>
        <w:commentReference w:id="107"/>
      </w:r>
      <w:commentRangeEnd w:id="108"/>
      <w:r>
        <w:rPr>
          <w:rStyle w:val="Odkaznakoment"/>
        </w:rPr>
        <w:commentReference w:id="108"/>
      </w:r>
      <w:commentRangeEnd w:id="109"/>
      <w:r>
        <w:rPr>
          <w:rStyle w:val="Odkaznakoment"/>
        </w:rPr>
        <w:commentReference w:id="109"/>
      </w:r>
      <w:r>
        <w:t xml:space="preserve">. </w:t>
      </w:r>
    </w:p>
    <w:p w14:paraId="67E82CDD" w14:textId="36EC0EA4" w:rsidR="6BA446C8" w:rsidRDefault="6BA446C8">
      <w:r>
        <w:t>Validace:</w:t>
      </w:r>
    </w:p>
    <w:p w14:paraId="6302751E" w14:textId="7516682F" w:rsidR="6BA446C8" w:rsidRDefault="6BA446C8" w:rsidP="615C6E72">
      <w:pPr>
        <w:pStyle w:val="Odstavecseseznamem"/>
      </w:pPr>
      <w:r>
        <w:t xml:space="preserve">Výše zálohy nesmí být větší než </w:t>
      </w:r>
      <w:r w:rsidR="4CF9B057">
        <w:t xml:space="preserve">součet </w:t>
      </w:r>
      <w:r w:rsidR="3E6D4A5F">
        <w:t>plánovaný</w:t>
      </w:r>
      <w:r w:rsidR="39AB82B7">
        <w:t>ch výdajů</w:t>
      </w:r>
    </w:p>
    <w:p w14:paraId="11277FF8" w14:textId="51CEC66D" w:rsidR="6BA446C8" w:rsidRDefault="6BA446C8" w:rsidP="0394CEA9">
      <w:pPr>
        <w:ind w:left="708"/>
      </w:pPr>
      <w:r>
        <w:br/>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1C3020" w:rsidRPr="00435A24" w14:paraId="5DBDC99A" w14:textId="77777777" w:rsidTr="194E957C">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1BBDBFF8"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597A44B0"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42AA0B99"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108BC97F"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371FEF20" w14:textId="77777777" w:rsidTr="194E957C">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54EC0930" w14:textId="34060441" w:rsidR="001C3020" w:rsidRPr="006A6DBC" w:rsidRDefault="3335BF6D">
            <w:pPr>
              <w:spacing w:after="0" w:line="240" w:lineRule="auto"/>
              <w:textAlignment w:val="baseline"/>
              <w:rPr>
                <w:rFonts w:ascii="Segoe UI" w:eastAsia="Times New Roman" w:hAnsi="Segoe UI" w:cs="Segoe UI"/>
                <w:kern w:val="0"/>
                <w:sz w:val="18"/>
                <w:szCs w:val="18"/>
                <w:lang w:eastAsia="cs-CZ"/>
                <w14:ligatures w14:val="none"/>
              </w:rPr>
            </w:pPr>
            <w:commentRangeStart w:id="111"/>
            <w:commentRangeStart w:id="112"/>
            <w:r>
              <w:rPr>
                <w:rFonts w:ascii="Arial" w:eastAsia="Times New Roman" w:hAnsi="Arial" w:cs="Arial"/>
                <w:color w:val="000000"/>
                <w:kern w:val="0"/>
                <w:sz w:val="20"/>
                <w:szCs w:val="20"/>
                <w:lang w:eastAsia="cs-CZ"/>
                <w14:ligatures w14:val="none"/>
              </w:rPr>
              <w:t xml:space="preserve">Částka zálohy </w:t>
            </w:r>
            <w:r w:rsidR="001C3020" w:rsidRPr="14491F64">
              <w:rPr>
                <w:rFonts w:ascii="Arial" w:eastAsia="Times New Roman" w:hAnsi="Arial" w:cs="Arial"/>
                <w:strike/>
                <w:color w:val="000000"/>
                <w:kern w:val="0"/>
                <w:sz w:val="20"/>
                <w:szCs w:val="20"/>
                <w:lang w:eastAsia="cs-CZ"/>
                <w14:ligatures w14:val="none"/>
              </w:rPr>
              <w:t>Záloha</w:t>
            </w:r>
            <w:commentRangeEnd w:id="111"/>
            <w:r w:rsidR="00811A49">
              <w:rPr>
                <w:rStyle w:val="Odkaznakoment"/>
              </w:rPr>
              <w:commentReference w:id="111"/>
            </w:r>
            <w:commentRangeEnd w:id="112"/>
            <w:r>
              <w:rPr>
                <w:rStyle w:val="Odkaznakoment"/>
              </w:rPr>
              <w:commentReference w:id="112"/>
            </w:r>
          </w:p>
        </w:tc>
        <w:tc>
          <w:tcPr>
            <w:tcW w:w="1178" w:type="dxa"/>
            <w:tcBorders>
              <w:top w:val="single" w:sz="6" w:space="0" w:color="auto"/>
              <w:left w:val="single" w:sz="4" w:space="0" w:color="auto"/>
              <w:bottom w:val="single" w:sz="6" w:space="0" w:color="auto"/>
              <w:right w:val="single" w:sz="4" w:space="0" w:color="auto"/>
            </w:tcBorders>
            <w:vAlign w:val="bottom"/>
          </w:tcPr>
          <w:p w14:paraId="7E295405" w14:textId="0774DF76"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6" w:space="0" w:color="auto"/>
              <w:right w:val="single" w:sz="4" w:space="0" w:color="auto"/>
            </w:tcBorders>
            <w:vAlign w:val="bottom"/>
          </w:tcPr>
          <w:p w14:paraId="12893F00" w14:textId="6C1026B0" w:rsidR="001C3020" w:rsidRPr="006A6DBC"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decimal</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3642AE27" w14:textId="72D44F78"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Částka požadované zálohy</w:t>
            </w:r>
          </w:p>
        </w:tc>
      </w:tr>
      <w:tr w:rsidR="14491F64" w14:paraId="3FDF175F" w14:textId="77777777" w:rsidTr="194E957C">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53352708" w14:textId="461299FE" w:rsidR="47FF9A44" w:rsidRDefault="47FF9A44" w:rsidP="14491F64">
            <w:pPr>
              <w:spacing w:after="0" w:line="240" w:lineRule="auto"/>
            </w:pPr>
            <w:r w:rsidRPr="14491F64">
              <w:rPr>
                <w:rFonts w:ascii="Arial" w:eastAsia="Times New Roman" w:hAnsi="Arial" w:cs="Arial"/>
                <w:color w:val="000000" w:themeColor="text1"/>
                <w:sz w:val="20"/>
                <w:szCs w:val="20"/>
                <w:lang w:eastAsia="cs-CZ"/>
              </w:rPr>
              <w:t>Kód měny</w:t>
            </w:r>
          </w:p>
        </w:tc>
        <w:tc>
          <w:tcPr>
            <w:tcW w:w="1178" w:type="dxa"/>
            <w:tcBorders>
              <w:top w:val="single" w:sz="6" w:space="0" w:color="auto"/>
              <w:left w:val="single" w:sz="4" w:space="0" w:color="auto"/>
              <w:bottom w:val="single" w:sz="6" w:space="0" w:color="auto"/>
              <w:right w:val="single" w:sz="4" w:space="0" w:color="auto"/>
            </w:tcBorders>
            <w:vAlign w:val="bottom"/>
          </w:tcPr>
          <w:p w14:paraId="1BBC05AA" w14:textId="0D8A713D" w:rsidR="06517F1F" w:rsidRDefault="06517F1F"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Y</w:t>
            </w:r>
          </w:p>
        </w:tc>
        <w:tc>
          <w:tcPr>
            <w:tcW w:w="1843" w:type="dxa"/>
            <w:tcBorders>
              <w:top w:val="nil"/>
              <w:left w:val="single" w:sz="4" w:space="0" w:color="auto"/>
              <w:bottom w:val="single" w:sz="6" w:space="0" w:color="auto"/>
              <w:right w:val="single" w:sz="4" w:space="0" w:color="auto"/>
            </w:tcBorders>
            <w:vAlign w:val="bottom"/>
          </w:tcPr>
          <w:p w14:paraId="38DA61FD" w14:textId="31C94A73" w:rsidR="703A3F32" w:rsidRDefault="703A3F32"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Měna</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212C2A45" w14:textId="17043B99" w:rsidR="4655C1E0" w:rsidRDefault="4655C1E0"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 xml:space="preserve">Výběr měny </w:t>
            </w:r>
            <w:r w:rsidR="4B5AFDBD" w:rsidRPr="14491F64">
              <w:rPr>
                <w:rFonts w:ascii="Arial" w:eastAsia="Times New Roman" w:hAnsi="Arial" w:cs="Arial"/>
                <w:color w:val="000000" w:themeColor="text1"/>
                <w:sz w:val="20"/>
                <w:szCs w:val="20"/>
                <w:lang w:eastAsia="cs-CZ"/>
              </w:rPr>
              <w:t>zob</w:t>
            </w:r>
            <w:r w:rsidR="17BF6B41" w:rsidRPr="14491F64">
              <w:rPr>
                <w:rFonts w:ascii="Arial" w:eastAsia="Times New Roman" w:hAnsi="Arial" w:cs="Arial"/>
                <w:color w:val="000000" w:themeColor="text1"/>
                <w:sz w:val="20"/>
                <w:szCs w:val="20"/>
                <w:lang w:eastAsia="cs-CZ"/>
              </w:rPr>
              <w:t>r</w:t>
            </w:r>
            <w:r w:rsidR="4B5AFDBD" w:rsidRPr="14491F64">
              <w:rPr>
                <w:rFonts w:ascii="Arial" w:eastAsia="Times New Roman" w:hAnsi="Arial" w:cs="Arial"/>
                <w:color w:val="000000" w:themeColor="text1"/>
                <w:sz w:val="20"/>
                <w:szCs w:val="20"/>
                <w:lang w:eastAsia="cs-CZ"/>
              </w:rPr>
              <w:t xml:space="preserve">azovat a zpovinit </w:t>
            </w:r>
            <w:r w:rsidRPr="14491F64">
              <w:rPr>
                <w:rFonts w:ascii="Arial" w:eastAsia="Times New Roman" w:hAnsi="Arial" w:cs="Arial"/>
                <w:color w:val="000000" w:themeColor="text1"/>
                <w:sz w:val="20"/>
                <w:szCs w:val="20"/>
                <w:lang w:eastAsia="cs-CZ"/>
              </w:rPr>
              <w:t>pouze u zahraničních cestovních příkazů!</w:t>
            </w:r>
            <w:r w:rsidR="1C50816C" w:rsidRPr="14491F64">
              <w:rPr>
                <w:rFonts w:ascii="Arial" w:eastAsia="Times New Roman" w:hAnsi="Arial" w:cs="Arial"/>
                <w:color w:val="000000" w:themeColor="text1"/>
                <w:sz w:val="20"/>
                <w:szCs w:val="20"/>
                <w:lang w:eastAsia="cs-CZ"/>
              </w:rPr>
              <w:t xml:space="preserve"> </w:t>
            </w:r>
            <w:r>
              <w:br/>
            </w:r>
            <w:r>
              <w:br/>
            </w:r>
            <w:r w:rsidR="2B353841" w:rsidRPr="14491F64">
              <w:rPr>
                <w:rFonts w:ascii="Arial" w:eastAsia="Times New Roman" w:hAnsi="Arial" w:cs="Arial"/>
                <w:color w:val="000000" w:themeColor="text1"/>
                <w:sz w:val="20"/>
                <w:szCs w:val="20"/>
                <w:lang w:eastAsia="cs-CZ"/>
              </w:rPr>
              <w:t>U tuzemských CP není třeba zobrazovat, bude se automaticky počítat s lokální měnou</w:t>
            </w:r>
          </w:p>
        </w:tc>
      </w:tr>
      <w:tr w:rsidR="001C3020" w:rsidRPr="00435A24" w14:paraId="65960AF7" w14:textId="77777777" w:rsidTr="194E957C">
        <w:trPr>
          <w:trHeight w:val="330"/>
        </w:trPr>
        <w:tc>
          <w:tcPr>
            <w:tcW w:w="1933" w:type="dxa"/>
            <w:tcBorders>
              <w:top w:val="nil"/>
              <w:left w:val="single" w:sz="6" w:space="0" w:color="auto"/>
              <w:bottom w:val="single" w:sz="4" w:space="0" w:color="auto"/>
              <w:right w:val="single" w:sz="4" w:space="0" w:color="auto"/>
            </w:tcBorders>
            <w:shd w:val="clear" w:color="auto" w:fill="auto"/>
            <w:vAlign w:val="bottom"/>
            <w:hideMark/>
          </w:tcPr>
          <w:p w14:paraId="5F257A1C" w14:textId="0A1E929D"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Datum splatnosti</w:t>
            </w:r>
          </w:p>
        </w:tc>
        <w:tc>
          <w:tcPr>
            <w:tcW w:w="1178" w:type="dxa"/>
            <w:tcBorders>
              <w:top w:val="single" w:sz="6" w:space="0" w:color="auto"/>
              <w:left w:val="single" w:sz="4" w:space="0" w:color="auto"/>
              <w:bottom w:val="single" w:sz="4" w:space="0" w:color="auto"/>
              <w:right w:val="single" w:sz="4" w:space="0" w:color="auto"/>
            </w:tcBorders>
            <w:vAlign w:val="bottom"/>
          </w:tcPr>
          <w:p w14:paraId="3BCA7C0F" w14:textId="2A70151D"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4" w:space="0" w:color="auto"/>
              <w:right w:val="single" w:sz="4" w:space="0" w:color="auto"/>
            </w:tcBorders>
            <w:vAlign w:val="bottom"/>
          </w:tcPr>
          <w:p w14:paraId="620616E6" w14:textId="7B0E1702"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4102" w:type="dxa"/>
            <w:tcBorders>
              <w:top w:val="single" w:sz="6" w:space="0" w:color="auto"/>
              <w:left w:val="single" w:sz="4" w:space="0" w:color="auto"/>
              <w:bottom w:val="single" w:sz="4" w:space="0" w:color="auto"/>
              <w:right w:val="single" w:sz="6" w:space="0" w:color="auto"/>
            </w:tcBorders>
            <w:shd w:val="clear" w:color="auto" w:fill="auto"/>
            <w:vAlign w:val="bottom"/>
            <w:hideMark/>
          </w:tcPr>
          <w:p w14:paraId="1EA97263" w14:textId="558D46C1"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Datum, do kdy má být vplacena záloha</w:t>
            </w:r>
          </w:p>
        </w:tc>
      </w:tr>
      <w:tr w:rsidR="001C3020" w:rsidRPr="00435A24" w14:paraId="7D316150" w14:textId="77777777" w:rsidTr="194E957C">
        <w:trPr>
          <w:trHeight w:val="48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82F9F1D" w14:textId="2ECF5929"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lastRenderedPageBreak/>
              <w:t>Způsob proplacení</w:t>
            </w:r>
          </w:p>
        </w:tc>
        <w:tc>
          <w:tcPr>
            <w:tcW w:w="1178" w:type="dxa"/>
            <w:tcBorders>
              <w:top w:val="single" w:sz="4" w:space="0" w:color="auto"/>
              <w:left w:val="single" w:sz="4" w:space="0" w:color="auto"/>
              <w:bottom w:val="single" w:sz="4" w:space="0" w:color="auto"/>
              <w:right w:val="single" w:sz="4" w:space="0" w:color="auto"/>
            </w:tcBorders>
            <w:vAlign w:val="bottom"/>
          </w:tcPr>
          <w:p w14:paraId="65F7FF43" w14:textId="7FA400B3"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7608A479" w14:textId="199F9F61"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Typ vyplacení</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49AAED1" w14:textId="2BCEE0DE" w:rsidR="001C3020" w:rsidRPr="00435A24" w:rsidRDefault="001C3020" w:rsidP="194E957C">
            <w:pPr>
              <w:spacing w:after="0" w:line="240" w:lineRule="auto"/>
              <w:textAlignment w:val="baseline"/>
              <w:rPr>
                <w:rFonts w:ascii="Arial" w:eastAsia="Times New Roman" w:hAnsi="Arial" w:cs="Arial"/>
                <w:color w:val="000000" w:themeColor="text1"/>
                <w:kern w:val="0"/>
                <w:sz w:val="20"/>
                <w:szCs w:val="20"/>
                <w:lang w:eastAsia="cs-CZ"/>
                <w14:ligatures w14:val="none"/>
              </w:rPr>
            </w:pPr>
            <w:r>
              <w:rPr>
                <w:rFonts w:ascii="Arial" w:eastAsia="Times New Roman" w:hAnsi="Arial" w:cs="Arial"/>
                <w:color w:val="000000"/>
                <w:kern w:val="0"/>
                <w:sz w:val="20"/>
                <w:szCs w:val="20"/>
                <w:lang w:eastAsia="cs-CZ"/>
                <w14:ligatures w14:val="none"/>
              </w:rPr>
              <w:t xml:space="preserve">Drop down menu navázané na číselník Typ vyplacení. Povinné, pokud </w:t>
            </w:r>
            <w:r w:rsidR="4C489BB7">
              <w:rPr>
                <w:rFonts w:ascii="Arial" w:eastAsia="Times New Roman" w:hAnsi="Arial" w:cs="Arial"/>
                <w:color w:val="000000"/>
                <w:kern w:val="0"/>
                <w:sz w:val="20"/>
                <w:szCs w:val="20"/>
                <w:lang w:eastAsia="cs-CZ"/>
                <w14:ligatures w14:val="none"/>
              </w:rPr>
              <w:t>by měla být</w:t>
            </w:r>
            <w:r>
              <w:rPr>
                <w:rFonts w:ascii="Arial" w:eastAsia="Times New Roman" w:hAnsi="Arial" w:cs="Arial"/>
                <w:color w:val="000000"/>
                <w:kern w:val="0"/>
                <w:sz w:val="20"/>
                <w:szCs w:val="20"/>
                <w:lang w:eastAsia="cs-CZ"/>
                <w14:ligatures w14:val="none"/>
              </w:rPr>
              <w:t xml:space="preserve"> </w:t>
            </w:r>
            <w:commentRangeStart w:id="113"/>
            <w:commentRangeStart w:id="114"/>
            <w:commentRangeStart w:id="115"/>
            <w:r>
              <w:rPr>
                <w:rFonts w:ascii="Arial" w:eastAsia="Times New Roman" w:hAnsi="Arial" w:cs="Arial"/>
                <w:color w:val="000000"/>
                <w:kern w:val="0"/>
                <w:sz w:val="20"/>
                <w:szCs w:val="20"/>
                <w:lang w:eastAsia="cs-CZ"/>
                <w14:ligatures w14:val="none"/>
              </w:rPr>
              <w:t>vyplacena záloha</w:t>
            </w:r>
            <w:r w:rsidRPr="00435A24">
              <w:rPr>
                <w:rFonts w:ascii="Arial" w:eastAsia="Times New Roman" w:hAnsi="Arial" w:cs="Arial"/>
                <w:color w:val="000000"/>
                <w:kern w:val="0"/>
                <w:sz w:val="20"/>
                <w:szCs w:val="20"/>
                <w:lang w:eastAsia="cs-CZ"/>
                <w14:ligatures w14:val="none"/>
              </w:rPr>
              <w:t> </w:t>
            </w:r>
            <w:r w:rsidR="6C06B8F2" w:rsidRPr="00435A24">
              <w:rPr>
                <w:rFonts w:ascii="Arial" w:eastAsia="Times New Roman" w:hAnsi="Arial" w:cs="Arial"/>
                <w:color w:val="000000"/>
                <w:kern w:val="0"/>
                <w:sz w:val="20"/>
                <w:szCs w:val="20"/>
                <w:lang w:eastAsia="cs-CZ"/>
                <w14:ligatures w14:val="none"/>
              </w:rPr>
              <w:t>, tj. Záloha &gt; 0.</w:t>
            </w:r>
            <w:commentRangeEnd w:id="113"/>
            <w:r w:rsidR="009B7891">
              <w:rPr>
                <w:rStyle w:val="Odkaznakoment"/>
              </w:rPr>
              <w:commentReference w:id="113"/>
            </w:r>
            <w:commentRangeEnd w:id="114"/>
            <w:r>
              <w:rPr>
                <w:rStyle w:val="Odkaznakoment"/>
              </w:rPr>
              <w:commentReference w:id="114"/>
            </w:r>
            <w:commentRangeEnd w:id="115"/>
            <w:r w:rsidR="00FF3F91">
              <w:rPr>
                <w:rStyle w:val="Odkaznakoment"/>
              </w:rPr>
              <w:commentReference w:id="115"/>
            </w:r>
            <w:r>
              <w:br/>
            </w:r>
            <w:r>
              <w:br/>
            </w:r>
          </w:p>
        </w:tc>
      </w:tr>
      <w:tr w:rsidR="001C3020" w:rsidRPr="00435A24" w14:paraId="21C3942A" w14:textId="77777777" w:rsidTr="194E957C">
        <w:trPr>
          <w:trHeight w:val="48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40255D37" w14:textId="54C27EEC"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Bankovní účet</w:t>
            </w:r>
          </w:p>
        </w:tc>
        <w:tc>
          <w:tcPr>
            <w:tcW w:w="1178" w:type="dxa"/>
            <w:tcBorders>
              <w:top w:val="single" w:sz="4" w:space="0" w:color="auto"/>
              <w:left w:val="single" w:sz="4" w:space="0" w:color="auto"/>
              <w:bottom w:val="single" w:sz="4" w:space="0" w:color="auto"/>
              <w:right w:val="single" w:sz="4" w:space="0" w:color="auto"/>
            </w:tcBorders>
            <w:vAlign w:val="bottom"/>
          </w:tcPr>
          <w:p w14:paraId="7475E277" w14:textId="2064F269"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697DE71D" w14:textId="0A57C7FD"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Bankovní účet</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1E18355B" w14:textId="10B8A16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Povinné v případě výběru Typ vyplacení = Bankovní účet. Pokud má zaměstnanec pouze jeden účet, defaultně se vyplní.</w:t>
            </w:r>
          </w:p>
        </w:tc>
      </w:tr>
      <w:tr w:rsidR="001C3020" w:rsidRPr="00435A24" w14:paraId="2998B954" w14:textId="77777777" w:rsidTr="194E957C">
        <w:trPr>
          <w:trHeight w:val="48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50DC180C" w14:textId="2AC0C741"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Platební karta</w:t>
            </w:r>
          </w:p>
        </w:tc>
        <w:tc>
          <w:tcPr>
            <w:tcW w:w="1178" w:type="dxa"/>
            <w:tcBorders>
              <w:top w:val="single" w:sz="4" w:space="0" w:color="auto"/>
              <w:left w:val="single" w:sz="4" w:space="0" w:color="auto"/>
              <w:bottom w:val="single" w:sz="4" w:space="0" w:color="auto"/>
              <w:right w:val="single" w:sz="4" w:space="0" w:color="auto"/>
            </w:tcBorders>
            <w:vAlign w:val="bottom"/>
          </w:tcPr>
          <w:p w14:paraId="26935DAD" w14:textId="5BB45CD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single" w:sz="4" w:space="0" w:color="auto"/>
              <w:left w:val="single" w:sz="4" w:space="0" w:color="auto"/>
              <w:bottom w:val="single" w:sz="4" w:space="0" w:color="auto"/>
              <w:right w:val="single" w:sz="4" w:space="0" w:color="auto"/>
            </w:tcBorders>
            <w:vAlign w:val="bottom"/>
          </w:tcPr>
          <w:p w14:paraId="7E7D7D1A" w14:textId="5928480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Platební karta</w:t>
            </w: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2F3544AF" w14:textId="31EB07C9"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Povinné v případě výběru Typ vyplacení = Platební karta. Pokud má zaměstnanec pouze jednu přiřazenou kartu, defaultně se vyplní.</w:t>
            </w:r>
          </w:p>
        </w:tc>
      </w:tr>
      <w:tr w:rsidR="78192701" w14:paraId="6132F417" w14:textId="77777777" w:rsidTr="194E957C">
        <w:trPr>
          <w:trHeight w:val="480"/>
        </w:trPr>
        <w:tc>
          <w:tcPr>
            <w:tcW w:w="1933" w:type="dxa"/>
            <w:tcBorders>
              <w:top w:val="single" w:sz="4" w:space="0" w:color="auto"/>
              <w:left w:val="single" w:sz="4" w:space="0" w:color="auto"/>
              <w:bottom w:val="single" w:sz="4" w:space="0" w:color="auto"/>
              <w:right w:val="single" w:sz="4" w:space="0" w:color="auto"/>
            </w:tcBorders>
            <w:shd w:val="clear" w:color="auto" w:fill="auto"/>
            <w:vAlign w:val="bottom"/>
          </w:tcPr>
          <w:p w14:paraId="41D19745" w14:textId="00E6AC7B" w:rsidR="2D482BB8" w:rsidRDefault="2D482BB8" w:rsidP="78192701">
            <w:pPr>
              <w:spacing w:line="240" w:lineRule="auto"/>
              <w:rPr>
                <w:rFonts w:ascii="Arial" w:eastAsia="Times New Roman" w:hAnsi="Arial" w:cs="Arial"/>
                <w:color w:val="000000" w:themeColor="text1"/>
                <w:sz w:val="20"/>
                <w:szCs w:val="20"/>
                <w:lang w:eastAsia="cs-CZ"/>
              </w:rPr>
            </w:pPr>
            <w:r w:rsidRPr="78192701">
              <w:rPr>
                <w:rFonts w:ascii="Arial" w:eastAsia="Times New Roman" w:hAnsi="Arial" w:cs="Arial"/>
                <w:color w:val="000000" w:themeColor="text1"/>
                <w:sz w:val="20"/>
                <w:szCs w:val="20"/>
                <w:lang w:eastAsia="cs-CZ"/>
              </w:rPr>
              <w:t>Částka zálohy (LM)</w:t>
            </w:r>
          </w:p>
        </w:tc>
        <w:tc>
          <w:tcPr>
            <w:tcW w:w="1178" w:type="dxa"/>
            <w:tcBorders>
              <w:top w:val="single" w:sz="4" w:space="0" w:color="auto"/>
              <w:left w:val="single" w:sz="4" w:space="0" w:color="auto"/>
              <w:bottom w:val="single" w:sz="4" w:space="0" w:color="auto"/>
              <w:right w:val="single" w:sz="4" w:space="0" w:color="auto"/>
            </w:tcBorders>
            <w:vAlign w:val="bottom"/>
          </w:tcPr>
          <w:p w14:paraId="479A674B" w14:textId="6C9DB2B5" w:rsidR="78192701" w:rsidRDefault="78192701" w:rsidP="78192701">
            <w:pPr>
              <w:spacing w:line="240" w:lineRule="auto"/>
              <w:rPr>
                <w:rFonts w:ascii="Arial" w:eastAsia="Times New Roman" w:hAnsi="Arial" w:cs="Arial"/>
                <w:color w:val="000000" w:themeColor="text1"/>
                <w:sz w:val="20"/>
                <w:szCs w:val="20"/>
                <w:lang w:eastAsia="cs-CZ"/>
              </w:rPr>
            </w:pPr>
          </w:p>
        </w:tc>
        <w:tc>
          <w:tcPr>
            <w:tcW w:w="1843" w:type="dxa"/>
            <w:tcBorders>
              <w:top w:val="single" w:sz="4" w:space="0" w:color="auto"/>
              <w:left w:val="single" w:sz="4" w:space="0" w:color="auto"/>
              <w:bottom w:val="single" w:sz="4" w:space="0" w:color="auto"/>
              <w:right w:val="single" w:sz="4" w:space="0" w:color="auto"/>
            </w:tcBorders>
            <w:vAlign w:val="bottom"/>
          </w:tcPr>
          <w:p w14:paraId="1512A2FA" w14:textId="0E8F263E" w:rsidR="78192701" w:rsidRDefault="78192701" w:rsidP="78192701">
            <w:pPr>
              <w:spacing w:line="240" w:lineRule="auto"/>
              <w:rPr>
                <w:rFonts w:ascii="Arial" w:eastAsia="Times New Roman" w:hAnsi="Arial" w:cs="Arial"/>
                <w:color w:val="000000" w:themeColor="text1"/>
                <w:sz w:val="20"/>
                <w:szCs w:val="20"/>
                <w:lang w:eastAsia="cs-CZ"/>
              </w:rPr>
            </w:pPr>
          </w:p>
        </w:tc>
        <w:tc>
          <w:tcPr>
            <w:tcW w:w="4102" w:type="dxa"/>
            <w:tcBorders>
              <w:top w:val="single" w:sz="4" w:space="0" w:color="auto"/>
              <w:left w:val="single" w:sz="4" w:space="0" w:color="auto"/>
              <w:bottom w:val="single" w:sz="4" w:space="0" w:color="auto"/>
              <w:right w:val="single" w:sz="4" w:space="0" w:color="auto"/>
            </w:tcBorders>
            <w:shd w:val="clear" w:color="auto" w:fill="auto"/>
            <w:vAlign w:val="bottom"/>
          </w:tcPr>
          <w:p w14:paraId="39EB198C" w14:textId="216943BE" w:rsidR="2D482BB8" w:rsidRDefault="4826E481" w:rsidP="78192701">
            <w:pPr>
              <w:spacing w:line="240" w:lineRule="auto"/>
              <w:rPr>
                <w:rFonts w:ascii="Arial" w:eastAsia="Times New Roman" w:hAnsi="Arial" w:cs="Arial"/>
                <w:color w:val="000000" w:themeColor="text1"/>
                <w:sz w:val="20"/>
                <w:szCs w:val="20"/>
                <w:lang w:eastAsia="cs-CZ"/>
              </w:rPr>
            </w:pPr>
            <w:r w:rsidRPr="615C6E72">
              <w:rPr>
                <w:rFonts w:ascii="Arial" w:eastAsia="Times New Roman" w:hAnsi="Arial" w:cs="Arial"/>
                <w:color w:val="000000" w:themeColor="text1"/>
                <w:sz w:val="20"/>
                <w:szCs w:val="20"/>
                <w:lang w:eastAsia="cs-CZ"/>
              </w:rPr>
              <w:t>Pouze u zahraničního cestovního příkazu!</w:t>
            </w:r>
            <w:r w:rsidR="2D482BB8">
              <w:br/>
            </w:r>
            <w:r w:rsidR="2D482BB8">
              <w:br/>
            </w:r>
            <w:r w:rsidR="17153208" w:rsidRPr="615C6E72">
              <w:rPr>
                <w:rFonts w:ascii="Arial" w:eastAsia="Times New Roman" w:hAnsi="Arial" w:cs="Arial"/>
                <w:color w:val="000000" w:themeColor="text1"/>
                <w:sz w:val="20"/>
                <w:szCs w:val="20"/>
                <w:lang w:eastAsia="cs-CZ"/>
              </w:rPr>
              <w:t>Needitovatelné, přepočet v případě zálohy v cizí měně</w:t>
            </w:r>
          </w:p>
        </w:tc>
      </w:tr>
    </w:tbl>
    <w:p w14:paraId="7E4FF303" w14:textId="55B5FCF8" w:rsidR="001C3020" w:rsidRDefault="001C3020" w:rsidP="00435A24"/>
    <w:p w14:paraId="0FFE7340" w14:textId="0D90B254" w:rsidR="00207507" w:rsidRDefault="00207507" w:rsidP="00435A24">
      <w:pPr>
        <w:rPr>
          <w:b/>
        </w:rPr>
      </w:pPr>
    </w:p>
    <w:p w14:paraId="278918D3" w14:textId="349967FD" w:rsidR="3AFF4181" w:rsidRDefault="3AFF4181" w:rsidP="0394CEA9">
      <w:pPr>
        <w:pStyle w:val="Nadpis5"/>
      </w:pPr>
      <w:r>
        <w:t>4.1.1 REQ-01ab: Validace formuláře</w:t>
      </w:r>
    </w:p>
    <w:p w14:paraId="1E90B3E8" w14:textId="762BA185" w:rsidR="1AC1A7A7" w:rsidRDefault="1AC1A7A7" w:rsidP="0394CEA9">
      <w:pPr>
        <w:pBdr>
          <w:top w:val="single" w:sz="4" w:space="4" w:color="000000"/>
          <w:left w:val="single" w:sz="4" w:space="4" w:color="000000"/>
          <w:bottom w:val="single" w:sz="4" w:space="4" w:color="000000"/>
          <w:right w:val="single" w:sz="4" w:space="4" w:color="000000"/>
        </w:pBdr>
      </w:pPr>
      <w:r w:rsidRPr="0394CEA9">
        <w:rPr>
          <w:b/>
          <w:bCs/>
        </w:rPr>
        <w:t xml:space="preserve">User story: </w:t>
      </w:r>
      <w:r>
        <w:br/>
        <w:t>Jako uživatel CP chci vědět, které pole musím a jak je mám naplnit.</w:t>
      </w:r>
      <w:r>
        <w:br/>
      </w:r>
      <w:r>
        <w:br/>
      </w:r>
      <w:r w:rsidRPr="0394CEA9">
        <w:rPr>
          <w:b/>
          <w:bCs/>
        </w:rPr>
        <w:t xml:space="preserve">Acceptance criteria: </w:t>
      </w:r>
      <w:r>
        <w:br/>
        <w:t xml:space="preserve">V případě nesplnění validací formulář </w:t>
      </w:r>
      <w:r w:rsidR="5C71F95B">
        <w:t>zobrazí chyby.</w:t>
      </w:r>
    </w:p>
    <w:p w14:paraId="23C7F05C" w14:textId="0D79D74C" w:rsidR="0394CEA9" w:rsidRDefault="0394CEA9" w:rsidP="0394CEA9"/>
    <w:p w14:paraId="7700BF71" w14:textId="682E8EB8" w:rsidR="3AFF4181" w:rsidRDefault="3AFF4181" w:rsidP="0394CEA9">
      <w:r>
        <w:t>Seznam validací:</w:t>
      </w:r>
    </w:p>
    <w:p w14:paraId="4C38685C" w14:textId="18B2133E" w:rsidR="3AFF4181" w:rsidRDefault="3AFF4181" w:rsidP="0394CEA9">
      <w:pPr>
        <w:pStyle w:val="Odstavecseseznamem"/>
      </w:pPr>
      <w:r>
        <w:t>Validace povinných polí. Nelze odeslat formulář bez polí, která jsou označena jako povinné</w:t>
      </w:r>
    </w:p>
    <w:p w14:paraId="2CC7592E" w14:textId="2929F36E" w:rsidR="3AFF4181" w:rsidRDefault="3AFF4181" w:rsidP="0394CEA9">
      <w:pPr>
        <w:pStyle w:val="Odstavecseseznamem"/>
      </w:pPr>
      <w:r>
        <w:t>Validace zálohy - Záloha nemůže být větší než suma plánovaných výdajů</w:t>
      </w:r>
    </w:p>
    <w:p w14:paraId="775426DB" w14:textId="67385084" w:rsidR="45F718F8" w:rsidRDefault="45F718F8" w:rsidP="0394CEA9">
      <w:pPr>
        <w:pStyle w:val="Odstavecseseznamem"/>
      </w:pPr>
      <w:r>
        <w:t>Validace dat</w:t>
      </w:r>
      <w:r w:rsidR="214541BB">
        <w:t>umů</w:t>
      </w:r>
      <w:r>
        <w:t xml:space="preserve"> - všechny datové položky se musí nacházet </w:t>
      </w:r>
      <w:commentRangeStart w:id="117"/>
      <w:r>
        <w:t>v budoucnosti</w:t>
      </w:r>
      <w:commentRangeEnd w:id="117"/>
      <w:r w:rsidR="00AC6CAF">
        <w:rPr>
          <w:rStyle w:val="Odkaznakoment"/>
        </w:rPr>
        <w:commentReference w:id="117"/>
      </w:r>
      <w:r w:rsidR="748E580A">
        <w:t>, počáteční datum musí být dříve než koncové datum</w:t>
      </w:r>
    </w:p>
    <w:p w14:paraId="2D86DD5A" w14:textId="0002488A" w:rsidR="26F34231" w:rsidRDefault="26F34231" w:rsidP="0394CEA9">
      <w:pPr>
        <w:pStyle w:val="Odstavecseseznamem"/>
      </w:pPr>
      <w:r>
        <w:t>Validace importu záznamů viz kapitola 4.1.3.1</w:t>
      </w:r>
    </w:p>
    <w:p w14:paraId="771F7EDF" w14:textId="46A8A996" w:rsidR="45F718F8" w:rsidRDefault="45F718F8" w:rsidP="0394CEA9">
      <w:r>
        <w:t>Pokud validace nebude naplněna</w:t>
      </w:r>
      <w:r w:rsidR="1536686A">
        <w:t>, vyskočí příslušná errová hláška a pole se zvýrazní.</w:t>
      </w:r>
    </w:p>
    <w:p w14:paraId="0E813DF3" w14:textId="3AB634DE" w:rsidR="001C3020" w:rsidRDefault="1DDED0FF" w:rsidP="001C3020">
      <w:pPr>
        <w:pStyle w:val="Nadpis4"/>
      </w:pPr>
      <w:bookmarkStart w:id="121" w:name="_Toc2118564987"/>
      <w:r>
        <w:t xml:space="preserve">4.1.2 </w:t>
      </w:r>
      <w:r w:rsidR="001C3020">
        <w:t>REQ-01b: Vytvoření zahraničního cestovního příkazu</w:t>
      </w:r>
      <w:bookmarkEnd w:id="121"/>
    </w:p>
    <w:p w14:paraId="6A80AC3C" w14:textId="56625EDD" w:rsidR="0329267C" w:rsidRDefault="0329267C" w:rsidP="0329267C"/>
    <w:p w14:paraId="42FA0499" w14:textId="5464E3E7" w:rsidR="001C3020" w:rsidRDefault="001C3020" w:rsidP="001C3020">
      <w:pPr>
        <w:jc w:val="both"/>
      </w:pPr>
      <w:r>
        <w:t xml:space="preserve">Formulář zahraničního cestovního příkazu bude vypadat stejně jako tuzemský cestovní příkaz s jediným rozdílem – v sekci plánovaných nákladů a zálohy bude možno vybrat měnu. Pokud měna není vybrána, jedná se o měnu, která je nastavena jako lokální. Položky formuláře jsou vylistovány v kapitole 4.1.1. </w:t>
      </w:r>
    </w:p>
    <w:p w14:paraId="22D99A69" w14:textId="022FE9F4" w:rsidR="001C3020" w:rsidRDefault="001C3020" w:rsidP="001C3020">
      <w:pPr>
        <w:jc w:val="both"/>
      </w:pPr>
      <w:r>
        <w:t>Odeslání formuláře probíhá stejně jako v kapitole 4.1.1.</w:t>
      </w:r>
    </w:p>
    <w:p w14:paraId="449D125B" w14:textId="30A60C6D" w:rsidR="18388101" w:rsidRDefault="18388101" w:rsidP="18388101">
      <w:pPr>
        <w:jc w:val="both"/>
      </w:pPr>
    </w:p>
    <w:p w14:paraId="0180480E" w14:textId="412F34E6" w:rsidR="20FE71FA" w:rsidRDefault="20FE71FA" w:rsidP="18388101">
      <w:pPr>
        <w:jc w:val="both"/>
      </w:pPr>
    </w:p>
    <w:p w14:paraId="3478CD2F" w14:textId="3806C79D" w:rsidR="000222B7" w:rsidRDefault="000222B7" w:rsidP="001C3020">
      <w:pPr>
        <w:jc w:val="both"/>
      </w:pPr>
      <w:r>
        <w:lastRenderedPageBreak/>
        <w:drawing>
          <wp:inline distT="0" distB="0" distL="0" distR="0" wp14:anchorId="7724B337" wp14:editId="6AC3C658">
            <wp:extent cx="5760720" cy="8345172"/>
            <wp:effectExtent l="0" t="0" r="0" b="0"/>
            <wp:docPr id="1709004627" name="Obrázek 15"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5"/>
                    <pic:cNvPicPr/>
                  </pic:nvPicPr>
                  <pic:blipFill>
                    <a:blip r:embed="rId27">
                      <a:extLst>
                        <a:ext uri="{28A0092B-C50C-407E-A947-70E740481C1C}">
                          <a14:useLocalDpi xmlns:a14="http://schemas.microsoft.com/office/drawing/2010/main" val="0"/>
                        </a:ext>
                      </a:extLst>
                    </a:blip>
                    <a:stretch>
                      <a:fillRect/>
                    </a:stretch>
                  </pic:blipFill>
                  <pic:spPr>
                    <a:xfrm>
                      <a:off x="0" y="0"/>
                      <a:ext cx="5760720" cy="8345172"/>
                    </a:xfrm>
                    <a:prstGeom prst="rect">
                      <a:avLst/>
                    </a:prstGeom>
                  </pic:spPr>
                </pic:pic>
              </a:graphicData>
            </a:graphic>
          </wp:inline>
        </w:drawing>
      </w:r>
    </w:p>
    <w:p w14:paraId="557FCC7D" w14:textId="7CFC993E" w:rsidR="00317A8F" w:rsidRDefault="00317A8F" w:rsidP="001C3020">
      <w:pPr>
        <w:jc w:val="both"/>
      </w:pPr>
    </w:p>
    <w:p w14:paraId="695C9A57" w14:textId="77777777" w:rsidR="001C3020" w:rsidRDefault="001C3020" w:rsidP="001C3020">
      <w:pPr>
        <w:rPr>
          <w:b/>
          <w:bCs/>
        </w:rPr>
      </w:pPr>
      <w:r w:rsidRPr="001C3020">
        <w:rPr>
          <w:b/>
          <w:bCs/>
        </w:rPr>
        <w:lastRenderedPageBreak/>
        <w:t>Sekce Plánované náklady</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1C3020" w:rsidRPr="00435A24" w14:paraId="2D5F8074" w14:textId="77777777">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2099F0CC"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4CB778E2"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35A5477A"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20B3D0D7"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3F7709EC" w14:textId="77777777">
        <w:trPr>
          <w:trHeight w:val="48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54FC976A" w14:textId="549D6FC7" w:rsidR="001C3020" w:rsidRPr="00435A24" w:rsidRDefault="69B18908" w:rsidP="14491F64">
            <w:pPr>
              <w:spacing w:after="0" w:line="240" w:lineRule="auto"/>
            </w:pPr>
            <w:r w:rsidRPr="14491F64">
              <w:rPr>
                <w:rFonts w:ascii="Arial" w:eastAsia="Times New Roman" w:hAnsi="Arial" w:cs="Arial"/>
                <w:color w:val="000000" w:themeColor="text1"/>
                <w:sz w:val="20"/>
                <w:szCs w:val="20"/>
                <w:lang w:eastAsia="cs-CZ"/>
              </w:rPr>
              <w:t>Kód měny</w:t>
            </w:r>
          </w:p>
        </w:tc>
        <w:tc>
          <w:tcPr>
            <w:tcW w:w="1178" w:type="dxa"/>
            <w:tcBorders>
              <w:top w:val="single" w:sz="6" w:space="0" w:color="auto"/>
              <w:left w:val="single" w:sz="4" w:space="0" w:color="auto"/>
              <w:bottom w:val="single" w:sz="6" w:space="0" w:color="auto"/>
              <w:right w:val="single" w:sz="4" w:space="0" w:color="auto"/>
            </w:tcBorders>
            <w:vAlign w:val="bottom"/>
          </w:tcPr>
          <w:p w14:paraId="79499DF0" w14:textId="77777777" w:rsidR="001C3020"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6" w:space="0" w:color="auto"/>
              <w:right w:val="single" w:sz="4" w:space="0" w:color="auto"/>
            </w:tcBorders>
            <w:vAlign w:val="bottom"/>
          </w:tcPr>
          <w:p w14:paraId="183CF7A0" w14:textId="704FF1B2" w:rsidR="001C3020" w:rsidRPr="00435A24" w:rsidRDefault="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Měna</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75F47D47" w14:textId="73B17664"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Měna v níž jsou vyjádřené plánované náklady</w:t>
            </w:r>
            <w:r w:rsidRPr="00435A24">
              <w:rPr>
                <w:rFonts w:ascii="Arial" w:eastAsia="Times New Roman" w:hAnsi="Arial" w:cs="Arial"/>
                <w:color w:val="000000"/>
                <w:kern w:val="0"/>
                <w:sz w:val="20"/>
                <w:szCs w:val="20"/>
                <w:lang w:eastAsia="cs-CZ"/>
                <w14:ligatures w14:val="none"/>
              </w:rPr>
              <w:t> </w:t>
            </w:r>
          </w:p>
        </w:tc>
      </w:tr>
    </w:tbl>
    <w:p w14:paraId="7E9573F5" w14:textId="54E1B99C" w:rsidR="14491F64" w:rsidRDefault="14491F64"/>
    <w:p w14:paraId="54C489C3" w14:textId="77777777" w:rsidR="001C3020" w:rsidRDefault="001C3020" w:rsidP="001C3020">
      <w:pPr>
        <w:rPr>
          <w:b/>
          <w:bCs/>
        </w:rPr>
      </w:pPr>
    </w:p>
    <w:p w14:paraId="12E5CE51" w14:textId="74A2D9FE" w:rsidR="001C3020" w:rsidRDefault="001C3020" w:rsidP="001C3020">
      <w:r w:rsidRPr="0394CEA9">
        <w:rPr>
          <w:b/>
          <w:bCs/>
        </w:rPr>
        <w:t>Sekce Záloha</w:t>
      </w:r>
      <w:r>
        <w:br/>
      </w:r>
      <w:r>
        <w:br/>
      </w:r>
      <w:r w:rsidR="5D2786DD">
        <w:t>Uživatel může požádat o zálohu v několika různých měnách. Výběr měn nebude omezen</w:t>
      </w:r>
      <w:r w:rsidR="578C3007">
        <w:t xml:space="preserve"> výjezdovou zemí.</w:t>
      </w:r>
      <w:r>
        <w:br/>
      </w:r>
      <w:r>
        <w:br/>
      </w:r>
      <w:r w:rsidR="56906EAA">
        <w:t>Validace:</w:t>
      </w:r>
    </w:p>
    <w:p w14:paraId="60AC3D9F" w14:textId="1A65A4E6" w:rsidR="14D90888" w:rsidRDefault="14D90888" w:rsidP="0394CEA9">
      <w:pPr>
        <w:pStyle w:val="Odstavecseseznamem"/>
      </w:pPr>
      <w:r>
        <w:t xml:space="preserve">Součet záloh převedený do lokální měny nesmí přesáhnout </w:t>
      </w:r>
      <w:r w:rsidR="012B47DA">
        <w:t>součet plánovaných nákladů</w:t>
      </w:r>
    </w:p>
    <w:p w14:paraId="14D649F9" w14:textId="69CA24CA" w:rsidR="012B47DA" w:rsidRDefault="012B47DA" w:rsidP="0394CEA9">
      <w:pPr>
        <w:pStyle w:val="Odstavecseseznamem"/>
      </w:pPr>
      <w:r>
        <w:t xml:space="preserve">Stejně jako v kapitole 4.1.1 platí že </w:t>
      </w:r>
      <w:r w:rsidR="24B545C9">
        <w:t>záloh může být více vyplaceno různými způsoby</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3"/>
        <w:gridCol w:w="1178"/>
        <w:gridCol w:w="1843"/>
        <w:gridCol w:w="4102"/>
      </w:tblGrid>
      <w:tr w:rsidR="001C3020" w:rsidRPr="00435A24" w14:paraId="12DDBDCA" w14:textId="77777777">
        <w:trPr>
          <w:trHeight w:val="330"/>
        </w:trPr>
        <w:tc>
          <w:tcPr>
            <w:tcW w:w="1933" w:type="dxa"/>
            <w:tcBorders>
              <w:top w:val="single" w:sz="6" w:space="0" w:color="auto"/>
              <w:left w:val="single" w:sz="6" w:space="0" w:color="auto"/>
              <w:bottom w:val="single" w:sz="6" w:space="0" w:color="auto"/>
              <w:right w:val="single" w:sz="4" w:space="0" w:color="auto"/>
            </w:tcBorders>
            <w:shd w:val="clear" w:color="auto" w:fill="auto"/>
            <w:vAlign w:val="bottom"/>
            <w:hideMark/>
          </w:tcPr>
          <w:p w14:paraId="1528B00D"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78" w:type="dxa"/>
            <w:tcBorders>
              <w:top w:val="single" w:sz="6" w:space="0" w:color="auto"/>
              <w:left w:val="single" w:sz="4" w:space="0" w:color="auto"/>
              <w:bottom w:val="single" w:sz="6" w:space="0" w:color="auto"/>
              <w:right w:val="single" w:sz="4" w:space="0" w:color="auto"/>
            </w:tcBorders>
            <w:vAlign w:val="bottom"/>
          </w:tcPr>
          <w:p w14:paraId="54F6A628" w14:textId="77777777" w:rsidR="001C3020"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843" w:type="dxa"/>
            <w:tcBorders>
              <w:top w:val="single" w:sz="6" w:space="0" w:color="auto"/>
              <w:left w:val="single" w:sz="4" w:space="0" w:color="auto"/>
              <w:bottom w:val="single" w:sz="6" w:space="0" w:color="auto"/>
              <w:right w:val="single" w:sz="4" w:space="0" w:color="auto"/>
            </w:tcBorders>
            <w:vAlign w:val="bottom"/>
          </w:tcPr>
          <w:p w14:paraId="155138A8" w14:textId="77777777" w:rsidR="001C3020" w:rsidRPr="00435A24" w:rsidRDefault="001C3020">
            <w:pPr>
              <w:spacing w:after="0" w:line="240" w:lineRule="auto"/>
              <w:textAlignment w:val="baseline"/>
              <w:rPr>
                <w:rFonts w:ascii="Arial" w:eastAsia="Times New Roman" w:hAnsi="Arial" w:cs="Arial"/>
                <w:b/>
                <w:bCs/>
                <w:color w:val="0070C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67F73CA0" w14:textId="77777777" w:rsidR="001C3020" w:rsidRPr="00435A24" w:rsidRDefault="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C3020" w:rsidRPr="00435A24" w14:paraId="15E07570" w14:textId="77777777">
        <w:trPr>
          <w:trHeight w:val="330"/>
        </w:trPr>
        <w:tc>
          <w:tcPr>
            <w:tcW w:w="1933" w:type="dxa"/>
            <w:tcBorders>
              <w:top w:val="nil"/>
              <w:left w:val="single" w:sz="6" w:space="0" w:color="auto"/>
              <w:bottom w:val="single" w:sz="6" w:space="0" w:color="auto"/>
              <w:right w:val="single" w:sz="4" w:space="0" w:color="auto"/>
            </w:tcBorders>
            <w:shd w:val="clear" w:color="auto" w:fill="auto"/>
            <w:vAlign w:val="bottom"/>
            <w:hideMark/>
          </w:tcPr>
          <w:p w14:paraId="5FC6A4EE" w14:textId="4C1BC638" w:rsidR="001C3020" w:rsidRPr="006A6DBC" w:rsidRDefault="4FE17A77" w:rsidP="14491F64">
            <w:pPr>
              <w:spacing w:after="0" w:line="240" w:lineRule="auto"/>
            </w:pPr>
            <w:r w:rsidRPr="14491F64">
              <w:rPr>
                <w:rFonts w:ascii="Segoe UI" w:eastAsia="Times New Roman" w:hAnsi="Segoe UI" w:cs="Segoe UI"/>
                <w:sz w:val="18"/>
                <w:szCs w:val="18"/>
                <w:lang w:eastAsia="cs-CZ"/>
              </w:rPr>
              <w:t>Kód měny</w:t>
            </w:r>
          </w:p>
        </w:tc>
        <w:tc>
          <w:tcPr>
            <w:tcW w:w="1178" w:type="dxa"/>
            <w:tcBorders>
              <w:top w:val="single" w:sz="6" w:space="0" w:color="auto"/>
              <w:left w:val="single" w:sz="4" w:space="0" w:color="auto"/>
              <w:bottom w:val="single" w:sz="6" w:space="0" w:color="auto"/>
              <w:right w:val="single" w:sz="4" w:space="0" w:color="auto"/>
            </w:tcBorders>
            <w:vAlign w:val="bottom"/>
          </w:tcPr>
          <w:p w14:paraId="62B2214A" w14:textId="77777777" w:rsidR="001C3020" w:rsidRPr="006A6DBC" w:rsidRDefault="001C3020"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843" w:type="dxa"/>
            <w:tcBorders>
              <w:top w:val="nil"/>
              <w:left w:val="single" w:sz="4" w:space="0" w:color="auto"/>
              <w:bottom w:val="single" w:sz="6" w:space="0" w:color="auto"/>
              <w:right w:val="single" w:sz="4" w:space="0" w:color="auto"/>
            </w:tcBorders>
            <w:vAlign w:val="bottom"/>
          </w:tcPr>
          <w:p w14:paraId="66B40420" w14:textId="3D882D1F" w:rsidR="001C3020" w:rsidRPr="006A6DBC" w:rsidRDefault="001C3020"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Měna</w:t>
            </w:r>
          </w:p>
        </w:tc>
        <w:tc>
          <w:tcPr>
            <w:tcW w:w="4102" w:type="dxa"/>
            <w:tcBorders>
              <w:top w:val="single" w:sz="6" w:space="0" w:color="auto"/>
              <w:left w:val="single" w:sz="4" w:space="0" w:color="auto"/>
              <w:bottom w:val="single" w:sz="6" w:space="0" w:color="auto"/>
              <w:right w:val="single" w:sz="6" w:space="0" w:color="auto"/>
            </w:tcBorders>
            <w:shd w:val="clear" w:color="auto" w:fill="auto"/>
            <w:vAlign w:val="bottom"/>
            <w:hideMark/>
          </w:tcPr>
          <w:p w14:paraId="230F1D36" w14:textId="76C5FF77" w:rsidR="001C3020" w:rsidRPr="00435A24" w:rsidRDefault="001C3020" w:rsidP="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Měna v níž jsou vyjádřené plánované náklady</w:t>
            </w:r>
            <w:r w:rsidRPr="00435A24">
              <w:rPr>
                <w:rFonts w:ascii="Arial" w:eastAsia="Times New Roman" w:hAnsi="Arial" w:cs="Arial"/>
                <w:color w:val="000000"/>
                <w:kern w:val="0"/>
                <w:sz w:val="20"/>
                <w:szCs w:val="20"/>
                <w:lang w:eastAsia="cs-CZ"/>
                <w14:ligatures w14:val="none"/>
              </w:rPr>
              <w:t> </w:t>
            </w:r>
          </w:p>
        </w:tc>
      </w:tr>
    </w:tbl>
    <w:p w14:paraId="17A9D4FD" w14:textId="5BEEF5BC" w:rsidR="001C3020" w:rsidRPr="001C3020" w:rsidRDefault="001C3020" w:rsidP="001C3020">
      <w:pPr>
        <w:jc w:val="both"/>
      </w:pPr>
      <w:r>
        <w:br/>
      </w:r>
    </w:p>
    <w:p w14:paraId="3B0A689F" w14:textId="2D73DF7B" w:rsidR="001C3020" w:rsidRDefault="35DDC2F9" w:rsidP="001C3020">
      <w:pPr>
        <w:pStyle w:val="Nadpis4"/>
      </w:pPr>
      <w:bookmarkStart w:id="122" w:name="_Toc844505009"/>
      <w:r>
        <w:t xml:space="preserve">4.1.3 </w:t>
      </w:r>
      <w:r w:rsidR="001C3020">
        <w:t xml:space="preserve">REQ-01c: </w:t>
      </w:r>
      <w:r w:rsidR="19D4612B">
        <w:t>R</w:t>
      </w:r>
      <w:r w:rsidR="001C3020">
        <w:t>ozfázování cestovního příkazu</w:t>
      </w:r>
      <w:bookmarkEnd w:id="122"/>
    </w:p>
    <w:p w14:paraId="00688F53" w14:textId="6365D4CC" w:rsidR="0329267C" w:rsidRDefault="0329267C" w:rsidP="0329267C"/>
    <w:p w14:paraId="7BC265F4" w14:textId="56B8A50C" w:rsidR="001C3020" w:rsidRDefault="001C3020" w:rsidP="001C3020">
      <w:pPr>
        <w:jc w:val="both"/>
      </w:pPr>
      <w:r>
        <w:t>Uživatel bude mít možnost pomocí tlačítka rozfázovat cestovní příkaz. Jedná se o případ opakující se služební cesty, popř. služební cesty na vícero dní, kdy uživatel chce hromadně zaznačit průběh a plánované náklady spojené se služební cestou. Při vytvoření fází cestovního příkazu se automaticky spočítají náklady stravného a založí se záznamy do tabulky Plánované náklady</w:t>
      </w:r>
      <w:r w:rsidR="27430DE5">
        <w:t xml:space="preserve"> a Průběh CP.</w:t>
      </w:r>
      <w:r w:rsidR="738B58D4">
        <w:t xml:space="preserve"> </w:t>
      </w:r>
      <w:commentRangeStart w:id="123"/>
      <w:r w:rsidR="738B58D4" w:rsidRPr="14491F64">
        <w:rPr>
          <w:strike/>
        </w:rPr>
        <w:t>tak Skutečné náklady</w:t>
      </w:r>
      <w:r w:rsidR="5E5295CB" w:rsidRPr="14491F64">
        <w:rPr>
          <w:strike/>
        </w:rPr>
        <w:t xml:space="preserve"> a Dílčí náklady.</w:t>
      </w:r>
      <w:r w:rsidRPr="14491F64">
        <w:rPr>
          <w:strike/>
        </w:rPr>
        <w:t xml:space="preserve"> </w:t>
      </w:r>
      <w:commentRangeEnd w:id="123"/>
      <w:r w:rsidR="00125802">
        <w:rPr>
          <w:rStyle w:val="Odkaznakoment"/>
        </w:rPr>
        <w:commentReference w:id="123"/>
      </w:r>
    </w:p>
    <w:p w14:paraId="19DE3896" w14:textId="0162B896" w:rsidR="001C3020" w:rsidRDefault="25E3094F" w:rsidP="001C3020">
      <w:pPr>
        <w:jc w:val="both"/>
      </w:pPr>
      <w:r>
        <w:lastRenderedPageBreak/>
        <w:drawing>
          <wp:inline distT="0" distB="0" distL="0" distR="0" wp14:anchorId="74089400" wp14:editId="7ABF159C">
            <wp:extent cx="5762626" cy="4400550"/>
            <wp:effectExtent l="0" t="0" r="0" b="0"/>
            <wp:docPr id="161002817" name="Picture 16100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02817"/>
                    <pic:cNvPicPr/>
                  </pic:nvPicPr>
                  <pic:blipFill>
                    <a:blip r:embed="rId28">
                      <a:extLst>
                        <a:ext uri="{28A0092B-C50C-407E-A947-70E740481C1C}">
                          <a14:useLocalDpi xmlns:a14="http://schemas.microsoft.com/office/drawing/2010/main" val="0"/>
                        </a:ext>
                      </a:extLst>
                    </a:blip>
                    <a:stretch>
                      <a:fillRect/>
                    </a:stretch>
                  </pic:blipFill>
                  <pic:spPr>
                    <a:xfrm>
                      <a:off x="0" y="0"/>
                      <a:ext cx="5762626" cy="4400550"/>
                    </a:xfrm>
                    <a:prstGeom prst="rect">
                      <a:avLst/>
                    </a:prstGeom>
                  </pic:spPr>
                </pic:pic>
              </a:graphicData>
            </a:graphic>
          </wp:inline>
        </w:drawing>
      </w:r>
    </w:p>
    <w:p w14:paraId="6AD0F3B6" w14:textId="22EC1203" w:rsidR="001C3020" w:rsidRPr="001C3020" w:rsidRDefault="001C3020" w:rsidP="001C3020">
      <w:r>
        <w:lastRenderedPageBreak/>
        <w:drawing>
          <wp:inline distT="0" distB="0" distL="0" distR="0" wp14:anchorId="557BC924" wp14:editId="21BC3D88">
            <wp:extent cx="5760720" cy="4446905"/>
            <wp:effectExtent l="0" t="0" r="0" b="0"/>
            <wp:docPr id="1314765508" name="Obrázek 4" descr="Obsah obrázku text, snímek obrazovky, číslo, Operační systé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
                    <pic:cNvPicPr/>
                  </pic:nvPicPr>
                  <pic:blipFill>
                    <a:blip r:embed="rId29">
                      <a:extLst>
                        <a:ext uri="{28A0092B-C50C-407E-A947-70E740481C1C}">
                          <a14:useLocalDpi xmlns:a14="http://schemas.microsoft.com/office/drawing/2010/main" val="0"/>
                        </a:ext>
                      </a:extLst>
                    </a:blip>
                    <a:stretch>
                      <a:fillRect/>
                    </a:stretch>
                  </pic:blipFill>
                  <pic:spPr>
                    <a:xfrm>
                      <a:off x="0" y="0"/>
                      <a:ext cx="5760720" cy="4446905"/>
                    </a:xfrm>
                    <a:prstGeom prst="rect">
                      <a:avLst/>
                    </a:prstGeom>
                  </pic:spPr>
                </pic:pic>
              </a:graphicData>
            </a:graphic>
          </wp:inline>
        </w:drawing>
      </w:r>
    </w:p>
    <w:tbl>
      <w:tblPr>
        <w:tblStyle w:val="Mkatabulky"/>
        <w:tblW w:w="0" w:type="auto"/>
        <w:tblInd w:w="2" w:type="dxa"/>
        <w:tblLayout w:type="fixed"/>
        <w:tblLook w:val="04A0" w:firstRow="1" w:lastRow="0" w:firstColumn="1" w:lastColumn="0" w:noHBand="0" w:noVBand="1"/>
      </w:tblPr>
      <w:tblGrid>
        <w:gridCol w:w="1409"/>
        <w:gridCol w:w="7651"/>
      </w:tblGrid>
      <w:tr w:rsidR="03F758AB" w14:paraId="61A5AA61"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DB36BB2" w14:textId="06885B0B" w:rsidR="03F758AB" w:rsidRDefault="03F758AB" w:rsidP="03F758AB">
            <w:pPr>
              <w:spacing w:after="160"/>
              <w:jc w:val="center"/>
            </w:pPr>
            <w:r w:rsidRPr="03F758AB">
              <w:rPr>
                <w:rFonts w:ascii="Calibri" w:eastAsia="Calibri" w:hAnsi="Calibri" w:cs="Calibri"/>
                <w:b/>
                <w:bCs/>
                <w:color w:val="000000" w:themeColor="text1"/>
              </w:rPr>
              <w:t>UC-</w:t>
            </w:r>
            <w:r w:rsidR="304749D3" w:rsidRPr="03F758AB">
              <w:rPr>
                <w:rFonts w:ascii="Calibri" w:eastAsia="Calibri" w:hAnsi="Calibri" w:cs="Calibri"/>
                <w:b/>
                <w:bCs/>
                <w:color w:val="000000" w:themeColor="text1"/>
              </w:rPr>
              <w:t>2</w:t>
            </w:r>
          </w:p>
        </w:tc>
        <w:tc>
          <w:tcPr>
            <w:tcW w:w="765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29CE014" w14:textId="39B167BF" w:rsidR="0786920F" w:rsidRDefault="0786920F" w:rsidP="03F758AB">
            <w:pPr>
              <w:spacing w:after="160" w:line="259" w:lineRule="auto"/>
              <w:jc w:val="center"/>
              <w:rPr>
                <w:rFonts w:ascii="Calibri" w:eastAsia="Calibri" w:hAnsi="Calibri" w:cs="Calibri"/>
                <w:b/>
                <w:bCs/>
                <w:color w:val="0000FF"/>
              </w:rPr>
            </w:pPr>
            <w:r w:rsidRPr="03F758AB">
              <w:rPr>
                <w:rFonts w:ascii="Calibri" w:eastAsia="Calibri" w:hAnsi="Calibri" w:cs="Calibri"/>
                <w:b/>
                <w:bCs/>
                <w:color w:val="0000FF"/>
              </w:rPr>
              <w:t>Rozfázování cestovního příkazu</w:t>
            </w:r>
          </w:p>
        </w:tc>
      </w:tr>
      <w:tr w:rsidR="03F758AB" w14:paraId="17D649B0"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4096C19" w14:textId="46CC569E"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Hlavní aktér</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7B5D384C" w14:textId="1B9F3428" w:rsidR="03F758AB" w:rsidRDefault="03F758AB" w:rsidP="03F758AB">
            <w:pPr>
              <w:spacing w:after="160" w:line="259" w:lineRule="auto"/>
              <w:ind w:left="25"/>
              <w:rPr>
                <w:rFonts w:ascii="Calibri" w:eastAsia="Calibri" w:hAnsi="Calibri" w:cs="Calibri"/>
                <w:i/>
                <w:iCs/>
                <w:color w:val="0000FF"/>
              </w:rPr>
            </w:pPr>
            <w:r w:rsidRPr="03F758AB">
              <w:rPr>
                <w:rFonts w:ascii="Calibri" w:eastAsia="Calibri" w:hAnsi="Calibri" w:cs="Calibri"/>
                <w:i/>
                <w:iCs/>
                <w:color w:val="0000FF"/>
              </w:rPr>
              <w:t>Uživatel</w:t>
            </w:r>
          </w:p>
        </w:tc>
      </w:tr>
      <w:tr w:rsidR="03F758AB" w14:paraId="0705B474"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582DF8C" w14:textId="798D2E9B"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Spouštěč</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1357F890" w14:textId="7BE392FD" w:rsidR="6767E07F" w:rsidRDefault="6767E07F" w:rsidP="03F758AB">
            <w:pPr>
              <w:spacing w:after="160"/>
              <w:rPr>
                <w:rFonts w:ascii="Calibri" w:eastAsia="Calibri" w:hAnsi="Calibri" w:cs="Calibri"/>
                <w:i/>
                <w:iCs/>
                <w:color w:val="0000FF"/>
              </w:rPr>
            </w:pPr>
            <w:r w:rsidRPr="03F758AB">
              <w:rPr>
                <w:rFonts w:ascii="Calibri" w:eastAsia="Calibri" w:hAnsi="Calibri" w:cs="Calibri"/>
                <w:i/>
                <w:iCs/>
                <w:color w:val="0000FF"/>
              </w:rPr>
              <w:t>Uživatel klikne na Rozfázování  cestovního příkazu</w:t>
            </w:r>
          </w:p>
        </w:tc>
      </w:tr>
      <w:tr w:rsidR="03F758AB" w14:paraId="30B57F11" w14:textId="77777777" w:rsidTr="00C4D7F8">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D9D155F" w14:textId="26097756"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Předpoklad</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0332486" w14:textId="16CD6EBD" w:rsidR="03F758AB" w:rsidRPr="006F79F6" w:rsidRDefault="03F758AB" w:rsidP="03F758AB">
            <w:pPr>
              <w:spacing w:after="160" w:line="259" w:lineRule="auto"/>
              <w:ind w:left="25"/>
              <w:rPr>
                <w:rFonts w:ascii="Calibri" w:eastAsia="Calibri" w:hAnsi="Calibri" w:cs="Calibri"/>
                <w:i/>
                <w:iCs/>
                <w:color w:val="0000FF"/>
                <w:lang w:val="pl-PL"/>
              </w:rPr>
            </w:pPr>
            <w:r w:rsidRPr="006F79F6">
              <w:rPr>
                <w:rFonts w:ascii="Calibri" w:eastAsia="Calibri" w:hAnsi="Calibri" w:cs="Calibri"/>
                <w:i/>
                <w:iCs/>
                <w:color w:val="0000FF"/>
                <w:lang w:val="pl-PL"/>
              </w:rPr>
              <w:t>Uživatel má přístup do systému</w:t>
            </w:r>
          </w:p>
        </w:tc>
      </w:tr>
      <w:tr w:rsidR="03F758AB" w14:paraId="7D054D3E"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DF78C12" w14:textId="7672A1FA"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Následek</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51220BA4" w14:textId="614F90AE" w:rsidR="03F758AB" w:rsidRPr="006F79F6" w:rsidRDefault="03F758AB" w:rsidP="03F758AB">
            <w:pPr>
              <w:spacing w:after="160" w:line="259" w:lineRule="auto"/>
              <w:ind w:left="25"/>
              <w:rPr>
                <w:rFonts w:ascii="Calibri" w:eastAsia="Calibri" w:hAnsi="Calibri" w:cs="Calibri"/>
                <w:i/>
                <w:iCs/>
                <w:color w:val="0000FF"/>
                <w:lang w:val="pl-PL"/>
              </w:rPr>
            </w:pPr>
            <w:r w:rsidRPr="006F79F6">
              <w:rPr>
                <w:rFonts w:ascii="Calibri" w:eastAsia="Calibri" w:hAnsi="Calibri" w:cs="Calibri"/>
                <w:i/>
                <w:iCs/>
                <w:color w:val="0000FF"/>
                <w:lang w:val="pl-PL"/>
              </w:rPr>
              <w:t>Hodnoty se uloží do databáze</w:t>
            </w:r>
            <w:r w:rsidR="70BC7D91" w:rsidRPr="006F79F6">
              <w:rPr>
                <w:rFonts w:ascii="Calibri" w:eastAsia="Calibri" w:hAnsi="Calibri" w:cs="Calibri"/>
                <w:i/>
                <w:iCs/>
                <w:color w:val="0000FF"/>
                <w:lang w:val="pl-PL"/>
              </w:rPr>
              <w:t xml:space="preserve"> do tabulky Dílčí náklady</w:t>
            </w:r>
            <w:r w:rsidR="5A32B04E" w:rsidRPr="006F79F6">
              <w:rPr>
                <w:rFonts w:ascii="Calibri" w:eastAsia="Calibri" w:hAnsi="Calibri" w:cs="Calibri"/>
                <w:i/>
                <w:iCs/>
                <w:color w:val="0000FF"/>
                <w:lang w:val="pl-PL"/>
              </w:rPr>
              <w:t xml:space="preserve"> a Skutečné nákl</w:t>
            </w:r>
            <w:r w:rsidR="2F7D5CF2" w:rsidRPr="006F79F6">
              <w:rPr>
                <w:rFonts w:ascii="Calibri" w:eastAsia="Calibri" w:hAnsi="Calibri" w:cs="Calibri"/>
                <w:i/>
                <w:iCs/>
                <w:color w:val="0000FF"/>
                <w:lang w:val="pl-PL"/>
              </w:rPr>
              <w:t>a</w:t>
            </w:r>
            <w:r w:rsidR="5A32B04E" w:rsidRPr="006F79F6">
              <w:rPr>
                <w:rFonts w:ascii="Calibri" w:eastAsia="Calibri" w:hAnsi="Calibri" w:cs="Calibri"/>
                <w:i/>
                <w:iCs/>
                <w:color w:val="0000FF"/>
                <w:lang w:val="pl-PL"/>
              </w:rPr>
              <w:t>dy</w:t>
            </w:r>
          </w:p>
        </w:tc>
      </w:tr>
      <w:tr w:rsidR="03F758AB" w14:paraId="62EDEBFE" w14:textId="77777777" w:rsidTr="00C4D7F8">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220C27B" w14:textId="29AB594A"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Hlavní scénář</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026B48B1" w14:textId="6806CABF" w:rsidR="03F758AB" w:rsidRDefault="03F758AB" w:rsidP="003D55CA">
            <w:pPr>
              <w:pStyle w:val="Odstavecseseznamem"/>
              <w:numPr>
                <w:ilvl w:val="0"/>
                <w:numId w:val="22"/>
              </w:numPr>
              <w:rPr>
                <w:rFonts w:ascii="Calibri" w:eastAsia="Calibri" w:hAnsi="Calibri" w:cs="Calibri"/>
                <w:i/>
                <w:iCs/>
                <w:color w:val="0000FF"/>
              </w:rPr>
            </w:pPr>
            <w:r w:rsidRPr="03F758AB">
              <w:rPr>
                <w:rFonts w:ascii="Calibri" w:eastAsia="Calibri" w:hAnsi="Calibri" w:cs="Calibri"/>
                <w:i/>
                <w:iCs/>
                <w:color w:val="0000FF"/>
              </w:rPr>
              <w:t xml:space="preserve">Uživatel </w:t>
            </w:r>
            <w:r w:rsidR="3DF7383A" w:rsidRPr="03F758AB">
              <w:rPr>
                <w:rFonts w:ascii="Calibri" w:eastAsia="Calibri" w:hAnsi="Calibri" w:cs="Calibri"/>
                <w:i/>
                <w:iCs/>
                <w:color w:val="0000FF"/>
              </w:rPr>
              <w:t>zvolí m</w:t>
            </w:r>
            <w:r w:rsidR="1E89BB01" w:rsidRPr="03F758AB">
              <w:rPr>
                <w:rFonts w:ascii="Calibri" w:eastAsia="Calibri" w:hAnsi="Calibri" w:cs="Calibri"/>
                <w:i/>
                <w:iCs/>
                <w:color w:val="0000FF"/>
              </w:rPr>
              <w:t>ožnost</w:t>
            </w:r>
            <w:r w:rsidR="4040A4D4" w:rsidRPr="03F758AB">
              <w:rPr>
                <w:rFonts w:ascii="Calibri" w:eastAsia="Calibri" w:hAnsi="Calibri" w:cs="Calibri"/>
                <w:i/>
                <w:iCs/>
                <w:color w:val="0000FF"/>
              </w:rPr>
              <w:t xml:space="preserve"> Roz</w:t>
            </w:r>
            <w:r w:rsidR="2E51DE6D" w:rsidRPr="03F758AB">
              <w:rPr>
                <w:rFonts w:ascii="Calibri" w:eastAsia="Calibri" w:hAnsi="Calibri" w:cs="Calibri"/>
                <w:i/>
                <w:iCs/>
                <w:color w:val="0000FF"/>
              </w:rPr>
              <w:t>fázovat</w:t>
            </w:r>
            <w:r w:rsidR="52FBFAD1" w:rsidRPr="03F758AB">
              <w:rPr>
                <w:rFonts w:ascii="Calibri" w:eastAsia="Calibri" w:hAnsi="Calibri" w:cs="Calibri"/>
                <w:i/>
                <w:iCs/>
                <w:color w:val="0000FF"/>
              </w:rPr>
              <w:t xml:space="preserve"> náklad</w:t>
            </w:r>
            <w:r w:rsidR="76BA69B4" w:rsidRPr="03F758AB">
              <w:rPr>
                <w:rFonts w:ascii="Calibri" w:eastAsia="Calibri" w:hAnsi="Calibri" w:cs="Calibri"/>
                <w:i/>
                <w:iCs/>
                <w:color w:val="0000FF"/>
              </w:rPr>
              <w:t>y</w:t>
            </w:r>
          </w:p>
          <w:p w14:paraId="0C9E6315" w14:textId="25DFA558" w:rsidR="03F758AB" w:rsidRDefault="03F758AB" w:rsidP="003D55CA">
            <w:pPr>
              <w:pStyle w:val="Odstavecseseznamem"/>
              <w:numPr>
                <w:ilvl w:val="0"/>
                <w:numId w:val="22"/>
              </w:numPr>
              <w:rPr>
                <w:rFonts w:ascii="Calibri" w:eastAsia="Calibri" w:hAnsi="Calibri" w:cs="Calibri"/>
                <w:i/>
                <w:iCs/>
                <w:color w:val="0000FF"/>
              </w:rPr>
            </w:pPr>
            <w:r w:rsidRPr="03F758AB">
              <w:rPr>
                <w:rFonts w:ascii="Calibri" w:eastAsia="Calibri" w:hAnsi="Calibri" w:cs="Calibri"/>
                <w:i/>
                <w:iCs/>
                <w:color w:val="0000FF"/>
              </w:rPr>
              <w:t>Uživatel vyplní formulář</w:t>
            </w:r>
          </w:p>
          <w:p w14:paraId="10BF64F4" w14:textId="05EB6379" w:rsidR="16F38DDB" w:rsidRDefault="16F38DDB" w:rsidP="003D55CA">
            <w:pPr>
              <w:pStyle w:val="Odstavecseseznamem"/>
              <w:numPr>
                <w:ilvl w:val="0"/>
                <w:numId w:val="22"/>
              </w:numPr>
              <w:rPr>
                <w:rFonts w:ascii="Calibri" w:eastAsia="Calibri" w:hAnsi="Calibri" w:cs="Calibri"/>
                <w:i/>
                <w:iCs/>
                <w:color w:val="0000FF"/>
              </w:rPr>
            </w:pPr>
            <w:r w:rsidRPr="03F758AB">
              <w:rPr>
                <w:rFonts w:ascii="Calibri" w:eastAsia="Calibri" w:hAnsi="Calibri" w:cs="Calibri"/>
                <w:i/>
                <w:iCs/>
                <w:color w:val="0000FF"/>
              </w:rPr>
              <w:t>Uživatel potvrdí formulář</w:t>
            </w:r>
          </w:p>
          <w:p w14:paraId="2B58F6E0" w14:textId="747AB5F3" w:rsidR="16F38DDB" w:rsidRDefault="16F38DDB" w:rsidP="003D55CA">
            <w:pPr>
              <w:pStyle w:val="Odstavecseseznamem"/>
              <w:numPr>
                <w:ilvl w:val="0"/>
                <w:numId w:val="22"/>
              </w:numPr>
              <w:rPr>
                <w:rFonts w:ascii="Calibri" w:eastAsia="Calibri" w:hAnsi="Calibri" w:cs="Calibri"/>
                <w:i/>
                <w:iCs/>
                <w:color w:val="0000FF"/>
              </w:rPr>
            </w:pPr>
            <w:r w:rsidRPr="03F758AB">
              <w:rPr>
                <w:rFonts w:ascii="Calibri" w:eastAsia="Calibri" w:hAnsi="Calibri" w:cs="Calibri"/>
                <w:i/>
                <w:iCs/>
                <w:color w:val="0000FF"/>
              </w:rPr>
              <w:t>Systém spočítá stravné</w:t>
            </w:r>
          </w:p>
          <w:p w14:paraId="0D027839" w14:textId="7AE549AA" w:rsidR="16F38DDB" w:rsidRPr="006F79F6" w:rsidRDefault="16F38DDB" w:rsidP="003D55CA">
            <w:pPr>
              <w:pStyle w:val="Odstavecseseznamem"/>
              <w:numPr>
                <w:ilvl w:val="0"/>
                <w:numId w:val="22"/>
              </w:numPr>
              <w:rPr>
                <w:rFonts w:ascii="Calibri" w:eastAsia="Calibri" w:hAnsi="Calibri" w:cs="Calibri"/>
                <w:i/>
                <w:iCs/>
                <w:color w:val="0000FF"/>
                <w:lang w:val="pl-PL"/>
              </w:rPr>
            </w:pPr>
            <w:r w:rsidRPr="006F79F6">
              <w:rPr>
                <w:rFonts w:ascii="Calibri" w:eastAsia="Calibri" w:hAnsi="Calibri" w:cs="Calibri"/>
                <w:i/>
                <w:iCs/>
                <w:color w:val="0000FF"/>
                <w:lang w:val="pl-PL"/>
              </w:rPr>
              <w:t>Systém uloží hodnoty do</w:t>
            </w:r>
            <w:r w:rsidR="26D881C5" w:rsidRPr="006F79F6">
              <w:rPr>
                <w:rFonts w:ascii="Calibri" w:eastAsia="Calibri" w:hAnsi="Calibri" w:cs="Calibri"/>
                <w:i/>
                <w:iCs/>
                <w:color w:val="0000FF"/>
                <w:lang w:val="pl-PL"/>
              </w:rPr>
              <w:t xml:space="preserve"> databáz</w:t>
            </w:r>
            <w:r w:rsidR="1F538041" w:rsidRPr="006F79F6">
              <w:rPr>
                <w:rFonts w:ascii="Calibri" w:eastAsia="Calibri" w:hAnsi="Calibri" w:cs="Calibri"/>
                <w:i/>
                <w:iCs/>
                <w:color w:val="0000FF"/>
                <w:lang w:val="pl-PL"/>
              </w:rPr>
              <w:t>e</w:t>
            </w:r>
          </w:p>
        </w:tc>
      </w:tr>
      <w:tr w:rsidR="03F758AB" w14:paraId="72754FAE"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8A6C4CC" w14:textId="6164F017"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Rozšíření</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6E12F7EE" w14:textId="5D68EE30" w:rsidR="03F758AB" w:rsidRDefault="03F758AB" w:rsidP="03F758AB">
            <w:pPr>
              <w:spacing w:after="160"/>
              <w:rPr>
                <w:rFonts w:ascii="Calibri" w:eastAsia="Calibri" w:hAnsi="Calibri" w:cs="Calibri"/>
                <w:color w:val="0000FF"/>
              </w:rPr>
            </w:pPr>
          </w:p>
        </w:tc>
      </w:tr>
      <w:tr w:rsidR="03F758AB" w14:paraId="33ECF774"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1A4E365" w14:textId="27F09B04"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Speciální požadavky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1C0D6084" w14:textId="2751660E" w:rsidR="03F758AB" w:rsidRDefault="03F758AB" w:rsidP="03F758AB">
            <w:pPr>
              <w:spacing w:after="160"/>
              <w:ind w:left="-11"/>
              <w:rPr>
                <w:rFonts w:ascii="Calibri" w:eastAsia="Calibri" w:hAnsi="Calibri" w:cs="Calibri"/>
                <w:i/>
                <w:iCs/>
                <w:color w:val="0000FF"/>
              </w:rPr>
            </w:pPr>
          </w:p>
        </w:tc>
      </w:tr>
      <w:tr w:rsidR="03F758AB" w14:paraId="45581615"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4E53ED8" w14:textId="1FE1F64B"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Otevřené otázky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4D86D860" w14:textId="5899052C" w:rsidR="03F758AB" w:rsidRDefault="03F758AB" w:rsidP="03F758AB">
            <w:pPr>
              <w:rPr>
                <w:rFonts w:ascii="Calibri" w:eastAsia="Calibri" w:hAnsi="Calibri" w:cs="Calibri"/>
                <w:color w:val="FF0000"/>
              </w:rPr>
            </w:pPr>
          </w:p>
        </w:tc>
      </w:tr>
    </w:tbl>
    <w:p w14:paraId="160645E0" w14:textId="59A95231" w:rsidR="001D7D28" w:rsidRPr="0078071A" w:rsidRDefault="0078071A" w:rsidP="001C3020">
      <w:pPr>
        <w:rPr>
          <w:b/>
          <w:bCs/>
        </w:rPr>
      </w:pPr>
      <w:r>
        <w:br/>
      </w:r>
      <w:r w:rsidRPr="0078071A">
        <w:rPr>
          <w:b/>
          <w:bCs/>
        </w:rPr>
        <w:t>Fáze</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4"/>
        <w:gridCol w:w="1141"/>
        <w:gridCol w:w="1757"/>
        <w:gridCol w:w="3854"/>
      </w:tblGrid>
      <w:tr w:rsidR="007C20EF" w:rsidRPr="00435A24" w14:paraId="1827F60E" w14:textId="77777777" w:rsidTr="001C3020">
        <w:trPr>
          <w:trHeight w:val="330"/>
        </w:trPr>
        <w:tc>
          <w:tcPr>
            <w:tcW w:w="2304" w:type="dxa"/>
            <w:tcBorders>
              <w:top w:val="single" w:sz="4" w:space="0" w:color="auto"/>
              <w:left w:val="single" w:sz="6" w:space="0" w:color="auto"/>
              <w:bottom w:val="single" w:sz="6" w:space="0" w:color="auto"/>
              <w:right w:val="single" w:sz="6" w:space="0" w:color="auto"/>
            </w:tcBorders>
            <w:shd w:val="clear" w:color="auto" w:fill="auto"/>
            <w:vAlign w:val="bottom"/>
            <w:hideMark/>
          </w:tcPr>
          <w:p w14:paraId="5695A543" w14:textId="6190EDF9" w:rsidR="007C20EF" w:rsidRPr="00435A24" w:rsidRDefault="007C20EF"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lastRenderedPageBreak/>
              <w:t>Pole</w:t>
            </w:r>
            <w:r w:rsidRPr="00435A24">
              <w:rPr>
                <w:rFonts w:ascii="Arial" w:eastAsia="Times New Roman" w:hAnsi="Arial" w:cs="Arial"/>
                <w:color w:val="0070C0"/>
                <w:kern w:val="0"/>
                <w:sz w:val="20"/>
                <w:szCs w:val="20"/>
                <w:lang w:eastAsia="cs-CZ"/>
                <w14:ligatures w14:val="none"/>
              </w:rPr>
              <w:t> </w:t>
            </w:r>
          </w:p>
        </w:tc>
        <w:tc>
          <w:tcPr>
            <w:tcW w:w="1141" w:type="dxa"/>
            <w:tcBorders>
              <w:top w:val="single" w:sz="4" w:space="0" w:color="auto"/>
              <w:left w:val="nil"/>
              <w:bottom w:val="single" w:sz="6" w:space="0" w:color="auto"/>
              <w:right w:val="single" w:sz="4" w:space="0" w:color="auto"/>
            </w:tcBorders>
            <w:vAlign w:val="bottom"/>
          </w:tcPr>
          <w:p w14:paraId="45F1ED02" w14:textId="10065CC6" w:rsidR="007C20EF"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757" w:type="dxa"/>
            <w:tcBorders>
              <w:top w:val="single" w:sz="4" w:space="0" w:color="auto"/>
              <w:left w:val="single" w:sz="4" w:space="0" w:color="auto"/>
              <w:bottom w:val="single" w:sz="6" w:space="0" w:color="auto"/>
              <w:right w:val="single" w:sz="4" w:space="0" w:color="auto"/>
            </w:tcBorders>
            <w:vAlign w:val="bottom"/>
          </w:tcPr>
          <w:p w14:paraId="6D1E2E41" w14:textId="5F21E04F" w:rsidR="007C20EF"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3854" w:type="dxa"/>
            <w:tcBorders>
              <w:top w:val="single" w:sz="4" w:space="0" w:color="auto"/>
              <w:left w:val="single" w:sz="4" w:space="0" w:color="auto"/>
              <w:bottom w:val="single" w:sz="6" w:space="0" w:color="auto"/>
              <w:right w:val="single" w:sz="4" w:space="0" w:color="auto"/>
            </w:tcBorders>
            <w:shd w:val="clear" w:color="auto" w:fill="auto"/>
            <w:vAlign w:val="bottom"/>
            <w:hideMark/>
          </w:tcPr>
          <w:p w14:paraId="39E16D39" w14:textId="73DE7106" w:rsidR="007C20EF" w:rsidRPr="00435A24" w:rsidRDefault="007C20EF"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1D7D28" w:rsidRPr="00435A24" w14:paraId="31CA5CF9" w14:textId="77777777" w:rsidTr="001C3020">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0174277" w14:textId="77777777" w:rsidR="001D7D28" w:rsidRPr="00435A24" w:rsidRDefault="001D7D28"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Počáteční datum </w:t>
            </w:r>
          </w:p>
        </w:tc>
        <w:tc>
          <w:tcPr>
            <w:tcW w:w="1141" w:type="dxa"/>
            <w:tcBorders>
              <w:top w:val="single" w:sz="6" w:space="0" w:color="auto"/>
              <w:left w:val="nil"/>
              <w:bottom w:val="single" w:sz="6" w:space="0" w:color="auto"/>
              <w:right w:val="single" w:sz="4" w:space="0" w:color="auto"/>
            </w:tcBorders>
            <w:vAlign w:val="bottom"/>
          </w:tcPr>
          <w:p w14:paraId="275D9EBB" w14:textId="69CA6D4D" w:rsidR="001D7D28" w:rsidRPr="00435A24" w:rsidRDefault="00392CDB"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757" w:type="dxa"/>
            <w:tcBorders>
              <w:top w:val="single" w:sz="6" w:space="0" w:color="auto"/>
              <w:left w:val="single" w:sz="4" w:space="0" w:color="auto"/>
              <w:bottom w:val="single" w:sz="6" w:space="0" w:color="auto"/>
              <w:right w:val="single" w:sz="4" w:space="0" w:color="auto"/>
            </w:tcBorders>
            <w:vAlign w:val="bottom"/>
          </w:tcPr>
          <w:p w14:paraId="4D9F3B0F" w14:textId="4E98778E" w:rsidR="001D7D28"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70A98118" w14:textId="77777777" w:rsidR="001D7D28" w:rsidRPr="00435A24" w:rsidRDefault="4B024AC7"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r w:rsidR="001D7D28" w:rsidRPr="00435A24">
              <w:rPr>
                <w:rFonts w:ascii="Arial" w:eastAsia="Times New Roman" w:hAnsi="Arial" w:cs="Arial"/>
                <w:color w:val="000000"/>
                <w:kern w:val="0"/>
                <w:sz w:val="20"/>
                <w:szCs w:val="20"/>
                <w:lang w:eastAsia="cs-CZ"/>
                <w14:ligatures w14:val="none"/>
              </w:rPr>
              <w:t> </w:t>
            </w:r>
          </w:p>
        </w:tc>
      </w:tr>
      <w:tr w:rsidR="001D7D28" w:rsidRPr="00435A24" w14:paraId="17091763" w14:textId="77777777" w:rsidTr="001C3020">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B5D7B9F" w14:textId="77777777" w:rsidR="001D7D28" w:rsidRPr="00435A24" w:rsidRDefault="001D7D28" w:rsidP="001C3020">
            <w:pPr>
              <w:spacing w:after="0" w:line="240" w:lineRule="auto"/>
              <w:textAlignment w:val="baseline"/>
              <w:rPr>
                <w:rFonts w:ascii="Segoe UI" w:eastAsia="Times New Roman" w:hAnsi="Segoe UI" w:cs="Segoe UI"/>
                <w:kern w:val="0"/>
                <w:sz w:val="18"/>
                <w:szCs w:val="18"/>
                <w:lang w:eastAsia="cs-CZ"/>
                <w14:ligatures w14:val="none"/>
              </w:rPr>
            </w:pPr>
            <w:commentRangeStart w:id="124"/>
            <w:commentRangeStart w:id="125"/>
            <w:commentRangeStart w:id="126"/>
            <w:r w:rsidRPr="00435A24">
              <w:rPr>
                <w:rFonts w:ascii="Arial" w:eastAsia="Times New Roman" w:hAnsi="Arial" w:cs="Arial"/>
                <w:color w:val="000000"/>
                <w:kern w:val="0"/>
                <w:sz w:val="20"/>
                <w:szCs w:val="20"/>
                <w:lang w:eastAsia="cs-CZ"/>
                <w14:ligatures w14:val="none"/>
              </w:rPr>
              <w:t>Počáteční</w:t>
            </w:r>
            <w:commentRangeEnd w:id="124"/>
            <w:r w:rsidR="00D33F40">
              <w:rPr>
                <w:rStyle w:val="Odkaznakoment"/>
              </w:rPr>
              <w:commentReference w:id="124"/>
            </w:r>
            <w:commentRangeEnd w:id="125"/>
            <w:r w:rsidR="00473A3E">
              <w:rPr>
                <w:rStyle w:val="Odkaznakoment"/>
              </w:rPr>
              <w:commentReference w:id="125"/>
            </w:r>
            <w:commentRangeEnd w:id="126"/>
            <w:r w:rsidR="00067C90">
              <w:rPr>
                <w:rStyle w:val="Odkaznakoment"/>
              </w:rPr>
              <w:commentReference w:id="126"/>
            </w:r>
            <w:r w:rsidRPr="00435A24">
              <w:rPr>
                <w:rFonts w:ascii="Arial" w:eastAsia="Times New Roman" w:hAnsi="Arial" w:cs="Arial"/>
                <w:color w:val="000000"/>
                <w:kern w:val="0"/>
                <w:sz w:val="20"/>
                <w:szCs w:val="20"/>
                <w:lang w:eastAsia="cs-CZ"/>
                <w14:ligatures w14:val="none"/>
              </w:rPr>
              <w:t xml:space="preserve"> čas </w:t>
            </w:r>
          </w:p>
        </w:tc>
        <w:tc>
          <w:tcPr>
            <w:tcW w:w="1141" w:type="dxa"/>
            <w:tcBorders>
              <w:top w:val="single" w:sz="6" w:space="0" w:color="auto"/>
              <w:left w:val="nil"/>
              <w:bottom w:val="single" w:sz="6" w:space="0" w:color="auto"/>
              <w:right w:val="single" w:sz="4" w:space="0" w:color="auto"/>
            </w:tcBorders>
            <w:vAlign w:val="bottom"/>
          </w:tcPr>
          <w:p w14:paraId="0C5C6153" w14:textId="7E0CEEA0" w:rsidR="001D7D28"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4F0E6978" w14:textId="0C065EA9" w:rsidR="001D7D28" w:rsidRPr="00435A24" w:rsidRDefault="00392CDB"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w:t>
            </w:r>
            <w:r w:rsidR="007C20EF">
              <w:rPr>
                <w:rFonts w:ascii="Arial" w:eastAsia="Times New Roman" w:hAnsi="Arial" w:cs="Arial"/>
                <w:color w:val="000000"/>
                <w:kern w:val="0"/>
                <w:sz w:val="20"/>
                <w:szCs w:val="20"/>
                <w:lang w:eastAsia="cs-CZ"/>
                <w14:ligatures w14:val="none"/>
              </w:rPr>
              <w:t>ime</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76F102E6" w14:textId="77777777" w:rsidR="001D7D28" w:rsidRPr="00435A24" w:rsidRDefault="4B024AC7"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r w:rsidR="001D7D28" w:rsidRPr="00435A24">
              <w:rPr>
                <w:rFonts w:ascii="Arial" w:eastAsia="Times New Roman" w:hAnsi="Arial" w:cs="Arial"/>
                <w:color w:val="000000"/>
                <w:kern w:val="0"/>
                <w:sz w:val="20"/>
                <w:szCs w:val="20"/>
                <w:lang w:eastAsia="cs-CZ"/>
                <w14:ligatures w14:val="none"/>
              </w:rPr>
              <w:t> </w:t>
            </w:r>
          </w:p>
        </w:tc>
      </w:tr>
      <w:tr w:rsidR="001D7D28" w:rsidRPr="00435A24" w14:paraId="7F4D35DA" w14:textId="77777777" w:rsidTr="001C3020">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2D2DEBF" w14:textId="77777777" w:rsidR="001D7D28" w:rsidRPr="00435A24" w:rsidRDefault="001D7D28"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Počáteční místo </w:t>
            </w:r>
          </w:p>
        </w:tc>
        <w:tc>
          <w:tcPr>
            <w:tcW w:w="1141" w:type="dxa"/>
            <w:tcBorders>
              <w:top w:val="single" w:sz="6" w:space="0" w:color="auto"/>
              <w:left w:val="nil"/>
              <w:bottom w:val="single" w:sz="6" w:space="0" w:color="auto"/>
              <w:right w:val="single" w:sz="4" w:space="0" w:color="auto"/>
            </w:tcBorders>
            <w:vAlign w:val="bottom"/>
          </w:tcPr>
          <w:p w14:paraId="7EB81E8C" w14:textId="512B6F0E" w:rsidR="001D7D28"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7878E6E7" w14:textId="77D880EE" w:rsidR="001D7D28" w:rsidRPr="00435A24" w:rsidRDefault="00B47954"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513F2A79" w14:textId="08586ACA" w:rsidR="001D7D28" w:rsidRPr="00435A24" w:rsidRDefault="4B024AC7"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commentRangeStart w:id="127"/>
            <w:commentRangeStart w:id="128"/>
            <w:commentRangeEnd w:id="127"/>
            <w:r w:rsidR="0078071A">
              <w:rPr>
                <w:rStyle w:val="Odkaznakoment"/>
              </w:rPr>
              <w:commentReference w:id="127"/>
            </w:r>
            <w:commentRangeEnd w:id="128"/>
            <w:r w:rsidR="00B47954">
              <w:rPr>
                <w:rStyle w:val="Odkaznakoment"/>
              </w:rPr>
              <w:commentReference w:id="128"/>
            </w:r>
          </w:p>
        </w:tc>
      </w:tr>
      <w:tr w:rsidR="00392CDB" w:rsidRPr="00435A24" w14:paraId="145E3E22" w14:textId="77777777" w:rsidTr="001C3020">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tcPr>
          <w:p w14:paraId="5445D5AE" w14:textId="5E320668" w:rsidR="00392CDB" w:rsidRPr="00435A24" w:rsidRDefault="00392CDB"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Koncové datum</w:t>
            </w:r>
          </w:p>
        </w:tc>
        <w:tc>
          <w:tcPr>
            <w:tcW w:w="1141" w:type="dxa"/>
            <w:tcBorders>
              <w:top w:val="single" w:sz="6" w:space="0" w:color="auto"/>
              <w:left w:val="nil"/>
              <w:bottom w:val="single" w:sz="6" w:space="0" w:color="auto"/>
              <w:right w:val="single" w:sz="4" w:space="0" w:color="auto"/>
            </w:tcBorders>
            <w:vAlign w:val="bottom"/>
          </w:tcPr>
          <w:p w14:paraId="1623558C" w14:textId="0310EF5D" w:rsidR="00392CDB" w:rsidRDefault="00392CDB"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757" w:type="dxa"/>
            <w:tcBorders>
              <w:top w:val="single" w:sz="6" w:space="0" w:color="auto"/>
              <w:left w:val="single" w:sz="4" w:space="0" w:color="auto"/>
              <w:bottom w:val="single" w:sz="6" w:space="0" w:color="auto"/>
              <w:right w:val="single" w:sz="4" w:space="0" w:color="auto"/>
            </w:tcBorders>
            <w:vAlign w:val="bottom"/>
          </w:tcPr>
          <w:p w14:paraId="64958D76" w14:textId="71130E1A" w:rsidR="00392CDB" w:rsidRDefault="00392CDB"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tcPr>
          <w:p w14:paraId="5860CB25" w14:textId="77777777" w:rsidR="00392CDB" w:rsidRPr="00435A24" w:rsidRDefault="00392CDB" w:rsidP="001C3020">
            <w:pPr>
              <w:spacing w:after="0" w:line="240" w:lineRule="auto"/>
              <w:textAlignment w:val="baseline"/>
              <w:rPr>
                <w:rFonts w:ascii="Arial" w:eastAsia="Times New Roman" w:hAnsi="Arial" w:cs="Arial"/>
                <w:color w:val="000000"/>
                <w:kern w:val="0"/>
                <w:sz w:val="20"/>
                <w:szCs w:val="20"/>
                <w:lang w:eastAsia="cs-CZ"/>
                <w14:ligatures w14:val="none"/>
              </w:rPr>
            </w:pPr>
          </w:p>
        </w:tc>
      </w:tr>
      <w:tr w:rsidR="001D7D28" w:rsidRPr="00435A24" w14:paraId="439046C8" w14:textId="77777777" w:rsidTr="001C3020">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017DA7D" w14:textId="77777777" w:rsidR="001D7D28" w:rsidRPr="00435A24" w:rsidRDefault="001D7D28"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Koncový čas </w:t>
            </w:r>
          </w:p>
        </w:tc>
        <w:tc>
          <w:tcPr>
            <w:tcW w:w="1141" w:type="dxa"/>
            <w:tcBorders>
              <w:top w:val="single" w:sz="6" w:space="0" w:color="auto"/>
              <w:left w:val="nil"/>
              <w:bottom w:val="single" w:sz="6" w:space="0" w:color="auto"/>
              <w:right w:val="single" w:sz="4" w:space="0" w:color="auto"/>
            </w:tcBorders>
            <w:vAlign w:val="bottom"/>
          </w:tcPr>
          <w:p w14:paraId="3E25D5A3" w14:textId="6CBA08D4" w:rsidR="001D7D28" w:rsidRPr="00435A24" w:rsidRDefault="00392CDB"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757" w:type="dxa"/>
            <w:tcBorders>
              <w:top w:val="single" w:sz="6" w:space="0" w:color="auto"/>
              <w:left w:val="single" w:sz="4" w:space="0" w:color="auto"/>
              <w:bottom w:val="single" w:sz="6" w:space="0" w:color="auto"/>
              <w:right w:val="single" w:sz="4" w:space="0" w:color="auto"/>
            </w:tcBorders>
            <w:vAlign w:val="bottom"/>
          </w:tcPr>
          <w:p w14:paraId="4C819B17" w14:textId="5DFF2D35" w:rsidR="001D7D28" w:rsidRPr="00435A24" w:rsidRDefault="001C3020"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w:t>
            </w:r>
            <w:r w:rsidR="007C20EF">
              <w:rPr>
                <w:rFonts w:ascii="Arial" w:eastAsia="Times New Roman" w:hAnsi="Arial" w:cs="Arial"/>
                <w:color w:val="000000"/>
                <w:kern w:val="0"/>
                <w:sz w:val="20"/>
                <w:szCs w:val="20"/>
                <w:lang w:eastAsia="cs-CZ"/>
                <w14:ligatures w14:val="none"/>
              </w:rPr>
              <w:t>ate</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2327A922" w14:textId="77777777" w:rsidR="001D7D28" w:rsidRPr="00435A24" w:rsidRDefault="4B024AC7"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commentRangeStart w:id="129"/>
            <w:commentRangeStart w:id="130"/>
            <w:commentRangeEnd w:id="129"/>
            <w:r w:rsidR="0078071A">
              <w:rPr>
                <w:rStyle w:val="Odkaznakoment"/>
              </w:rPr>
              <w:commentReference w:id="129"/>
            </w:r>
            <w:commentRangeEnd w:id="130"/>
            <w:r w:rsidR="00473A3E">
              <w:rPr>
                <w:rStyle w:val="Odkaznakoment"/>
              </w:rPr>
              <w:commentReference w:id="130"/>
            </w:r>
            <w:r w:rsidR="001D7D28" w:rsidRPr="00435A24">
              <w:rPr>
                <w:rFonts w:ascii="Arial" w:eastAsia="Times New Roman" w:hAnsi="Arial" w:cs="Arial"/>
                <w:color w:val="000000"/>
                <w:kern w:val="0"/>
                <w:sz w:val="20"/>
                <w:szCs w:val="20"/>
                <w:lang w:eastAsia="cs-CZ"/>
                <w14:ligatures w14:val="none"/>
              </w:rPr>
              <w:t> </w:t>
            </w:r>
          </w:p>
        </w:tc>
      </w:tr>
      <w:tr w:rsidR="001D7D28" w:rsidRPr="00435A24" w14:paraId="2ED76CDC" w14:textId="77777777" w:rsidTr="001C3020">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0F840CC" w14:textId="77777777" w:rsidR="001D7D28" w:rsidRPr="00435A24" w:rsidRDefault="001D7D28"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Koncové místo </w:t>
            </w:r>
          </w:p>
        </w:tc>
        <w:tc>
          <w:tcPr>
            <w:tcW w:w="1141" w:type="dxa"/>
            <w:tcBorders>
              <w:top w:val="single" w:sz="6" w:space="0" w:color="auto"/>
              <w:left w:val="nil"/>
              <w:bottom w:val="single" w:sz="6" w:space="0" w:color="auto"/>
              <w:right w:val="single" w:sz="4" w:space="0" w:color="auto"/>
            </w:tcBorders>
            <w:vAlign w:val="bottom"/>
          </w:tcPr>
          <w:p w14:paraId="1EDA994B" w14:textId="42E27A6D" w:rsidR="001D7D28"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43379B27" w14:textId="4DEB0774" w:rsidR="001D7D28" w:rsidRPr="00435A24" w:rsidRDefault="001C3020"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4747F6E4" w14:textId="77777777" w:rsidR="001D7D28" w:rsidRPr="00435A24" w:rsidRDefault="4B024AC7"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r w:rsidR="001D7D28" w:rsidRPr="00435A24">
              <w:rPr>
                <w:rFonts w:ascii="Arial" w:eastAsia="Times New Roman" w:hAnsi="Arial" w:cs="Arial"/>
                <w:color w:val="000000"/>
                <w:kern w:val="0"/>
                <w:sz w:val="20"/>
                <w:szCs w:val="20"/>
                <w:lang w:eastAsia="cs-CZ"/>
                <w14:ligatures w14:val="none"/>
              </w:rPr>
              <w:t> </w:t>
            </w:r>
          </w:p>
        </w:tc>
      </w:tr>
      <w:tr w:rsidR="001D7D28" w:rsidRPr="00435A24" w14:paraId="3FA856E1" w14:textId="77777777" w:rsidTr="001C3020">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D5F4A36" w14:textId="77777777" w:rsidR="001D7D28" w:rsidRPr="00435A24" w:rsidRDefault="001D7D28"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Snídaně </w:t>
            </w:r>
          </w:p>
        </w:tc>
        <w:tc>
          <w:tcPr>
            <w:tcW w:w="1141" w:type="dxa"/>
            <w:tcBorders>
              <w:top w:val="single" w:sz="6" w:space="0" w:color="auto"/>
              <w:left w:val="nil"/>
              <w:bottom w:val="single" w:sz="6" w:space="0" w:color="auto"/>
              <w:right w:val="single" w:sz="4" w:space="0" w:color="auto"/>
            </w:tcBorders>
            <w:vAlign w:val="bottom"/>
          </w:tcPr>
          <w:p w14:paraId="2BAEF1BB" w14:textId="549FE019" w:rsidR="001D7D28"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717C4CED" w14:textId="4F0BDE10" w:rsidR="001D7D28"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boolean</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48A01091" w14:textId="04494EBF" w:rsidR="001D7D28" w:rsidRPr="00435A24" w:rsidRDefault="007C20EF" w:rsidP="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Checkbox</w:t>
            </w:r>
            <w:r w:rsidR="001D7D28" w:rsidRPr="00435A24">
              <w:rPr>
                <w:rFonts w:ascii="Arial" w:eastAsia="Times New Roman" w:hAnsi="Arial" w:cs="Arial"/>
                <w:color w:val="000000"/>
                <w:kern w:val="0"/>
                <w:sz w:val="20"/>
                <w:szCs w:val="20"/>
                <w:lang w:eastAsia="cs-CZ"/>
                <w14:ligatures w14:val="none"/>
              </w:rPr>
              <w:t xml:space="preserve"> -&gt; krácení stravného, pokud Ano </w:t>
            </w:r>
          </w:p>
        </w:tc>
      </w:tr>
      <w:tr w:rsidR="001D7D28" w:rsidRPr="00435A24" w14:paraId="5316623C" w14:textId="77777777" w:rsidTr="001C3020">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819C52A" w14:textId="77777777" w:rsidR="001D7D28" w:rsidRPr="00435A24" w:rsidRDefault="001D7D28"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Oběd </w:t>
            </w:r>
          </w:p>
        </w:tc>
        <w:tc>
          <w:tcPr>
            <w:tcW w:w="1141" w:type="dxa"/>
            <w:tcBorders>
              <w:top w:val="single" w:sz="6" w:space="0" w:color="auto"/>
              <w:left w:val="nil"/>
              <w:bottom w:val="single" w:sz="6" w:space="0" w:color="auto"/>
              <w:right w:val="single" w:sz="4" w:space="0" w:color="auto"/>
            </w:tcBorders>
            <w:vAlign w:val="bottom"/>
          </w:tcPr>
          <w:p w14:paraId="4FADA46A" w14:textId="146503A4" w:rsidR="001D7D28"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53894D46" w14:textId="2B38EF1F" w:rsidR="001D7D28"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boolean</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55665D4E" w14:textId="420A6BD3" w:rsidR="001D7D28" w:rsidRPr="00435A24" w:rsidRDefault="007C20EF" w:rsidP="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Checkbox</w:t>
            </w:r>
            <w:r w:rsidRPr="00435A24">
              <w:rPr>
                <w:rFonts w:ascii="Arial" w:eastAsia="Times New Roman" w:hAnsi="Arial" w:cs="Arial"/>
                <w:color w:val="000000"/>
                <w:kern w:val="0"/>
                <w:sz w:val="20"/>
                <w:szCs w:val="20"/>
                <w:lang w:eastAsia="cs-CZ"/>
                <w14:ligatures w14:val="none"/>
              </w:rPr>
              <w:t xml:space="preserve"> </w:t>
            </w:r>
            <w:r w:rsidR="001D7D28" w:rsidRPr="00435A24">
              <w:rPr>
                <w:rFonts w:ascii="Arial" w:eastAsia="Times New Roman" w:hAnsi="Arial" w:cs="Arial"/>
                <w:color w:val="000000"/>
                <w:kern w:val="0"/>
                <w:sz w:val="20"/>
                <w:szCs w:val="20"/>
                <w:lang w:eastAsia="cs-CZ"/>
                <w14:ligatures w14:val="none"/>
              </w:rPr>
              <w:t>-&gt; krácení stravného, pokud Ano </w:t>
            </w:r>
          </w:p>
        </w:tc>
      </w:tr>
      <w:tr w:rsidR="001D7D28" w:rsidRPr="00435A24" w14:paraId="7BFC89DB" w14:textId="77777777" w:rsidTr="001C3020">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CC37D07" w14:textId="77777777" w:rsidR="001D7D28" w:rsidRPr="00435A24" w:rsidRDefault="001D7D28" w:rsidP="001C3020">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Večeře </w:t>
            </w:r>
          </w:p>
        </w:tc>
        <w:tc>
          <w:tcPr>
            <w:tcW w:w="1141" w:type="dxa"/>
            <w:tcBorders>
              <w:top w:val="single" w:sz="6" w:space="0" w:color="auto"/>
              <w:left w:val="nil"/>
              <w:bottom w:val="single" w:sz="6" w:space="0" w:color="auto"/>
              <w:right w:val="single" w:sz="4" w:space="0" w:color="auto"/>
            </w:tcBorders>
            <w:vAlign w:val="bottom"/>
          </w:tcPr>
          <w:p w14:paraId="12A0383B" w14:textId="024954EB" w:rsidR="001D7D28"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2799FC3D" w14:textId="74AF4E43" w:rsidR="001D7D28" w:rsidRPr="00435A24" w:rsidRDefault="007C20EF"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boolean</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596E6A9A" w14:textId="73A87A55" w:rsidR="001D7D28" w:rsidRPr="00435A24" w:rsidRDefault="007C20EF" w:rsidP="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Checkbox</w:t>
            </w:r>
            <w:r w:rsidRPr="00435A24">
              <w:rPr>
                <w:rFonts w:ascii="Arial" w:eastAsia="Times New Roman" w:hAnsi="Arial" w:cs="Arial"/>
                <w:color w:val="000000"/>
                <w:kern w:val="0"/>
                <w:sz w:val="20"/>
                <w:szCs w:val="20"/>
                <w:lang w:eastAsia="cs-CZ"/>
                <w14:ligatures w14:val="none"/>
              </w:rPr>
              <w:t xml:space="preserve"> </w:t>
            </w:r>
            <w:r w:rsidR="001D7D28" w:rsidRPr="00435A24">
              <w:rPr>
                <w:rFonts w:ascii="Arial" w:eastAsia="Times New Roman" w:hAnsi="Arial" w:cs="Arial"/>
                <w:color w:val="000000"/>
                <w:kern w:val="0"/>
                <w:sz w:val="20"/>
                <w:szCs w:val="20"/>
                <w:lang w:eastAsia="cs-CZ"/>
                <w14:ligatures w14:val="none"/>
              </w:rPr>
              <w:t>-&gt; krácení stravného, pokud Ano </w:t>
            </w:r>
          </w:p>
        </w:tc>
      </w:tr>
      <w:tr w:rsidR="001D7D28" w:rsidRPr="00435A24" w14:paraId="7D60A1EE" w14:textId="77777777" w:rsidTr="001C3020">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224196B0" w14:textId="5C266D15" w:rsidR="001D7D28" w:rsidRPr="00435A24" w:rsidRDefault="001C3020" w:rsidP="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Pouze pracovní dny</w:t>
            </w:r>
            <w:r w:rsidR="001D7D28" w:rsidRPr="00435A24">
              <w:rPr>
                <w:rFonts w:ascii="Arial" w:eastAsia="Times New Roman" w:hAnsi="Arial" w:cs="Arial"/>
                <w:color w:val="000000"/>
                <w:kern w:val="0"/>
                <w:sz w:val="20"/>
                <w:szCs w:val="20"/>
                <w:lang w:eastAsia="cs-CZ"/>
                <w14:ligatures w14:val="none"/>
              </w:rPr>
              <w:t> </w:t>
            </w:r>
          </w:p>
        </w:tc>
        <w:tc>
          <w:tcPr>
            <w:tcW w:w="1141" w:type="dxa"/>
            <w:tcBorders>
              <w:top w:val="single" w:sz="6" w:space="0" w:color="auto"/>
              <w:left w:val="nil"/>
              <w:bottom w:val="single" w:sz="6" w:space="0" w:color="auto"/>
              <w:right w:val="single" w:sz="4" w:space="0" w:color="auto"/>
            </w:tcBorders>
            <w:vAlign w:val="bottom"/>
          </w:tcPr>
          <w:p w14:paraId="493EA8CA" w14:textId="630525D8" w:rsidR="001D7D28" w:rsidRPr="00435A24" w:rsidRDefault="001C3020"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03DE38D5" w14:textId="6E6B49DA" w:rsidR="001D7D28" w:rsidRPr="00435A24" w:rsidRDefault="001C3020" w:rsidP="001C3020">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boolean</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7F3708FC" w14:textId="353F1306" w:rsidR="001D7D28" w:rsidRPr="00435A24" w:rsidRDefault="001C3020" w:rsidP="001C3020">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Checkbox, umožňuje spočítat stravné za danou dobu</w:t>
            </w:r>
          </w:p>
        </w:tc>
      </w:tr>
    </w:tbl>
    <w:p w14:paraId="557A0767" w14:textId="68986F90" w:rsidR="001C3020" w:rsidRDefault="007C20EF" w:rsidP="001C3020">
      <w:pPr>
        <w:pStyle w:val="Nadpis5"/>
      </w:pPr>
      <w:bookmarkStart w:id="131" w:name="_Toc1283240906"/>
      <w:r>
        <w:br/>
      </w:r>
      <w:r w:rsidR="001C3020">
        <w:t>4.1.3.1 REQ-01ca: Export/Import</w:t>
      </w:r>
      <w:bookmarkEnd w:id="131"/>
    </w:p>
    <w:p w14:paraId="6C53EE5C" w14:textId="60E10A52" w:rsidR="7D427302" w:rsidRDefault="7D427302" w:rsidP="0394CEA9">
      <w:pPr>
        <w:pBdr>
          <w:top w:val="single" w:sz="4" w:space="4" w:color="000000"/>
          <w:left w:val="single" w:sz="4" w:space="4" w:color="000000"/>
          <w:bottom w:val="single" w:sz="4" w:space="4" w:color="000000"/>
          <w:right w:val="single" w:sz="4" w:space="4" w:color="000000"/>
        </w:pBdr>
      </w:pPr>
      <w:r w:rsidRPr="0394CEA9">
        <w:rPr>
          <w:b/>
          <w:bCs/>
        </w:rPr>
        <w:t>User story:</w:t>
      </w:r>
      <w:r>
        <w:br/>
      </w:r>
      <w:r w:rsidR="60671FC6">
        <w:t>Jako uživatel chci mít možnost vyexportovat záznamy a hromadně je u sebe zeditovat a nahrát zpátky do systému.</w:t>
      </w:r>
      <w:r>
        <w:br/>
      </w:r>
      <w:r>
        <w:br/>
      </w:r>
      <w:r w:rsidR="4AE7EA8D" w:rsidRPr="0394CEA9">
        <w:rPr>
          <w:b/>
          <w:bCs/>
        </w:rPr>
        <w:t>Acceptance criteria:</w:t>
      </w:r>
      <w:r>
        <w:br/>
      </w:r>
      <w:r w:rsidR="16CB85C5">
        <w:t>Exportuji a úspěšně nahraji záznamy.</w:t>
      </w:r>
    </w:p>
    <w:p w14:paraId="013A6265" w14:textId="4D05B07F" w:rsidR="001C3020" w:rsidRDefault="001C3020" w:rsidP="7892204B">
      <w:pPr>
        <w:jc w:val="both"/>
      </w:pPr>
      <w:r>
        <w:t>Jako uživatel budu chtít hromadně upravovat fáze služební cesty. Fáze tedy bude možné vyexportovat ve formátu CSV a znovu nahrát. Počet záznamu bude dosahovat maximálně nižších desítek.</w:t>
      </w:r>
    </w:p>
    <w:p w14:paraId="2C8D8217" w14:textId="79E10632" w:rsidR="17C95355" w:rsidRDefault="17C95355" w:rsidP="7892204B">
      <w:pPr>
        <w:pStyle w:val="Nadpis4"/>
      </w:pPr>
      <w:bookmarkStart w:id="132" w:name="_Toc983268073"/>
      <w:r>
        <w:t xml:space="preserve">4.1.4 REQ-01d: </w:t>
      </w:r>
      <w:r w:rsidR="5CF496D3">
        <w:t>Uložení CP bez odeslání ke schválení</w:t>
      </w:r>
      <w:bookmarkEnd w:id="132"/>
    </w:p>
    <w:p w14:paraId="1C86D6CF" w14:textId="445063BA" w:rsidR="5BE86C18" w:rsidRDefault="5BE86C18" w:rsidP="0394CEA9">
      <w:pPr>
        <w:pBdr>
          <w:top w:val="single" w:sz="4" w:space="4" w:color="000000"/>
          <w:left w:val="single" w:sz="4" w:space="4" w:color="000000"/>
          <w:bottom w:val="single" w:sz="4" w:space="4" w:color="000000"/>
          <w:right w:val="single" w:sz="4" w:space="4" w:color="000000"/>
        </w:pBdr>
      </w:pPr>
      <w:r w:rsidRPr="0394CEA9">
        <w:rPr>
          <w:b/>
          <w:bCs/>
        </w:rPr>
        <w:t>User story:</w:t>
      </w:r>
      <w:r>
        <w:t xml:space="preserve"> </w:t>
      </w:r>
      <w:r>
        <w:br/>
      </w:r>
      <w:r w:rsidR="00A052D8">
        <w:t>Jako uživatel chci</w:t>
      </w:r>
      <w:r w:rsidR="4D8E392C">
        <w:t>, aby se uložily záznamy, které jsem doposud udělal, abych mohl CP zavřít a další den, co otevřu CP</w:t>
      </w:r>
      <w:r w:rsidR="6694F2E3">
        <w:t>, tyto změny viděl.</w:t>
      </w:r>
    </w:p>
    <w:p w14:paraId="47D12CE5" w14:textId="6EB33DE8" w:rsidR="4D8E392C" w:rsidRDefault="4D8E392C" w:rsidP="0394CEA9">
      <w:pPr>
        <w:pBdr>
          <w:top w:val="single" w:sz="4" w:space="4" w:color="000000"/>
          <w:left w:val="single" w:sz="4" w:space="4" w:color="000000"/>
          <w:bottom w:val="single" w:sz="4" w:space="4" w:color="000000"/>
          <w:right w:val="single" w:sz="4" w:space="4" w:color="000000"/>
        </w:pBdr>
      </w:pPr>
      <w:r w:rsidRPr="0394CEA9">
        <w:rPr>
          <w:b/>
          <w:bCs/>
        </w:rPr>
        <w:t>Acceptance criteria:</w:t>
      </w:r>
      <w:r>
        <w:br/>
      </w:r>
      <w:r w:rsidR="413DD2AB" w:rsidRPr="0394CEA9">
        <w:t>Vyplnění části formuláře, zavření CP, následně jeho otevření a ověření, že vyplněn</w:t>
      </w:r>
      <w:r w:rsidR="777814EA" w:rsidRPr="0394CEA9">
        <w:t>é data se zde nacházejí.</w:t>
      </w:r>
    </w:p>
    <w:p w14:paraId="53760649" w14:textId="3EBA0C5B" w:rsidR="125C52B3" w:rsidRDefault="55EE67A4" w:rsidP="125C52B3">
      <w:r>
        <w:drawing>
          <wp:inline distT="0" distB="0" distL="0" distR="0" wp14:anchorId="45FA618F" wp14:editId="4B834063">
            <wp:extent cx="5334002" cy="2171700"/>
            <wp:effectExtent l="0" t="0" r="0" b="0"/>
            <wp:docPr id="1040553974" name="Picture 1040553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553974"/>
                    <pic:cNvPicPr/>
                  </pic:nvPicPr>
                  <pic:blipFill>
                    <a:blip r:embed="rId30">
                      <a:extLst>
                        <a:ext uri="{28A0092B-C50C-407E-A947-70E740481C1C}">
                          <a14:useLocalDpi xmlns:a14="http://schemas.microsoft.com/office/drawing/2010/main" val="0"/>
                        </a:ext>
                      </a:extLst>
                    </a:blip>
                    <a:stretch>
                      <a:fillRect/>
                    </a:stretch>
                  </pic:blipFill>
                  <pic:spPr>
                    <a:xfrm>
                      <a:off x="0" y="0"/>
                      <a:ext cx="5334002" cy="2171700"/>
                    </a:xfrm>
                    <a:prstGeom prst="rect">
                      <a:avLst/>
                    </a:prstGeom>
                  </pic:spPr>
                </pic:pic>
              </a:graphicData>
            </a:graphic>
          </wp:inline>
        </w:drawing>
      </w:r>
    </w:p>
    <w:p w14:paraId="46A77D78" w14:textId="7794EF81" w:rsidR="001C3020" w:rsidRDefault="2C1CE222" w:rsidP="0394CEA9">
      <w:pPr>
        <w:pBdr>
          <w:top w:val="single" w:sz="4" w:space="4" w:color="000000"/>
          <w:left w:val="single" w:sz="4" w:space="4" w:color="000000"/>
          <w:bottom w:val="single" w:sz="4" w:space="4" w:color="000000"/>
          <w:right w:val="single" w:sz="4" w:space="4" w:color="000000"/>
        </w:pBdr>
      </w:pPr>
      <w:r>
        <w:lastRenderedPageBreak/>
        <w:t>Cestovní příkaz se musí ukládat sám po každém poli, nelze tuto akci navázat na tlačítko.</w:t>
      </w:r>
      <w:r w:rsidR="001C3020">
        <w:br/>
      </w:r>
      <w:r w:rsidR="001C3020">
        <w:br/>
      </w:r>
      <w:r w:rsidR="53532799">
        <w:t>Defaultní hodnota stavu cestovního příkazu:</w:t>
      </w:r>
      <w:r w:rsidR="53532799" w:rsidRPr="0394CEA9">
        <w:rPr>
          <w:b/>
          <w:bCs/>
        </w:rPr>
        <w:t xml:space="preserve"> Ve zpracování</w:t>
      </w:r>
    </w:p>
    <w:p w14:paraId="73D8294D" w14:textId="7D92B1F1" w:rsidR="001C3020" w:rsidRDefault="49CCDE63" w:rsidP="0394CEA9">
      <w:pPr>
        <w:pStyle w:val="Nadpis4"/>
      </w:pPr>
      <w:r>
        <w:t>4.1.5 REQ-01e: Zadání cestovního příkazu, kter</w:t>
      </w:r>
      <w:r w:rsidR="3EA9A552">
        <w:t>ý</w:t>
      </w:r>
      <w:r>
        <w:t xml:space="preserve"> nejde do schvalování</w:t>
      </w:r>
    </w:p>
    <w:p w14:paraId="4614BC89" w14:textId="006B5DE1" w:rsidR="001C3020" w:rsidRDefault="06FE0B40" w:rsidP="0394CEA9">
      <w:r>
        <w:t>Cestovní příkaz se zadává stejně jako</w:t>
      </w:r>
      <w:r w:rsidR="661106B6">
        <w:t xml:space="preserve"> v případě schvalování.</w:t>
      </w:r>
      <w:r w:rsidR="001C3020">
        <w:br/>
      </w:r>
      <w:r w:rsidR="001C3020">
        <w:br/>
      </w:r>
      <w:r w:rsidR="1F9078C5">
        <w:t>Po stisknutí tlačítka odeslat, se cestovní příkaz automaticky přepne do stavu Schváleno a nelze ho nijak upravovat.</w:t>
      </w:r>
    </w:p>
    <w:p w14:paraId="7AB64378" w14:textId="6B033FAD" w:rsidR="001C3020" w:rsidRDefault="001C3020" w:rsidP="0394CEA9"/>
    <w:p w14:paraId="64564175" w14:textId="78175B65" w:rsidR="001C3020" w:rsidRDefault="226F49E6" w:rsidP="14491F64">
      <w:pPr>
        <w:pStyle w:val="Nadpis4"/>
      </w:pPr>
      <w:r>
        <w:t>4.1.</w:t>
      </w:r>
      <w:r w:rsidR="667970D2">
        <w:t>6</w:t>
      </w:r>
      <w:r>
        <w:t xml:space="preserve"> REQ-01f: </w:t>
      </w:r>
      <w:r w:rsidR="3463B89A">
        <w:t>Odstranění CP</w:t>
      </w:r>
    </w:p>
    <w:p w14:paraId="039EAA13" w14:textId="73F37955" w:rsidR="001C3020" w:rsidRDefault="70A4ABA8" w:rsidP="14491F64">
      <w:pPr>
        <w:pBdr>
          <w:top w:val="single" w:sz="4" w:space="4" w:color="000000"/>
          <w:left w:val="single" w:sz="4" w:space="4" w:color="000000"/>
          <w:bottom w:val="single" w:sz="4" w:space="4" w:color="000000"/>
          <w:right w:val="single" w:sz="4" w:space="4" w:color="000000"/>
        </w:pBdr>
      </w:pPr>
      <w:r w:rsidRPr="14491F64">
        <w:rPr>
          <w:b/>
          <w:bCs/>
        </w:rPr>
        <w:t>User story:</w:t>
      </w:r>
      <w:r>
        <w:t xml:space="preserve"> </w:t>
      </w:r>
      <w:r w:rsidR="001C3020">
        <w:br/>
      </w:r>
      <w:r>
        <w:t>Jako uživatel chci</w:t>
      </w:r>
      <w:r w:rsidR="3A736EEE">
        <w:t xml:space="preserve"> mít možnost odstranit CP, který jsem nikam neodeslal.</w:t>
      </w:r>
    </w:p>
    <w:p w14:paraId="3F695E2A" w14:textId="3B8DFCCC" w:rsidR="001C3020" w:rsidRDefault="70A4ABA8" w:rsidP="14491F64">
      <w:pPr>
        <w:pBdr>
          <w:top w:val="single" w:sz="4" w:space="4" w:color="000000"/>
          <w:left w:val="single" w:sz="4" w:space="4" w:color="000000"/>
          <w:bottom w:val="single" w:sz="4" w:space="4" w:color="000000"/>
          <w:right w:val="single" w:sz="4" w:space="4" w:color="000000"/>
        </w:pBdr>
      </w:pPr>
      <w:r w:rsidRPr="14491F64">
        <w:rPr>
          <w:b/>
          <w:bCs/>
        </w:rPr>
        <w:t>Acceptance criteria:</w:t>
      </w:r>
      <w:r w:rsidR="001C3020">
        <w:br/>
      </w:r>
      <w:r w:rsidRPr="14491F64">
        <w:t>Vyplnění části formuláře,</w:t>
      </w:r>
      <w:r w:rsidR="0A4CCB32" w:rsidRPr="14491F64">
        <w:t>kliknutí na tlačítko odstranit.</w:t>
      </w:r>
    </w:p>
    <w:p w14:paraId="3FA6DE8F" w14:textId="2348A713" w:rsidR="001C3020" w:rsidRDefault="001C3020" w:rsidP="14491F64"/>
    <w:p w14:paraId="174F71ED" w14:textId="38A7F6CC" w:rsidR="001C3020" w:rsidRDefault="1CA27904" w:rsidP="14491F64">
      <w:r>
        <w:t>Jako zadavatel můžu svůj CP odstranit</w:t>
      </w:r>
      <w:r w:rsidR="59F4177F">
        <w:t>, pokud nebyl odeslán.</w:t>
      </w:r>
    </w:p>
    <w:p w14:paraId="5ECE4791" w14:textId="09476585" w:rsidR="001C3020" w:rsidRDefault="001C3020" w:rsidP="00435A24"/>
    <w:p w14:paraId="0021B999" w14:textId="1002AF7B" w:rsidR="001C3020" w:rsidRDefault="001C3020" w:rsidP="00D86A5B">
      <w:pPr>
        <w:pStyle w:val="Nadpis3"/>
        <w:numPr>
          <w:ilvl w:val="1"/>
          <w:numId w:val="1"/>
        </w:numPr>
      </w:pPr>
      <w:r>
        <w:t xml:space="preserve"> </w:t>
      </w:r>
      <w:bookmarkStart w:id="133" w:name="_Toc1313603397"/>
      <w:r>
        <w:t>REQ-02: Schvalování cestovního příkazu</w:t>
      </w:r>
      <w:r w:rsidR="00734D12">
        <w:t xml:space="preserve"> a schvalování </w:t>
      </w:r>
      <w:commentRangeStart w:id="134"/>
      <w:r w:rsidR="00734D12">
        <w:t>vyúčtování</w:t>
      </w:r>
      <w:bookmarkEnd w:id="133"/>
      <w:commentRangeEnd w:id="134"/>
      <w:r>
        <w:rPr>
          <w:rStyle w:val="Odkaznakoment"/>
        </w:rPr>
        <w:commentReference w:id="134"/>
      </w:r>
    </w:p>
    <w:p w14:paraId="63B2F478" w14:textId="18A292DA" w:rsidR="1610CE17" w:rsidRDefault="0502BF3E" w:rsidP="1610CE17">
      <w:r>
        <w:drawing>
          <wp:inline distT="0" distB="0" distL="0" distR="0" wp14:anchorId="760DBFCC" wp14:editId="1FF0AA8B">
            <wp:extent cx="5762626" cy="2352675"/>
            <wp:effectExtent l="0" t="0" r="0" b="0"/>
            <wp:docPr id="1475844129" name="Picture 147584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844129"/>
                    <pic:cNvPicPr/>
                  </pic:nvPicPr>
                  <pic:blipFill>
                    <a:blip r:embed="rId31">
                      <a:extLst>
                        <a:ext uri="{28A0092B-C50C-407E-A947-70E740481C1C}">
                          <a14:useLocalDpi xmlns:a14="http://schemas.microsoft.com/office/drawing/2010/main" val="0"/>
                        </a:ext>
                      </a:extLst>
                    </a:blip>
                    <a:stretch>
                      <a:fillRect/>
                    </a:stretch>
                  </pic:blipFill>
                  <pic:spPr>
                    <a:xfrm>
                      <a:off x="0" y="0"/>
                      <a:ext cx="5762626" cy="2352675"/>
                    </a:xfrm>
                    <a:prstGeom prst="rect">
                      <a:avLst/>
                    </a:prstGeom>
                  </pic:spPr>
                </pic:pic>
              </a:graphicData>
            </a:graphic>
          </wp:inline>
        </w:drawing>
      </w:r>
    </w:p>
    <w:p w14:paraId="391142D6" w14:textId="57BF9222" w:rsidR="001C3020" w:rsidRDefault="001C3020" w:rsidP="14491F64">
      <w:pPr>
        <w:jc w:val="both"/>
        <w:rPr>
          <w:highlight w:val="yellow"/>
        </w:rPr>
      </w:pPr>
      <w:r w:rsidRPr="001C3020">
        <w:rPr>
          <w:highlight w:val="yellow"/>
        </w:rPr>
        <w:t xml:space="preserve">Schvalování plánované cesty by mělo být nastaveno parametricky. Plánovaná služební cesta </w:t>
      </w:r>
      <w:commentRangeStart w:id="136"/>
      <w:commentRangeStart w:id="137"/>
      <w:commentRangeStart w:id="138"/>
      <w:commentRangeStart w:id="139"/>
      <w:commentRangeStart w:id="140"/>
      <w:commentRangeStart w:id="141"/>
      <w:r w:rsidRPr="001C3020">
        <w:rPr>
          <w:highlight w:val="yellow"/>
        </w:rPr>
        <w:t>může</w:t>
      </w:r>
      <w:commentRangeEnd w:id="136"/>
      <w:r>
        <w:rPr>
          <w:rStyle w:val="Odkaznakoment"/>
        </w:rPr>
        <w:commentReference w:id="136"/>
      </w:r>
      <w:commentRangeEnd w:id="137"/>
      <w:r w:rsidR="006A74AC">
        <w:rPr>
          <w:rStyle w:val="Odkaznakoment"/>
        </w:rPr>
        <w:commentReference w:id="137"/>
      </w:r>
      <w:commentRangeEnd w:id="138"/>
      <w:r>
        <w:rPr>
          <w:rStyle w:val="Odkaznakoment"/>
        </w:rPr>
        <w:commentReference w:id="138"/>
      </w:r>
      <w:commentRangeEnd w:id="139"/>
      <w:r>
        <w:rPr>
          <w:rStyle w:val="Odkaznakoment"/>
        </w:rPr>
        <w:commentReference w:id="139"/>
      </w:r>
      <w:commentRangeEnd w:id="140"/>
      <w:r>
        <w:rPr>
          <w:rStyle w:val="Odkaznakoment"/>
        </w:rPr>
        <w:commentReference w:id="140"/>
      </w:r>
      <w:commentRangeEnd w:id="141"/>
      <w:r>
        <w:rPr>
          <w:rStyle w:val="Odkaznakoment"/>
        </w:rPr>
        <w:commentReference w:id="141"/>
      </w:r>
      <w:r w:rsidRPr="001C3020">
        <w:rPr>
          <w:highlight w:val="yellow"/>
        </w:rPr>
        <w:t xml:space="preserve"> podléhat schvalování a nemusí. Počet schvalovatelů </w:t>
      </w:r>
      <w:r w:rsidR="689EE325" w:rsidRPr="14491F64">
        <w:rPr>
          <w:highlight w:val="yellow"/>
        </w:rPr>
        <w:t xml:space="preserve">se může lišit </w:t>
      </w:r>
      <w:r w:rsidRPr="001C3020">
        <w:rPr>
          <w:highlight w:val="yellow"/>
        </w:rPr>
        <w:t xml:space="preserve">a </w:t>
      </w:r>
      <w:r w:rsidR="689EE325" w:rsidRPr="14491F64">
        <w:rPr>
          <w:highlight w:val="yellow"/>
        </w:rPr>
        <w:t>nemusí být navázáno</w:t>
      </w:r>
      <w:r w:rsidRPr="001C3020">
        <w:rPr>
          <w:highlight w:val="yellow"/>
        </w:rPr>
        <w:t xml:space="preserve"> na hierarchickou strukturu</w:t>
      </w:r>
      <w:r w:rsidR="689EE325" w:rsidRPr="14491F64">
        <w:rPr>
          <w:highlight w:val="yellow"/>
        </w:rPr>
        <w:t>.</w:t>
      </w:r>
      <w:r>
        <w:br/>
      </w:r>
      <w:r>
        <w:br/>
      </w:r>
      <w:r w:rsidR="06F7EA6C" w:rsidRPr="14491F64">
        <w:rPr>
          <w:highlight w:val="yellow"/>
        </w:rPr>
        <w:t>LUBPOL - dodá základní templaty schvalování.</w:t>
      </w:r>
    </w:p>
    <w:p w14:paraId="28D9CE58" w14:textId="585EC1D6" w:rsidR="001C3020" w:rsidRDefault="19E9E736" w:rsidP="14491F64">
      <w:pPr>
        <w:pStyle w:val="Nadpis4"/>
        <w:rPr>
          <w:highlight w:val="yellow"/>
        </w:rPr>
      </w:pPr>
      <w:r w:rsidRPr="14491F64">
        <w:rPr>
          <w:rFonts w:eastAsiaTheme="minorEastAsia" w:cstheme="minorBidi"/>
          <w:i w:val="0"/>
          <w:iCs w:val="0"/>
          <w:color w:val="auto"/>
        </w:rPr>
        <w:lastRenderedPageBreak/>
        <w:t>Do schvalovacího workflow</w:t>
      </w:r>
      <w:r w:rsidR="001C3020" w:rsidRPr="14491F64">
        <w:rPr>
          <w:rFonts w:eastAsiaTheme="minorEastAsia" w:cstheme="minorBidi"/>
          <w:i w:val="0"/>
          <w:color w:val="auto"/>
        </w:rPr>
        <w:t xml:space="preserve"> bude </w:t>
      </w:r>
      <w:r w:rsidRPr="14491F64">
        <w:rPr>
          <w:rFonts w:eastAsiaTheme="minorEastAsia" w:cstheme="minorBidi"/>
          <w:i w:val="0"/>
          <w:iCs w:val="0"/>
          <w:color w:val="auto"/>
        </w:rPr>
        <w:t>odeslána identifikace schvalovatele</w:t>
      </w:r>
      <w:r w:rsidR="67901BEE" w:rsidRPr="14491F64">
        <w:rPr>
          <w:rFonts w:eastAsiaTheme="minorEastAsia" w:cstheme="minorBidi"/>
          <w:i w:val="0"/>
          <w:iCs w:val="0"/>
          <w:color w:val="auto"/>
        </w:rPr>
        <w:t xml:space="preserve"> </w:t>
      </w:r>
      <w:r w:rsidR="3C003FD3" w:rsidRPr="14491F64">
        <w:rPr>
          <w:rFonts w:eastAsiaTheme="minorEastAsia" w:cstheme="minorBidi"/>
          <w:i w:val="0"/>
          <w:iCs w:val="0"/>
          <w:color w:val="auto"/>
        </w:rPr>
        <w:t>z AD</w:t>
      </w:r>
      <w:r w:rsidR="001C3020">
        <w:br/>
      </w:r>
    </w:p>
    <w:p w14:paraId="65DFEA8C" w14:textId="56078F62" w:rsidR="414DE61D" w:rsidRDefault="414DE61D" w:rsidP="3646E20C">
      <w:pPr>
        <w:pStyle w:val="Nadpis4"/>
      </w:pPr>
      <w:r>
        <w:t xml:space="preserve"> 4.2.1 REQ-02</w:t>
      </w:r>
      <w:r w:rsidR="60300887">
        <w:t>a</w:t>
      </w:r>
      <w:r>
        <w:t xml:space="preserve">: Schvalování </w:t>
      </w:r>
      <w:r w:rsidR="06839F78">
        <w:t>plánovaného výjezd</w:t>
      </w:r>
      <w:r w:rsidR="68FD8671">
        <w:t>u</w:t>
      </w:r>
    </w:p>
    <w:p w14:paraId="54BCE960" w14:textId="336D7CD4" w:rsidR="414DE61D" w:rsidRDefault="68FD8671" w:rsidP="14491F64">
      <w:pPr>
        <w:pStyle w:val="Nadpis4"/>
        <w:rPr>
          <w:rFonts w:eastAsiaTheme="minorEastAsia" w:cstheme="minorBidi"/>
          <w:i w:val="0"/>
          <w:iCs w:val="0"/>
          <w:color w:val="auto"/>
        </w:rPr>
      </w:pPr>
      <w:r w:rsidRPr="14491F64">
        <w:rPr>
          <w:rFonts w:eastAsiaTheme="minorEastAsia" w:cstheme="minorBidi"/>
          <w:i w:val="0"/>
          <w:iCs w:val="0"/>
          <w:color w:val="auto"/>
        </w:rPr>
        <w:t>Cestovní příkaz se bude řídit</w:t>
      </w:r>
      <w:r w:rsidR="061EA4A1" w:rsidRPr="14491F64">
        <w:rPr>
          <w:rFonts w:eastAsiaTheme="minorEastAsia" w:cstheme="minorBidi"/>
          <w:i w:val="0"/>
          <w:iCs w:val="0"/>
          <w:color w:val="auto"/>
        </w:rPr>
        <w:t xml:space="preserve"> </w:t>
      </w:r>
      <w:r w:rsidR="2270EA48" w:rsidRPr="14491F64">
        <w:rPr>
          <w:rFonts w:eastAsiaTheme="minorEastAsia" w:cstheme="minorBidi"/>
          <w:i w:val="0"/>
          <w:iCs w:val="0"/>
          <w:color w:val="auto"/>
        </w:rPr>
        <w:t>konfigurací schvalování plánovaného výjezdu. Pokud CP nemusí jít do s</w:t>
      </w:r>
      <w:r w:rsidR="1D33AF4C" w:rsidRPr="14491F64">
        <w:rPr>
          <w:rFonts w:eastAsiaTheme="minorEastAsia" w:cstheme="minorBidi"/>
          <w:i w:val="0"/>
          <w:iCs w:val="0"/>
          <w:color w:val="auto"/>
        </w:rPr>
        <w:t>chvalování, po odeslání formuláře se automaticky přepne stav na Schváleno.</w:t>
      </w:r>
    </w:p>
    <w:p w14:paraId="5623C739" w14:textId="0CFFE8F1" w:rsidR="414DE61D" w:rsidRDefault="414DE61D" w:rsidP="0394CEA9">
      <w:pPr>
        <w:pStyle w:val="Nadpis4"/>
      </w:pPr>
    </w:p>
    <w:p w14:paraId="6F16FC86" w14:textId="543FD561" w:rsidR="414DE61D" w:rsidRDefault="2FAC0A68" w:rsidP="0394CEA9">
      <w:pPr>
        <w:pStyle w:val="Nadpis4"/>
      </w:pPr>
      <w:r>
        <w:t>4.2.</w:t>
      </w:r>
      <w:r w:rsidR="53CFD762">
        <w:t>2</w:t>
      </w:r>
      <w:r>
        <w:t xml:space="preserve"> REQ-02</w:t>
      </w:r>
      <w:r w:rsidR="324796A4">
        <w:t>b</w:t>
      </w:r>
      <w:r>
        <w:t xml:space="preserve">: Schvalování </w:t>
      </w:r>
      <w:r w:rsidR="1334A529">
        <w:t>vyúčtování</w:t>
      </w:r>
    </w:p>
    <w:p w14:paraId="174BAC0B" w14:textId="37DFD4C6" w:rsidR="414DE61D" w:rsidRDefault="41BA139C" w:rsidP="14491F64">
      <w:pPr>
        <w:pStyle w:val="Nadpis4"/>
        <w:rPr>
          <w:rFonts w:eastAsiaTheme="minorEastAsia" w:cstheme="minorBidi"/>
          <w:i w:val="0"/>
          <w:iCs w:val="0"/>
          <w:color w:val="auto"/>
        </w:rPr>
      </w:pPr>
      <w:r w:rsidRPr="14491F64">
        <w:rPr>
          <w:rFonts w:eastAsiaTheme="minorEastAsia" w:cstheme="minorBidi"/>
          <w:i w:val="0"/>
          <w:iCs w:val="0"/>
          <w:color w:val="auto"/>
        </w:rPr>
        <w:t>Cestovní příkaz se bude řídit konfigurací schvalování vyúčtování. Pokud CP nemusí jít do schvalování, po odeslání formuláře se automaticky přepne stav na Schváleno.</w:t>
      </w:r>
    </w:p>
    <w:p w14:paraId="7F12308A" w14:textId="373FDCAD" w:rsidR="414DE61D" w:rsidRDefault="414DE61D" w:rsidP="14491F64">
      <w:pPr>
        <w:pStyle w:val="Nadpis4"/>
        <w:rPr>
          <w:rFonts w:eastAsiaTheme="minorEastAsia" w:cstheme="minorBidi"/>
          <w:color w:val="auto"/>
        </w:rPr>
      </w:pPr>
      <w:r>
        <w:br/>
      </w:r>
      <w:r>
        <w:br/>
      </w:r>
      <w:r>
        <w:br/>
      </w:r>
    </w:p>
    <w:p w14:paraId="7252B5AA" w14:textId="20D6AD70" w:rsidR="001C3020" w:rsidRDefault="001C3020" w:rsidP="0394CEA9">
      <w:pPr>
        <w:jc w:val="both"/>
        <w:rPr>
          <w:highlight w:val="yellow"/>
        </w:rPr>
      </w:pPr>
    </w:p>
    <w:p w14:paraId="3ADFB4AD" w14:textId="6602A91C" w:rsidR="001C3020" w:rsidRDefault="001C3020" w:rsidP="00D86A5B">
      <w:pPr>
        <w:pStyle w:val="Nadpis3"/>
        <w:numPr>
          <w:ilvl w:val="1"/>
          <w:numId w:val="1"/>
        </w:numPr>
      </w:pPr>
      <w:r>
        <w:t xml:space="preserve"> </w:t>
      </w:r>
      <w:bookmarkStart w:id="143" w:name="_Toc549789899"/>
      <w:r>
        <w:t>REQ-03: Editace cestovního příkazu</w:t>
      </w:r>
      <w:bookmarkEnd w:id="143"/>
    </w:p>
    <w:p w14:paraId="7766C406" w14:textId="0BBBDD42" w:rsidR="70F9B98A" w:rsidRDefault="017937B8" w:rsidP="70F9B98A">
      <w:r>
        <w:drawing>
          <wp:inline distT="0" distB="0" distL="0" distR="0" wp14:anchorId="777233F4" wp14:editId="605C4A2E">
            <wp:extent cx="4848226" cy="2200275"/>
            <wp:effectExtent l="0" t="0" r="0" b="0"/>
            <wp:docPr id="1573912141" name="Picture 157391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912141"/>
                    <pic:cNvPicPr/>
                  </pic:nvPicPr>
                  <pic:blipFill>
                    <a:blip r:embed="rId32">
                      <a:extLst>
                        <a:ext uri="{28A0092B-C50C-407E-A947-70E740481C1C}">
                          <a14:useLocalDpi xmlns:a14="http://schemas.microsoft.com/office/drawing/2010/main" val="0"/>
                        </a:ext>
                      </a:extLst>
                    </a:blip>
                    <a:stretch>
                      <a:fillRect/>
                    </a:stretch>
                  </pic:blipFill>
                  <pic:spPr>
                    <a:xfrm>
                      <a:off x="0" y="0"/>
                      <a:ext cx="4848226" cy="2200275"/>
                    </a:xfrm>
                    <a:prstGeom prst="rect">
                      <a:avLst/>
                    </a:prstGeom>
                  </pic:spPr>
                </pic:pic>
              </a:graphicData>
            </a:graphic>
          </wp:inline>
        </w:drawing>
      </w:r>
    </w:p>
    <w:p w14:paraId="461AFE87" w14:textId="28AC67A7" w:rsidR="64580AB4" w:rsidRDefault="64580AB4" w:rsidP="14491F64">
      <w:pPr>
        <w:pBdr>
          <w:top w:val="single" w:sz="4" w:space="4" w:color="000000"/>
          <w:left w:val="single" w:sz="4" w:space="4" w:color="000000"/>
          <w:bottom w:val="single" w:sz="4" w:space="4" w:color="000000"/>
          <w:right w:val="single" w:sz="4" w:space="4" w:color="000000"/>
        </w:pBdr>
      </w:pPr>
      <w:r w:rsidRPr="14491F64">
        <w:rPr>
          <w:b/>
          <w:bCs/>
        </w:rPr>
        <w:t>User story:</w:t>
      </w:r>
      <w:r>
        <w:t xml:space="preserve"> </w:t>
      </w:r>
      <w:r>
        <w:br/>
        <w:t>Jako uživatel chci mít možnost upravit cestovní příkaz, který mi byl vrácen k přepracování, nebo, který nebyl ještě odeslán</w:t>
      </w:r>
      <w:r w:rsidR="1223461F">
        <w:t>.</w:t>
      </w:r>
    </w:p>
    <w:p w14:paraId="27793C1C" w14:textId="6EFF3703" w:rsidR="64580AB4" w:rsidRDefault="64580AB4" w:rsidP="14491F64">
      <w:pPr>
        <w:pBdr>
          <w:top w:val="single" w:sz="4" w:space="4" w:color="000000"/>
          <w:left w:val="single" w:sz="4" w:space="4" w:color="000000"/>
          <w:bottom w:val="single" w:sz="4" w:space="4" w:color="000000"/>
          <w:right w:val="single" w:sz="4" w:space="4" w:color="000000"/>
        </w:pBdr>
      </w:pPr>
      <w:r w:rsidRPr="14491F64">
        <w:rPr>
          <w:b/>
          <w:bCs/>
        </w:rPr>
        <w:t>Acceptance criteria:</w:t>
      </w:r>
      <w:r>
        <w:br/>
      </w:r>
      <w:r w:rsidR="4A8F1314">
        <w:t>Otevřu daný CP a upravím pole, zavřu CP a po znovu otevření si ověřím, zda pole má novou hodnotu.</w:t>
      </w:r>
    </w:p>
    <w:p w14:paraId="5F78AB7F" w14:textId="30F9CE14" w:rsidR="14491F64" w:rsidRDefault="14491F64"/>
    <w:p w14:paraId="5EBFB6FD" w14:textId="26C0B927" w:rsidR="001C3020" w:rsidRDefault="001C3020" w:rsidP="001C3020">
      <w:pPr>
        <w:jc w:val="both"/>
      </w:pPr>
      <w:r>
        <w:t>Vytvořený cestovní příkaz</w:t>
      </w:r>
      <w:r w:rsidR="29680489">
        <w:t xml:space="preserve"> nebo vyúčtování</w:t>
      </w:r>
      <w:r>
        <w:t xml:space="preserve">, který byl jednou odeslán ke schválení, si bude možné zobrazit </w:t>
      </w:r>
      <w:r w:rsidR="101B5C43">
        <w:t xml:space="preserve">pouze </w:t>
      </w:r>
      <w:r>
        <w:t>v read-only režimu.</w:t>
      </w:r>
    </w:p>
    <w:p w14:paraId="2ED0CFFA" w14:textId="612EC0CD" w:rsidR="001C3020" w:rsidRDefault="5E0035C5" w:rsidP="001C3020">
      <w:pPr>
        <w:jc w:val="both"/>
        <w:rPr>
          <w:highlight w:val="yellow"/>
        </w:rPr>
      </w:pPr>
      <w:r>
        <w:t>Pokud bude CP vrácen k přepracování nebo nebyl ještě odeslaný ke schválení</w:t>
      </w:r>
      <w:r w:rsidR="001C3020">
        <w:t xml:space="preserve"> bude umožněno přepnutí do editačního (write) modu. Přepnout do režimu úprav bude mít pouze oprávněný uživatel – tj. uživatel, který cestovní příkaz </w:t>
      </w:r>
      <w:commentRangeStart w:id="144"/>
      <w:r w:rsidR="001C3020">
        <w:t>vytvořil</w:t>
      </w:r>
      <w:r w:rsidR="02ED1F9B">
        <w:t xml:space="preserve"> nebo</w:t>
      </w:r>
      <w:r w:rsidR="001C3020">
        <w:t xml:space="preserve"> zastupuje za </w:t>
      </w:r>
      <w:commentRangeEnd w:id="144"/>
      <w:r w:rsidR="00B56EED">
        <w:rPr>
          <w:rStyle w:val="Odkaznakoment"/>
        </w:rPr>
        <w:commentReference w:id="144"/>
      </w:r>
      <w:r w:rsidR="001C3020">
        <w:t>danou osobu</w:t>
      </w:r>
      <w:r w:rsidR="2CBA280C">
        <w:t>.</w:t>
      </w:r>
    </w:p>
    <w:p w14:paraId="6649BB0C" w14:textId="629E0689" w:rsidR="7F89D4A2" w:rsidRDefault="7F89D4A2" w:rsidP="14491F64">
      <w:pPr>
        <w:jc w:val="both"/>
      </w:pPr>
      <w:r>
        <w:t>Hodnoty se automaticky přepíší</w:t>
      </w:r>
      <w:r w:rsidR="63CFDE3D">
        <w:t xml:space="preserve"> poté, co se jejich hodnota v poli změní.</w:t>
      </w:r>
    </w:p>
    <w:tbl>
      <w:tblPr>
        <w:tblStyle w:val="Mkatabulky"/>
        <w:tblW w:w="0" w:type="auto"/>
        <w:tblInd w:w="2" w:type="dxa"/>
        <w:tblLayout w:type="fixed"/>
        <w:tblLook w:val="04A0" w:firstRow="1" w:lastRow="0" w:firstColumn="1" w:lastColumn="0" w:noHBand="0" w:noVBand="1"/>
      </w:tblPr>
      <w:tblGrid>
        <w:gridCol w:w="1409"/>
        <w:gridCol w:w="7651"/>
      </w:tblGrid>
      <w:tr w:rsidR="03F758AB" w14:paraId="66D99429" w14:textId="77777777" w:rsidTr="0ECDC88C">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04482C0" w14:textId="4F50D2BA" w:rsidR="03F758AB" w:rsidRDefault="03F758AB" w:rsidP="03F758AB">
            <w:pPr>
              <w:spacing w:after="160"/>
              <w:jc w:val="center"/>
              <w:rPr>
                <w:rFonts w:ascii="Calibri" w:eastAsia="Calibri" w:hAnsi="Calibri" w:cs="Calibri"/>
                <w:b/>
                <w:bCs/>
                <w:color w:val="000000" w:themeColor="text1"/>
              </w:rPr>
            </w:pPr>
            <w:r w:rsidRPr="03F758AB">
              <w:rPr>
                <w:rFonts w:ascii="Calibri" w:eastAsia="Calibri" w:hAnsi="Calibri" w:cs="Calibri"/>
                <w:b/>
                <w:bCs/>
                <w:color w:val="000000" w:themeColor="text1"/>
              </w:rPr>
              <w:t>UC</w:t>
            </w:r>
          </w:p>
        </w:tc>
        <w:tc>
          <w:tcPr>
            <w:tcW w:w="765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BE8FB20" w14:textId="28F565AD" w:rsidR="0FAB1C22" w:rsidRDefault="0FAB1C22" w:rsidP="03F758AB">
            <w:pPr>
              <w:spacing w:after="160" w:line="259" w:lineRule="auto"/>
              <w:jc w:val="center"/>
              <w:rPr>
                <w:rFonts w:ascii="Calibri" w:eastAsia="Calibri" w:hAnsi="Calibri" w:cs="Calibri"/>
                <w:b/>
                <w:bCs/>
                <w:color w:val="0000FF"/>
              </w:rPr>
            </w:pPr>
            <w:r w:rsidRPr="03F758AB">
              <w:rPr>
                <w:rFonts w:ascii="Calibri" w:eastAsia="Calibri" w:hAnsi="Calibri" w:cs="Calibri"/>
                <w:b/>
                <w:bCs/>
                <w:color w:val="0000FF"/>
              </w:rPr>
              <w:t>Editace cestovního příkazu</w:t>
            </w:r>
          </w:p>
        </w:tc>
      </w:tr>
      <w:tr w:rsidR="03F758AB" w14:paraId="6F862CE8" w14:textId="77777777" w:rsidTr="0ECDC88C">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283A411" w14:textId="46CC569E"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lastRenderedPageBreak/>
              <w:t>Hlavní aktér</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77198902" w14:textId="1B9F3428" w:rsidR="03F758AB" w:rsidRDefault="03F758AB" w:rsidP="03F758AB">
            <w:pPr>
              <w:spacing w:after="160" w:line="259" w:lineRule="auto"/>
              <w:ind w:left="25"/>
              <w:rPr>
                <w:rFonts w:ascii="Calibri" w:eastAsia="Calibri" w:hAnsi="Calibri" w:cs="Calibri"/>
                <w:i/>
                <w:iCs/>
                <w:color w:val="0000FF"/>
              </w:rPr>
            </w:pPr>
            <w:r w:rsidRPr="03F758AB">
              <w:rPr>
                <w:rFonts w:ascii="Calibri" w:eastAsia="Calibri" w:hAnsi="Calibri" w:cs="Calibri"/>
                <w:i/>
                <w:iCs/>
                <w:color w:val="0000FF"/>
              </w:rPr>
              <w:t>Uživatel</w:t>
            </w:r>
          </w:p>
        </w:tc>
      </w:tr>
      <w:tr w:rsidR="03F758AB" w14:paraId="43BBE64F" w14:textId="77777777" w:rsidTr="0ECDC88C">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09FC244" w14:textId="798D2E9B"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Spouštěč</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0EA6661" w14:textId="7969D541" w:rsidR="35B583E6" w:rsidRDefault="35B583E6" w:rsidP="03F758AB">
            <w:pPr>
              <w:spacing w:after="160"/>
              <w:rPr>
                <w:rFonts w:ascii="Calibri" w:eastAsia="Calibri" w:hAnsi="Calibri" w:cs="Calibri"/>
                <w:i/>
                <w:iCs/>
                <w:color w:val="0000FF"/>
              </w:rPr>
            </w:pPr>
            <w:r w:rsidRPr="03F758AB">
              <w:rPr>
                <w:rFonts w:ascii="Calibri" w:eastAsia="Calibri" w:hAnsi="Calibri" w:cs="Calibri"/>
                <w:i/>
                <w:iCs/>
                <w:color w:val="0000FF"/>
              </w:rPr>
              <w:t>Uživatel klikne na Úpravu cestovního příkazu</w:t>
            </w:r>
          </w:p>
        </w:tc>
      </w:tr>
      <w:tr w:rsidR="03F758AB" w14:paraId="09390789" w14:textId="77777777" w:rsidTr="0ECDC88C">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882D66F" w14:textId="26097756"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Předpoklad</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5D52C7B" w14:textId="486F41B7" w:rsidR="03F758AB" w:rsidRDefault="03F758AB" w:rsidP="03F758AB">
            <w:pPr>
              <w:spacing w:after="160" w:line="259" w:lineRule="auto"/>
              <w:ind w:left="25"/>
              <w:rPr>
                <w:rFonts w:ascii="Calibri" w:eastAsia="Calibri" w:hAnsi="Calibri" w:cs="Calibri"/>
                <w:i/>
                <w:iCs/>
                <w:color w:val="0000FF"/>
              </w:rPr>
            </w:pPr>
            <w:r w:rsidRPr="03F758AB">
              <w:rPr>
                <w:rFonts w:ascii="Calibri" w:eastAsia="Calibri" w:hAnsi="Calibri" w:cs="Calibri"/>
                <w:i/>
                <w:iCs/>
                <w:color w:val="0000FF"/>
              </w:rPr>
              <w:t>Uživatel má p</w:t>
            </w:r>
            <w:r w:rsidR="299A6E46" w:rsidRPr="03F758AB">
              <w:rPr>
                <w:rFonts w:ascii="Calibri" w:eastAsia="Calibri" w:hAnsi="Calibri" w:cs="Calibri"/>
                <w:i/>
                <w:iCs/>
                <w:color w:val="0000FF"/>
              </w:rPr>
              <w:t>rávo editace</w:t>
            </w:r>
          </w:p>
        </w:tc>
      </w:tr>
      <w:tr w:rsidR="03F758AB" w14:paraId="561DAE04" w14:textId="77777777" w:rsidTr="0ECDC88C">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F248758" w14:textId="7672A1FA"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Následek</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5E9A0009" w14:textId="04C730FC" w:rsidR="03F758AB" w:rsidRPr="006F79F6" w:rsidRDefault="03F758AB" w:rsidP="03F758AB">
            <w:pPr>
              <w:spacing w:after="160" w:line="259" w:lineRule="auto"/>
              <w:ind w:left="25"/>
              <w:rPr>
                <w:rFonts w:ascii="Calibri" w:eastAsia="Calibri" w:hAnsi="Calibri" w:cs="Calibri"/>
                <w:i/>
                <w:iCs/>
                <w:color w:val="0000FF"/>
                <w:lang w:val="pl-PL"/>
              </w:rPr>
            </w:pPr>
            <w:r w:rsidRPr="006F79F6">
              <w:rPr>
                <w:rFonts w:ascii="Calibri" w:eastAsia="Calibri" w:hAnsi="Calibri" w:cs="Calibri"/>
                <w:i/>
                <w:iCs/>
                <w:color w:val="0000FF"/>
                <w:lang w:val="pl-PL"/>
              </w:rPr>
              <w:t xml:space="preserve">Hodnoty se </w:t>
            </w:r>
            <w:r w:rsidR="155A895B" w:rsidRPr="006F79F6">
              <w:rPr>
                <w:rFonts w:ascii="Calibri" w:eastAsia="Calibri" w:hAnsi="Calibri" w:cs="Calibri"/>
                <w:i/>
                <w:iCs/>
                <w:color w:val="0000FF"/>
                <w:lang w:val="pl-PL"/>
              </w:rPr>
              <w:t>přepíšou v databázi</w:t>
            </w:r>
          </w:p>
        </w:tc>
      </w:tr>
      <w:tr w:rsidR="03F758AB" w14:paraId="1693C941" w14:textId="77777777" w:rsidTr="0ECDC88C">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B14D43F" w14:textId="29AB594A"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Hlavní scénář</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6059F0E1" w14:textId="34D991A9" w:rsidR="03F758AB" w:rsidRDefault="03F758AB" w:rsidP="003D55CA">
            <w:pPr>
              <w:pStyle w:val="Odstavecseseznamem"/>
              <w:numPr>
                <w:ilvl w:val="0"/>
                <w:numId w:val="21"/>
              </w:numPr>
              <w:rPr>
                <w:rFonts w:ascii="Calibri" w:eastAsia="Calibri" w:hAnsi="Calibri" w:cs="Calibri"/>
                <w:i/>
                <w:iCs/>
                <w:color w:val="0000FF"/>
              </w:rPr>
            </w:pPr>
            <w:r w:rsidRPr="03F758AB">
              <w:rPr>
                <w:rFonts w:ascii="Calibri" w:eastAsia="Calibri" w:hAnsi="Calibri" w:cs="Calibri"/>
                <w:i/>
                <w:iCs/>
                <w:color w:val="0000FF"/>
              </w:rPr>
              <w:t xml:space="preserve">Uživatel </w:t>
            </w:r>
            <w:r w:rsidR="057DFF4F" w:rsidRPr="03F758AB">
              <w:rPr>
                <w:rFonts w:ascii="Calibri" w:eastAsia="Calibri" w:hAnsi="Calibri" w:cs="Calibri"/>
                <w:i/>
                <w:iCs/>
                <w:color w:val="0000FF"/>
              </w:rPr>
              <w:t xml:space="preserve">klikne na tlačítko Úprava </w:t>
            </w:r>
          </w:p>
          <w:p w14:paraId="01464718" w14:textId="1F5332D8" w:rsidR="03F758AB" w:rsidRDefault="03F758AB" w:rsidP="003D55CA">
            <w:pPr>
              <w:pStyle w:val="Odstavecseseznamem"/>
              <w:numPr>
                <w:ilvl w:val="0"/>
                <w:numId w:val="21"/>
              </w:numPr>
              <w:rPr>
                <w:rFonts w:ascii="Calibri" w:eastAsia="Calibri" w:hAnsi="Calibri" w:cs="Calibri"/>
                <w:i/>
                <w:iCs/>
                <w:color w:val="0000FF"/>
              </w:rPr>
            </w:pPr>
            <w:r w:rsidRPr="03F758AB">
              <w:rPr>
                <w:rFonts w:ascii="Calibri" w:eastAsia="Calibri" w:hAnsi="Calibri" w:cs="Calibri"/>
                <w:i/>
                <w:iCs/>
                <w:color w:val="0000FF"/>
              </w:rPr>
              <w:t xml:space="preserve">Uživatel </w:t>
            </w:r>
            <w:r w:rsidR="74AF2EDB" w:rsidRPr="03F758AB">
              <w:rPr>
                <w:rFonts w:ascii="Calibri" w:eastAsia="Calibri" w:hAnsi="Calibri" w:cs="Calibri"/>
                <w:i/>
                <w:iCs/>
                <w:color w:val="0000FF"/>
              </w:rPr>
              <w:t>změní hodnoty</w:t>
            </w:r>
          </w:p>
          <w:p w14:paraId="5960E5A0" w14:textId="574B4D92" w:rsidR="58CDFF74" w:rsidRDefault="58CDFF74" w:rsidP="14491F64">
            <w:pPr>
              <w:pStyle w:val="Odstavecseseznamem"/>
              <w:numPr>
                <w:ilvl w:val="0"/>
                <w:numId w:val="21"/>
              </w:numPr>
              <w:rPr>
                <w:rFonts w:ascii="Calibri" w:eastAsia="Calibri" w:hAnsi="Calibri" w:cs="Calibri"/>
                <w:i/>
                <w:iCs/>
                <w:color w:val="0000FF"/>
              </w:rPr>
            </w:pPr>
            <w:r w:rsidRPr="14491F64">
              <w:rPr>
                <w:rFonts w:ascii="Calibri" w:eastAsia="Calibri" w:hAnsi="Calibri" w:cs="Calibri"/>
                <w:i/>
                <w:iCs/>
                <w:color w:val="0000FF"/>
              </w:rPr>
              <w:t>Hodnoty se uloží v momentě, kdy je uživatel přepíše</w:t>
            </w:r>
          </w:p>
          <w:p w14:paraId="4F931C6C" w14:textId="19BC4DD0" w:rsidR="34CB679C" w:rsidRPr="006F79F6" w:rsidRDefault="34CB679C" w:rsidP="003D55CA">
            <w:pPr>
              <w:pStyle w:val="Odstavecseseznamem"/>
              <w:numPr>
                <w:ilvl w:val="0"/>
                <w:numId w:val="21"/>
              </w:numPr>
              <w:rPr>
                <w:rFonts w:ascii="Calibri" w:eastAsia="Calibri" w:hAnsi="Calibri" w:cs="Calibri"/>
                <w:i/>
                <w:iCs/>
                <w:color w:val="0000FF"/>
                <w:lang w:val="pl-PL"/>
              </w:rPr>
            </w:pPr>
            <w:r w:rsidRPr="006F79F6">
              <w:rPr>
                <w:rFonts w:ascii="Calibri" w:eastAsia="Calibri" w:hAnsi="Calibri" w:cs="Calibri"/>
                <w:i/>
                <w:iCs/>
                <w:color w:val="0000FF"/>
                <w:lang w:val="pl-PL"/>
              </w:rPr>
              <w:t>Systém updatuje hodnoty v databázi</w:t>
            </w:r>
          </w:p>
        </w:tc>
      </w:tr>
      <w:tr w:rsidR="03F758AB" w14:paraId="6849E8C9" w14:textId="77777777" w:rsidTr="0ECDC88C">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157D674" w14:textId="6164F017"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Rozšíření</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37ABA26" w14:textId="5D68EE30" w:rsidR="03F758AB" w:rsidRDefault="03F758AB" w:rsidP="03F758AB">
            <w:pPr>
              <w:spacing w:after="160"/>
              <w:rPr>
                <w:rFonts w:ascii="Calibri" w:eastAsia="Calibri" w:hAnsi="Calibri" w:cs="Calibri"/>
                <w:color w:val="0000FF"/>
              </w:rPr>
            </w:pPr>
          </w:p>
        </w:tc>
      </w:tr>
      <w:tr w:rsidR="03F758AB" w14:paraId="31D66C78" w14:textId="77777777" w:rsidTr="0ECDC88C">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4CBAC3E" w14:textId="27F09B04"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Speciální požadavky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521EF02E" w14:textId="2751660E" w:rsidR="03F758AB" w:rsidRDefault="03F758AB" w:rsidP="03F758AB">
            <w:pPr>
              <w:spacing w:after="160"/>
              <w:ind w:left="-11"/>
              <w:rPr>
                <w:rFonts w:ascii="Calibri" w:eastAsia="Calibri" w:hAnsi="Calibri" w:cs="Calibri"/>
                <w:i/>
                <w:iCs/>
                <w:color w:val="0000FF"/>
              </w:rPr>
            </w:pPr>
          </w:p>
        </w:tc>
      </w:tr>
      <w:tr w:rsidR="03F758AB" w14:paraId="4046D2C9" w14:textId="77777777" w:rsidTr="0ECDC88C">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E820EA6" w14:textId="1FE1F64B"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Otevřené otázky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47FE3BEC" w14:textId="5899052C" w:rsidR="03F758AB" w:rsidRDefault="03F758AB" w:rsidP="03F758AB">
            <w:pPr>
              <w:rPr>
                <w:rFonts w:ascii="Calibri" w:eastAsia="Calibri" w:hAnsi="Calibri" w:cs="Calibri"/>
                <w:color w:val="FF0000"/>
              </w:rPr>
            </w:pPr>
          </w:p>
        </w:tc>
      </w:tr>
    </w:tbl>
    <w:p w14:paraId="7A02EC58" w14:textId="6B819B26" w:rsidR="001C3020" w:rsidRDefault="001C3020" w:rsidP="0329267C">
      <w:pPr>
        <w:jc w:val="both"/>
        <w:rPr>
          <w:highlight w:val="yellow"/>
        </w:rPr>
      </w:pPr>
    </w:p>
    <w:p w14:paraId="5D31F72F" w14:textId="636AB56C" w:rsidR="001C3020" w:rsidRDefault="001C3020" w:rsidP="00D86A5B">
      <w:pPr>
        <w:pStyle w:val="Nadpis3"/>
        <w:numPr>
          <w:ilvl w:val="1"/>
          <w:numId w:val="1"/>
        </w:numPr>
      </w:pPr>
      <w:r>
        <w:t xml:space="preserve"> </w:t>
      </w:r>
      <w:bookmarkStart w:id="145" w:name="_Toc1119547567"/>
      <w:r>
        <w:t xml:space="preserve">REQ-04: Vyúčtování služební </w:t>
      </w:r>
      <w:commentRangeStart w:id="146"/>
      <w:commentRangeStart w:id="147"/>
      <w:commentRangeStart w:id="148"/>
      <w:commentRangeStart w:id="149"/>
      <w:commentRangeStart w:id="150"/>
      <w:commentRangeStart w:id="151"/>
      <w:commentRangeStart w:id="152"/>
      <w:r>
        <w:t>cesty</w:t>
      </w:r>
      <w:commentRangeEnd w:id="146"/>
      <w:r>
        <w:rPr>
          <w:rStyle w:val="Odkaznakoment"/>
        </w:rPr>
        <w:commentReference w:id="146"/>
      </w:r>
      <w:commentRangeEnd w:id="147"/>
      <w:r w:rsidR="0029172E">
        <w:rPr>
          <w:rStyle w:val="Odkaznakoment"/>
        </w:rPr>
        <w:commentReference w:id="147"/>
      </w:r>
      <w:commentRangeEnd w:id="148"/>
      <w:r w:rsidR="0029172E">
        <w:rPr>
          <w:rStyle w:val="Odkaznakoment"/>
        </w:rPr>
        <w:commentReference w:id="148"/>
      </w:r>
      <w:commentRangeEnd w:id="149"/>
      <w:r w:rsidR="0029172E">
        <w:rPr>
          <w:rStyle w:val="Odkaznakoment"/>
        </w:rPr>
        <w:commentReference w:id="149"/>
      </w:r>
      <w:commentRangeEnd w:id="150"/>
      <w:r w:rsidR="0029172E">
        <w:rPr>
          <w:rStyle w:val="Odkaznakoment"/>
        </w:rPr>
        <w:commentReference w:id="150"/>
      </w:r>
      <w:commentRangeEnd w:id="151"/>
      <w:r w:rsidR="00AF205D">
        <w:rPr>
          <w:rStyle w:val="Odkaznakoment"/>
        </w:rPr>
        <w:commentReference w:id="151"/>
      </w:r>
      <w:commentRangeEnd w:id="152"/>
      <w:r w:rsidR="00AF205D">
        <w:rPr>
          <w:rStyle w:val="Odkaznakoment"/>
        </w:rPr>
        <w:commentReference w:id="152"/>
      </w:r>
      <w:bookmarkEnd w:id="145"/>
    </w:p>
    <w:p w14:paraId="06146ACA" w14:textId="23D28352" w:rsidR="7892204B" w:rsidRDefault="001C3020">
      <w:r>
        <w:t xml:space="preserve">Poté, </w:t>
      </w:r>
      <w:commentRangeStart w:id="153"/>
      <w:r>
        <w:t>co CP je schválen</w:t>
      </w:r>
      <w:commentRangeEnd w:id="153"/>
      <w:r w:rsidR="00822FA9">
        <w:rPr>
          <w:rStyle w:val="Odkaznakoment"/>
        </w:rPr>
        <w:commentReference w:id="153"/>
      </w:r>
      <w:r w:rsidR="69CE8C5A">
        <w:t>,</w:t>
      </w:r>
      <w:r>
        <w:t xml:space="preserve"> </w:t>
      </w:r>
      <w:r w:rsidR="1C5DFDEF">
        <w:t>(automaticky, pokud CP nepůjde doschvalovacío workflow nebo po schválení posledním schvalovatelemú)</w:t>
      </w:r>
      <w:r>
        <w:t xml:space="preserve"> může zaměstnanec provést </w:t>
      </w:r>
      <w:r w:rsidR="586432C6">
        <w:t xml:space="preserve">vyúčtování cesty </w:t>
      </w:r>
      <w:r>
        <w:t>vyplněním sekce skutečné náklady. Skutečné náklady jsou naváz</w:t>
      </w:r>
      <w:r w:rsidR="545894C2">
        <w:t>a</w:t>
      </w:r>
      <w:r>
        <w:t xml:space="preserve">né na </w:t>
      </w:r>
      <w:commentRangeStart w:id="154"/>
      <w:commentRangeStart w:id="155"/>
      <w:r>
        <w:t>cestovní</w:t>
      </w:r>
      <w:commentRangeEnd w:id="154"/>
      <w:r>
        <w:rPr>
          <w:rStyle w:val="Odkaznakoment"/>
        </w:rPr>
        <w:commentReference w:id="154"/>
      </w:r>
      <w:commentRangeEnd w:id="155"/>
      <w:r>
        <w:rPr>
          <w:rStyle w:val="Odkaznakoment"/>
        </w:rPr>
        <w:commentReference w:id="155"/>
      </w:r>
      <w:r>
        <w:t xml:space="preserve"> příkaz</w:t>
      </w:r>
      <w:r w:rsidR="795D5941">
        <w:t>.</w:t>
      </w:r>
    </w:p>
    <w:p w14:paraId="79D16FBF" w14:textId="35B8C536" w:rsidR="001C3020" w:rsidRDefault="001C3020" w:rsidP="00435A24">
      <w:r>
        <w:t>Systém</w:t>
      </w:r>
    </w:p>
    <w:p w14:paraId="360F0EE6" w14:textId="6EE528A0" w:rsidR="001C3020" w:rsidRPr="001C3020" w:rsidRDefault="001C3020" w:rsidP="00D86A5B">
      <w:pPr>
        <w:pStyle w:val="Odstavecseseznamem"/>
        <w:numPr>
          <w:ilvl w:val="0"/>
          <w:numId w:val="3"/>
        </w:numPr>
      </w:pPr>
      <w:r>
        <w:t>Počítá stravné</w:t>
      </w:r>
      <w:r w:rsidR="025A500F">
        <w:t xml:space="preserve">, </w:t>
      </w:r>
      <w:r w:rsidR="01CA56E6">
        <w:t xml:space="preserve">zaoukrouhlení, </w:t>
      </w:r>
      <w:r w:rsidR="025A500F">
        <w:t>jízdné</w:t>
      </w:r>
      <w:r>
        <w:t xml:space="preserve"> a náhrady vozidla</w:t>
      </w:r>
      <w:r w:rsidR="30A38EFC">
        <w:t>, kapesné</w:t>
      </w:r>
      <w:r>
        <w:t xml:space="preserve"> na základě vyplněných údajů</w:t>
      </w:r>
      <w:r w:rsidR="00DF7A89">
        <w:t xml:space="preserve"> a údajů v tabulce Vozidla</w:t>
      </w:r>
    </w:p>
    <w:p w14:paraId="428593FF" w14:textId="5EF63EB6" w:rsidR="001C3020" w:rsidRDefault="001C3020" w:rsidP="001C3020">
      <w:r>
        <w:t>Uživatel</w:t>
      </w:r>
    </w:p>
    <w:p w14:paraId="633FB60A" w14:textId="17A20B21" w:rsidR="001C3020" w:rsidRDefault="001C3020" w:rsidP="00D86A5B">
      <w:pPr>
        <w:pStyle w:val="Odstavecseseznamem"/>
        <w:numPr>
          <w:ilvl w:val="0"/>
          <w:numId w:val="3"/>
        </w:numPr>
      </w:pPr>
      <w:r>
        <w:t>Deklaruje všechny ostatní náklad</w:t>
      </w:r>
      <w:r w:rsidR="00AE0286">
        <w:t>y</w:t>
      </w:r>
    </w:p>
    <w:p w14:paraId="75EA16B8" w14:textId="156FF6BE" w:rsidR="43662561" w:rsidRDefault="43662561">
      <w:r>
        <w:t>Hodnoty vyúčtování se ukládají po každém vyplněném poli. Pot</w:t>
      </w:r>
      <w:r w:rsidR="046FC9D3">
        <w:t>é, co bdue mít uživatel všechno vyplněn, formulář odešle. Podle toho, jak je</w:t>
      </w:r>
      <w:r w:rsidR="7D024F11">
        <w:t xml:space="preserve"> </w:t>
      </w:r>
      <w:r w:rsidR="046FC9D3">
        <w:t xml:space="preserve">workflow vyúčtování nakonfigurované, se vyúčtování </w:t>
      </w:r>
      <w:r w:rsidR="52BE5DB3">
        <w:t>automaticky přepne do stavu schváleno nebo se přepne do stavu Ve schvalování.</w:t>
      </w:r>
    </w:p>
    <w:p w14:paraId="716989B5" w14:textId="048B0666" w:rsidR="14491F64" w:rsidRDefault="14491F64"/>
    <w:tbl>
      <w:tblPr>
        <w:tblStyle w:val="Mkatabulky"/>
        <w:tblW w:w="0" w:type="auto"/>
        <w:tblInd w:w="2" w:type="dxa"/>
        <w:tblLayout w:type="fixed"/>
        <w:tblLook w:val="04A0" w:firstRow="1" w:lastRow="0" w:firstColumn="1" w:lastColumn="0" w:noHBand="0" w:noVBand="1"/>
      </w:tblPr>
      <w:tblGrid>
        <w:gridCol w:w="1409"/>
        <w:gridCol w:w="7651"/>
      </w:tblGrid>
      <w:tr w:rsidR="03F758AB" w14:paraId="3A027327"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3660570" w14:textId="4FB7F110" w:rsidR="03F758AB" w:rsidRDefault="03F758AB" w:rsidP="03F758AB">
            <w:pPr>
              <w:spacing w:after="160"/>
              <w:jc w:val="center"/>
              <w:rPr>
                <w:rFonts w:ascii="Calibri" w:eastAsia="Calibri" w:hAnsi="Calibri" w:cs="Calibri"/>
                <w:b/>
                <w:bCs/>
                <w:color w:val="000000" w:themeColor="text1"/>
              </w:rPr>
            </w:pPr>
            <w:r w:rsidRPr="03F758AB">
              <w:rPr>
                <w:rFonts w:ascii="Calibri" w:eastAsia="Calibri" w:hAnsi="Calibri" w:cs="Calibri"/>
                <w:b/>
                <w:bCs/>
                <w:color w:val="000000" w:themeColor="text1"/>
              </w:rPr>
              <w:t>UC-</w:t>
            </w:r>
            <w:r w:rsidR="637031BB" w:rsidRPr="03F758AB">
              <w:rPr>
                <w:rFonts w:ascii="Calibri" w:eastAsia="Calibri" w:hAnsi="Calibri" w:cs="Calibri"/>
                <w:b/>
                <w:bCs/>
                <w:color w:val="000000" w:themeColor="text1"/>
              </w:rPr>
              <w:t>4</w:t>
            </w:r>
          </w:p>
        </w:tc>
        <w:tc>
          <w:tcPr>
            <w:tcW w:w="765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68545E0" w14:textId="6EA58F1E" w:rsidR="637031BB" w:rsidRDefault="637031BB" w:rsidP="03F758AB">
            <w:pPr>
              <w:spacing w:after="160" w:line="259" w:lineRule="auto"/>
              <w:jc w:val="center"/>
              <w:rPr>
                <w:rFonts w:ascii="Calibri" w:eastAsia="Calibri" w:hAnsi="Calibri" w:cs="Calibri"/>
                <w:b/>
                <w:bCs/>
                <w:color w:val="0000FF"/>
              </w:rPr>
            </w:pPr>
            <w:r w:rsidRPr="03F758AB">
              <w:rPr>
                <w:rFonts w:ascii="Calibri" w:eastAsia="Calibri" w:hAnsi="Calibri" w:cs="Calibri"/>
                <w:b/>
                <w:bCs/>
                <w:color w:val="0000FF"/>
              </w:rPr>
              <w:t>Vyúčtování služební cesty</w:t>
            </w:r>
          </w:p>
        </w:tc>
      </w:tr>
      <w:tr w:rsidR="03F758AB" w14:paraId="3826727D"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CA5FC8F" w14:textId="46CC569E"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Hlavní aktér</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3A41C61" w14:textId="5AF8CF7C" w:rsidR="03F758AB" w:rsidRDefault="03F758AB" w:rsidP="03F758AB">
            <w:pPr>
              <w:spacing w:after="160" w:line="259" w:lineRule="auto"/>
              <w:ind w:left="25"/>
              <w:rPr>
                <w:rFonts w:ascii="Calibri" w:eastAsia="Calibri" w:hAnsi="Calibri" w:cs="Calibri"/>
                <w:i/>
                <w:iCs/>
                <w:color w:val="0000FF"/>
              </w:rPr>
            </w:pPr>
            <w:r w:rsidRPr="03F758AB">
              <w:rPr>
                <w:rFonts w:ascii="Calibri" w:eastAsia="Calibri" w:hAnsi="Calibri" w:cs="Calibri"/>
                <w:i/>
                <w:iCs/>
                <w:color w:val="0000FF"/>
              </w:rPr>
              <w:t>Uživatel</w:t>
            </w:r>
            <w:r w:rsidR="3EEA4334" w:rsidRPr="03F758AB">
              <w:rPr>
                <w:rFonts w:ascii="Calibri" w:eastAsia="Calibri" w:hAnsi="Calibri" w:cs="Calibri"/>
                <w:i/>
                <w:iCs/>
                <w:color w:val="0000FF"/>
              </w:rPr>
              <w:t>, Systém</w:t>
            </w:r>
          </w:p>
        </w:tc>
      </w:tr>
      <w:tr w:rsidR="03F758AB" w14:paraId="52C13FBE"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8CCFC69" w14:textId="798D2E9B"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Spouštěč</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4BE2876" w14:textId="3B73A864" w:rsidR="03F758AB" w:rsidRDefault="03F758AB" w:rsidP="03F758AB">
            <w:pPr>
              <w:spacing w:after="160"/>
              <w:rPr>
                <w:rFonts w:ascii="Calibri" w:eastAsia="Calibri" w:hAnsi="Calibri" w:cs="Calibri"/>
                <w:i/>
                <w:iCs/>
                <w:color w:val="0000FF"/>
              </w:rPr>
            </w:pPr>
            <w:r w:rsidRPr="03F758AB">
              <w:rPr>
                <w:rFonts w:ascii="Calibri" w:eastAsia="Calibri" w:hAnsi="Calibri" w:cs="Calibri"/>
                <w:i/>
                <w:iCs/>
                <w:color w:val="0000FF"/>
              </w:rPr>
              <w:t xml:space="preserve">Uživatel klikne na </w:t>
            </w:r>
            <w:r w:rsidR="294F425D" w:rsidRPr="03F758AB">
              <w:rPr>
                <w:rFonts w:ascii="Calibri" w:eastAsia="Calibri" w:hAnsi="Calibri" w:cs="Calibri"/>
                <w:i/>
                <w:iCs/>
                <w:color w:val="0000FF"/>
              </w:rPr>
              <w:t>Vyúčtování služební cesty</w:t>
            </w:r>
          </w:p>
        </w:tc>
      </w:tr>
      <w:tr w:rsidR="03F758AB" w14:paraId="049B46DA" w14:textId="77777777" w:rsidTr="00C4D7F8">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A0E1F11" w14:textId="26097756"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Předpoklad</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056B0AC6" w14:textId="71545423" w:rsidR="03F758AB" w:rsidRDefault="03F758AB" w:rsidP="03F758AB">
            <w:pPr>
              <w:spacing w:after="160" w:line="259" w:lineRule="auto"/>
              <w:ind w:left="25"/>
              <w:rPr>
                <w:rFonts w:ascii="Calibri" w:eastAsia="Calibri" w:hAnsi="Calibri" w:cs="Calibri"/>
                <w:i/>
                <w:iCs/>
                <w:color w:val="0000FF"/>
              </w:rPr>
            </w:pPr>
            <w:r w:rsidRPr="03F758AB">
              <w:rPr>
                <w:rFonts w:ascii="Calibri" w:eastAsia="Calibri" w:hAnsi="Calibri" w:cs="Calibri"/>
                <w:i/>
                <w:iCs/>
                <w:color w:val="0000FF"/>
              </w:rPr>
              <w:t xml:space="preserve">Uživatel </w:t>
            </w:r>
            <w:r w:rsidR="09E3CEF0" w:rsidRPr="03F758AB">
              <w:rPr>
                <w:rFonts w:ascii="Calibri" w:eastAsia="Calibri" w:hAnsi="Calibri" w:cs="Calibri"/>
                <w:i/>
                <w:iCs/>
                <w:color w:val="0000FF"/>
              </w:rPr>
              <w:t>se vrátiol ze služební cesty</w:t>
            </w:r>
          </w:p>
        </w:tc>
      </w:tr>
      <w:tr w:rsidR="03F758AB" w14:paraId="4D696470"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FDEEB41" w14:textId="7672A1FA"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Následek</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0C6182F9" w14:textId="6AEE64AA" w:rsidR="03F758AB" w:rsidRPr="006F79F6" w:rsidRDefault="03F758AB" w:rsidP="03F758AB">
            <w:pPr>
              <w:spacing w:after="160" w:line="259" w:lineRule="auto"/>
              <w:ind w:left="25"/>
              <w:rPr>
                <w:rFonts w:ascii="Calibri" w:eastAsia="Calibri" w:hAnsi="Calibri" w:cs="Calibri"/>
                <w:i/>
                <w:iCs/>
                <w:color w:val="0000FF"/>
                <w:lang w:val="pl-PL"/>
              </w:rPr>
            </w:pPr>
            <w:r w:rsidRPr="006F79F6">
              <w:rPr>
                <w:rFonts w:ascii="Calibri" w:eastAsia="Calibri" w:hAnsi="Calibri" w:cs="Calibri"/>
                <w:i/>
                <w:iCs/>
                <w:color w:val="0000FF"/>
                <w:lang w:val="pl-PL"/>
              </w:rPr>
              <w:t xml:space="preserve">Hodnoty se </w:t>
            </w:r>
            <w:r w:rsidR="4C4869B9" w:rsidRPr="006F79F6">
              <w:rPr>
                <w:rFonts w:ascii="Calibri" w:eastAsia="Calibri" w:hAnsi="Calibri" w:cs="Calibri"/>
                <w:i/>
                <w:iCs/>
                <w:color w:val="0000FF"/>
                <w:lang w:val="pl-PL"/>
              </w:rPr>
              <w:t>uloží v databázi do Skutečných a Plánovaných nákladů</w:t>
            </w:r>
          </w:p>
        </w:tc>
      </w:tr>
      <w:tr w:rsidR="03F758AB" w14:paraId="17976057" w14:textId="77777777" w:rsidTr="00C4D7F8">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A8A52F2" w14:textId="29AB594A"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Hlavní scénář</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7B47DD9E" w14:textId="246EBDB9" w:rsidR="03F758AB" w:rsidRDefault="03F758AB" w:rsidP="003D55CA">
            <w:pPr>
              <w:pStyle w:val="Odstavecseseznamem"/>
              <w:numPr>
                <w:ilvl w:val="0"/>
                <w:numId w:val="20"/>
              </w:numPr>
              <w:rPr>
                <w:rFonts w:ascii="Calibri" w:eastAsia="Calibri" w:hAnsi="Calibri" w:cs="Calibri"/>
                <w:i/>
                <w:iCs/>
                <w:color w:val="0000FF"/>
              </w:rPr>
            </w:pPr>
            <w:r w:rsidRPr="03F758AB">
              <w:rPr>
                <w:rFonts w:ascii="Calibri" w:eastAsia="Calibri" w:hAnsi="Calibri" w:cs="Calibri"/>
                <w:i/>
                <w:iCs/>
                <w:color w:val="0000FF"/>
              </w:rPr>
              <w:t xml:space="preserve">Uživatel klikne na </w:t>
            </w:r>
            <w:r w:rsidR="7DB11DB5" w:rsidRPr="03F758AB">
              <w:rPr>
                <w:rFonts w:ascii="Calibri" w:eastAsia="Calibri" w:hAnsi="Calibri" w:cs="Calibri"/>
                <w:i/>
                <w:iCs/>
                <w:color w:val="0000FF"/>
              </w:rPr>
              <w:t>Vyúčtování služební cesty</w:t>
            </w:r>
          </w:p>
          <w:p w14:paraId="67EEA26A" w14:textId="3CD0581E" w:rsidR="03F758AB" w:rsidRDefault="03F758AB" w:rsidP="003D55CA">
            <w:pPr>
              <w:pStyle w:val="Odstavecseseznamem"/>
              <w:numPr>
                <w:ilvl w:val="0"/>
                <w:numId w:val="20"/>
              </w:numPr>
              <w:rPr>
                <w:rFonts w:ascii="Calibri" w:eastAsia="Calibri" w:hAnsi="Calibri" w:cs="Calibri"/>
                <w:i/>
                <w:iCs/>
                <w:color w:val="0000FF"/>
              </w:rPr>
            </w:pPr>
            <w:r w:rsidRPr="03F758AB">
              <w:rPr>
                <w:rFonts w:ascii="Calibri" w:eastAsia="Calibri" w:hAnsi="Calibri" w:cs="Calibri"/>
                <w:i/>
                <w:iCs/>
                <w:color w:val="0000FF"/>
              </w:rPr>
              <w:t xml:space="preserve">Uživatel </w:t>
            </w:r>
            <w:r w:rsidR="37859C39" w:rsidRPr="03F758AB">
              <w:rPr>
                <w:rFonts w:ascii="Calibri" w:eastAsia="Calibri" w:hAnsi="Calibri" w:cs="Calibri"/>
                <w:i/>
                <w:iCs/>
                <w:color w:val="0000FF"/>
              </w:rPr>
              <w:t>vypl</w:t>
            </w:r>
            <w:r w:rsidRPr="03F758AB">
              <w:rPr>
                <w:rFonts w:ascii="Calibri" w:eastAsia="Calibri" w:hAnsi="Calibri" w:cs="Calibri"/>
                <w:i/>
                <w:iCs/>
                <w:color w:val="0000FF"/>
              </w:rPr>
              <w:t>ní hodnoty</w:t>
            </w:r>
          </w:p>
          <w:p w14:paraId="75ED9745" w14:textId="691178C1" w:rsidR="2F578CDF" w:rsidRDefault="2F578CDF" w:rsidP="003D55CA">
            <w:pPr>
              <w:pStyle w:val="Odstavecseseznamem"/>
              <w:numPr>
                <w:ilvl w:val="0"/>
                <w:numId w:val="20"/>
              </w:numPr>
              <w:spacing w:line="259" w:lineRule="auto"/>
              <w:rPr>
                <w:rFonts w:ascii="Calibri" w:eastAsia="Calibri" w:hAnsi="Calibri" w:cs="Calibri"/>
                <w:i/>
                <w:iCs/>
                <w:color w:val="0000FF"/>
              </w:rPr>
            </w:pPr>
            <w:r w:rsidRPr="03F758AB">
              <w:rPr>
                <w:rFonts w:ascii="Calibri" w:eastAsia="Calibri" w:hAnsi="Calibri" w:cs="Calibri"/>
                <w:i/>
                <w:iCs/>
                <w:color w:val="0000FF"/>
              </w:rPr>
              <w:t>Uživatel nahraje přílohy</w:t>
            </w:r>
          </w:p>
          <w:p w14:paraId="0C4C2FC7" w14:textId="6B6F7886" w:rsidR="0AB635DE" w:rsidRDefault="0AB635DE" w:rsidP="14491F64">
            <w:pPr>
              <w:pStyle w:val="Odstavecseseznamem"/>
              <w:numPr>
                <w:ilvl w:val="0"/>
                <w:numId w:val="20"/>
              </w:numPr>
              <w:spacing w:line="259" w:lineRule="auto"/>
              <w:rPr>
                <w:rFonts w:ascii="Calibri" w:eastAsia="Calibri" w:hAnsi="Calibri" w:cs="Calibri"/>
                <w:i/>
                <w:iCs/>
                <w:color w:val="0000FF"/>
              </w:rPr>
            </w:pPr>
            <w:r w:rsidRPr="14491F64">
              <w:rPr>
                <w:rFonts w:ascii="Calibri" w:eastAsia="Calibri" w:hAnsi="Calibri" w:cs="Calibri"/>
                <w:i/>
                <w:iCs/>
                <w:color w:val="0000FF"/>
              </w:rPr>
              <w:lastRenderedPageBreak/>
              <w:t>Systém ukládá průběžně hodnoty do DB</w:t>
            </w:r>
          </w:p>
          <w:p w14:paraId="4BCFBEEC" w14:textId="21921AF0" w:rsidR="3624D786" w:rsidRDefault="3624D786" w:rsidP="003D55CA">
            <w:pPr>
              <w:pStyle w:val="Odstavecseseznamem"/>
              <w:numPr>
                <w:ilvl w:val="0"/>
                <w:numId w:val="20"/>
              </w:numPr>
              <w:rPr>
                <w:rFonts w:ascii="Calibri" w:eastAsia="Calibri" w:hAnsi="Calibri" w:cs="Calibri"/>
                <w:i/>
                <w:iCs/>
                <w:color w:val="0000FF"/>
              </w:rPr>
            </w:pPr>
            <w:r w:rsidRPr="03F758AB">
              <w:rPr>
                <w:rFonts w:ascii="Calibri" w:eastAsia="Calibri" w:hAnsi="Calibri" w:cs="Calibri"/>
                <w:i/>
                <w:iCs/>
                <w:color w:val="0000FF"/>
              </w:rPr>
              <w:t xml:space="preserve">Uživatel odešle vyúčtování </w:t>
            </w:r>
          </w:p>
          <w:p w14:paraId="4F3369DF" w14:textId="1E60764E" w:rsidR="686043BC" w:rsidRDefault="686043BC" w:rsidP="003D55CA">
            <w:pPr>
              <w:pStyle w:val="Odstavecseseznamem"/>
              <w:numPr>
                <w:ilvl w:val="0"/>
                <w:numId w:val="20"/>
              </w:numPr>
              <w:rPr>
                <w:rFonts w:ascii="Calibri" w:eastAsia="Calibri" w:hAnsi="Calibri" w:cs="Calibri"/>
                <w:i/>
                <w:iCs/>
                <w:color w:val="0000FF"/>
              </w:rPr>
            </w:pPr>
            <w:r w:rsidRPr="03F758AB">
              <w:rPr>
                <w:rFonts w:ascii="Calibri" w:eastAsia="Calibri" w:hAnsi="Calibri" w:cs="Calibri"/>
                <w:i/>
                <w:iCs/>
                <w:color w:val="0000FF"/>
              </w:rPr>
              <w:t>Systém spočítá stravné, kapesné, jízdné</w:t>
            </w:r>
            <w:r w:rsidR="123D0049" w:rsidRPr="14491F64">
              <w:rPr>
                <w:rFonts w:ascii="Calibri" w:eastAsia="Calibri" w:hAnsi="Calibri" w:cs="Calibri"/>
                <w:i/>
                <w:iCs/>
                <w:color w:val="0000FF"/>
              </w:rPr>
              <w:t>, zaokrouhlení</w:t>
            </w:r>
          </w:p>
          <w:p w14:paraId="3EE99307" w14:textId="64CA4293" w:rsidR="686043BC" w:rsidRPr="006F79F6" w:rsidRDefault="686043BC" w:rsidP="14491F64">
            <w:pPr>
              <w:rPr>
                <w:rFonts w:ascii="Calibri" w:eastAsia="Calibri" w:hAnsi="Calibri" w:cs="Calibri"/>
                <w:i/>
                <w:iCs/>
                <w:color w:val="0000FF"/>
                <w:lang w:val="pl-PL"/>
              </w:rPr>
            </w:pPr>
          </w:p>
        </w:tc>
      </w:tr>
      <w:tr w:rsidR="03F758AB" w14:paraId="0262A3D7"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D331BC1" w14:textId="6164F017"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lastRenderedPageBreak/>
              <w:t>Rozšíření</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5849B11C" w14:textId="6668FB3A" w:rsidR="0B054747" w:rsidRDefault="0B054747" w:rsidP="03F758AB">
            <w:pPr>
              <w:spacing w:after="160"/>
              <w:rPr>
                <w:rFonts w:ascii="Calibri" w:eastAsia="Calibri" w:hAnsi="Calibri" w:cs="Calibri"/>
                <w:color w:val="0000FF"/>
              </w:rPr>
            </w:pPr>
            <w:r w:rsidRPr="03F758AB">
              <w:rPr>
                <w:rFonts w:ascii="Calibri" w:eastAsia="Calibri" w:hAnsi="Calibri" w:cs="Calibri"/>
                <w:color w:val="0000FF"/>
              </w:rPr>
              <w:t xml:space="preserve">V případě zahraničního cestovního příkazu </w:t>
            </w:r>
            <w:r w:rsidR="581FEBD8" w:rsidRPr="03F758AB">
              <w:rPr>
                <w:rFonts w:ascii="Calibri" w:eastAsia="Calibri" w:hAnsi="Calibri" w:cs="Calibri"/>
                <w:color w:val="0000FF"/>
              </w:rPr>
              <w:t xml:space="preserve">se zahraniční měna konvertuje na </w:t>
            </w:r>
            <w:r w:rsidR="0201D953" w:rsidRPr="14491F64">
              <w:rPr>
                <w:rFonts w:ascii="Calibri" w:eastAsia="Calibri" w:hAnsi="Calibri" w:cs="Calibri"/>
                <w:color w:val="0000FF"/>
              </w:rPr>
              <w:t>měnu lokální</w:t>
            </w:r>
          </w:p>
        </w:tc>
      </w:tr>
      <w:tr w:rsidR="03F758AB" w14:paraId="5BE5FF0C"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74513D8" w14:textId="27F09B04"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Speciální požadavky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EE29664" w14:textId="2751660E" w:rsidR="03F758AB" w:rsidRDefault="03F758AB" w:rsidP="03F758AB">
            <w:pPr>
              <w:spacing w:after="160"/>
              <w:ind w:left="-11"/>
              <w:rPr>
                <w:rFonts w:ascii="Calibri" w:eastAsia="Calibri" w:hAnsi="Calibri" w:cs="Calibri"/>
                <w:i/>
                <w:iCs/>
                <w:color w:val="0000FF"/>
              </w:rPr>
            </w:pPr>
          </w:p>
        </w:tc>
      </w:tr>
      <w:tr w:rsidR="03F758AB" w14:paraId="7C14DF01"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662AB4A" w14:textId="1FE1F64B"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Otevřené otázky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6A23F945" w14:textId="5899052C" w:rsidR="03F758AB" w:rsidRDefault="03F758AB" w:rsidP="03F758AB">
            <w:pPr>
              <w:rPr>
                <w:rFonts w:ascii="Calibri" w:eastAsia="Calibri" w:hAnsi="Calibri" w:cs="Calibri"/>
                <w:color w:val="FF0000"/>
              </w:rPr>
            </w:pPr>
          </w:p>
        </w:tc>
      </w:tr>
    </w:tbl>
    <w:p w14:paraId="02190C51" w14:textId="532AF910" w:rsidR="03F758AB" w:rsidRDefault="03F758AB"/>
    <w:p w14:paraId="62F42B23" w14:textId="0717B099" w:rsidR="0DA8181A" w:rsidRDefault="0DA8181A" w:rsidP="14491F64">
      <w:pPr>
        <w:pStyle w:val="Nadpis4"/>
      </w:pPr>
      <w:r>
        <w:t xml:space="preserve"> </w:t>
      </w:r>
      <w:r w:rsidR="2EA4BDF9">
        <w:t>4.4.1 REQ-04a Odeslání vyúčtování bez schválení</w:t>
      </w:r>
    </w:p>
    <w:p w14:paraId="58322AC9" w14:textId="3E9303BB" w:rsidR="14491F64" w:rsidRDefault="14491F64" w:rsidP="14491F64"/>
    <w:p w14:paraId="0E2FCDEF" w14:textId="742DB9F3" w:rsidR="2EA4BDF9" w:rsidRDefault="2EA4BDF9" w:rsidP="14491F64">
      <w:pPr>
        <w:pStyle w:val="Nadpis4"/>
        <w:rPr>
          <w:rFonts w:eastAsiaTheme="minorEastAsia" w:cstheme="minorBidi"/>
          <w:i w:val="0"/>
          <w:iCs w:val="0"/>
          <w:color w:val="auto"/>
        </w:rPr>
      </w:pPr>
      <w:r w:rsidRPr="14491F64">
        <w:rPr>
          <w:rFonts w:eastAsiaTheme="minorEastAsia" w:cstheme="minorBidi"/>
          <w:i w:val="0"/>
          <w:iCs w:val="0"/>
          <w:color w:val="auto"/>
        </w:rPr>
        <w:t>Pokud vyúčtování nejde do schválování, uživatel odešle formulář a ten se automaticky přepne do stavu S</w:t>
      </w:r>
      <w:r w:rsidR="4C9EBA8B" w:rsidRPr="14491F64">
        <w:rPr>
          <w:rFonts w:eastAsiaTheme="minorEastAsia" w:cstheme="minorBidi"/>
          <w:i w:val="0"/>
          <w:iCs w:val="0"/>
          <w:color w:val="auto"/>
        </w:rPr>
        <w:t>chváleno.</w:t>
      </w:r>
    </w:p>
    <w:p w14:paraId="0EA1D1E4" w14:textId="426DFABA" w:rsidR="14491F64" w:rsidRDefault="14491F64"/>
    <w:p w14:paraId="370A643F" w14:textId="0609D9C2" w:rsidR="5CBE89C8" w:rsidRDefault="5CBE89C8"/>
    <w:p w14:paraId="0E76D0AA" w14:textId="27C6584E" w:rsidR="004820CF" w:rsidRDefault="6FA25BDD" w:rsidP="14491F64">
      <w:pPr>
        <w:pStyle w:val="Nadpis4"/>
      </w:pPr>
      <w:bookmarkStart w:id="156" w:name="_Toc53847473"/>
      <w:r>
        <w:t xml:space="preserve">4.4.2 </w:t>
      </w:r>
      <w:r w:rsidR="004820CF">
        <w:t>REQ-04</w:t>
      </w:r>
      <w:r w:rsidR="1C158FA4">
        <w:t>b</w:t>
      </w:r>
      <w:r w:rsidR="004820CF">
        <w:t xml:space="preserve">: </w:t>
      </w:r>
      <w:r w:rsidR="06D69F28">
        <w:t>Vyúčtování tuzemské služební cesty</w:t>
      </w:r>
      <w:bookmarkEnd w:id="156"/>
    </w:p>
    <w:p w14:paraId="5658BCC7" w14:textId="58E1FCF4" w:rsidR="004820CF" w:rsidRDefault="004820CF" w:rsidP="004820CF">
      <w:pPr>
        <w:rPr>
          <w:b/>
        </w:rPr>
      </w:pPr>
      <w:commentRangeStart w:id="157"/>
      <w:r w:rsidRPr="004820CF">
        <w:rPr>
          <w:b/>
          <w:bCs/>
        </w:rPr>
        <w:t>Tuzemské cestovní příkazy</w:t>
      </w:r>
      <w:commentRangeEnd w:id="157"/>
      <w:r w:rsidR="000622B4">
        <w:rPr>
          <w:rStyle w:val="Odkaznakoment"/>
        </w:rPr>
        <w:commentReference w:id="157"/>
      </w:r>
    </w:p>
    <w:p w14:paraId="3D2E7FC4" w14:textId="2DF2B28E" w:rsidR="00DF7A89" w:rsidRDefault="538A38B7" w:rsidP="00DF7A89">
      <w:pPr>
        <w:rPr>
          <w:b/>
          <w:i/>
        </w:rPr>
      </w:pPr>
      <w:r w:rsidRPr="14491F64">
        <w:rPr>
          <w:b/>
          <w:bCs/>
          <w:i/>
          <w:iCs/>
        </w:rPr>
        <w:t xml:space="preserve">Sekce </w:t>
      </w:r>
      <w:r w:rsidR="45658E34" w:rsidRPr="14491F64">
        <w:rPr>
          <w:b/>
          <w:bCs/>
          <w:i/>
          <w:iCs/>
        </w:rPr>
        <w:t>Průběh CP</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2"/>
        <w:gridCol w:w="1119"/>
        <w:gridCol w:w="1693"/>
        <w:gridCol w:w="3702"/>
      </w:tblGrid>
      <w:tr w:rsidR="00392CDB" w:rsidRPr="00435A24" w14:paraId="0AA90CB6" w14:textId="77777777" w:rsidTr="5002A2D6">
        <w:trPr>
          <w:trHeight w:val="330"/>
        </w:trPr>
        <w:tc>
          <w:tcPr>
            <w:tcW w:w="2304" w:type="dxa"/>
            <w:tcBorders>
              <w:top w:val="single" w:sz="4" w:space="0" w:color="auto"/>
              <w:left w:val="single" w:sz="6" w:space="0" w:color="auto"/>
              <w:bottom w:val="single" w:sz="6" w:space="0" w:color="auto"/>
              <w:right w:val="single" w:sz="6" w:space="0" w:color="auto"/>
            </w:tcBorders>
            <w:shd w:val="clear" w:color="auto" w:fill="auto"/>
            <w:vAlign w:val="bottom"/>
            <w:hideMark/>
          </w:tcPr>
          <w:p w14:paraId="40C86000"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41" w:type="dxa"/>
            <w:tcBorders>
              <w:top w:val="single" w:sz="4" w:space="0" w:color="auto"/>
              <w:left w:val="nil"/>
              <w:bottom w:val="single" w:sz="6" w:space="0" w:color="auto"/>
              <w:right w:val="single" w:sz="4" w:space="0" w:color="auto"/>
            </w:tcBorders>
            <w:vAlign w:val="bottom"/>
          </w:tcPr>
          <w:p w14:paraId="6217BCC2"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757" w:type="dxa"/>
            <w:tcBorders>
              <w:top w:val="single" w:sz="4" w:space="0" w:color="auto"/>
              <w:left w:val="single" w:sz="4" w:space="0" w:color="auto"/>
              <w:bottom w:val="single" w:sz="6" w:space="0" w:color="auto"/>
              <w:right w:val="single" w:sz="4" w:space="0" w:color="auto"/>
            </w:tcBorders>
            <w:vAlign w:val="bottom"/>
          </w:tcPr>
          <w:p w14:paraId="43B159BC"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3854" w:type="dxa"/>
            <w:tcBorders>
              <w:top w:val="single" w:sz="4" w:space="0" w:color="auto"/>
              <w:left w:val="single" w:sz="4" w:space="0" w:color="auto"/>
              <w:bottom w:val="single" w:sz="6" w:space="0" w:color="auto"/>
              <w:right w:val="single" w:sz="4" w:space="0" w:color="auto"/>
            </w:tcBorders>
            <w:shd w:val="clear" w:color="auto" w:fill="auto"/>
            <w:vAlign w:val="bottom"/>
            <w:hideMark/>
          </w:tcPr>
          <w:p w14:paraId="05CC536C"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392CDB" w:rsidRPr="00435A24" w14:paraId="7EAA0EC0" w14:textId="77777777" w:rsidTr="5002A2D6">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259579E"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Počáteční datum </w:t>
            </w:r>
            <w:commentRangeStart w:id="158"/>
            <w:commentRangeEnd w:id="158"/>
            <w:r>
              <w:rPr>
                <w:rStyle w:val="Odkaznakoment"/>
              </w:rPr>
              <w:commentReference w:id="158"/>
            </w:r>
          </w:p>
        </w:tc>
        <w:tc>
          <w:tcPr>
            <w:tcW w:w="1141" w:type="dxa"/>
            <w:tcBorders>
              <w:top w:val="single" w:sz="6" w:space="0" w:color="auto"/>
              <w:left w:val="nil"/>
              <w:bottom w:val="single" w:sz="6" w:space="0" w:color="auto"/>
              <w:right w:val="single" w:sz="4" w:space="0" w:color="auto"/>
            </w:tcBorders>
            <w:vAlign w:val="bottom"/>
          </w:tcPr>
          <w:p w14:paraId="08831667"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757" w:type="dxa"/>
            <w:tcBorders>
              <w:top w:val="single" w:sz="6" w:space="0" w:color="auto"/>
              <w:left w:val="single" w:sz="4" w:space="0" w:color="auto"/>
              <w:bottom w:val="single" w:sz="6" w:space="0" w:color="auto"/>
              <w:right w:val="single" w:sz="4" w:space="0" w:color="auto"/>
            </w:tcBorders>
            <w:vAlign w:val="bottom"/>
          </w:tcPr>
          <w:p w14:paraId="27FF2444"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021F1D0C"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p>
        </w:tc>
      </w:tr>
      <w:tr w:rsidR="00392CDB" w:rsidRPr="00435A24" w14:paraId="22CA1F0F" w14:textId="77777777" w:rsidTr="5002A2D6">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D04E133"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commentRangeStart w:id="159"/>
            <w:commentRangeStart w:id="160"/>
            <w:commentRangeStart w:id="161"/>
            <w:r w:rsidRPr="00435A24">
              <w:rPr>
                <w:rFonts w:ascii="Arial" w:eastAsia="Times New Roman" w:hAnsi="Arial" w:cs="Arial"/>
                <w:color w:val="000000"/>
                <w:kern w:val="0"/>
                <w:sz w:val="20"/>
                <w:szCs w:val="20"/>
                <w:lang w:eastAsia="cs-CZ"/>
                <w14:ligatures w14:val="none"/>
              </w:rPr>
              <w:t>Počáteční</w:t>
            </w:r>
            <w:commentRangeEnd w:id="159"/>
            <w:r>
              <w:rPr>
                <w:rStyle w:val="Odkaznakoment"/>
              </w:rPr>
              <w:commentReference w:id="159"/>
            </w:r>
            <w:commentRangeEnd w:id="160"/>
            <w:r>
              <w:rPr>
                <w:rStyle w:val="Odkaznakoment"/>
              </w:rPr>
              <w:commentReference w:id="160"/>
            </w:r>
            <w:commentRangeEnd w:id="161"/>
            <w:r>
              <w:rPr>
                <w:rStyle w:val="Odkaznakoment"/>
              </w:rPr>
              <w:commentReference w:id="161"/>
            </w:r>
            <w:r w:rsidRPr="00435A24">
              <w:rPr>
                <w:rFonts w:ascii="Arial" w:eastAsia="Times New Roman" w:hAnsi="Arial" w:cs="Arial"/>
                <w:color w:val="000000"/>
                <w:kern w:val="0"/>
                <w:sz w:val="20"/>
                <w:szCs w:val="20"/>
                <w:lang w:eastAsia="cs-CZ"/>
                <w14:ligatures w14:val="none"/>
              </w:rPr>
              <w:t xml:space="preserve"> čas </w:t>
            </w:r>
          </w:p>
        </w:tc>
        <w:tc>
          <w:tcPr>
            <w:tcW w:w="1141" w:type="dxa"/>
            <w:tcBorders>
              <w:top w:val="single" w:sz="6" w:space="0" w:color="auto"/>
              <w:left w:val="nil"/>
              <w:bottom w:val="single" w:sz="6" w:space="0" w:color="auto"/>
              <w:right w:val="single" w:sz="4" w:space="0" w:color="auto"/>
            </w:tcBorders>
            <w:vAlign w:val="bottom"/>
          </w:tcPr>
          <w:p w14:paraId="1F403F44"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7EC7D018"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time</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528711FE"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p>
        </w:tc>
      </w:tr>
      <w:tr w:rsidR="00392CDB" w:rsidRPr="00435A24" w14:paraId="087A5AF0" w14:textId="77777777" w:rsidTr="5002A2D6">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3F163780"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Počáteční místo </w:t>
            </w:r>
          </w:p>
        </w:tc>
        <w:tc>
          <w:tcPr>
            <w:tcW w:w="1141" w:type="dxa"/>
            <w:tcBorders>
              <w:top w:val="single" w:sz="6" w:space="0" w:color="auto"/>
              <w:left w:val="nil"/>
              <w:bottom w:val="single" w:sz="6" w:space="0" w:color="auto"/>
              <w:right w:val="single" w:sz="4" w:space="0" w:color="auto"/>
            </w:tcBorders>
            <w:vAlign w:val="bottom"/>
          </w:tcPr>
          <w:p w14:paraId="525BF40E"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2CAE8CA9"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3F57057D"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commentRangeStart w:id="162"/>
            <w:commentRangeStart w:id="163"/>
            <w:commentRangeEnd w:id="162"/>
            <w:r>
              <w:rPr>
                <w:rStyle w:val="Odkaznakoment"/>
              </w:rPr>
              <w:commentReference w:id="162"/>
            </w:r>
            <w:commentRangeEnd w:id="163"/>
            <w:r>
              <w:rPr>
                <w:rStyle w:val="Odkaznakoment"/>
              </w:rPr>
              <w:commentReference w:id="163"/>
            </w:r>
          </w:p>
        </w:tc>
      </w:tr>
      <w:tr w:rsidR="00392CDB" w:rsidRPr="00435A24" w14:paraId="24F22762" w14:textId="77777777" w:rsidTr="5002A2D6">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tcPr>
          <w:p w14:paraId="58FF6A73"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Koncové datum</w:t>
            </w:r>
          </w:p>
        </w:tc>
        <w:tc>
          <w:tcPr>
            <w:tcW w:w="1141" w:type="dxa"/>
            <w:tcBorders>
              <w:top w:val="single" w:sz="6" w:space="0" w:color="auto"/>
              <w:left w:val="nil"/>
              <w:bottom w:val="single" w:sz="6" w:space="0" w:color="auto"/>
              <w:right w:val="single" w:sz="4" w:space="0" w:color="auto"/>
            </w:tcBorders>
            <w:vAlign w:val="bottom"/>
          </w:tcPr>
          <w:p w14:paraId="59A39FA2" w14:textId="77777777" w:rsidR="00392CDB"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757" w:type="dxa"/>
            <w:tcBorders>
              <w:top w:val="single" w:sz="6" w:space="0" w:color="auto"/>
              <w:left w:val="single" w:sz="4" w:space="0" w:color="auto"/>
              <w:bottom w:val="single" w:sz="6" w:space="0" w:color="auto"/>
              <w:right w:val="single" w:sz="4" w:space="0" w:color="auto"/>
            </w:tcBorders>
            <w:vAlign w:val="bottom"/>
          </w:tcPr>
          <w:p w14:paraId="752FEC3B" w14:textId="77777777" w:rsidR="00392CDB"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tcPr>
          <w:p w14:paraId="4A86803B"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p>
        </w:tc>
      </w:tr>
      <w:tr w:rsidR="00392CDB" w:rsidRPr="00435A24" w14:paraId="4AE5C4FF" w14:textId="77777777" w:rsidTr="5002A2D6">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78DDAD2B"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Koncový čas </w:t>
            </w:r>
          </w:p>
        </w:tc>
        <w:tc>
          <w:tcPr>
            <w:tcW w:w="1141" w:type="dxa"/>
            <w:tcBorders>
              <w:top w:val="single" w:sz="6" w:space="0" w:color="auto"/>
              <w:left w:val="nil"/>
              <w:bottom w:val="single" w:sz="6" w:space="0" w:color="auto"/>
              <w:right w:val="single" w:sz="4" w:space="0" w:color="auto"/>
            </w:tcBorders>
            <w:vAlign w:val="bottom"/>
          </w:tcPr>
          <w:p w14:paraId="6B495144"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Y</w:t>
            </w:r>
          </w:p>
        </w:tc>
        <w:tc>
          <w:tcPr>
            <w:tcW w:w="1757" w:type="dxa"/>
            <w:tcBorders>
              <w:top w:val="single" w:sz="6" w:space="0" w:color="auto"/>
              <w:left w:val="single" w:sz="4" w:space="0" w:color="auto"/>
              <w:bottom w:val="single" w:sz="6" w:space="0" w:color="auto"/>
              <w:right w:val="single" w:sz="4" w:space="0" w:color="auto"/>
            </w:tcBorders>
            <w:vAlign w:val="bottom"/>
          </w:tcPr>
          <w:p w14:paraId="76BF8746"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date</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2CB58616"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commentRangeStart w:id="164"/>
            <w:commentRangeStart w:id="165"/>
            <w:commentRangeEnd w:id="164"/>
            <w:r>
              <w:rPr>
                <w:rStyle w:val="Odkaznakoment"/>
              </w:rPr>
              <w:commentReference w:id="164"/>
            </w:r>
            <w:commentRangeEnd w:id="165"/>
            <w:r>
              <w:rPr>
                <w:rStyle w:val="Odkaznakoment"/>
              </w:rPr>
              <w:commentReference w:id="165"/>
            </w:r>
            <w:r w:rsidRPr="00435A24">
              <w:rPr>
                <w:rFonts w:ascii="Arial" w:eastAsia="Times New Roman" w:hAnsi="Arial" w:cs="Arial"/>
                <w:color w:val="000000"/>
                <w:kern w:val="0"/>
                <w:sz w:val="20"/>
                <w:szCs w:val="20"/>
                <w:lang w:eastAsia="cs-CZ"/>
                <w14:ligatures w14:val="none"/>
              </w:rPr>
              <w:t> </w:t>
            </w:r>
          </w:p>
        </w:tc>
      </w:tr>
      <w:tr w:rsidR="00392CDB" w:rsidRPr="00435A24" w14:paraId="7AA6279C" w14:textId="77777777" w:rsidTr="5002A2D6">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6BC33DA8"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Koncové místo </w:t>
            </w:r>
          </w:p>
        </w:tc>
        <w:tc>
          <w:tcPr>
            <w:tcW w:w="1141" w:type="dxa"/>
            <w:tcBorders>
              <w:top w:val="single" w:sz="6" w:space="0" w:color="auto"/>
              <w:left w:val="nil"/>
              <w:bottom w:val="single" w:sz="6" w:space="0" w:color="auto"/>
              <w:right w:val="single" w:sz="4" w:space="0" w:color="auto"/>
            </w:tcBorders>
            <w:vAlign w:val="bottom"/>
          </w:tcPr>
          <w:p w14:paraId="3C2139C3"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61B1BEB0"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string</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7AED3F66"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  </w:t>
            </w:r>
          </w:p>
        </w:tc>
      </w:tr>
      <w:tr w:rsidR="00392CDB" w:rsidRPr="00435A24" w14:paraId="49B8597A" w14:textId="77777777" w:rsidTr="5002A2D6">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34A79BE"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Snídaně </w:t>
            </w:r>
          </w:p>
        </w:tc>
        <w:tc>
          <w:tcPr>
            <w:tcW w:w="1141" w:type="dxa"/>
            <w:tcBorders>
              <w:top w:val="single" w:sz="6" w:space="0" w:color="auto"/>
              <w:left w:val="nil"/>
              <w:bottom w:val="single" w:sz="6" w:space="0" w:color="auto"/>
              <w:right w:val="single" w:sz="4" w:space="0" w:color="auto"/>
            </w:tcBorders>
            <w:vAlign w:val="bottom"/>
          </w:tcPr>
          <w:p w14:paraId="6B2D416B"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42338614"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boolean</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4DAB8FCC"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Checkbox</w:t>
            </w:r>
            <w:r w:rsidRPr="00435A24">
              <w:rPr>
                <w:rFonts w:ascii="Arial" w:eastAsia="Times New Roman" w:hAnsi="Arial" w:cs="Arial"/>
                <w:color w:val="000000"/>
                <w:kern w:val="0"/>
                <w:sz w:val="20"/>
                <w:szCs w:val="20"/>
                <w:lang w:eastAsia="cs-CZ"/>
                <w14:ligatures w14:val="none"/>
              </w:rPr>
              <w:t xml:space="preserve"> -&gt; krácení stravného, pokud Ano </w:t>
            </w:r>
          </w:p>
        </w:tc>
      </w:tr>
      <w:tr w:rsidR="00392CDB" w:rsidRPr="00435A24" w14:paraId="19CA1BAC" w14:textId="77777777" w:rsidTr="5002A2D6">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04D8B64"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Oběd </w:t>
            </w:r>
          </w:p>
        </w:tc>
        <w:tc>
          <w:tcPr>
            <w:tcW w:w="1141" w:type="dxa"/>
            <w:tcBorders>
              <w:top w:val="single" w:sz="6" w:space="0" w:color="auto"/>
              <w:left w:val="nil"/>
              <w:bottom w:val="single" w:sz="6" w:space="0" w:color="auto"/>
              <w:right w:val="single" w:sz="4" w:space="0" w:color="auto"/>
            </w:tcBorders>
            <w:vAlign w:val="bottom"/>
          </w:tcPr>
          <w:p w14:paraId="79E94EA5"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067B0F8C"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boolean</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3A102E39"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Checkbox</w:t>
            </w:r>
            <w:r w:rsidRPr="00435A24">
              <w:rPr>
                <w:rFonts w:ascii="Arial" w:eastAsia="Times New Roman" w:hAnsi="Arial" w:cs="Arial"/>
                <w:color w:val="000000"/>
                <w:kern w:val="0"/>
                <w:sz w:val="20"/>
                <w:szCs w:val="20"/>
                <w:lang w:eastAsia="cs-CZ"/>
                <w14:ligatures w14:val="none"/>
              </w:rPr>
              <w:t xml:space="preserve"> -&gt; krácení stravného, pokud Ano </w:t>
            </w:r>
          </w:p>
        </w:tc>
      </w:tr>
      <w:tr w:rsidR="00392CDB" w:rsidRPr="00435A24" w14:paraId="7E1B4435" w14:textId="77777777" w:rsidTr="5002A2D6">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79945C97"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color w:val="000000"/>
                <w:kern w:val="0"/>
                <w:sz w:val="20"/>
                <w:szCs w:val="20"/>
                <w:lang w:eastAsia="cs-CZ"/>
                <w14:ligatures w14:val="none"/>
              </w:rPr>
              <w:t>Večeře </w:t>
            </w:r>
          </w:p>
        </w:tc>
        <w:tc>
          <w:tcPr>
            <w:tcW w:w="1141" w:type="dxa"/>
            <w:tcBorders>
              <w:top w:val="single" w:sz="6" w:space="0" w:color="auto"/>
              <w:left w:val="nil"/>
              <w:bottom w:val="single" w:sz="6" w:space="0" w:color="auto"/>
              <w:right w:val="single" w:sz="4" w:space="0" w:color="auto"/>
            </w:tcBorders>
            <w:vAlign w:val="bottom"/>
          </w:tcPr>
          <w:p w14:paraId="4BB0F528"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5EB9D360" w14:textId="77777777" w:rsidR="00392CDB" w:rsidRPr="00435A24" w:rsidRDefault="00392CDB">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boolean</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19EEED88" w14:textId="77777777" w:rsidR="00392CDB" w:rsidRPr="00435A24" w:rsidRDefault="00392CDB">
            <w:pPr>
              <w:spacing w:after="0" w:line="240" w:lineRule="auto"/>
              <w:textAlignment w:val="baseline"/>
              <w:rPr>
                <w:rFonts w:ascii="Segoe UI" w:eastAsia="Times New Roman" w:hAnsi="Segoe UI" w:cs="Segoe UI"/>
                <w:kern w:val="0"/>
                <w:sz w:val="18"/>
                <w:szCs w:val="18"/>
                <w:lang w:eastAsia="cs-CZ"/>
                <w14:ligatures w14:val="none"/>
              </w:rPr>
            </w:pPr>
            <w:r>
              <w:rPr>
                <w:rFonts w:ascii="Arial" w:eastAsia="Times New Roman" w:hAnsi="Arial" w:cs="Arial"/>
                <w:color w:val="000000"/>
                <w:kern w:val="0"/>
                <w:sz w:val="20"/>
                <w:szCs w:val="20"/>
                <w:lang w:eastAsia="cs-CZ"/>
                <w14:ligatures w14:val="none"/>
              </w:rPr>
              <w:t>Checkbox</w:t>
            </w:r>
            <w:r w:rsidRPr="00435A24">
              <w:rPr>
                <w:rFonts w:ascii="Arial" w:eastAsia="Times New Roman" w:hAnsi="Arial" w:cs="Arial"/>
                <w:color w:val="000000"/>
                <w:kern w:val="0"/>
                <w:sz w:val="20"/>
                <w:szCs w:val="20"/>
                <w:lang w:eastAsia="cs-CZ"/>
                <w14:ligatures w14:val="none"/>
              </w:rPr>
              <w:t xml:space="preserve"> -&gt; krácení stravného, pokud Ano </w:t>
            </w:r>
          </w:p>
        </w:tc>
      </w:tr>
      <w:tr w:rsidR="14491F64" w14:paraId="00346E3B" w14:textId="77777777" w:rsidTr="14491F64">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447C602" w14:textId="1CB057E7" w:rsidR="0706A4D8" w:rsidRDefault="0706A4D8"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Typ vozidla</w:t>
            </w:r>
          </w:p>
        </w:tc>
        <w:tc>
          <w:tcPr>
            <w:tcW w:w="1118" w:type="dxa"/>
            <w:tcBorders>
              <w:top w:val="single" w:sz="6" w:space="0" w:color="auto"/>
              <w:left w:val="nil"/>
              <w:bottom w:val="single" w:sz="6" w:space="0" w:color="auto"/>
              <w:right w:val="single" w:sz="4" w:space="0" w:color="auto"/>
            </w:tcBorders>
            <w:vAlign w:val="bottom"/>
          </w:tcPr>
          <w:p w14:paraId="17D2796E" w14:textId="78060796" w:rsidR="0706A4D8" w:rsidRDefault="0706A4D8"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699" w:type="dxa"/>
            <w:tcBorders>
              <w:top w:val="single" w:sz="6" w:space="0" w:color="auto"/>
              <w:left w:val="single" w:sz="4" w:space="0" w:color="auto"/>
              <w:bottom w:val="single" w:sz="6" w:space="0" w:color="auto"/>
              <w:right w:val="single" w:sz="4" w:space="0" w:color="auto"/>
            </w:tcBorders>
            <w:vAlign w:val="bottom"/>
          </w:tcPr>
          <w:p w14:paraId="72D330AB" w14:textId="2E220961" w:rsidR="0ADF59D4" w:rsidRDefault="0ADF59D4"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Typ vozidla</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20994809" w14:textId="535D305F" w:rsidR="0ADF59D4" w:rsidRDefault="0ADF59D4"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Drop do</w:t>
            </w:r>
            <w:r w:rsidR="4C9FAD17" w:rsidRPr="14491F64">
              <w:rPr>
                <w:rFonts w:ascii="Arial" w:eastAsia="Times New Roman" w:hAnsi="Arial" w:cs="Arial"/>
                <w:color w:val="000000" w:themeColor="text1"/>
                <w:sz w:val="20"/>
                <w:szCs w:val="20"/>
                <w:lang w:eastAsia="cs-CZ"/>
              </w:rPr>
              <w:t>wn</w:t>
            </w:r>
          </w:p>
        </w:tc>
      </w:tr>
      <w:tr w:rsidR="14491F64" w14:paraId="0D7B9729" w14:textId="77777777" w:rsidTr="14491F64">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418B19DB" w14:textId="4C50F885" w:rsidR="0ADF59D4" w:rsidRDefault="0ADF59D4"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Číslo vozidla</w:t>
            </w:r>
          </w:p>
        </w:tc>
        <w:tc>
          <w:tcPr>
            <w:tcW w:w="1118" w:type="dxa"/>
            <w:tcBorders>
              <w:top w:val="single" w:sz="6" w:space="0" w:color="auto"/>
              <w:left w:val="nil"/>
              <w:bottom w:val="single" w:sz="6" w:space="0" w:color="auto"/>
              <w:right w:val="single" w:sz="4" w:space="0" w:color="auto"/>
            </w:tcBorders>
            <w:vAlign w:val="bottom"/>
          </w:tcPr>
          <w:p w14:paraId="3C5DC108" w14:textId="17517444" w:rsidR="0ADF59D4" w:rsidRDefault="0ADF59D4"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699" w:type="dxa"/>
            <w:tcBorders>
              <w:top w:val="single" w:sz="6" w:space="0" w:color="auto"/>
              <w:left w:val="single" w:sz="4" w:space="0" w:color="auto"/>
              <w:bottom w:val="single" w:sz="6" w:space="0" w:color="auto"/>
              <w:right w:val="single" w:sz="4" w:space="0" w:color="auto"/>
            </w:tcBorders>
            <w:vAlign w:val="bottom"/>
          </w:tcPr>
          <w:p w14:paraId="41FAC79C" w14:textId="7821C228" w:rsidR="64DF4C57" w:rsidRDefault="64DF4C57"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Číslo vozidla</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60811F37" w14:textId="323FAD42" w:rsidR="64DF4C57" w:rsidRDefault="64DF4C57"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Uživatel vyplňuje pouze pokud v předchozím případě zvolil Osobní/Firemní automobil, osobní/firemná jednostopé vozidlo</w:t>
            </w:r>
          </w:p>
        </w:tc>
      </w:tr>
      <w:tr w:rsidR="14491F64" w14:paraId="7FDCEB73" w14:textId="77777777" w:rsidTr="14491F64">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1F777E31" w14:textId="2500BB5B" w:rsidR="0706A4D8" w:rsidRDefault="0706A4D8"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Ujeto</w:t>
            </w:r>
          </w:p>
        </w:tc>
        <w:tc>
          <w:tcPr>
            <w:tcW w:w="1118" w:type="dxa"/>
            <w:tcBorders>
              <w:top w:val="single" w:sz="6" w:space="0" w:color="auto"/>
              <w:left w:val="nil"/>
              <w:bottom w:val="single" w:sz="6" w:space="0" w:color="auto"/>
              <w:right w:val="single" w:sz="4" w:space="0" w:color="auto"/>
            </w:tcBorders>
            <w:vAlign w:val="bottom"/>
          </w:tcPr>
          <w:p w14:paraId="3F7DD0C0" w14:textId="6EBE17E9" w:rsidR="0706A4D8" w:rsidRDefault="0706A4D8"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699" w:type="dxa"/>
            <w:tcBorders>
              <w:top w:val="single" w:sz="6" w:space="0" w:color="auto"/>
              <w:left w:val="single" w:sz="4" w:space="0" w:color="auto"/>
              <w:bottom w:val="single" w:sz="6" w:space="0" w:color="auto"/>
              <w:right w:val="single" w:sz="4" w:space="0" w:color="auto"/>
            </w:tcBorders>
            <w:vAlign w:val="bottom"/>
          </w:tcPr>
          <w:p w14:paraId="2F9283D2" w14:textId="7A5E16B4" w:rsidR="0706A4D8" w:rsidRDefault="0706A4D8"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decimal</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38EB453C" w14:textId="0C3ECF36" w:rsidR="0706A4D8" w:rsidRDefault="0706A4D8"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Uživatel vyplňuje pouze v případě, že v předešlém</w:t>
            </w:r>
            <w:r w:rsidR="5EEEF77A" w:rsidRPr="14491F64">
              <w:rPr>
                <w:rFonts w:ascii="Arial" w:eastAsia="Times New Roman" w:hAnsi="Arial" w:cs="Arial"/>
                <w:color w:val="000000" w:themeColor="text1"/>
                <w:sz w:val="20"/>
                <w:szCs w:val="20"/>
                <w:lang w:eastAsia="cs-CZ"/>
              </w:rPr>
              <w:t xml:space="preserve"> kroku zvolil osobní automobil nebo motorku</w:t>
            </w:r>
          </w:p>
        </w:tc>
      </w:tr>
      <w:tr w:rsidR="14491F64" w14:paraId="485E82B3" w14:textId="77777777" w:rsidTr="14491F64">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0E3260DC" w14:textId="39BCFBF7" w:rsidR="0706A4D8" w:rsidRDefault="0706A4D8"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Cena paliva</w:t>
            </w:r>
          </w:p>
        </w:tc>
        <w:tc>
          <w:tcPr>
            <w:tcW w:w="1118" w:type="dxa"/>
            <w:tcBorders>
              <w:top w:val="single" w:sz="6" w:space="0" w:color="auto"/>
              <w:left w:val="nil"/>
              <w:bottom w:val="single" w:sz="6" w:space="0" w:color="auto"/>
              <w:right w:val="single" w:sz="4" w:space="0" w:color="auto"/>
            </w:tcBorders>
            <w:vAlign w:val="bottom"/>
          </w:tcPr>
          <w:p w14:paraId="6A74BBE3" w14:textId="3EA37815" w:rsidR="0706A4D8" w:rsidRDefault="0706A4D8"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699" w:type="dxa"/>
            <w:tcBorders>
              <w:top w:val="single" w:sz="6" w:space="0" w:color="auto"/>
              <w:left w:val="single" w:sz="4" w:space="0" w:color="auto"/>
              <w:bottom w:val="single" w:sz="6" w:space="0" w:color="auto"/>
              <w:right w:val="single" w:sz="4" w:space="0" w:color="auto"/>
            </w:tcBorders>
            <w:vAlign w:val="bottom"/>
          </w:tcPr>
          <w:p w14:paraId="36697E7B" w14:textId="082B272B" w:rsidR="0706A4D8" w:rsidRDefault="0706A4D8"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decimal</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hideMark/>
          </w:tcPr>
          <w:p w14:paraId="6F80D602" w14:textId="204CBFF2" w:rsidR="4E5DCB4A" w:rsidRDefault="4E5DCB4A"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Nepovinné pole</w:t>
            </w:r>
          </w:p>
        </w:tc>
      </w:tr>
    </w:tbl>
    <w:p w14:paraId="0ABF74D4" w14:textId="77777777" w:rsidR="004820CF" w:rsidRDefault="004820CF" w:rsidP="004820CF"/>
    <w:p w14:paraId="7F3137E5" w14:textId="5686291A" w:rsidR="3FEE73B0" w:rsidRDefault="3FEE73B0" w:rsidP="14491F64">
      <w:pPr>
        <w:rPr>
          <w:b/>
          <w:bCs/>
          <w:i/>
          <w:iCs/>
        </w:rPr>
      </w:pPr>
      <w:r w:rsidRPr="14491F64">
        <w:rPr>
          <w:b/>
          <w:bCs/>
          <w:i/>
          <w:iCs/>
        </w:rPr>
        <w:t>Sekce N</w:t>
      </w:r>
      <w:r w:rsidR="5F1869DA" w:rsidRPr="14491F64">
        <w:rPr>
          <w:b/>
          <w:bCs/>
          <w:i/>
          <w:iCs/>
        </w:rPr>
        <w:t>áklady</w:t>
      </w:r>
      <w:r w:rsidR="0E1A55B2" w:rsidRPr="14491F64">
        <w:rPr>
          <w:b/>
          <w:bCs/>
          <w:i/>
          <w:iCs/>
        </w:rPr>
        <w:t xml:space="preserve"> </w:t>
      </w:r>
    </w:p>
    <w:p w14:paraId="3724CEF2" w14:textId="6350F9C0" w:rsidR="0E1A55B2" w:rsidRDefault="0E1A55B2" w:rsidP="14491F64">
      <w:r w:rsidRPr="14491F64">
        <w:t>Náklady jsou nepovinný objekt</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547"/>
        <w:gridCol w:w="1118"/>
        <w:gridCol w:w="1699"/>
        <w:gridCol w:w="3692"/>
      </w:tblGrid>
      <w:tr w:rsidR="14491F64" w14:paraId="43C5941A" w14:textId="77777777" w:rsidTr="194E957C">
        <w:trPr>
          <w:trHeight w:val="330"/>
        </w:trPr>
        <w:tc>
          <w:tcPr>
            <w:tcW w:w="2547" w:type="dxa"/>
            <w:tcBorders>
              <w:top w:val="single" w:sz="4" w:space="0" w:color="auto"/>
              <w:left w:val="single" w:sz="6" w:space="0" w:color="auto"/>
              <w:bottom w:val="single" w:sz="6" w:space="0" w:color="auto"/>
              <w:right w:val="single" w:sz="6" w:space="0" w:color="auto"/>
            </w:tcBorders>
            <w:shd w:val="clear" w:color="auto" w:fill="auto"/>
            <w:vAlign w:val="bottom"/>
          </w:tcPr>
          <w:p w14:paraId="0DAC4299" w14:textId="77777777" w:rsidR="14491F64" w:rsidRDefault="14491F64" w:rsidP="14491F64">
            <w:pPr>
              <w:spacing w:after="0" w:line="240" w:lineRule="auto"/>
              <w:rPr>
                <w:rFonts w:ascii="Segoe UI" w:eastAsia="Times New Roman" w:hAnsi="Segoe UI" w:cs="Segoe UI"/>
                <w:sz w:val="18"/>
                <w:szCs w:val="18"/>
                <w:lang w:eastAsia="cs-CZ"/>
              </w:rPr>
            </w:pPr>
            <w:r w:rsidRPr="14491F64">
              <w:rPr>
                <w:rFonts w:ascii="Arial" w:eastAsia="Times New Roman" w:hAnsi="Arial" w:cs="Arial"/>
                <w:b/>
                <w:bCs/>
                <w:color w:val="0070C0"/>
                <w:sz w:val="20"/>
                <w:szCs w:val="20"/>
                <w:lang w:eastAsia="cs-CZ"/>
              </w:rPr>
              <w:t>Pole</w:t>
            </w:r>
            <w:r w:rsidRPr="14491F64">
              <w:rPr>
                <w:rFonts w:ascii="Arial" w:eastAsia="Times New Roman" w:hAnsi="Arial" w:cs="Arial"/>
                <w:color w:val="0070C0"/>
                <w:sz w:val="20"/>
                <w:szCs w:val="20"/>
                <w:lang w:eastAsia="cs-CZ"/>
              </w:rPr>
              <w:t> </w:t>
            </w:r>
          </w:p>
        </w:tc>
        <w:tc>
          <w:tcPr>
            <w:tcW w:w="1118" w:type="dxa"/>
            <w:tcBorders>
              <w:top w:val="single" w:sz="4" w:space="0" w:color="auto"/>
              <w:left w:val="nil"/>
              <w:bottom w:val="single" w:sz="6" w:space="0" w:color="auto"/>
              <w:right w:val="single" w:sz="4" w:space="0" w:color="auto"/>
            </w:tcBorders>
            <w:vAlign w:val="bottom"/>
          </w:tcPr>
          <w:p w14:paraId="2AA08B7B" w14:textId="77777777"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b/>
                <w:bCs/>
                <w:color w:val="0070C0"/>
                <w:sz w:val="20"/>
                <w:szCs w:val="20"/>
                <w:lang w:eastAsia="cs-CZ"/>
              </w:rPr>
              <w:t>Povinné</w:t>
            </w:r>
          </w:p>
        </w:tc>
        <w:tc>
          <w:tcPr>
            <w:tcW w:w="1699" w:type="dxa"/>
            <w:tcBorders>
              <w:top w:val="single" w:sz="4" w:space="0" w:color="auto"/>
              <w:left w:val="single" w:sz="4" w:space="0" w:color="auto"/>
              <w:bottom w:val="single" w:sz="6" w:space="0" w:color="auto"/>
              <w:right w:val="single" w:sz="4" w:space="0" w:color="auto"/>
            </w:tcBorders>
            <w:vAlign w:val="bottom"/>
          </w:tcPr>
          <w:p w14:paraId="158FC6BF" w14:textId="77777777"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b/>
                <w:bCs/>
                <w:color w:val="0070C0"/>
                <w:sz w:val="20"/>
                <w:szCs w:val="20"/>
                <w:lang w:eastAsia="cs-CZ"/>
              </w:rPr>
              <w:t>Typ</w:t>
            </w:r>
          </w:p>
        </w:tc>
        <w:tc>
          <w:tcPr>
            <w:tcW w:w="3692" w:type="dxa"/>
            <w:tcBorders>
              <w:top w:val="single" w:sz="4" w:space="0" w:color="auto"/>
              <w:left w:val="single" w:sz="4" w:space="0" w:color="auto"/>
              <w:bottom w:val="single" w:sz="6" w:space="0" w:color="auto"/>
              <w:right w:val="single" w:sz="4" w:space="0" w:color="auto"/>
            </w:tcBorders>
            <w:shd w:val="clear" w:color="auto" w:fill="auto"/>
            <w:vAlign w:val="bottom"/>
          </w:tcPr>
          <w:p w14:paraId="2B136AF5" w14:textId="77777777" w:rsidR="14491F64" w:rsidRDefault="14491F64" w:rsidP="14491F64">
            <w:pPr>
              <w:spacing w:after="0" w:line="240" w:lineRule="auto"/>
              <w:rPr>
                <w:rFonts w:ascii="Segoe UI" w:eastAsia="Times New Roman" w:hAnsi="Segoe UI" w:cs="Segoe UI"/>
                <w:sz w:val="18"/>
                <w:szCs w:val="18"/>
                <w:lang w:eastAsia="cs-CZ"/>
              </w:rPr>
            </w:pPr>
            <w:r w:rsidRPr="14491F64">
              <w:rPr>
                <w:rFonts w:ascii="Arial" w:eastAsia="Times New Roman" w:hAnsi="Arial" w:cs="Arial"/>
                <w:b/>
                <w:bCs/>
                <w:color w:val="0070C0"/>
                <w:sz w:val="20"/>
                <w:szCs w:val="20"/>
                <w:lang w:eastAsia="cs-CZ"/>
              </w:rPr>
              <w:t>Popis</w:t>
            </w:r>
          </w:p>
        </w:tc>
      </w:tr>
      <w:tr w:rsidR="14491F64" w14:paraId="44DC2F99"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075C6979" w14:textId="683EB76A" w:rsidR="00392CDB" w:rsidRDefault="14491F64" w:rsidP="14491F64">
            <w:pPr>
              <w:spacing w:after="0" w:line="240" w:lineRule="auto"/>
              <w:rPr>
                <w:rFonts w:ascii="Arial" w:eastAsia="Times New Roman" w:hAnsi="Arial" w:cs="Arial"/>
                <w:color w:val="000000" w:themeColor="text1"/>
                <w:sz w:val="20"/>
                <w:szCs w:val="20"/>
                <w:lang w:eastAsia="cs-CZ"/>
              </w:rPr>
            </w:pPr>
            <w:commentRangeStart w:id="166"/>
            <w:r w:rsidRPr="14491F64">
              <w:rPr>
                <w:rFonts w:ascii="Arial" w:eastAsia="Times New Roman" w:hAnsi="Arial" w:cs="Arial"/>
                <w:color w:val="000000" w:themeColor="text1"/>
                <w:sz w:val="20"/>
                <w:szCs w:val="20"/>
                <w:lang w:eastAsia="cs-CZ"/>
              </w:rPr>
              <w:t>Přidat další náklady</w:t>
            </w:r>
            <w:commentRangeEnd w:id="166"/>
            <w:r w:rsidR="00392CDB">
              <w:rPr>
                <w:rStyle w:val="Odkaznakoment"/>
              </w:rPr>
              <w:commentReference w:id="166"/>
            </w:r>
          </w:p>
        </w:tc>
        <w:tc>
          <w:tcPr>
            <w:tcW w:w="1118" w:type="dxa"/>
            <w:tcBorders>
              <w:top w:val="single" w:sz="6" w:space="0" w:color="auto"/>
              <w:left w:val="nil"/>
              <w:bottom w:val="single" w:sz="6" w:space="0" w:color="auto"/>
              <w:right w:val="single" w:sz="4" w:space="0" w:color="auto"/>
            </w:tcBorders>
            <w:vAlign w:val="bottom"/>
          </w:tcPr>
          <w:p w14:paraId="725286CE" w14:textId="77777777" w:rsidR="14491F64" w:rsidRDefault="14491F64" w:rsidP="14491F64">
            <w:pPr>
              <w:spacing w:after="0" w:line="240" w:lineRule="auto"/>
              <w:rPr>
                <w:rFonts w:ascii="Arial" w:eastAsia="Times New Roman" w:hAnsi="Arial" w:cs="Arial"/>
                <w:color w:val="000000" w:themeColor="text1"/>
                <w:sz w:val="20"/>
                <w:szCs w:val="20"/>
                <w:lang w:eastAsia="cs-CZ"/>
              </w:rPr>
            </w:pPr>
          </w:p>
        </w:tc>
        <w:tc>
          <w:tcPr>
            <w:tcW w:w="1699" w:type="dxa"/>
            <w:tcBorders>
              <w:top w:val="single" w:sz="6" w:space="0" w:color="auto"/>
              <w:left w:val="single" w:sz="4" w:space="0" w:color="auto"/>
              <w:bottom w:val="single" w:sz="6" w:space="0" w:color="auto"/>
              <w:right w:val="single" w:sz="4" w:space="0" w:color="auto"/>
            </w:tcBorders>
            <w:vAlign w:val="bottom"/>
          </w:tcPr>
          <w:p w14:paraId="7358E705" w14:textId="60317EB3"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tlačítko</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6BEE8C92" w14:textId="32E88A9A"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Umožní přidat „n“ typu nákladů</w:t>
            </w:r>
          </w:p>
        </w:tc>
      </w:tr>
      <w:tr w:rsidR="14491F64" w14:paraId="24514409"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789FF83D" w14:textId="7E6E22B9"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Typ nákladu</w:t>
            </w:r>
          </w:p>
        </w:tc>
        <w:tc>
          <w:tcPr>
            <w:tcW w:w="1118" w:type="dxa"/>
            <w:tcBorders>
              <w:top w:val="single" w:sz="6" w:space="0" w:color="auto"/>
              <w:left w:val="nil"/>
              <w:bottom w:val="single" w:sz="6" w:space="0" w:color="auto"/>
              <w:right w:val="single" w:sz="4" w:space="0" w:color="auto"/>
            </w:tcBorders>
            <w:vAlign w:val="bottom"/>
          </w:tcPr>
          <w:p w14:paraId="781E4059" w14:textId="22E4CBA3" w:rsidR="450A0EF9" w:rsidRDefault="450A0EF9"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Y</w:t>
            </w:r>
          </w:p>
        </w:tc>
        <w:tc>
          <w:tcPr>
            <w:tcW w:w="1699" w:type="dxa"/>
            <w:tcBorders>
              <w:top w:val="single" w:sz="6" w:space="0" w:color="auto"/>
              <w:left w:val="single" w:sz="4" w:space="0" w:color="auto"/>
              <w:bottom w:val="single" w:sz="6" w:space="0" w:color="auto"/>
              <w:right w:val="single" w:sz="4" w:space="0" w:color="auto"/>
            </w:tcBorders>
            <w:vAlign w:val="bottom"/>
          </w:tcPr>
          <w:p w14:paraId="359937E8" w14:textId="77777777" w:rsidR="14491F64" w:rsidRDefault="14491F64" w:rsidP="14491F64">
            <w:pPr>
              <w:spacing w:after="0" w:line="240" w:lineRule="auto"/>
              <w:rPr>
                <w:rFonts w:ascii="Arial" w:eastAsia="Times New Roman" w:hAnsi="Arial" w:cs="Arial"/>
                <w:color w:val="000000" w:themeColor="text1"/>
                <w:sz w:val="20"/>
                <w:szCs w:val="20"/>
                <w:lang w:eastAsia="cs-CZ"/>
              </w:rPr>
            </w:pP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26CBFB86" w14:textId="6891EFD7"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Po stisknutí tlačítka „Přidat další náklady“ má uživatel právo vybrat náklady z číselníku Typ nákladů. Pole se stává povinné po rozbalení.</w:t>
            </w:r>
          </w:p>
        </w:tc>
      </w:tr>
      <w:tr w:rsidR="14491F64" w14:paraId="65557DD6"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3FE752C0" w14:textId="4D42DE52" w:rsidR="06C2F57B" w:rsidRDefault="06C2F57B"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Datum vzniku nákladu</w:t>
            </w:r>
          </w:p>
        </w:tc>
        <w:tc>
          <w:tcPr>
            <w:tcW w:w="1118" w:type="dxa"/>
            <w:tcBorders>
              <w:top w:val="single" w:sz="6" w:space="0" w:color="auto"/>
              <w:left w:val="nil"/>
              <w:bottom w:val="single" w:sz="6" w:space="0" w:color="auto"/>
              <w:right w:val="single" w:sz="4" w:space="0" w:color="auto"/>
            </w:tcBorders>
            <w:vAlign w:val="bottom"/>
          </w:tcPr>
          <w:p w14:paraId="7E305BA5" w14:textId="00C58409" w:rsidR="06C2F57B" w:rsidRDefault="06C2F57B"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Y</w:t>
            </w:r>
          </w:p>
        </w:tc>
        <w:tc>
          <w:tcPr>
            <w:tcW w:w="1699" w:type="dxa"/>
            <w:tcBorders>
              <w:top w:val="single" w:sz="6" w:space="0" w:color="auto"/>
              <w:left w:val="single" w:sz="4" w:space="0" w:color="auto"/>
              <w:bottom w:val="single" w:sz="6" w:space="0" w:color="auto"/>
              <w:right w:val="single" w:sz="4" w:space="0" w:color="auto"/>
            </w:tcBorders>
            <w:vAlign w:val="bottom"/>
          </w:tcPr>
          <w:p w14:paraId="4A4B924B" w14:textId="469BCAA1" w:rsidR="50972E5F" w:rsidRDefault="50972E5F"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Date</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1E6861C7" w14:textId="009E8E58" w:rsidR="14491F64" w:rsidRDefault="14491F64" w:rsidP="14491F64">
            <w:pPr>
              <w:spacing w:line="240" w:lineRule="auto"/>
              <w:rPr>
                <w:rFonts w:ascii="Arial" w:eastAsia="Times New Roman" w:hAnsi="Arial" w:cs="Arial"/>
                <w:color w:val="000000" w:themeColor="text1"/>
                <w:sz w:val="20"/>
                <w:szCs w:val="20"/>
                <w:lang w:eastAsia="cs-CZ"/>
              </w:rPr>
            </w:pPr>
          </w:p>
        </w:tc>
      </w:tr>
      <w:tr w:rsidR="14491F64" w14:paraId="42B7E84A"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4F9B3EF4" w14:textId="03ED4893"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Částka</w:t>
            </w:r>
          </w:p>
        </w:tc>
        <w:tc>
          <w:tcPr>
            <w:tcW w:w="1118" w:type="dxa"/>
            <w:tcBorders>
              <w:top w:val="single" w:sz="6" w:space="0" w:color="auto"/>
              <w:left w:val="nil"/>
              <w:bottom w:val="single" w:sz="6" w:space="0" w:color="auto"/>
              <w:right w:val="single" w:sz="4" w:space="0" w:color="auto"/>
            </w:tcBorders>
            <w:vAlign w:val="bottom"/>
          </w:tcPr>
          <w:p w14:paraId="1A21D110" w14:textId="4105D9E3"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699" w:type="dxa"/>
            <w:tcBorders>
              <w:top w:val="single" w:sz="6" w:space="0" w:color="auto"/>
              <w:left w:val="single" w:sz="4" w:space="0" w:color="auto"/>
              <w:bottom w:val="single" w:sz="6" w:space="0" w:color="auto"/>
              <w:right w:val="single" w:sz="4" w:space="0" w:color="auto"/>
            </w:tcBorders>
            <w:vAlign w:val="bottom"/>
          </w:tcPr>
          <w:p w14:paraId="5A6A496D" w14:textId="3A25F26A" w:rsidR="0E37F5F2" w:rsidRDefault="0E37F5F2"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Decimal</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02FA5877" w14:textId="3FB5CE98"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Povinné pole po přidání typu nákladu.</w:t>
            </w:r>
          </w:p>
        </w:tc>
      </w:tr>
      <w:tr w:rsidR="14491F64" w14:paraId="7289C9B7"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23F6F38E" w14:textId="01B07E23" w:rsidR="14491F64" w:rsidRDefault="14491F64" w:rsidP="14491F64">
            <w:pPr>
              <w:spacing w:after="0" w:line="240" w:lineRule="auto"/>
              <w:rPr>
                <w:rFonts w:ascii="Segoe UI" w:eastAsia="Times New Roman" w:hAnsi="Segoe UI" w:cs="Segoe UI"/>
                <w:sz w:val="18"/>
                <w:szCs w:val="18"/>
                <w:lang w:eastAsia="cs-CZ"/>
              </w:rPr>
            </w:pPr>
            <w:r w:rsidRPr="14491F64">
              <w:rPr>
                <w:rFonts w:ascii="Arial" w:eastAsia="Times New Roman" w:hAnsi="Arial" w:cs="Arial"/>
                <w:color w:val="000000" w:themeColor="text1"/>
                <w:sz w:val="20"/>
                <w:szCs w:val="20"/>
                <w:lang w:eastAsia="cs-CZ"/>
              </w:rPr>
              <w:t>Nahrání příloh </w:t>
            </w:r>
          </w:p>
        </w:tc>
        <w:tc>
          <w:tcPr>
            <w:tcW w:w="1118" w:type="dxa"/>
            <w:tcBorders>
              <w:top w:val="single" w:sz="6" w:space="0" w:color="auto"/>
              <w:left w:val="nil"/>
              <w:bottom w:val="single" w:sz="6" w:space="0" w:color="auto"/>
              <w:right w:val="single" w:sz="4" w:space="0" w:color="auto"/>
            </w:tcBorders>
            <w:vAlign w:val="bottom"/>
          </w:tcPr>
          <w:p w14:paraId="102E20E1" w14:textId="77777777"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699" w:type="dxa"/>
            <w:tcBorders>
              <w:top w:val="single" w:sz="6" w:space="0" w:color="auto"/>
              <w:left w:val="single" w:sz="4" w:space="0" w:color="auto"/>
              <w:bottom w:val="single" w:sz="6" w:space="0" w:color="auto"/>
              <w:right w:val="single" w:sz="4" w:space="0" w:color="auto"/>
            </w:tcBorders>
            <w:vAlign w:val="bottom"/>
          </w:tcPr>
          <w:p w14:paraId="05DCBE87" w14:textId="03964D9C"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tlačítko</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68F2E9B2" w14:textId="45C487A2" w:rsidR="14491F64" w:rsidRDefault="14491F64" w:rsidP="14491F64">
            <w:pPr>
              <w:spacing w:after="0" w:line="240" w:lineRule="auto"/>
              <w:rPr>
                <w:rFonts w:ascii="Segoe UI" w:eastAsia="Times New Roman" w:hAnsi="Segoe UI" w:cs="Segoe UI"/>
                <w:sz w:val="18"/>
                <w:szCs w:val="18"/>
                <w:lang w:eastAsia="cs-CZ"/>
              </w:rPr>
            </w:pPr>
            <w:r w:rsidRPr="14491F64">
              <w:rPr>
                <w:rFonts w:ascii="Arial" w:eastAsia="Times New Roman" w:hAnsi="Arial" w:cs="Arial"/>
                <w:color w:val="000000" w:themeColor="text1"/>
                <w:sz w:val="20"/>
                <w:szCs w:val="20"/>
                <w:lang w:eastAsia="cs-CZ"/>
              </w:rPr>
              <w:t>Možnost nahrát n příloh do sharepointu.</w:t>
            </w:r>
          </w:p>
        </w:tc>
      </w:tr>
      <w:tr w:rsidR="14491F64" w14:paraId="5D4375FF"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2D74A93B" w14:textId="1A656EEA" w:rsidR="14491F64" w:rsidRDefault="14491F64" w:rsidP="14491F64">
            <w:pPr>
              <w:spacing w:after="0" w:line="240" w:lineRule="auto"/>
              <w:rPr>
                <w:rFonts w:ascii="Arial" w:eastAsia="Times New Roman" w:hAnsi="Arial" w:cs="Arial"/>
                <w:strike/>
                <w:color w:val="000000" w:themeColor="text1"/>
                <w:sz w:val="20"/>
                <w:szCs w:val="20"/>
                <w:lang w:eastAsia="cs-CZ"/>
              </w:rPr>
            </w:pPr>
            <w:r w:rsidRPr="14491F64">
              <w:rPr>
                <w:rFonts w:ascii="Arial" w:eastAsia="Times New Roman" w:hAnsi="Arial" w:cs="Arial"/>
                <w:strike/>
                <w:color w:val="000000" w:themeColor="text1"/>
                <w:sz w:val="20"/>
                <w:szCs w:val="20"/>
                <w:lang w:eastAsia="cs-CZ"/>
              </w:rPr>
              <w:t>Náklady</w:t>
            </w:r>
          </w:p>
        </w:tc>
        <w:tc>
          <w:tcPr>
            <w:tcW w:w="1118" w:type="dxa"/>
            <w:tcBorders>
              <w:top w:val="single" w:sz="6" w:space="0" w:color="auto"/>
              <w:left w:val="nil"/>
              <w:bottom w:val="single" w:sz="6" w:space="0" w:color="auto"/>
              <w:right w:val="single" w:sz="4" w:space="0" w:color="auto"/>
            </w:tcBorders>
            <w:vAlign w:val="bottom"/>
          </w:tcPr>
          <w:p w14:paraId="783B9D29" w14:textId="55AEDE7D" w:rsidR="14491F64" w:rsidRDefault="14491F64" w:rsidP="14491F64">
            <w:pPr>
              <w:spacing w:after="0" w:line="240" w:lineRule="auto"/>
              <w:rPr>
                <w:rFonts w:ascii="Arial" w:eastAsia="Times New Roman" w:hAnsi="Arial" w:cs="Arial"/>
                <w:strike/>
                <w:color w:val="000000" w:themeColor="text1"/>
                <w:sz w:val="20"/>
                <w:szCs w:val="20"/>
                <w:lang w:eastAsia="cs-CZ"/>
              </w:rPr>
            </w:pPr>
            <w:r w:rsidRPr="14491F64">
              <w:rPr>
                <w:rFonts w:ascii="Arial" w:eastAsia="Times New Roman" w:hAnsi="Arial" w:cs="Arial"/>
                <w:strike/>
                <w:color w:val="000000" w:themeColor="text1"/>
                <w:sz w:val="20"/>
                <w:szCs w:val="20"/>
                <w:lang w:eastAsia="cs-CZ"/>
              </w:rPr>
              <w:t>N</w:t>
            </w:r>
          </w:p>
        </w:tc>
        <w:tc>
          <w:tcPr>
            <w:tcW w:w="1699" w:type="dxa"/>
            <w:tcBorders>
              <w:top w:val="single" w:sz="6" w:space="0" w:color="auto"/>
              <w:left w:val="single" w:sz="4" w:space="0" w:color="auto"/>
              <w:bottom w:val="single" w:sz="6" w:space="0" w:color="auto"/>
              <w:right w:val="single" w:sz="4" w:space="0" w:color="auto"/>
            </w:tcBorders>
            <w:vAlign w:val="bottom"/>
          </w:tcPr>
          <w:p w14:paraId="01DFE08D" w14:textId="286995CD" w:rsidR="14491F64" w:rsidRDefault="14491F64" w:rsidP="14491F64">
            <w:pPr>
              <w:spacing w:after="0" w:line="240" w:lineRule="auto"/>
              <w:rPr>
                <w:rFonts w:ascii="Arial" w:eastAsia="Times New Roman" w:hAnsi="Arial" w:cs="Arial"/>
                <w:strike/>
                <w:color w:val="000000" w:themeColor="text1"/>
                <w:sz w:val="20"/>
                <w:szCs w:val="20"/>
                <w:lang w:eastAsia="cs-CZ"/>
              </w:rPr>
            </w:pPr>
            <w:r w:rsidRPr="14491F64">
              <w:rPr>
                <w:rFonts w:ascii="Arial" w:eastAsia="Times New Roman" w:hAnsi="Arial" w:cs="Arial"/>
                <w:strike/>
                <w:color w:val="000000" w:themeColor="text1"/>
                <w:sz w:val="20"/>
                <w:szCs w:val="20"/>
                <w:lang w:eastAsia="cs-CZ"/>
              </w:rPr>
              <w:t>decimal</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5E44DDA0" w14:textId="2D1E7719" w:rsidR="00392CDB" w:rsidRDefault="14491F64" w:rsidP="14491F64">
            <w:pPr>
              <w:spacing w:after="0" w:line="240" w:lineRule="auto"/>
              <w:rPr>
                <w:rFonts w:ascii="Arial" w:eastAsia="Times New Roman" w:hAnsi="Arial" w:cs="Arial"/>
                <w:strike/>
                <w:color w:val="000000" w:themeColor="text1"/>
                <w:sz w:val="20"/>
                <w:szCs w:val="20"/>
                <w:lang w:eastAsia="cs-CZ"/>
              </w:rPr>
            </w:pPr>
            <w:commentRangeStart w:id="167"/>
            <w:commentRangeStart w:id="168"/>
            <w:r w:rsidRPr="14491F64">
              <w:rPr>
                <w:rFonts w:ascii="Arial" w:eastAsia="Times New Roman" w:hAnsi="Arial" w:cs="Arial"/>
                <w:strike/>
                <w:color w:val="000000" w:themeColor="text1"/>
                <w:sz w:val="20"/>
                <w:szCs w:val="20"/>
                <w:lang w:eastAsia="cs-CZ"/>
              </w:rPr>
              <w:t>Automaticky spočítá všechny náklady</w:t>
            </w:r>
            <w:commentRangeEnd w:id="167"/>
            <w:r w:rsidR="00392CDB">
              <w:rPr>
                <w:rStyle w:val="Odkaznakoment"/>
              </w:rPr>
              <w:commentReference w:id="167"/>
            </w:r>
            <w:commentRangeEnd w:id="168"/>
            <w:r w:rsidR="00392CDB">
              <w:rPr>
                <w:rStyle w:val="Odkaznakoment"/>
              </w:rPr>
              <w:commentReference w:id="168"/>
            </w:r>
          </w:p>
        </w:tc>
      </w:tr>
      <w:tr w:rsidR="14491F64" w14:paraId="15F6E3DD"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54C3DAA6" w14:textId="54C6476C"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Dimenze</w:t>
            </w:r>
          </w:p>
        </w:tc>
        <w:tc>
          <w:tcPr>
            <w:tcW w:w="1118" w:type="dxa"/>
            <w:tcBorders>
              <w:top w:val="single" w:sz="6" w:space="0" w:color="auto"/>
              <w:left w:val="nil"/>
              <w:bottom w:val="single" w:sz="6" w:space="0" w:color="auto"/>
              <w:right w:val="single" w:sz="4" w:space="0" w:color="auto"/>
            </w:tcBorders>
            <w:vAlign w:val="bottom"/>
          </w:tcPr>
          <w:p w14:paraId="02317564" w14:textId="4F4AA060"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699" w:type="dxa"/>
            <w:tcBorders>
              <w:top w:val="single" w:sz="6" w:space="0" w:color="auto"/>
              <w:left w:val="single" w:sz="4" w:space="0" w:color="auto"/>
              <w:bottom w:val="single" w:sz="6" w:space="0" w:color="auto"/>
              <w:right w:val="single" w:sz="4" w:space="0" w:color="auto"/>
            </w:tcBorders>
            <w:vAlign w:val="bottom"/>
          </w:tcPr>
          <w:p w14:paraId="76B077BF" w14:textId="77777777" w:rsidR="14491F64" w:rsidRDefault="14491F64" w:rsidP="14491F64">
            <w:pPr>
              <w:spacing w:after="0" w:line="240" w:lineRule="auto"/>
              <w:rPr>
                <w:rFonts w:ascii="Arial" w:eastAsia="Times New Roman" w:hAnsi="Arial" w:cs="Arial"/>
                <w:color w:val="000000" w:themeColor="text1"/>
                <w:sz w:val="20"/>
                <w:szCs w:val="20"/>
                <w:lang w:eastAsia="cs-CZ"/>
              </w:rPr>
            </w:pP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38660826" w14:textId="23B25275" w:rsidR="004820CF" w:rsidRDefault="14491F64" w:rsidP="14491F64">
            <w:pPr>
              <w:spacing w:after="0" w:line="240" w:lineRule="auto"/>
              <w:rPr>
                <w:rFonts w:ascii="Arial" w:eastAsia="Times New Roman" w:hAnsi="Arial" w:cs="Arial"/>
                <w:color w:val="000000" w:themeColor="text1"/>
                <w:sz w:val="20"/>
                <w:szCs w:val="20"/>
                <w:lang w:eastAsia="cs-CZ"/>
              </w:rPr>
            </w:pPr>
            <w:commentRangeStart w:id="169"/>
            <w:r w:rsidRPr="14491F64">
              <w:rPr>
                <w:rFonts w:ascii="Arial" w:eastAsia="Times New Roman" w:hAnsi="Arial" w:cs="Arial"/>
                <w:color w:val="000000" w:themeColor="text1"/>
                <w:sz w:val="20"/>
                <w:szCs w:val="20"/>
                <w:lang w:eastAsia="cs-CZ"/>
              </w:rPr>
              <w:t>Možnost přidání více dimenzí</w:t>
            </w:r>
            <w:commentRangeEnd w:id="169"/>
            <w:r w:rsidR="004820CF">
              <w:rPr>
                <w:rStyle w:val="Odkaznakoment"/>
              </w:rPr>
              <w:commentReference w:id="169"/>
            </w:r>
            <w:r w:rsidRPr="14491F64">
              <w:rPr>
                <w:rFonts w:ascii="Arial" w:eastAsia="Times New Roman" w:hAnsi="Arial" w:cs="Arial"/>
                <w:color w:val="000000" w:themeColor="text1"/>
                <w:sz w:val="20"/>
                <w:szCs w:val="20"/>
                <w:lang w:eastAsia="cs-CZ"/>
              </w:rPr>
              <w:t>. Uživatel vybírá z přiřazených hodnot.</w:t>
            </w:r>
          </w:p>
        </w:tc>
      </w:tr>
      <w:tr w:rsidR="14491F64" w14:paraId="41B57E8E"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186248BB" w14:textId="5A82B96B"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Způsob vyplacení</w:t>
            </w:r>
          </w:p>
        </w:tc>
        <w:tc>
          <w:tcPr>
            <w:tcW w:w="1118" w:type="dxa"/>
            <w:tcBorders>
              <w:top w:val="single" w:sz="6" w:space="0" w:color="auto"/>
              <w:left w:val="nil"/>
              <w:bottom w:val="single" w:sz="6" w:space="0" w:color="auto"/>
              <w:right w:val="single" w:sz="4" w:space="0" w:color="auto"/>
            </w:tcBorders>
            <w:vAlign w:val="bottom"/>
          </w:tcPr>
          <w:p w14:paraId="304EE2AA" w14:textId="65631FCE"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Y</w:t>
            </w:r>
          </w:p>
        </w:tc>
        <w:tc>
          <w:tcPr>
            <w:tcW w:w="1699" w:type="dxa"/>
            <w:tcBorders>
              <w:top w:val="single" w:sz="6" w:space="0" w:color="auto"/>
              <w:left w:val="single" w:sz="4" w:space="0" w:color="auto"/>
              <w:bottom w:val="single" w:sz="6" w:space="0" w:color="auto"/>
              <w:right w:val="single" w:sz="4" w:space="0" w:color="auto"/>
            </w:tcBorders>
            <w:vAlign w:val="bottom"/>
          </w:tcPr>
          <w:p w14:paraId="1AA45A1E" w14:textId="7A561345"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Typ vyplacení</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58805C8A" w14:textId="4857A32C"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Pouze hodnoty Pokladna nebo Bankovní účet, nikoli Platební karta</w:t>
            </w:r>
          </w:p>
        </w:tc>
      </w:tr>
      <w:tr w:rsidR="14491F64" w14:paraId="0742D068"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42D610DC" w14:textId="28BAD8B9"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Kód bankovního účtu</w:t>
            </w:r>
          </w:p>
        </w:tc>
        <w:tc>
          <w:tcPr>
            <w:tcW w:w="1118" w:type="dxa"/>
            <w:tcBorders>
              <w:top w:val="single" w:sz="6" w:space="0" w:color="auto"/>
              <w:left w:val="nil"/>
              <w:bottom w:val="single" w:sz="6" w:space="0" w:color="auto"/>
              <w:right w:val="single" w:sz="4" w:space="0" w:color="auto"/>
            </w:tcBorders>
            <w:vAlign w:val="bottom"/>
          </w:tcPr>
          <w:p w14:paraId="774F1D9A" w14:textId="306D1FA1"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699" w:type="dxa"/>
            <w:tcBorders>
              <w:top w:val="single" w:sz="6" w:space="0" w:color="auto"/>
              <w:left w:val="single" w:sz="4" w:space="0" w:color="auto"/>
              <w:bottom w:val="single" w:sz="6" w:space="0" w:color="auto"/>
              <w:right w:val="single" w:sz="4" w:space="0" w:color="auto"/>
            </w:tcBorders>
            <w:vAlign w:val="bottom"/>
          </w:tcPr>
          <w:p w14:paraId="350C7338" w14:textId="1F7D56A6"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Bankovní účet</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25AFE221" w14:textId="7D939D8D"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Povinné v případě Způsob vyplacení = Banka</w:t>
            </w:r>
          </w:p>
        </w:tc>
      </w:tr>
      <w:tr w:rsidR="14491F64" w14:paraId="6683558B"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0D9F39A9" w14:textId="6608BCF4"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Číslo bankovního účtu</w:t>
            </w:r>
          </w:p>
        </w:tc>
        <w:tc>
          <w:tcPr>
            <w:tcW w:w="1118" w:type="dxa"/>
            <w:tcBorders>
              <w:top w:val="single" w:sz="6" w:space="0" w:color="auto"/>
              <w:left w:val="nil"/>
              <w:bottom w:val="single" w:sz="6" w:space="0" w:color="auto"/>
              <w:right w:val="single" w:sz="4" w:space="0" w:color="auto"/>
            </w:tcBorders>
            <w:vAlign w:val="bottom"/>
          </w:tcPr>
          <w:p w14:paraId="68F88EAE" w14:textId="26C80425"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699" w:type="dxa"/>
            <w:tcBorders>
              <w:top w:val="single" w:sz="6" w:space="0" w:color="auto"/>
              <w:left w:val="single" w:sz="4" w:space="0" w:color="auto"/>
              <w:bottom w:val="single" w:sz="6" w:space="0" w:color="auto"/>
              <w:right w:val="single" w:sz="4" w:space="0" w:color="auto"/>
            </w:tcBorders>
            <w:vAlign w:val="bottom"/>
          </w:tcPr>
          <w:p w14:paraId="5039DB2C" w14:textId="52C05DAE"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Bankovní účet</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230923DF" w14:textId="403AF245"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Povinné v případě Způsob vyplacení = Banka</w:t>
            </w:r>
          </w:p>
        </w:tc>
      </w:tr>
      <w:tr w:rsidR="14491F64" w14:paraId="0373241A"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3F8F9B2C" w14:textId="19E437EF"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Zúčtovací datum</w:t>
            </w:r>
          </w:p>
        </w:tc>
        <w:tc>
          <w:tcPr>
            <w:tcW w:w="1118" w:type="dxa"/>
            <w:tcBorders>
              <w:top w:val="single" w:sz="6" w:space="0" w:color="auto"/>
              <w:left w:val="nil"/>
              <w:bottom w:val="single" w:sz="6" w:space="0" w:color="auto"/>
              <w:right w:val="single" w:sz="4" w:space="0" w:color="auto"/>
            </w:tcBorders>
            <w:vAlign w:val="bottom"/>
          </w:tcPr>
          <w:p w14:paraId="34954393" w14:textId="72850C4F"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Y</w:t>
            </w:r>
          </w:p>
        </w:tc>
        <w:tc>
          <w:tcPr>
            <w:tcW w:w="1699" w:type="dxa"/>
            <w:tcBorders>
              <w:top w:val="single" w:sz="6" w:space="0" w:color="auto"/>
              <w:left w:val="single" w:sz="4" w:space="0" w:color="auto"/>
              <w:bottom w:val="single" w:sz="6" w:space="0" w:color="auto"/>
              <w:right w:val="single" w:sz="4" w:space="0" w:color="auto"/>
            </w:tcBorders>
            <w:vAlign w:val="bottom"/>
          </w:tcPr>
          <w:p w14:paraId="189EB7FD" w14:textId="5119BCCE"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Date</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36E9E8FE" w14:textId="77777777" w:rsidR="14491F64" w:rsidRDefault="14491F64" w:rsidP="14491F64">
            <w:pPr>
              <w:spacing w:after="0" w:line="240" w:lineRule="auto"/>
              <w:rPr>
                <w:rFonts w:ascii="Arial" w:eastAsia="Times New Roman" w:hAnsi="Arial" w:cs="Arial"/>
                <w:color w:val="000000" w:themeColor="text1"/>
                <w:sz w:val="20"/>
                <w:szCs w:val="20"/>
                <w:lang w:eastAsia="cs-CZ"/>
              </w:rPr>
            </w:pPr>
          </w:p>
        </w:tc>
      </w:tr>
      <w:tr w:rsidR="14491F64" w14:paraId="61D228AA" w14:textId="77777777" w:rsidTr="194E957C">
        <w:trPr>
          <w:trHeight w:val="330"/>
        </w:trPr>
        <w:tc>
          <w:tcPr>
            <w:tcW w:w="2547" w:type="dxa"/>
            <w:tcBorders>
              <w:top w:val="single" w:sz="6" w:space="0" w:color="auto"/>
              <w:left w:val="single" w:sz="6" w:space="0" w:color="auto"/>
              <w:bottom w:val="single" w:sz="6" w:space="0" w:color="auto"/>
              <w:right w:val="single" w:sz="6" w:space="0" w:color="auto"/>
            </w:tcBorders>
            <w:shd w:val="clear" w:color="auto" w:fill="auto"/>
            <w:vAlign w:val="bottom"/>
          </w:tcPr>
          <w:p w14:paraId="016E9C8D" w14:textId="3AFFA241"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Datum splatnosti</w:t>
            </w:r>
          </w:p>
        </w:tc>
        <w:tc>
          <w:tcPr>
            <w:tcW w:w="1118" w:type="dxa"/>
            <w:tcBorders>
              <w:top w:val="single" w:sz="6" w:space="0" w:color="auto"/>
              <w:left w:val="nil"/>
              <w:bottom w:val="single" w:sz="6" w:space="0" w:color="auto"/>
              <w:right w:val="single" w:sz="4" w:space="0" w:color="auto"/>
            </w:tcBorders>
            <w:vAlign w:val="bottom"/>
          </w:tcPr>
          <w:p w14:paraId="4CF845F5" w14:textId="753616CD"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Y</w:t>
            </w:r>
          </w:p>
        </w:tc>
        <w:tc>
          <w:tcPr>
            <w:tcW w:w="1699" w:type="dxa"/>
            <w:tcBorders>
              <w:top w:val="single" w:sz="6" w:space="0" w:color="auto"/>
              <w:left w:val="single" w:sz="4" w:space="0" w:color="auto"/>
              <w:bottom w:val="single" w:sz="6" w:space="0" w:color="auto"/>
              <w:right w:val="single" w:sz="4" w:space="0" w:color="auto"/>
            </w:tcBorders>
            <w:vAlign w:val="bottom"/>
          </w:tcPr>
          <w:p w14:paraId="19A7B871" w14:textId="59AF21DF"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Date</w:t>
            </w:r>
          </w:p>
        </w:tc>
        <w:tc>
          <w:tcPr>
            <w:tcW w:w="3692" w:type="dxa"/>
            <w:tcBorders>
              <w:top w:val="single" w:sz="6" w:space="0" w:color="auto"/>
              <w:left w:val="single" w:sz="4" w:space="0" w:color="auto"/>
              <w:bottom w:val="single" w:sz="6" w:space="0" w:color="auto"/>
              <w:right w:val="single" w:sz="4" w:space="0" w:color="auto"/>
            </w:tcBorders>
            <w:shd w:val="clear" w:color="auto" w:fill="auto"/>
            <w:vAlign w:val="bottom"/>
          </w:tcPr>
          <w:p w14:paraId="24A59AA1" w14:textId="2C9AA1A2" w:rsidR="14491F64" w:rsidRDefault="14491F64" w:rsidP="14491F64">
            <w:pPr>
              <w:spacing w:after="0" w:line="240" w:lineRule="auto"/>
              <w:rPr>
                <w:rFonts w:ascii="Arial" w:eastAsia="Times New Roman" w:hAnsi="Arial" w:cs="Arial"/>
                <w:color w:val="000000" w:themeColor="text1"/>
                <w:sz w:val="20"/>
                <w:szCs w:val="20"/>
                <w:lang w:eastAsia="cs-CZ"/>
              </w:rPr>
            </w:pPr>
            <w:r w:rsidRPr="194E957C">
              <w:rPr>
                <w:rFonts w:ascii="Arial" w:eastAsia="Times New Roman" w:hAnsi="Arial" w:cs="Arial"/>
                <w:color w:val="000000" w:themeColor="text1"/>
                <w:sz w:val="20"/>
                <w:szCs w:val="20"/>
                <w:lang w:eastAsia="cs-CZ"/>
              </w:rPr>
              <w:t>Zúčtovací datum + „</w:t>
            </w:r>
            <w:r w:rsidRPr="194E957C">
              <w:rPr>
                <w:rFonts w:ascii="Arial" w:eastAsia="Times New Roman" w:hAnsi="Arial" w:cs="Arial"/>
                <w:strike/>
                <w:color w:val="000000" w:themeColor="text1"/>
                <w:sz w:val="20"/>
                <w:szCs w:val="20"/>
                <w:lang w:eastAsia="cs-CZ"/>
              </w:rPr>
              <w:t>Platební podmínka (dny)“ z obecného nastavení</w:t>
            </w:r>
            <w:commentRangeStart w:id="170"/>
            <w:commentRangeStart w:id="171"/>
            <w:commentRangeEnd w:id="170"/>
            <w:r>
              <w:rPr>
                <w:rStyle w:val="Odkaznakoment"/>
              </w:rPr>
              <w:commentReference w:id="170"/>
            </w:r>
            <w:commentRangeEnd w:id="171"/>
            <w:r>
              <w:rPr>
                <w:rStyle w:val="Odkaznakoment"/>
              </w:rPr>
              <w:commentReference w:id="171"/>
            </w:r>
          </w:p>
        </w:tc>
      </w:tr>
    </w:tbl>
    <w:p w14:paraId="1F07B439" w14:textId="7A51B6EF" w:rsidR="14491F64" w:rsidRDefault="14491F64">
      <w:r>
        <w:br/>
      </w:r>
    </w:p>
    <w:p w14:paraId="1791E550" w14:textId="12829DB0" w:rsidR="0562A7DC" w:rsidRDefault="0562A7DC" w:rsidP="14491F64">
      <w:pPr>
        <w:pBdr>
          <w:top w:val="single" w:sz="4" w:space="4" w:color="000000"/>
          <w:left w:val="single" w:sz="4" w:space="4" w:color="000000"/>
          <w:bottom w:val="single" w:sz="4" w:space="4" w:color="000000"/>
          <w:right w:val="single" w:sz="4" w:space="4" w:color="000000"/>
        </w:pBdr>
      </w:pPr>
      <w:r>
        <w:t>V sekci náklady by se měla na stránce zobrazovat suma celkových nákladů.</w:t>
      </w:r>
    </w:p>
    <w:p w14:paraId="40CC0658" w14:textId="09CAFA01" w:rsidR="14491F64" w:rsidRDefault="14491F64" w:rsidP="14491F64">
      <w:pPr>
        <w:rPr>
          <w:b/>
          <w:bCs/>
        </w:rPr>
      </w:pPr>
    </w:p>
    <w:p w14:paraId="6EE290DE" w14:textId="30E337FC" w:rsidR="00170FED" w:rsidRDefault="004820CF" w:rsidP="004820CF">
      <w:pPr>
        <w:rPr>
          <w:b/>
          <w:bCs/>
        </w:rPr>
      </w:pPr>
      <w:r>
        <w:rPr>
          <w:b/>
          <w:bCs/>
        </w:rPr>
        <w:t>Zahraniční</w:t>
      </w:r>
      <w:r w:rsidRPr="004820CF">
        <w:rPr>
          <w:b/>
          <w:bCs/>
        </w:rPr>
        <w:t xml:space="preserve"> cestovní příkazy</w:t>
      </w:r>
    </w:p>
    <w:p w14:paraId="1689BAC9" w14:textId="3F6D0BCE" w:rsidR="0CD0847D" w:rsidRDefault="0CD0847D" w:rsidP="14491F64">
      <w:pPr>
        <w:jc w:val="both"/>
      </w:pPr>
      <w:r>
        <w:t>U zahraničních služebníct cest budou do sekcí přidány následující položky.</w:t>
      </w:r>
    </w:p>
    <w:p w14:paraId="07CE0CC1" w14:textId="1403A7CF" w:rsidR="7D87112C" w:rsidRDefault="7D87112C" w:rsidP="14491F64">
      <w:pPr>
        <w:rPr>
          <w:b/>
          <w:bCs/>
        </w:rPr>
      </w:pPr>
      <w:r w:rsidRPr="14491F64">
        <w:rPr>
          <w:b/>
          <w:bCs/>
        </w:rPr>
        <w:t>Sekce Průběh CP</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304"/>
        <w:gridCol w:w="1141"/>
        <w:gridCol w:w="1757"/>
        <w:gridCol w:w="3854"/>
      </w:tblGrid>
      <w:tr w:rsidR="14491F64" w14:paraId="20CBAC6B" w14:textId="77777777" w:rsidTr="14491F64">
        <w:trPr>
          <w:trHeight w:val="330"/>
        </w:trPr>
        <w:tc>
          <w:tcPr>
            <w:tcW w:w="2304" w:type="dxa"/>
            <w:tcBorders>
              <w:top w:val="single" w:sz="4" w:space="0" w:color="auto"/>
              <w:left w:val="single" w:sz="6" w:space="0" w:color="auto"/>
              <w:bottom w:val="single" w:sz="6" w:space="0" w:color="auto"/>
              <w:right w:val="single" w:sz="6" w:space="0" w:color="auto"/>
            </w:tcBorders>
            <w:shd w:val="clear" w:color="auto" w:fill="auto"/>
            <w:vAlign w:val="bottom"/>
          </w:tcPr>
          <w:p w14:paraId="3AFD82AB" w14:textId="77777777" w:rsidR="14491F64" w:rsidRDefault="14491F64" w:rsidP="14491F64">
            <w:pPr>
              <w:spacing w:after="0" w:line="240" w:lineRule="auto"/>
              <w:rPr>
                <w:rFonts w:ascii="Segoe UI" w:eastAsia="Times New Roman" w:hAnsi="Segoe UI" w:cs="Segoe UI"/>
                <w:sz w:val="18"/>
                <w:szCs w:val="18"/>
                <w:lang w:eastAsia="cs-CZ"/>
              </w:rPr>
            </w:pPr>
            <w:r w:rsidRPr="14491F64">
              <w:rPr>
                <w:rFonts w:ascii="Arial" w:eastAsia="Times New Roman" w:hAnsi="Arial" w:cs="Arial"/>
                <w:b/>
                <w:bCs/>
                <w:color w:val="0070C0"/>
                <w:sz w:val="20"/>
                <w:szCs w:val="20"/>
                <w:lang w:eastAsia="cs-CZ"/>
              </w:rPr>
              <w:t>Pole</w:t>
            </w:r>
            <w:r w:rsidRPr="14491F64">
              <w:rPr>
                <w:rFonts w:ascii="Arial" w:eastAsia="Times New Roman" w:hAnsi="Arial" w:cs="Arial"/>
                <w:color w:val="0070C0"/>
                <w:sz w:val="20"/>
                <w:szCs w:val="20"/>
                <w:lang w:eastAsia="cs-CZ"/>
              </w:rPr>
              <w:t> </w:t>
            </w:r>
          </w:p>
        </w:tc>
        <w:tc>
          <w:tcPr>
            <w:tcW w:w="1141" w:type="dxa"/>
            <w:tcBorders>
              <w:top w:val="single" w:sz="4" w:space="0" w:color="auto"/>
              <w:left w:val="nil"/>
              <w:bottom w:val="single" w:sz="6" w:space="0" w:color="auto"/>
              <w:right w:val="single" w:sz="4" w:space="0" w:color="auto"/>
            </w:tcBorders>
            <w:vAlign w:val="bottom"/>
          </w:tcPr>
          <w:p w14:paraId="7CDAC8D3" w14:textId="77777777"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b/>
                <w:bCs/>
                <w:color w:val="0070C0"/>
                <w:sz w:val="20"/>
                <w:szCs w:val="20"/>
                <w:lang w:eastAsia="cs-CZ"/>
              </w:rPr>
              <w:t>Povinné</w:t>
            </w:r>
          </w:p>
        </w:tc>
        <w:tc>
          <w:tcPr>
            <w:tcW w:w="1757" w:type="dxa"/>
            <w:tcBorders>
              <w:top w:val="single" w:sz="4" w:space="0" w:color="auto"/>
              <w:left w:val="single" w:sz="4" w:space="0" w:color="auto"/>
              <w:bottom w:val="single" w:sz="6" w:space="0" w:color="auto"/>
              <w:right w:val="single" w:sz="4" w:space="0" w:color="auto"/>
            </w:tcBorders>
            <w:vAlign w:val="bottom"/>
          </w:tcPr>
          <w:p w14:paraId="285BE6F2" w14:textId="77777777"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b/>
                <w:bCs/>
                <w:color w:val="0070C0"/>
                <w:sz w:val="20"/>
                <w:szCs w:val="20"/>
                <w:lang w:eastAsia="cs-CZ"/>
              </w:rPr>
              <w:t>Typ</w:t>
            </w:r>
          </w:p>
        </w:tc>
        <w:tc>
          <w:tcPr>
            <w:tcW w:w="3854" w:type="dxa"/>
            <w:tcBorders>
              <w:top w:val="single" w:sz="4" w:space="0" w:color="auto"/>
              <w:left w:val="single" w:sz="4" w:space="0" w:color="auto"/>
              <w:bottom w:val="single" w:sz="6" w:space="0" w:color="auto"/>
              <w:right w:val="single" w:sz="4" w:space="0" w:color="auto"/>
            </w:tcBorders>
            <w:shd w:val="clear" w:color="auto" w:fill="auto"/>
            <w:vAlign w:val="bottom"/>
          </w:tcPr>
          <w:p w14:paraId="5904A90B" w14:textId="77777777" w:rsidR="14491F64" w:rsidRDefault="14491F64" w:rsidP="14491F64">
            <w:pPr>
              <w:spacing w:after="0" w:line="240" w:lineRule="auto"/>
              <w:rPr>
                <w:rFonts w:ascii="Segoe UI" w:eastAsia="Times New Roman" w:hAnsi="Segoe UI" w:cs="Segoe UI"/>
                <w:sz w:val="18"/>
                <w:szCs w:val="18"/>
                <w:lang w:eastAsia="cs-CZ"/>
              </w:rPr>
            </w:pPr>
            <w:r w:rsidRPr="14491F64">
              <w:rPr>
                <w:rFonts w:ascii="Arial" w:eastAsia="Times New Roman" w:hAnsi="Arial" w:cs="Arial"/>
                <w:b/>
                <w:bCs/>
                <w:color w:val="0070C0"/>
                <w:sz w:val="20"/>
                <w:szCs w:val="20"/>
                <w:lang w:eastAsia="cs-CZ"/>
              </w:rPr>
              <w:t>Popis</w:t>
            </w:r>
          </w:p>
        </w:tc>
      </w:tr>
      <w:tr w:rsidR="14491F64" w14:paraId="4DA2A308" w14:textId="77777777" w:rsidTr="14491F64">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tcPr>
          <w:p w14:paraId="5E212888" w14:textId="5622BD05"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Kód země</w:t>
            </w:r>
          </w:p>
        </w:tc>
        <w:tc>
          <w:tcPr>
            <w:tcW w:w="1141" w:type="dxa"/>
            <w:tcBorders>
              <w:top w:val="single" w:sz="6" w:space="0" w:color="auto"/>
              <w:left w:val="nil"/>
              <w:bottom w:val="single" w:sz="6" w:space="0" w:color="auto"/>
              <w:right w:val="single" w:sz="4" w:space="0" w:color="auto"/>
            </w:tcBorders>
            <w:vAlign w:val="bottom"/>
          </w:tcPr>
          <w:p w14:paraId="7F5B1C46" w14:textId="77777777"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757" w:type="dxa"/>
            <w:tcBorders>
              <w:top w:val="single" w:sz="6" w:space="0" w:color="auto"/>
              <w:left w:val="single" w:sz="4" w:space="0" w:color="auto"/>
              <w:bottom w:val="single" w:sz="6" w:space="0" w:color="auto"/>
              <w:right w:val="single" w:sz="4" w:space="0" w:color="auto"/>
            </w:tcBorders>
            <w:vAlign w:val="bottom"/>
          </w:tcPr>
          <w:p w14:paraId="3025E0EC" w14:textId="20A484CF"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Země</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tcPr>
          <w:p w14:paraId="326F7021" w14:textId="4ECF92B9" w:rsidR="14491F64" w:rsidRDefault="14491F64" w:rsidP="14491F64">
            <w:pPr>
              <w:spacing w:after="0"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Pokud není vyplněno, kód země = výchozí nastavená země, domácí země = true</w:t>
            </w:r>
          </w:p>
        </w:tc>
      </w:tr>
    </w:tbl>
    <w:p w14:paraId="1C8A408E" w14:textId="2A46099F" w:rsidR="14491F64" w:rsidRDefault="14491F64"/>
    <w:p w14:paraId="12783BC2" w14:textId="428546A5" w:rsidR="4471B911" w:rsidRDefault="4471B911" w:rsidP="14491F64">
      <w:pPr>
        <w:rPr>
          <w:b/>
          <w:bCs/>
        </w:rPr>
      </w:pPr>
      <w:r w:rsidRPr="14491F64">
        <w:rPr>
          <w:b/>
          <w:bCs/>
        </w:rPr>
        <w:t>Sekce Náklady</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4"/>
        <w:gridCol w:w="1141"/>
        <w:gridCol w:w="1757"/>
        <w:gridCol w:w="3854"/>
      </w:tblGrid>
      <w:tr w:rsidR="004820CF" w:rsidRPr="00435A24" w14:paraId="392AF6E3" w14:textId="77777777">
        <w:trPr>
          <w:trHeight w:val="330"/>
        </w:trPr>
        <w:tc>
          <w:tcPr>
            <w:tcW w:w="2304" w:type="dxa"/>
            <w:tcBorders>
              <w:top w:val="single" w:sz="4" w:space="0" w:color="auto"/>
              <w:left w:val="single" w:sz="6" w:space="0" w:color="auto"/>
              <w:bottom w:val="single" w:sz="6" w:space="0" w:color="auto"/>
              <w:right w:val="single" w:sz="6" w:space="0" w:color="auto"/>
            </w:tcBorders>
            <w:shd w:val="clear" w:color="auto" w:fill="auto"/>
            <w:vAlign w:val="bottom"/>
            <w:hideMark/>
          </w:tcPr>
          <w:p w14:paraId="4D9BD882" w14:textId="77777777" w:rsidR="004820CF" w:rsidRPr="00435A24" w:rsidRDefault="004820CF">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Pole</w:t>
            </w:r>
            <w:r w:rsidRPr="00435A24">
              <w:rPr>
                <w:rFonts w:ascii="Arial" w:eastAsia="Times New Roman" w:hAnsi="Arial" w:cs="Arial"/>
                <w:color w:val="0070C0"/>
                <w:kern w:val="0"/>
                <w:sz w:val="20"/>
                <w:szCs w:val="20"/>
                <w:lang w:eastAsia="cs-CZ"/>
                <w14:ligatures w14:val="none"/>
              </w:rPr>
              <w:t> </w:t>
            </w:r>
          </w:p>
        </w:tc>
        <w:tc>
          <w:tcPr>
            <w:tcW w:w="1141" w:type="dxa"/>
            <w:tcBorders>
              <w:top w:val="single" w:sz="4" w:space="0" w:color="auto"/>
              <w:left w:val="nil"/>
              <w:bottom w:val="single" w:sz="6" w:space="0" w:color="auto"/>
              <w:right w:val="single" w:sz="4" w:space="0" w:color="auto"/>
            </w:tcBorders>
            <w:vAlign w:val="bottom"/>
          </w:tcPr>
          <w:p w14:paraId="6ECDC7F8" w14:textId="77777777" w:rsidR="004820CF" w:rsidRPr="00435A24" w:rsidRDefault="004820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b/>
                <w:bCs/>
                <w:color w:val="0070C0"/>
                <w:kern w:val="0"/>
                <w:sz w:val="20"/>
                <w:szCs w:val="20"/>
                <w:lang w:eastAsia="cs-CZ"/>
                <w14:ligatures w14:val="none"/>
              </w:rPr>
              <w:t>Povinné</w:t>
            </w:r>
          </w:p>
        </w:tc>
        <w:tc>
          <w:tcPr>
            <w:tcW w:w="1757" w:type="dxa"/>
            <w:tcBorders>
              <w:top w:val="single" w:sz="4" w:space="0" w:color="auto"/>
              <w:left w:val="single" w:sz="4" w:space="0" w:color="auto"/>
              <w:bottom w:val="single" w:sz="6" w:space="0" w:color="auto"/>
              <w:right w:val="single" w:sz="4" w:space="0" w:color="auto"/>
            </w:tcBorders>
            <w:vAlign w:val="bottom"/>
          </w:tcPr>
          <w:p w14:paraId="677D5FA4" w14:textId="77777777" w:rsidR="004820CF" w:rsidRPr="00435A24" w:rsidRDefault="004820CF">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b/>
                <w:bCs/>
                <w:color w:val="0070C0"/>
                <w:kern w:val="0"/>
                <w:sz w:val="20"/>
                <w:szCs w:val="20"/>
                <w:lang w:eastAsia="cs-CZ"/>
                <w14:ligatures w14:val="none"/>
              </w:rPr>
              <w:t>Typ</w:t>
            </w:r>
          </w:p>
        </w:tc>
        <w:tc>
          <w:tcPr>
            <w:tcW w:w="3854" w:type="dxa"/>
            <w:tcBorders>
              <w:top w:val="single" w:sz="4" w:space="0" w:color="auto"/>
              <w:left w:val="single" w:sz="4" w:space="0" w:color="auto"/>
              <w:bottom w:val="single" w:sz="6" w:space="0" w:color="auto"/>
              <w:right w:val="single" w:sz="4" w:space="0" w:color="auto"/>
            </w:tcBorders>
            <w:shd w:val="clear" w:color="auto" w:fill="auto"/>
            <w:vAlign w:val="bottom"/>
            <w:hideMark/>
          </w:tcPr>
          <w:p w14:paraId="4FCAFBCE" w14:textId="77777777" w:rsidR="004820CF" w:rsidRPr="00435A24" w:rsidRDefault="004820CF">
            <w:pPr>
              <w:spacing w:after="0" w:line="240" w:lineRule="auto"/>
              <w:textAlignment w:val="baseline"/>
              <w:rPr>
                <w:rFonts w:ascii="Segoe UI" w:eastAsia="Times New Roman" w:hAnsi="Segoe UI" w:cs="Segoe UI"/>
                <w:kern w:val="0"/>
                <w:sz w:val="18"/>
                <w:szCs w:val="18"/>
                <w:lang w:eastAsia="cs-CZ"/>
                <w14:ligatures w14:val="none"/>
              </w:rPr>
            </w:pPr>
            <w:r w:rsidRPr="00435A24">
              <w:rPr>
                <w:rFonts w:ascii="Arial" w:eastAsia="Times New Roman" w:hAnsi="Arial" w:cs="Arial"/>
                <w:b/>
                <w:bCs/>
                <w:color w:val="0070C0"/>
                <w:kern w:val="0"/>
                <w:sz w:val="20"/>
                <w:szCs w:val="20"/>
                <w:lang w:eastAsia="cs-CZ"/>
                <w14:ligatures w14:val="none"/>
              </w:rPr>
              <w:t>Popis</w:t>
            </w:r>
          </w:p>
        </w:tc>
      </w:tr>
      <w:tr w:rsidR="004820CF" w14:paraId="1C0B678D" w14:textId="77777777">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tcPr>
          <w:p w14:paraId="1DE70850" w14:textId="0E2DB444" w:rsidR="004820CF" w:rsidRDefault="00ED66CA">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Kód měny</w:t>
            </w:r>
          </w:p>
        </w:tc>
        <w:tc>
          <w:tcPr>
            <w:tcW w:w="1141" w:type="dxa"/>
            <w:tcBorders>
              <w:top w:val="single" w:sz="6" w:space="0" w:color="auto"/>
              <w:left w:val="nil"/>
              <w:bottom w:val="single" w:sz="6" w:space="0" w:color="auto"/>
              <w:right w:val="single" w:sz="4" w:space="0" w:color="auto"/>
            </w:tcBorders>
            <w:vAlign w:val="bottom"/>
          </w:tcPr>
          <w:p w14:paraId="4336A4D4" w14:textId="1F371CA7" w:rsidR="004820CF" w:rsidRDefault="00ED66CA">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N</w:t>
            </w:r>
          </w:p>
        </w:tc>
        <w:tc>
          <w:tcPr>
            <w:tcW w:w="1757" w:type="dxa"/>
            <w:tcBorders>
              <w:top w:val="single" w:sz="6" w:space="0" w:color="auto"/>
              <w:left w:val="single" w:sz="4" w:space="0" w:color="auto"/>
              <w:bottom w:val="single" w:sz="6" w:space="0" w:color="auto"/>
              <w:right w:val="single" w:sz="4" w:space="0" w:color="auto"/>
            </w:tcBorders>
            <w:vAlign w:val="bottom"/>
          </w:tcPr>
          <w:p w14:paraId="225E2299" w14:textId="3A0B7AED" w:rsidR="004820CF" w:rsidRDefault="00ED66CA">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Měna</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tcPr>
          <w:p w14:paraId="1062094C" w14:textId="19CECAF0" w:rsidR="004820CF" w:rsidRDefault="00ED66CA">
            <w:pPr>
              <w:spacing w:after="0" w:line="240" w:lineRule="auto"/>
              <w:textAlignment w:val="baseline"/>
              <w:rPr>
                <w:rFonts w:ascii="Arial" w:eastAsia="Times New Roman" w:hAnsi="Arial" w:cs="Arial"/>
                <w:color w:val="000000"/>
                <w:kern w:val="0"/>
                <w:sz w:val="20"/>
                <w:szCs w:val="20"/>
                <w:lang w:eastAsia="cs-CZ"/>
                <w14:ligatures w14:val="none"/>
              </w:rPr>
            </w:pPr>
            <w:r>
              <w:rPr>
                <w:rFonts w:ascii="Arial" w:eastAsia="Times New Roman" w:hAnsi="Arial" w:cs="Arial"/>
                <w:color w:val="000000"/>
                <w:kern w:val="0"/>
                <w:sz w:val="20"/>
                <w:szCs w:val="20"/>
                <w:lang w:eastAsia="cs-CZ"/>
                <w14:ligatures w14:val="none"/>
              </w:rPr>
              <w:t>Pokud není vyplněno, platí výchozí kód měny</w:t>
            </w:r>
            <w:r w:rsidR="00B006BA">
              <w:rPr>
                <w:rFonts w:ascii="Arial" w:eastAsia="Times New Roman" w:hAnsi="Arial" w:cs="Arial"/>
                <w:color w:val="000000"/>
                <w:kern w:val="0"/>
                <w:sz w:val="20"/>
                <w:szCs w:val="20"/>
                <w:lang w:eastAsia="cs-CZ"/>
                <w14:ligatures w14:val="none"/>
              </w:rPr>
              <w:t xml:space="preserve">, </w:t>
            </w:r>
            <w:bookmarkStart w:id="173" w:name="_Hlk172869602"/>
            <w:r w:rsidR="00B006BA">
              <w:rPr>
                <w:rFonts w:ascii="Arial" w:eastAsia="Times New Roman" w:hAnsi="Arial" w:cs="Arial"/>
                <w:color w:val="000000"/>
                <w:kern w:val="0"/>
                <w:sz w:val="20"/>
                <w:szCs w:val="20"/>
                <w:lang w:eastAsia="cs-CZ"/>
                <w14:ligatures w14:val="none"/>
              </w:rPr>
              <w:t>domácí měna=true</w:t>
            </w:r>
            <w:bookmarkEnd w:id="173"/>
          </w:p>
        </w:tc>
      </w:tr>
      <w:tr w:rsidR="14491F64" w14:paraId="57621928" w14:textId="77777777" w:rsidTr="14491F64">
        <w:trPr>
          <w:trHeight w:val="330"/>
        </w:trPr>
        <w:tc>
          <w:tcPr>
            <w:tcW w:w="2304" w:type="dxa"/>
            <w:tcBorders>
              <w:top w:val="single" w:sz="6" w:space="0" w:color="auto"/>
              <w:left w:val="single" w:sz="6" w:space="0" w:color="auto"/>
              <w:bottom w:val="single" w:sz="6" w:space="0" w:color="auto"/>
              <w:right w:val="single" w:sz="6" w:space="0" w:color="auto"/>
            </w:tcBorders>
            <w:shd w:val="clear" w:color="auto" w:fill="auto"/>
            <w:vAlign w:val="bottom"/>
          </w:tcPr>
          <w:p w14:paraId="031724DC" w14:textId="55F9E957" w:rsidR="79430E91" w:rsidRDefault="79430E91"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Částka (LM)</w:t>
            </w:r>
          </w:p>
        </w:tc>
        <w:tc>
          <w:tcPr>
            <w:tcW w:w="1141" w:type="dxa"/>
            <w:tcBorders>
              <w:top w:val="single" w:sz="6" w:space="0" w:color="auto"/>
              <w:left w:val="nil"/>
              <w:bottom w:val="single" w:sz="6" w:space="0" w:color="auto"/>
              <w:right w:val="single" w:sz="4" w:space="0" w:color="auto"/>
            </w:tcBorders>
            <w:vAlign w:val="bottom"/>
          </w:tcPr>
          <w:p w14:paraId="1255155F" w14:textId="0A57D5C2" w:rsidR="79430E91" w:rsidRDefault="79430E91"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N</w:t>
            </w:r>
          </w:p>
        </w:tc>
        <w:tc>
          <w:tcPr>
            <w:tcW w:w="1757" w:type="dxa"/>
            <w:tcBorders>
              <w:top w:val="single" w:sz="6" w:space="0" w:color="auto"/>
              <w:left w:val="single" w:sz="4" w:space="0" w:color="auto"/>
              <w:bottom w:val="single" w:sz="6" w:space="0" w:color="auto"/>
              <w:right w:val="single" w:sz="4" w:space="0" w:color="auto"/>
            </w:tcBorders>
            <w:vAlign w:val="bottom"/>
          </w:tcPr>
          <w:p w14:paraId="37991097" w14:textId="4C10D8F1" w:rsidR="79430E91" w:rsidRDefault="79430E91"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decimal</w:t>
            </w:r>
          </w:p>
        </w:tc>
        <w:tc>
          <w:tcPr>
            <w:tcW w:w="3854" w:type="dxa"/>
            <w:tcBorders>
              <w:top w:val="single" w:sz="6" w:space="0" w:color="auto"/>
              <w:left w:val="single" w:sz="4" w:space="0" w:color="auto"/>
              <w:bottom w:val="single" w:sz="6" w:space="0" w:color="auto"/>
              <w:right w:val="single" w:sz="4" w:space="0" w:color="auto"/>
            </w:tcBorders>
            <w:shd w:val="clear" w:color="auto" w:fill="auto"/>
            <w:vAlign w:val="bottom"/>
          </w:tcPr>
          <w:p w14:paraId="2F907BA8" w14:textId="25552F0C" w:rsidR="79430E91" w:rsidRDefault="79430E91" w:rsidP="14491F64">
            <w:pPr>
              <w:spacing w:line="240" w:lineRule="auto"/>
              <w:rPr>
                <w:rFonts w:ascii="Arial" w:eastAsia="Times New Roman" w:hAnsi="Arial" w:cs="Arial"/>
                <w:color w:val="000000" w:themeColor="text1"/>
                <w:sz w:val="20"/>
                <w:szCs w:val="20"/>
                <w:lang w:eastAsia="cs-CZ"/>
              </w:rPr>
            </w:pPr>
            <w:r w:rsidRPr="14491F64">
              <w:rPr>
                <w:rFonts w:ascii="Arial" w:eastAsia="Times New Roman" w:hAnsi="Arial" w:cs="Arial"/>
                <w:color w:val="000000" w:themeColor="text1"/>
                <w:sz w:val="20"/>
                <w:szCs w:val="20"/>
                <w:lang w:eastAsia="cs-CZ"/>
              </w:rPr>
              <w:t>Pouze u zahraničního CP! Automaticky přepočet na lokální měnu.</w:t>
            </w:r>
          </w:p>
        </w:tc>
      </w:tr>
    </w:tbl>
    <w:p w14:paraId="16DF3983" w14:textId="77777777" w:rsidR="004820CF" w:rsidRDefault="004820CF" w:rsidP="004820CF"/>
    <w:p w14:paraId="08E22F41" w14:textId="46A5B24C" w:rsidR="35AE4F58" w:rsidRDefault="35AE4F58" w:rsidP="14491F64">
      <w:pPr>
        <w:pBdr>
          <w:top w:val="single" w:sz="4" w:space="4" w:color="000000"/>
          <w:left w:val="single" w:sz="4" w:space="4" w:color="000000"/>
          <w:bottom w:val="single" w:sz="4" w:space="4" w:color="000000"/>
          <w:right w:val="single" w:sz="4" w:space="4" w:color="000000"/>
        </w:pBdr>
      </w:pPr>
      <w:r>
        <w:t xml:space="preserve">V sekci náklady by se měla na stránce zobrazovat suma celkových nákladů, jak v zahraničních měnách, tak </w:t>
      </w:r>
      <w:r w:rsidR="41A21968">
        <w:t>po konverzi suma v lokální měně.</w:t>
      </w:r>
    </w:p>
    <w:p w14:paraId="4FC489B1" w14:textId="64086948" w:rsidR="14491F64" w:rsidRDefault="14491F64"/>
    <w:p w14:paraId="10AD2A67" w14:textId="7EF1E3A8" w:rsidR="1D98EEAD" w:rsidRDefault="004820CF" w:rsidP="003D55CA">
      <w:pPr>
        <w:pStyle w:val="Nadpis4"/>
        <w:numPr>
          <w:ilvl w:val="2"/>
          <w:numId w:val="1"/>
        </w:numPr>
      </w:pPr>
      <w:bookmarkStart w:id="174" w:name="_Toc324427496"/>
      <w:r>
        <w:t xml:space="preserve">REQ-04b: </w:t>
      </w:r>
      <w:r w:rsidR="1D98EEAD">
        <w:t>Vyúčtování zahraniční služební cesty</w:t>
      </w:r>
      <w:bookmarkEnd w:id="174"/>
    </w:p>
    <w:p w14:paraId="13FD5CBA" w14:textId="430F149D" w:rsidR="7892204B" w:rsidRDefault="7892204B" w:rsidP="7892204B"/>
    <w:p w14:paraId="18AAE8C9" w14:textId="3EB4A8DD" w:rsidR="005871D8" w:rsidRDefault="004820CF" w:rsidP="00D86A5B">
      <w:pPr>
        <w:pStyle w:val="Nadpis4"/>
        <w:numPr>
          <w:ilvl w:val="2"/>
          <w:numId w:val="1"/>
        </w:numPr>
      </w:pPr>
      <w:bookmarkStart w:id="175" w:name="_Toc931740683"/>
      <w:r>
        <w:t>REQ-04</w:t>
      </w:r>
      <w:r w:rsidR="3325D148">
        <w:t>c</w:t>
      </w:r>
      <w:r>
        <w:t xml:space="preserve">: Výpočet </w:t>
      </w:r>
      <w:commentRangeStart w:id="176"/>
      <w:r w:rsidR="00736B57">
        <w:t>tuzemského</w:t>
      </w:r>
      <w:commentRangeEnd w:id="176"/>
      <w:r w:rsidR="00573534">
        <w:rPr>
          <w:rStyle w:val="Odkaznakoment"/>
          <w:rFonts w:eastAsiaTheme="minorHAnsi" w:cstheme="minorBidi"/>
          <w:i w:val="0"/>
          <w:iCs w:val="0"/>
          <w:color w:val="auto"/>
        </w:rPr>
        <w:commentReference w:id="176"/>
      </w:r>
      <w:r w:rsidR="00736B57">
        <w:t xml:space="preserve"> stravného</w:t>
      </w:r>
      <w:bookmarkEnd w:id="175"/>
    </w:p>
    <w:p w14:paraId="1232067D" w14:textId="77777777" w:rsidR="005871D8" w:rsidRDefault="005871D8" w:rsidP="00D86A5B">
      <w:pPr>
        <w:pStyle w:val="Odstavecseseznamem"/>
        <w:numPr>
          <w:ilvl w:val="0"/>
          <w:numId w:val="3"/>
        </w:numPr>
      </w:pPr>
      <w:r>
        <w:t>Trvání (dle  počátečního času a koncového data pro dané datum)</w:t>
      </w:r>
    </w:p>
    <w:p w14:paraId="242FA7AD" w14:textId="77777777" w:rsidR="005871D8" w:rsidRDefault="005871D8" w:rsidP="00D86A5B">
      <w:pPr>
        <w:pStyle w:val="Odstavecseseznamem"/>
        <w:numPr>
          <w:ilvl w:val="0"/>
          <w:numId w:val="3"/>
        </w:numPr>
      </w:pPr>
      <w:r>
        <w:t>Konfigurační tabulka Sazby zahraničních cestovních příkazů</w:t>
      </w:r>
    </w:p>
    <w:p w14:paraId="53406F83" w14:textId="77777777" w:rsidR="005871D8" w:rsidRDefault="005871D8" w:rsidP="00D86A5B">
      <w:pPr>
        <w:pStyle w:val="Odstavecseseznamem"/>
        <w:numPr>
          <w:ilvl w:val="1"/>
          <w:numId w:val="3"/>
        </w:numPr>
      </w:pPr>
      <w:r>
        <w:t>Kód země</w:t>
      </w:r>
    </w:p>
    <w:p w14:paraId="6A02E25C" w14:textId="77777777" w:rsidR="005871D8" w:rsidRDefault="005871D8" w:rsidP="00D86A5B">
      <w:pPr>
        <w:pStyle w:val="Odstavecseseznamem"/>
        <w:numPr>
          <w:ilvl w:val="1"/>
          <w:numId w:val="3"/>
        </w:numPr>
      </w:pPr>
      <w:r>
        <w:t>Kód měny</w:t>
      </w:r>
    </w:p>
    <w:p w14:paraId="0BB2C13C" w14:textId="77777777" w:rsidR="005871D8" w:rsidRDefault="005871D8" w:rsidP="00D86A5B">
      <w:pPr>
        <w:pStyle w:val="Odstavecseseznamem"/>
        <w:numPr>
          <w:ilvl w:val="1"/>
          <w:numId w:val="3"/>
        </w:numPr>
      </w:pPr>
      <w:r>
        <w:t>Počáteční datum</w:t>
      </w:r>
    </w:p>
    <w:p w14:paraId="537689AF" w14:textId="77777777" w:rsidR="005871D8" w:rsidRDefault="005871D8" w:rsidP="00D86A5B">
      <w:pPr>
        <w:pStyle w:val="Odstavecseseznamem"/>
        <w:numPr>
          <w:ilvl w:val="1"/>
          <w:numId w:val="3"/>
        </w:numPr>
      </w:pPr>
      <w:r>
        <w:t>Sazba</w:t>
      </w:r>
    </w:p>
    <w:p w14:paraId="058CE0A9" w14:textId="77777777" w:rsidR="005871D8" w:rsidRDefault="005871D8" w:rsidP="00D86A5B">
      <w:pPr>
        <w:pStyle w:val="Odstavecseseznamem"/>
        <w:numPr>
          <w:ilvl w:val="1"/>
          <w:numId w:val="3"/>
        </w:numPr>
      </w:pPr>
      <w:r>
        <w:t>Trvání cesty 1</w:t>
      </w:r>
    </w:p>
    <w:p w14:paraId="08935DF5" w14:textId="77777777" w:rsidR="005871D8" w:rsidRDefault="005871D8" w:rsidP="00D86A5B">
      <w:pPr>
        <w:pStyle w:val="Odstavecseseznamem"/>
        <w:numPr>
          <w:ilvl w:val="1"/>
          <w:numId w:val="3"/>
        </w:numPr>
      </w:pPr>
      <w:r>
        <w:t>Trvání cesty 2</w:t>
      </w:r>
    </w:p>
    <w:p w14:paraId="3BAC1B73" w14:textId="7EB957FD" w:rsidR="005871D8" w:rsidRDefault="005871D8" w:rsidP="00D86A5B">
      <w:pPr>
        <w:pStyle w:val="Odstavecseseznamem"/>
        <w:numPr>
          <w:ilvl w:val="1"/>
          <w:numId w:val="3"/>
        </w:numPr>
      </w:pPr>
      <w:r>
        <w:t>Trvání cesty 3</w:t>
      </w:r>
    </w:p>
    <w:p w14:paraId="18883A13" w14:textId="77777777" w:rsidR="005871D8" w:rsidRDefault="005871D8" w:rsidP="00D86A5B">
      <w:pPr>
        <w:pStyle w:val="Odstavecseseznamem"/>
        <w:numPr>
          <w:ilvl w:val="1"/>
          <w:numId w:val="3"/>
        </w:numPr>
      </w:pPr>
      <w:r>
        <w:t>Stravné 1</w:t>
      </w:r>
    </w:p>
    <w:p w14:paraId="3D28BBFA" w14:textId="77777777" w:rsidR="005871D8" w:rsidRDefault="005871D8" w:rsidP="00D86A5B">
      <w:pPr>
        <w:pStyle w:val="Odstavecseseznamem"/>
        <w:numPr>
          <w:ilvl w:val="1"/>
          <w:numId w:val="3"/>
        </w:numPr>
      </w:pPr>
      <w:r>
        <w:t>Stravné 2</w:t>
      </w:r>
    </w:p>
    <w:p w14:paraId="47716DB3" w14:textId="2A16B2DB" w:rsidR="005871D8" w:rsidRDefault="005871D8" w:rsidP="00D86A5B">
      <w:pPr>
        <w:pStyle w:val="Odstavecseseznamem"/>
        <w:numPr>
          <w:ilvl w:val="1"/>
          <w:numId w:val="3"/>
        </w:numPr>
      </w:pPr>
      <w:r>
        <w:t>Stravné 3</w:t>
      </w:r>
    </w:p>
    <w:p w14:paraId="5EC02DD3" w14:textId="77777777" w:rsidR="005871D8" w:rsidRDefault="005871D8" w:rsidP="00D86A5B">
      <w:pPr>
        <w:pStyle w:val="Odstavecseseznamem"/>
        <w:numPr>
          <w:ilvl w:val="1"/>
          <w:numId w:val="3"/>
        </w:numPr>
      </w:pPr>
      <w:r>
        <w:t>Snížení diet 1</w:t>
      </w:r>
    </w:p>
    <w:p w14:paraId="0DAAE6D9" w14:textId="77777777" w:rsidR="005871D8" w:rsidRDefault="005871D8" w:rsidP="00D86A5B">
      <w:pPr>
        <w:pStyle w:val="Odstavecseseznamem"/>
        <w:numPr>
          <w:ilvl w:val="1"/>
          <w:numId w:val="3"/>
        </w:numPr>
      </w:pPr>
      <w:r>
        <w:t>Snížení diet 2</w:t>
      </w:r>
    </w:p>
    <w:p w14:paraId="7066DB96" w14:textId="77777777" w:rsidR="005871D8" w:rsidRDefault="005871D8" w:rsidP="00D86A5B">
      <w:pPr>
        <w:pStyle w:val="Odstavecseseznamem"/>
        <w:numPr>
          <w:ilvl w:val="1"/>
          <w:numId w:val="3"/>
        </w:numPr>
      </w:pPr>
      <w:r>
        <w:t>Snížení diet 3</w:t>
      </w:r>
    </w:p>
    <w:p w14:paraId="24DC4573" w14:textId="77777777" w:rsidR="000222B7" w:rsidRDefault="000222B7" w:rsidP="000222B7"/>
    <w:p w14:paraId="5DBD1AAD" w14:textId="77777777" w:rsidR="000222B7" w:rsidRPr="008D20C2" w:rsidRDefault="000222B7" w:rsidP="000222B7">
      <w:pPr>
        <w:rPr>
          <w:b/>
          <w:bCs/>
        </w:rPr>
      </w:pPr>
      <w:r>
        <w:rPr>
          <w:b/>
          <w:bCs/>
        </w:rPr>
        <w:t>Zákon</w:t>
      </w:r>
    </w:p>
    <w:p w14:paraId="7890F2E6" w14:textId="77777777" w:rsidR="000222B7" w:rsidRDefault="000222B7" w:rsidP="000222B7">
      <w:r>
        <w:t>Stravné na tuzemské pracovní cestě řeší Zákoník práce v § 163:</w:t>
      </w:r>
    </w:p>
    <w:p w14:paraId="6BC36474" w14:textId="77777777" w:rsidR="000222B7" w:rsidRDefault="000222B7" w:rsidP="03F758AB">
      <w:pPr>
        <w:pStyle w:val="l6"/>
        <w:shd w:val="clear" w:color="auto" w:fill="FFFFFF" w:themeFill="background1"/>
        <w:spacing w:beforeAutospacing="0" w:after="0" w:afterAutospacing="0"/>
        <w:jc w:val="both"/>
        <w:rPr>
          <w:rFonts w:ascii="Arial" w:hAnsi="Arial" w:cs="Arial"/>
          <w:color w:val="000000"/>
          <w:sz w:val="20"/>
          <w:szCs w:val="20"/>
        </w:rPr>
      </w:pPr>
      <w:r w:rsidRPr="03F758AB">
        <w:rPr>
          <w:rStyle w:val="PromnnHTML"/>
          <w:rFonts w:ascii="Arial" w:eastAsiaTheme="majorEastAsia" w:hAnsi="Arial" w:cs="Arial"/>
          <w:b/>
          <w:color w:val="000000" w:themeColor="text1"/>
          <w:sz w:val="20"/>
          <w:szCs w:val="20"/>
        </w:rPr>
        <w:t>(1)</w:t>
      </w:r>
      <w:r w:rsidRPr="03F758AB">
        <w:rPr>
          <w:rFonts w:ascii="Arial" w:hAnsi="Arial" w:cs="Arial"/>
          <w:color w:val="000000" w:themeColor="text1"/>
          <w:sz w:val="20"/>
          <w:szCs w:val="20"/>
        </w:rPr>
        <w:t> Za každý kalendářní den pracovní cesty přísluší zaměstnanci stravné nejméně ve výši</w:t>
      </w:r>
    </w:p>
    <w:p w14:paraId="41F19C91" w14:textId="77777777" w:rsidR="000222B7" w:rsidRDefault="000222B7" w:rsidP="03F758AB">
      <w:pPr>
        <w:pStyle w:val="l7"/>
        <w:shd w:val="clear" w:color="auto" w:fill="FFFFFF" w:themeFill="background1"/>
        <w:spacing w:beforeAutospacing="0" w:after="0" w:afterAutospacing="0"/>
        <w:jc w:val="both"/>
        <w:rPr>
          <w:rFonts w:ascii="Arial" w:hAnsi="Arial" w:cs="Arial"/>
          <w:color w:val="000000"/>
          <w:sz w:val="20"/>
          <w:szCs w:val="20"/>
        </w:rPr>
      </w:pPr>
      <w:r w:rsidRPr="03F758AB">
        <w:rPr>
          <w:rStyle w:val="PromnnHTML"/>
          <w:rFonts w:ascii="Arial" w:eastAsiaTheme="majorEastAsia" w:hAnsi="Arial" w:cs="Arial"/>
          <w:b/>
          <w:color w:val="000000" w:themeColor="text1"/>
          <w:sz w:val="20"/>
          <w:szCs w:val="20"/>
        </w:rPr>
        <w:t>a)</w:t>
      </w:r>
      <w:r w:rsidRPr="03F758AB">
        <w:rPr>
          <w:rFonts w:ascii="Arial" w:hAnsi="Arial" w:cs="Arial"/>
          <w:color w:val="000000" w:themeColor="text1"/>
          <w:sz w:val="20"/>
          <w:szCs w:val="20"/>
        </w:rPr>
        <w:t> 140 Kč, trvá-li pracovní cesta 5 až 12 hodin,</w:t>
      </w:r>
    </w:p>
    <w:p w14:paraId="6D104C34" w14:textId="77777777" w:rsidR="000222B7" w:rsidRDefault="000222B7" w:rsidP="03F758AB">
      <w:pPr>
        <w:pStyle w:val="l7"/>
        <w:shd w:val="clear" w:color="auto" w:fill="FFFFFF" w:themeFill="background1"/>
        <w:spacing w:beforeAutospacing="0" w:after="0" w:afterAutospacing="0"/>
        <w:jc w:val="both"/>
        <w:rPr>
          <w:rFonts w:ascii="Arial" w:hAnsi="Arial" w:cs="Arial"/>
          <w:color w:val="000000"/>
          <w:sz w:val="20"/>
          <w:szCs w:val="20"/>
        </w:rPr>
      </w:pPr>
      <w:r w:rsidRPr="03F758AB">
        <w:rPr>
          <w:rStyle w:val="PromnnHTML"/>
          <w:rFonts w:ascii="Arial" w:eastAsiaTheme="majorEastAsia" w:hAnsi="Arial" w:cs="Arial"/>
          <w:b/>
          <w:color w:val="000000" w:themeColor="text1"/>
          <w:sz w:val="20"/>
          <w:szCs w:val="20"/>
        </w:rPr>
        <w:t>b)</w:t>
      </w:r>
      <w:r w:rsidRPr="03F758AB">
        <w:rPr>
          <w:rFonts w:ascii="Arial" w:hAnsi="Arial" w:cs="Arial"/>
          <w:color w:val="000000" w:themeColor="text1"/>
          <w:sz w:val="20"/>
          <w:szCs w:val="20"/>
        </w:rPr>
        <w:t> 212 Kč, trvá-li pracovní cesta déle než 12 hodin, nejdéle však 18 hodin,</w:t>
      </w:r>
    </w:p>
    <w:p w14:paraId="25484574" w14:textId="77777777" w:rsidR="000222B7" w:rsidRDefault="000222B7" w:rsidP="03F758AB">
      <w:pPr>
        <w:pStyle w:val="l7"/>
        <w:shd w:val="clear" w:color="auto" w:fill="FFFFFF" w:themeFill="background1"/>
        <w:spacing w:beforeAutospacing="0" w:after="0" w:afterAutospacing="0"/>
        <w:jc w:val="both"/>
        <w:rPr>
          <w:rFonts w:ascii="Arial" w:hAnsi="Arial" w:cs="Arial"/>
          <w:color w:val="000000"/>
          <w:sz w:val="20"/>
          <w:szCs w:val="20"/>
        </w:rPr>
      </w:pPr>
      <w:r w:rsidRPr="03F758AB">
        <w:rPr>
          <w:rStyle w:val="PromnnHTML"/>
          <w:rFonts w:ascii="Arial" w:eastAsiaTheme="majorEastAsia" w:hAnsi="Arial" w:cs="Arial"/>
          <w:b/>
          <w:color w:val="000000" w:themeColor="text1"/>
          <w:sz w:val="20"/>
          <w:szCs w:val="20"/>
        </w:rPr>
        <w:t>c)</w:t>
      </w:r>
      <w:r w:rsidRPr="03F758AB">
        <w:rPr>
          <w:rFonts w:ascii="Arial" w:hAnsi="Arial" w:cs="Arial"/>
          <w:color w:val="000000" w:themeColor="text1"/>
          <w:sz w:val="20"/>
          <w:szCs w:val="20"/>
        </w:rPr>
        <w:t> 333 Kč, trvá-li pracovní cesta déle než 18 hodin.</w:t>
      </w:r>
    </w:p>
    <w:p w14:paraId="609D2F9B" w14:textId="77777777" w:rsidR="000222B7" w:rsidRDefault="000222B7" w:rsidP="03F758AB">
      <w:pPr>
        <w:pStyle w:val="l7"/>
        <w:shd w:val="clear" w:color="auto" w:fill="FFFFFF" w:themeFill="background1"/>
        <w:spacing w:beforeAutospacing="0" w:after="0" w:afterAutospacing="0"/>
        <w:jc w:val="both"/>
        <w:rPr>
          <w:rFonts w:ascii="Arial" w:hAnsi="Arial" w:cs="Arial"/>
          <w:color w:val="000000"/>
          <w:sz w:val="20"/>
          <w:szCs w:val="20"/>
        </w:rPr>
      </w:pPr>
      <w:r w:rsidRPr="03F758AB">
        <w:rPr>
          <w:rFonts w:ascii="Arial" w:hAnsi="Arial" w:cs="Arial"/>
          <w:color w:val="000000" w:themeColor="text1"/>
          <w:sz w:val="20"/>
          <w:szCs w:val="20"/>
        </w:rPr>
        <w:t>Tato výše stravného se mění v závislosti na vývoji cen prováděcím právním předpisem vydaným podle § 189.</w:t>
      </w:r>
    </w:p>
    <w:p w14:paraId="09383D8E" w14:textId="77777777" w:rsidR="000222B7" w:rsidRDefault="000222B7" w:rsidP="03F758AB">
      <w:pPr>
        <w:pStyle w:val="l6"/>
        <w:shd w:val="clear" w:color="auto" w:fill="FFFFFF" w:themeFill="background1"/>
        <w:spacing w:beforeAutospacing="0" w:after="0" w:afterAutospacing="0"/>
        <w:jc w:val="both"/>
        <w:rPr>
          <w:rFonts w:ascii="Arial" w:hAnsi="Arial" w:cs="Arial"/>
          <w:color w:val="000000"/>
          <w:sz w:val="20"/>
          <w:szCs w:val="20"/>
        </w:rPr>
      </w:pPr>
      <w:r w:rsidRPr="03F758AB">
        <w:rPr>
          <w:rStyle w:val="PromnnHTML"/>
          <w:rFonts w:ascii="Arial" w:eastAsiaTheme="majorEastAsia" w:hAnsi="Arial" w:cs="Arial"/>
          <w:b/>
          <w:color w:val="000000" w:themeColor="text1"/>
          <w:sz w:val="20"/>
          <w:szCs w:val="20"/>
        </w:rPr>
        <w:t>(2)</w:t>
      </w:r>
      <w:r w:rsidRPr="03F758AB">
        <w:rPr>
          <w:rFonts w:ascii="Arial" w:hAnsi="Arial" w:cs="Arial"/>
          <w:color w:val="000000" w:themeColor="text1"/>
          <w:sz w:val="20"/>
          <w:szCs w:val="20"/>
        </w:rPr>
        <w:t> Bylo-li zaměstnanci během pracovní cesty poskytnuto jídlo, které má charakter snídaně, oběda nebo večeře, na které zaměstnanec finančně nepřispívá (dále jen „bezplatné jídlo“), přísluší zaměstnanci stravné snížené za každé bezplatné jídlo až o hodnotu</w:t>
      </w:r>
    </w:p>
    <w:p w14:paraId="4D9E27CF" w14:textId="77777777" w:rsidR="000222B7" w:rsidRDefault="000222B7" w:rsidP="03F758AB">
      <w:pPr>
        <w:pStyle w:val="l7"/>
        <w:shd w:val="clear" w:color="auto" w:fill="FFFFFF" w:themeFill="background1"/>
        <w:spacing w:beforeAutospacing="0" w:after="0" w:afterAutospacing="0"/>
        <w:jc w:val="both"/>
        <w:rPr>
          <w:rFonts w:ascii="Arial" w:hAnsi="Arial" w:cs="Arial"/>
          <w:color w:val="000000"/>
          <w:sz w:val="20"/>
          <w:szCs w:val="20"/>
        </w:rPr>
      </w:pPr>
      <w:r w:rsidRPr="03F758AB">
        <w:rPr>
          <w:rStyle w:val="PromnnHTML"/>
          <w:rFonts w:ascii="Arial" w:eastAsiaTheme="majorEastAsia" w:hAnsi="Arial" w:cs="Arial"/>
          <w:b/>
          <w:color w:val="000000" w:themeColor="text1"/>
          <w:sz w:val="20"/>
          <w:szCs w:val="20"/>
        </w:rPr>
        <w:t>a)</w:t>
      </w:r>
      <w:r w:rsidRPr="03F758AB">
        <w:rPr>
          <w:rFonts w:ascii="Arial" w:hAnsi="Arial" w:cs="Arial"/>
          <w:color w:val="000000" w:themeColor="text1"/>
          <w:sz w:val="20"/>
          <w:szCs w:val="20"/>
        </w:rPr>
        <w:t> 70 % stravného, trvá-li pracovní cesta 5 až 12 hodin,</w:t>
      </w:r>
    </w:p>
    <w:p w14:paraId="476A0505" w14:textId="77777777" w:rsidR="000222B7" w:rsidRDefault="000222B7" w:rsidP="03F758AB">
      <w:pPr>
        <w:pStyle w:val="l7"/>
        <w:shd w:val="clear" w:color="auto" w:fill="FFFFFF" w:themeFill="background1"/>
        <w:spacing w:beforeAutospacing="0" w:after="0" w:afterAutospacing="0"/>
        <w:jc w:val="both"/>
        <w:rPr>
          <w:rFonts w:ascii="Arial" w:hAnsi="Arial" w:cs="Arial"/>
          <w:color w:val="000000"/>
          <w:sz w:val="20"/>
          <w:szCs w:val="20"/>
        </w:rPr>
      </w:pPr>
      <w:r w:rsidRPr="3DF7AE36">
        <w:rPr>
          <w:rStyle w:val="PromnnHTML"/>
          <w:rFonts w:ascii="Arial" w:eastAsiaTheme="majorEastAsia" w:hAnsi="Arial" w:cs="Arial"/>
          <w:b/>
          <w:bCs/>
          <w:color w:val="000000" w:themeColor="text1"/>
          <w:sz w:val="20"/>
          <w:szCs w:val="20"/>
        </w:rPr>
        <w:t>b)</w:t>
      </w:r>
      <w:r w:rsidRPr="3DF7AE36">
        <w:rPr>
          <w:rFonts w:ascii="Arial" w:hAnsi="Arial" w:cs="Arial"/>
          <w:color w:val="000000" w:themeColor="text1"/>
          <w:sz w:val="20"/>
          <w:szCs w:val="20"/>
        </w:rPr>
        <w:t xml:space="preserve"> 35 % stravného, trvá-li pracovní cesta </w:t>
      </w:r>
      <w:commentRangeStart w:id="177"/>
      <w:r w:rsidRPr="3DF7AE36">
        <w:rPr>
          <w:rFonts w:ascii="Arial" w:hAnsi="Arial" w:cs="Arial"/>
          <w:color w:val="000000" w:themeColor="text1"/>
          <w:sz w:val="20"/>
          <w:szCs w:val="20"/>
        </w:rPr>
        <w:t>déle</w:t>
      </w:r>
      <w:commentRangeEnd w:id="177"/>
      <w:r>
        <w:rPr>
          <w:rStyle w:val="Odkaznakoment"/>
        </w:rPr>
        <w:commentReference w:id="177"/>
      </w:r>
      <w:r w:rsidRPr="3DF7AE36">
        <w:rPr>
          <w:rFonts w:ascii="Arial" w:hAnsi="Arial" w:cs="Arial"/>
          <w:color w:val="000000" w:themeColor="text1"/>
          <w:sz w:val="20"/>
          <w:szCs w:val="20"/>
        </w:rPr>
        <w:t xml:space="preserve"> než 12 hodin, </w:t>
      </w:r>
      <w:commentRangeStart w:id="178"/>
      <w:commentRangeStart w:id="179"/>
      <w:r w:rsidRPr="3DF7AE36">
        <w:rPr>
          <w:rFonts w:ascii="Arial" w:hAnsi="Arial" w:cs="Arial"/>
          <w:color w:val="000000" w:themeColor="text1"/>
          <w:sz w:val="20"/>
          <w:szCs w:val="20"/>
        </w:rPr>
        <w:t>nejdéle</w:t>
      </w:r>
      <w:commentRangeEnd w:id="178"/>
      <w:r>
        <w:rPr>
          <w:rStyle w:val="Odkaznakoment"/>
        </w:rPr>
        <w:commentReference w:id="178"/>
      </w:r>
      <w:commentRangeEnd w:id="179"/>
      <w:r>
        <w:rPr>
          <w:rStyle w:val="Odkaznakoment"/>
        </w:rPr>
        <w:commentReference w:id="179"/>
      </w:r>
      <w:r w:rsidRPr="3DF7AE36">
        <w:rPr>
          <w:rFonts w:ascii="Arial" w:hAnsi="Arial" w:cs="Arial"/>
          <w:color w:val="000000" w:themeColor="text1"/>
          <w:sz w:val="20"/>
          <w:szCs w:val="20"/>
        </w:rPr>
        <w:t xml:space="preserve"> však 18 hodin,</w:t>
      </w:r>
    </w:p>
    <w:p w14:paraId="494F5BF8" w14:textId="77777777" w:rsidR="000222B7" w:rsidRDefault="000222B7" w:rsidP="03F758AB">
      <w:pPr>
        <w:pStyle w:val="l7"/>
        <w:shd w:val="clear" w:color="auto" w:fill="FFFFFF" w:themeFill="background1"/>
        <w:spacing w:beforeAutospacing="0" w:after="0" w:afterAutospacing="0"/>
        <w:jc w:val="both"/>
        <w:rPr>
          <w:rFonts w:ascii="Arial" w:hAnsi="Arial" w:cs="Arial"/>
          <w:color w:val="000000"/>
          <w:sz w:val="20"/>
          <w:szCs w:val="20"/>
        </w:rPr>
      </w:pPr>
      <w:r w:rsidRPr="03F758AB">
        <w:rPr>
          <w:rStyle w:val="PromnnHTML"/>
          <w:rFonts w:ascii="Arial" w:eastAsiaTheme="majorEastAsia" w:hAnsi="Arial" w:cs="Arial"/>
          <w:b/>
          <w:color w:val="000000" w:themeColor="text1"/>
          <w:sz w:val="20"/>
          <w:szCs w:val="20"/>
        </w:rPr>
        <w:t>c)</w:t>
      </w:r>
      <w:r w:rsidRPr="03F758AB">
        <w:rPr>
          <w:rFonts w:ascii="Arial" w:hAnsi="Arial" w:cs="Arial"/>
          <w:color w:val="000000" w:themeColor="text1"/>
          <w:sz w:val="20"/>
          <w:szCs w:val="20"/>
        </w:rPr>
        <w:t> 25 % stravného, trvá-li pracovní cesta déle než 18 hodin.</w:t>
      </w:r>
    </w:p>
    <w:p w14:paraId="04881A0E" w14:textId="77777777" w:rsidR="000222B7" w:rsidRDefault="000222B7" w:rsidP="000222B7"/>
    <w:p w14:paraId="2FC96F3C" w14:textId="77777777" w:rsidR="000222B7" w:rsidRDefault="000222B7" w:rsidP="000222B7"/>
    <w:p w14:paraId="776C5627" w14:textId="007DBCC3" w:rsidR="005871D8" w:rsidRPr="005871D8" w:rsidRDefault="000222B7" w:rsidP="005871D8">
      <w:r>
        <w:lastRenderedPageBreak/>
        <w:drawing>
          <wp:inline distT="0" distB="0" distL="0" distR="0" wp14:anchorId="72BF3E28" wp14:editId="28C88316">
            <wp:extent cx="5760720" cy="4792343"/>
            <wp:effectExtent l="0" t="0" r="0" b="8255"/>
            <wp:docPr id="1502201758" name="Obrázek 1" descr="Obsah obrázku text, snímek obrazovky, diagram,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pic:nvPicPr>
                  <pic:blipFill>
                    <a:blip r:embed="rId33">
                      <a:extLst>
                        <a:ext uri="{28A0092B-C50C-407E-A947-70E740481C1C}">
                          <a14:useLocalDpi xmlns:a14="http://schemas.microsoft.com/office/drawing/2010/main" val="0"/>
                        </a:ext>
                      </a:extLst>
                    </a:blip>
                    <a:stretch>
                      <a:fillRect/>
                    </a:stretch>
                  </pic:blipFill>
                  <pic:spPr>
                    <a:xfrm>
                      <a:off x="0" y="0"/>
                      <a:ext cx="5760720" cy="4792343"/>
                    </a:xfrm>
                    <a:prstGeom prst="rect">
                      <a:avLst/>
                    </a:prstGeom>
                  </pic:spPr>
                </pic:pic>
              </a:graphicData>
            </a:graphic>
          </wp:inline>
        </w:drawing>
      </w:r>
    </w:p>
    <w:p w14:paraId="6C0D8631" w14:textId="16613477" w:rsidR="008D20C2" w:rsidRDefault="00736B57" w:rsidP="00D86A5B">
      <w:pPr>
        <w:pStyle w:val="Nadpis4"/>
        <w:numPr>
          <w:ilvl w:val="2"/>
          <w:numId w:val="1"/>
        </w:numPr>
      </w:pPr>
      <w:bookmarkStart w:id="180" w:name="_Toc1891286702"/>
      <w:r>
        <w:t>REQ-04</w:t>
      </w:r>
      <w:r w:rsidR="440EEA5B">
        <w:t>d</w:t>
      </w:r>
      <w:r>
        <w:t xml:space="preserve">: Výpočet zahraničního </w:t>
      </w:r>
      <w:commentRangeStart w:id="181"/>
      <w:commentRangeStart w:id="182"/>
      <w:r>
        <w:t>stravného</w:t>
      </w:r>
      <w:commentRangeEnd w:id="181"/>
      <w:r>
        <w:rPr>
          <w:rStyle w:val="Odkaznakoment"/>
        </w:rPr>
        <w:commentReference w:id="181"/>
      </w:r>
      <w:commentRangeEnd w:id="182"/>
      <w:r>
        <w:rPr>
          <w:rStyle w:val="Odkaznakoment"/>
        </w:rPr>
        <w:commentReference w:id="182"/>
      </w:r>
      <w:bookmarkEnd w:id="180"/>
    </w:p>
    <w:p w14:paraId="2CFCD9A9" w14:textId="2D5FBB5B" w:rsidR="008D20C2" w:rsidRDefault="008D20C2" w:rsidP="008D20C2">
      <w:r>
        <w:br/>
        <w:t>Stravné se bude počítat nad každým záznamem v tabulce Dílčí náklad. Do nápočtu stravného budou vstupovat následující parametry:</w:t>
      </w:r>
    </w:p>
    <w:p w14:paraId="4E5D1900" w14:textId="1B020BE4" w:rsidR="008D20C2" w:rsidRDefault="008D20C2" w:rsidP="00D86A5B">
      <w:pPr>
        <w:pStyle w:val="Odstavecseseznamem"/>
        <w:numPr>
          <w:ilvl w:val="0"/>
          <w:numId w:val="3"/>
        </w:numPr>
      </w:pPr>
      <w:r>
        <w:t>Trvání (dle  počátečního času a koncového data pro dané datum)</w:t>
      </w:r>
    </w:p>
    <w:p w14:paraId="1D8746D2" w14:textId="7CAC3162" w:rsidR="008D20C2" w:rsidRDefault="008D20C2" w:rsidP="00D86A5B">
      <w:pPr>
        <w:pStyle w:val="Odstavecseseznamem"/>
        <w:numPr>
          <w:ilvl w:val="0"/>
          <w:numId w:val="3"/>
        </w:numPr>
      </w:pPr>
      <w:r>
        <w:t>Konfigurační tabulka Sazby zahraničních cestovních příkazů</w:t>
      </w:r>
    </w:p>
    <w:p w14:paraId="20ADF284" w14:textId="0EB33876" w:rsidR="008D20C2" w:rsidRDefault="008D20C2" w:rsidP="00D86A5B">
      <w:pPr>
        <w:pStyle w:val="Odstavecseseznamem"/>
        <w:numPr>
          <w:ilvl w:val="1"/>
          <w:numId w:val="3"/>
        </w:numPr>
      </w:pPr>
      <w:r>
        <w:t>Kód země</w:t>
      </w:r>
    </w:p>
    <w:p w14:paraId="1934C55C" w14:textId="427674CB" w:rsidR="008D20C2" w:rsidRDefault="008D20C2" w:rsidP="00D86A5B">
      <w:pPr>
        <w:pStyle w:val="Odstavecseseznamem"/>
        <w:numPr>
          <w:ilvl w:val="1"/>
          <w:numId w:val="3"/>
        </w:numPr>
      </w:pPr>
      <w:r>
        <w:t>Kód měny</w:t>
      </w:r>
    </w:p>
    <w:p w14:paraId="11DBB267" w14:textId="6401B8E3" w:rsidR="008D20C2" w:rsidRDefault="001D755A" w:rsidP="00D86A5B">
      <w:pPr>
        <w:pStyle w:val="Odstavecseseznamem"/>
        <w:numPr>
          <w:ilvl w:val="1"/>
          <w:numId w:val="3"/>
        </w:numPr>
      </w:pPr>
      <w:commentRangeStart w:id="184"/>
      <w:r>
        <w:t>Počáteční</w:t>
      </w:r>
      <w:commentRangeEnd w:id="184"/>
      <w:r>
        <w:rPr>
          <w:rStyle w:val="Odkaznakoment"/>
        </w:rPr>
        <w:commentReference w:id="184"/>
      </w:r>
      <w:r>
        <w:t xml:space="preserve"> datum</w:t>
      </w:r>
    </w:p>
    <w:p w14:paraId="0463E792" w14:textId="1E4DC8FA" w:rsidR="001D755A" w:rsidRDefault="001D755A" w:rsidP="00D86A5B">
      <w:pPr>
        <w:pStyle w:val="Odstavecseseznamem"/>
        <w:numPr>
          <w:ilvl w:val="1"/>
          <w:numId w:val="3"/>
        </w:numPr>
      </w:pPr>
      <w:r>
        <w:t>Denní kapesné</w:t>
      </w:r>
    </w:p>
    <w:p w14:paraId="5DB20601" w14:textId="1C7549A3" w:rsidR="001D755A" w:rsidRDefault="001D755A" w:rsidP="00D86A5B">
      <w:pPr>
        <w:pStyle w:val="Odstavecseseznamem"/>
        <w:numPr>
          <w:ilvl w:val="1"/>
          <w:numId w:val="3"/>
        </w:numPr>
      </w:pPr>
      <w:r>
        <w:t>Sazba</w:t>
      </w:r>
    </w:p>
    <w:p w14:paraId="648F78BB" w14:textId="65CB8CFE" w:rsidR="001D755A" w:rsidRDefault="001D755A" w:rsidP="00D86A5B">
      <w:pPr>
        <w:pStyle w:val="Odstavecseseznamem"/>
        <w:numPr>
          <w:ilvl w:val="1"/>
          <w:numId w:val="3"/>
        </w:numPr>
      </w:pPr>
      <w:r>
        <w:t>Trvání cesty 1</w:t>
      </w:r>
    </w:p>
    <w:p w14:paraId="33760CD4" w14:textId="49CB479F" w:rsidR="001D755A" w:rsidRDefault="001D755A" w:rsidP="00D86A5B">
      <w:pPr>
        <w:pStyle w:val="Odstavecseseznamem"/>
        <w:numPr>
          <w:ilvl w:val="1"/>
          <w:numId w:val="3"/>
        </w:numPr>
      </w:pPr>
      <w:r>
        <w:t>Trvání cesty 2</w:t>
      </w:r>
    </w:p>
    <w:p w14:paraId="6901BCE5" w14:textId="5863FC5C" w:rsidR="001D755A" w:rsidRDefault="001D755A" w:rsidP="00D86A5B">
      <w:pPr>
        <w:pStyle w:val="Odstavecseseznamem"/>
        <w:numPr>
          <w:ilvl w:val="1"/>
          <w:numId w:val="3"/>
        </w:numPr>
      </w:pPr>
      <w:r>
        <w:t>Stravné 1</w:t>
      </w:r>
    </w:p>
    <w:p w14:paraId="246324ED" w14:textId="345D64CC" w:rsidR="001D755A" w:rsidRDefault="001D755A" w:rsidP="00D86A5B">
      <w:pPr>
        <w:pStyle w:val="Odstavecseseznamem"/>
        <w:numPr>
          <w:ilvl w:val="1"/>
          <w:numId w:val="3"/>
        </w:numPr>
      </w:pPr>
      <w:r>
        <w:t>Stravné 2</w:t>
      </w:r>
    </w:p>
    <w:p w14:paraId="16C74D0C" w14:textId="1C35B60B" w:rsidR="001D755A" w:rsidRDefault="001D755A" w:rsidP="00D86A5B">
      <w:pPr>
        <w:pStyle w:val="Odstavecseseznamem"/>
        <w:numPr>
          <w:ilvl w:val="1"/>
          <w:numId w:val="3"/>
        </w:numPr>
      </w:pPr>
      <w:r>
        <w:t>Snížení diet 1</w:t>
      </w:r>
    </w:p>
    <w:p w14:paraId="2BB5A4DC" w14:textId="2DA4E8D9" w:rsidR="001D755A" w:rsidRDefault="001D755A" w:rsidP="00D86A5B">
      <w:pPr>
        <w:pStyle w:val="Odstavecseseznamem"/>
        <w:numPr>
          <w:ilvl w:val="1"/>
          <w:numId w:val="3"/>
        </w:numPr>
      </w:pPr>
      <w:r>
        <w:t>Snížení diet 2</w:t>
      </w:r>
    </w:p>
    <w:p w14:paraId="61BA244A" w14:textId="1C52BEB2" w:rsidR="001D755A" w:rsidRDefault="001D755A" w:rsidP="00D86A5B">
      <w:pPr>
        <w:pStyle w:val="Odstavecseseznamem"/>
        <w:numPr>
          <w:ilvl w:val="1"/>
          <w:numId w:val="3"/>
        </w:numPr>
      </w:pPr>
      <w:r>
        <w:t>Snížení diet 3</w:t>
      </w:r>
    </w:p>
    <w:p w14:paraId="41D36D23" w14:textId="4AD6B818" w:rsidR="005871D8" w:rsidRDefault="005871D8" w:rsidP="00D86A5B">
      <w:pPr>
        <w:pStyle w:val="Odstavecseseznamem"/>
        <w:numPr>
          <w:ilvl w:val="0"/>
          <w:numId w:val="3"/>
        </w:numPr>
      </w:pPr>
      <w:r>
        <w:t>Konfigurační tabulka Obecné nastavení</w:t>
      </w:r>
    </w:p>
    <w:p w14:paraId="452550DB" w14:textId="44B8F16F" w:rsidR="005871D8" w:rsidRDefault="005871D8" w:rsidP="00D86A5B">
      <w:pPr>
        <w:pStyle w:val="Odstavecseseznamem"/>
        <w:numPr>
          <w:ilvl w:val="1"/>
          <w:numId w:val="3"/>
        </w:numPr>
      </w:pPr>
      <w:r>
        <w:t>Minimální Doba Trvání Zahraniční Cesty S Tuzemským Stravným</w:t>
      </w:r>
    </w:p>
    <w:p w14:paraId="053E6D6D" w14:textId="21D0734A" w:rsidR="008D20C2" w:rsidRPr="008D20C2" w:rsidRDefault="000222B7" w:rsidP="008D20C2">
      <w:pPr>
        <w:rPr>
          <w:b/>
          <w:bCs/>
        </w:rPr>
      </w:pPr>
      <w:r>
        <w:rPr>
          <w:b/>
          <w:bCs/>
        </w:rPr>
        <w:lastRenderedPageBreak/>
        <w:t>Zákon</w:t>
      </w:r>
    </w:p>
    <w:p w14:paraId="25F8E096" w14:textId="77777777" w:rsidR="008D20C2" w:rsidRPr="008D20C2" w:rsidRDefault="008D20C2" w:rsidP="008D20C2">
      <w:pPr>
        <w:rPr>
          <w:i/>
          <w:iCs/>
        </w:rPr>
      </w:pPr>
      <w:r w:rsidRPr="008D20C2">
        <w:rPr>
          <w:i/>
          <w:iCs/>
        </w:rPr>
        <w:t>Stravné na zahraniční pracovní cestě řeší Zákoník práce v § 170</w:t>
      </w:r>
    </w:p>
    <w:p w14:paraId="57CC9EE7" w14:textId="77777777" w:rsidR="008D20C2" w:rsidRPr="008D20C2" w:rsidRDefault="008D20C2" w:rsidP="008D20C2">
      <w:pPr>
        <w:rPr>
          <w:i/>
          <w:iCs/>
        </w:rPr>
      </w:pPr>
      <w:r w:rsidRPr="008D20C2">
        <w:rPr>
          <w:i/>
          <w:iCs/>
        </w:rPr>
        <w:t>(1) Zaměstnanci přísluší při zahraniční pracovní cestě zahraniční stravné v cizí měně ve výši a za podmínek dále stanovených.</w:t>
      </w:r>
    </w:p>
    <w:p w14:paraId="5FF8D789" w14:textId="3765FFB2" w:rsidR="008D20C2" w:rsidRPr="008D20C2" w:rsidRDefault="008D20C2" w:rsidP="5002A2D6">
      <w:pPr>
        <w:jc w:val="both"/>
        <w:rPr>
          <w:i/>
          <w:iCs/>
        </w:rPr>
      </w:pPr>
      <w:r w:rsidRPr="5002A2D6">
        <w:rPr>
          <w:i/>
          <w:iCs/>
        </w:rPr>
        <w:t xml:space="preserve">(3) Zaměstnanci přísluší zahraniční stravné ve výši základní sazby, jestliže doba strávená mimo území České republiky trvá v kalendářním dni déle než 18 hodin. Trvá-li tato doba déle než 12 hodin, nejvýše však 18 hodin, poskytne zaměstnavatel zaměstnanci zahraniční stravné ve výši dvou třetin této sazby zahraničního stravného, a ve výši jedné třetiny této sazby zahraničního stravného, trvá-li doba strávená mimo území České republiky 12 hodin a méně, avšak </w:t>
      </w:r>
      <w:commentRangeStart w:id="185"/>
      <w:commentRangeStart w:id="186"/>
      <w:commentRangeStart w:id="187"/>
      <w:r w:rsidRPr="5002A2D6">
        <w:rPr>
          <w:i/>
          <w:iCs/>
        </w:rPr>
        <w:t>alespoň 1 hodinu</w:t>
      </w:r>
      <w:commentRangeEnd w:id="185"/>
      <w:r>
        <w:rPr>
          <w:rStyle w:val="Odkaznakoment"/>
        </w:rPr>
        <w:commentReference w:id="185"/>
      </w:r>
      <w:commentRangeEnd w:id="186"/>
      <w:r>
        <w:rPr>
          <w:rStyle w:val="Odkaznakoment"/>
        </w:rPr>
        <w:commentReference w:id="186"/>
      </w:r>
      <w:commentRangeEnd w:id="187"/>
      <w:r>
        <w:rPr>
          <w:rStyle w:val="Odkaznakoment"/>
        </w:rPr>
        <w:commentReference w:id="187"/>
      </w:r>
      <w:r w:rsidRPr="5002A2D6">
        <w:rPr>
          <w:i/>
          <w:iCs/>
        </w:rPr>
        <w:t>, nebo déle než 5 hodin, pokud zaměstnanci vznikne za cestu na území České republiky právo na stravné podle § 163 nebo § 176. Trvá-li doba strávená mimo území České republiky méně než 1 hodinu, zahraniční stravné se neposkytuje.</w:t>
      </w:r>
    </w:p>
    <w:p w14:paraId="687197E1" w14:textId="77777777" w:rsidR="008D20C2" w:rsidRPr="008D20C2" w:rsidRDefault="008D20C2" w:rsidP="008D20C2">
      <w:pPr>
        <w:rPr>
          <w:i/>
          <w:iCs/>
        </w:rPr>
      </w:pPr>
      <w:r w:rsidRPr="008D20C2">
        <w:rPr>
          <w:i/>
          <w:iCs/>
        </w:rPr>
        <w:t>(4) Doby strávené mimo území České republiky, které trvají 1 hodinu a déle při více zahraničních pracovních cestách v jednom kalendářním dni, se pro účely zahraničního stravného sčítají. Doby, za které nevznikne zaměstnanci právo na zahraniční stravné, se připočítávají k době rozhodné pro poskytnutí stravného podle § 163.</w:t>
      </w:r>
    </w:p>
    <w:p w14:paraId="68DC8F44" w14:textId="77777777" w:rsidR="008D20C2" w:rsidRPr="008D20C2" w:rsidRDefault="008D20C2" w:rsidP="008D20C2">
      <w:pPr>
        <w:rPr>
          <w:i/>
          <w:iCs/>
        </w:rPr>
      </w:pPr>
      <w:r w:rsidRPr="008D20C2">
        <w:rPr>
          <w:i/>
          <w:iCs/>
        </w:rPr>
        <w:t>(5) Bylo-li zaměstnanci během zahraniční pracovní cesty poskytnuto bezplatné jídlo, přísluší zaměstnanci zahraniční stravné snížené za každé bezplatné jídlo až o hodnotu</w:t>
      </w:r>
    </w:p>
    <w:p w14:paraId="70711F8F" w14:textId="77777777" w:rsidR="008D20C2" w:rsidRPr="008D20C2" w:rsidRDefault="008D20C2" w:rsidP="008D20C2">
      <w:pPr>
        <w:rPr>
          <w:i/>
          <w:iCs/>
        </w:rPr>
      </w:pPr>
      <w:r w:rsidRPr="008D20C2">
        <w:rPr>
          <w:i/>
          <w:iCs/>
        </w:rPr>
        <w:t>a) 70 % zahraničního stravného, jde-li o zahraniční stravné v třetinové výši základní sazby,</w:t>
      </w:r>
    </w:p>
    <w:p w14:paraId="3ED49474" w14:textId="77777777" w:rsidR="008D20C2" w:rsidRPr="008D20C2" w:rsidRDefault="008D20C2" w:rsidP="008D20C2">
      <w:pPr>
        <w:rPr>
          <w:i/>
          <w:iCs/>
        </w:rPr>
      </w:pPr>
      <w:r w:rsidRPr="008D20C2">
        <w:rPr>
          <w:i/>
          <w:iCs/>
        </w:rPr>
        <w:t>b) 35 % zahraničního stravného, jde-li o zahraniční stravné ve dvoutřetinové výši základní sazby,</w:t>
      </w:r>
    </w:p>
    <w:p w14:paraId="7C50085E" w14:textId="77777777" w:rsidR="008D20C2" w:rsidRPr="008D20C2" w:rsidRDefault="008D20C2" w:rsidP="008D20C2">
      <w:pPr>
        <w:rPr>
          <w:i/>
          <w:iCs/>
        </w:rPr>
      </w:pPr>
      <w:r w:rsidRPr="008D20C2">
        <w:rPr>
          <w:i/>
          <w:iCs/>
        </w:rPr>
        <w:t>c) 25 % zahraničního stravného, jde-li o zahraniční stravné ve výši základní sazby.</w:t>
      </w:r>
    </w:p>
    <w:p w14:paraId="255E035F" w14:textId="77777777" w:rsidR="008D20C2" w:rsidRDefault="008D20C2" w:rsidP="03F758AB">
      <w:pPr>
        <w:pStyle w:val="l6"/>
        <w:shd w:val="clear" w:color="auto" w:fill="FFFFFF" w:themeFill="background1"/>
        <w:spacing w:beforeAutospacing="0" w:after="0" w:afterAutospacing="0"/>
        <w:jc w:val="both"/>
        <w:rPr>
          <w:rFonts w:ascii="Arial" w:hAnsi="Arial" w:cs="Arial"/>
          <w:color w:val="000000"/>
          <w:sz w:val="20"/>
          <w:szCs w:val="20"/>
        </w:rPr>
      </w:pPr>
    </w:p>
    <w:p w14:paraId="7F12BCD8" w14:textId="16BBFC32" w:rsidR="000222B7" w:rsidRDefault="0AA8F8EB" w:rsidP="03F758AB">
      <w:pPr>
        <w:pStyle w:val="l6"/>
        <w:shd w:val="clear" w:color="auto" w:fill="FFFFFF" w:themeFill="background1"/>
        <w:spacing w:beforeAutospacing="0" w:after="0" w:afterAutospacing="0"/>
        <w:jc w:val="both"/>
      </w:pPr>
      <w:r>
        <w:drawing>
          <wp:inline distT="0" distB="0" distL="0" distR="0" wp14:anchorId="2DDD5B45" wp14:editId="06D64A43">
            <wp:extent cx="5762626" cy="2800350"/>
            <wp:effectExtent l="0" t="0" r="0" b="0"/>
            <wp:docPr id="1338296622" name="Picture 133829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2966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2626" cy="2800350"/>
                    </a:xfrm>
                    <a:prstGeom prst="rect">
                      <a:avLst/>
                    </a:prstGeom>
                  </pic:spPr>
                </pic:pic>
              </a:graphicData>
            </a:graphic>
          </wp:inline>
        </w:drawing>
      </w:r>
    </w:p>
    <w:p w14:paraId="4094C290" w14:textId="77777777" w:rsidR="008D20C2" w:rsidRPr="008D20C2" w:rsidRDefault="008D20C2" w:rsidP="008D20C2"/>
    <w:p w14:paraId="1CF8E67E" w14:textId="5EB3924F" w:rsidR="00736B57" w:rsidRDefault="00736B57" w:rsidP="00D86A5B">
      <w:pPr>
        <w:pStyle w:val="Nadpis4"/>
        <w:numPr>
          <w:ilvl w:val="2"/>
          <w:numId w:val="1"/>
        </w:numPr>
      </w:pPr>
      <w:bookmarkStart w:id="189" w:name="_Toc2114118729"/>
      <w:r>
        <w:t>REQ-04</w:t>
      </w:r>
      <w:r w:rsidR="498FCE9E">
        <w:t>e</w:t>
      </w:r>
      <w:r>
        <w:t xml:space="preserve">: </w:t>
      </w:r>
      <w:r w:rsidR="7CCBFC97">
        <w:t>Konverze zahraničních nákladů na domácí měnu</w:t>
      </w:r>
      <w:bookmarkEnd w:id="189"/>
      <w:r>
        <w:t xml:space="preserve"> </w:t>
      </w:r>
    </w:p>
    <w:p w14:paraId="7D2FD1CF" w14:textId="6C90E828" w:rsidR="3D734538" w:rsidRDefault="3D734538" w:rsidP="7892204B"/>
    <w:p w14:paraId="72E329A2" w14:textId="066CE3A0" w:rsidR="0C862262" w:rsidRDefault="435BFA35">
      <w:r>
        <w:t>U nákladu, který vznikne v cizí měně je třeba částku konvertovat do domácí měny pomocí číselníku Měna. Záznam se tak uloží v tabulce Dílčí náklad, jak v měně lokální, tak zahraniční.</w:t>
      </w:r>
    </w:p>
    <w:p w14:paraId="66210CE7" w14:textId="77777777" w:rsidR="00736B57" w:rsidRPr="00736B57" w:rsidRDefault="00736B57" w:rsidP="00736B57"/>
    <w:p w14:paraId="4C765C3F" w14:textId="2DB2E78B" w:rsidR="00736B57" w:rsidRPr="00736B57" w:rsidRDefault="5A34BA46" w:rsidP="003D55CA">
      <w:pPr>
        <w:pStyle w:val="Nadpis4"/>
        <w:numPr>
          <w:ilvl w:val="2"/>
          <w:numId w:val="1"/>
        </w:numPr>
      </w:pPr>
      <w:bookmarkStart w:id="190" w:name="_Toc1280152311"/>
      <w:r>
        <w:t>REQ-04</w:t>
      </w:r>
      <w:r w:rsidR="13C42170">
        <w:t>f</w:t>
      </w:r>
      <w:r>
        <w:t>: Výpočet jízdného</w:t>
      </w:r>
      <w:bookmarkEnd w:id="190"/>
    </w:p>
    <w:p w14:paraId="617489BD" w14:textId="3A583B07" w:rsidR="00736B57" w:rsidRPr="00736B57" w:rsidRDefault="6D524279" w:rsidP="65F28FBF">
      <w:r>
        <w:drawing>
          <wp:inline distT="0" distB="0" distL="0" distR="0" wp14:anchorId="38643DEB" wp14:editId="06F4E6CB">
            <wp:extent cx="5762626" cy="2476500"/>
            <wp:effectExtent l="0" t="0" r="0" b="0"/>
            <wp:docPr id="1353393935" name="Picture 135339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762626" cy="2476500"/>
                    </a:xfrm>
                    <a:prstGeom prst="rect">
                      <a:avLst/>
                    </a:prstGeom>
                  </pic:spPr>
                </pic:pic>
              </a:graphicData>
            </a:graphic>
          </wp:inline>
        </w:drawing>
      </w:r>
    </w:p>
    <w:p w14:paraId="726D9E72" w14:textId="5A259E9A" w:rsidR="00736B57" w:rsidRPr="00736B57" w:rsidRDefault="00736B57" w:rsidP="7892204B">
      <w:pPr>
        <w:rPr>
          <w:highlight w:val="yellow"/>
        </w:rPr>
      </w:pPr>
    </w:p>
    <w:p w14:paraId="4970892D" w14:textId="6C15B69F" w:rsidR="00736B57" w:rsidRPr="00736B57" w:rsidRDefault="5A34BA46" w:rsidP="003D55CA">
      <w:pPr>
        <w:pStyle w:val="Nadpis4"/>
        <w:numPr>
          <w:ilvl w:val="2"/>
          <w:numId w:val="1"/>
        </w:numPr>
      </w:pPr>
      <w:bookmarkStart w:id="191" w:name="_Toc1113788511"/>
      <w:r>
        <w:t>REQ-04</w:t>
      </w:r>
      <w:r w:rsidR="4CAF8693">
        <w:t>g</w:t>
      </w:r>
      <w:r>
        <w:t xml:space="preserve">: Výpočet náhrady za osobní </w:t>
      </w:r>
      <w:commentRangeStart w:id="192"/>
      <w:commentRangeStart w:id="193"/>
      <w:commentRangeStart w:id="194"/>
      <w:commentRangeStart w:id="195"/>
      <w:commentRangeStart w:id="196"/>
      <w:commentRangeStart w:id="197"/>
      <w:commentRangeStart w:id="198"/>
      <w:commentRangeStart w:id="199"/>
      <w:commentRangeStart w:id="200"/>
      <w:r w:rsidR="45CB4488">
        <w:t xml:space="preserve"> vozidla</w:t>
      </w:r>
      <w:commentRangeEnd w:id="192"/>
      <w:r w:rsidR="00736B57">
        <w:rPr>
          <w:rStyle w:val="Odkaznakoment"/>
        </w:rPr>
        <w:commentReference w:id="192"/>
      </w:r>
      <w:commentRangeEnd w:id="193"/>
      <w:r w:rsidR="00736B57">
        <w:rPr>
          <w:rStyle w:val="Odkaznakoment"/>
        </w:rPr>
        <w:commentReference w:id="193"/>
      </w:r>
      <w:commentRangeEnd w:id="194"/>
      <w:r w:rsidR="00736B57">
        <w:rPr>
          <w:rStyle w:val="Odkaznakoment"/>
        </w:rPr>
        <w:commentReference w:id="194"/>
      </w:r>
      <w:commentRangeEnd w:id="195"/>
      <w:r w:rsidR="00736B57">
        <w:rPr>
          <w:rStyle w:val="Odkaznakoment"/>
        </w:rPr>
        <w:commentReference w:id="195"/>
      </w:r>
      <w:commentRangeEnd w:id="196"/>
      <w:r w:rsidR="00736B57">
        <w:rPr>
          <w:rStyle w:val="Odkaznakoment"/>
        </w:rPr>
        <w:commentReference w:id="196"/>
      </w:r>
      <w:commentRangeEnd w:id="197"/>
      <w:r w:rsidR="00D914D2">
        <w:rPr>
          <w:rStyle w:val="Odkaznakoment"/>
        </w:rPr>
        <w:commentReference w:id="197"/>
      </w:r>
      <w:commentRangeEnd w:id="198"/>
      <w:r w:rsidR="00DA72A9">
        <w:rPr>
          <w:rStyle w:val="Odkaznakoment"/>
        </w:rPr>
        <w:commentReference w:id="198"/>
      </w:r>
      <w:commentRangeEnd w:id="199"/>
      <w:r>
        <w:rPr>
          <w:rStyle w:val="Odkaznakoment"/>
        </w:rPr>
        <w:commentReference w:id="199"/>
      </w:r>
      <w:commentRangeEnd w:id="200"/>
      <w:r w:rsidR="00A76D28">
        <w:rPr>
          <w:rStyle w:val="Odkaznakoment"/>
        </w:rPr>
        <w:commentReference w:id="200"/>
      </w:r>
      <w:bookmarkEnd w:id="191"/>
    </w:p>
    <w:p w14:paraId="33E56284" w14:textId="582CF1DF" w:rsidR="00736B57" w:rsidRPr="00736B57" w:rsidRDefault="57B743AC" w:rsidP="00736B57">
      <w:r>
        <w:t xml:space="preserve">Výpočet náhrady za osobní vozidla se bude počítat pouze v případě, </w:t>
      </w:r>
      <w:r w:rsidR="425EC776">
        <w:t xml:space="preserve">že uživatel </w:t>
      </w:r>
      <w:commentRangeStart w:id="210"/>
      <w:commentRangeStart w:id="211"/>
      <w:commentRangeStart w:id="212"/>
      <w:commentRangeStart w:id="213"/>
      <w:r w:rsidR="425EC776">
        <w:t>použije</w:t>
      </w:r>
      <w:commentRangeEnd w:id="210"/>
      <w:r>
        <w:rPr>
          <w:rStyle w:val="Odkaznakoment"/>
        </w:rPr>
        <w:commentReference w:id="210"/>
      </w:r>
      <w:commentRangeEnd w:id="211"/>
      <w:r>
        <w:rPr>
          <w:rStyle w:val="Odkaznakoment"/>
        </w:rPr>
        <w:commentReference w:id="211"/>
      </w:r>
      <w:commentRangeEnd w:id="212"/>
      <w:r>
        <w:rPr>
          <w:rStyle w:val="Odkaznakoment"/>
        </w:rPr>
        <w:commentReference w:id="212"/>
      </w:r>
      <w:commentRangeEnd w:id="213"/>
      <w:r>
        <w:rPr>
          <w:rStyle w:val="Odkaznakoment"/>
        </w:rPr>
        <w:commentReference w:id="213"/>
      </w:r>
      <w:r w:rsidR="425EC776">
        <w:t xml:space="preserve"> k přepravě svůj automobil. </w:t>
      </w:r>
    </w:p>
    <w:p w14:paraId="1EB41D67" w14:textId="33E94F9A" w:rsidR="425EC776" w:rsidRDefault="425EC776" w:rsidP="7892204B">
      <w:r>
        <w:drawing>
          <wp:inline distT="0" distB="0" distL="0" distR="0" wp14:anchorId="510E4872" wp14:editId="5FCF0CF3">
            <wp:extent cx="5743575" cy="1704975"/>
            <wp:effectExtent l="0" t="0" r="0" b="0"/>
            <wp:docPr id="1521545967" name="Picture 152154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545967"/>
                    <pic:cNvPicPr/>
                  </pic:nvPicPr>
                  <pic:blipFill>
                    <a:blip r:embed="rId36">
                      <a:extLst>
                        <a:ext uri="{28A0092B-C50C-407E-A947-70E740481C1C}">
                          <a14:useLocalDpi xmlns:a14="http://schemas.microsoft.com/office/drawing/2010/main" val="0"/>
                        </a:ext>
                      </a:extLst>
                    </a:blip>
                    <a:stretch>
                      <a:fillRect/>
                    </a:stretch>
                  </pic:blipFill>
                  <pic:spPr>
                    <a:xfrm>
                      <a:off x="0" y="0"/>
                      <a:ext cx="5743575" cy="1704975"/>
                    </a:xfrm>
                    <a:prstGeom prst="rect">
                      <a:avLst/>
                    </a:prstGeom>
                  </pic:spPr>
                </pic:pic>
              </a:graphicData>
            </a:graphic>
          </wp:inline>
        </w:drawing>
      </w:r>
    </w:p>
    <w:p w14:paraId="3DE20DE1" w14:textId="61B336DE" w:rsidR="00736B57" w:rsidRPr="00736B57" w:rsidRDefault="1CB58DC3" w:rsidP="003D55CA">
      <w:pPr>
        <w:pStyle w:val="Nadpis4"/>
        <w:numPr>
          <w:ilvl w:val="2"/>
          <w:numId w:val="1"/>
        </w:numPr>
      </w:pPr>
      <w:bookmarkStart w:id="216" w:name="_Toc1895032218"/>
      <w:r>
        <w:t>REQ-04h: Výpo</w:t>
      </w:r>
      <w:r w:rsidR="2FEF8104">
        <w:t>čet kapesného</w:t>
      </w:r>
      <w:bookmarkEnd w:id="216"/>
    </w:p>
    <w:p w14:paraId="3D0B93E0" w14:textId="1163E24E" w:rsidR="2FEF8104" w:rsidRDefault="2FEF8104" w:rsidP="2FF47545">
      <w:r>
        <w:t xml:space="preserve">V případě zahraniční služební cesty může zaměstnavatel stanovit kapesné. Hodnota </w:t>
      </w:r>
      <w:r w:rsidR="2F74BBA2">
        <w:t>může být až do 40%, nicméně toto nastavení bude nastaveno správcem a aplikace ji nijak neověřuje.</w:t>
      </w:r>
      <w:r>
        <w:tab/>
      </w:r>
    </w:p>
    <w:p w14:paraId="1784CD16" w14:textId="0A774F3C" w:rsidR="73A5C6D8" w:rsidRDefault="73A5C6D8" w:rsidP="73A5C6D8"/>
    <w:p w14:paraId="2F061ED7" w14:textId="33B2ADEE" w:rsidR="61D8BE7F" w:rsidRDefault="61D8BE7F" w:rsidP="06B5659C">
      <w:pPr>
        <w:jc w:val="both"/>
      </w:pPr>
      <w:r>
        <w:t xml:space="preserve">Kapesné se počítá na základě již zkráceného stravného a jeho hodnotou v Sazby </w:t>
      </w:r>
      <w:commentRangeStart w:id="217"/>
      <w:r>
        <w:t>zahraničnho</w:t>
      </w:r>
      <w:commentRangeEnd w:id="217"/>
      <w:r>
        <w:rPr>
          <w:rStyle w:val="Odkaznakoment"/>
        </w:rPr>
        <w:commentReference w:id="217"/>
      </w:r>
      <w:r>
        <w:t xml:space="preserve"> stravného</w:t>
      </w:r>
      <w:r w:rsidR="5A26433C">
        <w:t>.</w:t>
      </w:r>
    </w:p>
    <w:p w14:paraId="33380C75" w14:textId="7462108A" w:rsidR="61D8BE7F" w:rsidRDefault="61D8BE7F" w:rsidP="19C13D94">
      <w:r>
        <w:lastRenderedPageBreak/>
        <w:drawing>
          <wp:inline distT="0" distB="0" distL="0" distR="0" wp14:anchorId="024CF656" wp14:editId="0D6C8D4B">
            <wp:extent cx="4572000" cy="1781175"/>
            <wp:effectExtent l="0" t="0" r="0" b="0"/>
            <wp:docPr id="1024888674" name="Picture 1024888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888674"/>
                    <pic:cNvPicPr/>
                  </pic:nvPicPr>
                  <pic:blipFill>
                    <a:blip r:embed="rId37">
                      <a:extLst>
                        <a:ext uri="{28A0092B-C50C-407E-A947-70E740481C1C}">
                          <a14:useLocalDpi xmlns:a14="http://schemas.microsoft.com/office/drawing/2010/main" val="0"/>
                        </a:ext>
                      </a:extLst>
                    </a:blip>
                    <a:stretch>
                      <a:fillRect/>
                    </a:stretch>
                  </pic:blipFill>
                  <pic:spPr>
                    <a:xfrm>
                      <a:off x="0" y="0"/>
                      <a:ext cx="4572000" cy="1781175"/>
                    </a:xfrm>
                    <a:prstGeom prst="rect">
                      <a:avLst/>
                    </a:prstGeom>
                  </pic:spPr>
                </pic:pic>
              </a:graphicData>
            </a:graphic>
          </wp:inline>
        </w:drawing>
      </w:r>
    </w:p>
    <w:p w14:paraId="0E0866C3" w14:textId="2B7F2161" w:rsidR="00736B57" w:rsidRPr="00736B57" w:rsidRDefault="5E3251D2" w:rsidP="14491F64">
      <w:pPr>
        <w:pStyle w:val="Nadpis4"/>
        <w:numPr>
          <w:ilvl w:val="2"/>
          <w:numId w:val="1"/>
        </w:numPr>
      </w:pPr>
      <w:r>
        <w:t xml:space="preserve">REQ-04i: </w:t>
      </w:r>
      <w:r w:rsidR="7457738C">
        <w:t>Zaoukrouhlení</w:t>
      </w:r>
    </w:p>
    <w:p w14:paraId="59932388" w14:textId="463BEA87" w:rsidR="00736B57" w:rsidRPr="00736B57" w:rsidRDefault="21026B43" w:rsidP="14491F64">
      <w:pPr>
        <w:jc w:val="both"/>
      </w:pPr>
      <w:r>
        <w:t>Při výpočtu</w:t>
      </w:r>
      <w:r w:rsidR="5D7E356C">
        <w:t xml:space="preserve"> zkráceného stravného</w:t>
      </w:r>
      <w:r w:rsidR="382253EE">
        <w:t xml:space="preserve"> za každý den porovnáváme částku v lokální měně s přesností zaorkouhlení, která se nachází v konfiguraci - obecné nastavení. </w:t>
      </w:r>
      <w:commentRangeStart w:id="218"/>
      <w:commentRangeStart w:id="219"/>
      <w:r w:rsidR="382253EE">
        <w:t>Pokud</w:t>
      </w:r>
      <w:commentRangeEnd w:id="218"/>
      <w:r w:rsidR="00736B57">
        <w:rPr>
          <w:rStyle w:val="Odkaznakoment"/>
        </w:rPr>
        <w:commentReference w:id="218"/>
      </w:r>
      <w:commentRangeEnd w:id="219"/>
      <w:r w:rsidR="00644621">
        <w:rPr>
          <w:rStyle w:val="Odkaznakoment"/>
        </w:rPr>
        <w:commentReference w:id="219"/>
      </w:r>
      <w:r w:rsidR="382253EE">
        <w:t xml:space="preserve"> </w:t>
      </w:r>
      <w:r w:rsidR="50022C71">
        <w:t xml:space="preserve">se daná částka odlišuje od přesnosti zaoukrouhlení, např. </w:t>
      </w:r>
      <w:r w:rsidR="72FAB8CA">
        <w:t xml:space="preserve"> zkrácené stravné=</w:t>
      </w:r>
      <w:r w:rsidR="50022C71">
        <w:t>132</w:t>
      </w:r>
      <w:r w:rsidR="6A0A121B">
        <w:t xml:space="preserve">,12 </w:t>
      </w:r>
      <w:r w:rsidR="5D1DAAD1">
        <w:t>; míra zaokrouhlení</w:t>
      </w:r>
      <w:r w:rsidR="606A69EF">
        <w:t>=</w:t>
      </w:r>
      <w:r w:rsidR="5D1DAAD1">
        <w:t xml:space="preserve"> 0,1</w:t>
      </w:r>
      <w:r w:rsidR="36FC0083">
        <w:t>. Podle konfigurace způsobu zaokrouhlení (např. Nahoru) se stravné spočítá jako 1</w:t>
      </w:r>
      <w:r w:rsidR="590103B2">
        <w:t>32,2 a vzniká automaticky náklad typu zaokrouhlení =0,08.</w:t>
      </w:r>
      <w:r w:rsidR="442CFE2B">
        <w:t xml:space="preserve"> V případě zaokrouhlení dolů se bude jednat o minusovou položku.</w:t>
      </w:r>
    </w:p>
    <w:p w14:paraId="15A5FFA1" w14:textId="3898FB66" w:rsidR="00736B57" w:rsidRPr="00736B57" w:rsidRDefault="00736B57" w:rsidP="00736B57"/>
    <w:p w14:paraId="4E39B8BC" w14:textId="0DDDA4FD" w:rsidR="004820CF" w:rsidRDefault="004820CF" w:rsidP="00D86A5B">
      <w:pPr>
        <w:pStyle w:val="Nadpis4"/>
        <w:numPr>
          <w:ilvl w:val="2"/>
          <w:numId w:val="1"/>
        </w:numPr>
      </w:pPr>
      <w:bookmarkStart w:id="221" w:name="_Toc1348781837"/>
      <w:r>
        <w:t>REQ-04</w:t>
      </w:r>
      <w:r w:rsidR="2FF252F4">
        <w:t>j</w:t>
      </w:r>
      <w:r>
        <w:t>: Nahrání příloh</w:t>
      </w:r>
      <w:bookmarkEnd w:id="221"/>
    </w:p>
    <w:p w14:paraId="527C6154" w14:textId="50F73046" w:rsidR="6CB4D5FB" w:rsidRDefault="6CB4D5FB" w:rsidP="7892204B">
      <w:r>
        <w:drawing>
          <wp:inline distT="0" distB="0" distL="0" distR="0" wp14:anchorId="00847B8E" wp14:editId="5504EF4E">
            <wp:extent cx="5762626" cy="2047875"/>
            <wp:effectExtent l="0" t="0" r="0" b="0"/>
            <wp:docPr id="341612623" name="Picture 34161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612623"/>
                    <pic:cNvPicPr/>
                  </pic:nvPicPr>
                  <pic:blipFill>
                    <a:blip r:embed="rId38">
                      <a:extLst>
                        <a:ext uri="{28A0092B-C50C-407E-A947-70E740481C1C}">
                          <a14:useLocalDpi xmlns:a14="http://schemas.microsoft.com/office/drawing/2010/main" val="0"/>
                        </a:ext>
                      </a:extLst>
                    </a:blip>
                    <a:stretch>
                      <a:fillRect/>
                    </a:stretch>
                  </pic:blipFill>
                  <pic:spPr>
                    <a:xfrm>
                      <a:off x="0" y="0"/>
                      <a:ext cx="5762626" cy="2047875"/>
                    </a:xfrm>
                    <a:prstGeom prst="rect">
                      <a:avLst/>
                    </a:prstGeom>
                  </pic:spPr>
                </pic:pic>
              </a:graphicData>
            </a:graphic>
          </wp:inline>
        </w:drawing>
      </w:r>
    </w:p>
    <w:p w14:paraId="0E0749AF" w14:textId="1222A655" w:rsidR="00734D12" w:rsidRDefault="00E33FEE" w:rsidP="00C73213">
      <w:pPr>
        <w:jc w:val="both"/>
      </w:pPr>
      <w:r>
        <w:t xml:space="preserve">Při vyúčtování cestovního příkazu bude možné nahrát maximálně nižší desítky </w:t>
      </w:r>
      <w:commentRangeStart w:id="222"/>
      <w:r>
        <w:t>příloh</w:t>
      </w:r>
      <w:commentRangeEnd w:id="222"/>
      <w:r>
        <w:rPr>
          <w:rStyle w:val="Odkaznakoment"/>
        </w:rPr>
        <w:commentReference w:id="222"/>
      </w:r>
      <w:r>
        <w:t xml:space="preserve">. Přílohy nebudou omezeny formáty, ale bude </w:t>
      </w:r>
      <w:r w:rsidR="280CEDC0">
        <w:t xml:space="preserve">se validovat </w:t>
      </w:r>
      <w:r>
        <w:t>velik</w:t>
      </w:r>
      <w:r w:rsidR="663F967C">
        <w:t>o</w:t>
      </w:r>
      <w:r>
        <w:t>st souboru.</w:t>
      </w:r>
      <w:r w:rsidR="3DA2D3F7">
        <w:t xml:space="preserve"> V DB je potřeba uložit identifikátor souboru v návaznosti na daný náklad, popř. Cestovní příkaz</w:t>
      </w:r>
      <w:r>
        <w:br/>
        <w:t>Jako úložiště souborů byl zvolen Sharepoint, s níž bude aplikace Cestovních příkazů provázána.</w:t>
      </w:r>
    </w:p>
    <w:p w14:paraId="7B422130" w14:textId="22BD4090" w:rsidR="5397F7D5" w:rsidRDefault="5397F7D5" w:rsidP="7892204B">
      <w:r>
        <w:t xml:space="preserve">Přílohy nebude možné smazat. </w:t>
      </w:r>
    </w:p>
    <w:p w14:paraId="662626AF" w14:textId="4D0C1382" w:rsidR="00DE70F4" w:rsidRDefault="00734D12" w:rsidP="7892204B">
      <w:pPr>
        <w:jc w:val="both"/>
      </w:pPr>
      <w:r>
        <w:t xml:space="preserve">Na diagramu jsou </w:t>
      </w:r>
      <w:commentRangeStart w:id="223"/>
      <w:r>
        <w:t>identifikovány</w:t>
      </w:r>
      <w:commentRangeEnd w:id="223"/>
      <w:r>
        <w:rPr>
          <w:rStyle w:val="Odkaznakoment"/>
        </w:rPr>
        <w:commentReference w:id="223"/>
      </w:r>
      <w:r>
        <w:t xml:space="preserve"> operace pro manipulaci s příloh</w:t>
      </w:r>
      <w:r w:rsidR="2EB9FE0A">
        <w:t>ami</w:t>
      </w:r>
      <w:r>
        <w:t>.</w:t>
      </w:r>
      <w:r w:rsidR="00E33FEE">
        <w:t xml:space="preserve"> </w:t>
      </w:r>
    </w:p>
    <w:p w14:paraId="46BC9F45" w14:textId="4FCDA251" w:rsidR="001C3020" w:rsidRPr="001C3020" w:rsidRDefault="001C3020" w:rsidP="00435A24"/>
    <w:p w14:paraId="2762D67E" w14:textId="30A37311" w:rsidR="52B0A80D" w:rsidRDefault="52B0A80D" w:rsidP="7892204B">
      <w:r>
        <w:lastRenderedPageBreak/>
        <w:drawing>
          <wp:inline distT="0" distB="0" distL="0" distR="0" wp14:anchorId="3E009C49" wp14:editId="53FAFB03">
            <wp:extent cx="4524375" cy="3667125"/>
            <wp:effectExtent l="0" t="0" r="0" b="0"/>
            <wp:docPr id="540605021" name="Picture 54060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605021"/>
                    <pic:cNvPicPr/>
                  </pic:nvPicPr>
                  <pic:blipFill>
                    <a:blip r:embed="rId39">
                      <a:extLst>
                        <a:ext uri="{28A0092B-C50C-407E-A947-70E740481C1C}">
                          <a14:useLocalDpi xmlns:a14="http://schemas.microsoft.com/office/drawing/2010/main" val="0"/>
                        </a:ext>
                      </a:extLst>
                    </a:blip>
                    <a:stretch>
                      <a:fillRect/>
                    </a:stretch>
                  </pic:blipFill>
                  <pic:spPr>
                    <a:xfrm>
                      <a:off x="0" y="0"/>
                      <a:ext cx="4524375" cy="3667125"/>
                    </a:xfrm>
                    <a:prstGeom prst="rect">
                      <a:avLst/>
                    </a:prstGeom>
                  </pic:spPr>
                </pic:pic>
              </a:graphicData>
            </a:graphic>
          </wp:inline>
        </w:drawing>
      </w:r>
    </w:p>
    <w:p w14:paraId="6ED5DA5F" w14:textId="2B071E95" w:rsidR="001C3020" w:rsidRDefault="001C3020" w:rsidP="00D86A5B">
      <w:pPr>
        <w:pStyle w:val="Nadpis3"/>
        <w:numPr>
          <w:ilvl w:val="1"/>
          <w:numId w:val="1"/>
        </w:numPr>
      </w:pPr>
      <w:bookmarkStart w:id="224" w:name="_Toc725936280"/>
      <w:r>
        <w:t xml:space="preserve"> REQ-05: Archivace cestovního příkazu</w:t>
      </w:r>
      <w:bookmarkEnd w:id="224"/>
    </w:p>
    <w:p w14:paraId="79542B8C" w14:textId="3E422AB0" w:rsidR="6E3235BD" w:rsidRDefault="6E3235BD" w:rsidP="7892204B"/>
    <w:p w14:paraId="3472A686" w14:textId="7CFC663D" w:rsidR="61B6982A" w:rsidRDefault="61B6982A" w:rsidP="067199E9">
      <w:pPr>
        <w:pStyle w:val="Nadpis4"/>
      </w:pPr>
      <w:r>
        <w:t xml:space="preserve"> 4.5.1 REQ-05a: Archivace cestovního příkazu</w:t>
      </w:r>
    </w:p>
    <w:p w14:paraId="706004BA" w14:textId="46A276DD" w:rsidR="6E2D5A03" w:rsidRDefault="6E2D5A03"/>
    <w:p w14:paraId="1D276EB7" w14:textId="36F33588" w:rsidR="001C3020" w:rsidRDefault="001C3020" w:rsidP="001C3020">
      <w:r>
        <w:t>CP příkazy budou archivovány následujícími způsoby:</w:t>
      </w:r>
    </w:p>
    <w:p w14:paraId="1A59FF17" w14:textId="5BEC6288" w:rsidR="001C3020" w:rsidRDefault="001C3020" w:rsidP="00D86A5B">
      <w:pPr>
        <w:pStyle w:val="Odstavecseseznamem"/>
        <w:numPr>
          <w:ilvl w:val="0"/>
          <w:numId w:val="7"/>
        </w:numPr>
      </w:pPr>
      <w:r>
        <w:t>Schválením vyúčtování</w:t>
      </w:r>
    </w:p>
    <w:p w14:paraId="61C505DA" w14:textId="38768C5A" w:rsidR="001C3020" w:rsidRDefault="001C3020" w:rsidP="00D86A5B">
      <w:pPr>
        <w:pStyle w:val="Odstavecseseznamem"/>
        <w:numPr>
          <w:ilvl w:val="0"/>
          <w:numId w:val="7"/>
        </w:numPr>
      </w:pPr>
      <w:r>
        <w:t>Správce manuálně přesune CP do archivovaného stavu</w:t>
      </w:r>
    </w:p>
    <w:p w14:paraId="234DEB12" w14:textId="5BCD345F" w:rsidR="001C3020" w:rsidRDefault="001C3020" w:rsidP="001C3020">
      <w:r>
        <w:t xml:space="preserve">Archivované cestovní příkazy nebudou mazány. </w:t>
      </w:r>
    </w:p>
    <w:p w14:paraId="1072D126" w14:textId="259E98EB" w:rsidR="332B2083" w:rsidRDefault="332B2083" w:rsidP="7892204B"/>
    <w:tbl>
      <w:tblPr>
        <w:tblStyle w:val="Mkatabulky"/>
        <w:tblW w:w="0" w:type="auto"/>
        <w:tblInd w:w="2" w:type="dxa"/>
        <w:tblLayout w:type="fixed"/>
        <w:tblLook w:val="04A0" w:firstRow="1" w:lastRow="0" w:firstColumn="1" w:lastColumn="0" w:noHBand="0" w:noVBand="1"/>
      </w:tblPr>
      <w:tblGrid>
        <w:gridCol w:w="1409"/>
        <w:gridCol w:w="7651"/>
      </w:tblGrid>
      <w:tr w:rsidR="03F758AB" w14:paraId="5AC03F09"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B087DBA" w14:textId="356D82F3" w:rsidR="03F758AB" w:rsidRDefault="03F758AB" w:rsidP="03F758AB">
            <w:pPr>
              <w:spacing w:after="160"/>
              <w:jc w:val="center"/>
              <w:rPr>
                <w:rFonts w:ascii="Calibri" w:eastAsia="Calibri" w:hAnsi="Calibri" w:cs="Calibri"/>
                <w:b/>
                <w:bCs/>
                <w:color w:val="000000" w:themeColor="text1"/>
              </w:rPr>
            </w:pPr>
            <w:r w:rsidRPr="03F758AB">
              <w:rPr>
                <w:rFonts w:ascii="Calibri" w:eastAsia="Calibri" w:hAnsi="Calibri" w:cs="Calibri"/>
                <w:b/>
                <w:bCs/>
                <w:color w:val="000000" w:themeColor="text1"/>
              </w:rPr>
              <w:t>UC</w:t>
            </w:r>
          </w:p>
        </w:tc>
        <w:tc>
          <w:tcPr>
            <w:tcW w:w="765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8C6FA53" w14:textId="33427EC0" w:rsidR="6138A3AE" w:rsidRDefault="6138A3AE" w:rsidP="03F758AB">
            <w:pPr>
              <w:spacing w:after="160" w:line="259" w:lineRule="auto"/>
              <w:jc w:val="center"/>
              <w:rPr>
                <w:rFonts w:ascii="Calibri" w:eastAsia="Calibri" w:hAnsi="Calibri" w:cs="Calibri"/>
                <w:b/>
                <w:bCs/>
                <w:color w:val="0000FF"/>
              </w:rPr>
            </w:pPr>
            <w:r w:rsidRPr="03F758AB">
              <w:rPr>
                <w:rFonts w:ascii="Calibri" w:eastAsia="Calibri" w:hAnsi="Calibri" w:cs="Calibri"/>
                <w:b/>
                <w:bCs/>
                <w:color w:val="0000FF"/>
              </w:rPr>
              <w:t>Archivace cestovního příkazu</w:t>
            </w:r>
          </w:p>
        </w:tc>
      </w:tr>
      <w:tr w:rsidR="03F758AB" w14:paraId="47435BDF"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8205E18" w14:textId="46CC569E"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Hlavní aktér</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7C627A7" w14:textId="121C96ED" w:rsidR="03F758AB" w:rsidRDefault="0694FCE9" w:rsidP="03F758AB">
            <w:pPr>
              <w:spacing w:after="160" w:line="259" w:lineRule="auto"/>
              <w:ind w:left="25"/>
              <w:rPr>
                <w:rFonts w:ascii="Calibri" w:eastAsia="Calibri" w:hAnsi="Calibri" w:cs="Calibri"/>
                <w:i/>
                <w:iCs/>
                <w:color w:val="0000FF"/>
              </w:rPr>
            </w:pPr>
            <w:r w:rsidRPr="465CC112">
              <w:rPr>
                <w:rFonts w:ascii="Calibri" w:eastAsia="Calibri" w:hAnsi="Calibri" w:cs="Calibri"/>
                <w:i/>
                <w:iCs/>
                <w:color w:val="0000FF"/>
              </w:rPr>
              <w:t>Správce</w:t>
            </w:r>
            <w:r w:rsidR="3358CA84" w:rsidRPr="03F758AB">
              <w:rPr>
                <w:rFonts w:ascii="Calibri" w:eastAsia="Calibri" w:hAnsi="Calibri" w:cs="Calibri"/>
                <w:i/>
                <w:iCs/>
                <w:color w:val="0000FF"/>
              </w:rPr>
              <w:t>, Systém</w:t>
            </w:r>
          </w:p>
        </w:tc>
      </w:tr>
      <w:tr w:rsidR="03F758AB" w14:paraId="215B2672"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326325D" w14:textId="798D2E9B"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Spouštěč</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9CE7F40" w14:textId="72EA28CF" w:rsidR="4C8B7F2C" w:rsidRDefault="4C8B7F2C" w:rsidP="03F758AB">
            <w:pPr>
              <w:spacing w:after="160"/>
              <w:rPr>
                <w:rFonts w:ascii="Calibri" w:eastAsia="Calibri" w:hAnsi="Calibri" w:cs="Calibri"/>
                <w:i/>
                <w:iCs/>
                <w:color w:val="0000FF"/>
              </w:rPr>
            </w:pPr>
            <w:r w:rsidRPr="03F758AB">
              <w:rPr>
                <w:rFonts w:ascii="Calibri" w:eastAsia="Calibri" w:hAnsi="Calibri" w:cs="Calibri"/>
                <w:i/>
                <w:iCs/>
                <w:color w:val="0000FF"/>
              </w:rPr>
              <w:t>Správce klikne na tlačítko archivovat</w:t>
            </w:r>
          </w:p>
          <w:p w14:paraId="093ABFD6" w14:textId="2029B45F" w:rsidR="73009103" w:rsidRDefault="73009103" w:rsidP="03F758AB">
            <w:pPr>
              <w:spacing w:after="160"/>
              <w:rPr>
                <w:rFonts w:ascii="Calibri" w:eastAsia="Calibri" w:hAnsi="Calibri" w:cs="Calibri"/>
                <w:i/>
                <w:iCs/>
                <w:color w:val="0000FF"/>
              </w:rPr>
            </w:pPr>
            <w:r w:rsidRPr="03F758AB">
              <w:rPr>
                <w:rFonts w:ascii="Calibri" w:eastAsia="Calibri" w:hAnsi="Calibri" w:cs="Calibri"/>
                <w:i/>
                <w:iCs/>
                <w:color w:val="0000FF"/>
              </w:rPr>
              <w:t>Vyúčtování CP bude schváleno posledním schvalovatelem</w:t>
            </w:r>
            <w:r w:rsidR="1302887B" w:rsidRPr="14491F64">
              <w:rPr>
                <w:rFonts w:ascii="Calibri" w:eastAsia="Calibri" w:hAnsi="Calibri" w:cs="Calibri"/>
                <w:i/>
                <w:iCs/>
                <w:color w:val="0000FF"/>
              </w:rPr>
              <w:t xml:space="preserve"> nebo automaticky</w:t>
            </w:r>
          </w:p>
        </w:tc>
      </w:tr>
      <w:tr w:rsidR="03F758AB" w14:paraId="65A7F538" w14:textId="77777777" w:rsidTr="00C4D7F8">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3333B98" w14:textId="26097756"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Předpoklad</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09F4FE8A" w14:textId="7F3E8A58" w:rsidR="22F5D12F" w:rsidRDefault="22F5D12F" w:rsidP="03F758AB">
            <w:pPr>
              <w:spacing w:after="160" w:line="259" w:lineRule="auto"/>
              <w:ind w:left="25"/>
              <w:rPr>
                <w:rFonts w:ascii="Calibri" w:eastAsia="Calibri" w:hAnsi="Calibri" w:cs="Calibri"/>
                <w:i/>
                <w:iCs/>
                <w:color w:val="0000FF"/>
              </w:rPr>
            </w:pPr>
            <w:r w:rsidRPr="03F758AB">
              <w:rPr>
                <w:rFonts w:ascii="Calibri" w:eastAsia="Calibri" w:hAnsi="Calibri" w:cs="Calibri"/>
                <w:i/>
                <w:iCs/>
                <w:color w:val="0000FF"/>
              </w:rPr>
              <w:t>Cestovní příkaz existuje v evidenci</w:t>
            </w:r>
            <w:r w:rsidR="27D1F25E" w:rsidRPr="70C0024D">
              <w:rPr>
                <w:rFonts w:ascii="Calibri" w:eastAsia="Calibri" w:hAnsi="Calibri" w:cs="Calibri"/>
                <w:i/>
                <w:iCs/>
                <w:color w:val="0000FF"/>
              </w:rPr>
              <w:t xml:space="preserve"> </w:t>
            </w:r>
            <w:r w:rsidR="27D1F25E" w:rsidRPr="465CC112">
              <w:rPr>
                <w:rFonts w:ascii="Calibri" w:eastAsia="Calibri" w:hAnsi="Calibri" w:cs="Calibri"/>
                <w:i/>
                <w:iCs/>
                <w:color w:val="0000FF"/>
              </w:rPr>
              <w:t xml:space="preserve">a správce má </w:t>
            </w:r>
            <w:r w:rsidR="0E8AA1DD" w:rsidRPr="0C46FC0F">
              <w:rPr>
                <w:rFonts w:ascii="Calibri" w:eastAsia="Calibri" w:hAnsi="Calibri" w:cs="Calibri"/>
                <w:i/>
                <w:iCs/>
                <w:color w:val="0000FF"/>
              </w:rPr>
              <w:t>oprávnění</w:t>
            </w:r>
            <w:r w:rsidR="27D1F25E" w:rsidRPr="465CC112">
              <w:rPr>
                <w:rFonts w:ascii="Calibri" w:eastAsia="Calibri" w:hAnsi="Calibri" w:cs="Calibri"/>
                <w:i/>
                <w:iCs/>
                <w:color w:val="0000FF"/>
              </w:rPr>
              <w:t xml:space="preserve"> </w:t>
            </w:r>
            <w:r w:rsidR="6F16D7E3" w:rsidRPr="465CC112">
              <w:rPr>
                <w:rFonts w:ascii="Calibri" w:eastAsia="Calibri" w:hAnsi="Calibri" w:cs="Calibri"/>
                <w:i/>
                <w:iCs/>
                <w:color w:val="0000FF"/>
              </w:rPr>
              <w:t>a</w:t>
            </w:r>
            <w:r w:rsidR="27D1F25E" w:rsidRPr="465CC112">
              <w:rPr>
                <w:rFonts w:ascii="Calibri" w:eastAsia="Calibri" w:hAnsi="Calibri" w:cs="Calibri"/>
                <w:i/>
                <w:iCs/>
                <w:color w:val="0000FF"/>
              </w:rPr>
              <w:t>rchivovat</w:t>
            </w:r>
          </w:p>
        </w:tc>
      </w:tr>
      <w:tr w:rsidR="03F758AB" w14:paraId="1B25D7A8"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F9B232A" w14:textId="7672A1FA"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Následek</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14D0A4F9" w14:textId="06D9A941" w:rsidR="69DACE32" w:rsidRDefault="69DACE32" w:rsidP="03F758AB">
            <w:pPr>
              <w:spacing w:after="160" w:line="259" w:lineRule="auto"/>
              <w:ind w:left="25"/>
              <w:rPr>
                <w:rFonts w:ascii="Calibri" w:eastAsia="Calibri" w:hAnsi="Calibri" w:cs="Calibri"/>
                <w:i/>
                <w:iCs/>
                <w:color w:val="0000FF"/>
              </w:rPr>
            </w:pPr>
            <w:r w:rsidRPr="03F758AB">
              <w:rPr>
                <w:rFonts w:ascii="Calibri" w:eastAsia="Calibri" w:hAnsi="Calibri" w:cs="Calibri"/>
                <w:i/>
                <w:iCs/>
                <w:color w:val="0000FF"/>
              </w:rPr>
              <w:t xml:space="preserve">Hodnoty v DB Archivováno a Archivoval </w:t>
            </w:r>
            <w:r w:rsidR="31EBA908" w:rsidRPr="64BC2AFA">
              <w:rPr>
                <w:rFonts w:ascii="Calibri" w:eastAsia="Calibri" w:hAnsi="Calibri" w:cs="Calibri"/>
                <w:i/>
                <w:iCs/>
                <w:color w:val="0000FF"/>
              </w:rPr>
              <w:t>se</w:t>
            </w:r>
            <w:r w:rsidRPr="03F758AB">
              <w:rPr>
                <w:rFonts w:ascii="Calibri" w:eastAsia="Calibri" w:hAnsi="Calibri" w:cs="Calibri"/>
                <w:i/>
                <w:iCs/>
                <w:color w:val="0000FF"/>
              </w:rPr>
              <w:t xml:space="preserve"> updatují</w:t>
            </w:r>
          </w:p>
        </w:tc>
      </w:tr>
      <w:tr w:rsidR="03F758AB" w14:paraId="0B98F568" w14:textId="77777777" w:rsidTr="00C4D7F8">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B2B3517" w14:textId="29AB594A"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Hlavní scénář</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64E617ED" w14:textId="00CED2DA" w:rsidR="4A332E8E" w:rsidRDefault="4A332E8E" w:rsidP="003D55CA">
            <w:pPr>
              <w:pStyle w:val="Odstavecseseznamem"/>
              <w:numPr>
                <w:ilvl w:val="0"/>
                <w:numId w:val="19"/>
              </w:numPr>
              <w:spacing w:line="259" w:lineRule="auto"/>
              <w:rPr>
                <w:rFonts w:ascii="Calibri" w:eastAsia="Calibri" w:hAnsi="Calibri" w:cs="Calibri"/>
                <w:i/>
                <w:iCs/>
                <w:color w:val="0000FF"/>
              </w:rPr>
            </w:pPr>
            <w:r w:rsidRPr="03F758AB">
              <w:rPr>
                <w:rFonts w:ascii="Calibri" w:eastAsia="Calibri" w:hAnsi="Calibri" w:cs="Calibri"/>
                <w:i/>
                <w:iCs/>
                <w:color w:val="0000FF"/>
              </w:rPr>
              <w:t>Archivace byla vyvolána</w:t>
            </w:r>
          </w:p>
          <w:p w14:paraId="6137011C" w14:textId="5FAB4E79" w:rsidR="4A332E8E" w:rsidRPr="006F79F6" w:rsidRDefault="4A332E8E" w:rsidP="003D55CA">
            <w:pPr>
              <w:pStyle w:val="Odstavecseseznamem"/>
              <w:numPr>
                <w:ilvl w:val="0"/>
                <w:numId w:val="19"/>
              </w:numPr>
              <w:spacing w:line="259" w:lineRule="auto"/>
              <w:rPr>
                <w:rFonts w:ascii="Calibri" w:eastAsia="Calibri" w:hAnsi="Calibri" w:cs="Calibri"/>
                <w:i/>
                <w:iCs/>
                <w:color w:val="0000FF"/>
                <w:lang w:val="pl-PL"/>
              </w:rPr>
            </w:pPr>
            <w:r w:rsidRPr="006F79F6">
              <w:rPr>
                <w:rFonts w:ascii="Calibri" w:eastAsia="Calibri" w:hAnsi="Calibri" w:cs="Calibri"/>
                <w:i/>
                <w:iCs/>
                <w:color w:val="0000FF"/>
                <w:lang w:val="pl-PL"/>
              </w:rPr>
              <w:t>Systém udpatuje hodnoty v DB</w:t>
            </w:r>
          </w:p>
        </w:tc>
      </w:tr>
      <w:tr w:rsidR="03F758AB" w14:paraId="6A91B4A1"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3237101" w14:textId="6164F017"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lastRenderedPageBreak/>
              <w:t>Rozšíření</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725BB86E" w14:textId="5801753E" w:rsidR="02F1BDB3" w:rsidRDefault="02F1BDB3" w:rsidP="03F758AB">
            <w:pPr>
              <w:spacing w:after="160" w:line="259" w:lineRule="auto"/>
              <w:rPr>
                <w:rFonts w:ascii="Calibri" w:eastAsia="Calibri" w:hAnsi="Calibri" w:cs="Calibri"/>
                <w:color w:val="0000FF"/>
              </w:rPr>
            </w:pPr>
          </w:p>
        </w:tc>
      </w:tr>
      <w:tr w:rsidR="03F758AB" w14:paraId="3BAAF234"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D1595C1" w14:textId="27F09B04"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Speciální požadavky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42C978C5" w14:textId="2751660E" w:rsidR="03F758AB" w:rsidRDefault="03F758AB" w:rsidP="03F758AB">
            <w:pPr>
              <w:spacing w:after="160"/>
              <w:ind w:left="-11"/>
              <w:rPr>
                <w:rFonts w:ascii="Calibri" w:eastAsia="Calibri" w:hAnsi="Calibri" w:cs="Calibri"/>
                <w:i/>
                <w:iCs/>
                <w:color w:val="0000FF"/>
              </w:rPr>
            </w:pPr>
          </w:p>
        </w:tc>
      </w:tr>
      <w:tr w:rsidR="03F758AB" w14:paraId="42EDEC60" w14:textId="77777777" w:rsidTr="00C4D7F8">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74BABE6" w14:textId="1FE1F64B"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Otevřené otázky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7AD582D4" w14:textId="5899052C" w:rsidR="03F758AB" w:rsidRDefault="03F758AB" w:rsidP="03F758AB">
            <w:pPr>
              <w:rPr>
                <w:rFonts w:ascii="Calibri" w:eastAsia="Calibri" w:hAnsi="Calibri" w:cs="Calibri"/>
                <w:color w:val="FF0000"/>
              </w:rPr>
            </w:pPr>
          </w:p>
        </w:tc>
      </w:tr>
    </w:tbl>
    <w:p w14:paraId="3E51E9F6" w14:textId="71439287" w:rsidR="03F758AB" w:rsidRDefault="03F758AB"/>
    <w:p w14:paraId="2AB0FBD1" w14:textId="14943083" w:rsidR="00734D12" w:rsidRDefault="00734D12" w:rsidP="00D86A5B">
      <w:pPr>
        <w:pStyle w:val="Nadpis3"/>
        <w:numPr>
          <w:ilvl w:val="1"/>
          <w:numId w:val="1"/>
        </w:numPr>
      </w:pPr>
      <w:r>
        <w:t xml:space="preserve"> </w:t>
      </w:r>
      <w:bookmarkStart w:id="225" w:name="_Toc105637908"/>
      <w:r>
        <w:t>REQ-06: Správa číselníků</w:t>
      </w:r>
      <w:bookmarkEnd w:id="225"/>
      <w:r w:rsidR="00888CFA">
        <w:t xml:space="preserve"> - resources</w:t>
      </w:r>
    </w:p>
    <w:p w14:paraId="3ED12ABD" w14:textId="30C77A4E" w:rsidR="00734D12" w:rsidRDefault="00734D12" w:rsidP="00734D12">
      <w:r>
        <w:t xml:space="preserve">Jako číselník je označována tabulka evidence klíčových hodnot pro vyplnění cestovního příkazu. </w:t>
      </w:r>
    </w:p>
    <w:p w14:paraId="2D085498" w14:textId="0862720B" w:rsidR="001062CF" w:rsidRDefault="001062CF" w:rsidP="00734D12">
      <w:commentRangeStart w:id="226"/>
      <w:commentRangeStart w:id="227"/>
      <w:r>
        <w:t>Jedná se o číselníky</w:t>
      </w:r>
      <w:commentRangeEnd w:id="226"/>
      <w:r>
        <w:rPr>
          <w:rStyle w:val="Odkaznakoment"/>
        </w:rPr>
        <w:commentReference w:id="226"/>
      </w:r>
      <w:commentRangeEnd w:id="227"/>
      <w:r>
        <w:rPr>
          <w:rStyle w:val="Odkaznakoment"/>
        </w:rPr>
        <w:commentReference w:id="227"/>
      </w:r>
    </w:p>
    <w:p w14:paraId="40F24B5E" w14:textId="250CB011" w:rsidR="001062CF" w:rsidRDefault="001062CF" w:rsidP="00D86A5B">
      <w:pPr>
        <w:pStyle w:val="Odstavecseseznamem"/>
        <w:numPr>
          <w:ilvl w:val="0"/>
          <w:numId w:val="8"/>
        </w:numPr>
        <w:jc w:val="both"/>
      </w:pPr>
      <w:r>
        <w:t>Zaměstnanci</w:t>
      </w:r>
    </w:p>
    <w:p w14:paraId="6D86B9B5" w14:textId="18EF2446" w:rsidR="001062CF" w:rsidRDefault="001062CF" w:rsidP="00D86A5B">
      <w:pPr>
        <w:pStyle w:val="Odstavecseseznamem"/>
        <w:numPr>
          <w:ilvl w:val="0"/>
          <w:numId w:val="8"/>
        </w:numPr>
      </w:pPr>
      <w:r>
        <w:t>Vozidla</w:t>
      </w:r>
    </w:p>
    <w:p w14:paraId="118A7EB4" w14:textId="3E84E646" w:rsidR="001062CF" w:rsidRDefault="001062CF" w:rsidP="00D86A5B">
      <w:pPr>
        <w:pStyle w:val="Odstavecseseznamem"/>
        <w:numPr>
          <w:ilvl w:val="0"/>
          <w:numId w:val="8"/>
        </w:numPr>
      </w:pPr>
      <w:r>
        <w:t>Bankovních účty</w:t>
      </w:r>
    </w:p>
    <w:p w14:paraId="50DBB857" w14:textId="0C2FFE7C" w:rsidR="001062CF" w:rsidRDefault="001062CF" w:rsidP="00D86A5B">
      <w:pPr>
        <w:pStyle w:val="Odstavecseseznamem"/>
        <w:numPr>
          <w:ilvl w:val="0"/>
          <w:numId w:val="8"/>
        </w:numPr>
      </w:pPr>
      <w:r>
        <w:t>Země</w:t>
      </w:r>
    </w:p>
    <w:p w14:paraId="763E192F" w14:textId="7AF5D551" w:rsidR="001062CF" w:rsidRDefault="001062CF" w:rsidP="00D86A5B">
      <w:pPr>
        <w:pStyle w:val="Odstavecseseznamem"/>
        <w:numPr>
          <w:ilvl w:val="0"/>
          <w:numId w:val="8"/>
        </w:numPr>
      </w:pPr>
      <w:r>
        <w:t>Měna</w:t>
      </w:r>
    </w:p>
    <w:p w14:paraId="200C0547" w14:textId="37FB9398" w:rsidR="001062CF" w:rsidRDefault="001062CF" w:rsidP="00D86A5B">
      <w:pPr>
        <w:pStyle w:val="Odstavecseseznamem"/>
        <w:numPr>
          <w:ilvl w:val="0"/>
          <w:numId w:val="8"/>
        </w:numPr>
      </w:pPr>
      <w:r>
        <w:t>Směnné kurzy</w:t>
      </w:r>
    </w:p>
    <w:p w14:paraId="1EE56E43" w14:textId="589D64CF" w:rsidR="001062CF" w:rsidRDefault="001062CF" w:rsidP="00D86A5B">
      <w:pPr>
        <w:pStyle w:val="Odstavecseseznamem"/>
        <w:numPr>
          <w:ilvl w:val="0"/>
          <w:numId w:val="8"/>
        </w:numPr>
      </w:pPr>
      <w:r>
        <w:t>Platební karty</w:t>
      </w:r>
    </w:p>
    <w:p w14:paraId="63227A9D" w14:textId="657DC165" w:rsidR="00734D12" w:rsidRDefault="001062CF" w:rsidP="00D86A5B">
      <w:pPr>
        <w:pStyle w:val="Odstavecseseznamem"/>
        <w:numPr>
          <w:ilvl w:val="0"/>
          <w:numId w:val="8"/>
        </w:numPr>
      </w:pPr>
      <w:commentRangeStart w:id="228"/>
      <w:r>
        <w:t>SWIFT kody</w:t>
      </w:r>
      <w:commentRangeEnd w:id="228"/>
      <w:r w:rsidR="009E6E3E">
        <w:rPr>
          <w:rStyle w:val="Odkaznakoment"/>
        </w:rPr>
        <w:commentReference w:id="228"/>
      </w:r>
    </w:p>
    <w:p w14:paraId="4297A814" w14:textId="12EB86E0" w:rsidR="001C44ED" w:rsidRDefault="001C44ED" w:rsidP="001C44ED">
      <w:r>
        <w:t xml:space="preserve">Každý číselník obsahuje atribut </w:t>
      </w:r>
      <w:r w:rsidR="5A832361">
        <w:t xml:space="preserve">ValidTo a ValidFrom. </w:t>
      </w:r>
      <w:r w:rsidR="42F4CD3C">
        <w:t>Hodnoty můžou být naplněny a nemusí. Pokud ValidFrom hodnota není naplněna, nastaví se jako dnešní datum. Pokud ValidTo nebude naplněno, bere se</w:t>
      </w:r>
      <w:r>
        <w:t xml:space="preserve"> záznam </w:t>
      </w:r>
      <w:r w:rsidR="42F4CD3C">
        <w:t>jak</w:t>
      </w:r>
      <w:r w:rsidR="2A165501">
        <w:t>o</w:t>
      </w:r>
      <w:r>
        <w:t xml:space="preserve"> aktivní</w:t>
      </w:r>
      <w:r w:rsidR="2A165501">
        <w:t>.</w:t>
      </w:r>
      <w:r>
        <w:br/>
      </w:r>
      <w:r>
        <w:br/>
      </w:r>
      <w:r w:rsidR="00954041">
        <w:t>Odmazání záznamů nebude možné, pouze jejich zneaktivnění.</w:t>
      </w:r>
    </w:p>
    <w:p w14:paraId="57864C65" w14:textId="7FA70FF0" w:rsidR="00DC65A1" w:rsidRDefault="00DC65A1" w:rsidP="00DC65A1">
      <w:r>
        <w:t>Dané operace budou zahrnovat patřičné validace, např. zachování unikátnosti kodu zaměstnance, atd.</w:t>
      </w:r>
      <w:r>
        <w:br/>
      </w:r>
    </w:p>
    <w:p w14:paraId="05ECA3F1" w14:textId="5AD516DD" w:rsidR="00DC65A1" w:rsidRDefault="61841016" w:rsidP="14491F64">
      <w:pPr>
        <w:pBdr>
          <w:top w:val="single" w:sz="4" w:space="4" w:color="000000"/>
          <w:left w:val="single" w:sz="4" w:space="4" w:color="000000"/>
          <w:bottom w:val="single" w:sz="4" w:space="4" w:color="000000"/>
          <w:right w:val="single" w:sz="4" w:space="4" w:color="000000"/>
        </w:pBdr>
      </w:pPr>
      <w:r>
        <w:t>ERP synchronizace bude pouze u Zaměstnanců, Vozidel a Bankovních účtů.</w:t>
      </w:r>
    </w:p>
    <w:tbl>
      <w:tblPr>
        <w:tblStyle w:val="Mkatabulky"/>
        <w:tblW w:w="0" w:type="auto"/>
        <w:tblInd w:w="2" w:type="dxa"/>
        <w:tblLayout w:type="fixed"/>
        <w:tblLook w:val="04A0" w:firstRow="1" w:lastRow="0" w:firstColumn="1" w:lastColumn="0" w:noHBand="0" w:noVBand="1"/>
      </w:tblPr>
      <w:tblGrid>
        <w:gridCol w:w="1409"/>
        <w:gridCol w:w="7651"/>
      </w:tblGrid>
      <w:tr w:rsidR="03F758AB" w14:paraId="03A48B4E" w14:textId="77777777" w:rsidTr="5002A2D6">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4C58B30" w14:textId="483215E4" w:rsidR="03F758AB" w:rsidRDefault="03F758AB" w:rsidP="03F758AB">
            <w:pPr>
              <w:spacing w:after="160"/>
              <w:jc w:val="center"/>
              <w:rPr>
                <w:rFonts w:ascii="Calibri" w:eastAsia="Calibri" w:hAnsi="Calibri" w:cs="Calibri"/>
                <w:b/>
                <w:bCs/>
                <w:color w:val="000000" w:themeColor="text1"/>
              </w:rPr>
            </w:pPr>
            <w:r w:rsidRPr="03F758AB">
              <w:rPr>
                <w:rFonts w:ascii="Calibri" w:eastAsia="Calibri" w:hAnsi="Calibri" w:cs="Calibri"/>
                <w:b/>
                <w:bCs/>
                <w:color w:val="000000" w:themeColor="text1"/>
              </w:rPr>
              <w:t>UC</w:t>
            </w:r>
          </w:p>
        </w:tc>
        <w:tc>
          <w:tcPr>
            <w:tcW w:w="765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AC993AE" w14:textId="38336CF4" w:rsidR="32239056" w:rsidRDefault="32239056" w:rsidP="03F758AB">
            <w:pPr>
              <w:spacing w:after="160" w:line="259" w:lineRule="auto"/>
              <w:jc w:val="center"/>
            </w:pPr>
            <w:r w:rsidRPr="03F758AB">
              <w:rPr>
                <w:rFonts w:ascii="Calibri" w:eastAsia="Calibri" w:hAnsi="Calibri" w:cs="Calibri"/>
                <w:b/>
                <w:bCs/>
                <w:color w:val="0000FF"/>
              </w:rPr>
              <w:t>Správa číselníku</w:t>
            </w:r>
          </w:p>
        </w:tc>
      </w:tr>
      <w:tr w:rsidR="03F758AB" w14:paraId="0B805120" w14:textId="77777777" w:rsidTr="5002A2D6">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65A2A8F" w14:textId="46CC569E"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Hlavní aktér</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101CCD74" w14:textId="4A837C02" w:rsidR="6B47B3B2" w:rsidRDefault="1A93B99A" w:rsidP="5002A2D6">
            <w:pPr>
              <w:spacing w:after="160" w:line="259" w:lineRule="auto"/>
              <w:rPr>
                <w:rFonts w:ascii="Calibri" w:eastAsia="Calibri" w:hAnsi="Calibri" w:cs="Calibri"/>
                <w:i/>
                <w:iCs/>
                <w:color w:val="0000FF"/>
              </w:rPr>
            </w:pPr>
            <w:commentRangeStart w:id="229"/>
            <w:commentRangeStart w:id="230"/>
            <w:r w:rsidRPr="5002A2D6">
              <w:rPr>
                <w:rFonts w:ascii="Calibri" w:eastAsia="Calibri" w:hAnsi="Calibri" w:cs="Calibri"/>
                <w:i/>
                <w:iCs/>
                <w:color w:val="0000FF"/>
              </w:rPr>
              <w:t>Správce</w:t>
            </w:r>
            <w:commentRangeEnd w:id="229"/>
            <w:r w:rsidR="0ECBA827">
              <w:rPr>
                <w:rStyle w:val="Odkaznakoment"/>
              </w:rPr>
              <w:commentReference w:id="229"/>
            </w:r>
            <w:commentRangeEnd w:id="230"/>
            <w:r w:rsidR="0ECBA827">
              <w:rPr>
                <w:rStyle w:val="Odkaznakoment"/>
              </w:rPr>
              <w:commentReference w:id="230"/>
            </w:r>
            <w:r w:rsidRPr="5002A2D6">
              <w:rPr>
                <w:rFonts w:ascii="Calibri" w:eastAsia="Calibri" w:hAnsi="Calibri" w:cs="Calibri"/>
                <w:i/>
                <w:iCs/>
                <w:color w:val="0000FF"/>
              </w:rPr>
              <w:t xml:space="preserve">, </w:t>
            </w:r>
            <w:r w:rsidR="56C1C41B" w:rsidRPr="5002A2D6">
              <w:rPr>
                <w:rFonts w:ascii="Calibri" w:eastAsia="Calibri" w:hAnsi="Calibri" w:cs="Calibri"/>
                <w:i/>
                <w:iCs/>
                <w:color w:val="0000FF"/>
              </w:rPr>
              <w:t>ERP</w:t>
            </w:r>
          </w:p>
        </w:tc>
      </w:tr>
      <w:tr w:rsidR="03F758AB" w14:paraId="705F019B" w14:textId="77777777" w:rsidTr="5002A2D6">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0478C25" w14:textId="798D2E9B"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Spouštěč</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5E835322" w14:textId="4F65F470" w:rsidR="03F758AB" w:rsidRDefault="796BA2AA" w:rsidP="03F758AB">
            <w:pPr>
              <w:spacing w:after="160" w:line="259" w:lineRule="auto"/>
              <w:rPr>
                <w:rFonts w:ascii="Calibri" w:eastAsia="Calibri" w:hAnsi="Calibri" w:cs="Calibri"/>
                <w:i/>
                <w:iCs/>
                <w:color w:val="0000FF"/>
              </w:rPr>
            </w:pPr>
            <w:r w:rsidRPr="2327D4E5">
              <w:rPr>
                <w:rFonts w:ascii="Calibri" w:eastAsia="Calibri" w:hAnsi="Calibri" w:cs="Calibri"/>
                <w:i/>
                <w:iCs/>
                <w:color w:val="0000FF"/>
              </w:rPr>
              <w:t>Změna hodnot v ERP</w:t>
            </w:r>
          </w:p>
        </w:tc>
      </w:tr>
      <w:tr w:rsidR="03F758AB" w14:paraId="7F4941CB" w14:textId="77777777" w:rsidTr="5002A2D6">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565FF62" w14:textId="26097756"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Předpoklad</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4126A52F" w14:textId="61FA650E" w:rsidR="6DA6E972" w:rsidRDefault="6DA6E972" w:rsidP="03F758AB">
            <w:pPr>
              <w:spacing w:after="160" w:line="259" w:lineRule="auto"/>
              <w:ind w:left="25"/>
            </w:pPr>
            <w:r w:rsidRPr="03F758AB">
              <w:rPr>
                <w:rFonts w:ascii="Calibri" w:eastAsia="Calibri" w:hAnsi="Calibri" w:cs="Calibri"/>
                <w:i/>
                <w:iCs/>
                <w:color w:val="0000FF"/>
              </w:rPr>
              <w:t>Správce má oprávnění spravovat číselníky</w:t>
            </w:r>
          </w:p>
          <w:p w14:paraId="1D0F7DD2" w14:textId="182542F8" w:rsidR="7658A57A" w:rsidRDefault="7658A57A" w:rsidP="03F758AB">
            <w:pPr>
              <w:spacing w:after="160" w:line="259" w:lineRule="auto"/>
              <w:rPr>
                <w:rFonts w:ascii="Calibri" w:eastAsia="Calibri" w:hAnsi="Calibri" w:cs="Calibri"/>
                <w:i/>
                <w:iCs/>
                <w:color w:val="0000FF"/>
              </w:rPr>
            </w:pPr>
            <w:r w:rsidRPr="03F758AB">
              <w:rPr>
                <w:rFonts w:ascii="Calibri" w:eastAsia="Calibri" w:hAnsi="Calibri" w:cs="Calibri"/>
                <w:i/>
                <w:iCs/>
                <w:color w:val="0000FF"/>
              </w:rPr>
              <w:t>ERP bude synchronizovat změny do aplikace</w:t>
            </w:r>
          </w:p>
        </w:tc>
      </w:tr>
      <w:tr w:rsidR="03F758AB" w14:paraId="1CF10371" w14:textId="77777777" w:rsidTr="5002A2D6">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08B16EF" w14:textId="7672A1FA"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Následek</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7EE54F7F" w14:textId="473D21A5" w:rsidR="7C6BD927" w:rsidRDefault="7C6BD927" w:rsidP="03F758AB">
            <w:pPr>
              <w:spacing w:after="160" w:line="259" w:lineRule="auto"/>
              <w:ind w:left="25"/>
              <w:rPr>
                <w:rFonts w:ascii="Calibri" w:eastAsia="Calibri" w:hAnsi="Calibri" w:cs="Calibri"/>
                <w:i/>
                <w:iCs/>
                <w:color w:val="0000FF"/>
              </w:rPr>
            </w:pPr>
            <w:r w:rsidRPr="03F758AB">
              <w:rPr>
                <w:rFonts w:ascii="Calibri" w:eastAsia="Calibri" w:hAnsi="Calibri" w:cs="Calibri"/>
                <w:i/>
                <w:iCs/>
                <w:color w:val="0000FF"/>
              </w:rPr>
              <w:t>Hodnoty budou přidány/updatovány</w:t>
            </w:r>
          </w:p>
        </w:tc>
      </w:tr>
      <w:tr w:rsidR="03F758AB" w14:paraId="7EBB07E7" w14:textId="77777777" w:rsidTr="5002A2D6">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2E49D45" w14:textId="5F083B6A"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Hlavní scénář</w:t>
            </w:r>
            <w:r w:rsidR="771FD945" w:rsidRPr="79F448DF">
              <w:rPr>
                <w:rFonts w:ascii="Calibri" w:eastAsia="Calibri" w:hAnsi="Calibri" w:cs="Calibri"/>
                <w:b/>
                <w:bCs/>
                <w:color w:val="000000" w:themeColor="text1"/>
              </w:rPr>
              <w:t xml:space="preserve"> 1</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6792856" w14:textId="597EAA8D" w:rsidR="771FD945" w:rsidRPr="006F79F6" w:rsidRDefault="771FD945" w:rsidP="003D55CA">
            <w:pPr>
              <w:pStyle w:val="Odstavecseseznamem"/>
              <w:numPr>
                <w:ilvl w:val="0"/>
                <w:numId w:val="33"/>
              </w:numPr>
              <w:spacing w:line="259" w:lineRule="auto"/>
              <w:rPr>
                <w:rFonts w:ascii="Calibri" w:eastAsia="Calibri" w:hAnsi="Calibri" w:cs="Calibri"/>
                <w:i/>
                <w:iCs/>
                <w:color w:val="0000FF"/>
                <w:lang w:val="pl-PL"/>
              </w:rPr>
            </w:pPr>
            <w:r w:rsidRPr="006F79F6">
              <w:rPr>
                <w:rFonts w:ascii="Calibri" w:eastAsia="Calibri" w:hAnsi="Calibri" w:cs="Calibri"/>
                <w:i/>
                <w:iCs/>
                <w:color w:val="0000FF"/>
                <w:lang w:val="pl-PL"/>
              </w:rPr>
              <w:t xml:space="preserve">Správce klikne na tlačítko Přidat nebo Upravit záznam </w:t>
            </w:r>
          </w:p>
          <w:p w14:paraId="310F9579" w14:textId="30F3D299" w:rsidR="771FD945" w:rsidRPr="006F79F6" w:rsidRDefault="771FD945" w:rsidP="003D55CA">
            <w:pPr>
              <w:pStyle w:val="Odstavecseseznamem"/>
              <w:numPr>
                <w:ilvl w:val="0"/>
                <w:numId w:val="33"/>
              </w:numPr>
              <w:spacing w:line="259" w:lineRule="auto"/>
              <w:rPr>
                <w:rFonts w:ascii="Calibri" w:eastAsia="Calibri" w:hAnsi="Calibri" w:cs="Calibri"/>
                <w:i/>
                <w:iCs/>
                <w:color w:val="0000FF"/>
                <w:lang w:val="pl-PL"/>
              </w:rPr>
            </w:pPr>
            <w:r w:rsidRPr="006F79F6">
              <w:rPr>
                <w:rFonts w:ascii="Calibri" w:eastAsia="Calibri" w:hAnsi="Calibri" w:cs="Calibri"/>
                <w:i/>
                <w:iCs/>
                <w:color w:val="0000FF"/>
                <w:lang w:val="pl-PL"/>
              </w:rPr>
              <w:t>Správce zadá hodnoty</w:t>
            </w:r>
            <w:r w:rsidR="0136386F" w:rsidRPr="006F79F6">
              <w:rPr>
                <w:rFonts w:ascii="Calibri" w:eastAsia="Calibri" w:hAnsi="Calibri" w:cs="Calibri"/>
                <w:i/>
                <w:iCs/>
                <w:color w:val="0000FF"/>
                <w:lang w:val="pl-PL"/>
              </w:rPr>
              <w:t xml:space="preserve"> ručně nebo batchově</w:t>
            </w:r>
          </w:p>
          <w:p w14:paraId="61813750" w14:textId="79B5F0A1" w:rsidR="03F758AB" w:rsidRPr="006F79F6" w:rsidRDefault="771FD945" w:rsidP="003D55CA">
            <w:pPr>
              <w:pStyle w:val="Odstavecseseznamem"/>
              <w:numPr>
                <w:ilvl w:val="0"/>
                <w:numId w:val="33"/>
              </w:numPr>
              <w:spacing w:line="259" w:lineRule="auto"/>
              <w:rPr>
                <w:rFonts w:ascii="Calibri" w:eastAsia="Calibri" w:hAnsi="Calibri" w:cs="Calibri"/>
                <w:i/>
                <w:iCs/>
                <w:color w:val="0000FF"/>
                <w:lang w:val="pl-PL"/>
              </w:rPr>
            </w:pPr>
            <w:r w:rsidRPr="006F79F6">
              <w:rPr>
                <w:rFonts w:ascii="Calibri" w:eastAsia="Calibri" w:hAnsi="Calibri" w:cs="Calibri"/>
                <w:i/>
                <w:iCs/>
                <w:color w:val="0000FF"/>
                <w:lang w:val="pl-PL"/>
              </w:rPr>
              <w:t>Hodnoty se přidají do DB</w:t>
            </w:r>
          </w:p>
        </w:tc>
      </w:tr>
      <w:tr w:rsidR="79F448DF" w14:paraId="769EBA44" w14:textId="77777777" w:rsidTr="5002A2D6">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F4BC6BD" w14:textId="52246BD9" w:rsidR="771FD945" w:rsidRDefault="771FD945" w:rsidP="79F448DF">
            <w:pPr>
              <w:spacing w:after="160" w:line="259" w:lineRule="auto"/>
              <w:jc w:val="center"/>
              <w:rPr>
                <w:rFonts w:ascii="Calibri" w:eastAsia="Calibri" w:hAnsi="Calibri" w:cs="Calibri"/>
                <w:b/>
                <w:bCs/>
                <w:color w:val="000000" w:themeColor="text1"/>
              </w:rPr>
            </w:pPr>
            <w:r w:rsidRPr="79F448DF">
              <w:rPr>
                <w:rFonts w:ascii="Calibri" w:eastAsia="Calibri" w:hAnsi="Calibri" w:cs="Calibri"/>
                <w:b/>
                <w:bCs/>
                <w:color w:val="000000" w:themeColor="text1"/>
              </w:rPr>
              <w:lastRenderedPageBreak/>
              <w:t>Hlavní scénář 2</w:t>
            </w:r>
          </w:p>
          <w:p w14:paraId="0D5B726E" w14:textId="2CE7869F" w:rsidR="79F448DF" w:rsidRDefault="79F448DF" w:rsidP="79F448DF">
            <w:pPr>
              <w:spacing w:line="259" w:lineRule="auto"/>
              <w:jc w:val="center"/>
              <w:rPr>
                <w:rFonts w:ascii="Calibri" w:eastAsia="Calibri" w:hAnsi="Calibri" w:cs="Calibri"/>
                <w:b/>
                <w:bCs/>
                <w:color w:val="000000" w:themeColor="text1"/>
              </w:rPr>
            </w:pP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4B36AD2" w14:textId="33835517" w:rsidR="771FD945" w:rsidRDefault="771FD945" w:rsidP="003D55CA">
            <w:pPr>
              <w:pStyle w:val="Odstavecseseznamem"/>
              <w:numPr>
                <w:ilvl w:val="0"/>
                <w:numId w:val="34"/>
              </w:numPr>
              <w:spacing w:line="259" w:lineRule="auto"/>
              <w:rPr>
                <w:rFonts w:ascii="Calibri" w:eastAsia="Calibri" w:hAnsi="Calibri" w:cs="Calibri"/>
                <w:i/>
                <w:iCs/>
                <w:color w:val="0000FF"/>
              </w:rPr>
            </w:pPr>
            <w:r w:rsidRPr="13AD5499">
              <w:rPr>
                <w:rFonts w:ascii="Calibri" w:eastAsia="Calibri" w:hAnsi="Calibri" w:cs="Calibri"/>
                <w:i/>
                <w:iCs/>
                <w:color w:val="0000FF"/>
              </w:rPr>
              <w:t xml:space="preserve">ERP zavolá API </w:t>
            </w:r>
          </w:p>
          <w:p w14:paraId="4841DDE2" w14:textId="7CCDFCF2" w:rsidR="771FD945" w:rsidRDefault="771FD945" w:rsidP="003D55CA">
            <w:pPr>
              <w:pStyle w:val="Odstavecseseznamem"/>
              <w:numPr>
                <w:ilvl w:val="0"/>
                <w:numId w:val="34"/>
              </w:numPr>
              <w:spacing w:line="259" w:lineRule="auto"/>
              <w:rPr>
                <w:rFonts w:ascii="Calibri" w:eastAsia="Calibri" w:hAnsi="Calibri" w:cs="Calibri"/>
                <w:i/>
                <w:iCs/>
                <w:color w:val="0000FF"/>
              </w:rPr>
            </w:pPr>
            <w:r w:rsidRPr="13AD5499">
              <w:rPr>
                <w:rFonts w:ascii="Calibri" w:eastAsia="Calibri" w:hAnsi="Calibri" w:cs="Calibri"/>
                <w:i/>
                <w:iCs/>
                <w:color w:val="0000FF"/>
              </w:rPr>
              <w:t>Přidá/upraví hodnoty do DB</w:t>
            </w:r>
          </w:p>
          <w:p w14:paraId="2EEAEB00" w14:textId="315822BC" w:rsidR="79F448DF" w:rsidRPr="006F79F6" w:rsidRDefault="771FD945" w:rsidP="003D55CA">
            <w:pPr>
              <w:pStyle w:val="Odstavecseseznamem"/>
              <w:numPr>
                <w:ilvl w:val="0"/>
                <w:numId w:val="34"/>
              </w:numPr>
              <w:spacing w:line="259" w:lineRule="auto"/>
              <w:rPr>
                <w:rFonts w:ascii="Calibri" w:eastAsia="Calibri" w:hAnsi="Calibri" w:cs="Calibri"/>
                <w:i/>
                <w:iCs/>
                <w:color w:val="0000FF"/>
                <w:lang w:val="pl-PL"/>
              </w:rPr>
            </w:pPr>
            <w:r w:rsidRPr="006F79F6">
              <w:rPr>
                <w:rFonts w:ascii="Calibri" w:eastAsia="Calibri" w:hAnsi="Calibri" w:cs="Calibri"/>
                <w:i/>
                <w:iCs/>
                <w:color w:val="0000FF"/>
                <w:lang w:val="pl-PL"/>
              </w:rPr>
              <w:t>Hodnoty se přidají do databáze</w:t>
            </w:r>
          </w:p>
        </w:tc>
      </w:tr>
      <w:tr w:rsidR="03F758AB" w14:paraId="097A9F4B" w14:textId="77777777" w:rsidTr="5002A2D6">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F448A33" w14:textId="6164F017"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Rozšíření</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1D2225B7" w14:textId="0638FADC" w:rsidR="03F758AB" w:rsidRDefault="03F758AB" w:rsidP="03F758AB">
            <w:pPr>
              <w:spacing w:after="160" w:line="259" w:lineRule="auto"/>
            </w:pPr>
            <w:r w:rsidRPr="03F758AB">
              <w:rPr>
                <w:rFonts w:ascii="Calibri" w:eastAsia="Calibri" w:hAnsi="Calibri" w:cs="Calibri"/>
                <w:color w:val="0000FF"/>
              </w:rPr>
              <w:t>V případě, že nedošlo k vyúčtování bude možné CP znovu otevřít správcem</w:t>
            </w:r>
          </w:p>
        </w:tc>
      </w:tr>
      <w:tr w:rsidR="03F758AB" w14:paraId="0B99FF5A" w14:textId="77777777" w:rsidTr="5002A2D6">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1423204" w14:textId="27F09B04"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Speciální požadavky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0A3A9482" w14:textId="31C74BF0" w:rsidR="03F758AB" w:rsidRDefault="0276047B" w:rsidP="03F758AB">
            <w:pPr>
              <w:spacing w:after="160"/>
              <w:ind w:left="-11"/>
              <w:rPr>
                <w:rFonts w:ascii="Calibri" w:eastAsia="Calibri" w:hAnsi="Calibri" w:cs="Calibri"/>
                <w:i/>
                <w:iCs/>
                <w:color w:val="0000FF"/>
              </w:rPr>
            </w:pPr>
            <w:r w:rsidRPr="42D6C389">
              <w:rPr>
                <w:rFonts w:ascii="Calibri" w:eastAsia="Calibri" w:hAnsi="Calibri" w:cs="Calibri"/>
                <w:i/>
                <w:iCs/>
                <w:color w:val="0000FF"/>
              </w:rPr>
              <w:t xml:space="preserve">Pokud </w:t>
            </w:r>
            <w:r w:rsidR="051CC717" w:rsidRPr="42D6C389">
              <w:rPr>
                <w:rFonts w:ascii="Calibri" w:eastAsia="Calibri" w:hAnsi="Calibri" w:cs="Calibri"/>
                <w:i/>
                <w:iCs/>
                <w:color w:val="0000FF"/>
              </w:rPr>
              <w:t xml:space="preserve">záznam </w:t>
            </w:r>
            <w:r w:rsidRPr="42D6C389">
              <w:rPr>
                <w:rFonts w:ascii="Calibri" w:eastAsia="Calibri" w:hAnsi="Calibri" w:cs="Calibri"/>
                <w:i/>
                <w:iCs/>
                <w:color w:val="0000FF"/>
              </w:rPr>
              <w:t>ne</w:t>
            </w:r>
            <w:r w:rsidR="361480DA" w:rsidRPr="42D6C389">
              <w:rPr>
                <w:rFonts w:ascii="Calibri" w:eastAsia="Calibri" w:hAnsi="Calibri" w:cs="Calibri"/>
                <w:i/>
                <w:iCs/>
                <w:color w:val="0000FF"/>
              </w:rPr>
              <w:t>projde validacemi, apli</w:t>
            </w:r>
            <w:r w:rsidR="3CC500DE" w:rsidRPr="42D6C389">
              <w:rPr>
                <w:rFonts w:ascii="Calibri" w:eastAsia="Calibri" w:hAnsi="Calibri" w:cs="Calibri"/>
                <w:i/>
                <w:iCs/>
                <w:color w:val="0000FF"/>
              </w:rPr>
              <w:t>ka</w:t>
            </w:r>
            <w:r w:rsidR="361480DA" w:rsidRPr="42D6C389">
              <w:rPr>
                <w:rFonts w:ascii="Calibri" w:eastAsia="Calibri" w:hAnsi="Calibri" w:cs="Calibri"/>
                <w:i/>
                <w:iCs/>
                <w:color w:val="0000FF"/>
              </w:rPr>
              <w:t>ce vyhodí chybovou hlášku</w:t>
            </w:r>
          </w:p>
        </w:tc>
      </w:tr>
      <w:tr w:rsidR="03F758AB" w14:paraId="570510AB" w14:textId="77777777" w:rsidTr="5002A2D6">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DE0986B" w14:textId="1FE1F64B" w:rsidR="03F758AB" w:rsidRDefault="03F758AB" w:rsidP="03F758AB">
            <w:pPr>
              <w:spacing w:after="160" w:line="259" w:lineRule="auto"/>
              <w:jc w:val="center"/>
              <w:rPr>
                <w:rFonts w:ascii="Calibri" w:eastAsia="Calibri" w:hAnsi="Calibri" w:cs="Calibri"/>
                <w:b/>
                <w:bCs/>
                <w:color w:val="000000" w:themeColor="text1"/>
              </w:rPr>
            </w:pPr>
            <w:r w:rsidRPr="03F758AB">
              <w:rPr>
                <w:rFonts w:ascii="Calibri" w:eastAsia="Calibri" w:hAnsi="Calibri" w:cs="Calibri"/>
                <w:b/>
                <w:bCs/>
                <w:color w:val="000000" w:themeColor="text1"/>
              </w:rPr>
              <w:t>Otevřené otázky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179C9109" w14:textId="4C466F6A" w:rsidR="00C4D7F8" w:rsidRPr="006F79F6" w:rsidRDefault="5C094A5B" w:rsidP="003D55CA">
            <w:pPr>
              <w:pStyle w:val="Odstavecseseznamem"/>
              <w:numPr>
                <w:ilvl w:val="0"/>
                <w:numId w:val="35"/>
              </w:numPr>
              <w:rPr>
                <w:rFonts w:ascii="Calibri" w:eastAsia="Calibri" w:hAnsi="Calibri" w:cs="Calibri"/>
                <w:color w:val="FF0000"/>
                <w:lang w:val="pl-PL"/>
              </w:rPr>
            </w:pPr>
            <w:r w:rsidRPr="006F79F6">
              <w:rPr>
                <w:rFonts w:ascii="Calibri" w:eastAsia="Calibri" w:hAnsi="Calibri" w:cs="Calibri"/>
                <w:color w:val="FF0000"/>
                <w:lang w:val="pl-PL"/>
              </w:rPr>
              <w:t>Jak bude ERP napojené na aplikaci?</w:t>
            </w:r>
          </w:p>
          <w:p w14:paraId="6811EDF8" w14:textId="565048CF" w:rsidR="00C4D7F8" w:rsidRPr="006F79F6" w:rsidRDefault="5C094A5B" w:rsidP="003D55CA">
            <w:pPr>
              <w:pStyle w:val="Odstavecseseznamem"/>
              <w:numPr>
                <w:ilvl w:val="0"/>
                <w:numId w:val="35"/>
              </w:numPr>
              <w:rPr>
                <w:rFonts w:ascii="Calibri" w:eastAsia="Calibri" w:hAnsi="Calibri" w:cs="Calibri"/>
                <w:color w:val="FF0000"/>
                <w:lang w:val="pl-PL"/>
              </w:rPr>
            </w:pPr>
            <w:r w:rsidRPr="006F79F6">
              <w:rPr>
                <w:rFonts w:ascii="Calibri" w:eastAsia="Calibri" w:hAnsi="Calibri" w:cs="Calibri"/>
                <w:color w:val="FF0000"/>
                <w:lang w:val="pl-PL"/>
              </w:rPr>
              <w:t>Jaký způsob pro batchové zpracování záznamů bude použit</w:t>
            </w:r>
          </w:p>
          <w:p w14:paraId="6F9CDE29" w14:textId="77A776D7" w:rsidR="03F758AB" w:rsidRPr="006F79F6" w:rsidRDefault="5C094A5B" w:rsidP="003D55CA">
            <w:pPr>
              <w:pStyle w:val="Odstavecseseznamem"/>
              <w:numPr>
                <w:ilvl w:val="0"/>
                <w:numId w:val="35"/>
              </w:numPr>
              <w:rPr>
                <w:rFonts w:ascii="Calibri" w:eastAsia="Calibri" w:hAnsi="Calibri" w:cs="Calibri"/>
                <w:color w:val="FF0000"/>
                <w:lang w:val="pl-PL"/>
              </w:rPr>
            </w:pPr>
            <w:r w:rsidRPr="006F79F6">
              <w:rPr>
                <w:rFonts w:ascii="Calibri" w:eastAsia="Calibri" w:hAnsi="Calibri" w:cs="Calibri"/>
                <w:color w:val="FF0000"/>
                <w:lang w:val="pl-PL"/>
              </w:rPr>
              <w:t>V návaznosti na batchový záznam, pokud část záznamů z batchového zpracování bude chybná, odmítne se pouze část nebo celý batch?</w:t>
            </w:r>
          </w:p>
          <w:p w14:paraId="0B176FAD" w14:textId="3F6BD1AC" w:rsidR="03F758AB" w:rsidRPr="006F79F6" w:rsidRDefault="5FE37F4F" w:rsidP="003D55CA">
            <w:pPr>
              <w:pStyle w:val="Odstavecseseznamem"/>
              <w:numPr>
                <w:ilvl w:val="0"/>
                <w:numId w:val="35"/>
              </w:numPr>
              <w:rPr>
                <w:rFonts w:ascii="Calibri" w:eastAsia="Calibri" w:hAnsi="Calibri" w:cs="Calibri"/>
                <w:color w:val="FF0000"/>
                <w:lang w:val="pl-PL"/>
              </w:rPr>
            </w:pPr>
            <w:r w:rsidRPr="006F79F6">
              <w:rPr>
                <w:rFonts w:ascii="Calibri" w:eastAsia="Calibri" w:hAnsi="Calibri" w:cs="Calibri"/>
                <w:color w:val="FF0000"/>
                <w:lang w:val="pl-PL"/>
              </w:rPr>
              <w:t xml:space="preserve">Co, když se upraví záznam během toho, co CP bude ve schvalování? </w:t>
            </w:r>
          </w:p>
        </w:tc>
      </w:tr>
    </w:tbl>
    <w:p w14:paraId="5BD7EEAF" w14:textId="400E15B7" w:rsidR="00DC65A1" w:rsidRDefault="00DC65A1" w:rsidP="001C44ED"/>
    <w:tbl>
      <w:tblPr>
        <w:tblStyle w:val="Mkatabulky"/>
        <w:tblpPr w:leftFromText="141" w:rightFromText="141" w:vertAnchor="page" w:horzAnchor="margin" w:tblpXSpec="center" w:tblpY="2449"/>
        <w:tblW w:w="11194" w:type="dxa"/>
        <w:tblInd w:w="0" w:type="dxa"/>
        <w:tblLook w:val="04A0" w:firstRow="1" w:lastRow="0" w:firstColumn="1" w:lastColumn="0" w:noHBand="0" w:noVBand="1"/>
      </w:tblPr>
      <w:tblGrid>
        <w:gridCol w:w="2728"/>
        <w:gridCol w:w="8466"/>
      </w:tblGrid>
      <w:tr w:rsidR="00954041" w:rsidRPr="00DC22F9" w14:paraId="3D0DF0EA" w14:textId="77777777" w:rsidTr="5002A2D6">
        <w:trPr>
          <w:cantSplit/>
          <w:trHeight w:val="567"/>
        </w:trPr>
        <w:tc>
          <w:tcPr>
            <w:tcW w:w="2264" w:type="dxa"/>
            <w:vAlign w:val="center"/>
          </w:tcPr>
          <w:p w14:paraId="72ED5C38" w14:textId="77777777" w:rsidR="00954041" w:rsidRPr="002E5539" w:rsidRDefault="00954041">
            <w:pPr>
              <w:pStyle w:val="Identifikace"/>
              <w:jc w:val="center"/>
              <w:rPr>
                <w:b/>
                <w:bCs/>
              </w:rPr>
            </w:pPr>
            <w:r w:rsidRPr="002E5539">
              <w:rPr>
                <w:b/>
                <w:bCs/>
              </w:rPr>
              <w:lastRenderedPageBreak/>
              <w:t>Název pole</w:t>
            </w:r>
          </w:p>
        </w:tc>
        <w:tc>
          <w:tcPr>
            <w:tcW w:w="8930" w:type="dxa"/>
            <w:vAlign w:val="center"/>
          </w:tcPr>
          <w:p w14:paraId="16F7D75E" w14:textId="77777777" w:rsidR="00954041" w:rsidRPr="002E5539" w:rsidRDefault="00954041">
            <w:pPr>
              <w:pStyle w:val="Identifikace"/>
              <w:jc w:val="center"/>
              <w:rPr>
                <w:b/>
                <w:bCs/>
              </w:rPr>
            </w:pPr>
            <w:r w:rsidRPr="002E5539">
              <w:rPr>
                <w:b/>
                <w:bCs/>
              </w:rPr>
              <w:t>Popis</w:t>
            </w:r>
          </w:p>
        </w:tc>
      </w:tr>
      <w:tr w:rsidR="00954041" w:rsidRPr="00DC22F9" w14:paraId="2B83044B" w14:textId="77777777" w:rsidTr="5002A2D6">
        <w:trPr>
          <w:cantSplit/>
          <w:trHeight w:val="567"/>
        </w:trPr>
        <w:tc>
          <w:tcPr>
            <w:tcW w:w="2264" w:type="dxa"/>
            <w:vAlign w:val="center"/>
          </w:tcPr>
          <w:p w14:paraId="5AE00A96" w14:textId="77777777" w:rsidR="00954041" w:rsidRPr="002E5539" w:rsidRDefault="00954041">
            <w:pPr>
              <w:pStyle w:val="Identifikace"/>
              <w:jc w:val="center"/>
              <w:rPr>
                <w:b/>
                <w:bCs/>
              </w:rPr>
            </w:pPr>
            <w:r w:rsidRPr="002E5539">
              <w:rPr>
                <w:b/>
                <w:bCs/>
              </w:rPr>
              <w:t>Zaměstnanci</w:t>
            </w:r>
          </w:p>
        </w:tc>
        <w:tc>
          <w:tcPr>
            <w:tcW w:w="8930" w:type="dxa"/>
            <w:vAlign w:val="center"/>
          </w:tcPr>
          <w:p w14:paraId="60030491" w14:textId="77777777" w:rsidR="00954041" w:rsidRPr="002E5539" w:rsidRDefault="00954041" w:rsidP="00D86A5B">
            <w:pPr>
              <w:pStyle w:val="Identifikace"/>
              <w:numPr>
                <w:ilvl w:val="0"/>
                <w:numId w:val="9"/>
              </w:numPr>
            </w:pPr>
            <w:r w:rsidRPr="002E5539">
              <w:rPr>
                <w:b/>
                <w:bCs/>
              </w:rPr>
              <w:t>Číslo</w:t>
            </w:r>
            <w:r w:rsidRPr="002E5539">
              <w:t xml:space="preserve"> (ID uživatele v systému)</w:t>
            </w:r>
          </w:p>
          <w:p w14:paraId="6ED313FA" w14:textId="77777777" w:rsidR="00954041" w:rsidRPr="002E5539" w:rsidRDefault="00954041" w:rsidP="00D86A5B">
            <w:pPr>
              <w:pStyle w:val="Identifikace"/>
              <w:numPr>
                <w:ilvl w:val="0"/>
                <w:numId w:val="9"/>
              </w:numPr>
              <w:rPr>
                <w:b/>
                <w:bCs/>
              </w:rPr>
            </w:pPr>
            <w:r w:rsidRPr="002E5539">
              <w:rPr>
                <w:b/>
                <w:bCs/>
              </w:rPr>
              <w:t>Jméno</w:t>
            </w:r>
          </w:p>
          <w:p w14:paraId="32B24DD7" w14:textId="77777777" w:rsidR="00954041" w:rsidRPr="002E5539" w:rsidRDefault="00954041" w:rsidP="00D86A5B">
            <w:pPr>
              <w:pStyle w:val="Identifikace"/>
              <w:numPr>
                <w:ilvl w:val="0"/>
                <w:numId w:val="9"/>
              </w:numPr>
              <w:rPr>
                <w:b/>
                <w:bCs/>
              </w:rPr>
            </w:pPr>
            <w:r w:rsidRPr="002E5539">
              <w:rPr>
                <w:b/>
                <w:bCs/>
              </w:rPr>
              <w:t>Příjmení</w:t>
            </w:r>
          </w:p>
          <w:p w14:paraId="7D60F9DB" w14:textId="77777777" w:rsidR="00954041" w:rsidRPr="002E5539" w:rsidRDefault="00954041" w:rsidP="00D86A5B">
            <w:pPr>
              <w:pStyle w:val="Identifikace"/>
              <w:numPr>
                <w:ilvl w:val="0"/>
                <w:numId w:val="9"/>
              </w:numPr>
              <w:rPr>
                <w:b/>
                <w:bCs/>
              </w:rPr>
            </w:pPr>
            <w:r w:rsidRPr="002E5539">
              <w:rPr>
                <w:b/>
                <w:bCs/>
              </w:rPr>
              <w:t>E-mail</w:t>
            </w:r>
          </w:p>
          <w:p w14:paraId="0C5E5513" w14:textId="77777777" w:rsidR="00954041" w:rsidRPr="002E5539" w:rsidRDefault="00954041" w:rsidP="00D86A5B">
            <w:pPr>
              <w:pStyle w:val="Identifikace"/>
              <w:numPr>
                <w:ilvl w:val="0"/>
                <w:numId w:val="9"/>
              </w:numPr>
              <w:rPr>
                <w:b/>
                <w:bCs/>
              </w:rPr>
            </w:pPr>
            <w:r w:rsidRPr="002E5539">
              <w:rPr>
                <w:b/>
                <w:bCs/>
              </w:rPr>
              <w:t xml:space="preserve">Tel. </w:t>
            </w:r>
            <w:r>
              <w:rPr>
                <w:b/>
                <w:bCs/>
              </w:rPr>
              <w:t>č</w:t>
            </w:r>
            <w:r w:rsidRPr="002E5539">
              <w:rPr>
                <w:b/>
                <w:bCs/>
              </w:rPr>
              <w:t>íslo</w:t>
            </w:r>
          </w:p>
          <w:p w14:paraId="19F27FF7" w14:textId="77777777" w:rsidR="00954041" w:rsidRPr="00A00F6D" w:rsidRDefault="00954041" w:rsidP="00D86A5B">
            <w:pPr>
              <w:pStyle w:val="Identifikace"/>
              <w:numPr>
                <w:ilvl w:val="0"/>
                <w:numId w:val="9"/>
              </w:numPr>
              <w:rPr>
                <w:i/>
                <w:iCs/>
              </w:rPr>
            </w:pPr>
            <w:r w:rsidRPr="00A00F6D">
              <w:rPr>
                <w:b/>
                <w:bCs/>
                <w:i/>
                <w:iCs/>
              </w:rPr>
              <w:t xml:space="preserve">Schvalovatel </w:t>
            </w:r>
            <w:r w:rsidRPr="00A00F6D">
              <w:rPr>
                <w:i/>
                <w:iCs/>
              </w:rPr>
              <w:t>(ano/ne)</w:t>
            </w:r>
            <w:r>
              <w:rPr>
                <w:i/>
                <w:iCs/>
              </w:rPr>
              <w:t xml:space="preserve"> ?</w:t>
            </w:r>
          </w:p>
          <w:p w14:paraId="0723D3D7" w14:textId="77777777" w:rsidR="00954041" w:rsidRPr="00A00F6D" w:rsidRDefault="00954041" w:rsidP="00D86A5B">
            <w:pPr>
              <w:pStyle w:val="Identifikace"/>
              <w:numPr>
                <w:ilvl w:val="0"/>
                <w:numId w:val="9"/>
              </w:numPr>
              <w:rPr>
                <w:b/>
                <w:bCs/>
                <w:i/>
                <w:iCs/>
              </w:rPr>
            </w:pPr>
            <w:r w:rsidRPr="00A00F6D">
              <w:rPr>
                <w:b/>
                <w:bCs/>
                <w:i/>
                <w:iCs/>
              </w:rPr>
              <w:t xml:space="preserve">Zástupce ve schválení </w:t>
            </w:r>
            <w:r w:rsidRPr="00A00F6D">
              <w:rPr>
                <w:i/>
                <w:iCs/>
              </w:rPr>
              <w:t>(ano/ne)</w:t>
            </w:r>
            <w:r>
              <w:rPr>
                <w:i/>
                <w:iCs/>
              </w:rPr>
              <w:t xml:space="preserve"> ?</w:t>
            </w:r>
          </w:p>
          <w:p w14:paraId="04829FEC" w14:textId="77777777" w:rsidR="00954041" w:rsidRPr="00A00F6D" w:rsidRDefault="00954041" w:rsidP="00D86A5B">
            <w:pPr>
              <w:pStyle w:val="Identifikace"/>
              <w:numPr>
                <w:ilvl w:val="0"/>
                <w:numId w:val="9"/>
              </w:numPr>
              <w:rPr>
                <w:b/>
                <w:bCs/>
                <w:i/>
                <w:iCs/>
              </w:rPr>
            </w:pPr>
            <w:r w:rsidRPr="00A00F6D">
              <w:rPr>
                <w:b/>
                <w:bCs/>
                <w:i/>
                <w:iCs/>
              </w:rPr>
              <w:t>Číslo zastupitele</w:t>
            </w:r>
            <w:r>
              <w:rPr>
                <w:b/>
                <w:bCs/>
                <w:i/>
                <w:iCs/>
              </w:rPr>
              <w:t xml:space="preserve"> ?</w:t>
            </w:r>
          </w:p>
          <w:p w14:paraId="223DD8C8" w14:textId="77777777" w:rsidR="00954041" w:rsidRPr="00971AB7" w:rsidRDefault="00954041" w:rsidP="00D86A5B">
            <w:pPr>
              <w:pStyle w:val="Identifikace"/>
              <w:numPr>
                <w:ilvl w:val="0"/>
                <w:numId w:val="9"/>
              </w:numPr>
              <w:rPr>
                <w:b/>
                <w:bCs/>
              </w:rPr>
            </w:pPr>
            <w:r>
              <w:rPr>
                <w:b/>
                <w:bCs/>
              </w:rPr>
              <w:t xml:space="preserve">Výchozí bankovní účet </w:t>
            </w:r>
            <w:r>
              <w:t>(navázané na zdrojový číselník „</w:t>
            </w:r>
            <w:commentRangeStart w:id="231"/>
            <w:r>
              <w:t>Bankovní</w:t>
            </w:r>
            <w:commentRangeEnd w:id="231"/>
            <w:r>
              <w:rPr>
                <w:rStyle w:val="Odkaznakoment"/>
              </w:rPr>
              <w:commentReference w:id="231"/>
            </w:r>
            <w:r>
              <w:t xml:space="preserve"> účty“)</w:t>
            </w:r>
          </w:p>
          <w:p w14:paraId="39B24567" w14:textId="77777777" w:rsidR="00954041" w:rsidRPr="0048255C" w:rsidRDefault="00954041" w:rsidP="00D86A5B">
            <w:pPr>
              <w:pStyle w:val="Identifikace"/>
              <w:numPr>
                <w:ilvl w:val="0"/>
                <w:numId w:val="9"/>
              </w:numPr>
            </w:pPr>
            <w:r>
              <w:rPr>
                <w:b/>
                <w:bCs/>
              </w:rPr>
              <w:t>Dimenze (n) – např. Konzultant BC</w:t>
            </w:r>
          </w:p>
          <w:p w14:paraId="071D449B" w14:textId="77777777" w:rsidR="00954041" w:rsidRPr="0063756B" w:rsidRDefault="00954041" w:rsidP="00D86A5B">
            <w:pPr>
              <w:pStyle w:val="Identifikace"/>
              <w:numPr>
                <w:ilvl w:val="0"/>
                <w:numId w:val="9"/>
              </w:numPr>
            </w:pPr>
            <w:r>
              <w:rPr>
                <w:b/>
                <w:bCs/>
              </w:rPr>
              <w:t>Hodnoty dimenze</w:t>
            </w:r>
          </w:p>
          <w:p w14:paraId="08DDAD07" w14:textId="77777777" w:rsidR="00954041" w:rsidRPr="006F79F6" w:rsidRDefault="00954041" w:rsidP="00D86A5B">
            <w:pPr>
              <w:pStyle w:val="Identifikace"/>
              <w:numPr>
                <w:ilvl w:val="0"/>
                <w:numId w:val="9"/>
              </w:numPr>
              <w:rPr>
                <w:lang w:val="pl-PL"/>
              </w:rPr>
            </w:pPr>
            <w:r w:rsidRPr="5002A2D6">
              <w:rPr>
                <w:b/>
                <w:bCs/>
              </w:rPr>
              <w:t xml:space="preserve">Zodpovědný za dimenze: např. Konzultant BC, pokud žádná – </w:t>
            </w:r>
            <w:commentRangeStart w:id="232"/>
            <w:r w:rsidRPr="5002A2D6">
              <w:rPr>
                <w:b/>
                <w:bCs/>
              </w:rPr>
              <w:t>pouze</w:t>
            </w:r>
            <w:commentRangeEnd w:id="232"/>
            <w:r>
              <w:rPr>
                <w:rStyle w:val="Odkaznakoment"/>
              </w:rPr>
              <w:commentReference w:id="232"/>
            </w:r>
            <w:r w:rsidRPr="5002A2D6">
              <w:rPr>
                <w:b/>
                <w:bCs/>
              </w:rPr>
              <w:t xml:space="preserve"> své. </w:t>
            </w:r>
            <w:r w:rsidRPr="5002A2D6">
              <w:rPr>
                <w:b/>
                <w:bCs/>
                <w:lang w:val="pl-PL"/>
              </w:rPr>
              <w:t>Možnost zadat něco jako * =vše, popř. BC.* - tj. všechno, co spadá do BC.)</w:t>
            </w:r>
          </w:p>
          <w:p w14:paraId="3B439A4B" w14:textId="77777777" w:rsidR="00954041" w:rsidRPr="006F79F6" w:rsidRDefault="00954041" w:rsidP="00D86A5B">
            <w:pPr>
              <w:pStyle w:val="Identifikace"/>
              <w:numPr>
                <w:ilvl w:val="0"/>
                <w:numId w:val="9"/>
              </w:numPr>
              <w:rPr>
                <w:lang w:val="pl-PL"/>
              </w:rPr>
            </w:pPr>
            <w:r w:rsidRPr="006F79F6">
              <w:rPr>
                <w:b/>
                <w:bCs/>
                <w:lang w:val="pl-PL"/>
              </w:rPr>
              <w:t xml:space="preserve">Stav </w:t>
            </w:r>
            <w:r w:rsidRPr="006F79F6">
              <w:rPr>
                <w:lang w:val="pl-PL"/>
              </w:rPr>
              <w:t>(aktivní /neaktivní – není v evidenci)</w:t>
            </w:r>
          </w:p>
        </w:tc>
      </w:tr>
      <w:tr w:rsidR="00954041" w:rsidRPr="00DC22F9" w14:paraId="767D5534" w14:textId="77777777" w:rsidTr="5002A2D6">
        <w:trPr>
          <w:cantSplit/>
          <w:trHeight w:val="567"/>
        </w:trPr>
        <w:tc>
          <w:tcPr>
            <w:tcW w:w="2264" w:type="dxa"/>
            <w:vAlign w:val="center"/>
          </w:tcPr>
          <w:p w14:paraId="5C486AF1" w14:textId="77777777" w:rsidR="00954041" w:rsidRPr="002E5539" w:rsidRDefault="00954041">
            <w:pPr>
              <w:pStyle w:val="Identifikace"/>
              <w:jc w:val="center"/>
              <w:rPr>
                <w:b/>
                <w:bCs/>
              </w:rPr>
            </w:pPr>
            <w:r>
              <w:rPr>
                <w:b/>
                <w:bCs/>
              </w:rPr>
              <w:t>Banko</w:t>
            </w:r>
            <w:commentRangeStart w:id="233"/>
            <w:r>
              <w:rPr>
                <w:b/>
                <w:bCs/>
              </w:rPr>
              <w:t xml:space="preserve">vní </w:t>
            </w:r>
            <w:commentRangeStart w:id="234"/>
            <w:commentRangeStart w:id="235"/>
            <w:commentRangeStart w:id="236"/>
            <w:r w:rsidRPr="5FF8BD51">
              <w:rPr>
                <w:b/>
                <w:bCs/>
              </w:rPr>
              <w:t>ú</w:t>
            </w:r>
            <w:commentRangeEnd w:id="233"/>
            <w:r>
              <w:rPr>
                <w:rStyle w:val="Odkaznakoment"/>
              </w:rPr>
              <w:commentReference w:id="233"/>
            </w:r>
            <w:r w:rsidRPr="5FF8BD51">
              <w:rPr>
                <w:b/>
                <w:bCs/>
              </w:rPr>
              <w:t>čty</w:t>
            </w:r>
            <w:commentRangeEnd w:id="234"/>
            <w:r>
              <w:rPr>
                <w:rStyle w:val="Odkaznakoment"/>
              </w:rPr>
              <w:commentReference w:id="234"/>
            </w:r>
            <w:commentRangeEnd w:id="235"/>
            <w:r>
              <w:rPr>
                <w:rStyle w:val="Odkaznakoment"/>
              </w:rPr>
              <w:commentReference w:id="235"/>
            </w:r>
            <w:commentRangeEnd w:id="236"/>
            <w:r>
              <w:rPr>
                <w:rStyle w:val="Odkaznakoment"/>
              </w:rPr>
              <w:commentReference w:id="236"/>
            </w:r>
          </w:p>
        </w:tc>
        <w:tc>
          <w:tcPr>
            <w:tcW w:w="8930" w:type="dxa"/>
            <w:vAlign w:val="center"/>
          </w:tcPr>
          <w:p w14:paraId="613B7425" w14:textId="77777777" w:rsidR="00954041" w:rsidRDefault="00954041" w:rsidP="00D86A5B">
            <w:pPr>
              <w:pStyle w:val="Identifikace"/>
              <w:numPr>
                <w:ilvl w:val="0"/>
                <w:numId w:val="9"/>
              </w:numPr>
              <w:rPr>
                <w:b/>
                <w:bCs/>
              </w:rPr>
            </w:pPr>
            <w:r>
              <w:rPr>
                <w:b/>
                <w:bCs/>
              </w:rPr>
              <w:t>Kód</w:t>
            </w:r>
          </w:p>
          <w:p w14:paraId="40E38C0E" w14:textId="77777777" w:rsidR="00954041" w:rsidRDefault="00954041" w:rsidP="00D86A5B">
            <w:pPr>
              <w:pStyle w:val="Identifikace"/>
              <w:numPr>
                <w:ilvl w:val="0"/>
                <w:numId w:val="9"/>
              </w:numPr>
              <w:rPr>
                <w:b/>
                <w:bCs/>
              </w:rPr>
            </w:pPr>
            <w:r>
              <w:rPr>
                <w:b/>
                <w:bCs/>
              </w:rPr>
              <w:t>ID zaměstnance</w:t>
            </w:r>
          </w:p>
          <w:p w14:paraId="7480BC0A" w14:textId="77777777" w:rsidR="00954041" w:rsidRDefault="00954041" w:rsidP="00D86A5B">
            <w:pPr>
              <w:pStyle w:val="Identifikace"/>
              <w:numPr>
                <w:ilvl w:val="0"/>
                <w:numId w:val="9"/>
              </w:numPr>
              <w:rPr>
                <w:b/>
                <w:bCs/>
              </w:rPr>
            </w:pPr>
            <w:r>
              <w:rPr>
                <w:b/>
                <w:bCs/>
              </w:rPr>
              <w:t>Název</w:t>
            </w:r>
          </w:p>
          <w:p w14:paraId="09BACC5D" w14:textId="77777777" w:rsidR="00954041" w:rsidRDefault="00954041" w:rsidP="00D86A5B">
            <w:pPr>
              <w:pStyle w:val="Identifikace"/>
              <w:numPr>
                <w:ilvl w:val="0"/>
                <w:numId w:val="9"/>
              </w:numPr>
              <w:rPr>
                <w:b/>
                <w:bCs/>
              </w:rPr>
            </w:pPr>
            <w:r>
              <w:rPr>
                <w:b/>
                <w:bCs/>
              </w:rPr>
              <w:t>Číslo bankovního účtu</w:t>
            </w:r>
          </w:p>
          <w:p w14:paraId="5E3EC1A8" w14:textId="77777777" w:rsidR="00954041" w:rsidRDefault="00954041" w:rsidP="00D86A5B">
            <w:pPr>
              <w:pStyle w:val="Identifikace"/>
              <w:numPr>
                <w:ilvl w:val="0"/>
                <w:numId w:val="9"/>
              </w:numPr>
              <w:rPr>
                <w:b/>
                <w:bCs/>
              </w:rPr>
            </w:pPr>
            <w:r>
              <w:rPr>
                <w:b/>
                <w:bCs/>
              </w:rPr>
              <w:t>IBAN</w:t>
            </w:r>
          </w:p>
          <w:p w14:paraId="28983AE0" w14:textId="77777777" w:rsidR="00954041" w:rsidRDefault="00954041" w:rsidP="00D86A5B">
            <w:pPr>
              <w:pStyle w:val="Identifikace"/>
              <w:numPr>
                <w:ilvl w:val="0"/>
                <w:numId w:val="9"/>
              </w:numPr>
              <w:rPr>
                <w:b/>
                <w:bCs/>
              </w:rPr>
            </w:pPr>
            <w:r>
              <w:rPr>
                <w:b/>
                <w:bCs/>
              </w:rPr>
              <w:t>Kód SWIFT</w:t>
            </w:r>
          </w:p>
          <w:p w14:paraId="73176BFA" w14:textId="77777777" w:rsidR="00954041" w:rsidRDefault="00954041" w:rsidP="00D86A5B">
            <w:pPr>
              <w:pStyle w:val="Identifikace"/>
              <w:numPr>
                <w:ilvl w:val="0"/>
                <w:numId w:val="9"/>
              </w:numPr>
              <w:rPr>
                <w:b/>
                <w:bCs/>
              </w:rPr>
            </w:pPr>
            <w:r>
              <w:rPr>
                <w:b/>
                <w:bCs/>
              </w:rPr>
              <w:t>Kód měny</w:t>
            </w:r>
          </w:p>
          <w:p w14:paraId="64965665" w14:textId="77777777" w:rsidR="00954041" w:rsidRPr="002E5539" w:rsidRDefault="00954041" w:rsidP="00D86A5B">
            <w:pPr>
              <w:pStyle w:val="Identifikace"/>
              <w:numPr>
                <w:ilvl w:val="0"/>
                <w:numId w:val="9"/>
              </w:numPr>
              <w:rPr>
                <w:b/>
                <w:bCs/>
              </w:rPr>
            </w:pPr>
            <w:r>
              <w:rPr>
                <w:b/>
                <w:bCs/>
              </w:rPr>
              <w:t xml:space="preserve">Stav </w:t>
            </w:r>
            <w:r w:rsidRPr="002E5539">
              <w:t>(aktivní /neaktivní –</w:t>
            </w:r>
            <w:r>
              <w:t xml:space="preserve"> není v evidenci</w:t>
            </w:r>
            <w:r w:rsidRPr="002E5539">
              <w:t>)</w:t>
            </w:r>
          </w:p>
        </w:tc>
      </w:tr>
      <w:tr w:rsidR="00954041" w:rsidRPr="00DC22F9" w14:paraId="7BA4210F" w14:textId="77777777" w:rsidTr="5002A2D6">
        <w:trPr>
          <w:cantSplit/>
          <w:trHeight w:val="567"/>
        </w:trPr>
        <w:tc>
          <w:tcPr>
            <w:tcW w:w="2264" w:type="dxa"/>
            <w:vAlign w:val="center"/>
          </w:tcPr>
          <w:p w14:paraId="413A970A" w14:textId="77777777" w:rsidR="00954041" w:rsidRPr="002E5539" w:rsidRDefault="00954041">
            <w:pPr>
              <w:pStyle w:val="Identifikace"/>
              <w:jc w:val="center"/>
              <w:rPr>
                <w:b/>
                <w:bCs/>
              </w:rPr>
            </w:pPr>
            <w:r w:rsidRPr="002E5539">
              <w:rPr>
                <w:b/>
                <w:bCs/>
              </w:rPr>
              <w:t>Vozidla</w:t>
            </w:r>
          </w:p>
        </w:tc>
        <w:tc>
          <w:tcPr>
            <w:tcW w:w="8930" w:type="dxa"/>
            <w:vAlign w:val="center"/>
          </w:tcPr>
          <w:p w14:paraId="7FC12AE1" w14:textId="77777777" w:rsidR="00954041" w:rsidRPr="002E5539" w:rsidRDefault="00954041" w:rsidP="00D86A5B">
            <w:pPr>
              <w:pStyle w:val="Identifikace"/>
              <w:numPr>
                <w:ilvl w:val="0"/>
                <w:numId w:val="10"/>
              </w:numPr>
            </w:pPr>
            <w:r w:rsidRPr="006F79F6">
              <w:rPr>
                <w:b/>
                <w:bCs/>
                <w:lang w:val="pl-PL"/>
              </w:rPr>
              <w:t>Číslo</w:t>
            </w:r>
            <w:r w:rsidRPr="006F79F6">
              <w:rPr>
                <w:lang w:val="pl-PL"/>
              </w:rPr>
              <w:t xml:space="preserve"> (ID vozidla v systému) – např. </w:t>
            </w:r>
            <w:r>
              <w:t>SPZ</w:t>
            </w:r>
          </w:p>
          <w:p w14:paraId="3096E82F" w14:textId="77777777" w:rsidR="00954041" w:rsidRPr="002E5539" w:rsidRDefault="00954041" w:rsidP="00D86A5B">
            <w:pPr>
              <w:pStyle w:val="Identifikace"/>
              <w:numPr>
                <w:ilvl w:val="0"/>
                <w:numId w:val="10"/>
              </w:numPr>
            </w:pPr>
            <w:r w:rsidRPr="00E31A92">
              <w:rPr>
                <w:b/>
                <w:bCs/>
              </w:rPr>
              <w:t>Vlastník</w:t>
            </w:r>
            <w:r w:rsidRPr="002E5539">
              <w:t xml:space="preserve"> (ID uživatele, kterému vůz patří firma/zaměstnanec)</w:t>
            </w:r>
          </w:p>
          <w:p w14:paraId="28562306" w14:textId="77777777" w:rsidR="00954041" w:rsidRPr="00E31A92" w:rsidRDefault="00954041" w:rsidP="00D86A5B">
            <w:pPr>
              <w:pStyle w:val="Identifikace"/>
              <w:numPr>
                <w:ilvl w:val="0"/>
                <w:numId w:val="10"/>
              </w:numPr>
              <w:rPr>
                <w:b/>
                <w:bCs/>
              </w:rPr>
            </w:pPr>
            <w:r w:rsidRPr="00E31A92">
              <w:rPr>
                <w:b/>
                <w:bCs/>
              </w:rPr>
              <w:t>Značka</w:t>
            </w:r>
          </w:p>
          <w:p w14:paraId="0B8A6FC1" w14:textId="77777777" w:rsidR="00954041" w:rsidRPr="00E31A92" w:rsidRDefault="00954041" w:rsidP="00D86A5B">
            <w:pPr>
              <w:pStyle w:val="Identifikace"/>
              <w:numPr>
                <w:ilvl w:val="0"/>
                <w:numId w:val="10"/>
              </w:numPr>
              <w:rPr>
                <w:b/>
                <w:bCs/>
              </w:rPr>
            </w:pPr>
            <w:r w:rsidRPr="00E31A92">
              <w:rPr>
                <w:b/>
                <w:bCs/>
              </w:rPr>
              <w:t>Model</w:t>
            </w:r>
          </w:p>
          <w:p w14:paraId="58EDF908" w14:textId="77777777" w:rsidR="00954041" w:rsidRPr="00E31A92" w:rsidRDefault="00954041" w:rsidP="00D86A5B">
            <w:pPr>
              <w:pStyle w:val="Identifikace"/>
              <w:numPr>
                <w:ilvl w:val="0"/>
                <w:numId w:val="10"/>
              </w:numPr>
              <w:rPr>
                <w:b/>
                <w:bCs/>
              </w:rPr>
            </w:pPr>
            <w:r w:rsidRPr="00E31A92">
              <w:rPr>
                <w:b/>
                <w:bCs/>
              </w:rPr>
              <w:t>Registrační značka</w:t>
            </w:r>
          </w:p>
          <w:p w14:paraId="3C779168" w14:textId="77777777" w:rsidR="00954041" w:rsidRPr="00E31A92" w:rsidRDefault="00954041" w:rsidP="00D86A5B">
            <w:pPr>
              <w:pStyle w:val="Identifikace"/>
              <w:numPr>
                <w:ilvl w:val="0"/>
                <w:numId w:val="10"/>
              </w:numPr>
              <w:rPr>
                <w:b/>
                <w:bCs/>
              </w:rPr>
            </w:pPr>
            <w:r w:rsidRPr="00E31A92">
              <w:rPr>
                <w:b/>
                <w:bCs/>
              </w:rPr>
              <w:t>VIN vozidla</w:t>
            </w:r>
          </w:p>
          <w:p w14:paraId="52121307" w14:textId="77777777" w:rsidR="00954041" w:rsidRPr="002E5539" w:rsidRDefault="00954041" w:rsidP="00D86A5B">
            <w:pPr>
              <w:pStyle w:val="Identifikace"/>
              <w:numPr>
                <w:ilvl w:val="0"/>
                <w:numId w:val="10"/>
              </w:numPr>
            </w:pPr>
            <w:r w:rsidRPr="3DF7AE36">
              <w:rPr>
                <w:b/>
                <w:bCs/>
              </w:rPr>
              <w:t>Typ vozidla</w:t>
            </w:r>
            <w:r>
              <w:t xml:space="preserve"> (osobní automobil, jednostopé motorové vozidlo, nákladní automobil, autobus, letadlo, vlak) – relace na číselník „Typy vozidel“</w:t>
            </w:r>
          </w:p>
          <w:p w14:paraId="1A70E1FD" w14:textId="77777777" w:rsidR="00954041" w:rsidRPr="002E5539" w:rsidRDefault="00954041" w:rsidP="00D86A5B">
            <w:pPr>
              <w:pStyle w:val="Identifikace"/>
              <w:numPr>
                <w:ilvl w:val="0"/>
                <w:numId w:val="10"/>
              </w:numPr>
            </w:pPr>
            <w:r w:rsidRPr="00E31A92">
              <w:rPr>
                <w:b/>
                <w:bCs/>
              </w:rPr>
              <w:t xml:space="preserve">Vlastnictví vozidla </w:t>
            </w:r>
            <w:r w:rsidRPr="002E5539">
              <w:t>(soukromé/firemní)</w:t>
            </w:r>
          </w:p>
          <w:p w14:paraId="779A76B5" w14:textId="77777777" w:rsidR="00954041" w:rsidRPr="002E5539" w:rsidRDefault="00954041" w:rsidP="00D86A5B">
            <w:pPr>
              <w:pStyle w:val="Identifikace"/>
              <w:numPr>
                <w:ilvl w:val="0"/>
                <w:numId w:val="10"/>
              </w:numPr>
            </w:pPr>
            <w:r w:rsidRPr="00E31A92">
              <w:rPr>
                <w:b/>
                <w:bCs/>
              </w:rPr>
              <w:t xml:space="preserve">Využití vozidla </w:t>
            </w:r>
            <w:r w:rsidRPr="002E5539">
              <w:t>(individuální/sdílené)</w:t>
            </w:r>
          </w:p>
          <w:p w14:paraId="7BC8E8C0" w14:textId="77777777" w:rsidR="00954041" w:rsidRPr="00E31A92" w:rsidRDefault="00954041" w:rsidP="00D86A5B">
            <w:pPr>
              <w:pStyle w:val="Identifikace"/>
              <w:numPr>
                <w:ilvl w:val="0"/>
                <w:numId w:val="10"/>
              </w:numPr>
              <w:rPr>
                <w:b/>
                <w:bCs/>
              </w:rPr>
            </w:pPr>
            <w:r w:rsidRPr="00E31A92">
              <w:rPr>
                <w:b/>
                <w:bCs/>
              </w:rPr>
              <w:lastRenderedPageBreak/>
              <w:t>Zdvihový objem motoru vozidla</w:t>
            </w:r>
          </w:p>
          <w:p w14:paraId="6595F646" w14:textId="77777777" w:rsidR="00954041" w:rsidRPr="00E31A92" w:rsidRDefault="00954041" w:rsidP="00D86A5B">
            <w:pPr>
              <w:pStyle w:val="Identifikace"/>
              <w:numPr>
                <w:ilvl w:val="0"/>
                <w:numId w:val="10"/>
              </w:numPr>
              <w:rPr>
                <w:b/>
                <w:bCs/>
              </w:rPr>
            </w:pPr>
            <w:r w:rsidRPr="00E31A92">
              <w:rPr>
                <w:b/>
                <w:bCs/>
              </w:rPr>
              <w:t>Kombinovaná spotřeba paliva</w:t>
            </w:r>
          </w:p>
          <w:p w14:paraId="4515C441" w14:textId="77777777" w:rsidR="00954041" w:rsidRPr="00E31A92" w:rsidRDefault="00954041" w:rsidP="00D86A5B">
            <w:pPr>
              <w:pStyle w:val="Identifikace"/>
              <w:numPr>
                <w:ilvl w:val="0"/>
                <w:numId w:val="10"/>
              </w:numPr>
              <w:rPr>
                <w:b/>
                <w:bCs/>
              </w:rPr>
            </w:pPr>
            <w:r w:rsidRPr="00E31A92">
              <w:rPr>
                <w:b/>
                <w:bCs/>
              </w:rPr>
              <w:t>Druh paliva</w:t>
            </w:r>
          </w:p>
          <w:p w14:paraId="6F16CFDF" w14:textId="77777777" w:rsidR="00954041" w:rsidRPr="002E5539" w:rsidRDefault="00954041" w:rsidP="00D86A5B">
            <w:pPr>
              <w:pStyle w:val="Identifikace"/>
              <w:numPr>
                <w:ilvl w:val="0"/>
                <w:numId w:val="10"/>
              </w:numPr>
            </w:pPr>
            <w:r w:rsidRPr="00E31A92">
              <w:rPr>
                <w:b/>
                <w:bCs/>
              </w:rPr>
              <w:t xml:space="preserve">Pořizovací cena vozidla </w:t>
            </w:r>
            <w:r w:rsidRPr="002E5539">
              <w:t>(pouze pro firemní vozy)</w:t>
            </w:r>
          </w:p>
          <w:p w14:paraId="59318B2E" w14:textId="77777777" w:rsidR="00954041" w:rsidRDefault="00954041" w:rsidP="00D86A5B">
            <w:pPr>
              <w:pStyle w:val="Identifikace"/>
              <w:numPr>
                <w:ilvl w:val="0"/>
                <w:numId w:val="10"/>
              </w:numPr>
            </w:pPr>
            <w:r w:rsidRPr="00E31A92">
              <w:rPr>
                <w:b/>
                <w:bCs/>
              </w:rPr>
              <w:t>Stav</w:t>
            </w:r>
            <w:r w:rsidRPr="002E5539">
              <w:t xml:space="preserve"> (aktivní /neaktivní –</w:t>
            </w:r>
            <w:r>
              <w:t xml:space="preserve"> není v evidenci</w:t>
            </w:r>
            <w:r w:rsidRPr="002E5539">
              <w:t>)</w:t>
            </w:r>
          </w:p>
          <w:p w14:paraId="5CB55693" w14:textId="77777777" w:rsidR="00954041" w:rsidRPr="0048255C" w:rsidRDefault="00954041" w:rsidP="00D86A5B">
            <w:pPr>
              <w:pStyle w:val="Identifikace"/>
              <w:numPr>
                <w:ilvl w:val="0"/>
                <w:numId w:val="10"/>
              </w:numPr>
            </w:pPr>
            <w:r w:rsidRPr="59B8396A">
              <w:rPr>
                <w:b/>
                <w:bCs/>
              </w:rPr>
              <w:t>Dim</w:t>
            </w:r>
            <w:commentRangeStart w:id="238"/>
            <w:commentRangeStart w:id="239"/>
            <w:r w:rsidRPr="59B8396A">
              <w:rPr>
                <w:b/>
                <w:bCs/>
              </w:rPr>
              <w:t>enz</w:t>
            </w:r>
            <w:commentRangeEnd w:id="238"/>
            <w:r>
              <w:rPr>
                <w:rStyle w:val="Odkaznakoment"/>
              </w:rPr>
              <w:commentReference w:id="238"/>
            </w:r>
            <w:commentRangeEnd w:id="239"/>
            <w:r w:rsidR="0051425A">
              <w:rPr>
                <w:rStyle w:val="Odkaznakoment"/>
              </w:rPr>
              <w:commentReference w:id="239"/>
            </w:r>
            <w:r w:rsidRPr="59B8396A">
              <w:rPr>
                <w:b/>
                <w:bCs/>
              </w:rPr>
              <w:t>e</w:t>
            </w:r>
            <w:r>
              <w:rPr>
                <w:b/>
                <w:bCs/>
              </w:rPr>
              <w:t xml:space="preserve"> (n) </w:t>
            </w:r>
          </w:p>
          <w:p w14:paraId="33C730B3" w14:textId="77777777" w:rsidR="00954041" w:rsidRPr="002E5539" w:rsidRDefault="00954041" w:rsidP="00D86A5B">
            <w:pPr>
              <w:pStyle w:val="Identifikace"/>
              <w:numPr>
                <w:ilvl w:val="0"/>
                <w:numId w:val="10"/>
              </w:numPr>
            </w:pPr>
            <w:r>
              <w:rPr>
                <w:b/>
                <w:bCs/>
              </w:rPr>
              <w:t>Hodnoty dimenze</w:t>
            </w:r>
          </w:p>
        </w:tc>
      </w:tr>
      <w:tr w:rsidR="00954041" w:rsidRPr="00DC22F9" w14:paraId="3358F9B2" w14:textId="77777777" w:rsidTr="5002A2D6">
        <w:trPr>
          <w:cantSplit/>
          <w:trHeight w:val="567"/>
        </w:trPr>
        <w:tc>
          <w:tcPr>
            <w:tcW w:w="2264" w:type="dxa"/>
            <w:vAlign w:val="center"/>
          </w:tcPr>
          <w:p w14:paraId="62953B14" w14:textId="77777777" w:rsidR="00954041" w:rsidRPr="002E5539" w:rsidRDefault="00954041">
            <w:pPr>
              <w:pStyle w:val="Identifikace"/>
              <w:jc w:val="center"/>
              <w:rPr>
                <w:b/>
                <w:bCs/>
              </w:rPr>
            </w:pPr>
            <w:r w:rsidRPr="002E5539">
              <w:rPr>
                <w:b/>
                <w:bCs/>
              </w:rPr>
              <w:lastRenderedPageBreak/>
              <w:t>Dimenze 1</w:t>
            </w:r>
          </w:p>
        </w:tc>
        <w:tc>
          <w:tcPr>
            <w:tcW w:w="8930" w:type="dxa"/>
            <w:vAlign w:val="center"/>
          </w:tcPr>
          <w:p w14:paraId="12084735" w14:textId="77777777" w:rsidR="00954041" w:rsidRPr="00E31A92" w:rsidRDefault="00954041" w:rsidP="00D86A5B">
            <w:pPr>
              <w:pStyle w:val="Identifikace"/>
              <w:numPr>
                <w:ilvl w:val="0"/>
                <w:numId w:val="11"/>
              </w:numPr>
              <w:rPr>
                <w:b/>
                <w:bCs/>
              </w:rPr>
            </w:pPr>
            <w:r w:rsidRPr="00E31A92">
              <w:rPr>
                <w:b/>
                <w:bCs/>
              </w:rPr>
              <w:t>Kód</w:t>
            </w:r>
          </w:p>
          <w:p w14:paraId="62A08708" w14:textId="77777777" w:rsidR="00954041" w:rsidRPr="002E5539" w:rsidRDefault="00954041" w:rsidP="00D86A5B">
            <w:pPr>
              <w:pStyle w:val="Identifikace"/>
              <w:numPr>
                <w:ilvl w:val="0"/>
                <w:numId w:val="11"/>
              </w:numPr>
            </w:pPr>
            <w:r w:rsidRPr="00E31A92">
              <w:rPr>
                <w:b/>
                <w:bCs/>
              </w:rPr>
              <w:t>Název</w:t>
            </w:r>
          </w:p>
          <w:p w14:paraId="43692263" w14:textId="557CEFF8" w:rsidR="00954041" w:rsidRPr="002E5539" w:rsidRDefault="00954041" w:rsidP="00D86A5B">
            <w:pPr>
              <w:pStyle w:val="Identifikace"/>
              <w:numPr>
                <w:ilvl w:val="0"/>
                <w:numId w:val="11"/>
              </w:numPr>
            </w:pPr>
          </w:p>
        </w:tc>
      </w:tr>
      <w:tr w:rsidR="00954041" w:rsidRPr="00DC22F9" w14:paraId="50ABF39D" w14:textId="77777777" w:rsidTr="5002A2D6">
        <w:trPr>
          <w:cantSplit/>
          <w:trHeight w:val="567"/>
        </w:trPr>
        <w:tc>
          <w:tcPr>
            <w:tcW w:w="2264" w:type="dxa"/>
            <w:vAlign w:val="center"/>
          </w:tcPr>
          <w:p w14:paraId="776FF14F" w14:textId="77777777" w:rsidR="00954041" w:rsidRPr="002E5539" w:rsidRDefault="00954041">
            <w:pPr>
              <w:pStyle w:val="Identifikace"/>
              <w:jc w:val="center"/>
              <w:rPr>
                <w:b/>
                <w:bCs/>
              </w:rPr>
            </w:pPr>
            <w:r w:rsidRPr="002E5539">
              <w:rPr>
                <w:b/>
                <w:bCs/>
              </w:rPr>
              <w:t>Hodnoty dimenze 1</w:t>
            </w:r>
          </w:p>
        </w:tc>
        <w:tc>
          <w:tcPr>
            <w:tcW w:w="8930" w:type="dxa"/>
            <w:vAlign w:val="center"/>
          </w:tcPr>
          <w:p w14:paraId="1C896720" w14:textId="77777777" w:rsidR="00954041" w:rsidRPr="00E31A92" w:rsidRDefault="00954041" w:rsidP="00D86A5B">
            <w:pPr>
              <w:pStyle w:val="Identifikace"/>
              <w:numPr>
                <w:ilvl w:val="0"/>
                <w:numId w:val="11"/>
              </w:numPr>
              <w:rPr>
                <w:b/>
                <w:bCs/>
              </w:rPr>
            </w:pPr>
            <w:r w:rsidRPr="00E31A92">
              <w:rPr>
                <w:b/>
                <w:bCs/>
              </w:rPr>
              <w:t>Kód</w:t>
            </w:r>
          </w:p>
          <w:p w14:paraId="5E46012D" w14:textId="77777777" w:rsidR="00954041" w:rsidRPr="00E31A92" w:rsidRDefault="00954041" w:rsidP="00D86A5B">
            <w:pPr>
              <w:pStyle w:val="Identifikace"/>
              <w:numPr>
                <w:ilvl w:val="0"/>
                <w:numId w:val="11"/>
              </w:numPr>
              <w:rPr>
                <w:b/>
                <w:bCs/>
              </w:rPr>
            </w:pPr>
            <w:r w:rsidRPr="00E31A92">
              <w:rPr>
                <w:b/>
                <w:bCs/>
              </w:rPr>
              <w:t>Název</w:t>
            </w:r>
          </w:p>
          <w:p w14:paraId="3EA81149" w14:textId="0E731072" w:rsidR="00954041" w:rsidRPr="002E5539" w:rsidRDefault="00954041" w:rsidP="00D86A5B">
            <w:pPr>
              <w:pStyle w:val="Identifikace"/>
              <w:numPr>
                <w:ilvl w:val="0"/>
                <w:numId w:val="11"/>
              </w:numPr>
            </w:pPr>
          </w:p>
        </w:tc>
      </w:tr>
      <w:tr w:rsidR="00954041" w:rsidRPr="00DC22F9" w14:paraId="1D0FBD9E" w14:textId="77777777" w:rsidTr="5002A2D6">
        <w:trPr>
          <w:cantSplit/>
          <w:trHeight w:val="567"/>
        </w:trPr>
        <w:tc>
          <w:tcPr>
            <w:tcW w:w="2264" w:type="dxa"/>
            <w:vAlign w:val="center"/>
          </w:tcPr>
          <w:p w14:paraId="6FAD9C8F" w14:textId="77777777" w:rsidR="00954041" w:rsidRPr="002E5539" w:rsidRDefault="00954041">
            <w:pPr>
              <w:pStyle w:val="Identifikace"/>
              <w:jc w:val="center"/>
              <w:rPr>
                <w:b/>
                <w:bCs/>
              </w:rPr>
            </w:pPr>
            <w:r w:rsidRPr="002E5539">
              <w:rPr>
                <w:b/>
                <w:bCs/>
              </w:rPr>
              <w:t>Dimenze 2</w:t>
            </w:r>
          </w:p>
        </w:tc>
        <w:tc>
          <w:tcPr>
            <w:tcW w:w="8930" w:type="dxa"/>
            <w:vAlign w:val="center"/>
          </w:tcPr>
          <w:p w14:paraId="725C0193" w14:textId="77777777" w:rsidR="00954041" w:rsidRPr="00E31A92" w:rsidRDefault="00954041" w:rsidP="00D86A5B">
            <w:pPr>
              <w:pStyle w:val="Identifikace"/>
              <w:numPr>
                <w:ilvl w:val="0"/>
                <w:numId w:val="11"/>
              </w:numPr>
              <w:rPr>
                <w:b/>
                <w:bCs/>
              </w:rPr>
            </w:pPr>
            <w:r w:rsidRPr="00E31A92">
              <w:rPr>
                <w:b/>
                <w:bCs/>
              </w:rPr>
              <w:t>Kód</w:t>
            </w:r>
          </w:p>
          <w:p w14:paraId="4EB54655" w14:textId="77777777" w:rsidR="00954041" w:rsidRPr="00E31A92" w:rsidRDefault="00954041" w:rsidP="00D86A5B">
            <w:pPr>
              <w:pStyle w:val="Identifikace"/>
              <w:numPr>
                <w:ilvl w:val="0"/>
                <w:numId w:val="11"/>
              </w:numPr>
              <w:rPr>
                <w:b/>
                <w:bCs/>
              </w:rPr>
            </w:pPr>
            <w:r w:rsidRPr="00E31A92">
              <w:rPr>
                <w:b/>
                <w:bCs/>
              </w:rPr>
              <w:t>Název</w:t>
            </w:r>
          </w:p>
          <w:p w14:paraId="1B58144E" w14:textId="645C9D83" w:rsidR="00954041" w:rsidRPr="002E5539" w:rsidRDefault="00954041" w:rsidP="00D86A5B">
            <w:pPr>
              <w:pStyle w:val="Identifikace"/>
              <w:numPr>
                <w:ilvl w:val="0"/>
                <w:numId w:val="11"/>
              </w:numPr>
            </w:pPr>
          </w:p>
        </w:tc>
      </w:tr>
      <w:tr w:rsidR="00954041" w:rsidRPr="00DC22F9" w14:paraId="6FB51E7D" w14:textId="77777777" w:rsidTr="5002A2D6">
        <w:trPr>
          <w:cantSplit/>
          <w:trHeight w:val="567"/>
        </w:trPr>
        <w:tc>
          <w:tcPr>
            <w:tcW w:w="2264" w:type="dxa"/>
            <w:vAlign w:val="center"/>
          </w:tcPr>
          <w:p w14:paraId="7FEA2299" w14:textId="77777777" w:rsidR="00954041" w:rsidRPr="002E5539" w:rsidRDefault="00954041">
            <w:pPr>
              <w:pStyle w:val="Identifikace"/>
              <w:jc w:val="center"/>
              <w:rPr>
                <w:b/>
                <w:bCs/>
              </w:rPr>
            </w:pPr>
            <w:r w:rsidRPr="002E5539">
              <w:rPr>
                <w:b/>
                <w:bCs/>
              </w:rPr>
              <w:t>Hodnoty dimenze 2</w:t>
            </w:r>
          </w:p>
        </w:tc>
        <w:tc>
          <w:tcPr>
            <w:tcW w:w="8930" w:type="dxa"/>
            <w:vAlign w:val="center"/>
          </w:tcPr>
          <w:p w14:paraId="543E3D5E" w14:textId="77777777" w:rsidR="00954041" w:rsidRPr="00E31A92" w:rsidRDefault="00954041" w:rsidP="00D86A5B">
            <w:pPr>
              <w:pStyle w:val="Identifikace"/>
              <w:numPr>
                <w:ilvl w:val="0"/>
                <w:numId w:val="11"/>
              </w:numPr>
              <w:rPr>
                <w:b/>
                <w:bCs/>
              </w:rPr>
            </w:pPr>
            <w:r w:rsidRPr="00E31A92">
              <w:rPr>
                <w:b/>
                <w:bCs/>
              </w:rPr>
              <w:t>Kód</w:t>
            </w:r>
          </w:p>
          <w:p w14:paraId="72C52DAA" w14:textId="77777777" w:rsidR="00954041" w:rsidRPr="00E31A92" w:rsidRDefault="00954041" w:rsidP="00D86A5B">
            <w:pPr>
              <w:pStyle w:val="Identifikace"/>
              <w:numPr>
                <w:ilvl w:val="0"/>
                <w:numId w:val="11"/>
              </w:numPr>
              <w:rPr>
                <w:b/>
                <w:bCs/>
              </w:rPr>
            </w:pPr>
            <w:r w:rsidRPr="00E31A92">
              <w:rPr>
                <w:b/>
                <w:bCs/>
              </w:rPr>
              <w:t>Název</w:t>
            </w:r>
          </w:p>
          <w:p w14:paraId="1175CFE4" w14:textId="1FEFDF8B" w:rsidR="00954041" w:rsidRPr="002E5539" w:rsidRDefault="00954041" w:rsidP="00D86A5B">
            <w:pPr>
              <w:pStyle w:val="Identifikace"/>
              <w:numPr>
                <w:ilvl w:val="0"/>
                <w:numId w:val="11"/>
              </w:numPr>
            </w:pPr>
          </w:p>
        </w:tc>
      </w:tr>
      <w:tr w:rsidR="00954041" w:rsidRPr="00DC22F9" w14:paraId="1EA2A1E6" w14:textId="77777777" w:rsidTr="5002A2D6">
        <w:trPr>
          <w:cantSplit/>
          <w:trHeight w:val="567"/>
        </w:trPr>
        <w:tc>
          <w:tcPr>
            <w:tcW w:w="2264" w:type="dxa"/>
            <w:vAlign w:val="center"/>
          </w:tcPr>
          <w:p w14:paraId="125F9840" w14:textId="77777777" w:rsidR="00954041" w:rsidRPr="00DE4E09" w:rsidRDefault="00954041">
            <w:pPr>
              <w:pStyle w:val="Identifikace"/>
              <w:jc w:val="center"/>
            </w:pPr>
            <w:r w:rsidRPr="3DF7AE36">
              <w:rPr>
                <w:b/>
                <w:bCs/>
              </w:rPr>
              <w:t xml:space="preserve">Dimenze N – </w:t>
            </w:r>
            <w:r>
              <w:t>neomezený počet</w:t>
            </w:r>
          </w:p>
        </w:tc>
        <w:tc>
          <w:tcPr>
            <w:tcW w:w="8930" w:type="dxa"/>
            <w:vAlign w:val="center"/>
          </w:tcPr>
          <w:p w14:paraId="78608605" w14:textId="77777777" w:rsidR="00954041" w:rsidRDefault="00954041" w:rsidP="00D86A5B">
            <w:pPr>
              <w:pStyle w:val="Identifikace"/>
              <w:numPr>
                <w:ilvl w:val="0"/>
                <w:numId w:val="11"/>
              </w:numPr>
              <w:rPr>
                <w:b/>
                <w:bCs/>
              </w:rPr>
            </w:pPr>
            <w:r>
              <w:rPr>
                <w:b/>
                <w:bCs/>
              </w:rPr>
              <w:t>Kód</w:t>
            </w:r>
          </w:p>
          <w:p w14:paraId="2A02658E" w14:textId="77777777" w:rsidR="00954041" w:rsidRDefault="00954041" w:rsidP="00D86A5B">
            <w:pPr>
              <w:pStyle w:val="Identifikace"/>
              <w:numPr>
                <w:ilvl w:val="0"/>
                <w:numId w:val="11"/>
              </w:numPr>
              <w:rPr>
                <w:b/>
                <w:bCs/>
              </w:rPr>
            </w:pPr>
            <w:r>
              <w:rPr>
                <w:b/>
                <w:bCs/>
              </w:rPr>
              <w:t>Název</w:t>
            </w:r>
          </w:p>
          <w:p w14:paraId="38FEB641" w14:textId="28F19208" w:rsidR="00954041" w:rsidRPr="00E31A92" w:rsidRDefault="00954041" w:rsidP="00D86A5B">
            <w:pPr>
              <w:pStyle w:val="Identifikace"/>
              <w:numPr>
                <w:ilvl w:val="0"/>
                <w:numId w:val="11"/>
              </w:numPr>
            </w:pPr>
          </w:p>
        </w:tc>
      </w:tr>
      <w:tr w:rsidR="00954041" w:rsidRPr="00DC22F9" w14:paraId="16411843" w14:textId="77777777" w:rsidTr="5002A2D6">
        <w:trPr>
          <w:cantSplit/>
          <w:trHeight w:val="567"/>
        </w:trPr>
        <w:tc>
          <w:tcPr>
            <w:tcW w:w="2264" w:type="dxa"/>
            <w:vAlign w:val="center"/>
          </w:tcPr>
          <w:p w14:paraId="6029B691" w14:textId="77777777" w:rsidR="00954041" w:rsidRPr="002E5539" w:rsidRDefault="00954041">
            <w:pPr>
              <w:pStyle w:val="Identifikace"/>
              <w:jc w:val="center"/>
              <w:rPr>
                <w:b/>
                <w:bCs/>
              </w:rPr>
            </w:pPr>
            <w:r w:rsidRPr="002E5539">
              <w:rPr>
                <w:b/>
                <w:bCs/>
              </w:rPr>
              <w:t>Země/oblasti</w:t>
            </w:r>
          </w:p>
        </w:tc>
        <w:tc>
          <w:tcPr>
            <w:tcW w:w="8930" w:type="dxa"/>
            <w:vAlign w:val="center"/>
          </w:tcPr>
          <w:p w14:paraId="3B4DB37D" w14:textId="77777777" w:rsidR="00954041" w:rsidRPr="00E31A92" w:rsidRDefault="00954041" w:rsidP="00D86A5B">
            <w:pPr>
              <w:pStyle w:val="Identifikace"/>
              <w:numPr>
                <w:ilvl w:val="0"/>
                <w:numId w:val="11"/>
              </w:numPr>
              <w:rPr>
                <w:b/>
                <w:bCs/>
              </w:rPr>
            </w:pPr>
            <w:r w:rsidRPr="00E31A92">
              <w:rPr>
                <w:b/>
                <w:bCs/>
              </w:rPr>
              <w:t>Kód</w:t>
            </w:r>
          </w:p>
          <w:p w14:paraId="2EEBA1F2" w14:textId="77777777" w:rsidR="00954041" w:rsidRPr="00E31A92" w:rsidRDefault="00954041" w:rsidP="00D86A5B">
            <w:pPr>
              <w:pStyle w:val="Identifikace"/>
              <w:numPr>
                <w:ilvl w:val="0"/>
                <w:numId w:val="11"/>
              </w:numPr>
              <w:rPr>
                <w:b/>
                <w:bCs/>
              </w:rPr>
            </w:pPr>
            <w:r w:rsidRPr="00E31A92">
              <w:rPr>
                <w:b/>
                <w:bCs/>
              </w:rPr>
              <w:t>Název</w:t>
            </w:r>
          </w:p>
          <w:p w14:paraId="20B08B18" w14:textId="77777777" w:rsidR="00954041" w:rsidRPr="00E31A92" w:rsidRDefault="00954041" w:rsidP="00D86A5B">
            <w:pPr>
              <w:pStyle w:val="Identifikace"/>
              <w:numPr>
                <w:ilvl w:val="0"/>
                <w:numId w:val="11"/>
              </w:numPr>
              <w:rPr>
                <w:b/>
                <w:bCs/>
              </w:rPr>
            </w:pPr>
            <w:r w:rsidRPr="00E31A92">
              <w:rPr>
                <w:b/>
                <w:bCs/>
              </w:rPr>
              <w:t>Kód ISO</w:t>
            </w:r>
          </w:p>
          <w:p w14:paraId="2FD4EAD1" w14:textId="77777777" w:rsidR="00954041" w:rsidRPr="002E5539" w:rsidRDefault="00954041" w:rsidP="00D86A5B">
            <w:pPr>
              <w:pStyle w:val="Identifikace"/>
              <w:numPr>
                <w:ilvl w:val="0"/>
                <w:numId w:val="11"/>
              </w:numPr>
            </w:pPr>
            <w:r w:rsidRPr="00E31A92">
              <w:rPr>
                <w:b/>
                <w:bCs/>
              </w:rPr>
              <w:t>Číselný kód ISO</w:t>
            </w:r>
          </w:p>
        </w:tc>
      </w:tr>
      <w:tr w:rsidR="00954041" w:rsidRPr="00DC22F9" w14:paraId="112314D1" w14:textId="77777777" w:rsidTr="5002A2D6">
        <w:trPr>
          <w:cantSplit/>
          <w:trHeight w:val="567"/>
        </w:trPr>
        <w:tc>
          <w:tcPr>
            <w:tcW w:w="2264" w:type="dxa"/>
            <w:vAlign w:val="center"/>
          </w:tcPr>
          <w:p w14:paraId="5A4C8EFD" w14:textId="77777777" w:rsidR="00954041" w:rsidRPr="002E5539" w:rsidRDefault="00954041">
            <w:pPr>
              <w:pStyle w:val="Identifikace"/>
              <w:jc w:val="center"/>
              <w:rPr>
                <w:b/>
                <w:bCs/>
              </w:rPr>
            </w:pPr>
            <w:r w:rsidRPr="002E5539">
              <w:rPr>
                <w:b/>
                <w:bCs/>
              </w:rPr>
              <w:t>Měny</w:t>
            </w:r>
          </w:p>
        </w:tc>
        <w:tc>
          <w:tcPr>
            <w:tcW w:w="8930" w:type="dxa"/>
            <w:vAlign w:val="center"/>
          </w:tcPr>
          <w:p w14:paraId="46167925" w14:textId="77777777" w:rsidR="00954041" w:rsidRPr="00E31A92" w:rsidRDefault="00954041" w:rsidP="00D86A5B">
            <w:pPr>
              <w:pStyle w:val="Identifikace"/>
              <w:numPr>
                <w:ilvl w:val="0"/>
                <w:numId w:val="11"/>
              </w:numPr>
              <w:rPr>
                <w:b/>
                <w:bCs/>
              </w:rPr>
            </w:pPr>
            <w:r w:rsidRPr="00E31A92">
              <w:rPr>
                <w:b/>
                <w:bCs/>
              </w:rPr>
              <w:t>Kód</w:t>
            </w:r>
          </w:p>
          <w:p w14:paraId="6732563B" w14:textId="77777777" w:rsidR="00954041" w:rsidRPr="00E00C52" w:rsidRDefault="00954041" w:rsidP="00D86A5B">
            <w:pPr>
              <w:pStyle w:val="Identifikace"/>
              <w:numPr>
                <w:ilvl w:val="0"/>
                <w:numId w:val="11"/>
              </w:numPr>
              <w:rPr>
                <w:b/>
                <w:bCs/>
              </w:rPr>
            </w:pPr>
            <w:r w:rsidRPr="00E31A92">
              <w:rPr>
                <w:b/>
                <w:bCs/>
              </w:rPr>
              <w:t>Popis</w:t>
            </w:r>
          </w:p>
        </w:tc>
      </w:tr>
      <w:tr w:rsidR="00954041" w:rsidRPr="00DC22F9" w14:paraId="319F5377" w14:textId="77777777" w:rsidTr="5002A2D6">
        <w:trPr>
          <w:cantSplit/>
          <w:trHeight w:val="567"/>
        </w:trPr>
        <w:tc>
          <w:tcPr>
            <w:tcW w:w="2264" w:type="dxa"/>
            <w:vAlign w:val="center"/>
          </w:tcPr>
          <w:p w14:paraId="09E24150" w14:textId="77777777" w:rsidR="00954041" w:rsidRPr="002E5539" w:rsidRDefault="00954041">
            <w:pPr>
              <w:pStyle w:val="Identifikace"/>
              <w:jc w:val="center"/>
              <w:rPr>
                <w:b/>
                <w:bCs/>
              </w:rPr>
            </w:pPr>
            <w:r>
              <w:rPr>
                <w:b/>
                <w:bCs/>
              </w:rPr>
              <w:t>Směnné kurzy</w:t>
            </w:r>
          </w:p>
        </w:tc>
        <w:tc>
          <w:tcPr>
            <w:tcW w:w="8930" w:type="dxa"/>
            <w:vAlign w:val="center"/>
          </w:tcPr>
          <w:p w14:paraId="47F0540F" w14:textId="77777777" w:rsidR="00954041" w:rsidRDefault="00954041" w:rsidP="00D86A5B">
            <w:pPr>
              <w:pStyle w:val="Identifikace"/>
              <w:numPr>
                <w:ilvl w:val="0"/>
                <w:numId w:val="11"/>
              </w:numPr>
              <w:rPr>
                <w:b/>
                <w:bCs/>
              </w:rPr>
            </w:pPr>
            <w:r>
              <w:rPr>
                <w:b/>
                <w:bCs/>
              </w:rPr>
              <w:t>Datum</w:t>
            </w:r>
          </w:p>
          <w:p w14:paraId="69D58D8D" w14:textId="77777777" w:rsidR="00954041" w:rsidRPr="006F79F6" w:rsidRDefault="00954041" w:rsidP="00D86A5B">
            <w:pPr>
              <w:pStyle w:val="Identifikace"/>
              <w:numPr>
                <w:ilvl w:val="0"/>
                <w:numId w:val="11"/>
              </w:numPr>
              <w:rPr>
                <w:b/>
                <w:bCs/>
                <w:lang w:val="pl-PL"/>
              </w:rPr>
            </w:pPr>
            <w:r w:rsidRPr="006F79F6">
              <w:rPr>
                <w:b/>
                <w:bCs/>
                <w:lang w:val="pl-PL"/>
              </w:rPr>
              <w:t xml:space="preserve">Kód měny – </w:t>
            </w:r>
            <w:r w:rsidRPr="006F79F6">
              <w:rPr>
                <w:lang w:val="pl-PL"/>
              </w:rPr>
              <w:t>relace na číselník měn</w:t>
            </w:r>
          </w:p>
          <w:p w14:paraId="40A44CB7" w14:textId="77777777" w:rsidR="00954041" w:rsidRDefault="00954041" w:rsidP="00D86A5B">
            <w:pPr>
              <w:pStyle w:val="Identifikace"/>
              <w:numPr>
                <w:ilvl w:val="0"/>
                <w:numId w:val="11"/>
              </w:numPr>
              <w:rPr>
                <w:b/>
                <w:bCs/>
              </w:rPr>
            </w:pPr>
            <w:r>
              <w:rPr>
                <w:b/>
                <w:bCs/>
              </w:rPr>
              <w:t>Množství směnného kurzu</w:t>
            </w:r>
          </w:p>
          <w:p w14:paraId="7A1FD0EF" w14:textId="77777777" w:rsidR="00954041" w:rsidRPr="00E31A92" w:rsidRDefault="00954041" w:rsidP="00D86A5B">
            <w:pPr>
              <w:pStyle w:val="Identifikace"/>
              <w:numPr>
                <w:ilvl w:val="0"/>
                <w:numId w:val="11"/>
              </w:numPr>
              <w:rPr>
                <w:b/>
                <w:bCs/>
              </w:rPr>
            </w:pPr>
            <w:r>
              <w:rPr>
                <w:b/>
                <w:bCs/>
              </w:rPr>
              <w:t>Směnný kurz</w:t>
            </w:r>
          </w:p>
        </w:tc>
      </w:tr>
      <w:tr w:rsidR="00954041" w:rsidRPr="00DC22F9" w14:paraId="3CF8EA6C" w14:textId="77777777" w:rsidTr="5002A2D6">
        <w:trPr>
          <w:cantSplit/>
          <w:trHeight w:val="567"/>
        </w:trPr>
        <w:tc>
          <w:tcPr>
            <w:tcW w:w="2264" w:type="dxa"/>
            <w:vAlign w:val="center"/>
          </w:tcPr>
          <w:p w14:paraId="4851D2C6" w14:textId="77777777" w:rsidR="00954041" w:rsidRPr="006F79F6" w:rsidRDefault="00954041">
            <w:pPr>
              <w:pStyle w:val="Identifikace"/>
              <w:jc w:val="center"/>
              <w:rPr>
                <w:b/>
                <w:bCs/>
                <w:lang w:val="pl-PL"/>
              </w:rPr>
            </w:pPr>
            <w:r w:rsidRPr="006F79F6">
              <w:rPr>
                <w:b/>
                <w:bCs/>
                <w:lang w:val="pl-PL"/>
              </w:rPr>
              <w:t>Platební karty</w:t>
            </w:r>
            <w:r w:rsidRPr="006F79F6">
              <w:rPr>
                <w:lang w:val="pl-PL"/>
              </w:rPr>
              <w:br/>
            </w:r>
            <w:r w:rsidRPr="006F79F6">
              <w:rPr>
                <w:b/>
                <w:bCs/>
                <w:lang w:val="pl-PL"/>
              </w:rPr>
              <w:t>(jedná se o firemní karty)</w:t>
            </w:r>
          </w:p>
        </w:tc>
        <w:tc>
          <w:tcPr>
            <w:tcW w:w="8930" w:type="dxa"/>
            <w:vAlign w:val="center"/>
          </w:tcPr>
          <w:p w14:paraId="060FC7E8" w14:textId="77777777" w:rsidR="00954041" w:rsidRPr="00E31A92" w:rsidRDefault="00954041" w:rsidP="00D86A5B">
            <w:pPr>
              <w:pStyle w:val="Identifikace"/>
              <w:numPr>
                <w:ilvl w:val="0"/>
                <w:numId w:val="11"/>
              </w:numPr>
              <w:rPr>
                <w:b/>
                <w:bCs/>
              </w:rPr>
            </w:pPr>
            <w:r>
              <w:rPr>
                <w:b/>
                <w:bCs/>
              </w:rPr>
              <w:t>Kód</w:t>
            </w:r>
            <w:r w:rsidRPr="00E31A92">
              <w:rPr>
                <w:b/>
                <w:bCs/>
              </w:rPr>
              <w:t xml:space="preserve"> karty</w:t>
            </w:r>
          </w:p>
          <w:p w14:paraId="2674B7D2" w14:textId="45B9047C" w:rsidR="00954041" w:rsidRPr="002E5539" w:rsidRDefault="00954041" w:rsidP="00D86A5B">
            <w:pPr>
              <w:pStyle w:val="Identifikace"/>
              <w:numPr>
                <w:ilvl w:val="0"/>
                <w:numId w:val="11"/>
              </w:numPr>
            </w:pPr>
            <w:r w:rsidRPr="00E31A92">
              <w:rPr>
                <w:b/>
                <w:bCs/>
              </w:rPr>
              <w:t>Sta</w:t>
            </w:r>
            <w:commentRangeStart w:id="242"/>
            <w:commentRangeStart w:id="243"/>
            <w:commentRangeStart w:id="244"/>
            <w:r w:rsidRPr="00E31A92">
              <w:rPr>
                <w:b/>
                <w:bCs/>
              </w:rPr>
              <w:t xml:space="preserve">v </w:t>
            </w:r>
            <w:r w:rsidRPr="7979A831">
              <w:rPr>
                <w:b/>
                <w:bCs/>
              </w:rPr>
              <w:t>k</w:t>
            </w:r>
            <w:commentRangeEnd w:id="242"/>
            <w:r>
              <w:rPr>
                <w:rStyle w:val="Odkaznakoment"/>
              </w:rPr>
              <w:commentReference w:id="242"/>
            </w:r>
            <w:commentRangeEnd w:id="243"/>
            <w:r w:rsidR="007A055B">
              <w:rPr>
                <w:rStyle w:val="Odkaznakoment"/>
              </w:rPr>
              <w:commentReference w:id="243"/>
            </w:r>
            <w:commentRangeEnd w:id="244"/>
            <w:r w:rsidR="00B97C2A">
              <w:rPr>
                <w:rStyle w:val="Odkaznakoment"/>
                <w:kern w:val="2"/>
                <w:lang w:val="cs-CZ"/>
                <w14:ligatures w14:val="standardContextual"/>
              </w:rPr>
              <w:commentReference w:id="244"/>
            </w:r>
            <w:r w:rsidRPr="7979A831">
              <w:rPr>
                <w:b/>
                <w:bCs/>
              </w:rPr>
              <w:t>arty</w:t>
            </w:r>
            <w:r w:rsidRPr="002E5539">
              <w:t xml:space="preserve"> </w:t>
            </w:r>
          </w:p>
          <w:p w14:paraId="66BCB107" w14:textId="65EDDDA4" w:rsidR="00954041" w:rsidRPr="002E5539" w:rsidRDefault="00954041" w:rsidP="00D86A5B">
            <w:pPr>
              <w:pStyle w:val="Identifikace"/>
              <w:numPr>
                <w:ilvl w:val="0"/>
                <w:numId w:val="11"/>
              </w:numPr>
            </w:pPr>
            <w:r w:rsidRPr="00E31A92">
              <w:rPr>
                <w:b/>
                <w:bCs/>
              </w:rPr>
              <w:lastRenderedPageBreak/>
              <w:t>Maskovaný PAN karty</w:t>
            </w:r>
            <w:r w:rsidRPr="002E5539">
              <w:t xml:space="preserve"> </w:t>
            </w:r>
          </w:p>
          <w:p w14:paraId="6FE04D28" w14:textId="77777777" w:rsidR="00954041" w:rsidRPr="00E31A92" w:rsidRDefault="00954041" w:rsidP="00D86A5B">
            <w:pPr>
              <w:pStyle w:val="Identifikace"/>
              <w:numPr>
                <w:ilvl w:val="0"/>
                <w:numId w:val="11"/>
              </w:numPr>
              <w:rPr>
                <w:b/>
                <w:bCs/>
              </w:rPr>
            </w:pPr>
            <w:r w:rsidRPr="00E31A92">
              <w:rPr>
                <w:b/>
                <w:bCs/>
              </w:rPr>
              <w:t>Držitel karty</w:t>
            </w:r>
          </w:p>
          <w:p w14:paraId="0AFCDBCA" w14:textId="77777777" w:rsidR="00954041" w:rsidRPr="00E31A92" w:rsidRDefault="00954041" w:rsidP="00D86A5B">
            <w:pPr>
              <w:pStyle w:val="Identifikace"/>
              <w:numPr>
                <w:ilvl w:val="0"/>
                <w:numId w:val="11"/>
              </w:numPr>
              <w:rPr>
                <w:b/>
                <w:bCs/>
              </w:rPr>
            </w:pPr>
            <w:r w:rsidRPr="00E31A92">
              <w:rPr>
                <w:b/>
                <w:bCs/>
              </w:rPr>
              <w:t>Datum expirace karty</w:t>
            </w:r>
          </w:p>
          <w:p w14:paraId="2188895C" w14:textId="77777777" w:rsidR="00954041" w:rsidRPr="00E31A92" w:rsidRDefault="00954041" w:rsidP="00D86A5B">
            <w:pPr>
              <w:pStyle w:val="Identifikace"/>
              <w:numPr>
                <w:ilvl w:val="0"/>
                <w:numId w:val="11"/>
              </w:numPr>
              <w:rPr>
                <w:b/>
                <w:bCs/>
              </w:rPr>
            </w:pPr>
            <w:r w:rsidRPr="00E31A92">
              <w:rPr>
                <w:b/>
                <w:bCs/>
              </w:rPr>
              <w:t>Předpokládané datum doručení karty</w:t>
            </w:r>
          </w:p>
          <w:p w14:paraId="0E0A5203" w14:textId="77777777" w:rsidR="00954041" w:rsidRPr="002E5539" w:rsidRDefault="00954041" w:rsidP="00D86A5B">
            <w:pPr>
              <w:pStyle w:val="Identifikace"/>
              <w:numPr>
                <w:ilvl w:val="0"/>
                <w:numId w:val="11"/>
              </w:numPr>
            </w:pPr>
            <w:r w:rsidRPr="00E31A92">
              <w:rPr>
                <w:b/>
                <w:bCs/>
              </w:rPr>
              <w:t>ID uživatelů spojených s kartou</w:t>
            </w:r>
            <w:r w:rsidRPr="002E5539">
              <w:t xml:space="preserve"> (pokud se jedná o sdílenou)</w:t>
            </w:r>
          </w:p>
        </w:tc>
      </w:tr>
      <w:tr w:rsidR="00954041" w:rsidRPr="00DC22F9" w14:paraId="63760FF8" w14:textId="77777777" w:rsidTr="5002A2D6">
        <w:trPr>
          <w:cantSplit/>
          <w:trHeight w:val="567"/>
        </w:trPr>
        <w:tc>
          <w:tcPr>
            <w:tcW w:w="2264" w:type="dxa"/>
            <w:vAlign w:val="center"/>
          </w:tcPr>
          <w:p w14:paraId="344606F4" w14:textId="77777777" w:rsidR="00954041" w:rsidRPr="002E5539" w:rsidRDefault="00954041">
            <w:pPr>
              <w:pStyle w:val="Identifikace"/>
              <w:jc w:val="center"/>
              <w:rPr>
                <w:b/>
                <w:bCs/>
              </w:rPr>
            </w:pPr>
            <w:r w:rsidRPr="002E5539">
              <w:rPr>
                <w:b/>
                <w:bCs/>
              </w:rPr>
              <w:lastRenderedPageBreak/>
              <w:t>Kódy SWIFT</w:t>
            </w:r>
          </w:p>
        </w:tc>
        <w:tc>
          <w:tcPr>
            <w:tcW w:w="8930" w:type="dxa"/>
            <w:vAlign w:val="center"/>
          </w:tcPr>
          <w:p w14:paraId="7D8590AF" w14:textId="77777777" w:rsidR="00954041" w:rsidRPr="00E31A92" w:rsidRDefault="00954041" w:rsidP="00D86A5B">
            <w:pPr>
              <w:pStyle w:val="Identifikace"/>
              <w:numPr>
                <w:ilvl w:val="0"/>
                <w:numId w:val="11"/>
              </w:numPr>
              <w:rPr>
                <w:b/>
                <w:bCs/>
              </w:rPr>
            </w:pPr>
            <w:r w:rsidRPr="00E31A92">
              <w:rPr>
                <w:b/>
                <w:bCs/>
              </w:rPr>
              <w:t>Kód</w:t>
            </w:r>
          </w:p>
          <w:p w14:paraId="080C85CF" w14:textId="77777777" w:rsidR="00954041" w:rsidRPr="00E31A92" w:rsidRDefault="00954041" w:rsidP="00D86A5B">
            <w:pPr>
              <w:pStyle w:val="Identifikace"/>
              <w:numPr>
                <w:ilvl w:val="0"/>
                <w:numId w:val="11"/>
              </w:numPr>
              <w:rPr>
                <w:b/>
                <w:bCs/>
              </w:rPr>
            </w:pPr>
            <w:r w:rsidRPr="00E31A92">
              <w:rPr>
                <w:b/>
                <w:bCs/>
              </w:rPr>
              <w:t>Název</w:t>
            </w:r>
          </w:p>
        </w:tc>
      </w:tr>
      <w:tr w:rsidR="00954041" w:rsidRPr="00DC22F9" w14:paraId="29ABE503" w14:textId="77777777" w:rsidTr="5002A2D6">
        <w:trPr>
          <w:cantSplit/>
          <w:trHeight w:val="567"/>
        </w:trPr>
        <w:tc>
          <w:tcPr>
            <w:tcW w:w="2264" w:type="dxa"/>
            <w:vAlign w:val="center"/>
          </w:tcPr>
          <w:p w14:paraId="434F78A8" w14:textId="77777777" w:rsidR="00954041" w:rsidRPr="002E5539" w:rsidRDefault="00954041">
            <w:pPr>
              <w:pStyle w:val="Identifikace"/>
              <w:jc w:val="center"/>
              <w:rPr>
                <w:b/>
                <w:bCs/>
              </w:rPr>
            </w:pPr>
            <w:r w:rsidRPr="002E5539">
              <w:rPr>
                <w:b/>
                <w:bCs/>
              </w:rPr>
              <w:t>Jazyk</w:t>
            </w:r>
          </w:p>
        </w:tc>
        <w:tc>
          <w:tcPr>
            <w:tcW w:w="8930" w:type="dxa"/>
            <w:vAlign w:val="center"/>
          </w:tcPr>
          <w:p w14:paraId="5AD49D85" w14:textId="77777777" w:rsidR="00954041" w:rsidRPr="002E5539" w:rsidRDefault="00954041" w:rsidP="00D86A5B">
            <w:pPr>
              <w:pStyle w:val="Identifikace"/>
              <w:numPr>
                <w:ilvl w:val="0"/>
                <w:numId w:val="11"/>
              </w:numPr>
            </w:pPr>
            <w:r w:rsidRPr="002E5539">
              <w:t xml:space="preserve">např. </w:t>
            </w:r>
            <w:r w:rsidRPr="00E31A92">
              <w:rPr>
                <w:b/>
                <w:bCs/>
              </w:rPr>
              <w:t>CSY</w:t>
            </w:r>
            <w:r w:rsidRPr="002E5539">
              <w:t xml:space="preserve">, </w:t>
            </w:r>
            <w:r w:rsidRPr="00E31A92">
              <w:rPr>
                <w:b/>
                <w:bCs/>
              </w:rPr>
              <w:t>ENU</w:t>
            </w:r>
          </w:p>
        </w:tc>
      </w:tr>
    </w:tbl>
    <w:p w14:paraId="41519C7E" w14:textId="77777777" w:rsidR="00954041" w:rsidRPr="00734D12" w:rsidRDefault="00954041" w:rsidP="001C44ED"/>
    <w:p w14:paraId="5212C318" w14:textId="465CC283" w:rsidR="00734D12" w:rsidRDefault="43301CF7" w:rsidP="7979A831">
      <w:pPr>
        <w:pStyle w:val="Nadpis4"/>
      </w:pPr>
      <w:bookmarkStart w:id="248" w:name="_Toc1819251605"/>
      <w:r>
        <w:t xml:space="preserve">4.6.1 </w:t>
      </w:r>
      <w:r w:rsidR="00734D12">
        <w:t xml:space="preserve">REQ-06a: Integrace číselníků </w:t>
      </w:r>
      <w:commentRangeStart w:id="249"/>
      <w:r w:rsidR="00734D12">
        <w:t>s</w:t>
      </w:r>
      <w:commentRangeEnd w:id="249"/>
      <w:r w:rsidR="00B006BA">
        <w:rPr>
          <w:rStyle w:val="Odkaznakoment"/>
        </w:rPr>
        <w:commentReference w:id="249"/>
      </w:r>
      <w:r w:rsidR="00734D12">
        <w:t> </w:t>
      </w:r>
      <w:r w:rsidR="00DC65A1">
        <w:t>ERP</w:t>
      </w:r>
      <w:bookmarkEnd w:id="248"/>
    </w:p>
    <w:p w14:paraId="29C6E806" w14:textId="32E8FBBE" w:rsidR="7ACB94C8" w:rsidRDefault="7ACB94C8" w:rsidP="50EB9561">
      <w:r>
        <w:t xml:space="preserve">Import nových hodnot a změny současných hodnot by </w:t>
      </w:r>
      <w:r w:rsidR="0D08BE16">
        <w:t>mělo zajistit ERP pomocí vystaveného rozhraní.</w:t>
      </w:r>
      <w:r>
        <w:br/>
      </w:r>
      <w:r>
        <w:br/>
      </w:r>
      <w:r w:rsidR="56AF2DFD">
        <w:t>Bude se jednat o číselníky:</w:t>
      </w:r>
    </w:p>
    <w:p w14:paraId="24191C83" w14:textId="53791D0E" w:rsidR="56AF2DFD" w:rsidRDefault="56AF2DFD" w:rsidP="14491F64">
      <w:pPr>
        <w:pStyle w:val="Odstavecseseznamem"/>
      </w:pPr>
      <w:r>
        <w:t>Zaměstnanci</w:t>
      </w:r>
    </w:p>
    <w:p w14:paraId="3439428F" w14:textId="3BF1FAF8" w:rsidR="56AF2DFD" w:rsidRDefault="56AF2DFD" w:rsidP="14491F64">
      <w:pPr>
        <w:pStyle w:val="Odstavecseseznamem"/>
      </w:pPr>
      <w:r>
        <w:t>Bankovní účty</w:t>
      </w:r>
    </w:p>
    <w:p w14:paraId="141F4052" w14:textId="743D7015" w:rsidR="56AF2DFD" w:rsidRDefault="56AF2DFD" w:rsidP="14491F64">
      <w:pPr>
        <w:pStyle w:val="Odstavecseseznamem"/>
      </w:pPr>
      <w:r>
        <w:t>Vozidla</w:t>
      </w:r>
    </w:p>
    <w:p w14:paraId="7D1B67B1" w14:textId="388E00CE" w:rsidR="3781AAB2" w:rsidRDefault="3781AAB2" w:rsidP="7979A831">
      <w:r>
        <w:lastRenderedPageBreak/>
        <w:drawing>
          <wp:inline distT="0" distB="0" distL="0" distR="0" wp14:anchorId="0B4431F5" wp14:editId="63880CEB">
            <wp:extent cx="5762626" cy="2628900"/>
            <wp:effectExtent l="0" t="0" r="0" b="0"/>
            <wp:docPr id="1810065146" name="Picture 181006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0065146"/>
                    <pic:cNvPicPr/>
                  </pic:nvPicPr>
                  <pic:blipFill>
                    <a:blip r:embed="rId40">
                      <a:extLst>
                        <a:ext uri="{28A0092B-C50C-407E-A947-70E740481C1C}">
                          <a14:useLocalDpi xmlns:a14="http://schemas.microsoft.com/office/drawing/2010/main" val="0"/>
                        </a:ext>
                      </a:extLst>
                    </a:blip>
                    <a:stretch>
                      <a:fillRect/>
                    </a:stretch>
                  </pic:blipFill>
                  <pic:spPr>
                    <a:xfrm>
                      <a:off x="0" y="0"/>
                      <a:ext cx="5762626" cy="2628900"/>
                    </a:xfrm>
                    <a:prstGeom prst="rect">
                      <a:avLst/>
                    </a:prstGeom>
                  </pic:spPr>
                </pic:pic>
              </a:graphicData>
            </a:graphic>
          </wp:inline>
        </w:drawing>
      </w:r>
      <w:r w:rsidR="4798F400">
        <w:drawing>
          <wp:inline distT="0" distB="0" distL="0" distR="0" wp14:anchorId="3B94484B" wp14:editId="1032A4C3">
            <wp:extent cx="5762626" cy="5648326"/>
            <wp:effectExtent l="0" t="0" r="0" b="0"/>
            <wp:docPr id="183583156" name="Picture 18358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83156"/>
                    <pic:cNvPicPr/>
                  </pic:nvPicPr>
                  <pic:blipFill>
                    <a:blip r:embed="rId41">
                      <a:extLst>
                        <a:ext uri="{28A0092B-C50C-407E-A947-70E740481C1C}">
                          <a14:useLocalDpi xmlns:a14="http://schemas.microsoft.com/office/drawing/2010/main" val="0"/>
                        </a:ext>
                      </a:extLst>
                    </a:blip>
                    <a:stretch>
                      <a:fillRect/>
                    </a:stretch>
                  </pic:blipFill>
                  <pic:spPr>
                    <a:xfrm>
                      <a:off x="0" y="0"/>
                      <a:ext cx="5762626" cy="5648326"/>
                    </a:xfrm>
                    <a:prstGeom prst="rect">
                      <a:avLst/>
                    </a:prstGeom>
                  </pic:spPr>
                </pic:pic>
              </a:graphicData>
            </a:graphic>
          </wp:inline>
        </w:drawing>
      </w:r>
    </w:p>
    <w:p w14:paraId="5886A705" w14:textId="624F2032" w:rsidR="00734D12" w:rsidRDefault="001062CF" w:rsidP="001062CF">
      <w:r>
        <w:t xml:space="preserve">V rámci integrace s ERP, bude vystaveno rozhraní cestovních příkazů, které umožní provádět </w:t>
      </w:r>
      <w:r w:rsidR="007F2F5C">
        <w:t xml:space="preserve">dané </w:t>
      </w:r>
      <w:r>
        <w:t>operace.</w:t>
      </w:r>
    </w:p>
    <w:p w14:paraId="729CE062" w14:textId="7F0D5679" w:rsidR="007F2F5C" w:rsidRDefault="007F2F5C" w:rsidP="00C73213">
      <w:pPr>
        <w:jc w:val="both"/>
      </w:pPr>
      <w:r>
        <w:lastRenderedPageBreak/>
        <w:t>Data budou synchronizovány s ERP metodou PUSH.</w:t>
      </w:r>
      <w:r w:rsidR="005945BC">
        <w:t xml:space="preserve"> Počet volání za den je odhadováno na nižší desítky u číselníku Vozidla a Zaměstnanci za den.</w:t>
      </w:r>
    </w:p>
    <w:p w14:paraId="63E22CB5" w14:textId="074BC604" w:rsidR="66CBB2AA" w:rsidRDefault="66CBB2AA" w:rsidP="7979A831"/>
    <w:p w14:paraId="20FEFE97" w14:textId="79D6EB6F" w:rsidR="00DC65A1" w:rsidRDefault="001C44ED" w:rsidP="7979A831">
      <w:pPr>
        <w:pStyle w:val="Nadpis4"/>
      </w:pPr>
      <w:commentRangeStart w:id="250"/>
      <w:commentRangeEnd w:id="250"/>
      <w:r>
        <w:rPr>
          <w:rStyle w:val="Odkaznakoment"/>
        </w:rPr>
        <w:commentReference w:id="250"/>
      </w:r>
      <w:r w:rsidR="00DC65A1">
        <w:t xml:space="preserve"> </w:t>
      </w:r>
      <w:bookmarkStart w:id="252" w:name="_Toc514333045"/>
      <w:r w:rsidR="53930F84">
        <w:t>4.6.2</w:t>
      </w:r>
      <w:r w:rsidR="00DC65A1">
        <w:t xml:space="preserve"> REQ-06b: Integrace </w:t>
      </w:r>
      <w:r w:rsidR="216B6E94">
        <w:t xml:space="preserve">hodnot </w:t>
      </w:r>
      <w:r w:rsidR="00DC65A1">
        <w:t>směnných kurzů</w:t>
      </w:r>
      <w:bookmarkEnd w:id="252"/>
    </w:p>
    <w:p w14:paraId="24CA2AE6" w14:textId="19520D71" w:rsidR="506B894B" w:rsidRDefault="506B894B" w:rsidP="7979A831">
      <w:r>
        <w:drawing>
          <wp:inline distT="0" distB="0" distL="0" distR="0" wp14:anchorId="29C16380" wp14:editId="280C30AB">
            <wp:extent cx="5762626" cy="1885950"/>
            <wp:effectExtent l="0" t="0" r="0" b="0"/>
            <wp:docPr id="407557555" name="Picture 407557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557555"/>
                    <pic:cNvPicPr/>
                  </pic:nvPicPr>
                  <pic:blipFill>
                    <a:blip r:embed="rId42">
                      <a:extLst>
                        <a:ext uri="{28A0092B-C50C-407E-A947-70E740481C1C}">
                          <a14:useLocalDpi xmlns:a14="http://schemas.microsoft.com/office/drawing/2010/main" val="0"/>
                        </a:ext>
                      </a:extLst>
                    </a:blip>
                    <a:stretch>
                      <a:fillRect/>
                    </a:stretch>
                  </pic:blipFill>
                  <pic:spPr>
                    <a:xfrm>
                      <a:off x="0" y="0"/>
                      <a:ext cx="5762626" cy="1885950"/>
                    </a:xfrm>
                    <a:prstGeom prst="rect">
                      <a:avLst/>
                    </a:prstGeom>
                  </pic:spPr>
                </pic:pic>
              </a:graphicData>
            </a:graphic>
          </wp:inline>
        </w:drawing>
      </w:r>
    </w:p>
    <w:p w14:paraId="15A68723" w14:textId="40080407" w:rsidR="00DC65A1" w:rsidRPr="00DC65A1" w:rsidRDefault="00DC65A1" w:rsidP="00DC65A1">
      <w:commentRangeStart w:id="253"/>
      <w:commentRangeStart w:id="254"/>
      <w:commentRangeStart w:id="255"/>
      <w:commentRangeStart w:id="256"/>
      <w:r>
        <w:t>Směnné kurzy budou stahovanými z následujíc</w:t>
      </w:r>
      <w:r w:rsidR="7904AA7C">
        <w:t>ího</w:t>
      </w:r>
      <w:r>
        <w:t xml:space="preserve"> odkazu –</w:t>
      </w:r>
      <w:r w:rsidR="73350832">
        <w:t xml:space="preserve"> na základě triggeru – nenajdu-li platný záznam v DB, stáhnu z ČNB.</w:t>
      </w:r>
    </w:p>
    <w:p w14:paraId="3FBE4850" w14:textId="6713160F" w:rsidR="00DC65A1" w:rsidRPr="00DC65A1" w:rsidRDefault="2BDCD211" w:rsidP="65F28FBF">
      <w:r w:rsidRPr="65F28FBF">
        <w:rPr>
          <w:b/>
          <w:bCs/>
        </w:rPr>
        <w:t>Základní měny</w:t>
      </w:r>
      <w:r w:rsidR="00DC65A1">
        <w:br/>
      </w:r>
      <w:r w:rsidR="370BED2E">
        <w:t>Měny jsou aktualizované ČNB každý pracovní den po 14:30 a platí na daný den . Pokud je to pracovní den před víkendem nebo státním sv</w:t>
      </w:r>
      <w:r w:rsidR="33218C74">
        <w:t>átkem, platí na následující sobotu, neděli, nebo/a státní svátek.</w:t>
      </w:r>
    </w:p>
    <w:p w14:paraId="1BE2DDB3" w14:textId="7D25FFD7" w:rsidR="00DC65A1" w:rsidRPr="00DC65A1" w:rsidRDefault="00DC65A1" w:rsidP="00DC65A1">
      <w:hyperlink r:id="rId43" w:history="1">
        <w:r w:rsidRPr="65F28FBF">
          <w:rPr>
            <w:rStyle w:val="Hypertextovodkaz"/>
          </w:rPr>
          <w:t>https://www.cnb.cz/cs/financni-trhy/devizovy-trh/kurzy-devizoveho-trhu/kurzy-devizoveho-trhu/denni_kurz.txt;jsessionid=F4C90CA223CEFEC342FF0967F39EF2F0?date=01.07.2024</w:t>
        </w:r>
      </w:hyperlink>
      <w:commentRangeEnd w:id="253"/>
      <w:r>
        <w:commentReference w:id="253"/>
      </w:r>
      <w:commentRangeEnd w:id="254"/>
      <w:r>
        <w:commentReference w:id="254"/>
      </w:r>
      <w:commentRangeEnd w:id="255"/>
      <w:r>
        <w:commentReference w:id="255"/>
      </w:r>
      <w:commentRangeEnd w:id="256"/>
      <w:r>
        <w:commentReference w:id="256"/>
      </w:r>
      <w:r>
        <w:t xml:space="preserve"> </w:t>
      </w:r>
    </w:p>
    <w:p w14:paraId="3860819E" w14:textId="511F8122" w:rsidR="001C44ED" w:rsidRDefault="43C50D4F" w:rsidP="001062CF">
      <w:r>
        <w:br/>
      </w:r>
      <w:r w:rsidR="6241DF60" w:rsidRPr="65F28FBF">
        <w:rPr>
          <w:b/>
          <w:bCs/>
        </w:rPr>
        <w:t>Rozšířené měny</w:t>
      </w:r>
    </w:p>
    <w:p w14:paraId="1F6FD9CE" w14:textId="46BC4254" w:rsidR="001C44ED" w:rsidRDefault="47E12179" w:rsidP="001062CF">
      <w:r>
        <w:t>Měny jsou aktualizované ČNB jed</w:t>
      </w:r>
      <w:r w:rsidR="1E439953">
        <w:t>n</w:t>
      </w:r>
      <w:r>
        <w:t xml:space="preserve">ou měsíčně k 31.7. </w:t>
      </w:r>
      <w:r w:rsidR="58F48C34">
        <w:t xml:space="preserve">po 14:30 </w:t>
      </w:r>
      <w:r>
        <w:t>a platí na celý následující měsíc.</w:t>
      </w:r>
    </w:p>
    <w:p w14:paraId="7132EA88" w14:textId="76D818D0" w:rsidR="001C44ED" w:rsidRDefault="5221CD88" w:rsidP="001062CF">
      <w:hyperlink r:id="rId44">
        <w:r w:rsidRPr="65F28FBF">
          <w:rPr>
            <w:rStyle w:val="Hypertextovodkaz"/>
          </w:rPr>
          <w:t>https://www.cnb.cz/cs/financni-trhy/devizovy-trh/kurzy-ostatnich-men/kurzy-ostatnich-men/kurzy.txt?rok=2024&amp;mesic=5</w:t>
        </w:r>
      </w:hyperlink>
      <w:r>
        <w:t xml:space="preserve"> </w:t>
      </w:r>
    </w:p>
    <w:p w14:paraId="22276671" w14:textId="37667E8B" w:rsidR="001C44ED" w:rsidRDefault="4C2497C4" w:rsidP="65F28FBF">
      <w:r>
        <w:drawing>
          <wp:inline distT="0" distB="0" distL="0" distR="0" wp14:anchorId="05508B31" wp14:editId="33E31527">
            <wp:extent cx="5762626" cy="2486025"/>
            <wp:effectExtent l="0" t="0" r="0" b="0"/>
            <wp:docPr id="205239081" name="Picture 20523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762626" cy="2486025"/>
                    </a:xfrm>
                    <a:prstGeom prst="rect">
                      <a:avLst/>
                    </a:prstGeom>
                  </pic:spPr>
                </pic:pic>
              </a:graphicData>
            </a:graphic>
          </wp:inline>
        </w:drawing>
      </w:r>
    </w:p>
    <w:tbl>
      <w:tblPr>
        <w:tblStyle w:val="Mkatabulky"/>
        <w:tblW w:w="0" w:type="auto"/>
        <w:tblInd w:w="2" w:type="dxa"/>
        <w:tblLook w:val="04A0" w:firstRow="1" w:lastRow="0" w:firstColumn="1" w:lastColumn="0" w:noHBand="0" w:noVBand="1"/>
      </w:tblPr>
      <w:tblGrid>
        <w:gridCol w:w="1409"/>
        <w:gridCol w:w="7641"/>
      </w:tblGrid>
      <w:tr w:rsidR="21E4DC7B" w14:paraId="1A778652" w14:textId="77777777" w:rsidTr="65F28FBF">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FE7C963" w14:textId="347ECEF9" w:rsidR="21E4DC7B" w:rsidRDefault="21E4DC7B" w:rsidP="21E4DC7B">
            <w:pPr>
              <w:spacing w:after="160"/>
              <w:jc w:val="center"/>
              <w:rPr>
                <w:rFonts w:ascii="Calibri" w:eastAsia="Calibri" w:hAnsi="Calibri" w:cs="Calibri"/>
                <w:b/>
                <w:bCs/>
                <w:color w:val="000000" w:themeColor="text1"/>
              </w:rPr>
            </w:pPr>
            <w:r w:rsidRPr="21E4DC7B">
              <w:rPr>
                <w:rFonts w:ascii="Calibri" w:eastAsia="Calibri" w:hAnsi="Calibri" w:cs="Calibri"/>
                <w:b/>
                <w:bCs/>
                <w:color w:val="000000" w:themeColor="text1"/>
              </w:rPr>
              <w:t>UC</w:t>
            </w:r>
          </w:p>
        </w:tc>
        <w:tc>
          <w:tcPr>
            <w:tcW w:w="765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93710F9" w14:textId="73B242E2" w:rsidR="21E4DC7B" w:rsidRDefault="645ED142" w:rsidP="21E4DC7B">
            <w:pPr>
              <w:spacing w:after="160" w:line="259" w:lineRule="auto"/>
              <w:jc w:val="center"/>
            </w:pPr>
            <w:r w:rsidRPr="5DA5AAC9">
              <w:rPr>
                <w:rFonts w:ascii="Calibri" w:eastAsia="Calibri" w:hAnsi="Calibri" w:cs="Calibri"/>
                <w:b/>
                <w:bCs/>
                <w:color w:val="0000FF"/>
              </w:rPr>
              <w:t>Integrace  hodnot směnných kurzů</w:t>
            </w:r>
          </w:p>
        </w:tc>
      </w:tr>
      <w:tr w:rsidR="21E4DC7B" w14:paraId="294264DD" w14:textId="77777777" w:rsidTr="65F28FBF">
        <w:trPr>
          <w:trHeight w:val="488"/>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650F54E" w14:textId="46CC569E" w:rsidR="21E4DC7B" w:rsidRDefault="21E4DC7B" w:rsidP="21E4DC7B">
            <w:pPr>
              <w:spacing w:after="160" w:line="259" w:lineRule="auto"/>
              <w:jc w:val="center"/>
              <w:rPr>
                <w:rFonts w:ascii="Calibri" w:eastAsia="Calibri" w:hAnsi="Calibri" w:cs="Calibri"/>
                <w:b/>
                <w:bCs/>
                <w:color w:val="000000" w:themeColor="text1"/>
              </w:rPr>
            </w:pPr>
            <w:r w:rsidRPr="21E4DC7B">
              <w:rPr>
                <w:rFonts w:ascii="Calibri" w:eastAsia="Calibri" w:hAnsi="Calibri" w:cs="Calibri"/>
                <w:b/>
                <w:bCs/>
                <w:color w:val="000000" w:themeColor="text1"/>
              </w:rPr>
              <w:lastRenderedPageBreak/>
              <w:t>Hlavní aktér</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70A901EA" w14:textId="5B1C03EE" w:rsidR="27FCA3D1" w:rsidRDefault="27FCA3D1" w:rsidP="21E4DC7B">
            <w:pPr>
              <w:spacing w:after="160" w:line="259" w:lineRule="auto"/>
            </w:pPr>
            <w:r w:rsidRPr="21E4DC7B">
              <w:rPr>
                <w:rFonts w:ascii="Calibri" w:eastAsia="Calibri" w:hAnsi="Calibri" w:cs="Calibri"/>
                <w:i/>
                <w:iCs/>
                <w:color w:val="0000FF"/>
              </w:rPr>
              <w:t>Systém</w:t>
            </w:r>
          </w:p>
        </w:tc>
      </w:tr>
      <w:tr w:rsidR="21E4DC7B" w14:paraId="5AA6EAE6" w14:textId="77777777" w:rsidTr="65F28FBF">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7C7DB74" w14:textId="798D2E9B" w:rsidR="21E4DC7B" w:rsidRDefault="21E4DC7B" w:rsidP="21E4DC7B">
            <w:pPr>
              <w:spacing w:after="160" w:line="259" w:lineRule="auto"/>
              <w:jc w:val="center"/>
              <w:rPr>
                <w:rFonts w:ascii="Calibri" w:eastAsia="Calibri" w:hAnsi="Calibri" w:cs="Calibri"/>
                <w:b/>
                <w:bCs/>
                <w:color w:val="000000" w:themeColor="text1"/>
              </w:rPr>
            </w:pPr>
            <w:r w:rsidRPr="21E4DC7B">
              <w:rPr>
                <w:rFonts w:ascii="Calibri" w:eastAsia="Calibri" w:hAnsi="Calibri" w:cs="Calibri"/>
                <w:b/>
                <w:bCs/>
                <w:color w:val="000000" w:themeColor="text1"/>
              </w:rPr>
              <w:t>Spouštěč</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0F8B83C3" w14:textId="368C2954" w:rsidR="05FAF649" w:rsidRDefault="3D00FAA5" w:rsidP="65F28FBF">
            <w:pPr>
              <w:spacing w:after="160" w:line="259" w:lineRule="auto"/>
            </w:pPr>
            <w:r w:rsidRPr="65F28FBF">
              <w:rPr>
                <w:rFonts w:ascii="Calibri" w:eastAsia="Calibri" w:hAnsi="Calibri" w:cs="Calibri"/>
                <w:i/>
                <w:iCs/>
                <w:color w:val="0000FF"/>
              </w:rPr>
              <w:t>Nenachází-li se daný směnný kurz v tabulce</w:t>
            </w:r>
          </w:p>
        </w:tc>
      </w:tr>
      <w:tr w:rsidR="21E4DC7B" w14:paraId="7263EEB6" w14:textId="77777777" w:rsidTr="65F28FBF">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92E68F4" w14:textId="26097756" w:rsidR="21E4DC7B" w:rsidRDefault="21E4DC7B" w:rsidP="21E4DC7B">
            <w:pPr>
              <w:spacing w:after="160" w:line="259" w:lineRule="auto"/>
              <w:jc w:val="center"/>
              <w:rPr>
                <w:rFonts w:ascii="Calibri" w:eastAsia="Calibri" w:hAnsi="Calibri" w:cs="Calibri"/>
                <w:b/>
                <w:bCs/>
                <w:color w:val="000000" w:themeColor="text1"/>
              </w:rPr>
            </w:pPr>
            <w:r w:rsidRPr="21E4DC7B">
              <w:rPr>
                <w:rFonts w:ascii="Calibri" w:eastAsia="Calibri" w:hAnsi="Calibri" w:cs="Calibri"/>
                <w:b/>
                <w:bCs/>
                <w:color w:val="000000" w:themeColor="text1"/>
              </w:rPr>
              <w:t>Předpoklad</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0BA7519A" w14:textId="6B919C5F" w:rsidR="21E4DC7B" w:rsidRDefault="082D6987" w:rsidP="65F28FBF">
            <w:pPr>
              <w:spacing w:after="160" w:line="259" w:lineRule="auto"/>
              <w:ind w:left="25"/>
              <w:rPr>
                <w:rFonts w:ascii="Calibri" w:eastAsia="Calibri" w:hAnsi="Calibri" w:cs="Calibri"/>
                <w:i/>
                <w:iCs/>
                <w:color w:val="0000FF"/>
              </w:rPr>
            </w:pPr>
            <w:r w:rsidRPr="65F28FBF">
              <w:rPr>
                <w:rFonts w:ascii="Calibri" w:eastAsia="Calibri" w:hAnsi="Calibri" w:cs="Calibri"/>
                <w:i/>
                <w:iCs/>
                <w:color w:val="0000FF"/>
              </w:rPr>
              <w:t xml:space="preserve">Kurz </w:t>
            </w:r>
            <w:r w:rsidR="1A84C515" w:rsidRPr="65F28FBF">
              <w:rPr>
                <w:rFonts w:ascii="Calibri" w:eastAsia="Calibri" w:hAnsi="Calibri" w:cs="Calibri"/>
                <w:i/>
                <w:iCs/>
                <w:color w:val="0000FF"/>
              </w:rPr>
              <w:t>pro základní měny je publikován každý pracovní den ve 14.30 a platí ten den, popř. Ten den a následující nepracovní dny</w:t>
            </w:r>
          </w:p>
          <w:p w14:paraId="4AFD677F" w14:textId="0B7E756B" w:rsidR="21E4DC7B" w:rsidRDefault="1A84C515" w:rsidP="65F28FBF">
            <w:pPr>
              <w:spacing w:after="160" w:line="259" w:lineRule="auto"/>
              <w:ind w:left="25"/>
              <w:rPr>
                <w:rFonts w:ascii="Calibri" w:eastAsia="Calibri" w:hAnsi="Calibri" w:cs="Calibri"/>
                <w:i/>
                <w:iCs/>
                <w:color w:val="0000FF"/>
              </w:rPr>
            </w:pPr>
            <w:r w:rsidRPr="65F28FBF">
              <w:rPr>
                <w:rFonts w:ascii="Calibri" w:eastAsia="Calibri" w:hAnsi="Calibri" w:cs="Calibri"/>
                <w:i/>
                <w:iCs/>
                <w:color w:val="0000FF"/>
              </w:rPr>
              <w:t>Kurz ostatních měn je publikován na konci měsíce po 14:30 a platí na následující měsíc</w:t>
            </w:r>
          </w:p>
        </w:tc>
      </w:tr>
      <w:tr w:rsidR="21E4DC7B" w14:paraId="31C5231A" w14:textId="77777777" w:rsidTr="65F28FBF">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DFE00E9" w14:textId="7672A1FA" w:rsidR="21E4DC7B" w:rsidRDefault="21E4DC7B" w:rsidP="21E4DC7B">
            <w:pPr>
              <w:spacing w:after="160" w:line="259" w:lineRule="auto"/>
              <w:jc w:val="center"/>
              <w:rPr>
                <w:rFonts w:ascii="Calibri" w:eastAsia="Calibri" w:hAnsi="Calibri" w:cs="Calibri"/>
                <w:b/>
                <w:bCs/>
                <w:color w:val="000000" w:themeColor="text1"/>
              </w:rPr>
            </w:pPr>
            <w:r w:rsidRPr="21E4DC7B">
              <w:rPr>
                <w:rFonts w:ascii="Calibri" w:eastAsia="Calibri" w:hAnsi="Calibri" w:cs="Calibri"/>
                <w:b/>
                <w:bCs/>
                <w:color w:val="000000" w:themeColor="text1"/>
              </w:rPr>
              <w:t>Následek</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60F9D27" w14:textId="5BD8BFF0" w:rsidR="21E4DC7B" w:rsidRDefault="21E4DC7B" w:rsidP="21E4DC7B">
            <w:pPr>
              <w:spacing w:after="160" w:line="259" w:lineRule="auto"/>
              <w:ind w:left="25"/>
              <w:rPr>
                <w:rFonts w:ascii="Calibri" w:eastAsia="Calibri" w:hAnsi="Calibri" w:cs="Calibri"/>
                <w:i/>
                <w:iCs/>
                <w:color w:val="0000FF"/>
              </w:rPr>
            </w:pPr>
            <w:r w:rsidRPr="21E4DC7B">
              <w:rPr>
                <w:rFonts w:ascii="Calibri" w:eastAsia="Calibri" w:hAnsi="Calibri" w:cs="Calibri"/>
                <w:i/>
                <w:iCs/>
                <w:color w:val="0000FF"/>
              </w:rPr>
              <w:t>Hodnoty budou přidány</w:t>
            </w:r>
          </w:p>
        </w:tc>
      </w:tr>
      <w:tr w:rsidR="21E4DC7B" w14:paraId="6C00BDC8" w14:textId="77777777" w:rsidTr="65F28FBF">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BC60D09" w14:textId="5F083B6A" w:rsidR="21E4DC7B" w:rsidRDefault="21E4DC7B" w:rsidP="21E4DC7B">
            <w:pPr>
              <w:spacing w:after="160" w:line="259" w:lineRule="auto"/>
              <w:jc w:val="center"/>
              <w:rPr>
                <w:rFonts w:ascii="Calibri" w:eastAsia="Calibri" w:hAnsi="Calibri" w:cs="Calibri"/>
                <w:b/>
                <w:bCs/>
                <w:color w:val="000000" w:themeColor="text1"/>
              </w:rPr>
            </w:pPr>
            <w:r w:rsidRPr="21E4DC7B">
              <w:rPr>
                <w:rFonts w:ascii="Calibri" w:eastAsia="Calibri" w:hAnsi="Calibri" w:cs="Calibri"/>
                <w:b/>
                <w:bCs/>
                <w:color w:val="000000" w:themeColor="text1"/>
              </w:rPr>
              <w:t>Hlavní scénář 1</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A25EC7B" w14:textId="55642E91" w:rsidR="2EE1E586" w:rsidRDefault="2EE1E586" w:rsidP="65F28FBF">
            <w:pPr>
              <w:pStyle w:val="Odstavecseseznamem"/>
              <w:numPr>
                <w:ilvl w:val="0"/>
                <w:numId w:val="37"/>
              </w:numPr>
              <w:spacing w:line="259" w:lineRule="auto"/>
              <w:rPr>
                <w:rFonts w:ascii="Calibri" w:eastAsia="Calibri" w:hAnsi="Calibri" w:cs="Calibri"/>
                <w:i/>
                <w:iCs/>
                <w:color w:val="0000FF"/>
              </w:rPr>
            </w:pPr>
            <w:r w:rsidRPr="65F28FBF">
              <w:rPr>
                <w:rFonts w:ascii="Calibri" w:eastAsia="Calibri" w:hAnsi="Calibri" w:cs="Calibri"/>
                <w:i/>
                <w:iCs/>
                <w:color w:val="0000FF"/>
              </w:rPr>
              <w:t>Systém</w:t>
            </w:r>
            <w:r w:rsidR="2D301AB2" w:rsidRPr="65F28FBF">
              <w:rPr>
                <w:rFonts w:ascii="Calibri" w:eastAsia="Calibri" w:hAnsi="Calibri" w:cs="Calibri"/>
                <w:i/>
                <w:iCs/>
                <w:color w:val="0000FF"/>
              </w:rPr>
              <w:t xml:space="preserve"> si ověří v databázi, zda směnný kurz pro danou měnu pro daný čas existuje</w:t>
            </w:r>
          </w:p>
          <w:p w14:paraId="7C152C8A" w14:textId="6013E462" w:rsidR="2D301AB2" w:rsidRDefault="2D301AB2" w:rsidP="65F28FBF">
            <w:pPr>
              <w:pStyle w:val="Odstavecseseznamem"/>
              <w:numPr>
                <w:ilvl w:val="0"/>
                <w:numId w:val="37"/>
              </w:numPr>
              <w:spacing w:line="259" w:lineRule="auto"/>
              <w:rPr>
                <w:rFonts w:ascii="Calibri" w:eastAsia="Calibri" w:hAnsi="Calibri" w:cs="Calibri"/>
                <w:i/>
                <w:iCs/>
                <w:color w:val="0000FF"/>
              </w:rPr>
            </w:pPr>
            <w:r w:rsidRPr="65F28FBF">
              <w:rPr>
                <w:rFonts w:ascii="Calibri" w:eastAsia="Calibri" w:hAnsi="Calibri" w:cs="Calibri"/>
                <w:i/>
                <w:iCs/>
                <w:color w:val="0000FF"/>
              </w:rPr>
              <w:t>Pokud neexistuje, systém provolá Českou národní banku</w:t>
            </w:r>
          </w:p>
          <w:p w14:paraId="40FE8DEE" w14:textId="79B5F0A1" w:rsidR="21E4DC7B" w:rsidRPr="006F79F6" w:rsidRDefault="21E4DC7B" w:rsidP="003D55CA">
            <w:pPr>
              <w:pStyle w:val="Odstavecseseznamem"/>
              <w:numPr>
                <w:ilvl w:val="0"/>
                <w:numId w:val="37"/>
              </w:numPr>
              <w:spacing w:line="259" w:lineRule="auto"/>
              <w:rPr>
                <w:rFonts w:ascii="Calibri" w:eastAsia="Calibri" w:hAnsi="Calibri" w:cs="Calibri"/>
                <w:i/>
                <w:iCs/>
                <w:color w:val="0000FF"/>
                <w:lang w:val="pl-PL"/>
              </w:rPr>
            </w:pPr>
            <w:r w:rsidRPr="006F79F6">
              <w:rPr>
                <w:rFonts w:ascii="Calibri" w:eastAsia="Calibri" w:hAnsi="Calibri" w:cs="Calibri"/>
                <w:i/>
                <w:iCs/>
                <w:color w:val="0000FF"/>
                <w:lang w:val="pl-PL"/>
              </w:rPr>
              <w:t>Hodnoty se přidají do DB</w:t>
            </w:r>
          </w:p>
        </w:tc>
      </w:tr>
      <w:tr w:rsidR="21E4DC7B" w14:paraId="727E68B1" w14:textId="77777777" w:rsidTr="65F28FBF">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5EEFC3D" w14:textId="6164F017" w:rsidR="21E4DC7B" w:rsidRDefault="21E4DC7B" w:rsidP="21E4DC7B">
            <w:pPr>
              <w:spacing w:after="160" w:line="259" w:lineRule="auto"/>
              <w:jc w:val="center"/>
              <w:rPr>
                <w:rFonts w:ascii="Calibri" w:eastAsia="Calibri" w:hAnsi="Calibri" w:cs="Calibri"/>
                <w:b/>
                <w:bCs/>
                <w:color w:val="000000" w:themeColor="text1"/>
              </w:rPr>
            </w:pPr>
            <w:r w:rsidRPr="21E4DC7B">
              <w:rPr>
                <w:rFonts w:ascii="Calibri" w:eastAsia="Calibri" w:hAnsi="Calibri" w:cs="Calibri"/>
                <w:b/>
                <w:bCs/>
                <w:color w:val="000000" w:themeColor="text1"/>
              </w:rPr>
              <w:t>Rozšíření</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06F61C7F" w14:textId="525509EF" w:rsidR="21E4DC7B" w:rsidRDefault="21E4DC7B" w:rsidP="21E4DC7B">
            <w:pPr>
              <w:spacing w:after="160" w:line="259" w:lineRule="auto"/>
              <w:rPr>
                <w:rFonts w:ascii="Calibri" w:eastAsia="Calibri" w:hAnsi="Calibri" w:cs="Calibri"/>
                <w:color w:val="0000FF"/>
              </w:rPr>
            </w:pPr>
          </w:p>
        </w:tc>
      </w:tr>
      <w:tr w:rsidR="21E4DC7B" w14:paraId="342558F6" w14:textId="77777777" w:rsidTr="65F28FBF">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4A83CCD" w14:textId="27F09B04" w:rsidR="21E4DC7B" w:rsidRDefault="21E4DC7B" w:rsidP="21E4DC7B">
            <w:pPr>
              <w:spacing w:after="160" w:line="259" w:lineRule="auto"/>
              <w:jc w:val="center"/>
              <w:rPr>
                <w:rFonts w:ascii="Calibri" w:eastAsia="Calibri" w:hAnsi="Calibri" w:cs="Calibri"/>
                <w:b/>
                <w:bCs/>
                <w:color w:val="000000" w:themeColor="text1"/>
              </w:rPr>
            </w:pPr>
            <w:r w:rsidRPr="21E4DC7B">
              <w:rPr>
                <w:rFonts w:ascii="Calibri" w:eastAsia="Calibri" w:hAnsi="Calibri" w:cs="Calibri"/>
                <w:b/>
                <w:bCs/>
                <w:color w:val="000000" w:themeColor="text1"/>
              </w:rPr>
              <w:t>Speciální požadavky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77AC6093" w14:textId="5F7CCDFE" w:rsidR="21E4DC7B" w:rsidRDefault="21E4DC7B" w:rsidP="21E4DC7B">
            <w:pPr>
              <w:spacing w:after="160"/>
              <w:ind w:left="-11"/>
              <w:rPr>
                <w:rFonts w:ascii="Calibri" w:eastAsia="Calibri" w:hAnsi="Calibri" w:cs="Calibri"/>
                <w:i/>
                <w:iCs/>
                <w:color w:val="0000FF"/>
              </w:rPr>
            </w:pPr>
          </w:p>
        </w:tc>
      </w:tr>
      <w:tr w:rsidR="21E4DC7B" w14:paraId="0070DFCC" w14:textId="77777777" w:rsidTr="65F28FBF">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E5C478C" w14:textId="1FE1F64B" w:rsidR="21E4DC7B" w:rsidRDefault="21E4DC7B" w:rsidP="21E4DC7B">
            <w:pPr>
              <w:spacing w:after="160" w:line="259" w:lineRule="auto"/>
              <w:jc w:val="center"/>
              <w:rPr>
                <w:rFonts w:ascii="Calibri" w:eastAsia="Calibri" w:hAnsi="Calibri" w:cs="Calibri"/>
                <w:b/>
                <w:bCs/>
                <w:color w:val="000000" w:themeColor="text1"/>
              </w:rPr>
            </w:pPr>
            <w:r w:rsidRPr="21E4DC7B">
              <w:rPr>
                <w:rFonts w:ascii="Calibri" w:eastAsia="Calibri" w:hAnsi="Calibri" w:cs="Calibri"/>
                <w:b/>
                <w:bCs/>
                <w:color w:val="000000" w:themeColor="text1"/>
              </w:rPr>
              <w:t>Otevřené otázky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FD5FADE" w14:textId="15D0451A" w:rsidR="21E4DC7B" w:rsidRDefault="21E4DC7B" w:rsidP="53E87084">
            <w:pPr>
              <w:rPr>
                <w:rFonts w:ascii="Calibri" w:eastAsia="Calibri" w:hAnsi="Calibri" w:cs="Calibri"/>
                <w:color w:val="FF0000"/>
              </w:rPr>
            </w:pPr>
          </w:p>
        </w:tc>
      </w:tr>
    </w:tbl>
    <w:p w14:paraId="7468012A" w14:textId="58FDD57A" w:rsidR="6BBA77A9" w:rsidRDefault="6BBA77A9"/>
    <w:p w14:paraId="34DC9BA9" w14:textId="4AF50727" w:rsidR="007F2F5C" w:rsidRDefault="72698966" w:rsidP="7979A831">
      <w:pPr>
        <w:pStyle w:val="Nadpis4"/>
      </w:pPr>
      <w:bookmarkStart w:id="259" w:name="_Toc1462671898"/>
      <w:r>
        <w:t xml:space="preserve">4.6.3. </w:t>
      </w:r>
      <w:r w:rsidR="007F2F5C">
        <w:t>REQ-06</w:t>
      </w:r>
      <w:r w:rsidR="00DC65A1">
        <w:t>c</w:t>
      </w:r>
      <w:r w:rsidR="007F2F5C">
        <w:t>: I</w:t>
      </w:r>
      <w:r w:rsidR="2648AE2F">
        <w:t>mport hodnot do číselníků</w:t>
      </w:r>
      <w:bookmarkEnd w:id="259"/>
    </w:p>
    <w:p w14:paraId="5414D786" w14:textId="3C34EAD5" w:rsidR="67133324" w:rsidRDefault="67133324" w:rsidP="14491F64">
      <w:pPr>
        <w:pBdr>
          <w:top w:val="single" w:sz="4" w:space="4" w:color="000000"/>
          <w:left w:val="single" w:sz="4" w:space="4" w:color="000000"/>
          <w:bottom w:val="single" w:sz="4" w:space="4" w:color="000000"/>
          <w:right w:val="single" w:sz="4" w:space="4" w:color="000000"/>
        </w:pBdr>
      </w:pPr>
      <w:r>
        <w:t>ERP systém bude orchestrovat přidání záznamů ve správném pořadí, tj. Bankovní účet může být přidán až poté</w:t>
      </w:r>
      <w:r w:rsidR="51C219B4">
        <w:t>, co vytvořen zaměstnanec.</w:t>
      </w:r>
    </w:p>
    <w:p w14:paraId="4B63237C" w14:textId="7D0A6432" w:rsidR="6B46E91A" w:rsidRDefault="6B46E91A" w:rsidP="7979A831">
      <w:r>
        <w:drawing>
          <wp:inline distT="0" distB="0" distL="0" distR="0" wp14:anchorId="147204B8" wp14:editId="78513D65">
            <wp:extent cx="5762626" cy="2628900"/>
            <wp:effectExtent l="0" t="0" r="0" b="0"/>
            <wp:docPr id="708239917" name="Picture 708239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239917"/>
                    <pic:cNvPicPr/>
                  </pic:nvPicPr>
                  <pic:blipFill>
                    <a:blip r:embed="rId46">
                      <a:extLst>
                        <a:ext uri="{28A0092B-C50C-407E-A947-70E740481C1C}">
                          <a14:useLocalDpi xmlns:a14="http://schemas.microsoft.com/office/drawing/2010/main" val="0"/>
                        </a:ext>
                      </a:extLst>
                    </a:blip>
                    <a:stretch>
                      <a:fillRect/>
                    </a:stretch>
                  </pic:blipFill>
                  <pic:spPr>
                    <a:xfrm>
                      <a:off x="0" y="0"/>
                      <a:ext cx="5762626" cy="2628900"/>
                    </a:xfrm>
                    <a:prstGeom prst="rect">
                      <a:avLst/>
                    </a:prstGeom>
                  </pic:spPr>
                </pic:pic>
              </a:graphicData>
            </a:graphic>
          </wp:inline>
        </w:drawing>
      </w:r>
    </w:p>
    <w:p w14:paraId="4109D7AD" w14:textId="3F0D013E" w:rsidR="007F2F5C" w:rsidRDefault="5DB6C93F" w:rsidP="00C73213">
      <w:pPr>
        <w:jc w:val="both"/>
      </w:pPr>
      <w:r>
        <w:t>Import nových záznamů l</w:t>
      </w:r>
      <w:r w:rsidR="661C1A15">
        <w:t>z</w:t>
      </w:r>
      <w:r>
        <w:t xml:space="preserve">e </w:t>
      </w:r>
      <w:r w:rsidR="7E141A60">
        <w:t xml:space="preserve">realizovat </w:t>
      </w:r>
      <w:r>
        <w:t xml:space="preserve">manuálně v aplikaci nebo hromadným importem. </w:t>
      </w:r>
      <w:r w:rsidR="4083E603">
        <w:t xml:space="preserve">Iniciální load může dosahovat až </w:t>
      </w:r>
      <w:r w:rsidR="005945BC">
        <w:t>6 000 záznamů</w:t>
      </w:r>
      <w:r w:rsidR="422352CA">
        <w:t xml:space="preserve"> do tabulky Zaměstnanci</w:t>
      </w:r>
      <w:r w:rsidR="5D7AE224">
        <w:t xml:space="preserve">. </w:t>
      </w:r>
    </w:p>
    <w:p w14:paraId="4B486F24" w14:textId="5D8721B7" w:rsidR="007F2F5C" w:rsidRDefault="525BA469" w:rsidP="14491F64">
      <w:pPr>
        <w:jc w:val="both"/>
      </w:pPr>
      <w:r>
        <w:t>Manuální zásah bude řízen konfigurací.</w:t>
      </w:r>
      <w:r w:rsidR="2216E8FD">
        <w:br/>
      </w:r>
    </w:p>
    <w:p w14:paraId="2E16BE49" w14:textId="27B86537" w:rsidR="3F58D8EC" w:rsidRDefault="10EDE6B9" w:rsidP="14491F64">
      <w:r>
        <w:t>Vložení záznamů bude procházet validacemi:</w:t>
      </w:r>
    </w:p>
    <w:p w14:paraId="77034FF4" w14:textId="5A052A62" w:rsidR="3F58D8EC" w:rsidRDefault="10EDE6B9" w:rsidP="14491F64">
      <w:pPr>
        <w:pStyle w:val="Odstavecseseznamem"/>
      </w:pPr>
      <w:r>
        <w:lastRenderedPageBreak/>
        <w:t>Zda daný záznam existuje</w:t>
      </w:r>
    </w:p>
    <w:p w14:paraId="2C3B9E7D" w14:textId="3B77A1DE" w:rsidR="3F58D8EC" w:rsidRDefault="10EDE6B9" w:rsidP="14491F64">
      <w:pPr>
        <w:pStyle w:val="Odstavecseseznamem"/>
      </w:pPr>
      <w:r>
        <w:t>Zda není duplicitní</w:t>
      </w:r>
    </w:p>
    <w:p w14:paraId="7EB75686" w14:textId="71830ADD" w:rsidR="3F58D8EC" w:rsidRDefault="2BBB8ABA" w:rsidP="14491F64">
      <w:pPr>
        <w:pStyle w:val="Odstavecseseznamem"/>
      </w:pPr>
      <w:r>
        <w:t>Zda všechny povinné atributy jsou vyplněny</w:t>
      </w:r>
    </w:p>
    <w:p w14:paraId="11D3E1ED" w14:textId="351EE8A4" w:rsidR="3F58D8EC" w:rsidRDefault="2BBB8ABA" w:rsidP="14491F64">
      <w:pPr>
        <w:pStyle w:val="Odstavecseseznamem"/>
      </w:pPr>
      <w:r>
        <w:t>Zda reference (např. Na Zaměstnance) existuje a daný referenční záznam je aktivní</w:t>
      </w:r>
    </w:p>
    <w:p w14:paraId="05A976D3" w14:textId="7128488D" w:rsidR="3F58D8EC" w:rsidRDefault="2BBB8ABA" w:rsidP="14491F64">
      <w:pPr>
        <w:pStyle w:val="Odstavecseseznamem"/>
      </w:pPr>
      <w:r>
        <w:t xml:space="preserve">Zda </w:t>
      </w:r>
      <w:r w:rsidR="6644FFAF">
        <w:t xml:space="preserve">validFrom, </w:t>
      </w:r>
      <w:r>
        <w:t>validTo není v minulosti</w:t>
      </w:r>
    </w:p>
    <w:p w14:paraId="44248C2E" w14:textId="3A51F101" w:rsidR="3F58D8EC" w:rsidRDefault="526013E7" w:rsidP="14491F64">
      <w:r>
        <w:t>V příapdě porušení validace, API zahlásí chybu.</w:t>
      </w:r>
    </w:p>
    <w:p w14:paraId="5841F686" w14:textId="0F18E6FC" w:rsidR="3F58D8EC" w:rsidRDefault="3F58D8EC" w:rsidP="7979A831"/>
    <w:tbl>
      <w:tblPr>
        <w:tblStyle w:val="Mkatabulky"/>
        <w:tblW w:w="0" w:type="auto"/>
        <w:tblInd w:w="2" w:type="dxa"/>
        <w:tblLook w:val="04A0" w:firstRow="1" w:lastRow="0" w:firstColumn="1" w:lastColumn="0" w:noHBand="0" w:noVBand="1"/>
      </w:tblPr>
      <w:tblGrid>
        <w:gridCol w:w="1409"/>
        <w:gridCol w:w="7641"/>
      </w:tblGrid>
      <w:tr w:rsidR="5379D69E" w14:paraId="4581C3EF" w14:textId="77777777" w:rsidTr="5379D69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DBFA301" w14:textId="6D4A1869" w:rsidR="5379D69E" w:rsidRDefault="5379D69E" w:rsidP="5379D69E">
            <w:pPr>
              <w:spacing w:after="160"/>
              <w:jc w:val="center"/>
              <w:rPr>
                <w:rFonts w:ascii="Calibri" w:eastAsia="Calibri" w:hAnsi="Calibri" w:cs="Calibri"/>
                <w:b/>
                <w:bCs/>
                <w:color w:val="000000" w:themeColor="text1"/>
              </w:rPr>
            </w:pPr>
            <w:r w:rsidRPr="5379D69E">
              <w:rPr>
                <w:rFonts w:ascii="Calibri" w:eastAsia="Calibri" w:hAnsi="Calibri" w:cs="Calibri"/>
                <w:b/>
                <w:bCs/>
                <w:color w:val="000000" w:themeColor="text1"/>
              </w:rPr>
              <w:t>UC</w:t>
            </w:r>
          </w:p>
        </w:tc>
        <w:tc>
          <w:tcPr>
            <w:tcW w:w="765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5EFD57D" w14:textId="56BD0A2A" w:rsidR="5379D69E" w:rsidRDefault="57404571" w:rsidP="5379D69E">
            <w:pPr>
              <w:spacing w:after="160" w:line="259" w:lineRule="auto"/>
              <w:jc w:val="center"/>
            </w:pPr>
            <w:r w:rsidRPr="29048FF9">
              <w:rPr>
                <w:rFonts w:ascii="Calibri" w:eastAsia="Calibri" w:hAnsi="Calibri" w:cs="Calibri"/>
                <w:b/>
                <w:bCs/>
                <w:color w:val="0000FF"/>
              </w:rPr>
              <w:t>Přidání nového</w:t>
            </w:r>
            <w:r w:rsidR="5379D69E" w:rsidRPr="5379D69E">
              <w:rPr>
                <w:rFonts w:ascii="Calibri" w:eastAsia="Calibri" w:hAnsi="Calibri" w:cs="Calibri"/>
                <w:b/>
                <w:bCs/>
                <w:color w:val="0000FF"/>
              </w:rPr>
              <w:t xml:space="preserve"> </w:t>
            </w:r>
            <w:r w:rsidR="5DD4C116" w:rsidRPr="14491F64">
              <w:rPr>
                <w:rFonts w:ascii="Calibri" w:eastAsia="Calibri" w:hAnsi="Calibri" w:cs="Calibri"/>
                <w:b/>
                <w:bCs/>
                <w:color w:val="0000FF"/>
              </w:rPr>
              <w:t>záznamu</w:t>
            </w:r>
            <w:r w:rsidR="1564A4BC" w:rsidRPr="14491F64">
              <w:rPr>
                <w:rFonts w:ascii="Calibri" w:eastAsia="Calibri" w:hAnsi="Calibri" w:cs="Calibri"/>
                <w:b/>
                <w:bCs/>
                <w:color w:val="0000FF"/>
              </w:rPr>
              <w:t xml:space="preserve"> do</w:t>
            </w:r>
            <w:r w:rsidR="5DD4C116" w:rsidRPr="14491F64">
              <w:rPr>
                <w:rFonts w:ascii="Calibri" w:eastAsia="Calibri" w:hAnsi="Calibri" w:cs="Calibri"/>
                <w:b/>
                <w:bCs/>
                <w:color w:val="0000FF"/>
              </w:rPr>
              <w:t xml:space="preserve"> </w:t>
            </w:r>
            <w:r w:rsidR="5379D69E" w:rsidRPr="5379D69E">
              <w:rPr>
                <w:rFonts w:ascii="Calibri" w:eastAsia="Calibri" w:hAnsi="Calibri" w:cs="Calibri"/>
                <w:b/>
                <w:bCs/>
                <w:color w:val="0000FF"/>
              </w:rPr>
              <w:t>číselníku</w:t>
            </w:r>
          </w:p>
        </w:tc>
      </w:tr>
      <w:tr w:rsidR="5379D69E" w14:paraId="72E121E2" w14:textId="77777777" w:rsidTr="5379D69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A6A3D21" w14:textId="46CC569E" w:rsidR="5379D69E" w:rsidRDefault="5379D69E" w:rsidP="5379D69E">
            <w:pPr>
              <w:spacing w:after="160" w:line="259" w:lineRule="auto"/>
              <w:jc w:val="center"/>
              <w:rPr>
                <w:rFonts w:ascii="Calibri" w:eastAsia="Calibri" w:hAnsi="Calibri" w:cs="Calibri"/>
                <w:b/>
                <w:bCs/>
                <w:color w:val="000000" w:themeColor="text1"/>
              </w:rPr>
            </w:pPr>
            <w:r w:rsidRPr="5379D69E">
              <w:rPr>
                <w:rFonts w:ascii="Calibri" w:eastAsia="Calibri" w:hAnsi="Calibri" w:cs="Calibri"/>
                <w:b/>
                <w:bCs/>
                <w:color w:val="000000" w:themeColor="text1"/>
              </w:rPr>
              <w:t>Hlavní aktér</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1AF4C7F" w14:textId="3F6202B7" w:rsidR="5379D69E" w:rsidRDefault="32F2D5A8" w:rsidP="5379D69E">
            <w:pPr>
              <w:spacing w:after="160" w:line="259" w:lineRule="auto"/>
              <w:rPr>
                <w:rFonts w:ascii="Calibri" w:eastAsia="Calibri" w:hAnsi="Calibri" w:cs="Calibri"/>
                <w:i/>
                <w:color w:val="0000FF"/>
              </w:rPr>
            </w:pPr>
            <w:r w:rsidRPr="14491F64">
              <w:rPr>
                <w:rFonts w:ascii="Calibri" w:eastAsia="Calibri" w:hAnsi="Calibri" w:cs="Calibri"/>
                <w:i/>
                <w:iCs/>
                <w:color w:val="0000FF"/>
              </w:rPr>
              <w:t>S</w:t>
            </w:r>
            <w:r w:rsidR="5472CAE1" w:rsidRPr="14491F64">
              <w:rPr>
                <w:rFonts w:ascii="Calibri" w:eastAsia="Calibri" w:hAnsi="Calibri" w:cs="Calibri"/>
                <w:i/>
                <w:iCs/>
                <w:color w:val="0000FF"/>
              </w:rPr>
              <w:t>p</w:t>
            </w:r>
            <w:r w:rsidR="2EE43603" w:rsidRPr="14491F64">
              <w:rPr>
                <w:rFonts w:ascii="Calibri" w:eastAsia="Calibri" w:hAnsi="Calibri" w:cs="Calibri"/>
                <w:i/>
                <w:iCs/>
                <w:color w:val="0000FF"/>
              </w:rPr>
              <w:t>rávce, oprávněný uživatel</w:t>
            </w:r>
          </w:p>
        </w:tc>
      </w:tr>
      <w:tr w:rsidR="5379D69E" w14:paraId="0A595183" w14:textId="77777777" w:rsidTr="5379D69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5B34A62" w14:textId="798D2E9B" w:rsidR="5379D69E" w:rsidRDefault="5379D69E" w:rsidP="5379D69E">
            <w:pPr>
              <w:spacing w:after="160" w:line="259" w:lineRule="auto"/>
              <w:jc w:val="center"/>
              <w:rPr>
                <w:rFonts w:ascii="Calibri" w:eastAsia="Calibri" w:hAnsi="Calibri" w:cs="Calibri"/>
                <w:b/>
                <w:bCs/>
                <w:color w:val="000000" w:themeColor="text1"/>
              </w:rPr>
            </w:pPr>
            <w:r w:rsidRPr="5379D69E">
              <w:rPr>
                <w:rFonts w:ascii="Calibri" w:eastAsia="Calibri" w:hAnsi="Calibri" w:cs="Calibri"/>
                <w:b/>
                <w:bCs/>
                <w:color w:val="000000" w:themeColor="text1"/>
              </w:rPr>
              <w:t>Spouštěč</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F766F0D" w14:textId="51A72C3A" w:rsidR="5379D69E" w:rsidRDefault="6697C883" w:rsidP="14491F64">
            <w:pPr>
              <w:spacing w:after="160" w:line="259" w:lineRule="auto"/>
            </w:pPr>
            <w:r w:rsidRPr="14491F64">
              <w:rPr>
                <w:rFonts w:ascii="Calibri" w:eastAsia="Calibri" w:hAnsi="Calibri" w:cs="Calibri"/>
                <w:i/>
                <w:iCs/>
                <w:color w:val="0000FF"/>
              </w:rPr>
              <w:t>Kliknutí na přidání nového záznamu</w:t>
            </w:r>
          </w:p>
          <w:p w14:paraId="40DD32C0" w14:textId="4ABF5A50" w:rsidR="5379D69E" w:rsidRDefault="6697C883" w:rsidP="14491F64">
            <w:pPr>
              <w:spacing w:after="160" w:line="259" w:lineRule="auto"/>
              <w:rPr>
                <w:rFonts w:ascii="Calibri" w:eastAsia="Calibri" w:hAnsi="Calibri" w:cs="Calibri"/>
                <w:i/>
                <w:iCs/>
                <w:color w:val="0000FF"/>
              </w:rPr>
            </w:pPr>
            <w:r w:rsidRPr="14491F64">
              <w:rPr>
                <w:rFonts w:ascii="Calibri" w:eastAsia="Calibri" w:hAnsi="Calibri" w:cs="Calibri"/>
                <w:i/>
                <w:iCs/>
                <w:color w:val="0000FF"/>
              </w:rPr>
              <w:t>Nahrání filu s novými záznamy</w:t>
            </w:r>
          </w:p>
          <w:p w14:paraId="35FDFC80" w14:textId="1C996DEB" w:rsidR="5379D69E" w:rsidRDefault="79FDE75A" w:rsidP="5379D69E">
            <w:pPr>
              <w:spacing w:after="160" w:line="259" w:lineRule="auto"/>
              <w:rPr>
                <w:rFonts w:ascii="Calibri" w:eastAsia="Calibri" w:hAnsi="Calibri" w:cs="Calibri"/>
                <w:i/>
                <w:color w:val="0000FF"/>
              </w:rPr>
            </w:pPr>
            <w:r w:rsidRPr="14491F64">
              <w:rPr>
                <w:rFonts w:ascii="Calibri" w:eastAsia="Calibri" w:hAnsi="Calibri" w:cs="Calibri"/>
                <w:i/>
                <w:iCs/>
                <w:color w:val="0000FF"/>
              </w:rPr>
              <w:t>Provolání příslušného API</w:t>
            </w:r>
          </w:p>
        </w:tc>
      </w:tr>
      <w:tr w:rsidR="5379D69E" w14:paraId="422B52BB" w14:textId="77777777" w:rsidTr="5379D69E">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4843BCF" w14:textId="26097756" w:rsidR="5379D69E" w:rsidRDefault="5379D69E" w:rsidP="5379D69E">
            <w:pPr>
              <w:spacing w:after="160" w:line="259" w:lineRule="auto"/>
              <w:jc w:val="center"/>
              <w:rPr>
                <w:rFonts w:ascii="Calibri" w:eastAsia="Calibri" w:hAnsi="Calibri" w:cs="Calibri"/>
                <w:b/>
                <w:bCs/>
                <w:color w:val="000000" w:themeColor="text1"/>
              </w:rPr>
            </w:pPr>
            <w:r w:rsidRPr="5379D69E">
              <w:rPr>
                <w:rFonts w:ascii="Calibri" w:eastAsia="Calibri" w:hAnsi="Calibri" w:cs="Calibri"/>
                <w:b/>
                <w:bCs/>
                <w:color w:val="000000" w:themeColor="text1"/>
              </w:rPr>
              <w:t>Předpoklad</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ACE0791" w14:textId="53E2EDE1" w:rsidR="5379D69E" w:rsidRDefault="5379D69E" w:rsidP="5379D69E">
            <w:pPr>
              <w:spacing w:after="160" w:line="259" w:lineRule="auto"/>
              <w:ind w:left="25"/>
              <w:rPr>
                <w:rFonts w:ascii="Calibri" w:eastAsia="Calibri" w:hAnsi="Calibri" w:cs="Calibri"/>
                <w:i/>
                <w:iCs/>
                <w:color w:val="0000FF"/>
              </w:rPr>
            </w:pPr>
          </w:p>
        </w:tc>
      </w:tr>
      <w:tr w:rsidR="5379D69E" w14:paraId="5D3F7D02" w14:textId="77777777" w:rsidTr="5379D69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78B4B77" w14:textId="7672A1FA" w:rsidR="5379D69E" w:rsidRDefault="5379D69E" w:rsidP="5379D69E">
            <w:pPr>
              <w:spacing w:after="160" w:line="259" w:lineRule="auto"/>
              <w:jc w:val="center"/>
              <w:rPr>
                <w:rFonts w:ascii="Calibri" w:eastAsia="Calibri" w:hAnsi="Calibri" w:cs="Calibri"/>
                <w:b/>
                <w:bCs/>
                <w:color w:val="000000" w:themeColor="text1"/>
              </w:rPr>
            </w:pPr>
            <w:r w:rsidRPr="5379D69E">
              <w:rPr>
                <w:rFonts w:ascii="Calibri" w:eastAsia="Calibri" w:hAnsi="Calibri" w:cs="Calibri"/>
                <w:b/>
                <w:bCs/>
                <w:color w:val="000000" w:themeColor="text1"/>
              </w:rPr>
              <w:t>Následek</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69DEE95" w14:textId="701E06B4" w:rsidR="5379D69E" w:rsidRDefault="30F04115" w:rsidP="5379D69E">
            <w:pPr>
              <w:spacing w:after="160" w:line="259" w:lineRule="auto"/>
              <w:ind w:left="25"/>
              <w:rPr>
                <w:rFonts w:ascii="Calibri" w:eastAsia="Calibri" w:hAnsi="Calibri" w:cs="Calibri"/>
                <w:i/>
                <w:iCs/>
                <w:color w:val="0000FF"/>
              </w:rPr>
            </w:pPr>
            <w:r w:rsidRPr="14491F64">
              <w:rPr>
                <w:rFonts w:ascii="Calibri" w:eastAsia="Calibri" w:hAnsi="Calibri" w:cs="Calibri"/>
                <w:i/>
                <w:iCs/>
                <w:color w:val="0000FF"/>
              </w:rPr>
              <w:t>Budou provedeny validace ověření záznamu</w:t>
            </w:r>
            <w:r w:rsidR="5379D69E">
              <w:br/>
            </w:r>
            <w:r w:rsidR="136DA301" w:rsidRPr="14491F64">
              <w:rPr>
                <w:rFonts w:ascii="Calibri" w:eastAsia="Calibri" w:hAnsi="Calibri" w:cs="Calibri"/>
                <w:i/>
                <w:iCs/>
                <w:color w:val="0000FF"/>
              </w:rPr>
              <w:t>Hodnoty budou přidány</w:t>
            </w:r>
          </w:p>
        </w:tc>
      </w:tr>
      <w:tr w:rsidR="5379D69E" w14:paraId="4959F4EC" w14:textId="77777777" w:rsidTr="5379D69E">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C7B5C75" w14:textId="5F083B6A" w:rsidR="5379D69E" w:rsidRDefault="5379D69E" w:rsidP="5379D69E">
            <w:pPr>
              <w:spacing w:after="160" w:line="259" w:lineRule="auto"/>
              <w:jc w:val="center"/>
              <w:rPr>
                <w:rFonts w:ascii="Calibri" w:eastAsia="Calibri" w:hAnsi="Calibri" w:cs="Calibri"/>
                <w:b/>
                <w:bCs/>
                <w:color w:val="000000" w:themeColor="text1"/>
              </w:rPr>
            </w:pPr>
            <w:r w:rsidRPr="5379D69E">
              <w:rPr>
                <w:rFonts w:ascii="Calibri" w:eastAsia="Calibri" w:hAnsi="Calibri" w:cs="Calibri"/>
                <w:b/>
                <w:bCs/>
                <w:color w:val="000000" w:themeColor="text1"/>
              </w:rPr>
              <w:t>Hlavní scénář 1</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06091CBA" w14:textId="60FAE86C" w:rsidR="6ED8D136" w:rsidRDefault="6ED8D136" w:rsidP="003D55CA">
            <w:pPr>
              <w:pStyle w:val="Odstavecseseznamem"/>
              <w:numPr>
                <w:ilvl w:val="0"/>
                <w:numId w:val="39"/>
              </w:numPr>
              <w:spacing w:line="259" w:lineRule="auto"/>
              <w:rPr>
                <w:rFonts w:ascii="Calibri" w:eastAsia="Calibri" w:hAnsi="Calibri" w:cs="Calibri"/>
                <w:i/>
                <w:iCs/>
                <w:color w:val="0000FF"/>
              </w:rPr>
            </w:pPr>
            <w:r w:rsidRPr="7A43D70E">
              <w:rPr>
                <w:rFonts w:ascii="Calibri" w:eastAsia="Calibri" w:hAnsi="Calibri" w:cs="Calibri"/>
                <w:i/>
                <w:iCs/>
                <w:color w:val="0000FF"/>
              </w:rPr>
              <w:t xml:space="preserve">Správce klikne na Přidání nového </w:t>
            </w:r>
            <w:r w:rsidR="4BA88F78" w:rsidRPr="14491F64">
              <w:rPr>
                <w:rFonts w:ascii="Calibri" w:eastAsia="Calibri" w:hAnsi="Calibri" w:cs="Calibri"/>
                <w:i/>
                <w:iCs/>
                <w:color w:val="0000FF"/>
              </w:rPr>
              <w:t xml:space="preserve">záznamu do příslišného </w:t>
            </w:r>
            <w:r w:rsidRPr="7A43D70E">
              <w:rPr>
                <w:rFonts w:ascii="Calibri" w:eastAsia="Calibri" w:hAnsi="Calibri" w:cs="Calibri"/>
                <w:i/>
                <w:iCs/>
                <w:color w:val="0000FF"/>
              </w:rPr>
              <w:t>číselníku</w:t>
            </w:r>
          </w:p>
          <w:p w14:paraId="4DA2F634" w14:textId="6F088ABE" w:rsidR="4BA88F78" w:rsidRDefault="4BA88F78" w:rsidP="14491F64">
            <w:pPr>
              <w:pStyle w:val="Odstavecseseznamem"/>
              <w:numPr>
                <w:ilvl w:val="0"/>
                <w:numId w:val="39"/>
              </w:numPr>
              <w:spacing w:line="259" w:lineRule="auto"/>
              <w:rPr>
                <w:rFonts w:ascii="Calibri" w:eastAsia="Calibri" w:hAnsi="Calibri" w:cs="Calibri"/>
                <w:i/>
                <w:iCs/>
                <w:color w:val="0000FF"/>
              </w:rPr>
            </w:pPr>
            <w:r w:rsidRPr="14491F64">
              <w:rPr>
                <w:rFonts w:ascii="Calibri" w:eastAsia="Calibri" w:hAnsi="Calibri" w:cs="Calibri"/>
                <w:i/>
                <w:iCs/>
                <w:color w:val="0000FF"/>
              </w:rPr>
              <w:t xml:space="preserve">Vyplní </w:t>
            </w:r>
            <w:r w:rsidR="28048775" w:rsidRPr="14491F64">
              <w:rPr>
                <w:rFonts w:ascii="Calibri" w:eastAsia="Calibri" w:hAnsi="Calibri" w:cs="Calibri"/>
                <w:i/>
                <w:iCs/>
                <w:color w:val="0000FF"/>
              </w:rPr>
              <w:t>všechny relevantní pole</w:t>
            </w:r>
          </w:p>
          <w:p w14:paraId="34CF8ECE" w14:textId="76BEC8D0" w:rsidR="5379D69E" w:rsidRDefault="4BA88F78" w:rsidP="003D55CA">
            <w:pPr>
              <w:pStyle w:val="Odstavecseseznamem"/>
              <w:numPr>
                <w:ilvl w:val="0"/>
                <w:numId w:val="39"/>
              </w:numPr>
              <w:spacing w:line="259" w:lineRule="auto"/>
              <w:rPr>
                <w:rFonts w:ascii="Calibri" w:eastAsia="Calibri" w:hAnsi="Calibri" w:cs="Calibri"/>
                <w:i/>
                <w:iCs/>
                <w:color w:val="0000FF"/>
              </w:rPr>
            </w:pPr>
            <w:r w:rsidRPr="14491F64">
              <w:rPr>
                <w:rFonts w:ascii="Calibri" w:eastAsia="Calibri" w:hAnsi="Calibri" w:cs="Calibri"/>
                <w:i/>
                <w:iCs/>
                <w:color w:val="0000FF"/>
              </w:rPr>
              <w:t>Záznam se přidá</w:t>
            </w:r>
          </w:p>
        </w:tc>
      </w:tr>
      <w:tr w:rsidR="5379D69E" w14:paraId="2FCDAD9F" w14:textId="77777777" w:rsidTr="5379D69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A0A6B10" w14:textId="6164F017" w:rsidR="5379D69E" w:rsidRDefault="5379D69E" w:rsidP="5379D69E">
            <w:pPr>
              <w:spacing w:after="160" w:line="259" w:lineRule="auto"/>
              <w:jc w:val="center"/>
              <w:rPr>
                <w:rFonts w:ascii="Calibri" w:eastAsia="Calibri" w:hAnsi="Calibri" w:cs="Calibri"/>
                <w:b/>
                <w:bCs/>
                <w:color w:val="000000" w:themeColor="text1"/>
              </w:rPr>
            </w:pPr>
            <w:r w:rsidRPr="5379D69E">
              <w:rPr>
                <w:rFonts w:ascii="Calibri" w:eastAsia="Calibri" w:hAnsi="Calibri" w:cs="Calibri"/>
                <w:b/>
                <w:bCs/>
                <w:color w:val="000000" w:themeColor="text1"/>
              </w:rPr>
              <w:t>Rozšíření</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755E8A82" w14:textId="6C9C3275" w:rsidR="5379D69E" w:rsidRPr="006F79F6" w:rsidRDefault="205B5EE3" w:rsidP="5379D69E">
            <w:pPr>
              <w:spacing w:after="160" w:line="259" w:lineRule="auto"/>
              <w:rPr>
                <w:rFonts w:ascii="Calibri" w:eastAsia="Calibri" w:hAnsi="Calibri" w:cs="Calibri"/>
                <w:color w:val="0000FF"/>
                <w:lang w:val="pl-PL"/>
              </w:rPr>
            </w:pPr>
            <w:r w:rsidRPr="14491F64">
              <w:rPr>
                <w:rFonts w:ascii="Calibri" w:eastAsia="Calibri" w:hAnsi="Calibri" w:cs="Calibri"/>
                <w:color w:val="0000FF"/>
                <w:lang w:val="pl-PL"/>
              </w:rPr>
              <w:t>Hodnoty do číselníku by se obecně měli dostat batchově i manuálně</w:t>
            </w:r>
            <w:r w:rsidR="1E164098">
              <w:br/>
            </w:r>
            <w:r w:rsidR="1E164098">
              <w:br/>
            </w:r>
            <w:r w:rsidR="3B92DD2F" w:rsidRPr="14491F64">
              <w:rPr>
                <w:rFonts w:ascii="Calibri" w:eastAsia="Calibri" w:hAnsi="Calibri" w:cs="Calibri"/>
                <w:color w:val="0000FF"/>
                <w:lang w:val="pl-PL"/>
              </w:rPr>
              <w:t>V případě batchové a manuální úpravy bude nutné zkontrolovat konfiguraci zda jsou tyto možnosti povoleny</w:t>
            </w:r>
          </w:p>
        </w:tc>
      </w:tr>
      <w:tr w:rsidR="5379D69E" w14:paraId="6A19CA79" w14:textId="77777777" w:rsidTr="5379D69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A005091" w14:textId="27F09B04" w:rsidR="5379D69E" w:rsidRDefault="5379D69E" w:rsidP="5379D69E">
            <w:pPr>
              <w:spacing w:after="160" w:line="259" w:lineRule="auto"/>
              <w:jc w:val="center"/>
              <w:rPr>
                <w:rFonts w:ascii="Calibri" w:eastAsia="Calibri" w:hAnsi="Calibri" w:cs="Calibri"/>
                <w:b/>
                <w:bCs/>
                <w:color w:val="000000" w:themeColor="text1"/>
              </w:rPr>
            </w:pPr>
            <w:r w:rsidRPr="5379D69E">
              <w:rPr>
                <w:rFonts w:ascii="Calibri" w:eastAsia="Calibri" w:hAnsi="Calibri" w:cs="Calibri"/>
                <w:b/>
                <w:bCs/>
                <w:color w:val="000000" w:themeColor="text1"/>
              </w:rPr>
              <w:t>Speciální požadavky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044A8682" w14:textId="5F7CCDFE" w:rsidR="5379D69E" w:rsidRDefault="5379D69E" w:rsidP="5379D69E">
            <w:pPr>
              <w:spacing w:after="160"/>
              <w:ind w:left="-11"/>
              <w:rPr>
                <w:rFonts w:ascii="Calibri" w:eastAsia="Calibri" w:hAnsi="Calibri" w:cs="Calibri"/>
                <w:i/>
                <w:iCs/>
                <w:color w:val="0000FF"/>
              </w:rPr>
            </w:pPr>
          </w:p>
        </w:tc>
      </w:tr>
      <w:tr w:rsidR="5379D69E" w14:paraId="2CAF4089" w14:textId="77777777" w:rsidTr="5379D69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FEA38B9" w14:textId="1FE1F64B" w:rsidR="5379D69E" w:rsidRDefault="5379D69E" w:rsidP="5379D69E">
            <w:pPr>
              <w:spacing w:after="160" w:line="259" w:lineRule="auto"/>
              <w:jc w:val="center"/>
              <w:rPr>
                <w:rFonts w:ascii="Calibri" w:eastAsia="Calibri" w:hAnsi="Calibri" w:cs="Calibri"/>
                <w:b/>
                <w:bCs/>
                <w:color w:val="000000" w:themeColor="text1"/>
              </w:rPr>
            </w:pPr>
            <w:r w:rsidRPr="5379D69E">
              <w:rPr>
                <w:rFonts w:ascii="Calibri" w:eastAsia="Calibri" w:hAnsi="Calibri" w:cs="Calibri"/>
                <w:b/>
                <w:bCs/>
                <w:color w:val="000000" w:themeColor="text1"/>
              </w:rPr>
              <w:t>Otevřené otázky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59E22B16" w14:textId="15D0451A" w:rsidR="5379D69E" w:rsidRDefault="5379D69E" w:rsidP="5379D69E">
            <w:pPr>
              <w:rPr>
                <w:rFonts w:ascii="Calibri" w:eastAsia="Calibri" w:hAnsi="Calibri" w:cs="Calibri"/>
                <w:color w:val="FF0000"/>
              </w:rPr>
            </w:pPr>
          </w:p>
        </w:tc>
      </w:tr>
    </w:tbl>
    <w:p w14:paraId="51967B0B" w14:textId="79908637" w:rsidR="5379D69E" w:rsidRDefault="5379D69E"/>
    <w:p w14:paraId="60BCBEE9" w14:textId="33CDEA64" w:rsidR="007F2F5C" w:rsidRDefault="2EB1BF36" w:rsidP="7979A831">
      <w:pPr>
        <w:pStyle w:val="Nadpis4"/>
      </w:pPr>
      <w:bookmarkStart w:id="260" w:name="_Toc1697813924"/>
      <w:r>
        <w:t xml:space="preserve">4.6.4 </w:t>
      </w:r>
      <w:r w:rsidR="007F2F5C">
        <w:t>REQ-06</w:t>
      </w:r>
      <w:r w:rsidR="00DC65A1">
        <w:t>d</w:t>
      </w:r>
      <w:r w:rsidR="007F2F5C">
        <w:t xml:space="preserve">: </w:t>
      </w:r>
      <w:r w:rsidR="4FCBB893">
        <w:t xml:space="preserve">Úprava </w:t>
      </w:r>
      <w:r w:rsidR="3647BDAE">
        <w:t xml:space="preserve">záznamu v </w:t>
      </w:r>
      <w:r w:rsidR="4FCBB893">
        <w:t>číselníku</w:t>
      </w:r>
      <w:bookmarkEnd w:id="260"/>
    </w:p>
    <w:p w14:paraId="6B445790" w14:textId="33957725" w:rsidR="7EFB875B" w:rsidRDefault="7EFB875B" w:rsidP="7EFB875B"/>
    <w:p w14:paraId="47A29C4F" w14:textId="3D2FEB5D" w:rsidR="001C44ED" w:rsidRDefault="00954041" w:rsidP="001C44ED">
      <w:r>
        <w:t xml:space="preserve">Oprávněná osoba bude mít oprávnění upravit kterýkoli </w:t>
      </w:r>
      <w:commentRangeStart w:id="261"/>
      <w:r>
        <w:t>číselník</w:t>
      </w:r>
      <w:commentRangeEnd w:id="261"/>
      <w:r>
        <w:rPr>
          <w:rStyle w:val="Odkaznakoment"/>
        </w:rPr>
        <w:commentReference w:id="261"/>
      </w:r>
      <w:r>
        <w:t xml:space="preserve">.  </w:t>
      </w:r>
      <w:r>
        <w:br/>
      </w:r>
      <w:r w:rsidR="20AC0878">
        <w:t>Manuální zásah bude řízen konfigurací.</w:t>
      </w:r>
    </w:p>
    <w:p w14:paraId="7C549C18" w14:textId="177E18CF" w:rsidR="00954041" w:rsidRDefault="00954041" w:rsidP="001C44ED">
      <w:r>
        <w:t>Úkony spojené se zásahem do číselníku:</w:t>
      </w:r>
    </w:p>
    <w:p w14:paraId="72C0AC5F" w14:textId="03FCBC04" w:rsidR="00954041" w:rsidRDefault="00954041" w:rsidP="00D86A5B">
      <w:pPr>
        <w:pStyle w:val="Odstavecseseznamem"/>
        <w:numPr>
          <w:ilvl w:val="0"/>
          <w:numId w:val="12"/>
        </w:numPr>
      </w:pPr>
      <w:r>
        <w:t>Vyhledávání záznamů</w:t>
      </w:r>
    </w:p>
    <w:p w14:paraId="6440D75D" w14:textId="6E0FEE72" w:rsidR="00954041" w:rsidRDefault="00954041" w:rsidP="00D86A5B">
      <w:pPr>
        <w:pStyle w:val="Odstavecseseznamem"/>
        <w:numPr>
          <w:ilvl w:val="0"/>
          <w:numId w:val="12"/>
        </w:numPr>
      </w:pPr>
      <w:r>
        <w:t>Filtrování záznamů</w:t>
      </w:r>
    </w:p>
    <w:p w14:paraId="27828AF3" w14:textId="4C2A9FBD" w:rsidR="00954041" w:rsidRDefault="00954041" w:rsidP="00D86A5B">
      <w:pPr>
        <w:pStyle w:val="Odstavecseseznamem"/>
        <w:numPr>
          <w:ilvl w:val="0"/>
          <w:numId w:val="12"/>
        </w:numPr>
      </w:pPr>
      <w:r>
        <w:t>Přidání nových záznamů</w:t>
      </w:r>
    </w:p>
    <w:p w14:paraId="7AA21CBD" w14:textId="13A9D1F4" w:rsidR="00954041" w:rsidRDefault="00954041" w:rsidP="00D86A5B">
      <w:pPr>
        <w:pStyle w:val="Odstavecseseznamem"/>
        <w:numPr>
          <w:ilvl w:val="0"/>
          <w:numId w:val="12"/>
        </w:numPr>
      </w:pPr>
      <w:r>
        <w:t>Úprava existujících záznamů</w:t>
      </w:r>
    </w:p>
    <w:p w14:paraId="229AD2C9" w14:textId="70FD54CB" w:rsidR="001C44ED" w:rsidRDefault="00954041" w:rsidP="00D86A5B">
      <w:pPr>
        <w:pStyle w:val="Odstavecseseznamem"/>
        <w:numPr>
          <w:ilvl w:val="0"/>
          <w:numId w:val="12"/>
        </w:numPr>
      </w:pPr>
      <w:r>
        <w:t xml:space="preserve">Deaktivace/Aktivace </w:t>
      </w:r>
      <w:commentRangeStart w:id="262"/>
      <w:commentRangeStart w:id="263"/>
      <w:commentRangeStart w:id="264"/>
      <w:r>
        <w:t>záznamů</w:t>
      </w:r>
      <w:commentRangeEnd w:id="262"/>
      <w:r>
        <w:rPr>
          <w:rStyle w:val="Odkaznakoment"/>
        </w:rPr>
        <w:commentReference w:id="262"/>
      </w:r>
      <w:commentRangeEnd w:id="263"/>
      <w:r>
        <w:rPr>
          <w:rStyle w:val="Odkaznakoment"/>
        </w:rPr>
        <w:commentReference w:id="263"/>
      </w:r>
      <w:commentRangeEnd w:id="264"/>
      <w:r>
        <w:rPr>
          <w:rStyle w:val="Odkaznakoment"/>
        </w:rPr>
        <w:commentReference w:id="264"/>
      </w:r>
    </w:p>
    <w:p w14:paraId="3EBB19A3" w14:textId="34175213" w:rsidR="00954041" w:rsidRDefault="00954041" w:rsidP="00D86A5B">
      <w:pPr>
        <w:pStyle w:val="Odstavecseseznamem"/>
        <w:numPr>
          <w:ilvl w:val="0"/>
          <w:numId w:val="12"/>
        </w:numPr>
      </w:pPr>
      <w:r>
        <w:lastRenderedPageBreak/>
        <w:t>Odmazání hodnot nepovinných polí</w:t>
      </w:r>
    </w:p>
    <w:p w14:paraId="4FC71131" w14:textId="3C005438" w:rsidR="44B8B87E" w:rsidRDefault="44B8B87E" w:rsidP="14491F64">
      <w:r>
        <w:t>Validace p</w:t>
      </w:r>
      <w:r w:rsidR="48EDCD18">
        <w:t>ro úpravu</w:t>
      </w:r>
      <w:r>
        <w:t xml:space="preserve"> nových záznamů</w:t>
      </w:r>
    </w:p>
    <w:p w14:paraId="1031B458" w14:textId="21FD3398" w:rsidR="1C035447" w:rsidRDefault="1C035447" w:rsidP="14491F64">
      <w:pPr>
        <w:pStyle w:val="Odstavecseseznamem"/>
      </w:pPr>
      <w:r>
        <w:t>Povinná pole nejsou prázdné</w:t>
      </w:r>
    </w:p>
    <w:p w14:paraId="346C3A17" w14:textId="0EF437B9" w:rsidR="3AE26634" w:rsidRDefault="3AE26634" w:rsidP="14491F64">
      <w:pPr>
        <w:pStyle w:val="Odstavecseseznamem"/>
      </w:pPr>
      <w:r>
        <w:t>ValidTo, ValidFrom se nenachází v minulosti</w:t>
      </w:r>
    </w:p>
    <w:p w14:paraId="6726A5E9" w14:textId="20CA44CB" w:rsidR="7D72204C" w:rsidRDefault="7D72204C" w:rsidP="14491F64">
      <w:pPr>
        <w:pStyle w:val="Odstavecseseznamem"/>
        <w:ind w:hanging="360"/>
      </w:pPr>
      <w:r>
        <w:t>I zaměstnanců bude povolena úprava jména, příjmení, emailové adre</w:t>
      </w:r>
      <w:r w:rsidR="3DD5E434">
        <w:t>s</w:t>
      </w:r>
      <w:r>
        <w:t>y, telefonního čísla</w:t>
      </w:r>
    </w:p>
    <w:p w14:paraId="6ABDB497" w14:textId="02986BF2" w:rsidR="7D72204C" w:rsidRDefault="7D72204C" w:rsidP="14491F64">
      <w:pPr>
        <w:pStyle w:val="Odstavecseseznamem"/>
        <w:ind w:hanging="360"/>
      </w:pPr>
      <w:r>
        <w:t>Nebude možná deaktivace záznamu, pokud bude otevřený CP</w:t>
      </w:r>
    </w:p>
    <w:p w14:paraId="198C4FF2" w14:textId="66230315" w:rsidR="7D72204C" w:rsidRDefault="7D72204C" w:rsidP="14491F64">
      <w:r>
        <w:t>V příapdě porušení validace, API zahlásí chybu.</w:t>
      </w:r>
    </w:p>
    <w:p w14:paraId="528B1411" w14:textId="30AF6122" w:rsidR="00954041" w:rsidRPr="001C44ED" w:rsidRDefault="00954041" w:rsidP="00954041">
      <w:r>
        <w:drawing>
          <wp:inline distT="0" distB="0" distL="0" distR="0" wp14:anchorId="532E1EEE" wp14:editId="6C8DD290">
            <wp:extent cx="5760720" cy="4314190"/>
            <wp:effectExtent l="0" t="0" r="0" b="0"/>
            <wp:docPr id="967536163"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pic:nvPicPr>
                  <pic:blipFill>
                    <a:blip r:embed="rId47">
                      <a:extLst>
                        <a:ext uri="{28A0092B-C50C-407E-A947-70E740481C1C}">
                          <a14:useLocalDpi xmlns:a14="http://schemas.microsoft.com/office/drawing/2010/main" val="0"/>
                        </a:ext>
                      </a:extLst>
                    </a:blip>
                    <a:stretch>
                      <a:fillRect/>
                    </a:stretch>
                  </pic:blipFill>
                  <pic:spPr>
                    <a:xfrm>
                      <a:off x="0" y="0"/>
                      <a:ext cx="5760720" cy="4314190"/>
                    </a:xfrm>
                    <a:prstGeom prst="rect">
                      <a:avLst/>
                    </a:prstGeom>
                  </pic:spPr>
                </pic:pic>
              </a:graphicData>
            </a:graphic>
          </wp:inline>
        </w:drawing>
      </w:r>
    </w:p>
    <w:p w14:paraId="2D92E11B" w14:textId="5D43DF39" w:rsidR="007B247A" w:rsidRDefault="007B247A" w:rsidP="001062CF"/>
    <w:p w14:paraId="7472C394" w14:textId="024B2E6D" w:rsidR="75263F3D" w:rsidRDefault="75263F3D" w:rsidP="7979A831">
      <w:pPr>
        <w:pStyle w:val="Nadpis4"/>
      </w:pPr>
      <w:bookmarkStart w:id="265" w:name="_Toc513846116"/>
      <w:r>
        <w:t xml:space="preserve">4.6.5 REQ-06e: Přidání </w:t>
      </w:r>
      <w:bookmarkEnd w:id="265"/>
      <w:r w:rsidR="78F95CA1">
        <w:t>dimenze</w:t>
      </w:r>
    </w:p>
    <w:p w14:paraId="18B9CDB6" w14:textId="2813EF4E" w:rsidR="59CE9813" w:rsidRDefault="59CE9813" w:rsidP="7979A831">
      <w:pPr>
        <w:jc w:val="both"/>
      </w:pPr>
      <w:r>
        <w:drawing>
          <wp:inline distT="0" distB="0" distL="0" distR="0" wp14:anchorId="65A902C9" wp14:editId="3ED4C94D">
            <wp:extent cx="5762626" cy="1400175"/>
            <wp:effectExtent l="0" t="0" r="0" b="0"/>
            <wp:docPr id="1176793128" name="Picture 117679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793128"/>
                    <pic:cNvPicPr/>
                  </pic:nvPicPr>
                  <pic:blipFill>
                    <a:blip r:embed="rId48">
                      <a:extLst>
                        <a:ext uri="{28A0092B-C50C-407E-A947-70E740481C1C}">
                          <a14:useLocalDpi xmlns:a14="http://schemas.microsoft.com/office/drawing/2010/main" val="0"/>
                        </a:ext>
                      </a:extLst>
                    </a:blip>
                    <a:stretch>
                      <a:fillRect/>
                    </a:stretch>
                  </pic:blipFill>
                  <pic:spPr>
                    <a:xfrm>
                      <a:off x="0" y="0"/>
                      <a:ext cx="5762626" cy="1400175"/>
                    </a:xfrm>
                    <a:prstGeom prst="rect">
                      <a:avLst/>
                    </a:prstGeom>
                  </pic:spPr>
                </pic:pic>
              </a:graphicData>
            </a:graphic>
          </wp:inline>
        </w:drawing>
      </w:r>
      <w:r>
        <w:t xml:space="preserve">Aplikace by měla umožnit </w:t>
      </w:r>
      <w:commentRangeStart w:id="266"/>
      <w:commentRangeStart w:id="267"/>
      <w:r>
        <w:t xml:space="preserve">přidání </w:t>
      </w:r>
      <w:r w:rsidR="1C93180C">
        <w:t>dimenze</w:t>
      </w:r>
      <w:commentRangeEnd w:id="266"/>
      <w:r>
        <w:rPr>
          <w:rStyle w:val="Odkaznakoment"/>
        </w:rPr>
        <w:commentReference w:id="266"/>
      </w:r>
      <w:commentRangeEnd w:id="267"/>
      <w:r>
        <w:rPr>
          <w:rStyle w:val="Odkaznakoment"/>
        </w:rPr>
        <w:commentReference w:id="267"/>
      </w:r>
      <w:r w:rsidR="0BCA64AA">
        <w:t xml:space="preserve">. Customizovatelný číselník umožňuje pohled na cestovní příkaz </w:t>
      </w:r>
      <w:r w:rsidR="026F68E7">
        <w:t>dané hodnoty a výběr by měl být zobrazen při zadání cestovního příkazu.</w:t>
      </w:r>
      <w:r>
        <w:br/>
      </w:r>
      <w:r w:rsidR="226FCFED">
        <w:t>Customizovatelný číselník bude obsahovat pouze pole Název</w:t>
      </w:r>
      <w:r w:rsidR="42CF4161">
        <w:t xml:space="preserve">, </w:t>
      </w:r>
      <w:r w:rsidR="226FCFED">
        <w:t xml:space="preserve">Hodnotu </w:t>
      </w:r>
      <w:r w:rsidR="785EF9B6">
        <w:t xml:space="preserve">a Stav </w:t>
      </w:r>
      <w:r w:rsidR="226FCFED">
        <w:t>a bude navázán Cestovní příkaz.</w:t>
      </w:r>
    </w:p>
    <w:p w14:paraId="1388FF2E" w14:textId="75C26904" w:rsidR="55F34B1F" w:rsidRDefault="55F34B1F" w:rsidP="7979A831">
      <w:pPr>
        <w:pStyle w:val="Nadpis4"/>
      </w:pPr>
      <w:bookmarkStart w:id="268" w:name="_Toc1933142971"/>
      <w:r>
        <w:lastRenderedPageBreak/>
        <w:t xml:space="preserve">4.6.5 REQ-06f: Přidání nové dimenze </w:t>
      </w:r>
      <w:r w:rsidR="0A95A4C9">
        <w:t>a navázání na</w:t>
      </w:r>
      <w:r>
        <w:t xml:space="preserve"> číselník Vozidel a Zaměstnanci</w:t>
      </w:r>
      <w:bookmarkEnd w:id="268"/>
    </w:p>
    <w:p w14:paraId="7E9D2640" w14:textId="59448BE6" w:rsidR="0FBC2C81" w:rsidRDefault="2727D582" w:rsidP="17E052FA">
      <w:pPr>
        <w:jc w:val="both"/>
      </w:pPr>
      <w:r>
        <w:t>Správce by měl mít možnost přidat 1 až n dimenzí</w:t>
      </w:r>
      <w:r w:rsidR="4B5BD684">
        <w:t xml:space="preserve">, které budou návázahy na </w:t>
      </w:r>
      <w:r w:rsidR="00452C89">
        <w:t xml:space="preserve">číselník Zaměstnanci </w:t>
      </w:r>
      <w:r w:rsidR="6E82A16C">
        <w:t>nebo</w:t>
      </w:r>
      <w:r w:rsidR="00452C89">
        <w:t xml:space="preserve"> Vozidla.</w:t>
      </w:r>
      <w:r>
        <w:br/>
      </w:r>
      <w:r>
        <w:br/>
      </w:r>
      <w:r w:rsidR="396E508F">
        <w:t xml:space="preserve">Tyto pole budou moci být vyplněna při </w:t>
      </w:r>
      <w:r w:rsidR="5B66A76B">
        <w:t>navádění cestovního příkazu nebo vyúčtování.</w:t>
      </w:r>
      <w:r>
        <w:br/>
      </w:r>
      <w:r>
        <w:br/>
      </w:r>
      <w:r w:rsidR="112B5095">
        <w:t xml:space="preserve">Např. Dimenze nákladové středisko, kterému bude zaměstnanec přiřazen. Zaměstnanec </w:t>
      </w:r>
      <w:commentRangeStart w:id="269"/>
      <w:commentRangeStart w:id="270"/>
      <w:commentRangeStart w:id="271"/>
      <w:r w:rsidR="112B5095">
        <w:t>může</w:t>
      </w:r>
      <w:commentRangeEnd w:id="269"/>
      <w:r>
        <w:rPr>
          <w:rStyle w:val="Odkaznakoment"/>
        </w:rPr>
        <w:commentReference w:id="269"/>
      </w:r>
      <w:commentRangeEnd w:id="270"/>
      <w:r>
        <w:rPr>
          <w:rStyle w:val="Odkaznakoment"/>
        </w:rPr>
        <w:commentReference w:id="270"/>
      </w:r>
      <w:commentRangeEnd w:id="271"/>
      <w:r>
        <w:rPr>
          <w:rStyle w:val="Odkaznakoment"/>
        </w:rPr>
        <w:commentReference w:id="271"/>
      </w:r>
      <w:r w:rsidR="112B5095">
        <w:t xml:space="preserve"> spadat do vícero nákladovách stř</w:t>
      </w:r>
      <w:r w:rsidR="0EC61659">
        <w:t>e</w:t>
      </w:r>
      <w:r w:rsidR="112B5095">
        <w:t>disek.</w:t>
      </w:r>
    </w:p>
    <w:p w14:paraId="5F380ACA" w14:textId="176028E5" w:rsidR="0FBC2C81" w:rsidRDefault="2727D582" w:rsidP="0FBC2C81">
      <w:r>
        <w:drawing>
          <wp:inline distT="0" distB="0" distL="0" distR="0" wp14:anchorId="1A996EDF" wp14:editId="707D0283">
            <wp:extent cx="5762626" cy="3609975"/>
            <wp:effectExtent l="0" t="0" r="0" b="0"/>
            <wp:docPr id="897182313" name="Picture 89718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18231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2626" cy="3609975"/>
                    </a:xfrm>
                    <a:prstGeom prst="rect">
                      <a:avLst/>
                    </a:prstGeom>
                  </pic:spPr>
                </pic:pic>
              </a:graphicData>
            </a:graphic>
          </wp:inline>
        </w:drawing>
      </w:r>
    </w:p>
    <w:p w14:paraId="17B5BDCE" w14:textId="7AE26F1F" w:rsidR="7979A831" w:rsidRDefault="7979A831" w:rsidP="7979A831">
      <w:pPr>
        <w:jc w:val="both"/>
      </w:pPr>
    </w:p>
    <w:p w14:paraId="3DA744E2" w14:textId="1DDDA1DE" w:rsidR="007B247A" w:rsidRDefault="007B247A" w:rsidP="00D86A5B">
      <w:pPr>
        <w:pStyle w:val="Nadpis3"/>
        <w:numPr>
          <w:ilvl w:val="1"/>
          <w:numId w:val="1"/>
        </w:numPr>
      </w:pPr>
      <w:r>
        <w:t xml:space="preserve"> </w:t>
      </w:r>
      <w:bookmarkStart w:id="272" w:name="_Toc1952675273"/>
      <w:r>
        <w:t>REQ-07: Synchronizace CP s</w:t>
      </w:r>
      <w:r w:rsidR="00FF7E59">
        <w:t> </w:t>
      </w:r>
      <w:r>
        <w:t>ERP</w:t>
      </w:r>
      <w:bookmarkEnd w:id="272"/>
    </w:p>
    <w:p w14:paraId="7837FB1B" w14:textId="5FB87209" w:rsidR="0BB2AAA4" w:rsidRDefault="0BB2AAA4" w:rsidP="14491F64">
      <w:r>
        <w:t>Cestovní příkaz bude synchronizovat uvedená data do ERP.</w:t>
      </w:r>
    </w:p>
    <w:p w14:paraId="7D79004C" w14:textId="6B855B8C" w:rsidR="5ED5A4D5" w:rsidRDefault="5ED5A4D5" w:rsidP="003D55CA">
      <w:pPr>
        <w:pStyle w:val="Odstavecseseznamem"/>
        <w:numPr>
          <w:ilvl w:val="0"/>
          <w:numId w:val="36"/>
        </w:numPr>
      </w:pPr>
      <w:r>
        <w:t>CP -&gt; ERP, která zajistí, synchronizaci s účetní knihou v ERP v případě že,</w:t>
      </w:r>
    </w:p>
    <w:p w14:paraId="70FF5701" w14:textId="19D0EFA9" w:rsidR="4ADE17DB" w:rsidRDefault="4ADE17DB" w:rsidP="003D55CA">
      <w:pPr>
        <w:pStyle w:val="Odstavecseseznamem"/>
        <w:numPr>
          <w:ilvl w:val="1"/>
          <w:numId w:val="36"/>
        </w:numPr>
      </w:pPr>
      <w:r>
        <w:t>Má být vyplacena záloha</w:t>
      </w:r>
    </w:p>
    <w:p w14:paraId="427C3DD2" w14:textId="2EF4BC33" w:rsidR="4ADE17DB" w:rsidRDefault="4ADE17DB" w:rsidP="003D55CA">
      <w:pPr>
        <w:pStyle w:val="Odstavecseseznamem"/>
        <w:numPr>
          <w:ilvl w:val="1"/>
          <w:numId w:val="36"/>
        </w:numPr>
      </w:pPr>
      <w:r>
        <w:t>Schválení vyúčtování bylo dokončeno</w:t>
      </w:r>
    </w:p>
    <w:p w14:paraId="586B1C08" w14:textId="7FD6E758" w:rsidR="08222F42" w:rsidRDefault="08222F42" w:rsidP="19BEACE3"/>
    <w:p w14:paraId="46F3DCEF" w14:textId="3553423C" w:rsidR="0BA1B5F5" w:rsidRDefault="0BA1B5F5"/>
    <w:p w14:paraId="137504F5" w14:textId="6211B7A8" w:rsidR="00C0480D" w:rsidRPr="00FF7E59" w:rsidRDefault="00C0480D" w:rsidP="7979A831"/>
    <w:p w14:paraId="49412488" w14:textId="4A85DD68" w:rsidR="00C0480D" w:rsidRPr="00FF7E59" w:rsidRDefault="3CABF82E" w:rsidP="7979A831">
      <w:pPr>
        <w:pStyle w:val="Nadpis4"/>
      </w:pPr>
      <w:bookmarkStart w:id="273" w:name="_Toc1903080899"/>
      <w:r>
        <w:lastRenderedPageBreak/>
        <w:t>4.7.2 REQ-0</w:t>
      </w:r>
      <w:r w:rsidR="093EDE0A">
        <w:t>7</w:t>
      </w:r>
      <w:r w:rsidR="645C3F45">
        <w:t>a</w:t>
      </w:r>
      <w:r>
        <w:t xml:space="preserve">: </w:t>
      </w:r>
      <w:r w:rsidR="0175B2D1">
        <w:t>Synchronizace CP -&gt; ERP</w:t>
      </w:r>
      <w:bookmarkEnd w:id="273"/>
    </w:p>
    <w:p w14:paraId="2023A1DD" w14:textId="7C2CE8E8" w:rsidR="528554E7" w:rsidRDefault="177EC10F" w:rsidP="528554E7">
      <w:r>
        <w:drawing>
          <wp:inline distT="0" distB="0" distL="0" distR="0" wp14:anchorId="359D143E" wp14:editId="4306A1E1">
            <wp:extent cx="5762626" cy="1647825"/>
            <wp:effectExtent l="0" t="0" r="0" b="0"/>
            <wp:docPr id="851309302" name="Picture 85130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30930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2626" cy="1647825"/>
                    </a:xfrm>
                    <a:prstGeom prst="rect">
                      <a:avLst/>
                    </a:prstGeom>
                  </pic:spPr>
                </pic:pic>
              </a:graphicData>
            </a:graphic>
          </wp:inline>
        </w:drawing>
      </w:r>
    </w:p>
    <w:tbl>
      <w:tblPr>
        <w:tblStyle w:val="Mkatabulky"/>
        <w:tblW w:w="0" w:type="auto"/>
        <w:tblInd w:w="2" w:type="dxa"/>
        <w:tblLook w:val="04A0" w:firstRow="1" w:lastRow="0" w:firstColumn="1" w:lastColumn="0" w:noHBand="0" w:noVBand="1"/>
      </w:tblPr>
      <w:tblGrid>
        <w:gridCol w:w="1409"/>
        <w:gridCol w:w="7641"/>
      </w:tblGrid>
      <w:tr w:rsidR="7282ED42" w14:paraId="4B276D22" w14:textId="77777777" w:rsidTr="7282ED42">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9DF0B64" w14:textId="029B6326" w:rsidR="7282ED42" w:rsidRDefault="7282ED42" w:rsidP="7282ED42">
            <w:pPr>
              <w:spacing w:after="160"/>
              <w:jc w:val="center"/>
              <w:rPr>
                <w:rFonts w:ascii="Calibri" w:eastAsia="Calibri" w:hAnsi="Calibri" w:cs="Calibri"/>
                <w:b/>
                <w:bCs/>
                <w:color w:val="000000" w:themeColor="text1"/>
              </w:rPr>
            </w:pPr>
            <w:r w:rsidRPr="7282ED42">
              <w:rPr>
                <w:rFonts w:ascii="Calibri" w:eastAsia="Calibri" w:hAnsi="Calibri" w:cs="Calibri"/>
                <w:b/>
                <w:bCs/>
                <w:color w:val="000000" w:themeColor="text1"/>
              </w:rPr>
              <w:t>UC</w:t>
            </w:r>
          </w:p>
        </w:tc>
        <w:tc>
          <w:tcPr>
            <w:tcW w:w="764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617C518" w14:textId="4F26F8FF" w:rsidR="7282ED42" w:rsidRDefault="7282ED42" w:rsidP="7282ED42">
            <w:pPr>
              <w:spacing w:after="160" w:line="259" w:lineRule="auto"/>
              <w:jc w:val="center"/>
              <w:rPr>
                <w:rFonts w:ascii="Calibri" w:eastAsia="Calibri" w:hAnsi="Calibri" w:cs="Calibri"/>
                <w:b/>
                <w:bCs/>
                <w:color w:val="0000FF"/>
              </w:rPr>
            </w:pPr>
            <w:r w:rsidRPr="7282ED42">
              <w:rPr>
                <w:rFonts w:ascii="Calibri" w:eastAsia="Calibri" w:hAnsi="Calibri" w:cs="Calibri"/>
                <w:b/>
                <w:bCs/>
                <w:color w:val="0000FF"/>
              </w:rPr>
              <w:t>Synchronizace CP -&gt; ERP</w:t>
            </w:r>
          </w:p>
        </w:tc>
      </w:tr>
      <w:tr w:rsidR="7282ED42" w14:paraId="07A67EFE" w14:textId="77777777" w:rsidTr="7282ED42">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7CF396F" w14:textId="46CC569E" w:rsidR="7282ED42" w:rsidRDefault="7282ED42" w:rsidP="7282ED42">
            <w:pPr>
              <w:spacing w:after="160" w:line="259" w:lineRule="auto"/>
              <w:jc w:val="center"/>
              <w:rPr>
                <w:rFonts w:ascii="Calibri" w:eastAsia="Calibri" w:hAnsi="Calibri" w:cs="Calibri"/>
                <w:b/>
                <w:bCs/>
                <w:color w:val="000000" w:themeColor="text1"/>
              </w:rPr>
            </w:pPr>
            <w:r w:rsidRPr="7282ED42">
              <w:rPr>
                <w:rFonts w:ascii="Calibri" w:eastAsia="Calibri" w:hAnsi="Calibri" w:cs="Calibri"/>
                <w:b/>
                <w:bCs/>
                <w:color w:val="000000" w:themeColor="text1"/>
              </w:rPr>
              <w:t>Hlavní aktér</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4C1D62C9" w14:textId="62ABE981" w:rsidR="7282ED42" w:rsidRDefault="2D0481D1" w:rsidP="7282ED42">
            <w:pPr>
              <w:spacing w:after="160" w:line="259" w:lineRule="auto"/>
              <w:rPr>
                <w:rFonts w:ascii="Calibri" w:eastAsia="Calibri" w:hAnsi="Calibri" w:cs="Calibri"/>
                <w:i/>
                <w:iCs/>
                <w:color w:val="0000FF"/>
              </w:rPr>
            </w:pPr>
            <w:r w:rsidRPr="21589E3E">
              <w:rPr>
                <w:rFonts w:ascii="Calibri" w:eastAsia="Calibri" w:hAnsi="Calibri" w:cs="Calibri"/>
                <w:i/>
                <w:iCs/>
                <w:color w:val="0000FF"/>
              </w:rPr>
              <w:t>Systém</w:t>
            </w:r>
          </w:p>
        </w:tc>
      </w:tr>
      <w:tr w:rsidR="7282ED42" w14:paraId="114169EE" w14:textId="77777777" w:rsidTr="7282ED42">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495BF77" w14:textId="798D2E9B" w:rsidR="7282ED42" w:rsidRDefault="7282ED42" w:rsidP="7282ED42">
            <w:pPr>
              <w:spacing w:after="160" w:line="259" w:lineRule="auto"/>
              <w:jc w:val="center"/>
              <w:rPr>
                <w:rFonts w:ascii="Calibri" w:eastAsia="Calibri" w:hAnsi="Calibri" w:cs="Calibri"/>
                <w:b/>
                <w:bCs/>
                <w:color w:val="000000" w:themeColor="text1"/>
              </w:rPr>
            </w:pPr>
            <w:r w:rsidRPr="7282ED42">
              <w:rPr>
                <w:rFonts w:ascii="Calibri" w:eastAsia="Calibri" w:hAnsi="Calibri" w:cs="Calibri"/>
                <w:b/>
                <w:bCs/>
                <w:color w:val="000000" w:themeColor="text1"/>
              </w:rPr>
              <w:t>Spouštěč</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7253EB4F" w14:textId="4766975A" w:rsidR="3B3211FF" w:rsidRDefault="3B3211FF" w:rsidP="49C7B111">
            <w:pPr>
              <w:pStyle w:val="Odstavecseseznamem"/>
              <w:numPr>
                <w:ilvl w:val="0"/>
                <w:numId w:val="42"/>
              </w:numPr>
              <w:spacing w:after="160" w:line="259" w:lineRule="auto"/>
              <w:rPr>
                <w:rFonts w:ascii="Calibri" w:eastAsia="Calibri" w:hAnsi="Calibri" w:cs="Calibri"/>
                <w:i/>
                <w:iCs/>
                <w:color w:val="0000FF"/>
              </w:rPr>
            </w:pPr>
            <w:r w:rsidRPr="49C7B111">
              <w:rPr>
                <w:rFonts w:ascii="Calibri" w:eastAsia="Calibri" w:hAnsi="Calibri" w:cs="Calibri"/>
                <w:i/>
                <w:iCs/>
                <w:color w:val="0000FF"/>
              </w:rPr>
              <w:t>Schválení CP, který má zálohu</w:t>
            </w:r>
          </w:p>
          <w:p w14:paraId="63263CD7" w14:textId="31A9D6D0" w:rsidR="7282ED42" w:rsidRDefault="3B3211FF" w:rsidP="555FE335">
            <w:pPr>
              <w:pStyle w:val="Odstavecseseznamem"/>
              <w:numPr>
                <w:ilvl w:val="0"/>
                <w:numId w:val="42"/>
              </w:numPr>
              <w:spacing w:after="160" w:line="259" w:lineRule="auto"/>
              <w:rPr>
                <w:rFonts w:ascii="Calibri" w:eastAsia="Calibri" w:hAnsi="Calibri" w:cs="Calibri"/>
                <w:i/>
                <w:iCs/>
                <w:color w:val="0000FF"/>
              </w:rPr>
            </w:pPr>
            <w:r w:rsidRPr="30F93114">
              <w:rPr>
                <w:rFonts w:ascii="Calibri" w:eastAsia="Calibri" w:hAnsi="Calibri" w:cs="Calibri"/>
                <w:i/>
                <w:iCs/>
                <w:color w:val="0000FF"/>
              </w:rPr>
              <w:t>Vyúčtování CP bylo schváleno konečným schvalovatelem</w:t>
            </w:r>
          </w:p>
        </w:tc>
      </w:tr>
      <w:tr w:rsidR="7282ED42" w14:paraId="315AF9E9" w14:textId="77777777" w:rsidTr="7282ED42">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7A2E570" w14:textId="26097756" w:rsidR="7282ED42" w:rsidRDefault="7282ED42" w:rsidP="7282ED42">
            <w:pPr>
              <w:spacing w:after="160" w:line="259" w:lineRule="auto"/>
              <w:jc w:val="center"/>
              <w:rPr>
                <w:rFonts w:ascii="Calibri" w:eastAsia="Calibri" w:hAnsi="Calibri" w:cs="Calibri"/>
                <w:b/>
                <w:bCs/>
                <w:color w:val="000000" w:themeColor="text1"/>
              </w:rPr>
            </w:pPr>
            <w:r w:rsidRPr="7282ED42">
              <w:rPr>
                <w:rFonts w:ascii="Calibri" w:eastAsia="Calibri" w:hAnsi="Calibri" w:cs="Calibri"/>
                <w:b/>
                <w:bCs/>
                <w:color w:val="000000" w:themeColor="text1"/>
              </w:rPr>
              <w:t>Předpoklad</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3D07349B" w14:textId="58222FEB" w:rsidR="7282ED42" w:rsidRDefault="7282ED42" w:rsidP="7282ED42">
            <w:pPr>
              <w:spacing w:after="160" w:line="259" w:lineRule="auto"/>
              <w:rPr>
                <w:rFonts w:ascii="Calibri" w:eastAsia="Calibri" w:hAnsi="Calibri" w:cs="Calibri"/>
                <w:i/>
                <w:iCs/>
                <w:color w:val="0000FF"/>
              </w:rPr>
            </w:pPr>
          </w:p>
        </w:tc>
      </w:tr>
      <w:tr w:rsidR="7282ED42" w14:paraId="27E017CA" w14:textId="77777777" w:rsidTr="7282ED42">
        <w:trPr>
          <w:trHeight w:val="467"/>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F0172CA" w14:textId="7672A1FA" w:rsidR="7282ED42" w:rsidRDefault="7282ED42" w:rsidP="7282ED42">
            <w:pPr>
              <w:spacing w:after="160" w:line="259" w:lineRule="auto"/>
              <w:jc w:val="center"/>
              <w:rPr>
                <w:rFonts w:ascii="Calibri" w:eastAsia="Calibri" w:hAnsi="Calibri" w:cs="Calibri"/>
                <w:b/>
                <w:bCs/>
                <w:color w:val="000000" w:themeColor="text1"/>
              </w:rPr>
            </w:pPr>
            <w:r w:rsidRPr="7282ED42">
              <w:rPr>
                <w:rFonts w:ascii="Calibri" w:eastAsia="Calibri" w:hAnsi="Calibri" w:cs="Calibri"/>
                <w:b/>
                <w:bCs/>
                <w:color w:val="000000" w:themeColor="text1"/>
              </w:rPr>
              <w:t>Následek</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1374D0D3" w14:textId="3A7E5122" w:rsidR="7282ED42" w:rsidRDefault="7456CE3F" w:rsidP="7282ED42">
            <w:pPr>
              <w:spacing w:after="160" w:line="259" w:lineRule="auto"/>
              <w:ind w:left="25"/>
            </w:pPr>
            <w:r w:rsidRPr="31E5C5EE">
              <w:rPr>
                <w:rFonts w:ascii="Calibri" w:eastAsia="Calibri" w:hAnsi="Calibri" w:cs="Calibri"/>
                <w:i/>
                <w:iCs/>
                <w:color w:val="0000FF"/>
              </w:rPr>
              <w:t xml:space="preserve">CP odešle požadovaná data do ERP </w:t>
            </w:r>
          </w:p>
        </w:tc>
      </w:tr>
      <w:tr w:rsidR="7282ED42" w14:paraId="383771F2" w14:textId="77777777" w:rsidTr="7282ED42">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6015E9F" w14:textId="1ADD4D74" w:rsidR="7282ED42" w:rsidRDefault="7282ED42" w:rsidP="7282ED42">
            <w:pPr>
              <w:spacing w:after="160" w:line="259" w:lineRule="auto"/>
              <w:jc w:val="center"/>
              <w:rPr>
                <w:rFonts w:ascii="Calibri" w:eastAsia="Calibri" w:hAnsi="Calibri" w:cs="Calibri"/>
                <w:b/>
                <w:bCs/>
                <w:color w:val="000000" w:themeColor="text1"/>
              </w:rPr>
            </w:pPr>
            <w:r w:rsidRPr="7282ED42">
              <w:rPr>
                <w:rFonts w:ascii="Calibri" w:eastAsia="Calibri" w:hAnsi="Calibri" w:cs="Calibri"/>
                <w:b/>
                <w:bCs/>
                <w:color w:val="000000" w:themeColor="text1"/>
              </w:rPr>
              <w:t>Hlavní scénář</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09357F00" w14:textId="1F0ED017" w:rsidR="7282ED42" w:rsidRPr="006F79F6" w:rsidRDefault="6BF03B71" w:rsidP="75662CAB">
            <w:pPr>
              <w:pStyle w:val="Odstavecseseznamem"/>
              <w:numPr>
                <w:ilvl w:val="0"/>
                <w:numId w:val="41"/>
              </w:numPr>
              <w:spacing w:line="259" w:lineRule="auto"/>
              <w:rPr>
                <w:rFonts w:ascii="Calibri" w:eastAsia="Calibri" w:hAnsi="Calibri" w:cs="Calibri"/>
                <w:i/>
                <w:iCs/>
                <w:color w:val="0000FF"/>
                <w:lang w:val="pl-PL"/>
              </w:rPr>
            </w:pPr>
            <w:r w:rsidRPr="006F79F6">
              <w:rPr>
                <w:rFonts w:ascii="Calibri" w:eastAsia="Calibri" w:hAnsi="Calibri" w:cs="Calibri"/>
                <w:i/>
                <w:iCs/>
                <w:color w:val="0000FF"/>
                <w:lang w:val="pl-PL"/>
              </w:rPr>
              <w:t>Aplikace CP odešle data do ERP</w:t>
            </w:r>
          </w:p>
        </w:tc>
      </w:tr>
      <w:tr w:rsidR="7282ED42" w14:paraId="6E1148FB" w14:textId="77777777" w:rsidTr="7282ED42">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C267496" w14:textId="6164F017" w:rsidR="7282ED42" w:rsidRDefault="7282ED42" w:rsidP="7282ED42">
            <w:pPr>
              <w:spacing w:after="160" w:line="259" w:lineRule="auto"/>
              <w:jc w:val="center"/>
              <w:rPr>
                <w:rFonts w:ascii="Calibri" w:eastAsia="Calibri" w:hAnsi="Calibri" w:cs="Calibri"/>
                <w:b/>
                <w:bCs/>
                <w:color w:val="000000" w:themeColor="text1"/>
              </w:rPr>
            </w:pPr>
            <w:r w:rsidRPr="7282ED42">
              <w:rPr>
                <w:rFonts w:ascii="Calibri" w:eastAsia="Calibri" w:hAnsi="Calibri" w:cs="Calibri"/>
                <w:b/>
                <w:bCs/>
                <w:color w:val="000000" w:themeColor="text1"/>
              </w:rPr>
              <w:t>Rozšíření</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35EC4037" w14:textId="2D7DEF40" w:rsidR="7282ED42" w:rsidRDefault="7282ED42" w:rsidP="7282ED42">
            <w:pPr>
              <w:spacing w:after="160" w:line="259" w:lineRule="auto"/>
              <w:rPr>
                <w:rFonts w:ascii="Calibri" w:eastAsia="Calibri" w:hAnsi="Calibri" w:cs="Calibri"/>
                <w:color w:val="0000FF"/>
              </w:rPr>
            </w:pPr>
          </w:p>
        </w:tc>
      </w:tr>
      <w:tr w:rsidR="7282ED42" w14:paraId="782FBE7B" w14:textId="77777777" w:rsidTr="7282ED42">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56A909F" w14:textId="27F09B04" w:rsidR="7282ED42" w:rsidRDefault="7282ED42" w:rsidP="7282ED42">
            <w:pPr>
              <w:spacing w:after="160" w:line="259" w:lineRule="auto"/>
              <w:jc w:val="center"/>
              <w:rPr>
                <w:rFonts w:ascii="Calibri" w:eastAsia="Calibri" w:hAnsi="Calibri" w:cs="Calibri"/>
                <w:b/>
                <w:bCs/>
                <w:color w:val="000000" w:themeColor="text1"/>
              </w:rPr>
            </w:pPr>
            <w:r w:rsidRPr="7282ED42">
              <w:rPr>
                <w:rFonts w:ascii="Calibri" w:eastAsia="Calibri" w:hAnsi="Calibri" w:cs="Calibri"/>
                <w:b/>
                <w:bCs/>
                <w:color w:val="000000" w:themeColor="text1"/>
              </w:rPr>
              <w:t>Speciální požadavky</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36173516" w14:textId="5F7CCDFE" w:rsidR="7282ED42" w:rsidRDefault="7282ED42" w:rsidP="7282ED42">
            <w:pPr>
              <w:spacing w:after="160"/>
              <w:ind w:left="-11"/>
              <w:rPr>
                <w:rFonts w:ascii="Calibri" w:eastAsia="Calibri" w:hAnsi="Calibri" w:cs="Calibri"/>
                <w:i/>
                <w:iCs/>
                <w:color w:val="0000FF"/>
              </w:rPr>
            </w:pPr>
          </w:p>
        </w:tc>
      </w:tr>
      <w:tr w:rsidR="7282ED42" w14:paraId="4BF0F069" w14:textId="77777777" w:rsidTr="7282ED42">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2EBDE6D" w14:textId="1FE1F64B" w:rsidR="7282ED42" w:rsidRDefault="7282ED42" w:rsidP="7282ED42">
            <w:pPr>
              <w:spacing w:after="160" w:line="259" w:lineRule="auto"/>
              <w:jc w:val="center"/>
              <w:rPr>
                <w:rFonts w:ascii="Calibri" w:eastAsia="Calibri" w:hAnsi="Calibri" w:cs="Calibri"/>
                <w:b/>
                <w:bCs/>
                <w:color w:val="000000" w:themeColor="text1"/>
              </w:rPr>
            </w:pPr>
            <w:r w:rsidRPr="7282ED42">
              <w:rPr>
                <w:rFonts w:ascii="Calibri" w:eastAsia="Calibri" w:hAnsi="Calibri" w:cs="Calibri"/>
                <w:b/>
                <w:bCs/>
                <w:color w:val="000000" w:themeColor="text1"/>
              </w:rPr>
              <w:t>Otevřené otázky</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5A4BAF11" w14:textId="15D0451A" w:rsidR="7282ED42" w:rsidRDefault="7282ED42" w:rsidP="7282ED42">
            <w:pPr>
              <w:rPr>
                <w:rFonts w:ascii="Calibri" w:eastAsia="Calibri" w:hAnsi="Calibri" w:cs="Calibri"/>
                <w:color w:val="FF0000"/>
              </w:rPr>
            </w:pPr>
          </w:p>
        </w:tc>
      </w:tr>
    </w:tbl>
    <w:p w14:paraId="2AA033CD" w14:textId="1DAC391B" w:rsidR="00C0480D" w:rsidRPr="00FF7E59" w:rsidRDefault="00C0480D" w:rsidP="7979A831">
      <w:r>
        <w:br/>
      </w:r>
      <w:r w:rsidR="07C96CA5">
        <w:t>Je to v XML, XSD se dodá</w:t>
      </w:r>
    </w:p>
    <w:p w14:paraId="356EBE3D" w14:textId="6B6885F4" w:rsidR="41771357" w:rsidRDefault="41771357" w:rsidP="14491F64">
      <w:pPr>
        <w:pStyle w:val="Odstavecseseznamem"/>
      </w:pPr>
      <w:r>
        <w:t>Typ</w:t>
      </w:r>
    </w:p>
    <w:p w14:paraId="52756DF7" w14:textId="05A58B11" w:rsidR="41771357" w:rsidRDefault="41771357" w:rsidP="14491F64">
      <w:pPr>
        <w:pStyle w:val="Odstavecseseznamem"/>
      </w:pPr>
      <w:r>
        <w:t>Číslo CP</w:t>
      </w:r>
    </w:p>
    <w:p w14:paraId="5DD2B7EF" w14:textId="7766C897" w:rsidR="41771357" w:rsidRDefault="41771357" w:rsidP="14491F64">
      <w:pPr>
        <w:pStyle w:val="Odstavecseseznamem"/>
      </w:pPr>
      <w:r>
        <w:t>Druh nákladů</w:t>
      </w:r>
    </w:p>
    <w:p w14:paraId="51BCF54A" w14:textId="6825968D" w:rsidR="41771357" w:rsidRDefault="41771357" w:rsidP="14491F64">
      <w:pPr>
        <w:pStyle w:val="Odstavecseseznamem"/>
      </w:pPr>
      <w:r>
        <w:t>Kód měny</w:t>
      </w:r>
    </w:p>
    <w:p w14:paraId="714081C1" w14:textId="448BF0C5" w:rsidR="41771357" w:rsidRDefault="41771357" w:rsidP="14491F64">
      <w:pPr>
        <w:pStyle w:val="Odstavecseseznamem"/>
      </w:pPr>
      <w:r>
        <w:t>Částka</w:t>
      </w:r>
    </w:p>
    <w:p w14:paraId="0B1788F0" w14:textId="7B23261F" w:rsidR="41771357" w:rsidRDefault="41771357" w:rsidP="14491F64">
      <w:pPr>
        <w:pStyle w:val="Odstavecseseznamem"/>
      </w:pPr>
      <w:r>
        <w:t>Částka (LM)</w:t>
      </w:r>
    </w:p>
    <w:p w14:paraId="6CFE104C" w14:textId="74F33EB3" w:rsidR="41771357" w:rsidRDefault="41771357" w:rsidP="14491F64">
      <w:pPr>
        <w:pStyle w:val="Odstavecseseznamem"/>
      </w:pPr>
      <w:r>
        <w:t>Číslo zaměstnance</w:t>
      </w:r>
    </w:p>
    <w:p w14:paraId="08F677B9" w14:textId="0C1A4985" w:rsidR="41771357" w:rsidRDefault="41771357" w:rsidP="14491F64">
      <w:pPr>
        <w:pStyle w:val="Odstavecseseznamem"/>
      </w:pPr>
      <w:r>
        <w:t>Kód bankovního účtu</w:t>
      </w:r>
    </w:p>
    <w:p w14:paraId="5AA78891" w14:textId="24B76912" w:rsidR="41771357" w:rsidRDefault="41771357" w:rsidP="14491F64">
      <w:pPr>
        <w:pStyle w:val="Odstavecseseznamem"/>
      </w:pPr>
      <w:r>
        <w:t>Číslo bankovního účtu</w:t>
      </w:r>
    </w:p>
    <w:p w14:paraId="3FECD313" w14:textId="58D0EEE2" w:rsidR="41771357" w:rsidRDefault="41771357" w:rsidP="14491F64">
      <w:pPr>
        <w:pStyle w:val="Odstavecseseznamem"/>
      </w:pPr>
      <w:r>
        <w:t>IBAN</w:t>
      </w:r>
    </w:p>
    <w:p w14:paraId="3217E93D" w14:textId="52AB8088" w:rsidR="41771357" w:rsidRDefault="41771357" w:rsidP="14491F64">
      <w:pPr>
        <w:pStyle w:val="Odstavecseseznamem"/>
      </w:pPr>
      <w:r>
        <w:t>SWIFT</w:t>
      </w:r>
    </w:p>
    <w:p w14:paraId="0339DC75" w14:textId="0946EF74" w:rsidR="41771357" w:rsidRDefault="41771357" w:rsidP="14491F64">
      <w:pPr>
        <w:pStyle w:val="Odstavecseseznamem"/>
      </w:pPr>
      <w:r>
        <w:t>Odečet zálohy</w:t>
      </w:r>
    </w:p>
    <w:p w14:paraId="5285D049" w14:textId="4FBAC806" w:rsidR="41771357" w:rsidRDefault="41771357" w:rsidP="14491F64">
      <w:pPr>
        <w:pStyle w:val="Odstavecseseznamem"/>
      </w:pPr>
      <w:commentRangeStart w:id="274"/>
      <w:r>
        <w:t>Popis</w:t>
      </w:r>
    </w:p>
    <w:p w14:paraId="53F01EAD" w14:textId="461B520E" w:rsidR="41771357" w:rsidRDefault="41771357" w:rsidP="14491F64">
      <w:pPr>
        <w:pStyle w:val="Odstavecseseznamem"/>
      </w:pPr>
      <w:r>
        <w:t>Číslo účtu</w:t>
      </w:r>
      <w:commentRangeEnd w:id="274"/>
      <w:r>
        <w:rPr>
          <w:rStyle w:val="Odkaznakoment"/>
        </w:rPr>
        <w:commentReference w:id="274"/>
      </w:r>
    </w:p>
    <w:p w14:paraId="63B5D54A" w14:textId="3E446209" w:rsidR="00C0480D" w:rsidRPr="00FF7E59" w:rsidRDefault="00C0480D" w:rsidP="00FF7E59">
      <w:r>
        <w:lastRenderedPageBreak/>
        <w:br/>
      </w:r>
      <w:r w:rsidR="1B604947" w:rsidRPr="0B92A15D">
        <w:rPr>
          <w:b/>
          <w:bCs/>
        </w:rPr>
        <w:t>Předpis formátu</w:t>
      </w:r>
      <w:r>
        <w:br/>
      </w:r>
    </w:p>
    <w:tbl>
      <w:tblPr>
        <w:tblW w:w="9940" w:type="dxa"/>
        <w:tblCellMar>
          <w:left w:w="70" w:type="dxa"/>
          <w:right w:w="70" w:type="dxa"/>
        </w:tblCellMar>
        <w:tblLook w:val="04A0" w:firstRow="1" w:lastRow="0" w:firstColumn="1" w:lastColumn="0" w:noHBand="0" w:noVBand="1"/>
      </w:tblPr>
      <w:tblGrid>
        <w:gridCol w:w="960"/>
        <w:gridCol w:w="1660"/>
        <w:gridCol w:w="880"/>
        <w:gridCol w:w="940"/>
        <w:gridCol w:w="731"/>
        <w:gridCol w:w="1120"/>
        <w:gridCol w:w="1021"/>
        <w:gridCol w:w="940"/>
        <w:gridCol w:w="1040"/>
        <w:gridCol w:w="751"/>
      </w:tblGrid>
      <w:tr w:rsidR="00C0480D" w:rsidRPr="00D80108" w14:paraId="7D65F9F4" w14:textId="77777777">
        <w:trPr>
          <w:trHeight w:val="495"/>
        </w:trPr>
        <w:tc>
          <w:tcPr>
            <w:tcW w:w="960" w:type="dxa"/>
            <w:tcBorders>
              <w:top w:val="nil"/>
              <w:left w:val="nil"/>
              <w:bottom w:val="nil"/>
              <w:right w:val="nil"/>
            </w:tcBorders>
            <w:shd w:val="clear" w:color="auto" w:fill="auto"/>
            <w:noWrap/>
            <w:vAlign w:val="bottom"/>
            <w:hideMark/>
          </w:tcPr>
          <w:p w14:paraId="51C454A5" w14:textId="77777777" w:rsidR="00C0480D" w:rsidRPr="00D80108" w:rsidRDefault="00C0480D">
            <w:pPr>
              <w:spacing w:line="240" w:lineRule="auto"/>
              <w:rPr>
                <w:rFonts w:ascii="Arial" w:eastAsia="Times New Roman" w:hAnsi="Arial" w:cs="Arial"/>
                <w:b/>
                <w:bCs/>
                <w:color w:val="000000"/>
                <w:sz w:val="18"/>
                <w:szCs w:val="18"/>
                <w:lang w:eastAsia="cs-CZ"/>
              </w:rPr>
            </w:pPr>
            <w:commentRangeStart w:id="275"/>
            <w:commentRangeStart w:id="276"/>
            <w:commentRangeStart w:id="277"/>
            <w:r w:rsidRPr="5FF8BD51">
              <w:rPr>
                <w:rFonts w:ascii="Arial" w:eastAsia="Times New Roman" w:hAnsi="Arial" w:cs="Arial"/>
                <w:b/>
                <w:color w:val="000000" w:themeColor="text1"/>
                <w:sz w:val="18"/>
                <w:szCs w:val="18"/>
              </w:rPr>
              <w:t>Typ</w:t>
            </w:r>
          </w:p>
        </w:tc>
        <w:tc>
          <w:tcPr>
            <w:tcW w:w="1660" w:type="dxa"/>
            <w:tcBorders>
              <w:top w:val="nil"/>
              <w:left w:val="nil"/>
              <w:bottom w:val="nil"/>
              <w:right w:val="nil"/>
            </w:tcBorders>
            <w:shd w:val="clear" w:color="auto" w:fill="auto"/>
            <w:noWrap/>
            <w:vAlign w:val="bottom"/>
            <w:hideMark/>
          </w:tcPr>
          <w:p w14:paraId="73F012D5"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Číslo CP</w:t>
            </w:r>
          </w:p>
        </w:tc>
        <w:tc>
          <w:tcPr>
            <w:tcW w:w="880" w:type="dxa"/>
            <w:tcBorders>
              <w:top w:val="nil"/>
              <w:left w:val="nil"/>
              <w:bottom w:val="nil"/>
              <w:right w:val="nil"/>
            </w:tcBorders>
            <w:shd w:val="clear" w:color="auto" w:fill="auto"/>
            <w:vAlign w:val="bottom"/>
            <w:hideMark/>
          </w:tcPr>
          <w:p w14:paraId="5C0F6DDD"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Druh nákladů</w:t>
            </w:r>
          </w:p>
        </w:tc>
        <w:tc>
          <w:tcPr>
            <w:tcW w:w="940" w:type="dxa"/>
            <w:tcBorders>
              <w:top w:val="nil"/>
              <w:left w:val="nil"/>
              <w:bottom w:val="nil"/>
              <w:right w:val="nil"/>
            </w:tcBorders>
            <w:shd w:val="clear" w:color="auto" w:fill="auto"/>
            <w:vAlign w:val="bottom"/>
            <w:hideMark/>
          </w:tcPr>
          <w:p w14:paraId="56F6941F"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Kód měny</w:t>
            </w:r>
          </w:p>
        </w:tc>
        <w:tc>
          <w:tcPr>
            <w:tcW w:w="700" w:type="dxa"/>
            <w:tcBorders>
              <w:top w:val="nil"/>
              <w:left w:val="nil"/>
              <w:bottom w:val="nil"/>
              <w:right w:val="nil"/>
            </w:tcBorders>
            <w:shd w:val="clear" w:color="auto" w:fill="auto"/>
            <w:vAlign w:val="bottom"/>
            <w:hideMark/>
          </w:tcPr>
          <w:p w14:paraId="4C9D4520"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Částka</w:t>
            </w:r>
          </w:p>
        </w:tc>
        <w:tc>
          <w:tcPr>
            <w:tcW w:w="1120" w:type="dxa"/>
            <w:tcBorders>
              <w:top w:val="nil"/>
              <w:left w:val="nil"/>
              <w:bottom w:val="nil"/>
              <w:right w:val="nil"/>
            </w:tcBorders>
            <w:shd w:val="clear" w:color="auto" w:fill="auto"/>
            <w:noWrap/>
            <w:vAlign w:val="bottom"/>
            <w:hideMark/>
          </w:tcPr>
          <w:p w14:paraId="4871AAA0"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Částka (LM)</w:t>
            </w:r>
          </w:p>
        </w:tc>
        <w:tc>
          <w:tcPr>
            <w:tcW w:w="980" w:type="dxa"/>
            <w:tcBorders>
              <w:top w:val="nil"/>
              <w:left w:val="nil"/>
              <w:bottom w:val="nil"/>
              <w:right w:val="nil"/>
            </w:tcBorders>
            <w:shd w:val="clear" w:color="auto" w:fill="auto"/>
            <w:vAlign w:val="bottom"/>
            <w:hideMark/>
          </w:tcPr>
          <w:p w14:paraId="4BAB9956"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Číslo zam.</w:t>
            </w:r>
          </w:p>
        </w:tc>
        <w:tc>
          <w:tcPr>
            <w:tcW w:w="940" w:type="dxa"/>
            <w:tcBorders>
              <w:top w:val="nil"/>
              <w:left w:val="nil"/>
              <w:bottom w:val="nil"/>
              <w:right w:val="nil"/>
            </w:tcBorders>
            <w:shd w:val="clear" w:color="auto" w:fill="auto"/>
            <w:vAlign w:val="bottom"/>
            <w:hideMark/>
          </w:tcPr>
          <w:p w14:paraId="11265096"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Kód bank. účtu</w:t>
            </w:r>
          </w:p>
        </w:tc>
        <w:tc>
          <w:tcPr>
            <w:tcW w:w="1040" w:type="dxa"/>
            <w:tcBorders>
              <w:top w:val="nil"/>
              <w:left w:val="nil"/>
              <w:bottom w:val="nil"/>
              <w:right w:val="nil"/>
            </w:tcBorders>
            <w:shd w:val="clear" w:color="auto" w:fill="auto"/>
            <w:vAlign w:val="bottom"/>
            <w:hideMark/>
          </w:tcPr>
          <w:p w14:paraId="05EE43E4"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Číslo bank. účtu</w:t>
            </w:r>
          </w:p>
        </w:tc>
        <w:tc>
          <w:tcPr>
            <w:tcW w:w="720" w:type="dxa"/>
            <w:tcBorders>
              <w:top w:val="nil"/>
              <w:left w:val="nil"/>
              <w:bottom w:val="nil"/>
              <w:right w:val="nil"/>
            </w:tcBorders>
            <w:shd w:val="clear" w:color="auto" w:fill="auto"/>
            <w:vAlign w:val="bottom"/>
            <w:hideMark/>
          </w:tcPr>
          <w:p w14:paraId="20AF3A8D"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Odečet zálohy</w:t>
            </w:r>
          </w:p>
        </w:tc>
      </w:tr>
      <w:tr w:rsidR="00C0480D" w:rsidRPr="00D80108" w14:paraId="69A9F34F" w14:textId="77777777">
        <w:trPr>
          <w:trHeight w:val="300"/>
        </w:trPr>
        <w:tc>
          <w:tcPr>
            <w:tcW w:w="960" w:type="dxa"/>
            <w:tcBorders>
              <w:top w:val="nil"/>
              <w:left w:val="nil"/>
              <w:bottom w:val="nil"/>
              <w:right w:val="nil"/>
            </w:tcBorders>
            <w:shd w:val="clear" w:color="auto" w:fill="auto"/>
            <w:noWrap/>
            <w:vAlign w:val="bottom"/>
            <w:hideMark/>
          </w:tcPr>
          <w:p w14:paraId="4C32F176"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Záloha</w:t>
            </w:r>
          </w:p>
        </w:tc>
        <w:tc>
          <w:tcPr>
            <w:tcW w:w="1660" w:type="dxa"/>
            <w:tcBorders>
              <w:top w:val="nil"/>
              <w:left w:val="nil"/>
              <w:bottom w:val="nil"/>
              <w:right w:val="nil"/>
            </w:tcBorders>
            <w:shd w:val="clear" w:color="auto" w:fill="auto"/>
            <w:noWrap/>
            <w:vAlign w:val="bottom"/>
            <w:hideMark/>
          </w:tcPr>
          <w:p w14:paraId="59662464"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24_CPTUZ_00001</w:t>
            </w:r>
          </w:p>
        </w:tc>
        <w:tc>
          <w:tcPr>
            <w:tcW w:w="880" w:type="dxa"/>
            <w:tcBorders>
              <w:top w:val="nil"/>
              <w:left w:val="nil"/>
              <w:bottom w:val="nil"/>
              <w:right w:val="nil"/>
            </w:tcBorders>
            <w:shd w:val="clear" w:color="auto" w:fill="auto"/>
            <w:noWrap/>
            <w:vAlign w:val="bottom"/>
            <w:hideMark/>
          </w:tcPr>
          <w:p w14:paraId="3E8EF914" w14:textId="77777777" w:rsidR="00C0480D" w:rsidRPr="00D80108" w:rsidRDefault="00C0480D">
            <w:pPr>
              <w:spacing w:line="240" w:lineRule="auto"/>
              <w:rPr>
                <w:rFonts w:ascii="Arial" w:eastAsia="Times New Roman" w:hAnsi="Arial" w:cs="Arial"/>
                <w:color w:val="000000"/>
                <w:sz w:val="18"/>
                <w:szCs w:val="18"/>
                <w:lang w:eastAsia="cs-CZ"/>
              </w:rPr>
            </w:pPr>
          </w:p>
        </w:tc>
        <w:tc>
          <w:tcPr>
            <w:tcW w:w="940" w:type="dxa"/>
            <w:tcBorders>
              <w:top w:val="nil"/>
              <w:left w:val="nil"/>
              <w:bottom w:val="nil"/>
              <w:right w:val="nil"/>
            </w:tcBorders>
            <w:shd w:val="clear" w:color="auto" w:fill="auto"/>
            <w:noWrap/>
            <w:vAlign w:val="bottom"/>
            <w:hideMark/>
          </w:tcPr>
          <w:p w14:paraId="0DF64B8F"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EUR</w:t>
            </w:r>
          </w:p>
        </w:tc>
        <w:tc>
          <w:tcPr>
            <w:tcW w:w="700" w:type="dxa"/>
            <w:tcBorders>
              <w:top w:val="nil"/>
              <w:left w:val="nil"/>
              <w:bottom w:val="nil"/>
              <w:right w:val="nil"/>
            </w:tcBorders>
            <w:shd w:val="clear" w:color="auto" w:fill="auto"/>
            <w:noWrap/>
            <w:vAlign w:val="bottom"/>
            <w:hideMark/>
          </w:tcPr>
          <w:p w14:paraId="3CBD77E1" w14:textId="77777777" w:rsidR="00C0480D" w:rsidRPr="00D80108" w:rsidRDefault="00C0480D">
            <w:pPr>
              <w:spacing w:line="240" w:lineRule="auto"/>
              <w:jc w:val="right"/>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4</w:t>
            </w:r>
          </w:p>
        </w:tc>
        <w:tc>
          <w:tcPr>
            <w:tcW w:w="1120" w:type="dxa"/>
            <w:tcBorders>
              <w:top w:val="nil"/>
              <w:left w:val="nil"/>
              <w:bottom w:val="nil"/>
              <w:right w:val="nil"/>
            </w:tcBorders>
            <w:shd w:val="clear" w:color="auto" w:fill="auto"/>
            <w:noWrap/>
            <w:vAlign w:val="bottom"/>
            <w:hideMark/>
          </w:tcPr>
          <w:p w14:paraId="4BACBECA" w14:textId="77777777" w:rsidR="00C0480D" w:rsidRPr="00D80108" w:rsidRDefault="00C0480D">
            <w:pPr>
              <w:spacing w:line="240" w:lineRule="auto"/>
              <w:jc w:val="right"/>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100</w:t>
            </w:r>
          </w:p>
        </w:tc>
        <w:tc>
          <w:tcPr>
            <w:tcW w:w="980" w:type="dxa"/>
            <w:tcBorders>
              <w:top w:val="nil"/>
              <w:left w:val="nil"/>
              <w:bottom w:val="nil"/>
              <w:right w:val="nil"/>
            </w:tcBorders>
            <w:shd w:val="clear" w:color="auto" w:fill="auto"/>
            <w:noWrap/>
            <w:vAlign w:val="bottom"/>
            <w:hideMark/>
          </w:tcPr>
          <w:p w14:paraId="3D20333C"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ZAM00001</w:t>
            </w:r>
          </w:p>
        </w:tc>
        <w:tc>
          <w:tcPr>
            <w:tcW w:w="940" w:type="dxa"/>
            <w:tcBorders>
              <w:top w:val="nil"/>
              <w:left w:val="nil"/>
              <w:bottom w:val="nil"/>
              <w:right w:val="nil"/>
            </w:tcBorders>
            <w:shd w:val="clear" w:color="auto" w:fill="auto"/>
            <w:noWrap/>
            <w:vAlign w:val="bottom"/>
            <w:hideMark/>
          </w:tcPr>
          <w:p w14:paraId="175A5533"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B0001</w:t>
            </w:r>
          </w:p>
        </w:tc>
        <w:tc>
          <w:tcPr>
            <w:tcW w:w="1040" w:type="dxa"/>
            <w:tcBorders>
              <w:top w:val="nil"/>
              <w:left w:val="nil"/>
              <w:bottom w:val="nil"/>
              <w:right w:val="nil"/>
            </w:tcBorders>
            <w:shd w:val="clear" w:color="auto" w:fill="auto"/>
            <w:noWrap/>
            <w:vAlign w:val="bottom"/>
            <w:hideMark/>
          </w:tcPr>
          <w:p w14:paraId="7F83352E"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123/0100</w:t>
            </w:r>
          </w:p>
        </w:tc>
        <w:tc>
          <w:tcPr>
            <w:tcW w:w="720" w:type="dxa"/>
            <w:tcBorders>
              <w:top w:val="nil"/>
              <w:left w:val="nil"/>
              <w:bottom w:val="nil"/>
              <w:right w:val="nil"/>
            </w:tcBorders>
            <w:shd w:val="clear" w:color="auto" w:fill="auto"/>
            <w:noWrap/>
            <w:vAlign w:val="bottom"/>
            <w:hideMark/>
          </w:tcPr>
          <w:p w14:paraId="679C13A1"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Ne</w:t>
            </w:r>
          </w:p>
        </w:tc>
      </w:tr>
    </w:tbl>
    <w:p w14:paraId="123B40A6" w14:textId="75B405D2" w:rsidR="00C0480D" w:rsidRPr="00FF7E59" w:rsidRDefault="00C0480D" w:rsidP="00FF7E59">
      <w:r>
        <w:br/>
      </w:r>
      <w:commentRangeEnd w:id="275"/>
      <w:r>
        <w:rPr>
          <w:rStyle w:val="Odkaznakoment"/>
        </w:rPr>
        <w:commentReference w:id="275"/>
      </w:r>
      <w:commentRangeEnd w:id="276"/>
      <w:r>
        <w:rPr>
          <w:rStyle w:val="Odkaznakoment"/>
        </w:rPr>
        <w:commentReference w:id="276"/>
      </w:r>
      <w:commentRangeEnd w:id="277"/>
      <w:r w:rsidR="0086254C">
        <w:rPr>
          <w:rStyle w:val="Odkaznakoment"/>
        </w:rPr>
        <w:commentReference w:id="277"/>
      </w:r>
    </w:p>
    <w:tbl>
      <w:tblPr>
        <w:tblW w:w="10135" w:type="dxa"/>
        <w:tblCellMar>
          <w:left w:w="70" w:type="dxa"/>
          <w:right w:w="70" w:type="dxa"/>
        </w:tblCellMar>
        <w:tblLook w:val="04A0" w:firstRow="1" w:lastRow="0" w:firstColumn="1" w:lastColumn="0" w:noHBand="0" w:noVBand="1"/>
      </w:tblPr>
      <w:tblGrid>
        <w:gridCol w:w="1031"/>
        <w:gridCol w:w="1660"/>
        <w:gridCol w:w="901"/>
        <w:gridCol w:w="940"/>
        <w:gridCol w:w="731"/>
        <w:gridCol w:w="1120"/>
        <w:gridCol w:w="1021"/>
        <w:gridCol w:w="940"/>
        <w:gridCol w:w="1040"/>
        <w:gridCol w:w="918"/>
      </w:tblGrid>
      <w:tr w:rsidR="00C0480D" w:rsidRPr="00D80108" w14:paraId="1F8FDE9C" w14:textId="77777777" w:rsidTr="5002A2D6">
        <w:trPr>
          <w:trHeight w:val="495"/>
        </w:trPr>
        <w:tc>
          <w:tcPr>
            <w:tcW w:w="1031" w:type="dxa"/>
            <w:tcBorders>
              <w:top w:val="nil"/>
              <w:left w:val="nil"/>
              <w:bottom w:val="nil"/>
              <w:right w:val="nil"/>
            </w:tcBorders>
            <w:shd w:val="clear" w:color="auto" w:fill="auto"/>
            <w:noWrap/>
            <w:vAlign w:val="bottom"/>
            <w:hideMark/>
          </w:tcPr>
          <w:p w14:paraId="062BEA1D"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Typ</w:t>
            </w:r>
          </w:p>
        </w:tc>
        <w:tc>
          <w:tcPr>
            <w:tcW w:w="1660" w:type="dxa"/>
            <w:tcBorders>
              <w:top w:val="nil"/>
              <w:left w:val="nil"/>
              <w:bottom w:val="nil"/>
              <w:right w:val="nil"/>
            </w:tcBorders>
            <w:shd w:val="clear" w:color="auto" w:fill="auto"/>
            <w:noWrap/>
            <w:vAlign w:val="bottom"/>
            <w:hideMark/>
          </w:tcPr>
          <w:p w14:paraId="5DC10ACA"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Číslo CP</w:t>
            </w:r>
          </w:p>
        </w:tc>
        <w:tc>
          <w:tcPr>
            <w:tcW w:w="901" w:type="dxa"/>
            <w:tcBorders>
              <w:top w:val="nil"/>
              <w:left w:val="nil"/>
              <w:bottom w:val="nil"/>
              <w:right w:val="nil"/>
            </w:tcBorders>
            <w:shd w:val="clear" w:color="auto" w:fill="auto"/>
            <w:vAlign w:val="bottom"/>
            <w:hideMark/>
          </w:tcPr>
          <w:p w14:paraId="51C7C052"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Druh nákladů</w:t>
            </w:r>
          </w:p>
        </w:tc>
        <w:tc>
          <w:tcPr>
            <w:tcW w:w="940" w:type="dxa"/>
            <w:tcBorders>
              <w:top w:val="nil"/>
              <w:left w:val="nil"/>
              <w:bottom w:val="nil"/>
              <w:right w:val="nil"/>
            </w:tcBorders>
            <w:shd w:val="clear" w:color="auto" w:fill="auto"/>
            <w:vAlign w:val="bottom"/>
            <w:hideMark/>
          </w:tcPr>
          <w:p w14:paraId="7729FAEE"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Kód měny</w:t>
            </w:r>
          </w:p>
        </w:tc>
        <w:tc>
          <w:tcPr>
            <w:tcW w:w="731" w:type="dxa"/>
            <w:tcBorders>
              <w:top w:val="nil"/>
              <w:left w:val="nil"/>
              <w:bottom w:val="nil"/>
              <w:right w:val="nil"/>
            </w:tcBorders>
            <w:shd w:val="clear" w:color="auto" w:fill="auto"/>
            <w:vAlign w:val="bottom"/>
            <w:hideMark/>
          </w:tcPr>
          <w:p w14:paraId="208C60F1"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Částka</w:t>
            </w:r>
          </w:p>
        </w:tc>
        <w:tc>
          <w:tcPr>
            <w:tcW w:w="1120" w:type="dxa"/>
            <w:tcBorders>
              <w:top w:val="nil"/>
              <w:left w:val="nil"/>
              <w:bottom w:val="nil"/>
              <w:right w:val="nil"/>
            </w:tcBorders>
            <w:shd w:val="clear" w:color="auto" w:fill="auto"/>
            <w:noWrap/>
            <w:vAlign w:val="bottom"/>
            <w:hideMark/>
          </w:tcPr>
          <w:p w14:paraId="446FC75B"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Částka (LM)</w:t>
            </w:r>
          </w:p>
        </w:tc>
        <w:tc>
          <w:tcPr>
            <w:tcW w:w="1021" w:type="dxa"/>
            <w:tcBorders>
              <w:top w:val="nil"/>
              <w:left w:val="nil"/>
              <w:bottom w:val="nil"/>
              <w:right w:val="nil"/>
            </w:tcBorders>
            <w:shd w:val="clear" w:color="auto" w:fill="auto"/>
            <w:vAlign w:val="bottom"/>
            <w:hideMark/>
          </w:tcPr>
          <w:p w14:paraId="0F3FC4AE"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Číslo zam.</w:t>
            </w:r>
          </w:p>
        </w:tc>
        <w:tc>
          <w:tcPr>
            <w:tcW w:w="940" w:type="dxa"/>
            <w:tcBorders>
              <w:top w:val="nil"/>
              <w:left w:val="nil"/>
              <w:bottom w:val="nil"/>
              <w:right w:val="nil"/>
            </w:tcBorders>
            <w:shd w:val="clear" w:color="auto" w:fill="auto"/>
            <w:vAlign w:val="bottom"/>
            <w:hideMark/>
          </w:tcPr>
          <w:p w14:paraId="1C68F9CA"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Kód bank. účtu</w:t>
            </w:r>
          </w:p>
        </w:tc>
        <w:tc>
          <w:tcPr>
            <w:tcW w:w="1040" w:type="dxa"/>
            <w:tcBorders>
              <w:top w:val="nil"/>
              <w:left w:val="nil"/>
              <w:bottom w:val="nil"/>
              <w:right w:val="nil"/>
            </w:tcBorders>
            <w:shd w:val="clear" w:color="auto" w:fill="auto"/>
            <w:vAlign w:val="bottom"/>
            <w:hideMark/>
          </w:tcPr>
          <w:p w14:paraId="0243852A"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Číslo bank. účtu</w:t>
            </w:r>
          </w:p>
        </w:tc>
        <w:tc>
          <w:tcPr>
            <w:tcW w:w="751" w:type="dxa"/>
            <w:tcBorders>
              <w:top w:val="nil"/>
              <w:left w:val="nil"/>
              <w:bottom w:val="nil"/>
              <w:right w:val="nil"/>
            </w:tcBorders>
            <w:shd w:val="clear" w:color="auto" w:fill="auto"/>
            <w:vAlign w:val="bottom"/>
            <w:hideMark/>
          </w:tcPr>
          <w:p w14:paraId="73585A5F" w14:textId="77777777" w:rsidR="00C0480D" w:rsidRPr="00D80108" w:rsidRDefault="00C0480D">
            <w:pPr>
              <w:spacing w:line="240" w:lineRule="auto"/>
              <w:rPr>
                <w:rFonts w:ascii="Arial" w:eastAsia="Times New Roman" w:hAnsi="Arial" w:cs="Arial"/>
                <w:b/>
                <w:bCs/>
                <w:color w:val="000000"/>
                <w:sz w:val="18"/>
                <w:szCs w:val="18"/>
                <w:lang w:eastAsia="cs-CZ"/>
              </w:rPr>
            </w:pPr>
            <w:r w:rsidRPr="03F758AB">
              <w:rPr>
                <w:rFonts w:ascii="Arial" w:eastAsia="Times New Roman" w:hAnsi="Arial" w:cs="Arial"/>
                <w:b/>
                <w:color w:val="000000" w:themeColor="text1"/>
                <w:sz w:val="18"/>
                <w:szCs w:val="18"/>
              </w:rPr>
              <w:t>Odečet zálohy</w:t>
            </w:r>
          </w:p>
        </w:tc>
      </w:tr>
      <w:tr w:rsidR="00C0480D" w:rsidRPr="00D80108" w14:paraId="4BCDFBFF" w14:textId="77777777" w:rsidTr="5002A2D6">
        <w:trPr>
          <w:trHeight w:val="300"/>
        </w:trPr>
        <w:tc>
          <w:tcPr>
            <w:tcW w:w="1031" w:type="dxa"/>
            <w:tcBorders>
              <w:top w:val="nil"/>
              <w:left w:val="nil"/>
              <w:bottom w:val="nil"/>
              <w:right w:val="nil"/>
            </w:tcBorders>
            <w:shd w:val="clear" w:color="auto" w:fill="auto"/>
            <w:noWrap/>
            <w:vAlign w:val="bottom"/>
            <w:hideMark/>
          </w:tcPr>
          <w:p w14:paraId="6D5BC708"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Vyúčtování</w:t>
            </w:r>
          </w:p>
        </w:tc>
        <w:tc>
          <w:tcPr>
            <w:tcW w:w="1660" w:type="dxa"/>
            <w:tcBorders>
              <w:top w:val="nil"/>
              <w:left w:val="nil"/>
              <w:bottom w:val="nil"/>
              <w:right w:val="nil"/>
            </w:tcBorders>
            <w:shd w:val="clear" w:color="auto" w:fill="auto"/>
            <w:noWrap/>
            <w:vAlign w:val="bottom"/>
            <w:hideMark/>
          </w:tcPr>
          <w:p w14:paraId="74EF7F3B"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24_CPTUZ_00001</w:t>
            </w:r>
          </w:p>
        </w:tc>
        <w:tc>
          <w:tcPr>
            <w:tcW w:w="901" w:type="dxa"/>
            <w:tcBorders>
              <w:top w:val="nil"/>
              <w:left w:val="nil"/>
              <w:bottom w:val="nil"/>
              <w:right w:val="nil"/>
            </w:tcBorders>
            <w:shd w:val="clear" w:color="auto" w:fill="auto"/>
            <w:noWrap/>
            <w:vAlign w:val="bottom"/>
            <w:hideMark/>
          </w:tcPr>
          <w:p w14:paraId="22F0E80E"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Stravné</w:t>
            </w:r>
          </w:p>
        </w:tc>
        <w:tc>
          <w:tcPr>
            <w:tcW w:w="940" w:type="dxa"/>
            <w:tcBorders>
              <w:top w:val="nil"/>
              <w:left w:val="nil"/>
              <w:bottom w:val="nil"/>
              <w:right w:val="nil"/>
            </w:tcBorders>
            <w:shd w:val="clear" w:color="auto" w:fill="auto"/>
            <w:noWrap/>
            <w:vAlign w:val="bottom"/>
            <w:hideMark/>
          </w:tcPr>
          <w:p w14:paraId="0F03310A" w14:textId="77777777" w:rsidR="00C0480D" w:rsidRPr="00D80108" w:rsidRDefault="00C0480D">
            <w:pPr>
              <w:spacing w:line="240" w:lineRule="auto"/>
              <w:rPr>
                <w:rFonts w:ascii="Arial" w:eastAsia="Times New Roman" w:hAnsi="Arial" w:cs="Arial"/>
                <w:color w:val="000000"/>
                <w:sz w:val="18"/>
                <w:szCs w:val="18"/>
                <w:lang w:eastAsia="cs-CZ"/>
              </w:rPr>
            </w:pPr>
          </w:p>
        </w:tc>
        <w:tc>
          <w:tcPr>
            <w:tcW w:w="731" w:type="dxa"/>
            <w:tcBorders>
              <w:top w:val="nil"/>
              <w:left w:val="nil"/>
              <w:bottom w:val="nil"/>
              <w:right w:val="nil"/>
            </w:tcBorders>
            <w:shd w:val="clear" w:color="auto" w:fill="auto"/>
            <w:noWrap/>
            <w:vAlign w:val="bottom"/>
            <w:hideMark/>
          </w:tcPr>
          <w:p w14:paraId="087CF8D8" w14:textId="77777777" w:rsidR="00C0480D" w:rsidRPr="00D80108" w:rsidRDefault="00C0480D">
            <w:pPr>
              <w:spacing w:line="240" w:lineRule="auto"/>
              <w:rPr>
                <w:rFonts w:ascii="Times New Roman" w:eastAsia="Times New Roman" w:hAnsi="Times New Roman" w:cs="Times New Roman"/>
                <w:lang w:eastAsia="cs-CZ"/>
              </w:rPr>
            </w:pPr>
          </w:p>
        </w:tc>
        <w:tc>
          <w:tcPr>
            <w:tcW w:w="1120" w:type="dxa"/>
            <w:tcBorders>
              <w:top w:val="nil"/>
              <w:left w:val="nil"/>
              <w:bottom w:val="nil"/>
              <w:right w:val="nil"/>
            </w:tcBorders>
            <w:shd w:val="clear" w:color="auto" w:fill="auto"/>
            <w:noWrap/>
            <w:vAlign w:val="bottom"/>
            <w:hideMark/>
          </w:tcPr>
          <w:p w14:paraId="3D633064" w14:textId="77777777" w:rsidR="00C0480D" w:rsidRPr="00D80108" w:rsidRDefault="00C0480D">
            <w:pPr>
              <w:spacing w:line="240" w:lineRule="auto"/>
              <w:jc w:val="right"/>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120</w:t>
            </w:r>
          </w:p>
        </w:tc>
        <w:tc>
          <w:tcPr>
            <w:tcW w:w="1021" w:type="dxa"/>
            <w:tcBorders>
              <w:top w:val="nil"/>
              <w:left w:val="nil"/>
              <w:bottom w:val="nil"/>
              <w:right w:val="nil"/>
            </w:tcBorders>
            <w:shd w:val="clear" w:color="auto" w:fill="auto"/>
            <w:noWrap/>
            <w:vAlign w:val="bottom"/>
            <w:hideMark/>
          </w:tcPr>
          <w:p w14:paraId="21442F77" w14:textId="77777777" w:rsidR="00C0480D" w:rsidRPr="00D80108" w:rsidRDefault="00C0480D">
            <w:pPr>
              <w:spacing w:line="240" w:lineRule="auto"/>
              <w:jc w:val="right"/>
              <w:rPr>
                <w:rFonts w:ascii="Arial" w:eastAsia="Times New Roman" w:hAnsi="Arial" w:cs="Arial"/>
                <w:color w:val="000000"/>
                <w:sz w:val="18"/>
                <w:szCs w:val="18"/>
                <w:lang w:eastAsia="cs-CZ"/>
              </w:rPr>
            </w:pPr>
          </w:p>
        </w:tc>
        <w:tc>
          <w:tcPr>
            <w:tcW w:w="940" w:type="dxa"/>
            <w:tcBorders>
              <w:top w:val="nil"/>
              <w:left w:val="nil"/>
              <w:bottom w:val="nil"/>
              <w:right w:val="nil"/>
            </w:tcBorders>
            <w:shd w:val="clear" w:color="auto" w:fill="auto"/>
            <w:noWrap/>
            <w:vAlign w:val="bottom"/>
            <w:hideMark/>
          </w:tcPr>
          <w:p w14:paraId="4FDDB87A" w14:textId="77777777" w:rsidR="00C0480D" w:rsidRPr="00D80108" w:rsidRDefault="00C0480D">
            <w:pPr>
              <w:spacing w:line="240" w:lineRule="auto"/>
              <w:rPr>
                <w:rFonts w:ascii="Times New Roman" w:eastAsia="Times New Roman" w:hAnsi="Times New Roman" w:cs="Times New Roman"/>
                <w:lang w:eastAsia="cs-CZ"/>
              </w:rPr>
            </w:pPr>
          </w:p>
        </w:tc>
        <w:tc>
          <w:tcPr>
            <w:tcW w:w="1040" w:type="dxa"/>
            <w:tcBorders>
              <w:top w:val="nil"/>
              <w:left w:val="nil"/>
              <w:bottom w:val="nil"/>
              <w:right w:val="nil"/>
            </w:tcBorders>
            <w:shd w:val="clear" w:color="auto" w:fill="auto"/>
            <w:noWrap/>
            <w:vAlign w:val="bottom"/>
            <w:hideMark/>
          </w:tcPr>
          <w:p w14:paraId="07FB0EC5" w14:textId="77777777" w:rsidR="00C0480D" w:rsidRPr="00D80108" w:rsidRDefault="00C0480D">
            <w:pPr>
              <w:spacing w:line="240" w:lineRule="auto"/>
              <w:rPr>
                <w:rFonts w:ascii="Times New Roman" w:eastAsia="Times New Roman" w:hAnsi="Times New Roman" w:cs="Times New Roman"/>
                <w:lang w:eastAsia="cs-CZ"/>
              </w:rPr>
            </w:pPr>
          </w:p>
        </w:tc>
        <w:tc>
          <w:tcPr>
            <w:tcW w:w="751" w:type="dxa"/>
            <w:tcBorders>
              <w:top w:val="nil"/>
              <w:left w:val="nil"/>
              <w:bottom w:val="nil"/>
              <w:right w:val="nil"/>
            </w:tcBorders>
            <w:shd w:val="clear" w:color="auto" w:fill="auto"/>
            <w:noWrap/>
            <w:vAlign w:val="bottom"/>
            <w:hideMark/>
          </w:tcPr>
          <w:p w14:paraId="45724500" w14:textId="77777777" w:rsidR="00C0480D" w:rsidRPr="00D80108" w:rsidRDefault="00C0480D">
            <w:pPr>
              <w:spacing w:line="240" w:lineRule="auto"/>
              <w:rPr>
                <w:rFonts w:ascii="Arial" w:eastAsia="Times New Roman" w:hAnsi="Arial" w:cs="Arial"/>
                <w:color w:val="000000"/>
                <w:sz w:val="18"/>
                <w:szCs w:val="18"/>
                <w:lang w:eastAsia="cs-CZ"/>
              </w:rPr>
            </w:pPr>
            <w:r w:rsidRPr="5002A2D6">
              <w:rPr>
                <w:rFonts w:ascii="Arial" w:eastAsia="Times New Roman" w:hAnsi="Arial" w:cs="Arial"/>
                <w:color w:val="000000" w:themeColor="text1"/>
                <w:sz w:val="18"/>
                <w:szCs w:val="18"/>
              </w:rPr>
              <w:t>Ne</w:t>
            </w:r>
            <w:commentRangeStart w:id="278"/>
            <w:commentRangeEnd w:id="278"/>
            <w:r>
              <w:rPr>
                <w:rStyle w:val="Odkaznakoment"/>
              </w:rPr>
              <w:commentReference w:id="278"/>
            </w:r>
          </w:p>
        </w:tc>
      </w:tr>
      <w:tr w:rsidR="00C0480D" w:rsidRPr="00D80108" w14:paraId="2EBEF401" w14:textId="77777777" w:rsidTr="5002A2D6">
        <w:trPr>
          <w:trHeight w:val="300"/>
        </w:trPr>
        <w:tc>
          <w:tcPr>
            <w:tcW w:w="1031" w:type="dxa"/>
            <w:tcBorders>
              <w:top w:val="nil"/>
              <w:left w:val="nil"/>
              <w:bottom w:val="nil"/>
              <w:right w:val="nil"/>
            </w:tcBorders>
            <w:shd w:val="clear" w:color="auto" w:fill="auto"/>
            <w:noWrap/>
            <w:vAlign w:val="bottom"/>
            <w:hideMark/>
          </w:tcPr>
          <w:p w14:paraId="38494E2A"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Vyúčtování</w:t>
            </w:r>
          </w:p>
        </w:tc>
        <w:tc>
          <w:tcPr>
            <w:tcW w:w="1660" w:type="dxa"/>
            <w:tcBorders>
              <w:top w:val="nil"/>
              <w:left w:val="nil"/>
              <w:bottom w:val="nil"/>
              <w:right w:val="nil"/>
            </w:tcBorders>
            <w:shd w:val="clear" w:color="auto" w:fill="auto"/>
            <w:noWrap/>
            <w:vAlign w:val="bottom"/>
            <w:hideMark/>
          </w:tcPr>
          <w:p w14:paraId="6F4863A4"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24_CPTUZ_00001</w:t>
            </w:r>
          </w:p>
        </w:tc>
        <w:tc>
          <w:tcPr>
            <w:tcW w:w="901" w:type="dxa"/>
            <w:tcBorders>
              <w:top w:val="nil"/>
              <w:left w:val="nil"/>
              <w:bottom w:val="nil"/>
              <w:right w:val="nil"/>
            </w:tcBorders>
            <w:shd w:val="clear" w:color="auto" w:fill="auto"/>
            <w:noWrap/>
            <w:vAlign w:val="bottom"/>
            <w:hideMark/>
          </w:tcPr>
          <w:p w14:paraId="4723883C"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MHD</w:t>
            </w:r>
          </w:p>
        </w:tc>
        <w:tc>
          <w:tcPr>
            <w:tcW w:w="940" w:type="dxa"/>
            <w:tcBorders>
              <w:top w:val="nil"/>
              <w:left w:val="nil"/>
              <w:bottom w:val="nil"/>
              <w:right w:val="nil"/>
            </w:tcBorders>
            <w:shd w:val="clear" w:color="auto" w:fill="auto"/>
            <w:noWrap/>
            <w:vAlign w:val="bottom"/>
            <w:hideMark/>
          </w:tcPr>
          <w:p w14:paraId="392E30CD" w14:textId="77777777" w:rsidR="00C0480D" w:rsidRPr="00D80108" w:rsidRDefault="00C0480D">
            <w:pPr>
              <w:spacing w:line="240" w:lineRule="auto"/>
              <w:rPr>
                <w:rFonts w:ascii="Arial" w:eastAsia="Times New Roman" w:hAnsi="Arial" w:cs="Arial"/>
                <w:color w:val="000000"/>
                <w:sz w:val="18"/>
                <w:szCs w:val="18"/>
                <w:lang w:eastAsia="cs-CZ"/>
              </w:rPr>
            </w:pPr>
          </w:p>
        </w:tc>
        <w:tc>
          <w:tcPr>
            <w:tcW w:w="731" w:type="dxa"/>
            <w:tcBorders>
              <w:top w:val="nil"/>
              <w:left w:val="nil"/>
              <w:bottom w:val="nil"/>
              <w:right w:val="nil"/>
            </w:tcBorders>
            <w:shd w:val="clear" w:color="auto" w:fill="auto"/>
            <w:noWrap/>
            <w:vAlign w:val="bottom"/>
            <w:hideMark/>
          </w:tcPr>
          <w:p w14:paraId="3C12FB7E" w14:textId="77777777" w:rsidR="00C0480D" w:rsidRPr="00D80108" w:rsidRDefault="00C0480D">
            <w:pPr>
              <w:spacing w:line="240" w:lineRule="auto"/>
              <w:rPr>
                <w:rFonts w:ascii="Times New Roman" w:eastAsia="Times New Roman" w:hAnsi="Times New Roman" w:cs="Times New Roman"/>
                <w:lang w:eastAsia="cs-CZ"/>
              </w:rPr>
            </w:pPr>
          </w:p>
        </w:tc>
        <w:tc>
          <w:tcPr>
            <w:tcW w:w="1120" w:type="dxa"/>
            <w:tcBorders>
              <w:top w:val="nil"/>
              <w:left w:val="nil"/>
              <w:bottom w:val="nil"/>
              <w:right w:val="nil"/>
            </w:tcBorders>
            <w:shd w:val="clear" w:color="auto" w:fill="auto"/>
            <w:noWrap/>
            <w:vAlign w:val="bottom"/>
            <w:hideMark/>
          </w:tcPr>
          <w:p w14:paraId="3F46F481" w14:textId="77777777" w:rsidR="00C0480D" w:rsidRPr="00D80108" w:rsidRDefault="00C0480D">
            <w:pPr>
              <w:spacing w:line="240" w:lineRule="auto"/>
              <w:jc w:val="right"/>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40</w:t>
            </w:r>
          </w:p>
        </w:tc>
        <w:tc>
          <w:tcPr>
            <w:tcW w:w="1021" w:type="dxa"/>
            <w:tcBorders>
              <w:top w:val="nil"/>
              <w:left w:val="nil"/>
              <w:bottom w:val="nil"/>
              <w:right w:val="nil"/>
            </w:tcBorders>
            <w:shd w:val="clear" w:color="auto" w:fill="auto"/>
            <w:noWrap/>
            <w:vAlign w:val="bottom"/>
            <w:hideMark/>
          </w:tcPr>
          <w:p w14:paraId="201EC9A3" w14:textId="77777777" w:rsidR="00C0480D" w:rsidRPr="00D80108" w:rsidRDefault="00C0480D">
            <w:pPr>
              <w:spacing w:line="240" w:lineRule="auto"/>
              <w:jc w:val="right"/>
              <w:rPr>
                <w:rFonts w:ascii="Arial" w:eastAsia="Times New Roman" w:hAnsi="Arial" w:cs="Arial"/>
                <w:color w:val="000000"/>
                <w:sz w:val="18"/>
                <w:szCs w:val="18"/>
                <w:lang w:eastAsia="cs-CZ"/>
              </w:rPr>
            </w:pPr>
          </w:p>
        </w:tc>
        <w:tc>
          <w:tcPr>
            <w:tcW w:w="940" w:type="dxa"/>
            <w:tcBorders>
              <w:top w:val="nil"/>
              <w:left w:val="nil"/>
              <w:bottom w:val="nil"/>
              <w:right w:val="nil"/>
            </w:tcBorders>
            <w:shd w:val="clear" w:color="auto" w:fill="auto"/>
            <w:noWrap/>
            <w:vAlign w:val="bottom"/>
            <w:hideMark/>
          </w:tcPr>
          <w:p w14:paraId="582A44B6" w14:textId="77777777" w:rsidR="00C0480D" w:rsidRPr="00D80108" w:rsidRDefault="00C0480D">
            <w:pPr>
              <w:spacing w:line="240" w:lineRule="auto"/>
              <w:rPr>
                <w:rFonts w:ascii="Times New Roman" w:eastAsia="Times New Roman" w:hAnsi="Times New Roman" w:cs="Times New Roman"/>
                <w:lang w:eastAsia="cs-CZ"/>
              </w:rPr>
            </w:pPr>
          </w:p>
        </w:tc>
        <w:tc>
          <w:tcPr>
            <w:tcW w:w="1040" w:type="dxa"/>
            <w:tcBorders>
              <w:top w:val="nil"/>
              <w:left w:val="nil"/>
              <w:bottom w:val="nil"/>
              <w:right w:val="nil"/>
            </w:tcBorders>
            <w:shd w:val="clear" w:color="auto" w:fill="auto"/>
            <w:noWrap/>
            <w:vAlign w:val="bottom"/>
            <w:hideMark/>
          </w:tcPr>
          <w:p w14:paraId="689AD36E" w14:textId="77777777" w:rsidR="00C0480D" w:rsidRPr="00D80108" w:rsidRDefault="00C0480D">
            <w:pPr>
              <w:spacing w:line="240" w:lineRule="auto"/>
              <w:rPr>
                <w:rFonts w:ascii="Times New Roman" w:eastAsia="Times New Roman" w:hAnsi="Times New Roman" w:cs="Times New Roman"/>
                <w:lang w:eastAsia="cs-CZ"/>
              </w:rPr>
            </w:pPr>
          </w:p>
        </w:tc>
        <w:tc>
          <w:tcPr>
            <w:tcW w:w="751" w:type="dxa"/>
            <w:tcBorders>
              <w:top w:val="nil"/>
              <w:left w:val="nil"/>
              <w:bottom w:val="nil"/>
              <w:right w:val="nil"/>
            </w:tcBorders>
            <w:shd w:val="clear" w:color="auto" w:fill="auto"/>
            <w:noWrap/>
            <w:vAlign w:val="bottom"/>
            <w:hideMark/>
          </w:tcPr>
          <w:p w14:paraId="16AE1095"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Ne</w:t>
            </w:r>
          </w:p>
        </w:tc>
      </w:tr>
      <w:tr w:rsidR="00C0480D" w:rsidRPr="00D80108" w14:paraId="2562F100" w14:textId="77777777" w:rsidTr="5002A2D6">
        <w:trPr>
          <w:trHeight w:val="300"/>
        </w:trPr>
        <w:tc>
          <w:tcPr>
            <w:tcW w:w="1031" w:type="dxa"/>
            <w:tcBorders>
              <w:top w:val="nil"/>
              <w:left w:val="nil"/>
              <w:bottom w:val="nil"/>
              <w:right w:val="nil"/>
            </w:tcBorders>
            <w:shd w:val="clear" w:color="auto" w:fill="auto"/>
            <w:noWrap/>
            <w:vAlign w:val="bottom"/>
            <w:hideMark/>
          </w:tcPr>
          <w:p w14:paraId="6EA395F7"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Vyúčtování</w:t>
            </w:r>
          </w:p>
        </w:tc>
        <w:tc>
          <w:tcPr>
            <w:tcW w:w="1660" w:type="dxa"/>
            <w:tcBorders>
              <w:top w:val="nil"/>
              <w:left w:val="nil"/>
              <w:bottom w:val="nil"/>
              <w:right w:val="nil"/>
            </w:tcBorders>
            <w:shd w:val="clear" w:color="auto" w:fill="auto"/>
            <w:noWrap/>
            <w:vAlign w:val="bottom"/>
            <w:hideMark/>
          </w:tcPr>
          <w:p w14:paraId="14BD0923"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24_CPTUZ_00001</w:t>
            </w:r>
          </w:p>
        </w:tc>
        <w:tc>
          <w:tcPr>
            <w:tcW w:w="901" w:type="dxa"/>
            <w:tcBorders>
              <w:top w:val="nil"/>
              <w:left w:val="nil"/>
              <w:bottom w:val="nil"/>
              <w:right w:val="nil"/>
            </w:tcBorders>
            <w:shd w:val="clear" w:color="auto" w:fill="auto"/>
            <w:noWrap/>
            <w:vAlign w:val="bottom"/>
            <w:hideMark/>
          </w:tcPr>
          <w:p w14:paraId="3314467A"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Parkovné</w:t>
            </w:r>
          </w:p>
        </w:tc>
        <w:tc>
          <w:tcPr>
            <w:tcW w:w="940" w:type="dxa"/>
            <w:tcBorders>
              <w:top w:val="nil"/>
              <w:left w:val="nil"/>
              <w:bottom w:val="nil"/>
              <w:right w:val="nil"/>
            </w:tcBorders>
            <w:shd w:val="clear" w:color="auto" w:fill="auto"/>
            <w:noWrap/>
            <w:vAlign w:val="bottom"/>
            <w:hideMark/>
          </w:tcPr>
          <w:p w14:paraId="2BE08A17" w14:textId="77777777" w:rsidR="00C0480D" w:rsidRPr="00D80108" w:rsidRDefault="00C0480D">
            <w:pPr>
              <w:spacing w:line="240" w:lineRule="auto"/>
              <w:rPr>
                <w:rFonts w:ascii="Arial" w:eastAsia="Times New Roman" w:hAnsi="Arial" w:cs="Arial"/>
                <w:color w:val="000000"/>
                <w:sz w:val="18"/>
                <w:szCs w:val="18"/>
                <w:lang w:eastAsia="cs-CZ"/>
              </w:rPr>
            </w:pPr>
          </w:p>
        </w:tc>
        <w:tc>
          <w:tcPr>
            <w:tcW w:w="731" w:type="dxa"/>
            <w:tcBorders>
              <w:top w:val="nil"/>
              <w:left w:val="nil"/>
              <w:bottom w:val="nil"/>
              <w:right w:val="nil"/>
            </w:tcBorders>
            <w:shd w:val="clear" w:color="auto" w:fill="auto"/>
            <w:noWrap/>
            <w:vAlign w:val="bottom"/>
            <w:hideMark/>
          </w:tcPr>
          <w:p w14:paraId="601E710A" w14:textId="77777777" w:rsidR="00C0480D" w:rsidRPr="00D80108" w:rsidRDefault="00C0480D">
            <w:pPr>
              <w:spacing w:line="240" w:lineRule="auto"/>
              <w:rPr>
                <w:rFonts w:ascii="Times New Roman" w:eastAsia="Times New Roman" w:hAnsi="Times New Roman" w:cs="Times New Roman"/>
                <w:lang w:eastAsia="cs-CZ"/>
              </w:rPr>
            </w:pPr>
          </w:p>
        </w:tc>
        <w:tc>
          <w:tcPr>
            <w:tcW w:w="1120" w:type="dxa"/>
            <w:tcBorders>
              <w:top w:val="nil"/>
              <w:left w:val="nil"/>
              <w:bottom w:val="nil"/>
              <w:right w:val="nil"/>
            </w:tcBorders>
            <w:shd w:val="clear" w:color="auto" w:fill="auto"/>
            <w:noWrap/>
            <w:vAlign w:val="bottom"/>
            <w:hideMark/>
          </w:tcPr>
          <w:p w14:paraId="0AE380ED" w14:textId="77777777" w:rsidR="00C0480D" w:rsidRPr="00D80108" w:rsidRDefault="00C0480D">
            <w:pPr>
              <w:spacing w:line="240" w:lineRule="auto"/>
              <w:jc w:val="right"/>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80</w:t>
            </w:r>
          </w:p>
        </w:tc>
        <w:tc>
          <w:tcPr>
            <w:tcW w:w="1021" w:type="dxa"/>
            <w:tcBorders>
              <w:top w:val="nil"/>
              <w:left w:val="nil"/>
              <w:bottom w:val="nil"/>
              <w:right w:val="nil"/>
            </w:tcBorders>
            <w:shd w:val="clear" w:color="auto" w:fill="auto"/>
            <w:noWrap/>
            <w:vAlign w:val="bottom"/>
            <w:hideMark/>
          </w:tcPr>
          <w:p w14:paraId="54D5B3FA" w14:textId="77777777" w:rsidR="00C0480D" w:rsidRPr="00D80108" w:rsidRDefault="00C0480D">
            <w:pPr>
              <w:spacing w:line="240" w:lineRule="auto"/>
              <w:jc w:val="right"/>
              <w:rPr>
                <w:rFonts w:ascii="Arial" w:eastAsia="Times New Roman" w:hAnsi="Arial" w:cs="Arial"/>
                <w:color w:val="000000"/>
                <w:sz w:val="18"/>
                <w:szCs w:val="18"/>
                <w:lang w:eastAsia="cs-CZ"/>
              </w:rPr>
            </w:pPr>
          </w:p>
        </w:tc>
        <w:tc>
          <w:tcPr>
            <w:tcW w:w="940" w:type="dxa"/>
            <w:tcBorders>
              <w:top w:val="nil"/>
              <w:left w:val="nil"/>
              <w:bottom w:val="nil"/>
              <w:right w:val="nil"/>
            </w:tcBorders>
            <w:shd w:val="clear" w:color="auto" w:fill="auto"/>
            <w:noWrap/>
            <w:vAlign w:val="bottom"/>
            <w:hideMark/>
          </w:tcPr>
          <w:p w14:paraId="25665A49" w14:textId="77777777" w:rsidR="00C0480D" w:rsidRPr="00D80108" w:rsidRDefault="00C0480D">
            <w:pPr>
              <w:spacing w:line="240" w:lineRule="auto"/>
              <w:rPr>
                <w:rFonts w:ascii="Times New Roman" w:eastAsia="Times New Roman" w:hAnsi="Times New Roman" w:cs="Times New Roman"/>
                <w:lang w:eastAsia="cs-CZ"/>
              </w:rPr>
            </w:pPr>
          </w:p>
        </w:tc>
        <w:tc>
          <w:tcPr>
            <w:tcW w:w="1040" w:type="dxa"/>
            <w:tcBorders>
              <w:top w:val="nil"/>
              <w:left w:val="nil"/>
              <w:bottom w:val="nil"/>
              <w:right w:val="nil"/>
            </w:tcBorders>
            <w:shd w:val="clear" w:color="auto" w:fill="auto"/>
            <w:noWrap/>
            <w:vAlign w:val="bottom"/>
            <w:hideMark/>
          </w:tcPr>
          <w:p w14:paraId="62A25B8A" w14:textId="77777777" w:rsidR="00C0480D" w:rsidRPr="00D80108" w:rsidRDefault="00C0480D">
            <w:pPr>
              <w:spacing w:line="240" w:lineRule="auto"/>
              <w:rPr>
                <w:rFonts w:ascii="Times New Roman" w:eastAsia="Times New Roman" w:hAnsi="Times New Roman" w:cs="Times New Roman"/>
                <w:lang w:eastAsia="cs-CZ"/>
              </w:rPr>
            </w:pPr>
          </w:p>
        </w:tc>
        <w:tc>
          <w:tcPr>
            <w:tcW w:w="751" w:type="dxa"/>
            <w:tcBorders>
              <w:top w:val="nil"/>
              <w:left w:val="nil"/>
              <w:bottom w:val="nil"/>
              <w:right w:val="nil"/>
            </w:tcBorders>
            <w:shd w:val="clear" w:color="auto" w:fill="auto"/>
            <w:noWrap/>
            <w:vAlign w:val="bottom"/>
            <w:hideMark/>
          </w:tcPr>
          <w:p w14:paraId="099E9FBE"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Ne</w:t>
            </w:r>
          </w:p>
        </w:tc>
      </w:tr>
      <w:tr w:rsidR="00C0480D" w:rsidRPr="00D80108" w14:paraId="57E54B32" w14:textId="77777777" w:rsidTr="5002A2D6">
        <w:trPr>
          <w:trHeight w:val="300"/>
        </w:trPr>
        <w:tc>
          <w:tcPr>
            <w:tcW w:w="1031" w:type="dxa"/>
            <w:tcBorders>
              <w:top w:val="nil"/>
              <w:left w:val="nil"/>
              <w:bottom w:val="nil"/>
              <w:right w:val="nil"/>
            </w:tcBorders>
            <w:shd w:val="clear" w:color="auto" w:fill="auto"/>
            <w:noWrap/>
            <w:vAlign w:val="bottom"/>
            <w:hideMark/>
          </w:tcPr>
          <w:p w14:paraId="5FC45095"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Vyúčtování</w:t>
            </w:r>
          </w:p>
        </w:tc>
        <w:tc>
          <w:tcPr>
            <w:tcW w:w="1660" w:type="dxa"/>
            <w:tcBorders>
              <w:top w:val="nil"/>
              <w:left w:val="nil"/>
              <w:bottom w:val="nil"/>
              <w:right w:val="nil"/>
            </w:tcBorders>
            <w:shd w:val="clear" w:color="auto" w:fill="auto"/>
            <w:noWrap/>
            <w:vAlign w:val="bottom"/>
            <w:hideMark/>
          </w:tcPr>
          <w:p w14:paraId="09545E31"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24_CPTUZ_00001</w:t>
            </w:r>
          </w:p>
        </w:tc>
        <w:tc>
          <w:tcPr>
            <w:tcW w:w="901" w:type="dxa"/>
            <w:tcBorders>
              <w:top w:val="nil"/>
              <w:left w:val="nil"/>
              <w:bottom w:val="nil"/>
              <w:right w:val="nil"/>
            </w:tcBorders>
            <w:shd w:val="clear" w:color="auto" w:fill="auto"/>
            <w:noWrap/>
            <w:vAlign w:val="bottom"/>
            <w:hideMark/>
          </w:tcPr>
          <w:p w14:paraId="04AE2D29" w14:textId="77777777" w:rsidR="00C0480D" w:rsidRPr="00D80108" w:rsidRDefault="00C0480D">
            <w:pPr>
              <w:spacing w:line="240" w:lineRule="auto"/>
              <w:rPr>
                <w:rFonts w:ascii="Arial" w:eastAsia="Times New Roman" w:hAnsi="Arial" w:cs="Arial"/>
                <w:color w:val="000000"/>
                <w:sz w:val="18"/>
                <w:szCs w:val="18"/>
                <w:lang w:eastAsia="cs-CZ"/>
              </w:rPr>
            </w:pPr>
          </w:p>
        </w:tc>
        <w:tc>
          <w:tcPr>
            <w:tcW w:w="940" w:type="dxa"/>
            <w:tcBorders>
              <w:top w:val="nil"/>
              <w:left w:val="nil"/>
              <w:bottom w:val="nil"/>
              <w:right w:val="nil"/>
            </w:tcBorders>
            <w:shd w:val="clear" w:color="auto" w:fill="auto"/>
            <w:noWrap/>
            <w:vAlign w:val="bottom"/>
            <w:hideMark/>
          </w:tcPr>
          <w:p w14:paraId="29072994" w14:textId="77777777" w:rsidR="00C0480D" w:rsidRPr="00D80108" w:rsidRDefault="00C0480D">
            <w:pPr>
              <w:spacing w:line="240" w:lineRule="auto"/>
              <w:rPr>
                <w:rFonts w:ascii="Times New Roman" w:eastAsia="Times New Roman" w:hAnsi="Times New Roman" w:cs="Times New Roman"/>
                <w:lang w:eastAsia="cs-CZ"/>
              </w:rPr>
            </w:pPr>
          </w:p>
        </w:tc>
        <w:tc>
          <w:tcPr>
            <w:tcW w:w="731" w:type="dxa"/>
            <w:tcBorders>
              <w:top w:val="nil"/>
              <w:left w:val="nil"/>
              <w:bottom w:val="nil"/>
              <w:right w:val="nil"/>
            </w:tcBorders>
            <w:shd w:val="clear" w:color="auto" w:fill="auto"/>
            <w:noWrap/>
            <w:vAlign w:val="bottom"/>
            <w:hideMark/>
          </w:tcPr>
          <w:p w14:paraId="12D2E8A3" w14:textId="77777777" w:rsidR="00C0480D" w:rsidRPr="00D80108" w:rsidRDefault="00C0480D">
            <w:pPr>
              <w:spacing w:line="240" w:lineRule="auto"/>
              <w:rPr>
                <w:rFonts w:ascii="Times New Roman" w:eastAsia="Times New Roman" w:hAnsi="Times New Roman" w:cs="Times New Roman"/>
                <w:lang w:eastAsia="cs-CZ"/>
              </w:rPr>
            </w:pPr>
          </w:p>
        </w:tc>
        <w:tc>
          <w:tcPr>
            <w:tcW w:w="1120" w:type="dxa"/>
            <w:tcBorders>
              <w:top w:val="nil"/>
              <w:left w:val="nil"/>
              <w:bottom w:val="nil"/>
              <w:right w:val="nil"/>
            </w:tcBorders>
            <w:shd w:val="clear" w:color="auto" w:fill="auto"/>
            <w:noWrap/>
            <w:vAlign w:val="bottom"/>
            <w:hideMark/>
          </w:tcPr>
          <w:p w14:paraId="40336ED6" w14:textId="77777777" w:rsidR="00C0480D" w:rsidRPr="00D80108" w:rsidRDefault="00C0480D">
            <w:pPr>
              <w:spacing w:line="240" w:lineRule="auto"/>
              <w:jc w:val="right"/>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-240</w:t>
            </w:r>
          </w:p>
        </w:tc>
        <w:tc>
          <w:tcPr>
            <w:tcW w:w="1021" w:type="dxa"/>
            <w:tcBorders>
              <w:top w:val="nil"/>
              <w:left w:val="nil"/>
              <w:bottom w:val="nil"/>
              <w:right w:val="nil"/>
            </w:tcBorders>
            <w:shd w:val="clear" w:color="auto" w:fill="auto"/>
            <w:noWrap/>
            <w:vAlign w:val="bottom"/>
            <w:hideMark/>
          </w:tcPr>
          <w:p w14:paraId="102FD55F"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ZAM00001</w:t>
            </w:r>
          </w:p>
        </w:tc>
        <w:tc>
          <w:tcPr>
            <w:tcW w:w="940" w:type="dxa"/>
            <w:tcBorders>
              <w:top w:val="nil"/>
              <w:left w:val="nil"/>
              <w:bottom w:val="nil"/>
              <w:right w:val="nil"/>
            </w:tcBorders>
            <w:shd w:val="clear" w:color="auto" w:fill="auto"/>
            <w:noWrap/>
            <w:vAlign w:val="bottom"/>
            <w:hideMark/>
          </w:tcPr>
          <w:p w14:paraId="161957E2"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B0001</w:t>
            </w:r>
          </w:p>
        </w:tc>
        <w:tc>
          <w:tcPr>
            <w:tcW w:w="1040" w:type="dxa"/>
            <w:tcBorders>
              <w:top w:val="nil"/>
              <w:left w:val="nil"/>
              <w:bottom w:val="nil"/>
              <w:right w:val="nil"/>
            </w:tcBorders>
            <w:shd w:val="clear" w:color="auto" w:fill="auto"/>
            <w:noWrap/>
            <w:vAlign w:val="bottom"/>
            <w:hideMark/>
          </w:tcPr>
          <w:p w14:paraId="654D3FAF"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123/0100</w:t>
            </w:r>
          </w:p>
        </w:tc>
        <w:tc>
          <w:tcPr>
            <w:tcW w:w="751" w:type="dxa"/>
            <w:tcBorders>
              <w:top w:val="nil"/>
              <w:left w:val="nil"/>
              <w:bottom w:val="nil"/>
              <w:right w:val="nil"/>
            </w:tcBorders>
            <w:shd w:val="clear" w:color="auto" w:fill="auto"/>
            <w:noWrap/>
            <w:vAlign w:val="bottom"/>
            <w:hideMark/>
          </w:tcPr>
          <w:p w14:paraId="5F90FA75"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Ne</w:t>
            </w:r>
          </w:p>
        </w:tc>
      </w:tr>
      <w:tr w:rsidR="00C0480D" w:rsidRPr="00D80108" w14:paraId="39A7DB0A" w14:textId="77777777" w:rsidTr="5002A2D6">
        <w:trPr>
          <w:trHeight w:val="300"/>
        </w:trPr>
        <w:tc>
          <w:tcPr>
            <w:tcW w:w="1031" w:type="dxa"/>
            <w:tcBorders>
              <w:top w:val="nil"/>
              <w:left w:val="nil"/>
              <w:bottom w:val="nil"/>
              <w:right w:val="nil"/>
            </w:tcBorders>
            <w:shd w:val="clear" w:color="auto" w:fill="auto"/>
            <w:noWrap/>
            <w:vAlign w:val="bottom"/>
            <w:hideMark/>
          </w:tcPr>
          <w:p w14:paraId="12829E33"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Vyúčtování</w:t>
            </w:r>
          </w:p>
        </w:tc>
        <w:tc>
          <w:tcPr>
            <w:tcW w:w="1660" w:type="dxa"/>
            <w:tcBorders>
              <w:top w:val="nil"/>
              <w:left w:val="nil"/>
              <w:bottom w:val="nil"/>
              <w:right w:val="nil"/>
            </w:tcBorders>
            <w:shd w:val="clear" w:color="auto" w:fill="auto"/>
            <w:noWrap/>
            <w:vAlign w:val="bottom"/>
            <w:hideMark/>
          </w:tcPr>
          <w:p w14:paraId="37FBC69F"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24_CPTUZ_00001</w:t>
            </w:r>
          </w:p>
        </w:tc>
        <w:tc>
          <w:tcPr>
            <w:tcW w:w="901" w:type="dxa"/>
            <w:tcBorders>
              <w:top w:val="nil"/>
              <w:left w:val="nil"/>
              <w:bottom w:val="nil"/>
              <w:right w:val="nil"/>
            </w:tcBorders>
            <w:shd w:val="clear" w:color="auto" w:fill="auto"/>
            <w:noWrap/>
            <w:vAlign w:val="bottom"/>
            <w:hideMark/>
          </w:tcPr>
          <w:p w14:paraId="50FF8F29" w14:textId="77777777" w:rsidR="00C0480D" w:rsidRPr="00D80108" w:rsidRDefault="00C0480D">
            <w:pPr>
              <w:spacing w:line="240" w:lineRule="auto"/>
              <w:rPr>
                <w:rFonts w:ascii="Arial" w:eastAsia="Times New Roman" w:hAnsi="Arial" w:cs="Arial"/>
                <w:color w:val="000000"/>
                <w:sz w:val="18"/>
                <w:szCs w:val="18"/>
                <w:lang w:eastAsia="cs-CZ"/>
              </w:rPr>
            </w:pPr>
          </w:p>
        </w:tc>
        <w:tc>
          <w:tcPr>
            <w:tcW w:w="940" w:type="dxa"/>
            <w:tcBorders>
              <w:top w:val="nil"/>
              <w:left w:val="nil"/>
              <w:bottom w:val="nil"/>
              <w:right w:val="nil"/>
            </w:tcBorders>
            <w:shd w:val="clear" w:color="auto" w:fill="auto"/>
            <w:noWrap/>
            <w:vAlign w:val="bottom"/>
            <w:hideMark/>
          </w:tcPr>
          <w:p w14:paraId="77240A15" w14:textId="77777777" w:rsidR="00C0480D" w:rsidRPr="00D80108" w:rsidRDefault="00C0480D">
            <w:pPr>
              <w:spacing w:line="240" w:lineRule="auto"/>
              <w:rPr>
                <w:rFonts w:ascii="Times New Roman" w:eastAsia="Times New Roman" w:hAnsi="Times New Roman" w:cs="Times New Roman"/>
                <w:lang w:eastAsia="cs-CZ"/>
              </w:rPr>
            </w:pPr>
          </w:p>
        </w:tc>
        <w:tc>
          <w:tcPr>
            <w:tcW w:w="731" w:type="dxa"/>
            <w:tcBorders>
              <w:top w:val="nil"/>
              <w:left w:val="nil"/>
              <w:bottom w:val="nil"/>
              <w:right w:val="nil"/>
            </w:tcBorders>
            <w:shd w:val="clear" w:color="auto" w:fill="auto"/>
            <w:noWrap/>
            <w:vAlign w:val="bottom"/>
            <w:hideMark/>
          </w:tcPr>
          <w:p w14:paraId="3CA3C0F0" w14:textId="77777777" w:rsidR="00C0480D" w:rsidRPr="00D80108" w:rsidRDefault="00C0480D">
            <w:pPr>
              <w:spacing w:line="240" w:lineRule="auto"/>
              <w:rPr>
                <w:rFonts w:ascii="Times New Roman" w:eastAsia="Times New Roman" w:hAnsi="Times New Roman" w:cs="Times New Roman"/>
                <w:lang w:eastAsia="cs-CZ"/>
              </w:rPr>
            </w:pPr>
          </w:p>
        </w:tc>
        <w:tc>
          <w:tcPr>
            <w:tcW w:w="1120" w:type="dxa"/>
            <w:tcBorders>
              <w:top w:val="nil"/>
              <w:left w:val="nil"/>
              <w:bottom w:val="nil"/>
              <w:right w:val="nil"/>
            </w:tcBorders>
            <w:shd w:val="clear" w:color="auto" w:fill="auto"/>
            <w:noWrap/>
            <w:vAlign w:val="bottom"/>
            <w:hideMark/>
          </w:tcPr>
          <w:p w14:paraId="712D9405" w14:textId="77777777" w:rsidR="00C0480D" w:rsidRPr="00D80108" w:rsidRDefault="00C0480D">
            <w:pPr>
              <w:spacing w:line="240" w:lineRule="auto"/>
              <w:jc w:val="right"/>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100</w:t>
            </w:r>
          </w:p>
        </w:tc>
        <w:tc>
          <w:tcPr>
            <w:tcW w:w="1021" w:type="dxa"/>
            <w:tcBorders>
              <w:top w:val="nil"/>
              <w:left w:val="nil"/>
              <w:bottom w:val="nil"/>
              <w:right w:val="nil"/>
            </w:tcBorders>
            <w:shd w:val="clear" w:color="auto" w:fill="auto"/>
            <w:noWrap/>
            <w:vAlign w:val="bottom"/>
            <w:hideMark/>
          </w:tcPr>
          <w:p w14:paraId="7C94860A" w14:textId="77777777" w:rsidR="00C0480D" w:rsidRPr="00D80108" w:rsidRDefault="00C0480D">
            <w:pPr>
              <w:spacing w:line="240" w:lineRule="auto"/>
              <w:jc w:val="right"/>
              <w:rPr>
                <w:rFonts w:ascii="Arial" w:eastAsia="Times New Roman" w:hAnsi="Arial" w:cs="Arial"/>
                <w:color w:val="000000"/>
                <w:sz w:val="18"/>
                <w:szCs w:val="18"/>
                <w:lang w:eastAsia="cs-CZ"/>
              </w:rPr>
            </w:pPr>
          </w:p>
        </w:tc>
        <w:tc>
          <w:tcPr>
            <w:tcW w:w="940" w:type="dxa"/>
            <w:tcBorders>
              <w:top w:val="nil"/>
              <w:left w:val="nil"/>
              <w:bottom w:val="nil"/>
              <w:right w:val="nil"/>
            </w:tcBorders>
            <w:shd w:val="clear" w:color="auto" w:fill="auto"/>
            <w:noWrap/>
            <w:vAlign w:val="bottom"/>
            <w:hideMark/>
          </w:tcPr>
          <w:p w14:paraId="68E72225" w14:textId="77777777" w:rsidR="00C0480D" w:rsidRPr="00D80108" w:rsidRDefault="00C0480D">
            <w:pPr>
              <w:spacing w:line="240" w:lineRule="auto"/>
              <w:rPr>
                <w:rFonts w:ascii="Times New Roman" w:eastAsia="Times New Roman" w:hAnsi="Times New Roman" w:cs="Times New Roman"/>
                <w:lang w:eastAsia="cs-CZ"/>
              </w:rPr>
            </w:pPr>
          </w:p>
        </w:tc>
        <w:tc>
          <w:tcPr>
            <w:tcW w:w="1040" w:type="dxa"/>
            <w:tcBorders>
              <w:top w:val="nil"/>
              <w:left w:val="nil"/>
              <w:bottom w:val="nil"/>
              <w:right w:val="nil"/>
            </w:tcBorders>
            <w:shd w:val="clear" w:color="auto" w:fill="auto"/>
            <w:noWrap/>
            <w:vAlign w:val="bottom"/>
            <w:hideMark/>
          </w:tcPr>
          <w:p w14:paraId="0615D0AB" w14:textId="77777777" w:rsidR="00C0480D" w:rsidRPr="00D80108" w:rsidRDefault="00C0480D">
            <w:pPr>
              <w:spacing w:line="240" w:lineRule="auto"/>
              <w:rPr>
                <w:rFonts w:ascii="Times New Roman" w:eastAsia="Times New Roman" w:hAnsi="Times New Roman" w:cs="Times New Roman"/>
                <w:lang w:eastAsia="cs-CZ"/>
              </w:rPr>
            </w:pPr>
          </w:p>
        </w:tc>
        <w:tc>
          <w:tcPr>
            <w:tcW w:w="751" w:type="dxa"/>
            <w:tcBorders>
              <w:top w:val="nil"/>
              <w:left w:val="nil"/>
              <w:bottom w:val="nil"/>
              <w:right w:val="nil"/>
            </w:tcBorders>
            <w:shd w:val="clear" w:color="auto" w:fill="auto"/>
            <w:noWrap/>
            <w:vAlign w:val="bottom"/>
            <w:hideMark/>
          </w:tcPr>
          <w:p w14:paraId="0DF2E0D4" w14:textId="77777777" w:rsidR="00C0480D" w:rsidRPr="00D80108" w:rsidRDefault="00C0480D">
            <w:pPr>
              <w:spacing w:line="240" w:lineRule="auto"/>
              <w:rPr>
                <w:rFonts w:ascii="Arial" w:eastAsia="Times New Roman" w:hAnsi="Arial" w:cs="Arial"/>
                <w:color w:val="000000"/>
                <w:sz w:val="18"/>
                <w:szCs w:val="18"/>
                <w:lang w:eastAsia="cs-CZ"/>
              </w:rPr>
            </w:pPr>
            <w:r w:rsidRPr="03F758AB">
              <w:rPr>
                <w:rFonts w:ascii="Arial" w:eastAsia="Times New Roman" w:hAnsi="Arial" w:cs="Arial"/>
                <w:color w:val="000000" w:themeColor="text1"/>
                <w:sz w:val="18"/>
                <w:szCs w:val="18"/>
              </w:rPr>
              <w:t>Ano</w:t>
            </w:r>
          </w:p>
        </w:tc>
      </w:tr>
    </w:tbl>
    <w:p w14:paraId="020760AF" w14:textId="2AE44517" w:rsidR="00FF7E59" w:rsidRPr="00FF7E59" w:rsidRDefault="00FF7E59" w:rsidP="00FF7E59"/>
    <w:p w14:paraId="1366F500" w14:textId="165052B6" w:rsidR="007B247A" w:rsidRPr="007B247A" w:rsidRDefault="05229A83" w:rsidP="007B247A">
      <w:r>
        <w:lastRenderedPageBreak/>
        <w:drawing>
          <wp:inline distT="0" distB="0" distL="0" distR="0" wp14:anchorId="64B1F259" wp14:editId="247FDF9D">
            <wp:extent cx="5762626" cy="2495550"/>
            <wp:effectExtent l="0" t="0" r="0" b="0"/>
            <wp:docPr id="350544921" name="Picture 35054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544921"/>
                    <pic:cNvPicPr/>
                  </pic:nvPicPr>
                  <pic:blipFill>
                    <a:blip r:embed="rId51">
                      <a:extLst>
                        <a:ext uri="{28A0092B-C50C-407E-A947-70E740481C1C}">
                          <a14:useLocalDpi xmlns:a14="http://schemas.microsoft.com/office/drawing/2010/main" val="0"/>
                        </a:ext>
                      </a:extLst>
                    </a:blip>
                    <a:stretch>
                      <a:fillRect/>
                    </a:stretch>
                  </pic:blipFill>
                  <pic:spPr>
                    <a:xfrm>
                      <a:off x="0" y="0"/>
                      <a:ext cx="5762626" cy="2495550"/>
                    </a:xfrm>
                    <a:prstGeom prst="rect">
                      <a:avLst/>
                    </a:prstGeom>
                  </pic:spPr>
                </pic:pic>
              </a:graphicData>
            </a:graphic>
          </wp:inline>
        </w:drawing>
      </w:r>
      <w:r>
        <w:drawing>
          <wp:inline distT="0" distB="0" distL="0" distR="0" wp14:anchorId="2D9CAA52" wp14:editId="713E03FF">
            <wp:extent cx="5762626" cy="3162300"/>
            <wp:effectExtent l="0" t="0" r="0" b="0"/>
            <wp:docPr id="887113024" name="Picture 88711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113024"/>
                    <pic:cNvPicPr/>
                  </pic:nvPicPr>
                  <pic:blipFill>
                    <a:blip r:embed="rId52">
                      <a:extLst>
                        <a:ext uri="{28A0092B-C50C-407E-A947-70E740481C1C}">
                          <a14:useLocalDpi xmlns:a14="http://schemas.microsoft.com/office/drawing/2010/main" val="0"/>
                        </a:ext>
                      </a:extLst>
                    </a:blip>
                    <a:stretch>
                      <a:fillRect/>
                    </a:stretch>
                  </pic:blipFill>
                  <pic:spPr>
                    <a:xfrm>
                      <a:off x="0" y="0"/>
                      <a:ext cx="5762626" cy="3162300"/>
                    </a:xfrm>
                    <a:prstGeom prst="rect">
                      <a:avLst/>
                    </a:prstGeom>
                  </pic:spPr>
                </pic:pic>
              </a:graphicData>
            </a:graphic>
          </wp:inline>
        </w:drawing>
      </w:r>
    </w:p>
    <w:p w14:paraId="0677D15B" w14:textId="77777777" w:rsidR="007B247A" w:rsidRPr="00734D12" w:rsidRDefault="007B247A" w:rsidP="001062CF"/>
    <w:p w14:paraId="0CDD3F99" w14:textId="5C762622" w:rsidR="001C3020" w:rsidRDefault="001C3020" w:rsidP="00D86A5B">
      <w:pPr>
        <w:pStyle w:val="Nadpis3"/>
        <w:numPr>
          <w:ilvl w:val="1"/>
          <w:numId w:val="1"/>
        </w:numPr>
      </w:pPr>
      <w:r>
        <w:lastRenderedPageBreak/>
        <w:t xml:space="preserve"> </w:t>
      </w:r>
      <w:bookmarkStart w:id="279" w:name="_Toc1331453774"/>
      <w:r>
        <w:t>REQ-0</w:t>
      </w:r>
      <w:r w:rsidR="00C0480D">
        <w:t>8</w:t>
      </w:r>
      <w:r>
        <w:t>: Přizpůsobení cestovního příkazu</w:t>
      </w:r>
      <w:bookmarkEnd w:id="279"/>
      <w:r w:rsidR="471F7C09">
        <w:t xml:space="preserve"> - nice to have</w:t>
      </w:r>
    </w:p>
    <w:p w14:paraId="749208F6" w14:textId="7587A728" w:rsidR="6C47A3FE" w:rsidRDefault="735310A9">
      <w:r>
        <w:drawing>
          <wp:inline distT="0" distB="0" distL="0" distR="0" wp14:anchorId="5658938F" wp14:editId="294F4926">
            <wp:extent cx="5762626" cy="2847975"/>
            <wp:effectExtent l="0" t="0" r="0" b="0"/>
            <wp:docPr id="1543486112" name="Picture 154348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486112"/>
                    <pic:cNvPicPr/>
                  </pic:nvPicPr>
                  <pic:blipFill>
                    <a:blip r:embed="rId53">
                      <a:extLst>
                        <a:ext uri="{28A0092B-C50C-407E-A947-70E740481C1C}">
                          <a14:useLocalDpi xmlns:a14="http://schemas.microsoft.com/office/drawing/2010/main" val="0"/>
                        </a:ext>
                      </a:extLst>
                    </a:blip>
                    <a:stretch>
                      <a:fillRect/>
                    </a:stretch>
                  </pic:blipFill>
                  <pic:spPr>
                    <a:xfrm>
                      <a:off x="0" y="0"/>
                      <a:ext cx="5762626" cy="2847975"/>
                    </a:xfrm>
                    <a:prstGeom prst="rect">
                      <a:avLst/>
                    </a:prstGeom>
                  </pic:spPr>
                </pic:pic>
              </a:graphicData>
            </a:graphic>
          </wp:inline>
        </w:drawing>
      </w:r>
    </w:p>
    <w:p w14:paraId="5B9CBF00" w14:textId="0FDA69C1" w:rsidR="001C3020" w:rsidRDefault="001C3020" w:rsidP="001C3020">
      <w:r>
        <w:t>Uživatel si bude moci přizpůsobit CP</w:t>
      </w:r>
      <w:r w:rsidR="001062CF">
        <w:t xml:space="preserve"> – pouze pokud by to technologie umožnila by </w:t>
      </w:r>
      <w:commentRangeStart w:id="280"/>
      <w:r w:rsidR="001062CF">
        <w:t>default</w:t>
      </w:r>
      <w:commentRangeEnd w:id="280"/>
      <w:r>
        <w:rPr>
          <w:rStyle w:val="Odkaznakoment"/>
        </w:rPr>
        <w:commentReference w:id="280"/>
      </w:r>
      <w:r w:rsidR="001062CF">
        <w:t xml:space="preserve">. </w:t>
      </w:r>
      <w:r>
        <w:br/>
      </w:r>
      <w:r w:rsidR="001062CF">
        <w:t>Možný problém – skrytí povinného pole.</w:t>
      </w:r>
    </w:p>
    <w:tbl>
      <w:tblPr>
        <w:tblStyle w:val="Mkatabulky"/>
        <w:tblW w:w="0" w:type="auto"/>
        <w:tblInd w:w="2" w:type="dxa"/>
        <w:tblLook w:val="04A0" w:firstRow="1" w:lastRow="0" w:firstColumn="1" w:lastColumn="0" w:noHBand="0" w:noVBand="1"/>
      </w:tblPr>
      <w:tblGrid>
        <w:gridCol w:w="1409"/>
        <w:gridCol w:w="7641"/>
      </w:tblGrid>
      <w:tr w:rsidR="21589E3E" w14:paraId="2CEC20D1" w14:textId="77777777" w:rsidTr="21589E3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3EAB870" w14:textId="2714D329" w:rsidR="21589E3E" w:rsidRDefault="21589E3E" w:rsidP="21589E3E">
            <w:pPr>
              <w:spacing w:after="160"/>
              <w:jc w:val="center"/>
              <w:rPr>
                <w:rFonts w:ascii="Calibri" w:eastAsia="Calibri" w:hAnsi="Calibri" w:cs="Calibri"/>
                <w:b/>
                <w:bCs/>
                <w:color w:val="000000" w:themeColor="text1"/>
              </w:rPr>
            </w:pPr>
            <w:r w:rsidRPr="21589E3E">
              <w:rPr>
                <w:rFonts w:ascii="Calibri" w:eastAsia="Calibri" w:hAnsi="Calibri" w:cs="Calibri"/>
                <w:b/>
                <w:bCs/>
                <w:color w:val="000000" w:themeColor="text1"/>
              </w:rPr>
              <w:t>UC</w:t>
            </w:r>
          </w:p>
        </w:tc>
        <w:tc>
          <w:tcPr>
            <w:tcW w:w="764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C301710" w14:textId="4F26F8FF" w:rsidR="21589E3E" w:rsidRDefault="21589E3E" w:rsidP="21589E3E">
            <w:pPr>
              <w:spacing w:after="160" w:line="259" w:lineRule="auto"/>
              <w:jc w:val="center"/>
              <w:rPr>
                <w:rFonts w:ascii="Calibri" w:eastAsia="Calibri" w:hAnsi="Calibri" w:cs="Calibri"/>
                <w:b/>
                <w:bCs/>
                <w:color w:val="0000FF"/>
              </w:rPr>
            </w:pPr>
            <w:r w:rsidRPr="21589E3E">
              <w:rPr>
                <w:rFonts w:ascii="Calibri" w:eastAsia="Calibri" w:hAnsi="Calibri" w:cs="Calibri"/>
                <w:b/>
                <w:bCs/>
                <w:color w:val="0000FF"/>
              </w:rPr>
              <w:t>Synchronizace CP -&gt; ERP</w:t>
            </w:r>
          </w:p>
        </w:tc>
      </w:tr>
      <w:tr w:rsidR="21589E3E" w14:paraId="5B2F5388" w14:textId="77777777" w:rsidTr="21589E3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F82FD99" w14:textId="46CC569E" w:rsidR="21589E3E" w:rsidRDefault="21589E3E" w:rsidP="21589E3E">
            <w:pPr>
              <w:spacing w:after="160" w:line="259" w:lineRule="auto"/>
              <w:jc w:val="center"/>
              <w:rPr>
                <w:rFonts w:ascii="Calibri" w:eastAsia="Calibri" w:hAnsi="Calibri" w:cs="Calibri"/>
                <w:b/>
                <w:bCs/>
                <w:color w:val="000000" w:themeColor="text1"/>
              </w:rPr>
            </w:pPr>
            <w:r w:rsidRPr="21589E3E">
              <w:rPr>
                <w:rFonts w:ascii="Calibri" w:eastAsia="Calibri" w:hAnsi="Calibri" w:cs="Calibri"/>
                <w:b/>
                <w:bCs/>
                <w:color w:val="000000" w:themeColor="text1"/>
              </w:rPr>
              <w:t>Hlavní aktér</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477BF4FA" w14:textId="4D856FF2" w:rsidR="21589E3E" w:rsidRDefault="7F496FDD" w:rsidP="21589E3E">
            <w:pPr>
              <w:spacing w:after="160" w:line="259" w:lineRule="auto"/>
              <w:rPr>
                <w:rFonts w:ascii="Calibri" w:eastAsia="Calibri" w:hAnsi="Calibri" w:cs="Calibri"/>
                <w:i/>
                <w:iCs/>
                <w:color w:val="0000FF"/>
              </w:rPr>
            </w:pPr>
            <w:r w:rsidRPr="7F5C54DB">
              <w:rPr>
                <w:rFonts w:ascii="Calibri" w:eastAsia="Calibri" w:hAnsi="Calibri" w:cs="Calibri"/>
                <w:i/>
                <w:iCs/>
                <w:color w:val="0000FF"/>
              </w:rPr>
              <w:t>Uživatel</w:t>
            </w:r>
          </w:p>
        </w:tc>
      </w:tr>
      <w:tr w:rsidR="21589E3E" w14:paraId="321475B0" w14:textId="77777777" w:rsidTr="21589E3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674D15E" w14:textId="798D2E9B" w:rsidR="21589E3E" w:rsidRDefault="21589E3E" w:rsidP="21589E3E">
            <w:pPr>
              <w:spacing w:after="160" w:line="259" w:lineRule="auto"/>
              <w:jc w:val="center"/>
              <w:rPr>
                <w:rFonts w:ascii="Calibri" w:eastAsia="Calibri" w:hAnsi="Calibri" w:cs="Calibri"/>
                <w:b/>
                <w:bCs/>
                <w:color w:val="000000" w:themeColor="text1"/>
              </w:rPr>
            </w:pPr>
            <w:r w:rsidRPr="21589E3E">
              <w:rPr>
                <w:rFonts w:ascii="Calibri" w:eastAsia="Calibri" w:hAnsi="Calibri" w:cs="Calibri"/>
                <w:b/>
                <w:bCs/>
                <w:color w:val="000000" w:themeColor="text1"/>
              </w:rPr>
              <w:t>Spouštěč</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78E267F7" w14:textId="52A5D621" w:rsidR="21589E3E" w:rsidRDefault="21589E3E" w:rsidP="7F5C54DB">
            <w:pPr>
              <w:spacing w:after="160" w:line="259" w:lineRule="auto"/>
              <w:rPr>
                <w:rFonts w:ascii="Calibri" w:eastAsia="Calibri" w:hAnsi="Calibri" w:cs="Calibri"/>
                <w:i/>
                <w:iCs/>
                <w:color w:val="0000FF"/>
              </w:rPr>
            </w:pPr>
          </w:p>
        </w:tc>
      </w:tr>
      <w:tr w:rsidR="21589E3E" w14:paraId="0734CEEF" w14:textId="77777777" w:rsidTr="21589E3E">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97A3925" w14:textId="26097756" w:rsidR="21589E3E" w:rsidRDefault="21589E3E" w:rsidP="21589E3E">
            <w:pPr>
              <w:spacing w:after="160" w:line="259" w:lineRule="auto"/>
              <w:jc w:val="center"/>
              <w:rPr>
                <w:rFonts w:ascii="Calibri" w:eastAsia="Calibri" w:hAnsi="Calibri" w:cs="Calibri"/>
                <w:b/>
                <w:bCs/>
                <w:color w:val="000000" w:themeColor="text1"/>
              </w:rPr>
            </w:pPr>
            <w:r w:rsidRPr="21589E3E">
              <w:rPr>
                <w:rFonts w:ascii="Calibri" w:eastAsia="Calibri" w:hAnsi="Calibri" w:cs="Calibri"/>
                <w:b/>
                <w:bCs/>
                <w:color w:val="000000" w:themeColor="text1"/>
              </w:rPr>
              <w:t>Předpoklad</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79FEB351" w14:textId="58222FEB" w:rsidR="21589E3E" w:rsidRDefault="21589E3E" w:rsidP="21589E3E">
            <w:pPr>
              <w:spacing w:after="160" w:line="259" w:lineRule="auto"/>
              <w:rPr>
                <w:rFonts w:ascii="Calibri" w:eastAsia="Calibri" w:hAnsi="Calibri" w:cs="Calibri"/>
                <w:i/>
                <w:iCs/>
                <w:color w:val="0000FF"/>
              </w:rPr>
            </w:pPr>
          </w:p>
        </w:tc>
      </w:tr>
      <w:tr w:rsidR="21589E3E" w14:paraId="74E3BCDE" w14:textId="77777777" w:rsidTr="21589E3E">
        <w:trPr>
          <w:trHeight w:val="467"/>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9A0C0DA" w14:textId="7672A1FA" w:rsidR="21589E3E" w:rsidRDefault="21589E3E" w:rsidP="21589E3E">
            <w:pPr>
              <w:spacing w:after="160" w:line="259" w:lineRule="auto"/>
              <w:jc w:val="center"/>
              <w:rPr>
                <w:rFonts w:ascii="Calibri" w:eastAsia="Calibri" w:hAnsi="Calibri" w:cs="Calibri"/>
                <w:b/>
                <w:bCs/>
                <w:color w:val="000000" w:themeColor="text1"/>
              </w:rPr>
            </w:pPr>
            <w:r w:rsidRPr="21589E3E">
              <w:rPr>
                <w:rFonts w:ascii="Calibri" w:eastAsia="Calibri" w:hAnsi="Calibri" w:cs="Calibri"/>
                <w:b/>
                <w:bCs/>
                <w:color w:val="000000" w:themeColor="text1"/>
              </w:rPr>
              <w:t>Následek</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1DE6CB9E" w14:textId="043FF71E" w:rsidR="21589E3E" w:rsidRDefault="21589E3E" w:rsidP="21589E3E">
            <w:pPr>
              <w:spacing w:after="160" w:line="259" w:lineRule="auto"/>
              <w:ind w:left="25"/>
              <w:rPr>
                <w:rFonts w:ascii="Calibri" w:eastAsia="Calibri" w:hAnsi="Calibri" w:cs="Calibri"/>
                <w:i/>
                <w:iCs/>
                <w:color w:val="0000FF"/>
              </w:rPr>
            </w:pPr>
          </w:p>
        </w:tc>
      </w:tr>
      <w:tr w:rsidR="21589E3E" w14:paraId="787C58C6" w14:textId="77777777" w:rsidTr="21589E3E">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896DD2A" w14:textId="1ADD4D74" w:rsidR="21589E3E" w:rsidRDefault="21589E3E" w:rsidP="795296EE">
            <w:pPr>
              <w:spacing w:after="160" w:line="259" w:lineRule="auto"/>
              <w:jc w:val="center"/>
              <w:rPr>
                <w:rFonts w:ascii="Calibri" w:eastAsia="Calibri" w:hAnsi="Calibri" w:cs="Calibri"/>
                <w:b/>
                <w:bCs/>
                <w:color w:val="000000" w:themeColor="text1"/>
              </w:rPr>
            </w:pPr>
            <w:r w:rsidRPr="5D17AEC8">
              <w:rPr>
                <w:rFonts w:ascii="Calibri" w:eastAsia="Calibri" w:hAnsi="Calibri" w:cs="Calibri"/>
                <w:b/>
                <w:bCs/>
                <w:color w:val="000000" w:themeColor="text1"/>
              </w:rPr>
              <w:t>Hlavní scénář</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3C8B9149" w14:textId="5AF4765A" w:rsidR="07C31666" w:rsidRDefault="07C31666" w:rsidP="394950C1">
            <w:pPr>
              <w:pStyle w:val="Odstavecseseznamem"/>
              <w:numPr>
                <w:ilvl w:val="0"/>
                <w:numId w:val="44"/>
              </w:numPr>
              <w:spacing w:line="259" w:lineRule="auto"/>
              <w:rPr>
                <w:rFonts w:ascii="Calibri" w:eastAsia="Calibri" w:hAnsi="Calibri" w:cs="Calibri"/>
                <w:i/>
                <w:iCs/>
                <w:color w:val="0000FF"/>
              </w:rPr>
            </w:pPr>
            <w:r w:rsidRPr="394950C1">
              <w:rPr>
                <w:rFonts w:ascii="Calibri" w:eastAsia="Calibri" w:hAnsi="Calibri" w:cs="Calibri"/>
                <w:i/>
                <w:iCs/>
                <w:color w:val="0000FF"/>
              </w:rPr>
              <w:t xml:space="preserve">Uživatel vybere, že nekterá pole chce přesunout </w:t>
            </w:r>
            <w:r w:rsidRPr="057B02BA">
              <w:rPr>
                <w:rFonts w:ascii="Calibri" w:eastAsia="Calibri" w:hAnsi="Calibri" w:cs="Calibri"/>
                <w:i/>
                <w:iCs/>
                <w:color w:val="0000FF"/>
              </w:rPr>
              <w:t>nebo skrýt</w:t>
            </w:r>
          </w:p>
          <w:p w14:paraId="42942EDD" w14:textId="5A160CD7" w:rsidR="21589E3E" w:rsidRDefault="07C31666" w:rsidP="42D5F49B">
            <w:pPr>
              <w:pStyle w:val="Odstavecseseznamem"/>
              <w:numPr>
                <w:ilvl w:val="0"/>
                <w:numId w:val="44"/>
              </w:numPr>
              <w:spacing w:line="259" w:lineRule="auto"/>
              <w:rPr>
                <w:rFonts w:ascii="Calibri" w:eastAsia="Calibri" w:hAnsi="Calibri" w:cs="Calibri"/>
                <w:i/>
                <w:iCs/>
                <w:color w:val="0000FF"/>
              </w:rPr>
            </w:pPr>
            <w:r w:rsidRPr="057B02BA">
              <w:rPr>
                <w:rFonts w:ascii="Calibri" w:eastAsia="Calibri" w:hAnsi="Calibri" w:cs="Calibri"/>
                <w:i/>
                <w:iCs/>
                <w:color w:val="0000FF"/>
              </w:rPr>
              <w:t>Uživatel uloží změny</w:t>
            </w:r>
          </w:p>
        </w:tc>
      </w:tr>
      <w:tr w:rsidR="21589E3E" w14:paraId="3D3BBFFE" w14:textId="77777777" w:rsidTr="21589E3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F1BA45F" w14:textId="6164F017" w:rsidR="21589E3E" w:rsidRDefault="21589E3E" w:rsidP="21589E3E">
            <w:pPr>
              <w:spacing w:after="160" w:line="259" w:lineRule="auto"/>
              <w:jc w:val="center"/>
              <w:rPr>
                <w:rFonts w:ascii="Calibri" w:eastAsia="Calibri" w:hAnsi="Calibri" w:cs="Calibri"/>
                <w:b/>
                <w:bCs/>
                <w:color w:val="000000" w:themeColor="text1"/>
              </w:rPr>
            </w:pPr>
            <w:r w:rsidRPr="21589E3E">
              <w:rPr>
                <w:rFonts w:ascii="Calibri" w:eastAsia="Calibri" w:hAnsi="Calibri" w:cs="Calibri"/>
                <w:b/>
                <w:bCs/>
                <w:color w:val="000000" w:themeColor="text1"/>
              </w:rPr>
              <w:t>Rozšíření</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7EFD6623" w14:textId="2D7DEF40" w:rsidR="21589E3E" w:rsidRDefault="21589E3E" w:rsidP="21589E3E">
            <w:pPr>
              <w:spacing w:after="160" w:line="259" w:lineRule="auto"/>
              <w:rPr>
                <w:rFonts w:ascii="Calibri" w:eastAsia="Calibri" w:hAnsi="Calibri" w:cs="Calibri"/>
                <w:color w:val="0000FF"/>
              </w:rPr>
            </w:pPr>
          </w:p>
        </w:tc>
      </w:tr>
      <w:tr w:rsidR="21589E3E" w14:paraId="633468A5" w14:textId="77777777" w:rsidTr="21589E3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34309A8" w14:textId="27F09B04" w:rsidR="21589E3E" w:rsidRDefault="21589E3E" w:rsidP="21589E3E">
            <w:pPr>
              <w:spacing w:after="160" w:line="259" w:lineRule="auto"/>
              <w:jc w:val="center"/>
              <w:rPr>
                <w:rFonts w:ascii="Calibri" w:eastAsia="Calibri" w:hAnsi="Calibri" w:cs="Calibri"/>
                <w:b/>
                <w:bCs/>
                <w:color w:val="000000" w:themeColor="text1"/>
              </w:rPr>
            </w:pPr>
            <w:r w:rsidRPr="21589E3E">
              <w:rPr>
                <w:rFonts w:ascii="Calibri" w:eastAsia="Calibri" w:hAnsi="Calibri" w:cs="Calibri"/>
                <w:b/>
                <w:bCs/>
                <w:color w:val="000000" w:themeColor="text1"/>
              </w:rPr>
              <w:t>Speciální požadavky</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3803D9FD" w14:textId="5F7CCDFE" w:rsidR="21589E3E" w:rsidRDefault="21589E3E" w:rsidP="21589E3E">
            <w:pPr>
              <w:spacing w:after="160"/>
              <w:ind w:left="-11"/>
              <w:rPr>
                <w:rFonts w:ascii="Calibri" w:eastAsia="Calibri" w:hAnsi="Calibri" w:cs="Calibri"/>
                <w:i/>
                <w:iCs/>
                <w:color w:val="0000FF"/>
              </w:rPr>
            </w:pPr>
          </w:p>
        </w:tc>
      </w:tr>
      <w:tr w:rsidR="21589E3E" w14:paraId="15CFF18A" w14:textId="77777777" w:rsidTr="21589E3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A54B056" w14:textId="1FE1F64B" w:rsidR="21589E3E" w:rsidRDefault="21589E3E" w:rsidP="21589E3E">
            <w:pPr>
              <w:spacing w:after="160" w:line="259" w:lineRule="auto"/>
              <w:jc w:val="center"/>
              <w:rPr>
                <w:rFonts w:ascii="Calibri" w:eastAsia="Calibri" w:hAnsi="Calibri" w:cs="Calibri"/>
                <w:b/>
                <w:bCs/>
                <w:color w:val="000000" w:themeColor="text1"/>
              </w:rPr>
            </w:pPr>
            <w:r w:rsidRPr="21589E3E">
              <w:rPr>
                <w:rFonts w:ascii="Calibri" w:eastAsia="Calibri" w:hAnsi="Calibri" w:cs="Calibri"/>
                <w:b/>
                <w:bCs/>
                <w:color w:val="000000" w:themeColor="text1"/>
              </w:rPr>
              <w:t>Otevřené otázky</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3806BAF1" w14:textId="797FE995" w:rsidR="21589E3E" w:rsidRDefault="21219FE5" w:rsidP="21589E3E">
            <w:pPr>
              <w:rPr>
                <w:rFonts w:ascii="Calibri" w:eastAsia="Calibri" w:hAnsi="Calibri" w:cs="Calibri"/>
                <w:color w:val="FF0000"/>
              </w:rPr>
            </w:pPr>
            <w:r w:rsidRPr="42D5F49B">
              <w:rPr>
                <w:rFonts w:ascii="Calibri" w:eastAsia="Calibri" w:hAnsi="Calibri" w:cs="Calibri"/>
                <w:color w:val="FF0000"/>
              </w:rPr>
              <w:t xml:space="preserve">Bude to možné v dané technologii? Jak se stavět k </w:t>
            </w:r>
            <w:r w:rsidRPr="1CF12C4E">
              <w:rPr>
                <w:rFonts w:ascii="Calibri" w:eastAsia="Calibri" w:hAnsi="Calibri" w:cs="Calibri"/>
                <w:color w:val="FF0000"/>
              </w:rPr>
              <w:t xml:space="preserve">tomu, </w:t>
            </w:r>
            <w:r w:rsidR="5A4663AC" w:rsidRPr="394950C1">
              <w:rPr>
                <w:rFonts w:ascii="Calibri" w:eastAsia="Calibri" w:hAnsi="Calibri" w:cs="Calibri"/>
                <w:color w:val="FF0000"/>
              </w:rPr>
              <w:t>když některá pole budou povinná?</w:t>
            </w:r>
          </w:p>
        </w:tc>
      </w:tr>
    </w:tbl>
    <w:p w14:paraId="10A215B3" w14:textId="15E6534A" w:rsidR="21589E3E" w:rsidRDefault="21589E3E"/>
    <w:p w14:paraId="29D3DC85" w14:textId="746913C3" w:rsidR="001C3020" w:rsidRDefault="001062CF" w:rsidP="001C3020">
      <w:r>
        <w:lastRenderedPageBreak/>
        <w:drawing>
          <wp:inline distT="0" distB="0" distL="0" distR="0" wp14:anchorId="01FBE974" wp14:editId="723E73E8">
            <wp:extent cx="5760720" cy="4446905"/>
            <wp:effectExtent l="0" t="0" r="0" b="0"/>
            <wp:docPr id="1635865729" name="Obrázek 12" descr="Obsah obrázku text, snímek obrazovky, software, Operační systé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pic:nvPicPr>
                  <pic:blipFill>
                    <a:blip r:embed="rId54">
                      <a:extLst>
                        <a:ext uri="{28A0092B-C50C-407E-A947-70E740481C1C}">
                          <a14:useLocalDpi xmlns:a14="http://schemas.microsoft.com/office/drawing/2010/main" val="0"/>
                        </a:ext>
                      </a:extLst>
                    </a:blip>
                    <a:stretch>
                      <a:fillRect/>
                    </a:stretch>
                  </pic:blipFill>
                  <pic:spPr>
                    <a:xfrm>
                      <a:off x="0" y="0"/>
                      <a:ext cx="5760720" cy="4446905"/>
                    </a:xfrm>
                    <a:prstGeom prst="rect">
                      <a:avLst/>
                    </a:prstGeom>
                  </pic:spPr>
                </pic:pic>
              </a:graphicData>
            </a:graphic>
          </wp:inline>
        </w:drawing>
      </w:r>
    </w:p>
    <w:p w14:paraId="38A8B19E" w14:textId="77777777" w:rsidR="001C3020" w:rsidRDefault="001C3020" w:rsidP="001C3020"/>
    <w:p w14:paraId="2AE34EBC" w14:textId="05075A86" w:rsidR="001C3020" w:rsidRDefault="001C3020" w:rsidP="00D86A5B">
      <w:pPr>
        <w:pStyle w:val="Nadpis3"/>
        <w:numPr>
          <w:ilvl w:val="1"/>
          <w:numId w:val="1"/>
        </w:numPr>
      </w:pPr>
      <w:r>
        <w:t xml:space="preserve"> </w:t>
      </w:r>
      <w:bookmarkStart w:id="281" w:name="_Toc96837014"/>
      <w:r>
        <w:t>REQ-</w:t>
      </w:r>
      <w:r w:rsidR="00C0480D">
        <w:t>09</w:t>
      </w:r>
      <w:r>
        <w:t xml:space="preserve">: Tisk </w:t>
      </w:r>
      <w:commentRangeStart w:id="282"/>
      <w:r>
        <w:t>CP</w:t>
      </w:r>
      <w:commentRangeEnd w:id="282"/>
      <w:r>
        <w:rPr>
          <w:rStyle w:val="Odkaznakoment"/>
        </w:rPr>
        <w:commentReference w:id="282"/>
      </w:r>
      <w:bookmarkEnd w:id="281"/>
    </w:p>
    <w:p w14:paraId="2509D366" w14:textId="2D51933E" w:rsidR="00C0480D" w:rsidRPr="00C0480D" w:rsidRDefault="3452B2EC" w:rsidP="00C0480D">
      <w:r>
        <w:t>Cestovní příkaz by měl</w:t>
      </w:r>
      <w:r w:rsidR="29DA9780">
        <w:t xml:space="preserve">o </w:t>
      </w:r>
      <w:commentRangeStart w:id="283"/>
      <w:commentRangeStart w:id="284"/>
      <w:r w:rsidR="29DA9780">
        <w:t>být</w:t>
      </w:r>
      <w:commentRangeEnd w:id="283"/>
      <w:r>
        <w:rPr>
          <w:rStyle w:val="Odkaznakoment"/>
        </w:rPr>
        <w:commentReference w:id="283"/>
      </w:r>
      <w:commentRangeEnd w:id="284"/>
      <w:r>
        <w:rPr>
          <w:rStyle w:val="Odkaznakoment"/>
        </w:rPr>
        <w:commentReference w:id="284"/>
      </w:r>
      <w:r w:rsidR="29DA9780">
        <w:t xml:space="preserve"> možné </w:t>
      </w:r>
      <w:commentRangeStart w:id="286"/>
      <w:commentRangeStart w:id="287"/>
      <w:r w:rsidR="29DA9780">
        <w:t>vytisknout</w:t>
      </w:r>
      <w:commentRangeEnd w:id="286"/>
      <w:r>
        <w:rPr>
          <w:rStyle w:val="Odkaznakoment"/>
        </w:rPr>
        <w:commentReference w:id="286"/>
      </w:r>
      <w:commentRangeEnd w:id="287"/>
      <w:r>
        <w:rPr>
          <w:rStyle w:val="Odkaznakoment"/>
        </w:rPr>
        <w:commentReference w:id="287"/>
      </w:r>
      <w:r w:rsidR="29DA9780">
        <w:t>.</w:t>
      </w:r>
    </w:p>
    <w:tbl>
      <w:tblPr>
        <w:tblStyle w:val="Mkatabulky"/>
        <w:tblW w:w="0" w:type="auto"/>
        <w:tblInd w:w="2" w:type="dxa"/>
        <w:tblLook w:val="04A0" w:firstRow="1" w:lastRow="0" w:firstColumn="1" w:lastColumn="0" w:noHBand="0" w:noVBand="1"/>
      </w:tblPr>
      <w:tblGrid>
        <w:gridCol w:w="1409"/>
        <w:gridCol w:w="7641"/>
      </w:tblGrid>
      <w:tr w:rsidR="795296EE" w14:paraId="264038F6" w14:textId="77777777" w:rsidTr="795296E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F159639" w14:textId="2714D329" w:rsidR="795296EE" w:rsidRDefault="795296EE" w:rsidP="795296EE">
            <w:pPr>
              <w:spacing w:after="160"/>
              <w:jc w:val="center"/>
              <w:rPr>
                <w:rFonts w:ascii="Calibri" w:eastAsia="Calibri" w:hAnsi="Calibri" w:cs="Calibri"/>
                <w:b/>
                <w:bCs/>
                <w:color w:val="000000" w:themeColor="text1"/>
              </w:rPr>
            </w:pPr>
            <w:r w:rsidRPr="795296EE">
              <w:rPr>
                <w:rFonts w:ascii="Calibri" w:eastAsia="Calibri" w:hAnsi="Calibri" w:cs="Calibri"/>
                <w:b/>
                <w:bCs/>
                <w:color w:val="000000" w:themeColor="text1"/>
              </w:rPr>
              <w:t>UC</w:t>
            </w:r>
          </w:p>
        </w:tc>
        <w:tc>
          <w:tcPr>
            <w:tcW w:w="764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5D283C4" w14:textId="53D30473" w:rsidR="795296EE" w:rsidRDefault="79FD5119" w:rsidP="795296EE">
            <w:pPr>
              <w:spacing w:after="160" w:line="259" w:lineRule="auto"/>
              <w:jc w:val="center"/>
            </w:pPr>
            <w:r w:rsidRPr="75097BBB">
              <w:rPr>
                <w:rFonts w:ascii="Calibri" w:eastAsia="Calibri" w:hAnsi="Calibri" w:cs="Calibri"/>
                <w:b/>
                <w:bCs/>
                <w:color w:val="0000FF"/>
              </w:rPr>
              <w:t>Tisk</w:t>
            </w:r>
          </w:p>
        </w:tc>
      </w:tr>
      <w:tr w:rsidR="795296EE" w14:paraId="0D01EA5A" w14:textId="77777777" w:rsidTr="795296E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21ABB7D" w14:textId="46CC569E" w:rsidR="795296EE" w:rsidRDefault="795296EE" w:rsidP="795296EE">
            <w:pPr>
              <w:spacing w:after="160" w:line="259" w:lineRule="auto"/>
              <w:jc w:val="center"/>
              <w:rPr>
                <w:rFonts w:ascii="Calibri" w:eastAsia="Calibri" w:hAnsi="Calibri" w:cs="Calibri"/>
                <w:b/>
                <w:bCs/>
                <w:color w:val="000000" w:themeColor="text1"/>
              </w:rPr>
            </w:pPr>
            <w:r w:rsidRPr="795296EE">
              <w:rPr>
                <w:rFonts w:ascii="Calibri" w:eastAsia="Calibri" w:hAnsi="Calibri" w:cs="Calibri"/>
                <w:b/>
                <w:bCs/>
                <w:color w:val="000000" w:themeColor="text1"/>
              </w:rPr>
              <w:t>Hlavní aktér</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37D81FB4" w14:textId="006CB314" w:rsidR="795296EE" w:rsidRDefault="795296EE" w:rsidP="795296EE">
            <w:pPr>
              <w:spacing w:after="160" w:line="259" w:lineRule="auto"/>
              <w:rPr>
                <w:rFonts w:ascii="Calibri" w:eastAsia="Calibri" w:hAnsi="Calibri" w:cs="Calibri"/>
                <w:i/>
                <w:iCs/>
                <w:color w:val="0000FF"/>
              </w:rPr>
            </w:pPr>
            <w:r w:rsidRPr="795296EE">
              <w:rPr>
                <w:rFonts w:ascii="Calibri" w:eastAsia="Calibri" w:hAnsi="Calibri" w:cs="Calibri"/>
                <w:i/>
                <w:iCs/>
                <w:color w:val="0000FF"/>
              </w:rPr>
              <w:t>Uživatel</w:t>
            </w:r>
          </w:p>
        </w:tc>
      </w:tr>
      <w:tr w:rsidR="795296EE" w14:paraId="518F2EC8" w14:textId="77777777" w:rsidTr="795296E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C63EF67" w14:textId="798D2E9B" w:rsidR="795296EE" w:rsidRDefault="795296EE" w:rsidP="795296EE">
            <w:pPr>
              <w:spacing w:after="160" w:line="259" w:lineRule="auto"/>
              <w:jc w:val="center"/>
              <w:rPr>
                <w:rFonts w:ascii="Calibri" w:eastAsia="Calibri" w:hAnsi="Calibri" w:cs="Calibri"/>
                <w:b/>
                <w:bCs/>
                <w:color w:val="000000" w:themeColor="text1"/>
              </w:rPr>
            </w:pPr>
            <w:r w:rsidRPr="795296EE">
              <w:rPr>
                <w:rFonts w:ascii="Calibri" w:eastAsia="Calibri" w:hAnsi="Calibri" w:cs="Calibri"/>
                <w:b/>
                <w:bCs/>
                <w:color w:val="000000" w:themeColor="text1"/>
              </w:rPr>
              <w:t>Spouštěč</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4781BDFC" w14:textId="39887280" w:rsidR="795296EE" w:rsidRPr="006F79F6" w:rsidRDefault="03242B46" w:rsidP="795296EE">
            <w:pPr>
              <w:spacing w:after="160" w:line="259" w:lineRule="auto"/>
              <w:rPr>
                <w:rFonts w:ascii="Calibri" w:eastAsia="Calibri" w:hAnsi="Calibri" w:cs="Calibri"/>
                <w:i/>
                <w:iCs/>
                <w:color w:val="0000FF"/>
                <w:lang w:val="pl-PL"/>
              </w:rPr>
            </w:pPr>
            <w:r w:rsidRPr="006F79F6">
              <w:rPr>
                <w:rFonts w:ascii="Calibri" w:eastAsia="Calibri" w:hAnsi="Calibri" w:cs="Calibri"/>
                <w:i/>
                <w:iCs/>
                <w:color w:val="0000FF"/>
                <w:lang w:val="pl-PL"/>
              </w:rPr>
              <w:t>Uživatel klikne na tlačítko tisk</w:t>
            </w:r>
          </w:p>
        </w:tc>
      </w:tr>
      <w:tr w:rsidR="795296EE" w14:paraId="05E39D32" w14:textId="77777777" w:rsidTr="795296EE">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4203AE6" w14:textId="26097756" w:rsidR="795296EE" w:rsidRDefault="795296EE" w:rsidP="795296EE">
            <w:pPr>
              <w:spacing w:after="160" w:line="259" w:lineRule="auto"/>
              <w:jc w:val="center"/>
              <w:rPr>
                <w:rFonts w:ascii="Calibri" w:eastAsia="Calibri" w:hAnsi="Calibri" w:cs="Calibri"/>
                <w:b/>
                <w:bCs/>
                <w:color w:val="000000" w:themeColor="text1"/>
              </w:rPr>
            </w:pPr>
            <w:r w:rsidRPr="795296EE">
              <w:rPr>
                <w:rFonts w:ascii="Calibri" w:eastAsia="Calibri" w:hAnsi="Calibri" w:cs="Calibri"/>
                <w:b/>
                <w:bCs/>
                <w:color w:val="000000" w:themeColor="text1"/>
              </w:rPr>
              <w:t>Předpoklad</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60D47810" w14:textId="58222FEB" w:rsidR="795296EE" w:rsidRDefault="795296EE" w:rsidP="795296EE">
            <w:pPr>
              <w:spacing w:after="160" w:line="259" w:lineRule="auto"/>
              <w:rPr>
                <w:rFonts w:ascii="Calibri" w:eastAsia="Calibri" w:hAnsi="Calibri" w:cs="Calibri"/>
                <w:i/>
                <w:iCs/>
                <w:color w:val="0000FF"/>
              </w:rPr>
            </w:pPr>
          </w:p>
        </w:tc>
      </w:tr>
      <w:tr w:rsidR="795296EE" w14:paraId="070D3334" w14:textId="77777777" w:rsidTr="795296EE">
        <w:trPr>
          <w:trHeight w:val="467"/>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42B98D4" w14:textId="7672A1FA" w:rsidR="795296EE" w:rsidRDefault="795296EE" w:rsidP="795296EE">
            <w:pPr>
              <w:spacing w:after="160" w:line="259" w:lineRule="auto"/>
              <w:jc w:val="center"/>
              <w:rPr>
                <w:rFonts w:ascii="Calibri" w:eastAsia="Calibri" w:hAnsi="Calibri" w:cs="Calibri"/>
                <w:b/>
                <w:bCs/>
                <w:color w:val="000000" w:themeColor="text1"/>
              </w:rPr>
            </w:pPr>
            <w:r w:rsidRPr="795296EE">
              <w:rPr>
                <w:rFonts w:ascii="Calibri" w:eastAsia="Calibri" w:hAnsi="Calibri" w:cs="Calibri"/>
                <w:b/>
                <w:bCs/>
                <w:color w:val="000000" w:themeColor="text1"/>
              </w:rPr>
              <w:t>Následek</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7B666E17" w14:textId="5AF43870" w:rsidR="795296EE" w:rsidRDefault="50ACCC8C" w:rsidP="795296EE">
            <w:pPr>
              <w:spacing w:after="160" w:line="259" w:lineRule="auto"/>
              <w:ind w:left="25"/>
              <w:rPr>
                <w:rFonts w:ascii="Calibri" w:eastAsia="Calibri" w:hAnsi="Calibri" w:cs="Calibri"/>
                <w:i/>
                <w:iCs/>
                <w:color w:val="0000FF"/>
              </w:rPr>
            </w:pPr>
            <w:r w:rsidRPr="74BDF651">
              <w:rPr>
                <w:rFonts w:ascii="Calibri" w:eastAsia="Calibri" w:hAnsi="Calibri" w:cs="Calibri"/>
                <w:i/>
                <w:iCs/>
                <w:color w:val="0000FF"/>
              </w:rPr>
              <w:t>Odeslání sestavy na tiskárnu</w:t>
            </w:r>
          </w:p>
        </w:tc>
      </w:tr>
      <w:tr w:rsidR="795296EE" w14:paraId="7F84FA85" w14:textId="77777777" w:rsidTr="795296EE">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662A065" w14:textId="1ADD4D74" w:rsidR="795296EE" w:rsidRDefault="795296EE" w:rsidP="795296EE">
            <w:pPr>
              <w:spacing w:after="160" w:line="259" w:lineRule="auto"/>
              <w:jc w:val="center"/>
              <w:rPr>
                <w:rFonts w:ascii="Calibri" w:eastAsia="Calibri" w:hAnsi="Calibri" w:cs="Calibri"/>
                <w:b/>
                <w:bCs/>
                <w:color w:val="000000" w:themeColor="text1"/>
              </w:rPr>
            </w:pPr>
            <w:r w:rsidRPr="795296EE">
              <w:rPr>
                <w:rFonts w:ascii="Calibri" w:eastAsia="Calibri" w:hAnsi="Calibri" w:cs="Calibri"/>
                <w:b/>
                <w:bCs/>
                <w:color w:val="000000" w:themeColor="text1"/>
              </w:rPr>
              <w:t>Hlavní scénář</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2AD385DC" w14:textId="4E1E0A9D" w:rsidR="795296EE" w:rsidRDefault="154DBE56" w:rsidP="74BDF651">
            <w:pPr>
              <w:pStyle w:val="Odstavecseseznamem"/>
              <w:numPr>
                <w:ilvl w:val="0"/>
                <w:numId w:val="46"/>
              </w:numPr>
              <w:spacing w:line="259" w:lineRule="auto"/>
              <w:rPr>
                <w:rFonts w:ascii="Calibri" w:eastAsia="Calibri" w:hAnsi="Calibri" w:cs="Calibri"/>
                <w:i/>
                <w:iCs/>
                <w:color w:val="0000FF"/>
              </w:rPr>
            </w:pPr>
            <w:r w:rsidRPr="154DBE56">
              <w:rPr>
                <w:rFonts w:ascii="Calibri" w:eastAsia="Calibri" w:hAnsi="Calibri" w:cs="Calibri"/>
                <w:i/>
                <w:iCs/>
                <w:color w:val="0000FF"/>
              </w:rPr>
              <w:t>Uživatel</w:t>
            </w:r>
            <w:r w:rsidR="741E3A8F" w:rsidRPr="154DBE56">
              <w:rPr>
                <w:rFonts w:ascii="Calibri" w:eastAsia="Calibri" w:hAnsi="Calibri" w:cs="Calibri"/>
                <w:i/>
                <w:iCs/>
                <w:color w:val="0000FF"/>
              </w:rPr>
              <w:t xml:space="preserve"> klikne </w:t>
            </w:r>
            <w:r w:rsidR="741E3A8F" w:rsidRPr="74BDF651">
              <w:rPr>
                <w:rFonts w:ascii="Calibri" w:eastAsia="Calibri" w:hAnsi="Calibri" w:cs="Calibri"/>
                <w:i/>
                <w:iCs/>
                <w:color w:val="0000FF"/>
              </w:rPr>
              <w:t>na tlačítko tisk</w:t>
            </w:r>
          </w:p>
          <w:p w14:paraId="22C61D5A" w14:textId="6AB68613" w:rsidR="4192F15C" w:rsidRPr="006F79F6" w:rsidRDefault="4192F15C" w:rsidP="218D11F0">
            <w:pPr>
              <w:pStyle w:val="Odstavecseseznamem"/>
              <w:numPr>
                <w:ilvl w:val="0"/>
                <w:numId w:val="46"/>
              </w:numPr>
              <w:spacing w:line="259" w:lineRule="auto"/>
              <w:rPr>
                <w:rFonts w:ascii="Calibri" w:eastAsia="Calibri" w:hAnsi="Calibri" w:cs="Calibri"/>
                <w:i/>
                <w:iCs/>
                <w:color w:val="0000FF"/>
                <w:lang w:val="pl-PL"/>
              </w:rPr>
            </w:pPr>
            <w:r w:rsidRPr="006F79F6">
              <w:rPr>
                <w:rFonts w:ascii="Calibri" w:eastAsia="Calibri" w:hAnsi="Calibri" w:cs="Calibri"/>
                <w:i/>
                <w:iCs/>
                <w:color w:val="0000FF"/>
                <w:lang w:val="pl-PL"/>
              </w:rPr>
              <w:t>Zobrazí se okno s volbami tisku</w:t>
            </w:r>
          </w:p>
          <w:p w14:paraId="784A5905" w14:textId="0648DC53" w:rsidR="795296EE" w:rsidRPr="006F79F6" w:rsidRDefault="1E572ED8" w:rsidP="74BDF651">
            <w:pPr>
              <w:pStyle w:val="Odstavecseseznamem"/>
              <w:numPr>
                <w:ilvl w:val="0"/>
                <w:numId w:val="46"/>
              </w:numPr>
              <w:spacing w:line="259" w:lineRule="auto"/>
              <w:rPr>
                <w:rFonts w:ascii="Calibri" w:eastAsia="Calibri" w:hAnsi="Calibri" w:cs="Calibri"/>
                <w:i/>
                <w:iCs/>
                <w:color w:val="0000FF"/>
                <w:lang w:val="pl-PL"/>
              </w:rPr>
            </w:pPr>
            <w:r w:rsidRPr="006F79F6">
              <w:rPr>
                <w:rFonts w:ascii="Calibri" w:eastAsia="Calibri" w:hAnsi="Calibri" w:cs="Calibri"/>
                <w:i/>
                <w:iCs/>
                <w:color w:val="0000FF"/>
                <w:lang w:val="pl-PL"/>
              </w:rPr>
              <w:t>Systém odešle tisk CP na vybranou tiskárnu</w:t>
            </w:r>
          </w:p>
        </w:tc>
      </w:tr>
      <w:tr w:rsidR="795296EE" w14:paraId="29AEC3B4" w14:textId="77777777" w:rsidTr="795296E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1814CA6" w14:textId="6164F017" w:rsidR="795296EE" w:rsidRDefault="795296EE" w:rsidP="795296EE">
            <w:pPr>
              <w:spacing w:after="160" w:line="259" w:lineRule="auto"/>
              <w:jc w:val="center"/>
              <w:rPr>
                <w:rFonts w:ascii="Calibri" w:eastAsia="Calibri" w:hAnsi="Calibri" w:cs="Calibri"/>
                <w:b/>
                <w:bCs/>
                <w:color w:val="000000" w:themeColor="text1"/>
              </w:rPr>
            </w:pPr>
            <w:r w:rsidRPr="795296EE">
              <w:rPr>
                <w:rFonts w:ascii="Calibri" w:eastAsia="Calibri" w:hAnsi="Calibri" w:cs="Calibri"/>
                <w:b/>
                <w:bCs/>
                <w:color w:val="000000" w:themeColor="text1"/>
              </w:rPr>
              <w:t>Rozšíření</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5CFA041B" w14:textId="2D7DEF40" w:rsidR="795296EE" w:rsidRDefault="795296EE" w:rsidP="795296EE">
            <w:pPr>
              <w:spacing w:after="160" w:line="259" w:lineRule="auto"/>
              <w:rPr>
                <w:rFonts w:ascii="Calibri" w:eastAsia="Calibri" w:hAnsi="Calibri" w:cs="Calibri"/>
                <w:color w:val="0000FF"/>
              </w:rPr>
            </w:pPr>
          </w:p>
        </w:tc>
      </w:tr>
      <w:tr w:rsidR="795296EE" w14:paraId="55F3137C" w14:textId="77777777" w:rsidTr="795296E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06C602C" w14:textId="27F09B04" w:rsidR="795296EE" w:rsidRDefault="795296EE" w:rsidP="795296EE">
            <w:pPr>
              <w:spacing w:after="160" w:line="259" w:lineRule="auto"/>
              <w:jc w:val="center"/>
              <w:rPr>
                <w:rFonts w:ascii="Calibri" w:eastAsia="Calibri" w:hAnsi="Calibri" w:cs="Calibri"/>
                <w:b/>
                <w:bCs/>
                <w:color w:val="000000" w:themeColor="text1"/>
              </w:rPr>
            </w:pPr>
            <w:r w:rsidRPr="795296EE">
              <w:rPr>
                <w:rFonts w:ascii="Calibri" w:eastAsia="Calibri" w:hAnsi="Calibri" w:cs="Calibri"/>
                <w:b/>
                <w:bCs/>
                <w:color w:val="000000" w:themeColor="text1"/>
              </w:rPr>
              <w:t>Speciální požadavky</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4FF4D2B0" w14:textId="5F7CCDFE" w:rsidR="795296EE" w:rsidRDefault="795296EE" w:rsidP="795296EE">
            <w:pPr>
              <w:spacing w:after="160"/>
              <w:ind w:left="-11"/>
              <w:rPr>
                <w:rFonts w:ascii="Calibri" w:eastAsia="Calibri" w:hAnsi="Calibri" w:cs="Calibri"/>
                <w:i/>
                <w:iCs/>
                <w:color w:val="0000FF"/>
              </w:rPr>
            </w:pPr>
          </w:p>
        </w:tc>
      </w:tr>
      <w:tr w:rsidR="795296EE" w14:paraId="752988EA" w14:textId="77777777" w:rsidTr="795296EE">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B2516D9" w14:textId="1FE1F64B" w:rsidR="795296EE" w:rsidRDefault="795296EE" w:rsidP="795296EE">
            <w:pPr>
              <w:spacing w:after="160" w:line="259" w:lineRule="auto"/>
              <w:jc w:val="center"/>
              <w:rPr>
                <w:rFonts w:ascii="Calibri" w:eastAsia="Calibri" w:hAnsi="Calibri" w:cs="Calibri"/>
                <w:b/>
                <w:bCs/>
                <w:color w:val="000000" w:themeColor="text1"/>
              </w:rPr>
            </w:pPr>
            <w:r w:rsidRPr="795296EE">
              <w:rPr>
                <w:rFonts w:ascii="Calibri" w:eastAsia="Calibri" w:hAnsi="Calibri" w:cs="Calibri"/>
                <w:b/>
                <w:bCs/>
                <w:color w:val="000000" w:themeColor="text1"/>
              </w:rPr>
              <w:t>Otevřené otázky</w:t>
            </w:r>
          </w:p>
        </w:tc>
        <w:tc>
          <w:tcPr>
            <w:tcW w:w="7641" w:type="dxa"/>
            <w:tcBorders>
              <w:top w:val="single" w:sz="8" w:space="0" w:color="auto"/>
              <w:left w:val="single" w:sz="8" w:space="0" w:color="auto"/>
              <w:bottom w:val="single" w:sz="8" w:space="0" w:color="auto"/>
              <w:right w:val="single" w:sz="8" w:space="0" w:color="auto"/>
            </w:tcBorders>
            <w:tcMar>
              <w:left w:w="108" w:type="dxa"/>
              <w:right w:w="108" w:type="dxa"/>
            </w:tcMar>
          </w:tcPr>
          <w:p w14:paraId="4D38FCCE" w14:textId="1633FA76" w:rsidR="795296EE" w:rsidRDefault="795296EE" w:rsidP="218D11F0">
            <w:pPr>
              <w:spacing w:line="259" w:lineRule="auto"/>
              <w:rPr>
                <w:rFonts w:ascii="Calibri" w:eastAsia="Calibri" w:hAnsi="Calibri" w:cs="Calibri"/>
                <w:color w:val="FF0000"/>
              </w:rPr>
            </w:pPr>
          </w:p>
        </w:tc>
      </w:tr>
    </w:tbl>
    <w:p w14:paraId="46D9A6E2" w14:textId="6FEE03FF" w:rsidR="795296EE" w:rsidRDefault="795296EE"/>
    <w:p w14:paraId="65D1FE04" w14:textId="043D3FAE" w:rsidR="00C0480D" w:rsidRDefault="00C0480D" w:rsidP="00D86A5B">
      <w:pPr>
        <w:pStyle w:val="Nadpis3"/>
        <w:numPr>
          <w:ilvl w:val="1"/>
          <w:numId w:val="1"/>
        </w:numPr>
      </w:pPr>
      <w:bookmarkStart w:id="288" w:name="_Toc56080597"/>
      <w:r>
        <w:t>REQ-10: Kopírování CP</w:t>
      </w:r>
      <w:bookmarkEnd w:id="288"/>
    </w:p>
    <w:p w14:paraId="00A9303F" w14:textId="76651E73" w:rsidR="174DC1D1" w:rsidRDefault="174DC1D1" w:rsidP="7979A831">
      <w:r>
        <w:t>Existující cestovní příkaz by mělo být možné zkopírovat sev šemi poli. Daný cestovní příkaz bude mít nový identifikátor a bude editovatelný</w:t>
      </w:r>
      <w:r w:rsidR="787D183E">
        <w:t xml:space="preserve"> a automaticky se přepne do stavu: Ve zpracování</w:t>
      </w:r>
      <w:r>
        <w:t>.</w:t>
      </w:r>
    </w:p>
    <w:p w14:paraId="641ED7B9" w14:textId="77777777" w:rsidR="00317A8F" w:rsidRDefault="00317A8F" w:rsidP="00317A8F"/>
    <w:p w14:paraId="34EE7455" w14:textId="3E48755E" w:rsidR="00317A8F" w:rsidRDefault="00317A8F" w:rsidP="00D86A5B">
      <w:pPr>
        <w:pStyle w:val="Nadpis3"/>
        <w:numPr>
          <w:ilvl w:val="1"/>
          <w:numId w:val="1"/>
        </w:numPr>
      </w:pPr>
      <w:bookmarkStart w:id="289" w:name="_Toc1942272052"/>
      <w:r>
        <w:t>REQ-</w:t>
      </w:r>
      <w:r w:rsidR="00C0480D">
        <w:t>11</w:t>
      </w:r>
      <w:r>
        <w:t>: Okno s </w:t>
      </w:r>
      <w:commentRangeStart w:id="290"/>
      <w:r>
        <w:t>fakty</w:t>
      </w:r>
      <w:commentRangeEnd w:id="290"/>
      <w:r>
        <w:rPr>
          <w:rStyle w:val="Odkaznakoment"/>
        </w:rPr>
        <w:commentReference w:id="290"/>
      </w:r>
      <w:bookmarkEnd w:id="289"/>
    </w:p>
    <w:p w14:paraId="73DCD2D7" w14:textId="0A5F9EC3" w:rsidR="45A1F35F" w:rsidRDefault="259B7DDA" w:rsidP="45A1F35F">
      <w:r>
        <w:drawing>
          <wp:inline distT="0" distB="0" distL="0" distR="0" wp14:anchorId="7F934FA0" wp14:editId="09035742">
            <wp:extent cx="4791076" cy="2095500"/>
            <wp:effectExtent l="0" t="0" r="0" b="0"/>
            <wp:docPr id="1478996834" name="Picture 147899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996834"/>
                    <pic:cNvPicPr/>
                  </pic:nvPicPr>
                  <pic:blipFill>
                    <a:blip r:embed="rId55">
                      <a:extLst>
                        <a:ext uri="{28A0092B-C50C-407E-A947-70E740481C1C}">
                          <a14:useLocalDpi xmlns:a14="http://schemas.microsoft.com/office/drawing/2010/main" val="0"/>
                        </a:ext>
                      </a:extLst>
                    </a:blip>
                    <a:stretch>
                      <a:fillRect/>
                    </a:stretch>
                  </pic:blipFill>
                  <pic:spPr>
                    <a:xfrm>
                      <a:off x="0" y="0"/>
                      <a:ext cx="4791076" cy="2095500"/>
                    </a:xfrm>
                    <a:prstGeom prst="rect">
                      <a:avLst/>
                    </a:prstGeom>
                  </pic:spPr>
                </pic:pic>
              </a:graphicData>
            </a:graphic>
          </wp:inline>
        </w:drawing>
      </w:r>
    </w:p>
    <w:p w14:paraId="76477019" w14:textId="0906E14A" w:rsidR="601800C7" w:rsidRDefault="601800C7">
      <w:r>
        <w:t>V postranním menu by mělo být zobrazeno okno s fakty, které bude obsahovat napočtené i základní informace:</w:t>
      </w:r>
    </w:p>
    <w:p w14:paraId="05618B6D" w14:textId="531D2987" w:rsidR="601800C7" w:rsidRDefault="601800C7">
      <w:r>
        <w:t>Sekce cestovní příkazy</w:t>
      </w:r>
    </w:p>
    <w:p w14:paraId="578F87B9" w14:textId="46367955" w:rsidR="601800C7" w:rsidRDefault="601800C7" w:rsidP="003D55CA">
      <w:pPr>
        <w:pStyle w:val="Odstavecseseznamem"/>
        <w:numPr>
          <w:ilvl w:val="0"/>
          <w:numId w:val="15"/>
        </w:numPr>
      </w:pPr>
      <w:r>
        <w:t>Použití vozidla</w:t>
      </w:r>
    </w:p>
    <w:p w14:paraId="161FACE1" w14:textId="13B59FDD" w:rsidR="601800C7" w:rsidRDefault="601800C7" w:rsidP="003D55CA">
      <w:pPr>
        <w:pStyle w:val="Odstavecseseznamem"/>
        <w:numPr>
          <w:ilvl w:val="0"/>
          <w:numId w:val="15"/>
        </w:numPr>
      </w:pPr>
      <w:r>
        <w:t>Jízdné</w:t>
      </w:r>
    </w:p>
    <w:p w14:paraId="3844CE80" w14:textId="639F6330" w:rsidR="601800C7" w:rsidRDefault="601800C7" w:rsidP="003D55CA">
      <w:pPr>
        <w:pStyle w:val="Odstavecseseznamem"/>
        <w:numPr>
          <w:ilvl w:val="0"/>
          <w:numId w:val="15"/>
        </w:numPr>
      </w:pPr>
      <w:r>
        <w:t>Stravné</w:t>
      </w:r>
    </w:p>
    <w:p w14:paraId="13E7FB45" w14:textId="16207D06" w:rsidR="721F5778" w:rsidRDefault="721F5778" w:rsidP="14491F64">
      <w:pPr>
        <w:pStyle w:val="Odstavecseseznamem"/>
        <w:numPr>
          <w:ilvl w:val="0"/>
          <w:numId w:val="15"/>
        </w:numPr>
      </w:pPr>
      <w:r>
        <w:t>Kapesné</w:t>
      </w:r>
    </w:p>
    <w:p w14:paraId="6655ABFB" w14:textId="30762B48" w:rsidR="601800C7" w:rsidRDefault="601800C7" w:rsidP="003D55CA">
      <w:pPr>
        <w:pStyle w:val="Odstavecseseznamem"/>
        <w:numPr>
          <w:ilvl w:val="0"/>
          <w:numId w:val="15"/>
        </w:numPr>
      </w:pPr>
      <w:r>
        <w:t>Zaokrouhlení</w:t>
      </w:r>
    </w:p>
    <w:p w14:paraId="00282206" w14:textId="0208DF74" w:rsidR="601800C7" w:rsidRDefault="601800C7" w:rsidP="003D55CA">
      <w:pPr>
        <w:pStyle w:val="Odstavecseseznamem"/>
        <w:numPr>
          <w:ilvl w:val="0"/>
          <w:numId w:val="15"/>
        </w:numPr>
      </w:pPr>
      <w:r>
        <w:t>Zaoukrouhle</w:t>
      </w:r>
      <w:r w:rsidR="3651005B">
        <w:t>n</w:t>
      </w:r>
      <w:r>
        <w:t>á částka vyúčtovaných nákladů</w:t>
      </w:r>
    </w:p>
    <w:p w14:paraId="68876BDA" w14:textId="055F09D5" w:rsidR="601800C7" w:rsidRDefault="601800C7" w:rsidP="003D55CA">
      <w:pPr>
        <w:pStyle w:val="Odstavecseseznamem"/>
        <w:numPr>
          <w:ilvl w:val="0"/>
          <w:numId w:val="15"/>
        </w:numPr>
      </w:pPr>
      <w:r>
        <w:t>Rozdíl nákladů</w:t>
      </w:r>
      <w:r w:rsidR="37C136B6">
        <w:t xml:space="preserve"> (plánované vs skutečné)</w:t>
      </w:r>
    </w:p>
    <w:p w14:paraId="4CC781EE" w14:textId="0FD17A8B" w:rsidR="601800C7" w:rsidRDefault="601800C7" w:rsidP="7979A831">
      <w:r>
        <w:t>Sekce Detaily zaměstnance</w:t>
      </w:r>
    </w:p>
    <w:p w14:paraId="58353B13" w14:textId="5F9A4897" w:rsidR="3D5E0AC0" w:rsidRDefault="3D5E0AC0" w:rsidP="003D55CA">
      <w:pPr>
        <w:pStyle w:val="Odstavecseseznamem"/>
        <w:numPr>
          <w:ilvl w:val="0"/>
          <w:numId w:val="14"/>
        </w:numPr>
      </w:pPr>
      <w:r>
        <w:t>Číslo</w:t>
      </w:r>
    </w:p>
    <w:p w14:paraId="50B20EB5" w14:textId="6BA3DE03" w:rsidR="3D5E0AC0" w:rsidRDefault="3D5E0AC0" w:rsidP="003D55CA">
      <w:pPr>
        <w:pStyle w:val="Odstavecseseznamem"/>
        <w:numPr>
          <w:ilvl w:val="0"/>
          <w:numId w:val="14"/>
        </w:numPr>
      </w:pPr>
      <w:r>
        <w:t>Číslo vozidla</w:t>
      </w:r>
    </w:p>
    <w:p w14:paraId="63BE4C8E" w14:textId="1063A846" w:rsidR="3D5E0AC0" w:rsidRDefault="3D5E0AC0" w:rsidP="003D55CA">
      <w:pPr>
        <w:pStyle w:val="Odstavecseseznamem"/>
        <w:numPr>
          <w:ilvl w:val="0"/>
          <w:numId w:val="14"/>
        </w:numPr>
      </w:pPr>
      <w:r>
        <w:t>Telefonní číslo</w:t>
      </w:r>
    </w:p>
    <w:p w14:paraId="3AA705A9" w14:textId="6241EA48" w:rsidR="3D5E0AC0" w:rsidRDefault="3D5E0AC0" w:rsidP="003D55CA">
      <w:pPr>
        <w:pStyle w:val="Odstavecseseznamem"/>
        <w:numPr>
          <w:ilvl w:val="0"/>
          <w:numId w:val="14"/>
        </w:numPr>
      </w:pPr>
      <w:r>
        <w:t>Mobil</w:t>
      </w:r>
    </w:p>
    <w:p w14:paraId="1747615C" w14:textId="417E015D" w:rsidR="3D5E0AC0" w:rsidRDefault="3D5E0AC0" w:rsidP="003D55CA">
      <w:pPr>
        <w:pStyle w:val="Odstavecseseznamem"/>
        <w:numPr>
          <w:ilvl w:val="0"/>
          <w:numId w:val="14"/>
        </w:numPr>
      </w:pPr>
      <w:r>
        <w:t>E-Mail</w:t>
      </w:r>
    </w:p>
    <w:p w14:paraId="4FE9141E" w14:textId="452FC60F" w:rsidR="3D5E0AC0" w:rsidRDefault="3D5E0AC0" w:rsidP="7979A831">
      <w:r>
        <w:t>Sekce Statistika zaměstnance</w:t>
      </w:r>
    </w:p>
    <w:p w14:paraId="6775D0DB" w14:textId="2CAC2BBB" w:rsidR="3D5E0AC0" w:rsidRDefault="3D5E0AC0" w:rsidP="003D55CA">
      <w:pPr>
        <w:pStyle w:val="Odstavecseseznamem"/>
        <w:numPr>
          <w:ilvl w:val="0"/>
          <w:numId w:val="13"/>
        </w:numPr>
      </w:pPr>
      <w:r>
        <w:t>Otevřené tuzemské cest. příkazy</w:t>
      </w:r>
    </w:p>
    <w:p w14:paraId="5A5D6C75" w14:textId="13056ED3" w:rsidR="3D5E0AC0" w:rsidRDefault="3D5E0AC0" w:rsidP="003D55CA">
      <w:pPr>
        <w:pStyle w:val="Odstavecseseznamem"/>
        <w:numPr>
          <w:ilvl w:val="0"/>
          <w:numId w:val="13"/>
        </w:numPr>
      </w:pPr>
      <w:r>
        <w:t>Otevřené zahraniční cest. příkazy</w:t>
      </w:r>
    </w:p>
    <w:p w14:paraId="7A5BB0F8" w14:textId="5EE131D9" w:rsidR="3D5E0AC0" w:rsidRDefault="3D5E0AC0" w:rsidP="003D55CA">
      <w:pPr>
        <w:pStyle w:val="Odstavecseseznamem"/>
        <w:numPr>
          <w:ilvl w:val="0"/>
          <w:numId w:val="13"/>
        </w:numPr>
      </w:pPr>
      <w:r>
        <w:t>Vydané tuzemské cest. příkazy</w:t>
      </w:r>
    </w:p>
    <w:p w14:paraId="2BB6C2EB" w14:textId="2E7D2D0A" w:rsidR="3D5E0AC0" w:rsidRDefault="3D5E0AC0" w:rsidP="003D55CA">
      <w:pPr>
        <w:pStyle w:val="Odstavecseseznamem"/>
        <w:numPr>
          <w:ilvl w:val="0"/>
          <w:numId w:val="13"/>
        </w:numPr>
      </w:pPr>
      <w:r>
        <w:t>Vydané zahraniční cest.</w:t>
      </w:r>
    </w:p>
    <w:p w14:paraId="42615305" w14:textId="46487458" w:rsidR="3D5E0AC0" w:rsidRDefault="3D5E0AC0" w:rsidP="003D55CA">
      <w:pPr>
        <w:pStyle w:val="Odstavecseseznamem"/>
        <w:numPr>
          <w:ilvl w:val="0"/>
          <w:numId w:val="13"/>
        </w:numPr>
      </w:pPr>
      <w:r>
        <w:t>Saldo</w:t>
      </w:r>
    </w:p>
    <w:p w14:paraId="6B522410" w14:textId="07307980" w:rsidR="3D5E0AC0" w:rsidRDefault="3D5E0AC0" w:rsidP="003D55CA">
      <w:pPr>
        <w:pStyle w:val="Odstavecseseznamem"/>
        <w:numPr>
          <w:ilvl w:val="0"/>
          <w:numId w:val="13"/>
        </w:numPr>
      </w:pPr>
      <w:r>
        <w:t>Splatné saldo</w:t>
      </w:r>
    </w:p>
    <w:p w14:paraId="20BF8D18" w14:textId="17A5BD72" w:rsidR="00317A8F" w:rsidRPr="00317A8F" w:rsidRDefault="00317A8F" w:rsidP="00317A8F">
      <w:r>
        <w:lastRenderedPageBreak/>
        <w:drawing>
          <wp:inline distT="0" distB="0" distL="0" distR="0" wp14:anchorId="4C618598" wp14:editId="6D0D7AFA">
            <wp:extent cx="5760720" cy="4284345"/>
            <wp:effectExtent l="0" t="0" r="0" b="1905"/>
            <wp:docPr id="650459517" name="Obrázek 8" descr="Obsah obrázku text, snímek obrazovky, čísl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
                    <pic:cNvPicPr/>
                  </pic:nvPicPr>
                  <pic:blipFill>
                    <a:blip r:embed="rId56">
                      <a:extLst>
                        <a:ext uri="{28A0092B-C50C-407E-A947-70E740481C1C}">
                          <a14:useLocalDpi xmlns:a14="http://schemas.microsoft.com/office/drawing/2010/main" val="0"/>
                        </a:ext>
                      </a:extLst>
                    </a:blip>
                    <a:stretch>
                      <a:fillRect/>
                    </a:stretch>
                  </pic:blipFill>
                  <pic:spPr>
                    <a:xfrm>
                      <a:off x="0" y="0"/>
                      <a:ext cx="5760720" cy="4284345"/>
                    </a:xfrm>
                    <a:prstGeom prst="rect">
                      <a:avLst/>
                    </a:prstGeom>
                  </pic:spPr>
                </pic:pic>
              </a:graphicData>
            </a:graphic>
          </wp:inline>
        </w:drawing>
      </w:r>
    </w:p>
    <w:p w14:paraId="694F7D41" w14:textId="3CF09E28" w:rsidR="510E7362" w:rsidRDefault="510E7362"/>
    <w:p w14:paraId="189A0ED7" w14:textId="4EEC7B4E" w:rsidR="00317A8F" w:rsidRDefault="00317A8F" w:rsidP="00D86A5B">
      <w:pPr>
        <w:pStyle w:val="Nadpis3"/>
        <w:numPr>
          <w:ilvl w:val="1"/>
          <w:numId w:val="1"/>
        </w:numPr>
      </w:pPr>
      <w:bookmarkStart w:id="291" w:name="_Toc633266405"/>
      <w:r>
        <w:t>REQ-1</w:t>
      </w:r>
      <w:r w:rsidR="00C0480D">
        <w:t>2</w:t>
      </w:r>
      <w:r>
        <w:t xml:space="preserve">: Proklik na kartu </w:t>
      </w:r>
      <w:commentRangeStart w:id="292"/>
      <w:r>
        <w:t>zaměstnance</w:t>
      </w:r>
      <w:commentRangeEnd w:id="292"/>
      <w:r>
        <w:rPr>
          <w:rStyle w:val="Odkaznakoment"/>
        </w:rPr>
        <w:commentReference w:id="292"/>
      </w:r>
      <w:bookmarkEnd w:id="291"/>
    </w:p>
    <w:p w14:paraId="17987291" w14:textId="58FE4EDD" w:rsidR="1B292EC5" w:rsidRDefault="1B292EC5" w:rsidP="589D3618">
      <w:r>
        <w:drawing>
          <wp:inline distT="0" distB="0" distL="0" distR="0" wp14:anchorId="56CBF96B" wp14:editId="12530F81">
            <wp:extent cx="4705352" cy="1971675"/>
            <wp:effectExtent l="0" t="0" r="0" b="0"/>
            <wp:docPr id="676298944" name="Picture 67629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298944"/>
                    <pic:cNvPicPr/>
                  </pic:nvPicPr>
                  <pic:blipFill>
                    <a:blip r:embed="rId57">
                      <a:extLst>
                        <a:ext uri="{28A0092B-C50C-407E-A947-70E740481C1C}">
                          <a14:useLocalDpi xmlns:a14="http://schemas.microsoft.com/office/drawing/2010/main" val="0"/>
                        </a:ext>
                      </a:extLst>
                    </a:blip>
                    <a:stretch>
                      <a:fillRect/>
                    </a:stretch>
                  </pic:blipFill>
                  <pic:spPr>
                    <a:xfrm>
                      <a:off x="0" y="0"/>
                      <a:ext cx="4705352" cy="1971675"/>
                    </a:xfrm>
                    <a:prstGeom prst="rect">
                      <a:avLst/>
                    </a:prstGeom>
                  </pic:spPr>
                </pic:pic>
              </a:graphicData>
            </a:graphic>
          </wp:inline>
        </w:drawing>
      </w:r>
    </w:p>
    <w:p w14:paraId="59799063" w14:textId="11AEFABB" w:rsidR="005945BC" w:rsidRDefault="00C0480D" w:rsidP="005945BC">
      <w:r>
        <w:t>Uživatel</w:t>
      </w:r>
      <w:r w:rsidR="005945BC">
        <w:t xml:space="preserve"> bude moci otevřít kartu zaměstnance navigací na Kód zaměstnance. Okno s fakty bude ob</w:t>
      </w:r>
      <w:r w:rsidR="7BB518BD">
        <w:t>s</w:t>
      </w:r>
      <w:r w:rsidR="005945BC">
        <w:t>ahovat následující údaje:</w:t>
      </w:r>
    </w:p>
    <w:p w14:paraId="76D530D0" w14:textId="24DF085D" w:rsidR="005945BC" w:rsidRDefault="005945BC" w:rsidP="00D86A5B">
      <w:pPr>
        <w:pStyle w:val="Odstavecseseznamem"/>
        <w:numPr>
          <w:ilvl w:val="0"/>
          <w:numId w:val="8"/>
        </w:numPr>
      </w:pPr>
      <w:r>
        <w:t>Kód zaměstnance</w:t>
      </w:r>
    </w:p>
    <w:p w14:paraId="7CA7D340" w14:textId="61CF6B42" w:rsidR="005945BC" w:rsidRDefault="005945BC" w:rsidP="00D86A5B">
      <w:pPr>
        <w:pStyle w:val="Odstavecseseznamem"/>
        <w:numPr>
          <w:ilvl w:val="0"/>
          <w:numId w:val="8"/>
        </w:numPr>
      </w:pPr>
      <w:r>
        <w:t>Jméno</w:t>
      </w:r>
    </w:p>
    <w:p w14:paraId="16AA0057" w14:textId="38E8529D" w:rsidR="005945BC" w:rsidRDefault="005945BC" w:rsidP="00D86A5B">
      <w:pPr>
        <w:pStyle w:val="Odstavecseseznamem"/>
        <w:numPr>
          <w:ilvl w:val="0"/>
          <w:numId w:val="8"/>
        </w:numPr>
      </w:pPr>
      <w:r>
        <w:t>Telefonní číslo</w:t>
      </w:r>
    </w:p>
    <w:p w14:paraId="3F527CA4" w14:textId="52180229" w:rsidR="005945BC" w:rsidRDefault="005945BC" w:rsidP="00D86A5B">
      <w:pPr>
        <w:pStyle w:val="Odstavecseseznamem"/>
        <w:numPr>
          <w:ilvl w:val="0"/>
          <w:numId w:val="8"/>
        </w:numPr>
      </w:pPr>
      <w:r>
        <w:t>Email</w:t>
      </w:r>
    </w:p>
    <w:p w14:paraId="6950CB85" w14:textId="174F9B7F" w:rsidR="005945BC" w:rsidRDefault="005945BC" w:rsidP="00D86A5B">
      <w:pPr>
        <w:pStyle w:val="Odstavecseseznamem"/>
        <w:numPr>
          <w:ilvl w:val="0"/>
          <w:numId w:val="8"/>
        </w:numPr>
      </w:pPr>
      <w:r>
        <w:t>Číslo vozidla, je-li v evidenci</w:t>
      </w:r>
    </w:p>
    <w:p w14:paraId="6F22FAD7" w14:textId="21106F0D" w:rsidR="005945BC" w:rsidRDefault="005945BC" w:rsidP="005945BC">
      <w:r>
        <w:t>Na kartě zaměstnance se nebude nacházet Číslo bankovního účtu, či firemní platební karta.</w:t>
      </w:r>
    </w:p>
    <w:p w14:paraId="6D27506F" w14:textId="18459502" w:rsidR="00C0480D" w:rsidRDefault="00C0480D" w:rsidP="005945BC">
      <w:r>
        <w:lastRenderedPageBreak/>
        <w:drawing>
          <wp:inline distT="0" distB="0" distL="0" distR="0" wp14:anchorId="407229BF" wp14:editId="0C8349B5">
            <wp:extent cx="5760720" cy="4446905"/>
            <wp:effectExtent l="0" t="0" r="0" b="0"/>
            <wp:docPr id="1641787508" name="Obrázek 9" descr="Obsah obrázku text, snímek obrazovky, software, multimédi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9"/>
                    <pic:cNvPicPr/>
                  </pic:nvPicPr>
                  <pic:blipFill>
                    <a:blip r:embed="rId58">
                      <a:extLst>
                        <a:ext uri="{28A0092B-C50C-407E-A947-70E740481C1C}">
                          <a14:useLocalDpi xmlns:a14="http://schemas.microsoft.com/office/drawing/2010/main" val="0"/>
                        </a:ext>
                      </a:extLst>
                    </a:blip>
                    <a:stretch>
                      <a:fillRect/>
                    </a:stretch>
                  </pic:blipFill>
                  <pic:spPr>
                    <a:xfrm>
                      <a:off x="0" y="0"/>
                      <a:ext cx="5760720" cy="4446905"/>
                    </a:xfrm>
                    <a:prstGeom prst="rect">
                      <a:avLst/>
                    </a:prstGeom>
                  </pic:spPr>
                </pic:pic>
              </a:graphicData>
            </a:graphic>
          </wp:inline>
        </w:drawing>
      </w:r>
    </w:p>
    <w:p w14:paraId="75265491" w14:textId="77777777" w:rsidR="00C0480D" w:rsidRDefault="00C0480D" w:rsidP="005945BC"/>
    <w:p w14:paraId="55497BBC" w14:textId="7512D66B" w:rsidR="00C0480D" w:rsidRDefault="00C0480D" w:rsidP="00D86A5B">
      <w:pPr>
        <w:pStyle w:val="Nadpis3"/>
        <w:numPr>
          <w:ilvl w:val="1"/>
          <w:numId w:val="1"/>
        </w:numPr>
      </w:pPr>
      <w:bookmarkStart w:id="293" w:name="_Toc903296455"/>
      <w:r>
        <w:t>REQ-13: Role a oprávnění</w:t>
      </w:r>
      <w:bookmarkEnd w:id="293"/>
    </w:p>
    <w:p w14:paraId="2AFF1F05" w14:textId="47116A1B" w:rsidR="00C0480D" w:rsidRDefault="00C0480D" w:rsidP="00C0480D"/>
    <w:p w14:paraId="403E0069" w14:textId="30580093" w:rsidR="08FD6FC2" w:rsidRDefault="08FD6FC2" w:rsidP="08FD6FC2"/>
    <w:p w14:paraId="2E840779" w14:textId="3813A31E" w:rsidR="44241378" w:rsidRDefault="7FD7D1D6" w:rsidP="44241378">
      <w:r>
        <w:drawing>
          <wp:inline distT="0" distB="0" distL="0" distR="0" wp14:anchorId="15331FF9" wp14:editId="00AD8C81">
            <wp:extent cx="5762626" cy="2809875"/>
            <wp:effectExtent l="0" t="0" r="0" b="0"/>
            <wp:docPr id="226377266" name="Picture 226377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77266"/>
                    <pic:cNvPicPr/>
                  </pic:nvPicPr>
                  <pic:blipFill>
                    <a:blip r:embed="rId59">
                      <a:extLst>
                        <a:ext uri="{28A0092B-C50C-407E-A947-70E740481C1C}">
                          <a14:useLocalDpi xmlns:a14="http://schemas.microsoft.com/office/drawing/2010/main" val="0"/>
                        </a:ext>
                      </a:extLst>
                    </a:blip>
                    <a:stretch>
                      <a:fillRect/>
                    </a:stretch>
                  </pic:blipFill>
                  <pic:spPr>
                    <a:xfrm>
                      <a:off x="0" y="0"/>
                      <a:ext cx="5762626" cy="2809875"/>
                    </a:xfrm>
                    <a:prstGeom prst="rect">
                      <a:avLst/>
                    </a:prstGeom>
                  </pic:spPr>
                </pic:pic>
              </a:graphicData>
            </a:graphic>
          </wp:inline>
        </w:drawing>
      </w:r>
    </w:p>
    <w:p w14:paraId="460A78BD" w14:textId="12ED36E1" w:rsidR="005B22C5" w:rsidRPr="005B22C5" w:rsidRDefault="6B9A7292" w:rsidP="60CE0017">
      <w:r>
        <w:t>Všichni zaměstnanci budou mít přístup do aplikace.</w:t>
      </w:r>
    </w:p>
    <w:p w14:paraId="73A888D4" w14:textId="3860DDB8" w:rsidR="005B22C5" w:rsidRPr="005B22C5" w:rsidRDefault="612F3910" w:rsidP="60CE0017">
      <w:r>
        <w:lastRenderedPageBreak/>
        <w:t>V aplikaci CP existují 2 role:</w:t>
      </w:r>
    </w:p>
    <w:p w14:paraId="36486A1F" w14:textId="517A193D" w:rsidR="005B22C5" w:rsidRPr="005B22C5" w:rsidRDefault="612F3910" w:rsidP="003D55CA">
      <w:pPr>
        <w:pStyle w:val="Odstavecseseznamem"/>
        <w:numPr>
          <w:ilvl w:val="0"/>
          <w:numId w:val="11"/>
        </w:numPr>
      </w:pPr>
      <w:commentRangeStart w:id="294"/>
      <w:r>
        <w:t>Správce</w:t>
      </w:r>
      <w:commentRangeEnd w:id="294"/>
      <w:r w:rsidR="00F619AE">
        <w:rPr>
          <w:rStyle w:val="Odkaznakoment"/>
        </w:rPr>
        <w:commentReference w:id="294"/>
      </w:r>
    </w:p>
    <w:p w14:paraId="7A244346" w14:textId="499F4368" w:rsidR="005B22C5" w:rsidRPr="005B22C5" w:rsidRDefault="612F3910" w:rsidP="003D55CA">
      <w:pPr>
        <w:pStyle w:val="Odstavecseseznamem"/>
        <w:numPr>
          <w:ilvl w:val="0"/>
          <w:numId w:val="11"/>
        </w:numPr>
      </w:pPr>
      <w:r>
        <w:t>Uživatel</w:t>
      </w:r>
    </w:p>
    <w:p w14:paraId="7572C8F2" w14:textId="5DB5C268" w:rsidR="005B22C5" w:rsidRPr="005B22C5" w:rsidRDefault="612F3910" w:rsidP="60CE0017">
      <w:r>
        <w:t xml:space="preserve">Správce bude mít nastavena všechna oprávnění a bude moci přiřadit oprávnění roli </w:t>
      </w:r>
      <w:commentRangeStart w:id="295"/>
      <w:commentRangeStart w:id="296"/>
      <w:commentRangeStart w:id="297"/>
      <w:commentRangeStart w:id="298"/>
      <w:r>
        <w:t>uživatele</w:t>
      </w:r>
      <w:commentRangeEnd w:id="295"/>
      <w:r>
        <w:rPr>
          <w:rStyle w:val="Odkaznakoment"/>
        </w:rPr>
        <w:commentReference w:id="295"/>
      </w:r>
      <w:commentRangeEnd w:id="296"/>
      <w:r>
        <w:rPr>
          <w:rStyle w:val="Odkaznakoment"/>
        </w:rPr>
        <w:commentReference w:id="296"/>
      </w:r>
      <w:commentRangeEnd w:id="297"/>
      <w:r>
        <w:rPr>
          <w:rStyle w:val="Odkaznakoment"/>
        </w:rPr>
        <w:commentReference w:id="297"/>
      </w:r>
      <w:commentRangeEnd w:id="298"/>
      <w:r>
        <w:rPr>
          <w:rStyle w:val="Odkaznakoment"/>
        </w:rPr>
        <w:commentReference w:id="298"/>
      </w:r>
      <w:r>
        <w:t>.</w:t>
      </w:r>
    </w:p>
    <w:p w14:paraId="25132C33" w14:textId="309B6C56" w:rsidR="005B22C5" w:rsidRPr="005B22C5" w:rsidRDefault="612F3910" w:rsidP="60CE0017">
      <w:r>
        <w:t>Oprávnění manipulace s CP a číselníky</w:t>
      </w:r>
    </w:p>
    <w:p w14:paraId="3E3AFE46" w14:textId="2C805B35" w:rsidR="005B22C5" w:rsidRPr="005B22C5" w:rsidRDefault="612F3910" w:rsidP="003D55CA">
      <w:pPr>
        <w:pStyle w:val="Odstavecseseznamem"/>
        <w:numPr>
          <w:ilvl w:val="0"/>
          <w:numId w:val="8"/>
        </w:numPr>
      </w:pPr>
      <w:r>
        <w:t>Vytvoření číselníku</w:t>
      </w:r>
    </w:p>
    <w:p w14:paraId="72B66935" w14:textId="3725E182" w:rsidR="005B22C5" w:rsidRPr="005B22C5" w:rsidRDefault="612F3910" w:rsidP="003D55CA">
      <w:pPr>
        <w:pStyle w:val="Odstavecseseznamem"/>
        <w:numPr>
          <w:ilvl w:val="0"/>
          <w:numId w:val="8"/>
        </w:numPr>
      </w:pPr>
      <w:r>
        <w:t xml:space="preserve">Upravení číselníku </w:t>
      </w:r>
    </w:p>
    <w:p w14:paraId="635AF674" w14:textId="4F67E8E4" w:rsidR="005B22C5" w:rsidRPr="005B22C5" w:rsidRDefault="612F3910" w:rsidP="003D55CA">
      <w:pPr>
        <w:pStyle w:val="Odstavecseseznamem"/>
        <w:numPr>
          <w:ilvl w:val="0"/>
          <w:numId w:val="8"/>
        </w:numPr>
      </w:pPr>
      <w:r>
        <w:t>Otevření zarchivovaného CP (nikoli po vyúčtování)</w:t>
      </w:r>
    </w:p>
    <w:p w14:paraId="56CDCB52" w14:textId="30618FC8" w:rsidR="612F3910" w:rsidRDefault="612F3910" w:rsidP="003D55CA">
      <w:pPr>
        <w:pStyle w:val="Odstavecseseznamem"/>
        <w:numPr>
          <w:ilvl w:val="0"/>
          <w:numId w:val="8"/>
        </w:numPr>
      </w:pPr>
      <w:r>
        <w:t>Navádění CP</w:t>
      </w:r>
    </w:p>
    <w:p w14:paraId="4422DCA3" w14:textId="6A9967B6" w:rsidR="005B22C5" w:rsidRPr="005B22C5" w:rsidRDefault="612F3910" w:rsidP="003D55CA">
      <w:pPr>
        <w:pStyle w:val="Odstavecseseznamem"/>
        <w:numPr>
          <w:ilvl w:val="0"/>
          <w:numId w:val="8"/>
        </w:numPr>
      </w:pPr>
      <w:r>
        <w:t>Archivace CP</w:t>
      </w:r>
    </w:p>
    <w:p w14:paraId="1CACA70A" w14:textId="6552C282" w:rsidR="612F3910" w:rsidRDefault="612F3910" w:rsidP="003D55CA">
      <w:pPr>
        <w:pStyle w:val="Odstavecseseznamem"/>
        <w:numPr>
          <w:ilvl w:val="0"/>
          <w:numId w:val="8"/>
        </w:numPr>
      </w:pPr>
      <w:r>
        <w:t>Vytváření reportu</w:t>
      </w:r>
    </w:p>
    <w:p w14:paraId="4E9ED40B" w14:textId="76996F56" w:rsidR="1C43825D" w:rsidRDefault="1C43825D" w:rsidP="003D55CA">
      <w:pPr>
        <w:pStyle w:val="Odstavecseseznamem"/>
        <w:numPr>
          <w:ilvl w:val="0"/>
          <w:numId w:val="8"/>
        </w:numPr>
      </w:pPr>
      <w:r>
        <w:t>Úprava konfigurace</w:t>
      </w:r>
    </w:p>
    <w:p w14:paraId="3DCEAB50" w14:textId="0C7EE130" w:rsidR="00C0480D" w:rsidRDefault="00C0480D" w:rsidP="00C0480D">
      <w:r>
        <w:t>Uživatel bude vidět pouze svoje cestovní příkazy, není-li tomu jinak uvedeno v tabulce Zaměstnanců. Zároveň v tabulce Zaměstnanců bude možnost nadefinovat skupiny uživatelů, které mám právo vidět. Tyto skupiny můžou a nemusí vyplývat z hierarchie organizace a lze je nadefinovat do nové dimenze.</w:t>
      </w:r>
    </w:p>
    <w:p w14:paraId="2CDA1B0F" w14:textId="6083FDED" w:rsidR="005B22C5" w:rsidRDefault="00C0480D" w:rsidP="00C0480D">
      <w:r>
        <w:t xml:space="preserve">Právo zakládat Cestovní příkazy bude mít pouze </w:t>
      </w:r>
      <w:r w:rsidR="005B22C5">
        <w:t>zaměstnanec sám sobě</w:t>
      </w:r>
      <w:r>
        <w:t xml:space="preserve">, není-li tomu jinak. </w:t>
      </w:r>
      <w:r w:rsidR="005B22C5">
        <w:t>Aplikace c</w:t>
      </w:r>
      <w:r>
        <w:t>estovní příkazy, popř. tabulka zaměstnanců by měla umožnit</w:t>
      </w:r>
      <w:r w:rsidR="005B22C5">
        <w:t xml:space="preserve"> nadefinovat vazbu, kdo a komu mít oprávnění založit nebo upravit Cestovní příkaz, např. vztah asistent – ředitel. </w:t>
      </w:r>
    </w:p>
    <w:p w14:paraId="223F12A2" w14:textId="47116A1B" w:rsidR="00B006BA" w:rsidRDefault="00B006BA" w:rsidP="00FE7BCF"/>
    <w:p w14:paraId="66CA1F73" w14:textId="5C26D181" w:rsidR="00B006BA" w:rsidRDefault="00B006BA" w:rsidP="00D86A5B">
      <w:pPr>
        <w:pStyle w:val="Nadpis3"/>
        <w:numPr>
          <w:ilvl w:val="1"/>
          <w:numId w:val="1"/>
        </w:numPr>
      </w:pPr>
      <w:bookmarkStart w:id="299" w:name="_Toc1312328644"/>
      <w:r>
        <w:t>REQ-14: Autentizace a autorizace uživatele</w:t>
      </w:r>
      <w:bookmarkEnd w:id="299"/>
    </w:p>
    <w:p w14:paraId="7077FD59" w14:textId="168F4C76" w:rsidR="05BEC7D6" w:rsidRDefault="05BEC7D6" w:rsidP="14491F64">
      <w:r>
        <w:t>Uživatel se bude autentizovat a autorizovat přes AD a Microsoft EntraID.</w:t>
      </w:r>
    </w:p>
    <w:p w14:paraId="27019C25" w14:textId="0523A12C" w:rsidR="00B006BA" w:rsidRDefault="00B006BA" w:rsidP="00D86A5B">
      <w:pPr>
        <w:pStyle w:val="Nadpis3"/>
        <w:numPr>
          <w:ilvl w:val="1"/>
          <w:numId w:val="1"/>
        </w:numPr>
      </w:pPr>
      <w:bookmarkStart w:id="300" w:name="_Toc1087024226"/>
      <w:r>
        <w:t>REQ-15: Reporty</w:t>
      </w:r>
      <w:bookmarkEnd w:id="300"/>
    </w:p>
    <w:p w14:paraId="68BB0ADE" w14:textId="3C122307" w:rsidR="1984164F" w:rsidRDefault="1984164F" w:rsidP="14491F64">
      <w:pPr>
        <w:pBdr>
          <w:top w:val="single" w:sz="4" w:space="4" w:color="000000"/>
          <w:left w:val="single" w:sz="4" w:space="4" w:color="000000"/>
          <w:bottom w:val="single" w:sz="4" w:space="4" w:color="000000"/>
          <w:right w:val="single" w:sz="4" w:space="4" w:color="000000"/>
        </w:pBdr>
      </w:pPr>
      <w:r w:rsidRPr="14491F64">
        <w:rPr>
          <w:b/>
          <w:bCs/>
        </w:rPr>
        <w:t xml:space="preserve">User story: </w:t>
      </w:r>
      <w:r>
        <w:br/>
        <w:t>Jako oprávněn</w:t>
      </w:r>
      <w:r w:rsidR="468D2929">
        <w:t>ý</w:t>
      </w:r>
      <w:r>
        <w:t xml:space="preserve"> u</w:t>
      </w:r>
      <w:r w:rsidR="186F31C7">
        <w:t>živatel chci mít možnost udělat report cestovních příkazů.</w:t>
      </w:r>
      <w:r>
        <w:br/>
      </w:r>
      <w:r>
        <w:br/>
      </w:r>
      <w:r w:rsidRPr="14491F64">
        <w:rPr>
          <w:b/>
          <w:bCs/>
        </w:rPr>
        <w:t>Acceptance Criteria</w:t>
      </w:r>
    </w:p>
    <w:p w14:paraId="27C6A23C" w14:textId="663FF0FA" w:rsidR="3541E81D" w:rsidRDefault="3541E81D" w:rsidP="14491F64">
      <w:pPr>
        <w:pBdr>
          <w:top w:val="single" w:sz="4" w:space="4" w:color="000000"/>
          <w:left w:val="single" w:sz="4" w:space="4" w:color="000000"/>
          <w:bottom w:val="single" w:sz="4" w:space="4" w:color="000000"/>
          <w:right w:val="single" w:sz="4" w:space="4" w:color="000000"/>
        </w:pBdr>
      </w:pPr>
      <w:r>
        <w:t>Uživatel klikne na tlačítko Report a zobrazí se  sestava polí CP.</w:t>
      </w:r>
      <w:commentRangeStart w:id="301"/>
      <w:commentRangeEnd w:id="301"/>
      <w:r>
        <w:rPr>
          <w:rStyle w:val="Odkaznakoment"/>
        </w:rPr>
        <w:commentReference w:id="301"/>
      </w:r>
    </w:p>
    <w:p w14:paraId="01B8ACC4" w14:textId="761C19B3" w:rsidR="0394CEA9" w:rsidRDefault="0394CEA9" w:rsidP="0394CEA9"/>
    <w:p w14:paraId="2A24ADD1" w14:textId="6FF8AC8F" w:rsidR="7979A831" w:rsidRDefault="7979A831"/>
    <w:p w14:paraId="73AFC5B3" w14:textId="2F3B867A" w:rsidR="60B1AEC3" w:rsidRDefault="60B1AEC3" w:rsidP="003D55CA">
      <w:pPr>
        <w:pStyle w:val="Nadpis3"/>
        <w:numPr>
          <w:ilvl w:val="1"/>
          <w:numId w:val="1"/>
        </w:numPr>
      </w:pPr>
      <w:bookmarkStart w:id="302" w:name="_Toc1968382961"/>
      <w:r>
        <w:lastRenderedPageBreak/>
        <w:t xml:space="preserve">REQ-16: </w:t>
      </w:r>
      <w:r w:rsidR="652CDD1C">
        <w:t>Retence dat</w:t>
      </w:r>
      <w:bookmarkEnd w:id="302"/>
    </w:p>
    <w:p w14:paraId="45E7C805" w14:textId="1AF53A40" w:rsidR="7036E1C7" w:rsidRDefault="6FF22E5B" w:rsidP="7036E1C7">
      <w:r>
        <w:drawing>
          <wp:inline distT="0" distB="0" distL="0" distR="0" wp14:anchorId="5565CC59" wp14:editId="0FD4295C">
            <wp:extent cx="5086350" cy="2028825"/>
            <wp:effectExtent l="0" t="0" r="0" b="0"/>
            <wp:docPr id="1671685919" name="Picture 167168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685919"/>
                    <pic:cNvPicPr/>
                  </pic:nvPicPr>
                  <pic:blipFill>
                    <a:blip r:embed="rId60">
                      <a:extLst>
                        <a:ext uri="{28A0092B-C50C-407E-A947-70E740481C1C}">
                          <a14:useLocalDpi xmlns:a14="http://schemas.microsoft.com/office/drawing/2010/main" val="0"/>
                        </a:ext>
                      </a:extLst>
                    </a:blip>
                    <a:stretch>
                      <a:fillRect/>
                    </a:stretch>
                  </pic:blipFill>
                  <pic:spPr>
                    <a:xfrm>
                      <a:off x="0" y="0"/>
                      <a:ext cx="5086350" cy="2028825"/>
                    </a:xfrm>
                    <a:prstGeom prst="rect">
                      <a:avLst/>
                    </a:prstGeom>
                  </pic:spPr>
                </pic:pic>
              </a:graphicData>
            </a:graphic>
          </wp:inline>
        </w:drawing>
      </w:r>
    </w:p>
    <w:p w14:paraId="317F8990" w14:textId="4A3062F1" w:rsidR="00477718" w:rsidRDefault="4C6022E8" w:rsidP="00477718">
      <w:r>
        <w:t>Data</w:t>
      </w:r>
      <w:r w:rsidR="4BA09E71">
        <w:t xml:space="preserve"> jako podklad pro účetnictví musí být uchována 10 let, tudíž data CP nejsou odmazána.</w:t>
      </w:r>
      <w:r w:rsidR="13430B0A">
        <w:t xml:space="preserve"> </w:t>
      </w:r>
      <w:r w:rsidR="64FDFBBA">
        <w:t xml:space="preserve">Data o zaměstnancích podléhají zákonu GDPR. </w:t>
      </w:r>
      <w:r w:rsidR="64FDFBBA" w:rsidRPr="75C2FEEA">
        <w:rPr>
          <w:highlight w:val="yellow"/>
        </w:rPr>
        <w:t>TBD</w:t>
      </w:r>
    </w:p>
    <w:p w14:paraId="587306AC" w14:textId="05716491" w:rsidR="7979A831" w:rsidRDefault="7979A831"/>
    <w:p w14:paraId="78AF0305" w14:textId="52EAE934" w:rsidR="484B6031" w:rsidRDefault="484B6031" w:rsidP="003D55CA">
      <w:pPr>
        <w:pStyle w:val="Nadpis3"/>
        <w:numPr>
          <w:ilvl w:val="1"/>
          <w:numId w:val="1"/>
        </w:numPr>
      </w:pPr>
      <w:bookmarkStart w:id="303" w:name="_Toc204286771"/>
      <w:r>
        <w:t>REQ-1</w:t>
      </w:r>
      <w:r w:rsidR="45C3EC11">
        <w:t>7</w:t>
      </w:r>
      <w:r>
        <w:t>: Jazyková mutace</w:t>
      </w:r>
      <w:bookmarkEnd w:id="303"/>
    </w:p>
    <w:p w14:paraId="3718A952" w14:textId="1CEB53A3" w:rsidR="5FD72943" w:rsidRDefault="5FD72943" w:rsidP="0394CEA9">
      <w:pPr>
        <w:pBdr>
          <w:top w:val="single" w:sz="4" w:space="4" w:color="000000"/>
          <w:left w:val="single" w:sz="4" w:space="4" w:color="000000"/>
          <w:bottom w:val="single" w:sz="4" w:space="4" w:color="000000"/>
          <w:right w:val="single" w:sz="4" w:space="4" w:color="000000"/>
        </w:pBdr>
      </w:pPr>
      <w:r w:rsidRPr="0394CEA9">
        <w:rPr>
          <w:b/>
          <w:bCs/>
        </w:rPr>
        <w:t xml:space="preserve">User story: </w:t>
      </w:r>
      <w:r>
        <w:br/>
        <w:t xml:space="preserve">Jako uživatel </w:t>
      </w:r>
      <w:r w:rsidR="2C707B6F">
        <w:t>chci mít možnost přepnout CP do angličtiny.</w:t>
      </w:r>
      <w:r>
        <w:br/>
      </w:r>
      <w:r>
        <w:br/>
      </w:r>
      <w:r w:rsidRPr="0394CEA9">
        <w:rPr>
          <w:b/>
          <w:bCs/>
        </w:rPr>
        <w:t>Acceptance Criteria</w:t>
      </w:r>
    </w:p>
    <w:p w14:paraId="55F75E23" w14:textId="04C6CE5C" w:rsidR="791E7B4F" w:rsidRDefault="791E7B4F" w:rsidP="0394CEA9">
      <w:pPr>
        <w:pBdr>
          <w:top w:val="single" w:sz="4" w:space="4" w:color="000000"/>
          <w:left w:val="single" w:sz="4" w:space="4" w:color="000000"/>
          <w:bottom w:val="single" w:sz="4" w:space="4" w:color="000000"/>
          <w:right w:val="single" w:sz="4" w:space="4" w:color="000000"/>
        </w:pBdr>
      </w:pPr>
      <w:r>
        <w:t>Všechny kroky a pole cestovního příkazu se zobrazují v angličtině.</w:t>
      </w:r>
    </w:p>
    <w:p w14:paraId="3209A89F" w14:textId="5EEF887C" w:rsidR="0394CEA9" w:rsidRDefault="0394CEA9" w:rsidP="0394CEA9"/>
    <w:p w14:paraId="5C053E4D" w14:textId="699F82B9" w:rsidR="20F0595A" w:rsidRDefault="2E4ECB06" w:rsidP="5AE373BB">
      <w:r>
        <w:drawing>
          <wp:inline distT="0" distB="0" distL="0" distR="0" wp14:anchorId="19040CE1" wp14:editId="79EC2A65">
            <wp:extent cx="5762626" cy="1628775"/>
            <wp:effectExtent l="0" t="0" r="0" b="0"/>
            <wp:docPr id="1772854998" name="Picture 177285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2854998"/>
                    <pic:cNvPicPr/>
                  </pic:nvPicPr>
                  <pic:blipFill>
                    <a:blip r:embed="rId61">
                      <a:extLst>
                        <a:ext uri="{28A0092B-C50C-407E-A947-70E740481C1C}">
                          <a14:useLocalDpi xmlns:a14="http://schemas.microsoft.com/office/drawing/2010/main" val="0"/>
                        </a:ext>
                      </a:extLst>
                    </a:blip>
                    <a:stretch>
                      <a:fillRect/>
                    </a:stretch>
                  </pic:blipFill>
                  <pic:spPr>
                    <a:xfrm>
                      <a:off x="0" y="0"/>
                      <a:ext cx="5762626" cy="1628775"/>
                    </a:xfrm>
                    <a:prstGeom prst="rect">
                      <a:avLst/>
                    </a:prstGeom>
                  </pic:spPr>
                </pic:pic>
              </a:graphicData>
            </a:graphic>
          </wp:inline>
        </w:drawing>
      </w:r>
    </w:p>
    <w:p w14:paraId="44678E4A" w14:textId="3999E552" w:rsidR="484B6031" w:rsidRDefault="484B6031" w:rsidP="59C7DC74">
      <w:r>
        <w:t xml:space="preserve">Uživatel by měl mít možnost </w:t>
      </w:r>
      <w:r w:rsidR="75007CAF">
        <w:t>si nastavit aplikaci ve výchozím jazyce (tj. Čeština) nebo angličtině.</w:t>
      </w:r>
    </w:p>
    <w:p w14:paraId="40A1BD27" w14:textId="68FA2A62" w:rsidR="30B077EB" w:rsidRDefault="30B077EB" w:rsidP="30B077EB"/>
    <w:p w14:paraId="24723751" w14:textId="50C791BE" w:rsidR="1E74A974" w:rsidRDefault="1E74A974" w:rsidP="003D55CA">
      <w:pPr>
        <w:pStyle w:val="Nadpis3"/>
        <w:numPr>
          <w:ilvl w:val="1"/>
          <w:numId w:val="1"/>
        </w:numPr>
      </w:pPr>
      <w:bookmarkStart w:id="304" w:name="_Toc1511811424"/>
      <w:r>
        <w:t>REQ-18: Nastavení konfigurace</w:t>
      </w:r>
      <w:bookmarkEnd w:id="304"/>
    </w:p>
    <w:p w14:paraId="55829E44" w14:textId="32729781" w:rsidR="225688D7" w:rsidRDefault="225688D7" w:rsidP="003D55CA">
      <w:pPr>
        <w:pStyle w:val="Nadpis4"/>
        <w:numPr>
          <w:ilvl w:val="2"/>
          <w:numId w:val="1"/>
        </w:numPr>
      </w:pPr>
      <w:bookmarkStart w:id="305" w:name="_Toc96669134"/>
      <w:r>
        <w:t>REQ-18</w:t>
      </w:r>
      <w:r w:rsidR="21964661">
        <w:t>a</w:t>
      </w:r>
      <w:r>
        <w:t xml:space="preserve">: </w:t>
      </w:r>
      <w:r w:rsidR="5E2B89CD">
        <w:t>Změna nastavení</w:t>
      </w:r>
      <w:bookmarkEnd w:id="305"/>
    </w:p>
    <w:p w14:paraId="1773CA08" w14:textId="3EF40F33" w:rsidR="64DEE842" w:rsidRDefault="300DAC2D" w:rsidP="0394CEA9">
      <w:pPr>
        <w:pBdr>
          <w:top w:val="single" w:sz="4" w:space="4" w:color="000000"/>
          <w:left w:val="single" w:sz="4" w:space="4" w:color="000000"/>
          <w:bottom w:val="single" w:sz="4" w:space="4" w:color="000000"/>
          <w:right w:val="single" w:sz="4" w:space="4" w:color="000000"/>
        </w:pBdr>
      </w:pPr>
      <w:r w:rsidRPr="0394CEA9">
        <w:rPr>
          <w:b/>
          <w:bCs/>
        </w:rPr>
        <w:t xml:space="preserve">User story: </w:t>
      </w:r>
      <w:r w:rsidR="64DEE842">
        <w:br/>
      </w:r>
      <w:r>
        <w:t xml:space="preserve">Jako oprávněný uživatel chci </w:t>
      </w:r>
      <w:r w:rsidR="465911BA">
        <w:t>mít možnost měnit konfiguraci.</w:t>
      </w:r>
      <w:r w:rsidR="64DEE842">
        <w:br/>
      </w:r>
      <w:r w:rsidR="64DEE842">
        <w:br/>
      </w:r>
      <w:r w:rsidRPr="0394CEA9">
        <w:rPr>
          <w:b/>
          <w:bCs/>
        </w:rPr>
        <w:t>Acceptance Criteria</w:t>
      </w:r>
    </w:p>
    <w:p w14:paraId="66B35FEE" w14:textId="0CBCBD85" w:rsidR="64DEE842" w:rsidRDefault="10E374CE" w:rsidP="0394CEA9">
      <w:pPr>
        <w:pBdr>
          <w:top w:val="single" w:sz="4" w:space="4" w:color="000000"/>
          <w:left w:val="single" w:sz="4" w:space="4" w:color="000000"/>
          <w:bottom w:val="single" w:sz="4" w:space="4" w:color="000000"/>
          <w:right w:val="single" w:sz="4" w:space="4" w:color="000000"/>
        </w:pBdr>
      </w:pPr>
      <w:r>
        <w:lastRenderedPageBreak/>
        <w:t xml:space="preserve">Podle platnosti data konfiguraci </w:t>
      </w:r>
    </w:p>
    <w:p w14:paraId="12CC7A92" w14:textId="2941C76C" w:rsidR="64DEE842" w:rsidRDefault="64DEE842" w:rsidP="0394CEA9"/>
    <w:tbl>
      <w:tblPr>
        <w:tblStyle w:val="Mkatabulky"/>
        <w:tblW w:w="0" w:type="auto"/>
        <w:tblInd w:w="2" w:type="dxa"/>
        <w:tblLook w:val="04A0" w:firstRow="1" w:lastRow="0" w:firstColumn="1" w:lastColumn="0" w:noHBand="0" w:noVBand="1"/>
      </w:tblPr>
      <w:tblGrid>
        <w:gridCol w:w="1409"/>
        <w:gridCol w:w="7641"/>
      </w:tblGrid>
      <w:tr w:rsidR="0394CEA9" w14:paraId="723CDCC7" w14:textId="77777777" w:rsidTr="0394CEA9">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34D6042" w14:textId="4DC4715C" w:rsidR="0394CEA9" w:rsidRDefault="0394CEA9" w:rsidP="0394CEA9">
            <w:pPr>
              <w:spacing w:after="160"/>
              <w:jc w:val="center"/>
            </w:pPr>
            <w:r w:rsidRPr="0394CEA9">
              <w:rPr>
                <w:rFonts w:ascii="Calibri" w:eastAsia="Calibri" w:hAnsi="Calibri" w:cs="Calibri"/>
                <w:b/>
                <w:bCs/>
                <w:color w:val="000000" w:themeColor="text1"/>
              </w:rPr>
              <w:t>UC</w:t>
            </w:r>
          </w:p>
        </w:tc>
        <w:tc>
          <w:tcPr>
            <w:tcW w:w="765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E6D3D3C" w14:textId="5B1B793B" w:rsidR="44774A4E" w:rsidRDefault="44774A4E" w:rsidP="0394CEA9">
            <w:pPr>
              <w:spacing w:after="160" w:line="259" w:lineRule="auto"/>
              <w:jc w:val="center"/>
            </w:pPr>
            <w:r w:rsidRPr="0394CEA9">
              <w:rPr>
                <w:rFonts w:ascii="Calibri" w:eastAsia="Calibri" w:hAnsi="Calibri" w:cs="Calibri"/>
                <w:b/>
                <w:bCs/>
                <w:color w:val="0000FF"/>
              </w:rPr>
              <w:t>Nastavení konfigurace</w:t>
            </w:r>
          </w:p>
        </w:tc>
      </w:tr>
      <w:tr w:rsidR="0394CEA9" w14:paraId="3F261745" w14:textId="77777777" w:rsidTr="0394CEA9">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86895D1" w14:textId="46CC569E" w:rsidR="0394CEA9" w:rsidRDefault="0394CEA9" w:rsidP="0394CEA9">
            <w:pPr>
              <w:spacing w:after="160" w:line="259" w:lineRule="auto"/>
              <w:jc w:val="center"/>
              <w:rPr>
                <w:rFonts w:ascii="Calibri" w:eastAsia="Calibri" w:hAnsi="Calibri" w:cs="Calibri"/>
                <w:b/>
                <w:bCs/>
                <w:color w:val="000000" w:themeColor="text1"/>
              </w:rPr>
            </w:pPr>
            <w:r w:rsidRPr="0394CEA9">
              <w:rPr>
                <w:rFonts w:ascii="Calibri" w:eastAsia="Calibri" w:hAnsi="Calibri" w:cs="Calibri"/>
                <w:b/>
                <w:bCs/>
                <w:color w:val="000000" w:themeColor="text1"/>
              </w:rPr>
              <w:t>Hlavní aktér</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767EC819" w14:textId="1D04CB38" w:rsidR="0394CEA9" w:rsidRDefault="0394CEA9" w:rsidP="0394CEA9">
            <w:pPr>
              <w:spacing w:after="160" w:line="259" w:lineRule="auto"/>
              <w:ind w:left="25"/>
              <w:rPr>
                <w:rFonts w:ascii="Calibri" w:eastAsia="Calibri" w:hAnsi="Calibri" w:cs="Calibri"/>
                <w:i/>
                <w:iCs/>
                <w:color w:val="0000FF"/>
              </w:rPr>
            </w:pPr>
            <w:r w:rsidRPr="0394CEA9">
              <w:rPr>
                <w:rFonts w:ascii="Calibri" w:eastAsia="Calibri" w:hAnsi="Calibri" w:cs="Calibri"/>
                <w:i/>
                <w:iCs/>
                <w:color w:val="0000FF"/>
              </w:rPr>
              <w:t>Uživatel</w:t>
            </w:r>
            <w:r w:rsidR="52AA533C" w:rsidRPr="0394CEA9">
              <w:rPr>
                <w:rFonts w:ascii="Calibri" w:eastAsia="Calibri" w:hAnsi="Calibri" w:cs="Calibri"/>
                <w:i/>
                <w:iCs/>
                <w:color w:val="0000FF"/>
              </w:rPr>
              <w:t>, Správce</w:t>
            </w:r>
          </w:p>
        </w:tc>
      </w:tr>
      <w:tr w:rsidR="0394CEA9" w14:paraId="0D2F541E" w14:textId="77777777" w:rsidTr="0394CEA9">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942213D" w14:textId="798D2E9B" w:rsidR="0394CEA9" w:rsidRDefault="0394CEA9" w:rsidP="0394CEA9">
            <w:pPr>
              <w:spacing w:after="160" w:line="259" w:lineRule="auto"/>
              <w:jc w:val="center"/>
              <w:rPr>
                <w:rFonts w:ascii="Calibri" w:eastAsia="Calibri" w:hAnsi="Calibri" w:cs="Calibri"/>
                <w:b/>
                <w:bCs/>
                <w:color w:val="000000" w:themeColor="text1"/>
              </w:rPr>
            </w:pPr>
            <w:r w:rsidRPr="0394CEA9">
              <w:rPr>
                <w:rFonts w:ascii="Calibri" w:eastAsia="Calibri" w:hAnsi="Calibri" w:cs="Calibri"/>
                <w:b/>
                <w:bCs/>
                <w:color w:val="000000" w:themeColor="text1"/>
              </w:rPr>
              <w:t>Spouštěč</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65C2A94E" w14:textId="150F9DA8" w:rsidR="0394CEA9" w:rsidRDefault="0394CEA9" w:rsidP="0394CEA9">
            <w:pPr>
              <w:spacing w:after="160"/>
              <w:rPr>
                <w:rFonts w:ascii="Calibri" w:eastAsia="Calibri" w:hAnsi="Calibri" w:cs="Calibri"/>
                <w:i/>
                <w:iCs/>
                <w:color w:val="0000FF"/>
              </w:rPr>
            </w:pPr>
          </w:p>
        </w:tc>
      </w:tr>
      <w:tr w:rsidR="0394CEA9" w14:paraId="6C2235FA" w14:textId="77777777" w:rsidTr="0394CEA9">
        <w:trPr>
          <w:trHeight w:val="495"/>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7DEF2D9" w14:textId="26097756" w:rsidR="0394CEA9" w:rsidRDefault="0394CEA9" w:rsidP="0394CEA9">
            <w:pPr>
              <w:spacing w:after="160" w:line="259" w:lineRule="auto"/>
              <w:jc w:val="center"/>
              <w:rPr>
                <w:rFonts w:ascii="Calibri" w:eastAsia="Calibri" w:hAnsi="Calibri" w:cs="Calibri"/>
                <w:b/>
                <w:bCs/>
                <w:color w:val="000000" w:themeColor="text1"/>
              </w:rPr>
            </w:pPr>
            <w:r w:rsidRPr="0394CEA9">
              <w:rPr>
                <w:rFonts w:ascii="Calibri" w:eastAsia="Calibri" w:hAnsi="Calibri" w:cs="Calibri"/>
                <w:b/>
                <w:bCs/>
                <w:color w:val="000000" w:themeColor="text1"/>
              </w:rPr>
              <w:t>Předpoklad</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1345D911" w14:textId="6135F4C9" w:rsidR="0394CEA9" w:rsidRDefault="0394CEA9" w:rsidP="0394CEA9">
            <w:pPr>
              <w:spacing w:after="160" w:line="259" w:lineRule="auto"/>
              <w:ind w:left="25"/>
              <w:rPr>
                <w:rFonts w:ascii="Calibri" w:eastAsia="Calibri" w:hAnsi="Calibri" w:cs="Calibri"/>
                <w:i/>
                <w:iCs/>
                <w:color w:val="0000FF"/>
                <w:lang w:val="pl-PL"/>
              </w:rPr>
            </w:pPr>
            <w:r w:rsidRPr="0394CEA9">
              <w:rPr>
                <w:rFonts w:ascii="Calibri" w:eastAsia="Calibri" w:hAnsi="Calibri" w:cs="Calibri"/>
                <w:i/>
                <w:iCs/>
                <w:color w:val="0000FF"/>
                <w:lang w:val="pl-PL"/>
              </w:rPr>
              <w:t xml:space="preserve">Uživatel má </w:t>
            </w:r>
            <w:r w:rsidR="59914A49" w:rsidRPr="0394CEA9">
              <w:rPr>
                <w:rFonts w:ascii="Calibri" w:eastAsia="Calibri" w:hAnsi="Calibri" w:cs="Calibri"/>
                <w:i/>
                <w:iCs/>
                <w:color w:val="0000FF"/>
                <w:lang w:val="pl-PL"/>
              </w:rPr>
              <w:t>oprávnění měnit konfigurace</w:t>
            </w:r>
          </w:p>
        </w:tc>
      </w:tr>
      <w:tr w:rsidR="0394CEA9" w14:paraId="0DE90EFD" w14:textId="77777777" w:rsidTr="0394CEA9">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0C150F3" w14:textId="7672A1FA" w:rsidR="0394CEA9" w:rsidRDefault="0394CEA9" w:rsidP="0394CEA9">
            <w:pPr>
              <w:spacing w:after="160" w:line="259" w:lineRule="auto"/>
              <w:jc w:val="center"/>
              <w:rPr>
                <w:rFonts w:ascii="Calibri" w:eastAsia="Calibri" w:hAnsi="Calibri" w:cs="Calibri"/>
                <w:b/>
                <w:bCs/>
                <w:color w:val="000000" w:themeColor="text1"/>
              </w:rPr>
            </w:pPr>
            <w:r w:rsidRPr="0394CEA9">
              <w:rPr>
                <w:rFonts w:ascii="Calibri" w:eastAsia="Calibri" w:hAnsi="Calibri" w:cs="Calibri"/>
                <w:b/>
                <w:bCs/>
                <w:color w:val="000000" w:themeColor="text1"/>
              </w:rPr>
              <w:t>Následek</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A629950" w14:textId="3C212A6C" w:rsidR="1763D93D" w:rsidRDefault="1763D93D" w:rsidP="0394CEA9">
            <w:pPr>
              <w:spacing w:after="160" w:line="259" w:lineRule="auto"/>
              <w:ind w:left="25"/>
            </w:pPr>
            <w:r w:rsidRPr="0394CEA9">
              <w:rPr>
                <w:rFonts w:ascii="Calibri" w:eastAsia="Calibri" w:hAnsi="Calibri" w:cs="Calibri"/>
                <w:i/>
                <w:iCs/>
                <w:color w:val="0000FF"/>
                <w:lang w:val="pl-PL"/>
              </w:rPr>
              <w:t>Výpočty se budou realizovat podle platnosti konfigurace</w:t>
            </w:r>
          </w:p>
        </w:tc>
      </w:tr>
      <w:tr w:rsidR="0394CEA9" w14:paraId="5F2B6E05" w14:textId="77777777" w:rsidTr="0394CEA9">
        <w:trPr>
          <w:trHeight w:val="99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CAEDBA4" w14:textId="29AB594A" w:rsidR="0394CEA9" w:rsidRDefault="0394CEA9" w:rsidP="0394CEA9">
            <w:pPr>
              <w:spacing w:after="160" w:line="259" w:lineRule="auto"/>
              <w:jc w:val="center"/>
              <w:rPr>
                <w:rFonts w:ascii="Calibri" w:eastAsia="Calibri" w:hAnsi="Calibri" w:cs="Calibri"/>
                <w:b/>
                <w:bCs/>
                <w:color w:val="000000" w:themeColor="text1"/>
              </w:rPr>
            </w:pPr>
            <w:r w:rsidRPr="0394CEA9">
              <w:rPr>
                <w:rFonts w:ascii="Calibri" w:eastAsia="Calibri" w:hAnsi="Calibri" w:cs="Calibri"/>
                <w:b/>
                <w:bCs/>
                <w:color w:val="000000" w:themeColor="text1"/>
              </w:rPr>
              <w:t>Hlavní scénář</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3AB48334" w14:textId="09DFC816" w:rsidR="0394CEA9" w:rsidRDefault="0394CEA9" w:rsidP="0394CEA9">
            <w:pPr>
              <w:pStyle w:val="Odstavecseseznamem"/>
              <w:rPr>
                <w:rFonts w:ascii="Calibri" w:eastAsia="Calibri" w:hAnsi="Calibri" w:cs="Calibri"/>
                <w:i/>
                <w:iCs/>
                <w:color w:val="0000FF"/>
              </w:rPr>
            </w:pPr>
            <w:r w:rsidRPr="0394CEA9">
              <w:rPr>
                <w:rFonts w:ascii="Calibri" w:eastAsia="Calibri" w:hAnsi="Calibri" w:cs="Calibri"/>
                <w:i/>
                <w:iCs/>
                <w:color w:val="0000FF"/>
              </w:rPr>
              <w:t xml:space="preserve">Uživatel vybere </w:t>
            </w:r>
            <w:r w:rsidR="5955CEF3" w:rsidRPr="0394CEA9">
              <w:rPr>
                <w:rFonts w:ascii="Calibri" w:eastAsia="Calibri" w:hAnsi="Calibri" w:cs="Calibri"/>
                <w:i/>
                <w:iCs/>
                <w:color w:val="0000FF"/>
              </w:rPr>
              <w:t>konfiguraci, kterou chce změnit</w:t>
            </w:r>
          </w:p>
          <w:p w14:paraId="5735E9C6" w14:textId="16C6ECD0" w:rsidR="0394CEA9" w:rsidRDefault="0394CEA9" w:rsidP="0394CEA9">
            <w:pPr>
              <w:pStyle w:val="Odstavecseseznamem"/>
              <w:rPr>
                <w:rFonts w:ascii="Calibri" w:eastAsia="Calibri" w:hAnsi="Calibri" w:cs="Calibri"/>
                <w:i/>
                <w:iCs/>
                <w:color w:val="0000FF"/>
              </w:rPr>
            </w:pPr>
            <w:r w:rsidRPr="0394CEA9">
              <w:rPr>
                <w:rFonts w:ascii="Calibri" w:eastAsia="Calibri" w:hAnsi="Calibri" w:cs="Calibri"/>
                <w:i/>
                <w:iCs/>
                <w:color w:val="0000FF"/>
              </w:rPr>
              <w:t>Uživatel</w:t>
            </w:r>
            <w:r w:rsidR="48D5CD3E" w:rsidRPr="0394CEA9">
              <w:rPr>
                <w:rFonts w:ascii="Calibri" w:eastAsia="Calibri" w:hAnsi="Calibri" w:cs="Calibri"/>
                <w:i/>
                <w:iCs/>
                <w:color w:val="0000FF"/>
              </w:rPr>
              <w:t xml:space="preserve"> zadá konfiguraci</w:t>
            </w:r>
          </w:p>
          <w:p w14:paraId="169D10C6" w14:textId="26340154" w:rsidR="0394CEA9" w:rsidRDefault="0394CEA9" w:rsidP="0394CEA9">
            <w:pPr>
              <w:pStyle w:val="Odstavecseseznamem"/>
              <w:rPr>
                <w:rFonts w:ascii="Calibri" w:eastAsia="Calibri" w:hAnsi="Calibri" w:cs="Calibri"/>
                <w:i/>
                <w:iCs/>
                <w:color w:val="0000FF"/>
              </w:rPr>
            </w:pPr>
            <w:r w:rsidRPr="0394CEA9">
              <w:rPr>
                <w:rFonts w:ascii="Calibri" w:eastAsia="Calibri" w:hAnsi="Calibri" w:cs="Calibri"/>
                <w:i/>
                <w:iCs/>
                <w:color w:val="0000FF"/>
              </w:rPr>
              <w:t xml:space="preserve">Uživatel </w:t>
            </w:r>
            <w:r w:rsidR="1C94AAF2" w:rsidRPr="0394CEA9">
              <w:rPr>
                <w:rFonts w:ascii="Calibri" w:eastAsia="Calibri" w:hAnsi="Calibri" w:cs="Calibri"/>
                <w:i/>
                <w:iCs/>
                <w:color w:val="0000FF"/>
              </w:rPr>
              <w:t>uloží konfiguraci</w:t>
            </w:r>
          </w:p>
        </w:tc>
      </w:tr>
      <w:tr w:rsidR="0394CEA9" w14:paraId="3F3DC488" w14:textId="77777777" w:rsidTr="0394CEA9">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5B7EACA" w14:textId="6164F017" w:rsidR="0394CEA9" w:rsidRDefault="0394CEA9" w:rsidP="0394CEA9">
            <w:pPr>
              <w:spacing w:after="160" w:line="259" w:lineRule="auto"/>
              <w:jc w:val="center"/>
              <w:rPr>
                <w:rFonts w:ascii="Calibri" w:eastAsia="Calibri" w:hAnsi="Calibri" w:cs="Calibri"/>
                <w:b/>
                <w:bCs/>
                <w:color w:val="000000" w:themeColor="text1"/>
              </w:rPr>
            </w:pPr>
            <w:r w:rsidRPr="0394CEA9">
              <w:rPr>
                <w:rFonts w:ascii="Calibri" w:eastAsia="Calibri" w:hAnsi="Calibri" w:cs="Calibri"/>
                <w:b/>
                <w:bCs/>
                <w:color w:val="000000" w:themeColor="text1"/>
              </w:rPr>
              <w:t>Rozšíření</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6B47AB50" w14:textId="5D68EE30" w:rsidR="0394CEA9" w:rsidRDefault="0394CEA9" w:rsidP="0394CEA9">
            <w:pPr>
              <w:spacing w:after="160"/>
              <w:rPr>
                <w:rFonts w:ascii="Calibri" w:eastAsia="Calibri" w:hAnsi="Calibri" w:cs="Calibri"/>
                <w:color w:val="0000FF"/>
              </w:rPr>
            </w:pPr>
          </w:p>
        </w:tc>
      </w:tr>
      <w:tr w:rsidR="0394CEA9" w14:paraId="3B989E7F" w14:textId="77777777" w:rsidTr="0394CEA9">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6E684C3" w14:textId="27F09B04" w:rsidR="0394CEA9" w:rsidRDefault="0394CEA9" w:rsidP="0394CEA9">
            <w:pPr>
              <w:spacing w:after="160" w:line="259" w:lineRule="auto"/>
              <w:jc w:val="center"/>
              <w:rPr>
                <w:rFonts w:ascii="Calibri" w:eastAsia="Calibri" w:hAnsi="Calibri" w:cs="Calibri"/>
                <w:b/>
                <w:bCs/>
                <w:color w:val="000000" w:themeColor="text1"/>
              </w:rPr>
            </w:pPr>
            <w:r w:rsidRPr="0394CEA9">
              <w:rPr>
                <w:rFonts w:ascii="Calibri" w:eastAsia="Calibri" w:hAnsi="Calibri" w:cs="Calibri"/>
                <w:b/>
                <w:bCs/>
                <w:color w:val="000000" w:themeColor="text1"/>
              </w:rPr>
              <w:t>Speciální požadavky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69C53B07" w14:textId="2751660E" w:rsidR="0394CEA9" w:rsidRDefault="0394CEA9" w:rsidP="0394CEA9">
            <w:pPr>
              <w:spacing w:after="160"/>
              <w:ind w:left="-11"/>
              <w:rPr>
                <w:rFonts w:ascii="Calibri" w:eastAsia="Calibri" w:hAnsi="Calibri" w:cs="Calibri"/>
                <w:i/>
                <w:iCs/>
                <w:color w:val="0000FF"/>
              </w:rPr>
            </w:pPr>
          </w:p>
        </w:tc>
      </w:tr>
      <w:tr w:rsidR="0394CEA9" w14:paraId="440926E7" w14:textId="77777777" w:rsidTr="0394CEA9">
        <w:trPr>
          <w:trHeight w:val="300"/>
        </w:trPr>
        <w:tc>
          <w:tcPr>
            <w:tcW w:w="14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19FA92D" w14:textId="1FE1F64B" w:rsidR="0394CEA9" w:rsidRDefault="0394CEA9" w:rsidP="0394CEA9">
            <w:pPr>
              <w:spacing w:after="160" w:line="259" w:lineRule="auto"/>
              <w:jc w:val="center"/>
              <w:rPr>
                <w:rFonts w:ascii="Calibri" w:eastAsia="Calibri" w:hAnsi="Calibri" w:cs="Calibri"/>
                <w:b/>
                <w:bCs/>
                <w:color w:val="000000" w:themeColor="text1"/>
              </w:rPr>
            </w:pPr>
            <w:r w:rsidRPr="0394CEA9">
              <w:rPr>
                <w:rFonts w:ascii="Calibri" w:eastAsia="Calibri" w:hAnsi="Calibri" w:cs="Calibri"/>
                <w:b/>
                <w:bCs/>
                <w:color w:val="000000" w:themeColor="text1"/>
              </w:rPr>
              <w:t>Otevřené otázky</w:t>
            </w:r>
          </w:p>
        </w:tc>
        <w:tc>
          <w:tcPr>
            <w:tcW w:w="7651" w:type="dxa"/>
            <w:tcBorders>
              <w:top w:val="single" w:sz="8" w:space="0" w:color="auto"/>
              <w:left w:val="single" w:sz="8" w:space="0" w:color="auto"/>
              <w:bottom w:val="single" w:sz="8" w:space="0" w:color="auto"/>
              <w:right w:val="single" w:sz="8" w:space="0" w:color="auto"/>
            </w:tcBorders>
            <w:tcMar>
              <w:left w:w="108" w:type="dxa"/>
              <w:right w:w="108" w:type="dxa"/>
            </w:tcMar>
          </w:tcPr>
          <w:p w14:paraId="2FCB7DC0" w14:textId="5899052C" w:rsidR="0394CEA9" w:rsidRDefault="0394CEA9" w:rsidP="0394CEA9">
            <w:pPr>
              <w:rPr>
                <w:rFonts w:ascii="Calibri" w:eastAsia="Calibri" w:hAnsi="Calibri" w:cs="Calibri"/>
                <w:color w:val="FF0000"/>
              </w:rPr>
            </w:pPr>
          </w:p>
        </w:tc>
      </w:tr>
    </w:tbl>
    <w:p w14:paraId="3AD274A8" w14:textId="6BEF66A2" w:rsidR="64DEE842" w:rsidRDefault="64DEE842" w:rsidP="64DEE842"/>
    <w:p w14:paraId="3471CDC1" w14:textId="3E2F7636" w:rsidR="1E1598A0" w:rsidRDefault="1E1598A0" w:rsidP="0394CEA9">
      <w:r>
        <w:t xml:space="preserve">Kdokoliv oprávněný může změnit hodnoty v konfiguraci konfiguraci. </w:t>
      </w:r>
    </w:p>
    <w:p w14:paraId="3C3372FF" w14:textId="38F631E7" w:rsidR="0394CEA9" w:rsidRDefault="0394CEA9"/>
    <w:p w14:paraId="03F48144" w14:textId="7757BBDE" w:rsidR="1E1598A0" w:rsidRDefault="1E1598A0" w:rsidP="0394CEA9">
      <w:pPr>
        <w:pStyle w:val="Nadpis3"/>
        <w:numPr>
          <w:ilvl w:val="1"/>
          <w:numId w:val="1"/>
        </w:numPr>
      </w:pPr>
      <w:r>
        <w:t>REQ-19: Rotace</w:t>
      </w:r>
      <w:r w:rsidR="1A37D5D7">
        <w:t xml:space="preserve"> klíčů </w:t>
      </w:r>
    </w:p>
    <w:p w14:paraId="55BB2A42" w14:textId="0D474A1E" w:rsidR="1A37D5D7" w:rsidRDefault="1A37D5D7">
      <w:r>
        <w:t>ERP systém bude napojený na aplikaci CP pomocí klíče. V případě kompromitace klíče je nutné zajistit rotaci</w:t>
      </w:r>
      <w:r w:rsidR="668CE274">
        <w:t xml:space="preserve"> klíču.</w:t>
      </w:r>
    </w:p>
    <w:p w14:paraId="2CEC401F" w14:textId="5E40FE85" w:rsidR="0394CEA9" w:rsidRDefault="42A981ED">
      <w:r>
        <w:t>V CP bude správa klíčů - správce v případě kompromitace klikne na vytvoření/rotaci klíče.</w:t>
      </w:r>
    </w:p>
    <w:p w14:paraId="3932B2B4" w14:textId="25533658" w:rsidR="0394CEA9" w:rsidRDefault="0394CEA9"/>
    <w:p w14:paraId="39AEB92C" w14:textId="39FED2B1" w:rsidR="01B8A5CF" w:rsidRDefault="01B8A5CF" w:rsidP="01B8A5CF"/>
    <w:p w14:paraId="5B1C4684" w14:textId="77777777" w:rsidR="00B006BA" w:rsidRDefault="00B006BA" w:rsidP="00FE7BCF"/>
    <w:p w14:paraId="0A3CCBF8" w14:textId="77777777" w:rsidR="00B006BA" w:rsidRDefault="00B006BA" w:rsidP="00FE7BCF"/>
    <w:p w14:paraId="5A575781" w14:textId="00693915" w:rsidR="00CD1C33" w:rsidRDefault="00CD1C33" w:rsidP="00FE7BCF">
      <w:pPr>
        <w:rPr>
          <w:rFonts w:asciiTheme="majorHAnsi" w:eastAsiaTheme="majorEastAsia" w:hAnsiTheme="majorHAnsi" w:cstheme="majorBidi"/>
          <w:i/>
          <w:iCs/>
          <w:color w:val="2F5496" w:themeColor="accent1" w:themeShade="BF"/>
        </w:rPr>
      </w:pPr>
    </w:p>
    <w:p w14:paraId="3024575E" w14:textId="64CE1B3B" w:rsidR="00CD1C33" w:rsidRDefault="00CD1C33" w:rsidP="00CD1C33"/>
    <w:p w14:paraId="38E19335" w14:textId="77777777" w:rsidR="00CD1C33" w:rsidRPr="00CC13D0" w:rsidRDefault="00CD1C33" w:rsidP="00CD1C33">
      <w:pPr>
        <w:rPr>
          <w:b/>
          <w:bCs/>
        </w:rPr>
      </w:pPr>
    </w:p>
    <w:p w14:paraId="40D93670" w14:textId="4FA3DCDE" w:rsidR="00CD1C33" w:rsidRDefault="00CD1C33" w:rsidP="00CD1C33"/>
    <w:p w14:paraId="78DA24A9" w14:textId="06EFB899" w:rsidR="00FE7BCF" w:rsidRPr="00FE7BCF" w:rsidRDefault="00FE7BCF" w:rsidP="00FE7BCF">
      <w:pPr>
        <w:rPr>
          <w:b/>
          <w:bCs/>
        </w:rPr>
      </w:pPr>
    </w:p>
    <w:p w14:paraId="42C81818" w14:textId="5FBF9CCA" w:rsidR="00563E77" w:rsidRPr="00093B7A" w:rsidRDefault="00563E77">
      <w:pPr>
        <w:rPr>
          <w:rFonts w:asciiTheme="majorHAnsi" w:eastAsiaTheme="majorEastAsia" w:hAnsiTheme="majorHAnsi" w:cstheme="majorBidi"/>
          <w:i/>
          <w:iCs/>
          <w:color w:val="2F5496" w:themeColor="accent1" w:themeShade="BF"/>
        </w:rPr>
      </w:pPr>
    </w:p>
    <w:sectPr w:rsidR="00563E77" w:rsidRPr="00093B7A" w:rsidSect="00CD1C33">
      <w:headerReference w:type="default" r:id="rId62"/>
      <w:footerReference w:type="default" r:id="rId6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5" w:author="Urbaníková Nikola" w:date="2024-08-01T13:50:00Z" w:initials="UN">
    <w:p w14:paraId="77B8481F" w14:textId="1491EE97" w:rsidR="78192701" w:rsidRDefault="78192701" w:rsidP="78192701">
      <w:pPr>
        <w:pStyle w:val="Textkomente"/>
      </w:pPr>
      <w:r>
        <w:t>má to podporovat vícero databázi nebo jakou databázi? Dotaz na Luboše? Když nebude vědět - rozhodujeme my</w:t>
      </w:r>
      <w:r>
        <w:rPr>
          <w:rStyle w:val="Odkaznakoment"/>
        </w:rPr>
        <w:annotationRef/>
      </w:r>
    </w:p>
  </w:comment>
  <w:comment w:id="16" w:author="Urbaníková Nikola" w:date="2024-08-01T13:53:00Z" w:initials="UN">
    <w:p w14:paraId="442107A5" w14:textId="79DF948A" w:rsidR="78192701" w:rsidRDefault="78192701" w:rsidP="78192701">
      <w:pPr>
        <w:pStyle w:val="Textkomente"/>
      </w:pPr>
      <w:r>
        <w:t>LUBPOL - rozhodne API/soubor</w:t>
      </w:r>
      <w:r>
        <w:rPr>
          <w:rStyle w:val="Odkaznakoment"/>
        </w:rPr>
        <w:annotationRef/>
      </w:r>
    </w:p>
    <w:p w14:paraId="08736695" w14:textId="48C98615" w:rsidR="78192701" w:rsidRDefault="78192701" w:rsidP="78192701">
      <w:pPr>
        <w:pStyle w:val="Textkomente"/>
      </w:pPr>
      <w:r>
        <w:t>iniciační migrace budou dělat konzultanti</w:t>
      </w:r>
    </w:p>
  </w:comment>
  <w:comment w:id="18" w:author="Nowaková Andrea" w:date="2024-08-05T12:37:00Z" w:initials="AN">
    <w:p w14:paraId="7D03C761" w14:textId="77777777" w:rsidR="00E705CD" w:rsidRDefault="00E705CD" w:rsidP="00E705CD">
      <w:pPr>
        <w:pStyle w:val="Textkomente"/>
      </w:pPr>
      <w:r>
        <w:rPr>
          <w:rStyle w:val="Odkaznakoment"/>
        </w:rPr>
        <w:annotationRef/>
      </w:r>
      <w:r>
        <w:t>Jak se hodnota naplní?</w:t>
      </w:r>
    </w:p>
  </w:comment>
  <w:comment w:id="19" w:author="Urbaníková Nikola" w:date="2024-08-09T09:27:00Z" w:initials="UN">
    <w:p w14:paraId="168CE7C7" w14:textId="7719ADAA" w:rsidR="23E0274A" w:rsidRDefault="23E0274A">
      <w:pPr>
        <w:pStyle w:val="Textkomente"/>
      </w:pPr>
      <w:r>
        <w:t>vyřešeno, bude nastaveno parametricky</w:t>
      </w:r>
      <w:r>
        <w:rPr>
          <w:rStyle w:val="Odkaznakoment"/>
        </w:rPr>
        <w:annotationRef/>
      </w:r>
    </w:p>
  </w:comment>
  <w:comment w:id="20" w:author="Nowaková Andrea" w:date="2024-08-05T12:38:00Z" w:initials="AN">
    <w:p w14:paraId="7A5AEDE5" w14:textId="77777777" w:rsidR="009E3726" w:rsidRDefault="009E3726" w:rsidP="009E3726">
      <w:pPr>
        <w:pStyle w:val="Textkomente"/>
      </w:pPr>
      <w:r>
        <w:rPr>
          <w:rStyle w:val="Odkaznakoment"/>
        </w:rPr>
        <w:annotationRef/>
      </w:r>
      <w:r>
        <w:t>Chybí mi pole Vytvořil a Vytvořeno</w:t>
      </w:r>
    </w:p>
  </w:comment>
  <w:comment w:id="21" w:author="Urbaníková Nikola" w:date="2024-08-07T07:57:00Z" w:initials="UN">
    <w:p w14:paraId="18228901" w14:textId="11A66C03" w:rsidR="65F28FBF" w:rsidRDefault="65F28FBF">
      <w:r>
        <w:t>Vypadlo, v DB modelu existuje, doplnila jsem</w:t>
      </w:r>
      <w:r>
        <w:annotationRef/>
      </w:r>
    </w:p>
  </w:comment>
  <w:comment w:id="22" w:author="Nowaková Andrea" w:date="2024-08-05T13:01:00Z" w:initials="AN">
    <w:p w14:paraId="120FC234" w14:textId="77777777" w:rsidR="00E20186" w:rsidRDefault="00E20186" w:rsidP="00E20186">
      <w:pPr>
        <w:pStyle w:val="Textkomente"/>
      </w:pPr>
      <w:r>
        <w:rPr>
          <w:rStyle w:val="Odkaznakoment"/>
        </w:rPr>
        <w:annotationRef/>
      </w:r>
      <w:r>
        <w:t xml:space="preserve">Dovolím si poprosit o vysvětlení, jak jsou namyšleny Skutečné náklady… skutečný náklad bude jeden záznam? Do ERP potřebujeme Vyúčtování poslat po dílčích nákladech </w:t>
      </w:r>
    </w:p>
  </w:comment>
  <w:comment w:id="23" w:author="Nowaková Andrea" w:date="2024-08-05T13:05:00Z" w:initials="AN">
    <w:p w14:paraId="0431BB2A" w14:textId="77777777" w:rsidR="00D74DC3" w:rsidRDefault="00D74DC3" w:rsidP="00D74DC3">
      <w:pPr>
        <w:pStyle w:val="Textkomente"/>
      </w:pPr>
      <w:r>
        <w:rPr>
          <w:rStyle w:val="Odkaznakoment"/>
        </w:rPr>
        <w:annotationRef/>
      </w:r>
      <w:r>
        <w:t>Prosím o vysvětlení významu tabulky</w:t>
      </w:r>
    </w:p>
  </w:comment>
  <w:comment w:id="24" w:author="Urbaníková Nikola" w:date="2024-08-07T15:36:00Z" w:initials="UN">
    <w:p w14:paraId="33E9EBF1" w14:textId="307B2BD1" w:rsidR="0ECDC88C" w:rsidRDefault="0ECDC88C">
      <w:pPr>
        <w:pStyle w:val="Textkomente"/>
      </w:pPr>
      <w:r>
        <w:t>správce může vidět přehled vozidel</w:t>
      </w:r>
      <w:r>
        <w:rPr>
          <w:rStyle w:val="Odkaznakoment"/>
        </w:rPr>
        <w:annotationRef/>
      </w:r>
    </w:p>
  </w:comment>
  <w:comment w:id="25" w:author="Urbaníková Nikola" w:date="2024-08-07T15:44:00Z" w:initials="UN">
    <w:p w14:paraId="12DF3325" w14:textId="1EE68931" w:rsidR="0ECDC88C" w:rsidRDefault="0ECDC88C">
      <w:pPr>
        <w:pStyle w:val="Textkomente"/>
      </w:pPr>
      <w:r>
        <w:fldChar w:fldCharType="begin"/>
      </w:r>
      <w:r>
        <w:instrText xml:space="preserve"> HYPERLINK "mailto:vaclav.dvorak@webcom.cz"</w:instrText>
      </w:r>
      <w:bookmarkStart w:id="26" w:name="_@_1C64DCB8364840B1BC706E1D4E14220FZ"/>
      <w:r>
        <w:fldChar w:fldCharType="separate"/>
      </w:r>
      <w:bookmarkEnd w:id="26"/>
      <w:r w:rsidRPr="0ECDC88C">
        <w:rPr>
          <w:rStyle w:val="Zmnka"/>
        </w:rPr>
        <w:t>@Dvořák Václav</w:t>
      </w:r>
      <w:r>
        <w:fldChar w:fldCharType="end"/>
      </w:r>
      <w:r>
        <w:t xml:space="preserve"> vymyslet, zda zaměstannec může vidět celou flotilu, či nějak omezenou </w:t>
      </w:r>
      <w:r>
        <w:fldChar w:fldCharType="begin"/>
      </w:r>
      <w:r>
        <w:instrText xml:space="preserve"> HYPERLINK "mailto:lubomir.poloch@webcom.cz"</w:instrText>
      </w:r>
      <w:bookmarkStart w:id="27" w:name="_@_544D8C1FE4BC40A3BD1FCC381A56EE19Z"/>
      <w:r>
        <w:fldChar w:fldCharType="separate"/>
      </w:r>
      <w:bookmarkEnd w:id="27"/>
      <w:r w:rsidRPr="0ECDC88C">
        <w:rPr>
          <w:rStyle w:val="Zmnka"/>
        </w:rPr>
        <w:t>@Poloch Lubomír</w:t>
      </w:r>
      <w:r>
        <w:fldChar w:fldCharType="end"/>
      </w:r>
      <w:r>
        <w:t xml:space="preserve"> </w:t>
      </w:r>
      <w:r>
        <w:rPr>
          <w:rStyle w:val="Odkaznakoment"/>
        </w:rPr>
        <w:annotationRef/>
      </w:r>
    </w:p>
  </w:comment>
  <w:comment w:id="28" w:author="Dvořák Václav" w:date="2024-09-05T11:31:00Z" w:initials="VD">
    <w:p w14:paraId="12321DB9" w14:textId="5CBC9A90" w:rsidR="00A31E0F" w:rsidRDefault="00A31E0F" w:rsidP="00A31E0F">
      <w:pPr>
        <w:pStyle w:val="Textkomente"/>
      </w:pPr>
      <w:r>
        <w:rPr>
          <w:rStyle w:val="Odkaznakoment"/>
        </w:rPr>
        <w:annotationRef/>
      </w:r>
      <w:r>
        <w:t xml:space="preserve">Tady bude možno být N zaměstnanců (vícero hodnot) ? </w:t>
      </w:r>
      <w:r>
        <w:fldChar w:fldCharType="begin"/>
      </w:r>
      <w:r>
        <w:instrText>HYPERLINK "mailto:nikola.urbanikova@webcom.cz"</w:instrText>
      </w:r>
      <w:bookmarkStart w:id="29" w:name="_@_1BE29A47C57649C6B8D51D1E311C1470Z"/>
      <w:r>
        <w:fldChar w:fldCharType="separate"/>
      </w:r>
      <w:bookmarkEnd w:id="29"/>
      <w:r w:rsidRPr="00A31E0F">
        <w:rPr>
          <w:rStyle w:val="Zmnka"/>
        </w:rPr>
        <w:t>@Urbaníková Nikola</w:t>
      </w:r>
      <w:r>
        <w:fldChar w:fldCharType="end"/>
      </w:r>
      <w:r>
        <w:t xml:space="preserve"> </w:t>
      </w:r>
      <w:r>
        <w:fldChar w:fldCharType="begin"/>
      </w:r>
      <w:r>
        <w:instrText>HYPERLINK "mailto:Andrea.Nowakova@webcom.cz"</w:instrText>
      </w:r>
      <w:bookmarkStart w:id="30" w:name="_@_E200C7AAF9044347A196CBA94C2905BDZ"/>
      <w:r>
        <w:fldChar w:fldCharType="separate"/>
      </w:r>
      <w:bookmarkEnd w:id="30"/>
      <w:r w:rsidRPr="00A31E0F">
        <w:rPr>
          <w:rStyle w:val="Zmnka"/>
        </w:rPr>
        <w:t>@Nowaková Andrea</w:t>
      </w:r>
      <w:r>
        <w:fldChar w:fldCharType="end"/>
      </w:r>
      <w:r>
        <w:t xml:space="preserve"> </w:t>
      </w:r>
    </w:p>
  </w:comment>
  <w:comment w:id="31" w:author="Dvořák Václav" w:date="2024-09-05T11:35:00Z" w:initials="VD">
    <w:p w14:paraId="2DB37379" w14:textId="2C7AE840" w:rsidR="0041570A" w:rsidRDefault="0041570A" w:rsidP="0041570A">
      <w:pPr>
        <w:pStyle w:val="Textkomente"/>
      </w:pPr>
      <w:r>
        <w:rPr>
          <w:rStyle w:val="Odkaznakoment"/>
        </w:rPr>
        <w:annotationRef/>
      </w:r>
      <w:r>
        <w:t xml:space="preserve">Chápu správně, že tedy bude boolean s názvem „Lokální měna“ a pokud bude kód měny  např. CZK a já zapnu tento boolean, tak se bude automaticky CZK vyplňovat furt, pokud nezvolíme jinak? </w:t>
      </w:r>
      <w:r>
        <w:fldChar w:fldCharType="begin"/>
      </w:r>
      <w:r>
        <w:instrText>HYPERLINK "mailto:nikola.urbanikova@webcom.cz"</w:instrText>
      </w:r>
      <w:bookmarkStart w:id="35" w:name="_@_ECB6ACC291294DC79F527EC94BF5BEEDZ"/>
      <w:r>
        <w:fldChar w:fldCharType="separate"/>
      </w:r>
      <w:bookmarkEnd w:id="35"/>
      <w:r w:rsidRPr="0041570A">
        <w:rPr>
          <w:rStyle w:val="Zmnka"/>
        </w:rPr>
        <w:t>@Urbaníková Nikola</w:t>
      </w:r>
      <w:r>
        <w:fldChar w:fldCharType="end"/>
      </w:r>
      <w:r>
        <w:t xml:space="preserve"> </w:t>
      </w:r>
      <w:r>
        <w:fldChar w:fldCharType="begin"/>
      </w:r>
      <w:r>
        <w:instrText>HYPERLINK "mailto:Andrea.Nowakova@webcom.cz"</w:instrText>
      </w:r>
      <w:bookmarkStart w:id="36" w:name="_@_2D7D931F0D6D47A0AA5684EB61757ED9Z"/>
      <w:r>
        <w:fldChar w:fldCharType="separate"/>
      </w:r>
      <w:bookmarkEnd w:id="36"/>
      <w:r w:rsidRPr="0041570A">
        <w:rPr>
          <w:rStyle w:val="Zmnka"/>
        </w:rPr>
        <w:t>@Nowaková Andrea</w:t>
      </w:r>
      <w:r>
        <w:fldChar w:fldCharType="end"/>
      </w:r>
      <w:r>
        <w:t xml:space="preserve">  </w:t>
      </w:r>
    </w:p>
  </w:comment>
  <w:comment w:id="32" w:author="Urbaníková Nikola" w:date="2024-09-13T13:39:00Z" w:initials="UN">
    <w:p w14:paraId="51EB45FA" w14:textId="5C89587C" w:rsidR="194E957C" w:rsidRDefault="194E957C">
      <w:pPr>
        <w:pStyle w:val="Textkomente"/>
      </w:pPr>
      <w:r>
        <w:t>Ano, každopádně v 1. verzi vlastně ani jiná možnost nebude, jelikož kurz se bude stahovat z čnb. Tudíž přepočet bude možný pouze zahraniční měna na CZK.</w:t>
      </w:r>
      <w:r>
        <w:rPr>
          <w:rStyle w:val="Odkaznakoment"/>
        </w:rPr>
        <w:annotationRef/>
      </w:r>
    </w:p>
  </w:comment>
  <w:comment w:id="33" w:author="Urbaníková Nikola" w:date="2024-09-13T13:55:00Z" w:initials="UN">
    <w:p w14:paraId="13CFEFE5" w14:textId="335F42CE" w:rsidR="194E957C" w:rsidRDefault="194E957C">
      <w:pPr>
        <w:pStyle w:val="Textkomente"/>
      </w:pPr>
      <w:r>
        <w:t>Vyhovuje to tak, nebo je tu silný požadavek, aby lokální měna mohla být např. euro?</w:t>
      </w:r>
      <w:r>
        <w:rPr>
          <w:rStyle w:val="Odkaznakoment"/>
        </w:rPr>
        <w:annotationRef/>
      </w:r>
    </w:p>
    <w:p w14:paraId="4AA8D47E" w14:textId="61F2B599" w:rsidR="194E957C" w:rsidRDefault="194E957C">
      <w:pPr>
        <w:pStyle w:val="Textkomente"/>
      </w:pPr>
    </w:p>
    <w:p w14:paraId="1EDB6190" w14:textId="08C013B5" w:rsidR="194E957C" w:rsidRDefault="194E957C">
      <w:pPr>
        <w:pStyle w:val="Textkomente"/>
      </w:pPr>
      <w:r>
        <w:t>Dívám se na evropskou centrální banku a nevidím, že by publikovali exotičtější měny...</w:t>
      </w:r>
    </w:p>
  </w:comment>
  <w:comment w:id="34" w:author="Dvořák Václav" w:date="2024-09-20T09:41:00Z" w:initials="VD">
    <w:p w14:paraId="27AFF914" w14:textId="77777777" w:rsidR="00570A88" w:rsidRDefault="00570A88" w:rsidP="00570A88">
      <w:pPr>
        <w:pStyle w:val="Textkomente"/>
      </w:pPr>
      <w:r>
        <w:rPr>
          <w:rStyle w:val="Odkaznakoment"/>
        </w:rPr>
        <w:annotationRef/>
      </w:r>
      <w:r>
        <w:t>Já si myslím, že by LM mohla být i euro, ano. Záleží na koncovém zákazníkovi, zkrátka LM může být jakákoliv - za mě.</w:t>
      </w:r>
    </w:p>
  </w:comment>
  <w:comment w:id="37" w:author="Nowaková Andrea" w:date="2024-08-05T13:21:00Z" w:initials="AN">
    <w:p w14:paraId="225E60C3" w14:textId="3D5A8FAF" w:rsidR="007A591E" w:rsidRDefault="007A591E" w:rsidP="007A591E">
      <w:pPr>
        <w:pStyle w:val="Textkomente"/>
      </w:pPr>
      <w:r>
        <w:rPr>
          <w:rStyle w:val="Odkaznakoment"/>
        </w:rPr>
        <w:annotationRef/>
      </w:r>
      <w:r>
        <w:t>Význam tabulky?</w:t>
      </w:r>
    </w:p>
  </w:comment>
  <w:comment w:id="38" w:author="Urbaníková Nikola" w:date="2024-07-26T00:50:00Z" w:initials="UN">
    <w:p w14:paraId="12914E23" w14:textId="3EAF2A65" w:rsidR="003930E7" w:rsidRDefault="003930E7" w:rsidP="3DF7AE36">
      <w:r>
        <w:rPr>
          <w:rStyle w:val="Odkaznakoment"/>
        </w:rPr>
        <w:annotationRef/>
      </w:r>
      <w:r>
        <w:fldChar w:fldCharType="begin"/>
      </w:r>
      <w:r>
        <w:instrText xml:space="preserve"> HYPERLINK "mailto:vaclav.dvorak@webcom.cz"</w:instrText>
      </w:r>
      <w:bookmarkStart w:id="41" w:name="_@_5FC4B2908E3246F38DA33BBA70420DBCZ"/>
      <w:r>
        <w:fldChar w:fldCharType="separate"/>
      </w:r>
      <w:bookmarkEnd w:id="41"/>
      <w:r w:rsidR="3DF7AE36" w:rsidRPr="3DF7AE36">
        <w:t>@Dvořák Václav</w:t>
      </w:r>
      <w:r>
        <w:fldChar w:fldCharType="end"/>
      </w:r>
      <w:r w:rsidR="3DF7AE36">
        <w:t xml:space="preserve"> - co se plánuje tady s něma?</w:t>
      </w:r>
    </w:p>
  </w:comment>
  <w:comment w:id="39" w:author="Dvořák Václav" w:date="2024-07-26T13:50:00Z" w:initials="DV">
    <w:p w14:paraId="66D0885E" w14:textId="231339A1" w:rsidR="00F850B6" w:rsidRDefault="00F850B6" w:rsidP="00F850B6">
      <w:pPr>
        <w:pStyle w:val="Textkomente"/>
      </w:pPr>
      <w:r>
        <w:rPr>
          <w:rStyle w:val="Odkaznakoment"/>
        </w:rPr>
        <w:annotationRef/>
      </w:r>
      <w:r>
        <w:t xml:space="preserve">To v případě, že by aplikace byla přeložena např. i do angličtiny, což vůbec nevím, jestli je, nebo není v plánu. </w:t>
      </w:r>
      <w:r>
        <w:fldChar w:fldCharType="begin"/>
      </w:r>
      <w:r>
        <w:instrText>HYPERLINK "mailto:Andrea.Nowakova@webcom.cz"</w:instrText>
      </w:r>
      <w:bookmarkStart w:id="42" w:name="_@_35BAC2698B60472195BB4333BFFCE5D7Z"/>
      <w:r>
        <w:fldChar w:fldCharType="separate"/>
      </w:r>
      <w:bookmarkEnd w:id="42"/>
      <w:r w:rsidRPr="00F850B6">
        <w:rPr>
          <w:rStyle w:val="Zmnka"/>
        </w:rPr>
        <w:t>@Nowaková Andrea</w:t>
      </w:r>
      <w:r>
        <w:fldChar w:fldCharType="end"/>
      </w:r>
      <w:r>
        <w:t xml:space="preserve"> </w:t>
      </w:r>
      <w:r>
        <w:fldChar w:fldCharType="begin"/>
      </w:r>
      <w:r>
        <w:instrText>HYPERLINK "mailto:lubomir.poloch@webcom.cz"</w:instrText>
      </w:r>
      <w:bookmarkStart w:id="43" w:name="_@_6318C9B59E224965945A3C2B03831216Z"/>
      <w:r>
        <w:fldChar w:fldCharType="separate"/>
      </w:r>
      <w:bookmarkEnd w:id="43"/>
      <w:r w:rsidRPr="00F850B6">
        <w:rPr>
          <w:rStyle w:val="Zmnka"/>
        </w:rPr>
        <w:t>@Poloch Lubomír</w:t>
      </w:r>
      <w:r>
        <w:fldChar w:fldCharType="end"/>
      </w:r>
      <w:r>
        <w:t xml:space="preserve">  co myslíte?</w:t>
      </w:r>
    </w:p>
  </w:comment>
  <w:comment w:id="40" w:author="Poloch Lubomír" w:date="2024-07-29T11:44:00Z" w:initials="PL">
    <w:p w14:paraId="2EA3CC66" w14:textId="4DC2E2CA" w:rsidR="27AB75AB" w:rsidRDefault="27AB75AB">
      <w:pPr>
        <w:pStyle w:val="Textkomente"/>
      </w:pPr>
      <w:r>
        <w:t>no je pravda, že dnes v ČR jsou zahraniční pracovníci, kteří s češtinou bojují... tak ENG není špatný nápad. Schvaluji.</w:t>
      </w:r>
      <w:r>
        <w:rPr>
          <w:rStyle w:val="Odkaznakoment"/>
        </w:rPr>
        <w:annotationRef/>
      </w:r>
    </w:p>
  </w:comment>
  <w:comment w:id="44" w:author="Dvořák Václav" w:date="2024-09-05T11:41:00Z" w:initials="VD">
    <w:p w14:paraId="30040052" w14:textId="77777777" w:rsidR="00AC6D4E" w:rsidRDefault="00AC6D4E" w:rsidP="00AC6D4E">
      <w:pPr>
        <w:pStyle w:val="Textkomente"/>
      </w:pPr>
      <w:r>
        <w:rPr>
          <w:rStyle w:val="Odkaznakoment"/>
        </w:rPr>
        <w:annotationRef/>
      </w:r>
      <w:r>
        <w:t>Bude možné tuto tabulku doplnit i ručně? Máme zde 2x Natural, kdy jeden z nich je levnější a druhý drazší, stejný případ je ale i u Dieselu, kdy je např. Diesel a Diesel+</w:t>
      </w:r>
    </w:p>
    <w:p w14:paraId="5BAB6896" w14:textId="77C7D5EF" w:rsidR="00AC6D4E" w:rsidRDefault="00AC6D4E" w:rsidP="00AC6D4E">
      <w:pPr>
        <w:pStyle w:val="Textkomente"/>
      </w:pPr>
      <w:r>
        <w:fldChar w:fldCharType="begin"/>
      </w:r>
      <w:r>
        <w:instrText>HYPERLINK "mailto:nikola.urbanikova@webcom.cz"</w:instrText>
      </w:r>
      <w:bookmarkStart w:id="47" w:name="_@_9792E9C8BF5B4F4BAC7253C676B210ACZ"/>
      <w:r>
        <w:fldChar w:fldCharType="separate"/>
      </w:r>
      <w:bookmarkEnd w:id="47"/>
      <w:r w:rsidRPr="00AC6D4E">
        <w:rPr>
          <w:rStyle w:val="Zmnka"/>
        </w:rPr>
        <w:t>@Urbaníková Nikola</w:t>
      </w:r>
      <w:r>
        <w:fldChar w:fldCharType="end"/>
      </w:r>
      <w:r>
        <w:t xml:space="preserve"> </w:t>
      </w:r>
      <w:r>
        <w:fldChar w:fldCharType="begin"/>
      </w:r>
      <w:r>
        <w:instrText>HYPERLINK "mailto:Andrea.Nowakova@webcom.cz"</w:instrText>
      </w:r>
      <w:bookmarkStart w:id="48" w:name="_@_047183B966E04A6BBE682FC7A5F089E7Z"/>
      <w:r>
        <w:fldChar w:fldCharType="separate"/>
      </w:r>
      <w:bookmarkEnd w:id="48"/>
      <w:r w:rsidRPr="00AC6D4E">
        <w:rPr>
          <w:rStyle w:val="Zmnka"/>
        </w:rPr>
        <w:t>@Nowaková Andrea</w:t>
      </w:r>
      <w:r>
        <w:fldChar w:fldCharType="end"/>
      </w:r>
      <w:r>
        <w:t xml:space="preserve"> </w:t>
      </w:r>
    </w:p>
  </w:comment>
  <w:comment w:id="45" w:author="Urbaníková Nikola" w:date="2024-09-13T14:07:00Z" w:initials="UN">
    <w:p w14:paraId="711B15CD" w14:textId="679D95A4" w:rsidR="194E957C" w:rsidRDefault="194E957C">
      <w:pPr>
        <w:pStyle w:val="Textkomente"/>
      </w:pPr>
      <w:r>
        <w:t>Nebude...</w:t>
      </w:r>
      <w:r>
        <w:rPr>
          <w:rStyle w:val="Odkaznakoment"/>
        </w:rPr>
        <w:annotationRef/>
      </w:r>
    </w:p>
    <w:p w14:paraId="11E70DEB" w14:textId="3460F6C3" w:rsidR="194E957C" w:rsidRDefault="194E957C">
      <w:pPr>
        <w:pStyle w:val="Textkomente"/>
      </w:pPr>
      <w:r>
        <w:t>Domnívám se, že tady ta tabulka je hlavně z důvodu výpočtu pohonných hmot, pokud nebudou doloženy podle zákonu. Našla jsem rozdělení jenom na 4..? https://portal.pohoda.cz/dane-ucetnictvi-mzdy/mzdy-a-prace/cestovni-nahrady-v-roce-2024/</w:t>
      </w:r>
    </w:p>
    <w:p w14:paraId="17A7CCEF" w14:textId="43752621" w:rsidR="194E957C" w:rsidRDefault="194E957C">
      <w:pPr>
        <w:pStyle w:val="Textkomente"/>
      </w:pPr>
    </w:p>
    <w:p w14:paraId="6675A0C0" w14:textId="22064FAA" w:rsidR="194E957C" w:rsidRDefault="194E957C">
      <w:pPr>
        <w:pStyle w:val="Textkomente"/>
      </w:pPr>
      <w:r>
        <w:t>Můžeme to řešit dvěma způsoby - pokud podle zákona rozlišujeme vícero hodnot, tak tam dáme vícero hodnot, Ale napevno :) tudíž auto je na Diesel plus, Výpočet - počet km * Diesel plus</w:t>
      </w:r>
    </w:p>
    <w:p w14:paraId="76C5D10E" w14:textId="7641762E" w:rsidR="194E957C" w:rsidRDefault="194E957C">
      <w:pPr>
        <w:pStyle w:val="Textkomente"/>
      </w:pPr>
    </w:p>
    <w:p w14:paraId="2413A669" w14:textId="43F4582F" w:rsidR="194E957C" w:rsidRDefault="194E957C">
      <w:pPr>
        <w:pStyle w:val="Textkomente"/>
      </w:pPr>
      <w:r>
        <w:t>Pokud v případě nedoložení ceny pohonných hmot, se pohybujeme pořád ve 4 hodnotách, a chceme aby jen někde v přehledu viděl správce, zda auto jezdí na diesel nebo diesel+, tak číselník rozšíříme o tyto hodnoty navíc, a dáme si k tomu flag, zda to patří k Naturalu, nebo Dieselu, abychom věděli, jak to počítat.</w:t>
      </w:r>
    </w:p>
    <w:p w14:paraId="07ED11AB" w14:textId="7EE7A996" w:rsidR="194E957C" w:rsidRDefault="194E957C">
      <w:pPr>
        <w:pStyle w:val="Textkomente"/>
      </w:pPr>
      <w:r>
        <w:t>Tudíž auto je na Diesel plus, počítám počet km * Diesel obyč</w:t>
      </w:r>
    </w:p>
    <w:p w14:paraId="32673B23" w14:textId="267B0737" w:rsidR="194E957C" w:rsidRDefault="194E957C">
      <w:pPr>
        <w:pStyle w:val="Textkomente"/>
      </w:pPr>
    </w:p>
  </w:comment>
  <w:comment w:id="46" w:author="Dvořák Václav" w:date="2024-09-20T09:46:00Z" w:initials="VD">
    <w:p w14:paraId="32B824DE" w14:textId="77777777" w:rsidR="0084494D" w:rsidRDefault="0084494D" w:rsidP="0084494D">
      <w:pPr>
        <w:pStyle w:val="Textkomente"/>
      </w:pPr>
      <w:r>
        <w:rPr>
          <w:rStyle w:val="Odkaznakoment"/>
        </w:rPr>
        <w:annotationRef/>
      </w:r>
      <w:r>
        <w:t>Máte pravdu Nikol.. Pokud zaměstnanec nedoloží jinak, tak jedem dle zákona, kde jsou PHM rozděleny jen na 4 ☺️ za mě OK.</w:t>
      </w:r>
    </w:p>
  </w:comment>
  <w:comment w:id="49" w:author="Nowaková Andrea" w:date="2024-08-05T13:24:00Z" w:initials="AN">
    <w:p w14:paraId="560BC815" w14:textId="3655582B" w:rsidR="004A4B63" w:rsidRDefault="004A4B63" w:rsidP="004A4B63">
      <w:pPr>
        <w:pStyle w:val="Textkomente"/>
      </w:pPr>
      <w:r>
        <w:rPr>
          <w:rStyle w:val="Odkaznakoment"/>
        </w:rPr>
        <w:annotationRef/>
      </w:r>
      <w:r>
        <w:t>Auto služební bych dala jako první… A chybí Pěšky 😉</w:t>
      </w:r>
    </w:p>
  </w:comment>
  <w:comment w:id="50" w:author="Urbaníková Nikola" w:date="2024-08-07T09:52:00Z" w:initials="UN">
    <w:p w14:paraId="1ED652B6" w14:textId="70C0EADD" w:rsidR="65F28FBF" w:rsidRDefault="65F28FBF">
      <w:r>
        <w:t>pouze enumerace, ale dobrý point - specifikovat pořadí v dropdown menu</w:t>
      </w:r>
      <w:r>
        <w:annotationRef/>
      </w:r>
    </w:p>
  </w:comment>
  <w:comment w:id="51" w:author="Urbaníková Nikola" w:date="2024-08-07T09:56:00Z" w:initials="UN">
    <w:p w14:paraId="0D6F996A" w14:textId="3BB780FE" w:rsidR="65F28FBF" w:rsidRDefault="65F28FBF">
      <w:r>
        <w:t>hmm a když se teď na to dívám, je OK, že rozlišujeme auto soukrome, služební... v datovem modelu je osobní automobil..</w:t>
      </w:r>
      <w:r>
        <w:annotationRef/>
      </w:r>
    </w:p>
  </w:comment>
  <w:comment w:id="52" w:author="Nowaková Andrea" w:date="2024-08-07T10:28:00Z" w:initials="NA">
    <w:p w14:paraId="1EA844ED" w14:textId="3623BE53" w:rsidR="65F28FBF" w:rsidRDefault="65F28FBF">
      <w:r>
        <w:t>v CP musíme mít rozlišení AUV a AUS, tedy auto vlastní a auto soukromé - viz pak výpočet náhrad za použití soukromého vozidla</w:t>
      </w:r>
      <w:r>
        <w:annotationRef/>
      </w:r>
    </w:p>
  </w:comment>
  <w:comment w:id="53" w:author="Urbaníková Nikola" w:date="2024-08-07T15:48:00Z" w:initials="UN">
    <w:p w14:paraId="478A5179" w14:textId="30E68B6D" w:rsidR="0ECDC88C" w:rsidRDefault="0ECDC88C">
      <w:pPr>
        <w:pStyle w:val="Textkomente"/>
      </w:pPr>
      <w:r>
        <w:t>dvě auta? dvě motorky? číselník v DB vs číselník co bude vidět v aplikaci</w:t>
      </w:r>
      <w:r>
        <w:rPr>
          <w:rStyle w:val="Odkaznakoment"/>
        </w:rPr>
        <w:annotationRef/>
      </w:r>
    </w:p>
  </w:comment>
  <w:comment w:id="54" w:author="Nowaková Andrea" w:date="2024-08-05T13:24:00Z" w:initials="NA">
    <w:p w14:paraId="250D91F5" w14:textId="77777777" w:rsidR="1A030139" w:rsidRDefault="1A030139" w:rsidP="1A030139">
      <w:pPr>
        <w:pStyle w:val="Textkomente"/>
      </w:pPr>
      <w:r>
        <w:t>Auto služební bych dala jako první… A chybí Pěšky 😉</w:t>
      </w:r>
      <w:r>
        <w:rPr>
          <w:rStyle w:val="Odkaznakoment"/>
        </w:rPr>
        <w:annotationRef/>
      </w:r>
    </w:p>
  </w:comment>
  <w:comment w:id="55" w:author="Urbaníková Nikola" w:date="2024-08-07T09:52:00Z" w:initials="UN">
    <w:p w14:paraId="072E95D8" w14:textId="70C0EADD" w:rsidR="1A030139" w:rsidRDefault="1A030139">
      <w:pPr>
        <w:pStyle w:val="Textkomente"/>
      </w:pPr>
      <w:r>
        <w:t>pouze enumerace, ale dobrý point - specifikovat pořadí v dropdown menu</w:t>
      </w:r>
      <w:r>
        <w:rPr>
          <w:rStyle w:val="Odkaznakoment"/>
        </w:rPr>
        <w:annotationRef/>
      </w:r>
    </w:p>
  </w:comment>
  <w:comment w:id="56" w:author="Urbaníková Nikola" w:date="2024-08-07T09:56:00Z" w:initials="UN">
    <w:p w14:paraId="30E62D57" w14:textId="3BB780FE" w:rsidR="1A030139" w:rsidRDefault="1A030139">
      <w:pPr>
        <w:pStyle w:val="Textkomente"/>
      </w:pPr>
      <w:r>
        <w:t>hmm a když se teď na to dívám, je OK, že rozlišujeme auto soukrome, služební... v datovem modelu je osobní automobil..</w:t>
      </w:r>
      <w:r>
        <w:rPr>
          <w:rStyle w:val="Odkaznakoment"/>
        </w:rPr>
        <w:annotationRef/>
      </w:r>
    </w:p>
  </w:comment>
  <w:comment w:id="57" w:author="Nowaková Andrea" w:date="2024-08-07T10:28:00Z" w:initials="NA">
    <w:p w14:paraId="77319963" w14:textId="3623BE53" w:rsidR="1A030139" w:rsidRDefault="1A030139">
      <w:pPr>
        <w:pStyle w:val="Textkomente"/>
      </w:pPr>
      <w:r>
        <w:t>v CP musíme mít rozlišení AUV a AUS, tedy auto vlastní a auto soukromé - viz pak výpočet náhrad za použití soukromého vozidla</w:t>
      </w:r>
      <w:r>
        <w:rPr>
          <w:rStyle w:val="Odkaznakoment"/>
        </w:rPr>
        <w:annotationRef/>
      </w:r>
    </w:p>
  </w:comment>
  <w:comment w:id="58" w:author="Urbaníková Nikola" w:date="2024-08-07T15:48:00Z" w:initials="UN">
    <w:p w14:paraId="1844025A" w14:textId="30E68B6D" w:rsidR="1A030139" w:rsidRDefault="1A030139" w:rsidP="1A030139">
      <w:pPr>
        <w:pStyle w:val="Textkomente"/>
      </w:pPr>
      <w:r>
        <w:t>dvě auta? dvě motorky? číselník v DB vs číselník co bude vidět v aplikaci</w:t>
      </w:r>
      <w:r>
        <w:rPr>
          <w:rStyle w:val="Odkaznakoment"/>
        </w:rPr>
        <w:annotationRef/>
      </w:r>
    </w:p>
  </w:comment>
  <w:comment w:id="60" w:author="Urbaníková Nikola" w:date="2024-08-13T13:19:00Z" w:initials="UN">
    <w:p w14:paraId="775F5021" w14:textId="4235C1CB" w:rsidR="5002A2D6" w:rsidRDefault="5002A2D6">
      <w:pPr>
        <w:pStyle w:val="Textkomente"/>
      </w:pPr>
      <w:r>
        <w:t>sazby jsou navazane na pocatecni datum</w:t>
      </w:r>
      <w:r>
        <w:rPr>
          <w:rStyle w:val="Odkaznakoment"/>
        </w:rPr>
        <w:annotationRef/>
      </w:r>
    </w:p>
  </w:comment>
  <w:comment w:id="61" w:author="Nowaková Andrea" w:date="2024-08-05T13:26:00Z" w:initials="AN">
    <w:p w14:paraId="5D768E3D" w14:textId="77777777" w:rsidR="00E166C5" w:rsidRDefault="00E166C5" w:rsidP="00E166C5">
      <w:pPr>
        <w:pStyle w:val="Textkomente"/>
      </w:pPr>
      <w:r>
        <w:rPr>
          <w:rStyle w:val="Odkaznakoment"/>
        </w:rPr>
        <w:annotationRef/>
      </w:r>
      <w:r>
        <w:t>A výše uvedené nebude moci měnit oprávněný uživatel v aplikaci?</w:t>
      </w:r>
    </w:p>
  </w:comment>
  <w:comment w:id="62" w:author="Urbaníková Nikola" w:date="2024-07-25T23:34:00Z" w:initials="UN">
    <w:p w14:paraId="26A398DD" w14:textId="2D047E27" w:rsidR="00CF3CE7" w:rsidRDefault="00CF3CE7" w:rsidP="3DF7AE36">
      <w:r>
        <w:rPr>
          <w:rStyle w:val="Odkaznakoment"/>
        </w:rPr>
        <w:annotationRef/>
      </w:r>
      <w:r>
        <w:fldChar w:fldCharType="begin"/>
      </w:r>
      <w:r>
        <w:instrText xml:space="preserve"> HYPERLINK "mailto:Andrea.Nowakova@webcom.cz"</w:instrText>
      </w:r>
      <w:bookmarkStart w:id="64" w:name="_@_A7E8D7D068EA4741BC776ED4DE22F67DZ"/>
      <w:r>
        <w:fldChar w:fldCharType="separate"/>
      </w:r>
      <w:bookmarkEnd w:id="64"/>
      <w:r w:rsidR="3DF7AE36" w:rsidRPr="3DF7AE36">
        <w:t>@Nowaková Andrea</w:t>
      </w:r>
      <w:r>
        <w:fldChar w:fldCharType="end"/>
      </w:r>
      <w:r w:rsidR="3DF7AE36">
        <w:t xml:space="preserve">  - uvedeno Code, jak si to mam představit, co bude tady za hodnotu?</w:t>
      </w:r>
    </w:p>
  </w:comment>
  <w:comment w:id="63" w:author="Dvořák Václav" w:date="2024-07-30T14:22:00Z" w:initials="DV">
    <w:p w14:paraId="01377F16" w14:textId="77777777" w:rsidR="00687E8C" w:rsidRDefault="00687E8C" w:rsidP="00687E8C">
      <w:pPr>
        <w:pStyle w:val="Textkomente"/>
      </w:pPr>
      <w:r>
        <w:rPr>
          <w:rStyle w:val="Odkaznakoment"/>
        </w:rPr>
        <w:annotationRef/>
      </w:r>
      <w:r>
        <w:t xml:space="preserve">Nechci mluvit za Andreu, ale např. pro </w:t>
      </w:r>
    </w:p>
    <w:p w14:paraId="491312BC" w14:textId="77777777" w:rsidR="00687E8C" w:rsidRDefault="00687E8C" w:rsidP="00687E8C">
      <w:pPr>
        <w:pStyle w:val="Textkomente"/>
      </w:pPr>
      <w:r>
        <w:t>TUZ CP - TCP</w:t>
      </w:r>
      <w:r>
        <w:rPr>
          <w:color w:val="262626"/>
          <w:highlight w:val="white"/>
        </w:rPr>
        <w:t>24000001</w:t>
      </w:r>
    </w:p>
    <w:p w14:paraId="7BC2826C" w14:textId="77777777" w:rsidR="00687E8C" w:rsidRDefault="00687E8C" w:rsidP="00687E8C">
      <w:pPr>
        <w:pStyle w:val="Textkomente"/>
      </w:pPr>
      <w:r>
        <w:rPr>
          <w:color w:val="262626"/>
          <w:highlight w:val="white"/>
        </w:rPr>
        <w:t>ZAH CP - ZCP24000001</w:t>
      </w:r>
    </w:p>
    <w:p w14:paraId="0676039C" w14:textId="77777777" w:rsidR="00687E8C" w:rsidRDefault="00687E8C" w:rsidP="00687E8C">
      <w:pPr>
        <w:pStyle w:val="Textkomente"/>
      </w:pPr>
    </w:p>
  </w:comment>
  <w:comment w:id="65" w:author="Urbaníková Nikola" w:date="2024-07-25T23:32:00Z" w:initials="UN">
    <w:p w14:paraId="3718E67C" w14:textId="0C80A994" w:rsidR="00CF3CE7" w:rsidRDefault="00CF3CE7" w:rsidP="3DF7AE36">
      <w:r>
        <w:rPr>
          <w:rStyle w:val="Odkaznakoment"/>
        </w:rPr>
        <w:annotationRef/>
      </w:r>
      <w:r>
        <w:fldChar w:fldCharType="begin"/>
      </w:r>
      <w:r>
        <w:instrText xml:space="preserve"> HYPERLINK "mailto:Andrea.Nowakova@webcom.cz"</w:instrText>
      </w:r>
      <w:bookmarkStart w:id="67" w:name="_@_6889897FD0194B4ABEDB24F44CA92983Z"/>
      <w:r>
        <w:fldChar w:fldCharType="separate"/>
      </w:r>
      <w:bookmarkEnd w:id="67"/>
      <w:r w:rsidR="3DF7AE36" w:rsidRPr="3DF7AE36">
        <w:t>@Nowaková Andrea</w:t>
      </w:r>
      <w:r>
        <w:fldChar w:fldCharType="end"/>
      </w:r>
      <w:r w:rsidR="3DF7AE36">
        <w:t xml:space="preserve"> Co bude tady za hodnoty?</w:t>
      </w:r>
    </w:p>
  </w:comment>
  <w:comment w:id="66" w:author="Nowaková Andrea" w:date="2024-08-05T13:27:00Z" w:initials="AN">
    <w:p w14:paraId="087DE66C" w14:textId="77777777" w:rsidR="00E507E2" w:rsidRDefault="00E507E2" w:rsidP="00E507E2">
      <w:pPr>
        <w:pStyle w:val="Textkomente"/>
      </w:pPr>
      <w:r>
        <w:rPr>
          <w:rStyle w:val="Odkaznakoment"/>
        </w:rPr>
        <w:annotationRef/>
      </w:r>
      <w:r>
        <w:t>Matematicky, Nahoru, Dolů</w:t>
      </w:r>
    </w:p>
  </w:comment>
  <w:comment w:id="68" w:author="Urbaníková Nikola" w:date="2024-07-30T10:04:00Z" w:initials="UN">
    <w:p w14:paraId="79FAA6EE" w14:textId="2967B7EB" w:rsidR="19F4369A" w:rsidRDefault="19F4369A" w:rsidP="19F4369A">
      <w:pPr>
        <w:pStyle w:val="Textkomente"/>
      </w:pPr>
      <w:r>
        <w:fldChar w:fldCharType="begin"/>
      </w:r>
      <w:r>
        <w:instrText xml:space="preserve"> HYPERLINK "mailto:vaclav.dvorak@webcom.cz"</w:instrText>
      </w:r>
      <w:bookmarkStart w:id="70" w:name="_@_2E85136EFA0342389417CE0D3165A635Z"/>
      <w:r>
        <w:fldChar w:fldCharType="separate"/>
      </w:r>
      <w:bookmarkEnd w:id="70"/>
      <w:r>
        <w:rPr>
          <w:rStyle w:val="Zmnka"/>
        </w:rPr>
        <w:t>@Dvořák Václav</w:t>
      </w:r>
      <w:r>
        <w:fldChar w:fldCharType="end"/>
      </w:r>
      <w:r>
        <w:t xml:space="preserve"> tady je ten Paušál - přehlédla jsem ho. Ale z diskuze tedy chápu, že nelze mít jednu sazbu např. na motorku, tudíž musíme navázat na typ vozidla...</w:t>
      </w:r>
      <w:r>
        <w:rPr>
          <w:rStyle w:val="Odkaznakoment"/>
        </w:rPr>
        <w:annotationRef/>
      </w:r>
    </w:p>
  </w:comment>
  <w:comment w:id="69" w:author="Dvořák Václav" w:date="2024-07-30T14:12:00Z" w:initials="DV">
    <w:p w14:paraId="73BAEDE7" w14:textId="77777777" w:rsidR="19F4369A" w:rsidRDefault="19F4369A" w:rsidP="19F4369A">
      <w:pPr>
        <w:pStyle w:val="Textkomente"/>
      </w:pPr>
      <w:r>
        <w:t>Asi bude pravděpodobně lepší navázat na typ vozidla, ano.</w:t>
      </w:r>
      <w:r>
        <w:rPr>
          <w:rStyle w:val="Odkaznakoment"/>
        </w:rPr>
        <w:annotationRef/>
      </w:r>
    </w:p>
  </w:comment>
  <w:comment w:id="74" w:author="Urbaníková Nikola" w:date="2024-07-25T08:29:00Z" w:initials="NU">
    <w:p w14:paraId="43D84F42" w14:textId="7A2F2436" w:rsidR="00330BFB" w:rsidRDefault="00330BFB" w:rsidP="00330BFB">
      <w:pPr>
        <w:pStyle w:val="Textkomente"/>
      </w:pPr>
      <w:r>
        <w:rPr>
          <w:rStyle w:val="Odkaznakoment"/>
        </w:rPr>
        <w:annotationRef/>
      </w:r>
      <w:r>
        <w:t>NU: zapracovat i výběr vozidel - možnost výběru vícero hodnot</w:t>
      </w:r>
    </w:p>
  </w:comment>
  <w:comment w:id="75" w:author="Urbaníková Nikola" w:date="2024-07-25T08:37:00Z" w:initials="NU">
    <w:p w14:paraId="4ED1AF98" w14:textId="77777777" w:rsidR="000F4095" w:rsidRDefault="000F4095" w:rsidP="000F4095">
      <w:pPr>
        <w:pStyle w:val="Textkomente"/>
      </w:pPr>
      <w:r>
        <w:rPr>
          <w:rStyle w:val="Odkaznakoment"/>
        </w:rPr>
        <w:annotationRef/>
      </w:r>
      <w:r>
        <w:t>Typ vozidel - zadefinovaný natvrdo</w:t>
      </w:r>
    </w:p>
  </w:comment>
  <w:comment w:id="76" w:author="Urbaníková Nikola" w:date="2024-07-24T21:41:00Z" w:initials="NU">
    <w:p w14:paraId="2DD38B33" w14:textId="712EBAEB" w:rsidR="001C3020" w:rsidRDefault="001C3020" w:rsidP="001C3020">
      <w:pPr>
        <w:pStyle w:val="Textkomente"/>
      </w:pPr>
      <w:r>
        <w:rPr>
          <w:rStyle w:val="Odkaznakoment"/>
        </w:rPr>
        <w:annotationRef/>
      </w:r>
      <w:r>
        <w:t>Editovatelné?</w:t>
      </w:r>
    </w:p>
  </w:comment>
  <w:comment w:id="77" w:author="Urbaníková Nikola" w:date="2024-07-25T08:46:00Z" w:initials="NU">
    <w:p w14:paraId="784C2CFE" w14:textId="77777777" w:rsidR="0029172E" w:rsidRDefault="0029172E" w:rsidP="0029172E">
      <w:pPr>
        <w:pStyle w:val="Textkomente"/>
      </w:pPr>
      <w:r>
        <w:rPr>
          <w:rStyle w:val="Odkaznakoment"/>
        </w:rPr>
        <w:annotationRef/>
      </w:r>
      <w:r>
        <w:t>nene</w:t>
      </w:r>
    </w:p>
  </w:comment>
  <w:comment w:id="78" w:author="Urbaníková Nikola" w:date="2024-07-11T19:05:00Z" w:initials="UN">
    <w:p w14:paraId="55A005D6" w14:textId="462FD357" w:rsidR="001D7D28" w:rsidRDefault="001D7D28" w:rsidP="001D7D28">
      <w:pPr>
        <w:pStyle w:val="Textkomente"/>
      </w:pPr>
      <w:r>
        <w:rPr>
          <w:rStyle w:val="Odkaznakoment"/>
        </w:rPr>
        <w:annotationRef/>
      </w:r>
      <w:r>
        <w:t>Tady array i v plánu?</w:t>
      </w:r>
    </w:p>
  </w:comment>
  <w:comment w:id="79" w:author="Urbaníková Nikola" w:date="2024-07-12T09:17:00Z" w:initials="NU">
    <w:p w14:paraId="24CD23C0" w14:textId="77777777" w:rsidR="00BB1267" w:rsidRDefault="00BB1267" w:rsidP="00BB1267">
      <w:pPr>
        <w:pStyle w:val="Textkomente"/>
      </w:pPr>
      <w:r>
        <w:rPr>
          <w:rStyle w:val="Odkaznakoment"/>
        </w:rPr>
        <w:annotationRef/>
      </w:r>
      <w:r>
        <w:t>Řádek - 1 vozidlo, cestovni prikaz - 1..n vozidel</w:t>
      </w:r>
    </w:p>
  </w:comment>
  <w:comment w:id="82" w:author="Urbaníková Nikola" w:date="2024-07-11T21:27:00Z" w:initials="UN">
    <w:p w14:paraId="1B0B7ED9" w14:textId="64006AC3" w:rsidR="0078071A" w:rsidRDefault="0078071A" w:rsidP="0078071A">
      <w:pPr>
        <w:pStyle w:val="Textkomente"/>
      </w:pPr>
      <w:r>
        <w:rPr>
          <w:rStyle w:val="Odkaznakoment"/>
        </w:rPr>
        <w:annotationRef/>
      </w:r>
      <w:r>
        <w:t>Pěšky?</w:t>
      </w:r>
    </w:p>
  </w:comment>
  <w:comment w:id="83" w:author="Urbaníková Nikola" w:date="2024-07-12T09:17:00Z" w:initials="NU">
    <w:p w14:paraId="28CF1D6D" w14:textId="77777777" w:rsidR="00BB1267" w:rsidRDefault="00BB1267" w:rsidP="00BB1267">
      <w:pPr>
        <w:pStyle w:val="Textkomente"/>
      </w:pPr>
      <w:r>
        <w:rPr>
          <w:rStyle w:val="Odkaznakoment"/>
        </w:rPr>
        <w:annotationRef/>
      </w:r>
      <w:r>
        <w:t>nene</w:t>
      </w:r>
    </w:p>
  </w:comment>
  <w:comment w:id="84" w:author="Urbaníková Nikola" w:date="2024-07-12T09:19:00Z" w:initials="NU">
    <w:p w14:paraId="5F934DCB" w14:textId="77777777" w:rsidR="00B47954" w:rsidRDefault="00B47954" w:rsidP="00B47954">
      <w:pPr>
        <w:pStyle w:val="Textkomente"/>
      </w:pPr>
      <w:r>
        <w:rPr>
          <w:rStyle w:val="Odkaznakoment"/>
        </w:rPr>
        <w:annotationRef/>
      </w:r>
      <w:r>
        <w:t>Moznost upravit pridat „způsob přepravy“ do ciselniku</w:t>
      </w:r>
    </w:p>
  </w:comment>
  <w:comment w:id="80" w:author="Dvořák Václav" w:date="2024-08-26T12:31:00Z" w:initials="VD">
    <w:p w14:paraId="77EC88B1" w14:textId="77777777" w:rsidR="00DD0C96" w:rsidRDefault="00DD0C96" w:rsidP="00DD0C96">
      <w:pPr>
        <w:pStyle w:val="Textkomente"/>
      </w:pPr>
      <w:r>
        <w:rPr>
          <w:rStyle w:val="Odkaznakoment"/>
        </w:rPr>
        <w:annotationRef/>
      </w:r>
      <w:r>
        <w:t>Jen vsuvka.. Hodnot může být „N“ tzn. 2, ale i 3, nebo 4, tím pádem i čísel vozidla</w:t>
      </w:r>
    </w:p>
  </w:comment>
  <w:comment w:id="81" w:author="Dvořák Václav" w:date="2024-08-26T12:33:00Z" w:initials="VD">
    <w:p w14:paraId="07E94B49" w14:textId="19A6FBAD" w:rsidR="005137A3" w:rsidRDefault="005137A3" w:rsidP="005137A3">
      <w:pPr>
        <w:pStyle w:val="Textkomente"/>
      </w:pPr>
      <w:r>
        <w:rPr>
          <w:rStyle w:val="Odkaznakoment"/>
        </w:rPr>
        <w:annotationRef/>
      </w:r>
      <w:r>
        <w:fldChar w:fldCharType="begin"/>
      </w:r>
      <w:r>
        <w:instrText>HYPERLINK "mailto:nikola.urbanikova@webcom.cz"</w:instrText>
      </w:r>
      <w:bookmarkStart w:id="85" w:name="_@_296B4EB26EF446E8B2F7C8F3C31E4737Z"/>
      <w:r>
        <w:fldChar w:fldCharType="separate"/>
      </w:r>
      <w:bookmarkEnd w:id="85"/>
      <w:r w:rsidRPr="005137A3">
        <w:rPr>
          <w:rStyle w:val="Zmnka"/>
        </w:rPr>
        <w:t>@Urbaníková Nikola</w:t>
      </w:r>
      <w:r>
        <w:fldChar w:fldCharType="end"/>
      </w:r>
      <w:r>
        <w:t xml:space="preserve"> </w:t>
      </w:r>
    </w:p>
  </w:comment>
  <w:comment w:id="86" w:author="Dvořák Václav" w:date="2024-09-06T08:45:00Z" w:initials="VD">
    <w:p w14:paraId="641EAF7E" w14:textId="7E9489E0" w:rsidR="00743CF1" w:rsidRDefault="00743CF1" w:rsidP="00743CF1">
      <w:pPr>
        <w:pStyle w:val="Textkomente"/>
      </w:pPr>
      <w:r>
        <w:rPr>
          <w:rStyle w:val="Odkaznakoment"/>
        </w:rPr>
        <w:annotationRef/>
      </w:r>
      <w:r>
        <w:fldChar w:fldCharType="begin"/>
      </w:r>
      <w:r>
        <w:instrText>HYPERLINK "mailto:nikola.urbanikova@webcom.cz"</w:instrText>
      </w:r>
      <w:bookmarkStart w:id="88" w:name="_@_40AE4924FD8548A088B56CFD6EF345E3Z"/>
      <w:r>
        <w:fldChar w:fldCharType="separate"/>
      </w:r>
      <w:bookmarkEnd w:id="88"/>
      <w:r w:rsidRPr="00743CF1">
        <w:rPr>
          <w:rStyle w:val="Zmnka"/>
        </w:rPr>
        <w:t>@Urbaníková Nikola</w:t>
      </w:r>
      <w:r>
        <w:fldChar w:fldCharType="end"/>
      </w:r>
      <w:r>
        <w:t xml:space="preserve"> patří tento popis k datumu nákladu?</w:t>
      </w:r>
    </w:p>
  </w:comment>
  <w:comment w:id="87" w:author="Urbaníková Nikola" w:date="2024-09-13T14:08:00Z" w:initials="UN">
    <w:p w14:paraId="501244AC" w14:textId="70EECB41" w:rsidR="194E957C" w:rsidRDefault="194E957C">
      <w:pPr>
        <w:pStyle w:val="Textkomente"/>
      </w:pPr>
      <w:r>
        <w:t>upraveno, děkuji</w:t>
      </w:r>
      <w:r>
        <w:rPr>
          <w:rStyle w:val="Odkaznakoment"/>
        </w:rPr>
        <w:annotationRef/>
      </w:r>
    </w:p>
  </w:comment>
  <w:comment w:id="89" w:author="Dvořák Václav" w:date="2024-09-06T09:49:00Z" w:initials="VD">
    <w:p w14:paraId="5F3951B5" w14:textId="62E9B705" w:rsidR="0066083C" w:rsidRDefault="0066083C" w:rsidP="0066083C">
      <w:pPr>
        <w:pStyle w:val="Textkomente"/>
      </w:pPr>
      <w:r>
        <w:rPr>
          <w:rStyle w:val="Odkaznakoment"/>
        </w:rPr>
        <w:annotationRef/>
      </w:r>
      <w:r>
        <w:t xml:space="preserve">Dle nového zákona o účetnictví si může účetní jednotka zvolit jinou funkční měnu, napadá mě tedy, že by pole „Kód měny“ a tím pádem i „Částka (LM)“ a „Celkem (LM)“ mělo být i u TUZ CP, nevím ale jestli takový případ může někdy nastat.. Co myslíte? </w:t>
      </w:r>
      <w:r>
        <w:fldChar w:fldCharType="begin"/>
      </w:r>
      <w:r>
        <w:instrText>HYPERLINK "mailto:Andrea.Nowakova@webcom.cz"</w:instrText>
      </w:r>
      <w:bookmarkStart w:id="95" w:name="_@_179AE15AD2EE4AE7BD65E5F5A1859063Z"/>
      <w:r>
        <w:fldChar w:fldCharType="separate"/>
      </w:r>
      <w:bookmarkEnd w:id="95"/>
      <w:r w:rsidRPr="0066083C">
        <w:rPr>
          <w:rStyle w:val="Zmnka"/>
        </w:rPr>
        <w:t>@Nowaková Andrea</w:t>
      </w:r>
      <w:r>
        <w:fldChar w:fldCharType="end"/>
      </w:r>
      <w:r>
        <w:t xml:space="preserve"> </w:t>
      </w:r>
      <w:r>
        <w:fldChar w:fldCharType="begin"/>
      </w:r>
      <w:r>
        <w:instrText>HYPERLINK "mailto:lubomir.poloch@webcom.cz"</w:instrText>
      </w:r>
      <w:bookmarkStart w:id="96" w:name="_@_C7864E462A28422F8A9BD97AB30BE354Z"/>
      <w:r>
        <w:fldChar w:fldCharType="separate"/>
      </w:r>
      <w:bookmarkEnd w:id="96"/>
      <w:r w:rsidRPr="0066083C">
        <w:rPr>
          <w:rStyle w:val="Zmnka"/>
        </w:rPr>
        <w:t>@Poloch Lubomír</w:t>
      </w:r>
      <w:r>
        <w:fldChar w:fldCharType="end"/>
      </w:r>
      <w:r>
        <w:t xml:space="preserve"> </w:t>
      </w:r>
    </w:p>
    <w:p w14:paraId="35008218" w14:textId="77777777" w:rsidR="0066083C" w:rsidRDefault="0066083C" w:rsidP="0066083C">
      <w:pPr>
        <w:pStyle w:val="Textkomente"/>
      </w:pPr>
    </w:p>
    <w:p w14:paraId="09169160" w14:textId="6A291F92" w:rsidR="0066083C" w:rsidRDefault="0066083C" w:rsidP="0066083C">
      <w:pPr>
        <w:pStyle w:val="Textkomente"/>
      </w:pPr>
      <w:r>
        <w:t xml:space="preserve">FYI </w:t>
      </w:r>
      <w:r>
        <w:fldChar w:fldCharType="begin"/>
      </w:r>
      <w:r>
        <w:instrText>HYPERLINK "mailto:nikola.urbanikova@webcom.cz"</w:instrText>
      </w:r>
      <w:bookmarkStart w:id="97" w:name="_@_D74B28AA9297443DA4BA9D842DBF9EBAZ"/>
      <w:r>
        <w:fldChar w:fldCharType="separate"/>
      </w:r>
      <w:bookmarkEnd w:id="97"/>
      <w:r w:rsidRPr="0066083C">
        <w:rPr>
          <w:rStyle w:val="Zmnka"/>
        </w:rPr>
        <w:t>@Urbaníková Nikola</w:t>
      </w:r>
      <w:r>
        <w:fldChar w:fldCharType="end"/>
      </w:r>
      <w:r>
        <w:t xml:space="preserve"> </w:t>
      </w:r>
    </w:p>
  </w:comment>
  <w:comment w:id="90" w:author="Poloch Lubomír" w:date="2024-09-06T09:56:00Z" w:initials="PL">
    <w:p w14:paraId="5E1603BC" w14:textId="7C817C6C" w:rsidR="13C3FCA1" w:rsidRDefault="13C3FCA1">
      <w:pPr>
        <w:pStyle w:val="Textkomente"/>
      </w:pPr>
      <w:r>
        <w:fldChar w:fldCharType="begin"/>
      </w:r>
      <w:r>
        <w:instrText xml:space="preserve"> HYPERLINK "mailto:vaclav.dvorak@webcom.cz"</w:instrText>
      </w:r>
      <w:bookmarkStart w:id="98" w:name="_@_7C497B5305FD4A2FAD7224C5022E16E2Z"/>
      <w:r>
        <w:fldChar w:fldCharType="separate"/>
      </w:r>
      <w:bookmarkEnd w:id="98"/>
      <w:r w:rsidRPr="13C3FCA1">
        <w:rPr>
          <w:rStyle w:val="Zmnka"/>
        </w:rPr>
        <w:t>@Dvořák Václav</w:t>
      </w:r>
      <w:r>
        <w:fldChar w:fldCharType="end"/>
      </w:r>
      <w:r>
        <w:t xml:space="preserve">  funkční měnu konzultovat s LENWER</w:t>
      </w:r>
      <w:r>
        <w:rPr>
          <w:rStyle w:val="Odkaznakoment"/>
        </w:rPr>
        <w:annotationRef/>
      </w:r>
    </w:p>
  </w:comment>
  <w:comment w:id="91" w:author="Dvořák Václav" w:date="2024-09-06T10:41:00Z" w:initials="VD">
    <w:p w14:paraId="34862824" w14:textId="0FFC7DF8" w:rsidR="00790D26" w:rsidRDefault="00790D26" w:rsidP="00790D26">
      <w:pPr>
        <w:pStyle w:val="Textkomente"/>
      </w:pPr>
      <w:r>
        <w:rPr>
          <w:rStyle w:val="Odkaznakoment"/>
        </w:rPr>
        <w:annotationRef/>
      </w:r>
      <w:r>
        <w:fldChar w:fldCharType="begin"/>
      </w:r>
      <w:r>
        <w:instrText>HYPERLINK "mailto:lubomir.poloch@webcom.cz"</w:instrText>
      </w:r>
      <w:bookmarkStart w:id="99" w:name="_@_D349C0CCEFD9471AA29F2ADF50F7DE4DZ"/>
      <w:r>
        <w:fldChar w:fldCharType="separate"/>
      </w:r>
      <w:bookmarkEnd w:id="99"/>
      <w:r w:rsidRPr="00790D26">
        <w:rPr>
          <w:rStyle w:val="Zmnka"/>
        </w:rPr>
        <w:t>@Poloch Lubomír</w:t>
      </w:r>
      <w:r>
        <w:fldChar w:fldCharType="end"/>
      </w:r>
      <w:r>
        <w:t xml:space="preserve"> s LENWER jsem prokonzultoval a shodli jsme se, že by se „Kód měny“ mohl hodit i na TUZ CP, tím pádem i „Částka (LM)“ a „Celkem (LM)“.</w:t>
      </w:r>
    </w:p>
    <w:p w14:paraId="19BEBDC7" w14:textId="77777777" w:rsidR="00790D26" w:rsidRDefault="00790D26" w:rsidP="00790D26">
      <w:pPr>
        <w:pStyle w:val="Textkomente"/>
      </w:pPr>
    </w:p>
    <w:p w14:paraId="241A369B" w14:textId="75BADB23" w:rsidR="00790D26" w:rsidRDefault="00790D26" w:rsidP="00790D26">
      <w:pPr>
        <w:pStyle w:val="Textkomente"/>
      </w:pPr>
      <w:r>
        <w:t xml:space="preserve">FYI </w:t>
      </w:r>
      <w:r>
        <w:fldChar w:fldCharType="begin"/>
      </w:r>
      <w:r>
        <w:instrText>HYPERLINK "mailto:nikola.urbanikova@webcom.cz"</w:instrText>
      </w:r>
      <w:bookmarkStart w:id="100" w:name="_@_34FAFDE1679143B6802141DEB2A3278EZ"/>
      <w:r>
        <w:fldChar w:fldCharType="separate"/>
      </w:r>
      <w:bookmarkEnd w:id="100"/>
      <w:r w:rsidRPr="00790D26">
        <w:rPr>
          <w:rStyle w:val="Zmnka"/>
        </w:rPr>
        <w:t>@Urbaníková Nikola</w:t>
      </w:r>
      <w:r>
        <w:fldChar w:fldCharType="end"/>
      </w:r>
      <w:r>
        <w:t xml:space="preserve"> </w:t>
      </w:r>
      <w:r>
        <w:fldChar w:fldCharType="begin"/>
      </w:r>
      <w:r>
        <w:instrText>HYPERLINK "mailto:Andrea.Nowakova@webcom.cz"</w:instrText>
      </w:r>
      <w:bookmarkStart w:id="101" w:name="_@_79EC424FD4824460B8731A179349341DZ"/>
      <w:r>
        <w:fldChar w:fldCharType="separate"/>
      </w:r>
      <w:bookmarkEnd w:id="101"/>
      <w:r w:rsidRPr="00790D26">
        <w:rPr>
          <w:rStyle w:val="Zmnka"/>
        </w:rPr>
        <w:t>@Nowaková Andrea</w:t>
      </w:r>
      <w:r>
        <w:fldChar w:fldCharType="end"/>
      </w:r>
      <w:r>
        <w:t xml:space="preserve"> </w:t>
      </w:r>
    </w:p>
  </w:comment>
  <w:comment w:id="92" w:author="Urbaníková Nikola" w:date="2024-09-13T14:11:00Z" w:initials="UN">
    <w:p w14:paraId="4E38980D" w14:textId="79253CA9" w:rsidR="194E957C" w:rsidRDefault="194E957C">
      <w:pPr>
        <w:pStyle w:val="Textkomente"/>
      </w:pPr>
      <w:r>
        <w:t>upraveno</w:t>
      </w:r>
      <w:r>
        <w:rPr>
          <w:rStyle w:val="Odkaznakoment"/>
        </w:rPr>
        <w:annotationRef/>
      </w:r>
    </w:p>
  </w:comment>
  <w:comment w:id="93" w:author="Urbaníková Nikola" w:date="2024-09-13T14:28:00Z" w:initials="UN">
    <w:p w14:paraId="4B8DE626" w14:textId="620447EB" w:rsidR="194E957C" w:rsidRDefault="194E957C">
      <w:pPr>
        <w:pStyle w:val="Textkomente"/>
      </w:pPr>
      <w:r>
        <w:fldChar w:fldCharType="begin"/>
      </w:r>
      <w:r>
        <w:instrText xml:space="preserve"> HYPERLINK "mailto:vaclav.dvorak@webcom.cz"</w:instrText>
      </w:r>
      <w:bookmarkStart w:id="102" w:name="_@_0FFCE1F8F8E64A00A789235D60CDAFE5Z"/>
      <w:r>
        <w:fldChar w:fldCharType="separate"/>
      </w:r>
      <w:bookmarkEnd w:id="102"/>
      <w:r w:rsidRPr="194E957C">
        <w:rPr>
          <w:rStyle w:val="Zmnka"/>
        </w:rPr>
        <w:t>@Dvořák Václav</w:t>
      </w:r>
      <w:r>
        <w:fldChar w:fldCharType="end"/>
      </w:r>
      <w:r>
        <w:t xml:space="preserve"> Tady ještě dotaz... co znamená účetní jednotka? Toto je formulář při vyplnění CP, znamená to, že u tuzemských CP, si budu moct vyplnit plánovnaý náklad v jiné měně?</w:t>
      </w:r>
      <w:r>
        <w:rPr>
          <w:rStyle w:val="Odkaznakoment"/>
        </w:rPr>
        <w:annotationRef/>
      </w:r>
    </w:p>
    <w:p w14:paraId="7C983529" w14:textId="7D063CE8" w:rsidR="194E957C" w:rsidRDefault="194E957C">
      <w:pPr>
        <w:pStyle w:val="Textkomente"/>
      </w:pPr>
    </w:p>
    <w:p w14:paraId="6B21F0B8" w14:textId="713E72DC" w:rsidR="194E957C" w:rsidRDefault="194E957C">
      <w:pPr>
        <w:pStyle w:val="Textkomente"/>
      </w:pPr>
      <w:r>
        <w:t>A pokud ano, tak to teda ještě musim přidat do záloh :)</w:t>
      </w:r>
    </w:p>
  </w:comment>
  <w:comment w:id="94" w:author="Dvořák Václav" w:date="2024-09-20T09:55:00Z" w:initials="VD">
    <w:p w14:paraId="427D27B5" w14:textId="4B2DDB2C" w:rsidR="002A72C5" w:rsidRDefault="002A72C5" w:rsidP="002A72C5">
      <w:pPr>
        <w:pStyle w:val="Textkomente"/>
      </w:pPr>
      <w:r>
        <w:rPr>
          <w:rStyle w:val="Odkaznakoment"/>
        </w:rPr>
        <w:annotationRef/>
      </w:r>
      <w:r>
        <w:fldChar w:fldCharType="begin"/>
      </w:r>
      <w:r>
        <w:instrText>HYPERLINK "mailto:nikola.urbanikova@webcom.cz"</w:instrText>
      </w:r>
      <w:bookmarkStart w:id="103" w:name="_@_06FC090D11E74B989B1A4931EF26E112Z"/>
      <w:r>
        <w:fldChar w:fldCharType="separate"/>
      </w:r>
      <w:bookmarkEnd w:id="103"/>
      <w:r w:rsidRPr="002A72C5">
        <w:rPr>
          <w:rStyle w:val="Zmnka"/>
        </w:rPr>
        <w:t>@Urbaníková Nikola</w:t>
      </w:r>
      <w:r>
        <w:fldChar w:fldCharType="end"/>
      </w:r>
      <w:r>
        <w:t xml:space="preserve"> účetní jednotka = subjekt, který vede účetnictví (FO/PO) může si tím pádem zvolit jinou funkční měnu než CZK. Je otázka, jestli tato situace může nastat samozřejmě, ale po konzultaci s LENWER by se to mohlo do budoucna třeba hodit ☺️ jde o to, že bude třeba TUZ CP, kdy funkční měna bude EUR, ale zaměstnanec bude chtít mít vyplacený CP v CZK.</w:t>
      </w:r>
    </w:p>
  </w:comment>
  <w:comment w:id="104" w:author="Urbaníková Nikola" w:date="2024-07-25T23:17:00Z" w:initials="UN">
    <w:p w14:paraId="1DCEC2BD" w14:textId="0DA89E26" w:rsidR="00A369E4" w:rsidRDefault="00A369E4" w:rsidP="3DF7AE36">
      <w:r>
        <w:rPr>
          <w:rStyle w:val="Odkaznakoment"/>
        </w:rPr>
        <w:annotationRef/>
      </w:r>
      <w:r>
        <w:fldChar w:fldCharType="begin"/>
      </w:r>
      <w:r>
        <w:instrText xml:space="preserve"> HYPERLINK "mailto:Andrea.Nowakova@webcom.cz"</w:instrText>
      </w:r>
      <w:bookmarkStart w:id="106" w:name="_@_76CCB596E5EB40999985C31E703B088EZ"/>
      <w:r>
        <w:fldChar w:fldCharType="separate"/>
      </w:r>
      <w:bookmarkEnd w:id="106"/>
      <w:r w:rsidR="3DF7AE36" w:rsidRPr="3DF7AE36">
        <w:t>@Nowaková Andrea</w:t>
      </w:r>
      <w:r>
        <w:fldChar w:fldCharType="end"/>
      </w:r>
      <w:r w:rsidR="3DF7AE36">
        <w:t xml:space="preserve"> : Jak to udělat u zahraničních cestaku? Automaticky převést částku v cizí měně na měnu domácí?</w:t>
      </w:r>
    </w:p>
  </w:comment>
  <w:comment w:id="105" w:author="Nowaková Andrea" w:date="2024-08-05T13:48:00Z" w:initials="AN">
    <w:p w14:paraId="6C55A1F7" w14:textId="77777777" w:rsidR="0047030E" w:rsidRDefault="0047030E" w:rsidP="0047030E">
      <w:pPr>
        <w:pStyle w:val="Textkomente"/>
      </w:pPr>
      <w:r>
        <w:rPr>
          <w:rStyle w:val="Odkaznakoment"/>
        </w:rPr>
        <w:annotationRef/>
      </w:r>
      <w:r>
        <w:t xml:space="preserve">Chybí kód měny, Částka je v tomto případě v měně, ať už cizí nebo lokální, chybí částka pro lokální měnu, přepočet kurzem k datu nebo posledním </w:t>
      </w:r>
    </w:p>
    <w:p w14:paraId="667CB048" w14:textId="77777777" w:rsidR="0047030E" w:rsidRDefault="0047030E" w:rsidP="0047030E">
      <w:pPr>
        <w:pStyle w:val="Textkomente"/>
      </w:pPr>
      <w:r>
        <w:t>Celkem - co se bude sčítat?</w:t>
      </w:r>
    </w:p>
  </w:comment>
  <w:comment w:id="107" w:author="Urbaníková Nikola" w:date="2024-09-03T05:22:00Z" w:initials="UN">
    <w:p w14:paraId="46E34695" w14:textId="25C98507" w:rsidR="14491F64" w:rsidRDefault="14491F64">
      <w:pPr>
        <w:pStyle w:val="Textkomente"/>
      </w:pPr>
      <w:r>
        <w:t>U zahraničního příkazu lze mít vícero záloh v různých měnách, a tudíž i jinak vyplacených.</w:t>
      </w:r>
      <w:r>
        <w:rPr>
          <w:rStyle w:val="Odkaznakoment"/>
        </w:rPr>
        <w:annotationRef/>
      </w:r>
    </w:p>
    <w:p w14:paraId="6917A3E5" w14:textId="4D836EE1" w:rsidR="14491F64" w:rsidRDefault="14491F64">
      <w:pPr>
        <w:pStyle w:val="Textkomente"/>
      </w:pPr>
    </w:p>
    <w:p w14:paraId="3DB50225" w14:textId="78264020" w:rsidR="14491F64" w:rsidRDefault="14491F64">
      <w:pPr>
        <w:pStyle w:val="Textkomente"/>
      </w:pPr>
      <w:r>
        <w:t>Můžu u domácího cestovního příkazu zálohu rozdělit a část vyplacenou jednak a část jinak?</w:t>
      </w:r>
    </w:p>
  </w:comment>
  <w:comment w:id="108" w:author="Dvořák Václav" w:date="2024-09-06T10:45:00Z" w:initials="VD">
    <w:p w14:paraId="782DCEAD" w14:textId="0E2465E1" w:rsidR="00A661CB" w:rsidRDefault="00A661CB" w:rsidP="00A661CB">
      <w:pPr>
        <w:pStyle w:val="Textkomente"/>
      </w:pPr>
      <w:r>
        <w:rPr>
          <w:rStyle w:val="Odkaznakoment"/>
        </w:rPr>
        <w:annotationRef/>
      </w:r>
      <w:r>
        <w:t xml:space="preserve">Za sebe si myslím, že ano. Co myslíte </w:t>
      </w:r>
      <w:r>
        <w:fldChar w:fldCharType="begin"/>
      </w:r>
      <w:r>
        <w:instrText>HYPERLINK "mailto:Andrea.Nowakova@webcom.cz"</w:instrText>
      </w:r>
      <w:bookmarkStart w:id="110" w:name="_@_15B4555B95EB42468E4B4148F524F007Z"/>
      <w:r>
        <w:fldChar w:fldCharType="separate"/>
      </w:r>
      <w:bookmarkEnd w:id="110"/>
      <w:r w:rsidRPr="00A661CB">
        <w:rPr>
          <w:rStyle w:val="Zmnka"/>
        </w:rPr>
        <w:t>@Nowaková Andrea</w:t>
      </w:r>
      <w:r>
        <w:fldChar w:fldCharType="end"/>
      </w:r>
      <w:r>
        <w:t xml:space="preserve"> ?</w:t>
      </w:r>
    </w:p>
  </w:comment>
  <w:comment w:id="109" w:author="Urbaníková Nikola" w:date="2024-09-13T14:26:00Z" w:initials="UN">
    <w:p w14:paraId="515412CA" w14:textId="6E0B014D" w:rsidR="194E957C" w:rsidRDefault="194E957C">
      <w:pPr>
        <w:pStyle w:val="Textkomente"/>
      </w:pPr>
      <w:r>
        <w:t>Oki, upravím, vzhledem k tomu, že u zahraničního CP to je třeba, tak to nezvyšuje pracnost</w:t>
      </w:r>
      <w:r>
        <w:rPr>
          <w:rStyle w:val="Odkaznakoment"/>
        </w:rPr>
        <w:annotationRef/>
      </w:r>
    </w:p>
  </w:comment>
  <w:comment w:id="111" w:author="Nowaková Andrea" w:date="2024-08-05T13:50:00Z" w:initials="AN">
    <w:p w14:paraId="1DDF6ACF" w14:textId="2EC18141" w:rsidR="00811A49" w:rsidRDefault="00811A49" w:rsidP="00811A49">
      <w:pPr>
        <w:pStyle w:val="Textkomente"/>
      </w:pPr>
      <w:r>
        <w:rPr>
          <w:rStyle w:val="Odkaznakoment"/>
        </w:rPr>
        <w:annotationRef/>
      </w:r>
      <w:r>
        <w:t>Název pole Částka? Chybí mi vazba na CP. atím nevím, odkud se budou posílat do do ERP? Pokud je toto místo, máme málo informací...</w:t>
      </w:r>
    </w:p>
  </w:comment>
  <w:comment w:id="112" w:author="Urbaníková Nikola" w:date="2024-09-03T05:40:00Z" w:initials="UN">
    <w:p w14:paraId="26E7E6A7" w14:textId="2069D8A8" w:rsidR="14491F64" w:rsidRDefault="14491F64">
      <w:pPr>
        <w:pStyle w:val="Textkomente"/>
      </w:pPr>
      <w:r>
        <w:t>Toto je pouze formulář</w:t>
      </w:r>
      <w:r>
        <w:rPr>
          <w:rStyle w:val="Odkaznakoment"/>
        </w:rPr>
        <w:annotationRef/>
      </w:r>
    </w:p>
  </w:comment>
  <w:comment w:id="113" w:author="Dvořák Václav" w:date="2024-09-06T10:50:00Z" w:initials="VD">
    <w:p w14:paraId="33EFDD2A" w14:textId="3E2600E0" w:rsidR="009B7891" w:rsidRDefault="009B7891" w:rsidP="009B7891">
      <w:pPr>
        <w:pStyle w:val="Textkomente"/>
      </w:pPr>
      <w:r>
        <w:rPr>
          <w:rStyle w:val="Odkaznakoment"/>
        </w:rPr>
        <w:annotationRef/>
      </w:r>
      <w:r>
        <w:t xml:space="preserve">Chápu to správně, že pokud bude vyplněna jakákoliv hodnota v poli „Částka zálohy“, tak systém bude vynucovat i „Způsob proplacení“ tedy? </w:t>
      </w:r>
      <w:r>
        <w:fldChar w:fldCharType="begin"/>
      </w:r>
      <w:r>
        <w:instrText>HYPERLINK "mailto:nikola.urbanikova@webcom.cz"</w:instrText>
      </w:r>
      <w:bookmarkStart w:id="116" w:name="_@_6DC7F42DCA0D4AC8BC2A8E4B6839889AZ"/>
      <w:r>
        <w:fldChar w:fldCharType="separate"/>
      </w:r>
      <w:bookmarkEnd w:id="116"/>
      <w:r w:rsidRPr="009B7891">
        <w:rPr>
          <w:rStyle w:val="Zmnka"/>
        </w:rPr>
        <w:t>@Urbaníková Nikola</w:t>
      </w:r>
      <w:r>
        <w:fldChar w:fldCharType="end"/>
      </w:r>
      <w:r>
        <w:t xml:space="preserve"> </w:t>
      </w:r>
    </w:p>
  </w:comment>
  <w:comment w:id="114" w:author="Urbaníková Nikola" w:date="2024-09-13T14:14:00Z" w:initials="UN">
    <w:p w14:paraId="15C208B2" w14:textId="103CF558" w:rsidR="194E957C" w:rsidRDefault="194E957C">
      <w:pPr>
        <w:pStyle w:val="Textkomente"/>
      </w:pPr>
      <w:r>
        <w:t>Ano, zkusila jsem přeformulovat, dodala jsem podmínku, že záloha musí být větší jak 0</w:t>
      </w:r>
      <w:r>
        <w:rPr>
          <w:rStyle w:val="Odkaznakoment"/>
        </w:rPr>
        <w:annotationRef/>
      </w:r>
    </w:p>
  </w:comment>
  <w:comment w:id="115" w:author="Dvořák Václav" w:date="2024-09-20T10:06:00Z" w:initials="VD">
    <w:p w14:paraId="66AC0A4C" w14:textId="77777777" w:rsidR="00FF3F91" w:rsidRDefault="00FF3F91" w:rsidP="00FF3F91">
      <w:pPr>
        <w:pStyle w:val="Textkomente"/>
      </w:pPr>
      <w:r>
        <w:rPr>
          <w:rStyle w:val="Odkaznakoment"/>
        </w:rPr>
        <w:annotationRef/>
      </w:r>
      <w:r>
        <w:t>Takže bude spadat pod seznam validací?</w:t>
      </w:r>
    </w:p>
  </w:comment>
  <w:comment w:id="117" w:author="Dvořák Václav" w:date="2024-09-06T10:54:00Z" w:initials="VD">
    <w:p w14:paraId="2A806B92" w14:textId="5D19EF2B" w:rsidR="00AC6CAF" w:rsidRDefault="00AC6CAF" w:rsidP="00AC6CAF">
      <w:pPr>
        <w:pStyle w:val="Textkomente"/>
      </w:pPr>
      <w:r>
        <w:rPr>
          <w:rStyle w:val="Odkaznakoment"/>
        </w:rPr>
        <w:annotationRef/>
      </w:r>
      <w:r>
        <w:t xml:space="preserve">Tady upřímně také přemýšlím, jestli také nemůže nastat případ, kdy bude potřeba dodatečně „dovystavit“ CP.. Co myslíte? </w:t>
      </w:r>
      <w:r>
        <w:fldChar w:fldCharType="begin"/>
      </w:r>
      <w:r>
        <w:instrText>HYPERLINK "mailto:Andrea.Nowakova@webcom.cz"</w:instrText>
      </w:r>
      <w:bookmarkStart w:id="118" w:name="_@_E7D2EF7C976B476683D2C345F5DB3750Z"/>
      <w:r>
        <w:fldChar w:fldCharType="separate"/>
      </w:r>
      <w:bookmarkEnd w:id="118"/>
      <w:r w:rsidRPr="00AC6CAF">
        <w:rPr>
          <w:rStyle w:val="Zmnka"/>
        </w:rPr>
        <w:t>@Nowaková Andrea</w:t>
      </w:r>
      <w:r>
        <w:fldChar w:fldCharType="end"/>
      </w:r>
      <w:r>
        <w:t xml:space="preserve"> </w:t>
      </w:r>
      <w:r>
        <w:fldChar w:fldCharType="begin"/>
      </w:r>
      <w:r>
        <w:instrText>HYPERLINK "mailto:lubomir.poloch@webcom.cz"</w:instrText>
      </w:r>
      <w:bookmarkStart w:id="119" w:name="_@_3EACE84A75204156973D3A513249EDCDZ"/>
      <w:r>
        <w:fldChar w:fldCharType="separate"/>
      </w:r>
      <w:bookmarkEnd w:id="119"/>
      <w:r w:rsidRPr="00AC6CAF">
        <w:rPr>
          <w:rStyle w:val="Zmnka"/>
        </w:rPr>
        <w:t>@Poloch Lubomír</w:t>
      </w:r>
      <w:r>
        <w:fldChar w:fldCharType="end"/>
      </w:r>
      <w:r>
        <w:t xml:space="preserve"> </w:t>
      </w:r>
    </w:p>
    <w:p w14:paraId="1BAB7AB6" w14:textId="77777777" w:rsidR="00AC6CAF" w:rsidRDefault="00AC6CAF" w:rsidP="00AC6CAF">
      <w:pPr>
        <w:pStyle w:val="Textkomente"/>
      </w:pPr>
    </w:p>
    <w:p w14:paraId="3C2CF19E" w14:textId="7425A123" w:rsidR="00AC6CAF" w:rsidRDefault="00AC6CAF" w:rsidP="00AC6CAF">
      <w:pPr>
        <w:pStyle w:val="Textkomente"/>
      </w:pPr>
      <w:r>
        <w:t xml:space="preserve">FYI </w:t>
      </w:r>
      <w:r>
        <w:fldChar w:fldCharType="begin"/>
      </w:r>
      <w:r>
        <w:instrText>HYPERLINK "mailto:nikola.urbanikova@webcom.cz"</w:instrText>
      </w:r>
      <w:bookmarkStart w:id="120" w:name="_@_438F31A82AD74056AE0FB92589ABEAE4Z"/>
      <w:r>
        <w:fldChar w:fldCharType="separate"/>
      </w:r>
      <w:bookmarkEnd w:id="120"/>
      <w:r w:rsidRPr="00AC6CAF">
        <w:rPr>
          <w:rStyle w:val="Zmnka"/>
        </w:rPr>
        <w:t>@Urbaníková Nikola</w:t>
      </w:r>
      <w:r>
        <w:fldChar w:fldCharType="end"/>
      </w:r>
      <w:r>
        <w:t xml:space="preserve"> </w:t>
      </w:r>
    </w:p>
  </w:comment>
  <w:comment w:id="123" w:author="Nowaková Andrea" w:date="2024-08-05T13:52:00Z" w:initials="AN">
    <w:p w14:paraId="174B104E" w14:textId="419E6905" w:rsidR="00125802" w:rsidRDefault="00125802" w:rsidP="00125802">
      <w:pPr>
        <w:pStyle w:val="Textkomente"/>
      </w:pPr>
      <w:r>
        <w:rPr>
          <w:rStyle w:val="Odkaznakoment"/>
        </w:rPr>
        <w:annotationRef/>
      </w:r>
      <w:r>
        <w:t>Do skutečných a Dílčích nákladů automaticky ne. Na funkci uživatele</w:t>
      </w:r>
    </w:p>
  </w:comment>
  <w:comment w:id="124" w:author="Urbaníková Nikola" w:date="2024-07-12T00:28:00Z" w:initials="NU">
    <w:p w14:paraId="3BE86018" w14:textId="1A418151" w:rsidR="00D33F40" w:rsidRDefault="00D33F40" w:rsidP="00D33F40">
      <w:pPr>
        <w:pStyle w:val="Textkomente"/>
      </w:pPr>
      <w:r>
        <w:rPr>
          <w:rStyle w:val="Odkaznakoment"/>
        </w:rPr>
        <w:annotationRef/>
      </w:r>
      <w:r>
        <w:t>Co když zamestnanec se vrati drive nebo pozdeji, CP je tudiz schvalen?</w:t>
      </w:r>
    </w:p>
  </w:comment>
  <w:comment w:id="125" w:author="Urbaníková Nikola" w:date="2024-07-15T07:50:00Z" w:initials="NU">
    <w:p w14:paraId="55E8C909" w14:textId="77777777" w:rsidR="00473A3E" w:rsidRDefault="00473A3E" w:rsidP="00473A3E">
      <w:pPr>
        <w:pStyle w:val="Textkomente"/>
      </w:pPr>
      <w:r>
        <w:rPr>
          <w:rStyle w:val="Odkaznakoment"/>
        </w:rPr>
        <w:annotationRef/>
      </w:r>
      <w:r>
        <w:t>vyreseno</w:t>
      </w:r>
    </w:p>
  </w:comment>
  <w:comment w:id="126" w:author="Urbaníková Nikola" w:date="2024-07-19T07:45:00Z" w:initials="UN">
    <w:p w14:paraId="0B5A500E" w14:textId="77777777" w:rsidR="00067C90" w:rsidRDefault="00067C90" w:rsidP="00067C90">
      <w:pPr>
        <w:pStyle w:val="Textkomente"/>
      </w:pPr>
      <w:r>
        <w:rPr>
          <w:rStyle w:val="Odkaznakoment"/>
        </w:rPr>
        <w:annotationRef/>
      </w:r>
      <w:r>
        <w:t>Resi realne naklady</w:t>
      </w:r>
    </w:p>
  </w:comment>
  <w:comment w:id="127" w:author="Urbaníková Nikola" w:date="2024-07-11T21:24:00Z" w:initials="UN">
    <w:p w14:paraId="12DC7665" w14:textId="298CE706" w:rsidR="0078071A" w:rsidRDefault="0078071A" w:rsidP="0078071A">
      <w:pPr>
        <w:pStyle w:val="Textkomente"/>
      </w:pPr>
      <w:r>
        <w:rPr>
          <w:rStyle w:val="Odkaznakoment"/>
        </w:rPr>
        <w:annotationRef/>
      </w:r>
      <w:r>
        <w:t>Odkud se to vezme?</w:t>
      </w:r>
    </w:p>
  </w:comment>
  <w:comment w:id="128" w:author="Urbaníková Nikola" w:date="2024-07-12T09:21:00Z" w:initials="NU">
    <w:p w14:paraId="47D713A9" w14:textId="77777777" w:rsidR="00B47954" w:rsidRDefault="00B47954" w:rsidP="00B47954">
      <w:pPr>
        <w:pStyle w:val="Textkomente"/>
      </w:pPr>
      <w:r>
        <w:rPr>
          <w:rStyle w:val="Odkaznakoment"/>
        </w:rPr>
        <w:annotationRef/>
      </w:r>
      <w:r>
        <w:t>Volne pole</w:t>
      </w:r>
    </w:p>
  </w:comment>
  <w:comment w:id="129" w:author="Urbaníková Nikola" w:date="2024-07-11T21:26:00Z" w:initials="UN">
    <w:p w14:paraId="35FE3D5C" w14:textId="5F5AD9AB" w:rsidR="0078071A" w:rsidRDefault="0078071A" w:rsidP="0078071A">
      <w:pPr>
        <w:pStyle w:val="Textkomente"/>
      </w:pPr>
      <w:r>
        <w:rPr>
          <w:rStyle w:val="Odkaznakoment"/>
        </w:rPr>
        <w:annotationRef/>
      </w:r>
      <w:r>
        <w:t>Co když je to přes noc?</w:t>
      </w:r>
    </w:p>
  </w:comment>
  <w:comment w:id="130" w:author="Urbaníková Nikola" w:date="2024-07-15T07:50:00Z" w:initials="NU">
    <w:p w14:paraId="4E1674F9" w14:textId="77777777" w:rsidR="00473A3E" w:rsidRDefault="00473A3E" w:rsidP="00473A3E">
      <w:pPr>
        <w:pStyle w:val="Textkomente"/>
      </w:pPr>
      <w:r>
        <w:rPr>
          <w:rStyle w:val="Odkaznakoment"/>
        </w:rPr>
        <w:annotationRef/>
      </w:r>
      <w:r>
        <w:t>vyreseno</w:t>
      </w:r>
    </w:p>
  </w:comment>
  <w:comment w:id="134" w:author="Urbaníková Nikola" w:date="2024-08-07T15:11:00Z" w:initials="UN">
    <w:p w14:paraId="46F779E9" w14:textId="3B33EF1B" w:rsidR="0ECDC88C" w:rsidRDefault="0ECDC88C">
      <w:pPr>
        <w:pStyle w:val="Textkomente"/>
      </w:pPr>
      <w:r>
        <w:t xml:space="preserve">schvalovani - </w:t>
      </w:r>
      <w:r>
        <w:fldChar w:fldCharType="begin"/>
      </w:r>
      <w:r>
        <w:instrText xml:space="preserve"> HYPERLINK "mailto:lubomir.poloch@webcom.cz"</w:instrText>
      </w:r>
      <w:bookmarkStart w:id="135" w:name="_@_35D1AC4316044215A47F77432344903DZ"/>
      <w:r>
        <w:fldChar w:fldCharType="separate"/>
      </w:r>
      <w:bookmarkEnd w:id="135"/>
      <w:r w:rsidRPr="0ECDC88C">
        <w:rPr>
          <w:rStyle w:val="Zmnka"/>
        </w:rPr>
        <w:t>@Poloch Lubomír</w:t>
      </w:r>
      <w:r>
        <w:fldChar w:fldCharType="end"/>
      </w:r>
      <w:r>
        <w:t xml:space="preserve"> </w:t>
      </w:r>
      <w:r>
        <w:rPr>
          <w:rStyle w:val="Odkaznakoment"/>
        </w:rPr>
        <w:annotationRef/>
      </w:r>
    </w:p>
  </w:comment>
  <w:comment w:id="136" w:author="Urbaníková Nikola" w:date="2024-07-30T14:17:00Z" w:initials="UN">
    <w:p w14:paraId="2015A522" w14:textId="6BE56373" w:rsidR="12B93E59" w:rsidRDefault="12B93E59">
      <w:pPr>
        <w:pStyle w:val="Textkomente"/>
      </w:pPr>
      <w:r>
        <w:t>od PETMAC - do schvalovacího workflow půjde i identifikace schvalovatele? nebo to bude v externí komponentě?</w:t>
      </w:r>
      <w:r>
        <w:rPr>
          <w:rStyle w:val="Odkaznakoment"/>
        </w:rPr>
        <w:annotationRef/>
      </w:r>
    </w:p>
  </w:comment>
  <w:comment w:id="137" w:author="Dvořák Václav" w:date="2024-07-30T14:29:00Z" w:initials="DV">
    <w:p w14:paraId="1ACBED5F" w14:textId="088E88FD" w:rsidR="006A74AC" w:rsidRDefault="006A74AC" w:rsidP="006A74AC">
      <w:pPr>
        <w:pStyle w:val="Textkomente"/>
      </w:pPr>
      <w:r>
        <w:rPr>
          <w:rStyle w:val="Odkaznakoment"/>
        </w:rPr>
        <w:annotationRef/>
      </w:r>
      <w:r>
        <w:fldChar w:fldCharType="begin"/>
      </w:r>
      <w:r>
        <w:instrText>HYPERLINK "mailto:lubomir.poloch@webcom.cz"</w:instrText>
      </w:r>
      <w:bookmarkStart w:id="142" w:name="_@_BBBAB1B53876484F86E66F9C5CBA2630Z"/>
      <w:r>
        <w:fldChar w:fldCharType="separate"/>
      </w:r>
      <w:bookmarkEnd w:id="142"/>
      <w:r w:rsidRPr="006A74AC">
        <w:rPr>
          <w:rStyle w:val="Zmnka"/>
        </w:rPr>
        <w:t>@Poloch Lubomír</w:t>
      </w:r>
      <w:r>
        <w:fldChar w:fldCharType="end"/>
      </w:r>
      <w:r>
        <w:t xml:space="preserve"> </w:t>
      </w:r>
    </w:p>
  </w:comment>
  <w:comment w:id="138" w:author="Urbaníková Nikola" w:date="2024-08-01T14:00:00Z" w:initials="UN">
    <w:p w14:paraId="3D2B9E5A" w14:textId="43567832" w:rsidR="4A3B4CF7" w:rsidRDefault="4A3B4CF7">
      <w:pPr>
        <w:pStyle w:val="Textkomente"/>
      </w:pPr>
      <w:r>
        <w:t>PETMAC - ano</w:t>
      </w:r>
      <w:r>
        <w:rPr>
          <w:rStyle w:val="Odkaznakoment"/>
        </w:rPr>
        <w:annotationRef/>
      </w:r>
    </w:p>
  </w:comment>
  <w:comment w:id="139" w:author="Urbaníková Nikola" w:date="2024-08-01T14:06:00Z" w:initials="UN">
    <w:p w14:paraId="61914C59" w14:textId="3171D93F" w:rsidR="061206E4" w:rsidRDefault="061206E4">
      <w:pPr>
        <w:pStyle w:val="Textkomente"/>
      </w:pPr>
      <w:r>
        <w:t xml:space="preserve">LUBPOL - má být u CP možnost vytvářet org. strukturu? nebo to budeme dotahovat např. z AD. </w:t>
      </w:r>
      <w:r>
        <w:rPr>
          <w:rStyle w:val="Odkaznakoment"/>
        </w:rPr>
        <w:annotationRef/>
      </w:r>
    </w:p>
    <w:p w14:paraId="3E08ED5A" w14:textId="1009CA63" w:rsidR="061206E4" w:rsidRDefault="061206E4">
      <w:pPr>
        <w:pStyle w:val="Textkomente"/>
      </w:pPr>
    </w:p>
    <w:p w14:paraId="101D539F" w14:textId="334D0325" w:rsidR="061206E4" w:rsidRDefault="061206E4">
      <w:pPr>
        <w:pStyle w:val="Textkomente"/>
      </w:pPr>
      <w:r>
        <w:t>Kde vezmu informace o tom např. ředitel-asistent, ohledně zobrazení, a jak to zjsitíme?</w:t>
      </w:r>
    </w:p>
  </w:comment>
  <w:comment w:id="140" w:author="Urbaníková Nikola" w:date="2024-08-01T14:09:00Z" w:initials="UN">
    <w:p w14:paraId="2D4CD14A" w14:textId="65ED46F9" w:rsidR="0221AD7A" w:rsidRDefault="0221AD7A">
      <w:pPr>
        <w:pStyle w:val="Textkomente"/>
      </w:pPr>
      <w:r>
        <w:t>např. role - asistentka</w:t>
      </w:r>
      <w:r>
        <w:rPr>
          <w:rStyle w:val="Odkaznakoment"/>
        </w:rPr>
        <w:annotationRef/>
      </w:r>
    </w:p>
    <w:p w14:paraId="273E3442" w14:textId="50949518" w:rsidR="0221AD7A" w:rsidRDefault="0221AD7A">
      <w:pPr>
        <w:pStyle w:val="Textkomente"/>
      </w:pPr>
    </w:p>
    <w:p w14:paraId="3EA8226A" w14:textId="20276A2B" w:rsidR="0221AD7A" w:rsidRDefault="0221AD7A">
      <w:pPr>
        <w:pStyle w:val="Textkomente"/>
      </w:pPr>
      <w:r>
        <w:t>dolů -&gt; zjistit seznam podřízených, kde?</w:t>
      </w:r>
    </w:p>
  </w:comment>
  <w:comment w:id="141" w:author="Urbaníková Nikola" w:date="2024-08-01T14:11:00Z" w:initials="UN">
    <w:p w14:paraId="3C92FE82" w14:textId="23CFF8D4" w:rsidR="384A636B" w:rsidRDefault="384A636B">
      <w:pPr>
        <w:pStyle w:val="Textkomente"/>
      </w:pPr>
      <w:r>
        <w:t>user management - hierarchická struktura? kde bude? ověřuje se pomocí AD?</w:t>
      </w:r>
      <w:r>
        <w:rPr>
          <w:rStyle w:val="Odkaznakoment"/>
        </w:rPr>
        <w:annotationRef/>
      </w:r>
    </w:p>
  </w:comment>
  <w:comment w:id="144" w:author="Nowaková Andrea" w:date="2024-08-05T13:55:00Z" w:initials="AN">
    <w:p w14:paraId="4C5A9EE5" w14:textId="77777777" w:rsidR="00B56EED" w:rsidRDefault="00B56EED" w:rsidP="00B56EED">
      <w:pPr>
        <w:pStyle w:val="Textkomente"/>
      </w:pPr>
      <w:r>
        <w:rPr>
          <w:rStyle w:val="Odkaznakoment"/>
        </w:rPr>
        <w:annotationRef/>
      </w:r>
      <w:r>
        <w:t>Pokud je CP ve schvalovacím procesu, je v režimu read-only . Nikdo nemůže nic změnit. Pokud s něčím nesouhlasím jako schvalovatel, CP zamítám, vracím zpět do Stav = Ve zpracování, čímž je CP editovatelný...</w:t>
      </w:r>
    </w:p>
  </w:comment>
  <w:comment w:id="146" w:author="Urbaníková Nikola" w:date="2024-07-25T00:20:00Z" w:initials="NU">
    <w:p w14:paraId="2C9E8A1E" w14:textId="201286E6" w:rsidR="001C3020" w:rsidRDefault="001C3020" w:rsidP="001C3020">
      <w:pPr>
        <w:pStyle w:val="Textkomente"/>
      </w:pPr>
      <w:r>
        <w:rPr>
          <w:rStyle w:val="Odkaznakoment"/>
        </w:rPr>
        <w:annotationRef/>
      </w:r>
      <w:r>
        <w:t>V tomto kroku nahrávám přílohy? Jaké formáty můžu nahrát, je nějaké omezení? Kolik toho? Pokud půjde vyučtování do schváleení, tak je to na zodpovědnosti schvalovatele? Budu někde vidět, že CP má přílohy a prolink?</w:t>
      </w:r>
    </w:p>
  </w:comment>
  <w:comment w:id="147" w:author="Urbaníková Nikola" w:date="2024-07-25T08:50:00Z" w:initials="NU">
    <w:p w14:paraId="5270AA59" w14:textId="77777777" w:rsidR="0029172E" w:rsidRDefault="0029172E" w:rsidP="0029172E">
      <w:pPr>
        <w:pStyle w:val="Textkomente"/>
      </w:pPr>
      <w:r>
        <w:rPr>
          <w:rStyle w:val="Odkaznakoment"/>
        </w:rPr>
        <w:annotationRef/>
      </w:r>
      <w:r>
        <w:t>PDF + JPEG/PNG + …. Může být WORD … pravděpodobně všechny formáty, omezit velikostně</w:t>
      </w:r>
    </w:p>
  </w:comment>
  <w:comment w:id="148" w:author="Urbaníková Nikola" w:date="2024-07-25T08:51:00Z" w:initials="NU">
    <w:p w14:paraId="1C4E4665" w14:textId="77777777" w:rsidR="0029172E" w:rsidRDefault="0029172E" w:rsidP="0029172E">
      <w:pPr>
        <w:pStyle w:val="Textkomente"/>
      </w:pPr>
      <w:r>
        <w:rPr>
          <w:rStyle w:val="Odkaznakoment"/>
        </w:rPr>
        <w:annotationRef/>
      </w:r>
      <w:r>
        <w:t>Musíme držet vazbu náklad + příloha</w:t>
      </w:r>
    </w:p>
  </w:comment>
  <w:comment w:id="149" w:author="Urbaníková Nikola" w:date="2024-07-25T08:52:00Z" w:initials="NU">
    <w:p w14:paraId="4D505708" w14:textId="77777777" w:rsidR="0029172E" w:rsidRDefault="0029172E" w:rsidP="0029172E">
      <w:pPr>
        <w:pStyle w:val="Textkomente"/>
      </w:pPr>
      <w:r>
        <w:rPr>
          <w:rStyle w:val="Odkaznakoment"/>
        </w:rPr>
        <w:annotationRef/>
      </w:r>
      <w:r>
        <w:t>V každé fázi, možnost prokliknutí do sharepointu</w:t>
      </w:r>
    </w:p>
  </w:comment>
  <w:comment w:id="150" w:author="Urbaníková Nikola" w:date="2024-07-25T08:53:00Z" w:initials="NU">
    <w:p w14:paraId="0301D9C8" w14:textId="77777777" w:rsidR="0029172E" w:rsidRDefault="0029172E" w:rsidP="0029172E">
      <w:pPr>
        <w:pStyle w:val="Textkomente"/>
      </w:pPr>
      <w:r>
        <w:rPr>
          <w:rStyle w:val="Odkaznakoment"/>
        </w:rPr>
        <w:annotationRef/>
      </w:r>
      <w:r>
        <w:t>Pokud nebude možné, tak soubory  navázáno na cestovní příkaz</w:t>
      </w:r>
    </w:p>
  </w:comment>
  <w:comment w:id="151" w:author="Urbaníková Nikola" w:date="2024-07-25T08:56:00Z" w:initials="NU">
    <w:p w14:paraId="484270D5" w14:textId="77777777" w:rsidR="00AF205D" w:rsidRDefault="00AF205D" w:rsidP="00AF205D">
      <w:pPr>
        <w:pStyle w:val="Textkomente"/>
      </w:pPr>
      <w:r>
        <w:rPr>
          <w:rStyle w:val="Odkaznakoment"/>
        </w:rPr>
        <w:annotationRef/>
      </w:r>
      <w:r>
        <w:t>Možnost smazání, pokud nebude CP schvalování.</w:t>
      </w:r>
      <w:r>
        <w:br/>
      </w:r>
    </w:p>
  </w:comment>
  <w:comment w:id="152" w:author="Urbaníková Nikola" w:date="2024-07-25T08:57:00Z" w:initials="NU">
    <w:p w14:paraId="77F5A715" w14:textId="77777777" w:rsidR="00AF205D" w:rsidRDefault="00AF205D" w:rsidP="00AF205D">
      <w:pPr>
        <w:pStyle w:val="Textkomente"/>
      </w:pPr>
      <w:r>
        <w:rPr>
          <w:rStyle w:val="Odkaznakoment"/>
        </w:rPr>
        <w:annotationRef/>
      </w:r>
      <w:r>
        <w:t>Neřešíme, jak dlouho by měly být fily v sharepointu, nic mazat nebudeme</w:t>
      </w:r>
    </w:p>
  </w:comment>
  <w:comment w:id="153" w:author="Nowaková Andrea" w:date="2024-08-05T13:59:00Z" w:initials="AN">
    <w:p w14:paraId="11FB02CF" w14:textId="77777777" w:rsidR="00E947CB" w:rsidRDefault="00822FA9" w:rsidP="00E947CB">
      <w:pPr>
        <w:pStyle w:val="Textkomente"/>
      </w:pPr>
      <w:r>
        <w:rPr>
          <w:rStyle w:val="Odkaznakoment"/>
        </w:rPr>
        <w:annotationRef/>
      </w:r>
      <w:r w:rsidR="00E947CB">
        <w:t>Je schválen plán CP… pak bude ještě druhé WF - schválení Vyúčtování… a nesmíme zapomenout, že někde schvalování vůbec nebude</w:t>
      </w:r>
    </w:p>
  </w:comment>
  <w:comment w:id="154" w:author="Urbaníková Nikola" w:date="2024-07-25T07:44:00Z" w:initials="NU">
    <w:p w14:paraId="0FD9DB76" w14:textId="005A52B7" w:rsidR="00317A8F" w:rsidRDefault="00317A8F" w:rsidP="00317A8F">
      <w:pPr>
        <w:pStyle w:val="Textkomente"/>
      </w:pPr>
      <w:r>
        <w:rPr>
          <w:rStyle w:val="Odkaznakoment"/>
        </w:rPr>
        <w:annotationRef/>
      </w:r>
      <w:r>
        <w:t>Musí být pohled z hlediska časového období?</w:t>
      </w:r>
    </w:p>
  </w:comment>
  <w:comment w:id="155" w:author="Urbaníková Nikola" w:date="2024-07-25T08:53:00Z" w:initials="NU">
    <w:p w14:paraId="18728F61" w14:textId="77777777" w:rsidR="0029172E" w:rsidRDefault="0029172E" w:rsidP="0029172E">
      <w:pPr>
        <w:pStyle w:val="Textkomente"/>
      </w:pPr>
      <w:r>
        <w:rPr>
          <w:rStyle w:val="Odkaznakoment"/>
        </w:rPr>
        <w:annotationRef/>
      </w:r>
      <w:r>
        <w:t>Vyřešeno, musí</w:t>
      </w:r>
    </w:p>
  </w:comment>
  <w:comment w:id="157" w:author="Nowaková Andrea" w:date="2024-08-05T14:03:00Z" w:initials="AN">
    <w:p w14:paraId="0F499A48" w14:textId="414FA322" w:rsidR="000622B4" w:rsidRDefault="000622B4" w:rsidP="000622B4">
      <w:pPr>
        <w:pStyle w:val="Textkomente"/>
      </w:pPr>
      <w:r>
        <w:rPr>
          <w:rStyle w:val="Odkaznakoment"/>
        </w:rPr>
        <w:annotationRef/>
      </w:r>
      <w:r>
        <w:t>Prosím, jak je namyšleno Vyúčtování SC, tj. odkud, kdy a v kolik jedu a kde jsem a potom náklady na SC?</w:t>
      </w:r>
    </w:p>
  </w:comment>
  <w:comment w:id="158" w:author="Urbaníková Nikola" w:date="2024-08-13T13:51:00Z" w:initials="UN">
    <w:p w14:paraId="2892F4B6" w14:textId="2F285292" w:rsidR="5002A2D6" w:rsidRDefault="5002A2D6">
      <w:pPr>
        <w:pStyle w:val="Textkomente"/>
      </w:pPr>
      <w:r>
        <w:t>Cestovní příkaz zadávám z ČR, tudíž všechny koncová data se budou vztahovat k časové zoně v ČR, ale podle toho budu počítat stravné</w:t>
      </w:r>
      <w:r>
        <w:rPr>
          <w:rStyle w:val="Odkaznakoment"/>
        </w:rPr>
        <w:annotationRef/>
      </w:r>
    </w:p>
  </w:comment>
  <w:comment w:id="159" w:author="Urbaníková Nikola" w:date="2024-07-12T00:28:00Z" w:initials="NU">
    <w:p w14:paraId="37E68B70" w14:textId="148DB451" w:rsidR="00392CDB" w:rsidRDefault="00392CDB" w:rsidP="00392CDB">
      <w:pPr>
        <w:pStyle w:val="Textkomente"/>
      </w:pPr>
      <w:r>
        <w:rPr>
          <w:rStyle w:val="Odkaznakoment"/>
        </w:rPr>
        <w:annotationRef/>
      </w:r>
      <w:r>
        <w:t>Co když zamestnanec se vrati drive nebo pozdeji, CP je tudiz schvalen?</w:t>
      </w:r>
    </w:p>
  </w:comment>
  <w:comment w:id="160" w:author="Urbaníková Nikola" w:date="2024-07-15T07:50:00Z" w:initials="NU">
    <w:p w14:paraId="2280219B" w14:textId="77777777" w:rsidR="00392CDB" w:rsidRDefault="00392CDB" w:rsidP="00392CDB">
      <w:pPr>
        <w:pStyle w:val="Textkomente"/>
      </w:pPr>
      <w:r>
        <w:rPr>
          <w:rStyle w:val="Odkaznakoment"/>
        </w:rPr>
        <w:annotationRef/>
      </w:r>
      <w:r>
        <w:t>vyreseno</w:t>
      </w:r>
    </w:p>
  </w:comment>
  <w:comment w:id="161" w:author="Urbaníková Nikola" w:date="2024-07-19T07:45:00Z" w:initials="UN">
    <w:p w14:paraId="2895E996" w14:textId="77777777" w:rsidR="00392CDB" w:rsidRDefault="00392CDB" w:rsidP="00392CDB">
      <w:pPr>
        <w:pStyle w:val="Textkomente"/>
      </w:pPr>
      <w:r>
        <w:rPr>
          <w:rStyle w:val="Odkaznakoment"/>
        </w:rPr>
        <w:annotationRef/>
      </w:r>
      <w:r>
        <w:t>Resi realne naklady</w:t>
      </w:r>
    </w:p>
  </w:comment>
  <w:comment w:id="162" w:author="Urbaníková Nikola" w:date="2024-07-11T21:24:00Z" w:initials="UN">
    <w:p w14:paraId="1A2EF4C3" w14:textId="77777777" w:rsidR="00392CDB" w:rsidRDefault="00392CDB" w:rsidP="00392CDB">
      <w:pPr>
        <w:pStyle w:val="Textkomente"/>
      </w:pPr>
      <w:r>
        <w:rPr>
          <w:rStyle w:val="Odkaznakoment"/>
        </w:rPr>
        <w:annotationRef/>
      </w:r>
      <w:r>
        <w:t>Odkud se to vezme?</w:t>
      </w:r>
    </w:p>
  </w:comment>
  <w:comment w:id="163" w:author="Urbaníková Nikola" w:date="2024-07-12T09:21:00Z" w:initials="NU">
    <w:p w14:paraId="1670AB71" w14:textId="77777777" w:rsidR="00392CDB" w:rsidRDefault="00392CDB" w:rsidP="00392CDB">
      <w:pPr>
        <w:pStyle w:val="Textkomente"/>
      </w:pPr>
      <w:r>
        <w:rPr>
          <w:rStyle w:val="Odkaznakoment"/>
        </w:rPr>
        <w:annotationRef/>
      </w:r>
      <w:r>
        <w:t>Volne pole</w:t>
      </w:r>
    </w:p>
  </w:comment>
  <w:comment w:id="164" w:author="Urbaníková Nikola" w:date="2024-07-11T21:26:00Z" w:initials="UN">
    <w:p w14:paraId="7B6DD647" w14:textId="77777777" w:rsidR="00392CDB" w:rsidRDefault="00392CDB" w:rsidP="00392CDB">
      <w:pPr>
        <w:pStyle w:val="Textkomente"/>
      </w:pPr>
      <w:r>
        <w:rPr>
          <w:rStyle w:val="Odkaznakoment"/>
        </w:rPr>
        <w:annotationRef/>
      </w:r>
      <w:r>
        <w:t>Co když je to přes noc?</w:t>
      </w:r>
    </w:p>
  </w:comment>
  <w:comment w:id="165" w:author="Urbaníková Nikola" w:date="2024-07-15T07:50:00Z" w:initials="NU">
    <w:p w14:paraId="3FC265E4" w14:textId="77777777" w:rsidR="00392CDB" w:rsidRDefault="00392CDB" w:rsidP="00392CDB">
      <w:pPr>
        <w:pStyle w:val="Textkomente"/>
      </w:pPr>
      <w:r>
        <w:rPr>
          <w:rStyle w:val="Odkaznakoment"/>
        </w:rPr>
        <w:annotationRef/>
      </w:r>
      <w:r>
        <w:t>vyreseno</w:t>
      </w:r>
    </w:p>
  </w:comment>
  <w:comment w:id="166" w:author="Nowaková Andrea" w:date="2024-08-05T14:30:00Z" w:initials="NA">
    <w:p w14:paraId="00F1D4A2" w14:textId="77777777" w:rsidR="14491F64" w:rsidRDefault="14491F64" w:rsidP="14491F64">
      <w:pPr>
        <w:pStyle w:val="Textkomente"/>
      </w:pPr>
      <w:r>
        <w:t>To je to hrozné kolečko s +? 😊 to ne 😊</w:t>
      </w:r>
      <w:r>
        <w:rPr>
          <w:rStyle w:val="Odkaznakoment"/>
        </w:rPr>
        <w:annotationRef/>
      </w:r>
    </w:p>
  </w:comment>
  <w:comment w:id="167" w:author="Nowaková Andrea" w:date="2024-08-05T17:05:00Z" w:initials="NA">
    <w:p w14:paraId="4AAB3782" w14:textId="77777777" w:rsidR="14491F64" w:rsidRDefault="14491F64" w:rsidP="14491F64">
      <w:pPr>
        <w:pStyle w:val="Textkomente"/>
      </w:pPr>
      <w:r>
        <w:t>Co prosím znamená „Automaticky spočítá všechny náklady“?</w:t>
      </w:r>
      <w:r>
        <w:rPr>
          <w:rStyle w:val="Odkaznakoment"/>
        </w:rPr>
        <w:annotationRef/>
      </w:r>
    </w:p>
  </w:comment>
  <w:comment w:id="168" w:author="Urbaníková Nikola" w:date="2024-09-03T06:35:00Z" w:initials="UN">
    <w:p w14:paraId="20DD879B" w14:textId="21CAA131" w:rsidR="14491F64" w:rsidRDefault="14491F64">
      <w:pPr>
        <w:pStyle w:val="Textkomente"/>
      </w:pPr>
      <w:r>
        <w:t>přidala jsem do rámečku níže, přijde mi to jako dobrý nápad</w:t>
      </w:r>
      <w:r>
        <w:rPr>
          <w:rStyle w:val="Odkaznakoment"/>
        </w:rPr>
        <w:annotationRef/>
      </w:r>
    </w:p>
  </w:comment>
  <w:comment w:id="169" w:author="Nowaková Andrea" w:date="2024-08-05T17:06:00Z" w:initials="NA">
    <w:p w14:paraId="34A790A5" w14:textId="77777777" w:rsidR="14491F64" w:rsidRDefault="14491F64" w:rsidP="14491F64">
      <w:pPr>
        <w:pStyle w:val="Textkomente"/>
      </w:pPr>
      <w:r>
        <w:t>Možnost přidání VÍCE dimenzí...</w:t>
      </w:r>
      <w:r>
        <w:rPr>
          <w:rStyle w:val="Odkaznakoment"/>
        </w:rPr>
        <w:annotationRef/>
      </w:r>
    </w:p>
  </w:comment>
  <w:comment w:id="170" w:author="Urbaníková Nikola" w:date="2024-09-03T06:32:00Z" w:initials="UN">
    <w:p w14:paraId="600C8B62" w14:textId="72FC430F" w:rsidR="14491F64" w:rsidRDefault="14491F64">
      <w:pPr>
        <w:pStyle w:val="Textkomente"/>
      </w:pPr>
      <w:r>
        <w:t>Uživatel má posléze vidět datum, které zadal nebo datum + platební podminka?</w:t>
      </w:r>
      <w:r>
        <w:rPr>
          <w:rStyle w:val="Odkaznakoment"/>
        </w:rPr>
        <w:annotationRef/>
      </w:r>
    </w:p>
  </w:comment>
  <w:comment w:id="171" w:author="Dvořák Václav" w:date="2024-09-06T11:15:00Z" w:initials="VD">
    <w:p w14:paraId="204CB0B0" w14:textId="023EDF4A" w:rsidR="0088486F" w:rsidRDefault="0088486F" w:rsidP="0088486F">
      <w:pPr>
        <w:pStyle w:val="Textkomente"/>
      </w:pPr>
      <w:r>
        <w:rPr>
          <w:rStyle w:val="Odkaznakoment"/>
        </w:rPr>
        <w:annotationRef/>
      </w:r>
      <w:r>
        <w:t xml:space="preserve">Myslím, že datum, které zadal, ale jistý si nejsem. </w:t>
      </w:r>
      <w:r>
        <w:fldChar w:fldCharType="begin"/>
      </w:r>
      <w:r>
        <w:instrText>HYPERLINK "mailto:Andrea.Nowakova@webcom.cz"</w:instrText>
      </w:r>
      <w:bookmarkStart w:id="172" w:name="_@_CF0A4CBCE5874FA88391F5C0FD58BB38Z"/>
      <w:r>
        <w:fldChar w:fldCharType="separate"/>
      </w:r>
      <w:bookmarkEnd w:id="172"/>
      <w:r w:rsidRPr="0088486F">
        <w:rPr>
          <w:rStyle w:val="Zmnka"/>
        </w:rPr>
        <w:t>@Nowaková Andrea</w:t>
      </w:r>
      <w:r>
        <w:fldChar w:fldCharType="end"/>
      </w:r>
      <w:r>
        <w:t xml:space="preserve"> co myslíte?</w:t>
      </w:r>
    </w:p>
  </w:comment>
  <w:comment w:id="176" w:author="Nowaková Andrea" w:date="2024-08-05T17:10:00Z" w:initials="AN">
    <w:p w14:paraId="3A8C8A6F" w14:textId="1D69DBD5" w:rsidR="00573534" w:rsidRDefault="00573534" w:rsidP="00573534">
      <w:pPr>
        <w:pStyle w:val="Textkomente"/>
      </w:pPr>
      <w:r>
        <w:rPr>
          <w:rStyle w:val="Odkaznakoment"/>
        </w:rPr>
        <w:annotationRef/>
      </w:r>
      <w:r>
        <w:t>zahraničního</w:t>
      </w:r>
    </w:p>
  </w:comment>
  <w:comment w:id="177" w:author="Urbaníková Nikola" w:date="2024-07-25T09:03:00Z" w:initials="NU">
    <w:p w14:paraId="745C4035" w14:textId="573D1E37" w:rsidR="000222B7" w:rsidRDefault="000222B7" w:rsidP="000222B7">
      <w:pPr>
        <w:pStyle w:val="Textkomente"/>
      </w:pPr>
      <w:r>
        <w:rPr>
          <w:rStyle w:val="Odkaznakoment"/>
        </w:rPr>
        <w:annotationRef/>
      </w:r>
      <w:r>
        <w:t>Násobím počtem jídel, pokud 3 jídla - opět 0</w:t>
      </w:r>
    </w:p>
  </w:comment>
  <w:comment w:id="178" w:author="Urbaníková Nikola" w:date="2024-07-22T09:01:00Z" w:initials="UN">
    <w:p w14:paraId="12182924" w14:textId="77777777" w:rsidR="000222B7" w:rsidRDefault="000222B7" w:rsidP="000222B7">
      <w:pPr>
        <w:pStyle w:val="Textkomente"/>
      </w:pPr>
      <w:r>
        <w:rPr>
          <w:rStyle w:val="Odkaznakoment"/>
        </w:rPr>
        <w:annotationRef/>
      </w:r>
      <w:r>
        <w:t>ANDNOW - zjistí jak je myšleno 70%</w:t>
      </w:r>
    </w:p>
  </w:comment>
  <w:comment w:id="179" w:author="Urbaníková Nikola" w:date="2024-07-25T09:02:00Z" w:initials="NU">
    <w:p w14:paraId="43EF1588" w14:textId="77777777" w:rsidR="000222B7" w:rsidRDefault="000222B7" w:rsidP="000222B7">
      <w:pPr>
        <w:pStyle w:val="Textkomente"/>
      </w:pPr>
      <w:r>
        <w:rPr>
          <w:rStyle w:val="Odkaznakoment"/>
        </w:rPr>
        <w:annotationRef/>
      </w:r>
      <w:r>
        <w:t>1 jídlo - krátíme 70%, 2 a více jídel - 0 - žádné stravné</w:t>
      </w:r>
    </w:p>
  </w:comment>
  <w:comment w:id="181" w:author="Urbaníková Nikola" w:date="2024-07-25T22:42:00Z" w:initials="UN">
    <w:p w14:paraId="358D4739" w14:textId="6AB141B4" w:rsidR="008D20C2" w:rsidRDefault="008D20C2" w:rsidP="3DF7AE36">
      <w:r>
        <w:rPr>
          <w:rStyle w:val="Odkaznakoment"/>
        </w:rPr>
        <w:annotationRef/>
      </w:r>
      <w:r>
        <w:fldChar w:fldCharType="begin"/>
      </w:r>
      <w:r>
        <w:instrText xml:space="preserve"> HYPERLINK "mailto:Andrea.Nowakova@webcom.cz"</w:instrText>
      </w:r>
      <w:bookmarkStart w:id="183" w:name="_@_343B3FDAD9D44059AF7C66A1EC668E52Z"/>
      <w:r>
        <w:fldChar w:fldCharType="separate"/>
      </w:r>
      <w:bookmarkEnd w:id="183"/>
      <w:r w:rsidR="3DF7AE36" w:rsidRPr="3DF7AE36">
        <w:t>@Nowaková Andrea</w:t>
      </w:r>
      <w:r>
        <w:fldChar w:fldCharType="end"/>
      </w:r>
      <w:r w:rsidR="3DF7AE36">
        <w:t xml:space="preserve">  1) potřebovala bych vysvětlit koncept kapesného, to je také ze zákona a parametrizovatelné?</w:t>
      </w:r>
    </w:p>
    <w:p w14:paraId="465619C9" w14:textId="528D2C72" w:rsidR="008D20C2" w:rsidRDefault="008D20C2" w:rsidP="3DF7AE36"/>
    <w:p w14:paraId="7D23A166" w14:textId="2939FD22" w:rsidR="008D20C2" w:rsidRDefault="3DF7AE36" w:rsidP="3DF7AE36">
      <w:r>
        <w:t>2) Extremní případ - pokud by mi vznikl nárok na tuzemské stravné a posléze bych byla vystřídala 5 zemí a v každé bych byla 4 hodiny, nemám tedy nárok na zahraniční stravné?3) Jak by měl uživatel zadávat počáteční datum a koncové datum, pokud je např. na cestě 12 hodin a doletí do země, s jiným časovým pásmem?Např. Odletím z Prahy ve 13:00, a přiletím odpoledne do Mexica. Zadám si do vyúčtování počáteční čas 13:00 a koncový čas 23:59 lokálního času Mexiko, tj. 11 hodin, tudíž spadám do kategorie ⅔ sazby. Já jsem ale byla v letadle 10 hodin, takže to je celkem 21 hodin a spadám do poslední kategorie a měla bych dostat plnou sazbu.</w:t>
      </w:r>
    </w:p>
    <w:p w14:paraId="307FBBB1" w14:textId="59DC2E45" w:rsidR="008D20C2" w:rsidRDefault="008D20C2" w:rsidP="3DF7AE36"/>
    <w:p w14:paraId="7D520A99" w14:textId="4B908077" w:rsidR="008D20C2" w:rsidRDefault="3DF7AE36" w:rsidP="3DF7AE36">
      <w:r>
        <w:t>Zároveń se to dotýká mého dotazu.Do formuláře se bude ukádat lokální čas? Jak bychom si to měli uložit do DB? Nějaká konverze do jednoho časového pásma?</w:t>
      </w:r>
    </w:p>
  </w:comment>
  <w:comment w:id="182" w:author="Urbaníková Nikola" w:date="2024-07-30T11:54:00Z" w:initials="UN">
    <w:p w14:paraId="408B0F7B" w14:textId="5844C42B" w:rsidR="216BF7E2" w:rsidRDefault="216BF7E2">
      <w:pPr>
        <w:pStyle w:val="Textkomente"/>
      </w:pPr>
      <w:r>
        <w:t>1) Kapesné vyřešeno</w:t>
      </w:r>
      <w:r>
        <w:rPr>
          <w:rStyle w:val="Odkaznakoment"/>
        </w:rPr>
        <w:annotationRef/>
      </w:r>
    </w:p>
  </w:comment>
  <w:comment w:id="184" w:author="Urbaníková Nikola" w:date="2024-07-25T22:55:00Z" w:initials="UN">
    <w:p w14:paraId="2D6A6DEF" w14:textId="77777777" w:rsidR="001D755A" w:rsidRDefault="001D755A" w:rsidP="001D755A">
      <w:pPr>
        <w:pStyle w:val="Textkomente"/>
      </w:pPr>
      <w:r>
        <w:rPr>
          <w:rStyle w:val="Odkaznakoment"/>
        </w:rPr>
        <w:annotationRef/>
      </w:r>
      <w:r>
        <w:t>ANDNOW - Předpokládám, že počáteční datum udává odkdy je daná sazba platná, tudíž ve výpočtu bych měla porovnávat počáteční datum záznamu cestovního příkladu a platného záznamu v konfiugraci</w:t>
      </w:r>
    </w:p>
  </w:comment>
  <w:comment w:id="185" w:author="Urbaníková Nikola" w:date="2024-07-26T07:12:00Z" w:initials="UN">
    <w:p w14:paraId="07B4456E" w14:textId="43DFFAD8" w:rsidR="000222B7" w:rsidRDefault="000222B7" w:rsidP="3DF7AE36">
      <w:r>
        <w:rPr>
          <w:rStyle w:val="Odkaznakoment"/>
        </w:rPr>
        <w:annotationRef/>
      </w:r>
      <w:r>
        <w:fldChar w:fldCharType="begin"/>
      </w:r>
      <w:r>
        <w:instrText xml:space="preserve"> HYPERLINK "mailto:Andrea.Nowakova@webcom.cz"</w:instrText>
      </w:r>
      <w:bookmarkStart w:id="188" w:name="_@_827EB17923254040B771A9EA6E2147C0Z"/>
      <w:r>
        <w:fldChar w:fldCharType="separate"/>
      </w:r>
      <w:bookmarkEnd w:id="188"/>
      <w:r w:rsidR="3DF7AE36" w:rsidRPr="3DF7AE36">
        <w:t>@Nowaková Andrea</w:t>
      </w:r>
      <w:r>
        <w:fldChar w:fldCharType="end"/>
      </w:r>
      <w:r w:rsidR="3DF7AE36">
        <w:t xml:space="preserve">  - to nemáme parametrizované, to bude natvrdo?</w:t>
      </w:r>
    </w:p>
  </w:comment>
  <w:comment w:id="186" w:author="Urbaníková Nikola" w:date="2024-08-13T13:04:00Z" w:initials="UN">
    <w:p w14:paraId="3984E27B" w14:textId="4817B868" w:rsidR="7A2CFFB2" w:rsidRDefault="7A2CFFB2">
      <w:pPr>
        <w:pStyle w:val="Textkomente"/>
      </w:pPr>
      <w:r>
        <w:t>pridáme do nastaveni/konfigurace</w:t>
      </w:r>
      <w:r>
        <w:rPr>
          <w:rStyle w:val="Odkaznakoment"/>
        </w:rPr>
        <w:annotationRef/>
      </w:r>
    </w:p>
  </w:comment>
  <w:comment w:id="187" w:author="Urbaníková Nikola" w:date="2024-08-13T13:05:00Z" w:initials="UN">
    <w:p w14:paraId="7DB155F5" w14:textId="3B974240" w:rsidR="5002A2D6" w:rsidRDefault="5002A2D6">
      <w:pPr>
        <w:pStyle w:val="Textkomente"/>
      </w:pPr>
      <w:r>
        <w:t>do obecneho nastaveni</w:t>
      </w:r>
      <w:r>
        <w:rPr>
          <w:rStyle w:val="Odkaznakoment"/>
        </w:rPr>
        <w:annotationRef/>
      </w:r>
    </w:p>
  </w:comment>
  <w:comment w:id="192" w:author="Urbaníková Nikola" w:date="2024-07-25T22:25:00Z" w:initials="UN">
    <w:p w14:paraId="7903E7F0" w14:textId="380C9214" w:rsidR="7892204B" w:rsidRDefault="7892204B">
      <w:pPr>
        <w:pStyle w:val="Textkomente"/>
      </w:pPr>
      <w:r>
        <w:fldChar w:fldCharType="begin"/>
      </w:r>
      <w:r>
        <w:instrText xml:space="preserve"> HYPERLINK "mailto:vaclav.dvorak@webcom.cz"</w:instrText>
      </w:r>
      <w:bookmarkStart w:id="201" w:name="_@_337BFC6D34E544388B49228801FF65BEZ"/>
      <w:r>
        <w:fldChar w:fldCharType="separate"/>
      </w:r>
      <w:bookmarkEnd w:id="201"/>
      <w:r w:rsidRPr="7892204B">
        <w:rPr>
          <w:rStyle w:val="Zmnka"/>
        </w:rPr>
        <w:t>@Dvořák Václav</w:t>
      </w:r>
      <w:r>
        <w:fldChar w:fldCharType="end"/>
      </w:r>
      <w:r>
        <w:t xml:space="preserve">   1) tady bych potřebovala rovničku, s kterýma údajema z číselníku vozidel počítám. </w:t>
      </w:r>
      <w:r>
        <w:rPr>
          <w:rStyle w:val="Odkaznakoment"/>
        </w:rPr>
        <w:annotationRef/>
      </w:r>
    </w:p>
    <w:p w14:paraId="16C07D2F" w14:textId="42ECC2D6" w:rsidR="7892204B" w:rsidRDefault="7892204B">
      <w:pPr>
        <w:pStyle w:val="Textkomente"/>
      </w:pPr>
      <w:r>
        <w:t>2) Jak spočítám například hybrida?</w:t>
      </w:r>
    </w:p>
  </w:comment>
  <w:comment w:id="193" w:author="Urbaníková Nikola" w:date="2024-07-26T07:13:00Z" w:initials="UN">
    <w:p w14:paraId="012B7570" w14:textId="77777777" w:rsidR="7892204B" w:rsidRDefault="7892204B" w:rsidP="7892204B">
      <w:pPr>
        <w:pStyle w:val="Textkomente"/>
      </w:pPr>
      <w:r>
        <w:t>Předpokládam dva náklady - Jízdné &amp; Saza náhrad za vozidlo?</w:t>
      </w:r>
      <w:r>
        <w:rPr>
          <w:rStyle w:val="Odkaznakoment"/>
        </w:rPr>
        <w:annotationRef/>
      </w:r>
    </w:p>
  </w:comment>
  <w:comment w:id="194" w:author="Dvořák Václav" w:date="2024-07-29T14:02:00Z" w:initials="DV">
    <w:p w14:paraId="79B2E3F6" w14:textId="77777777" w:rsidR="7892204B" w:rsidRDefault="7892204B" w:rsidP="7892204B">
      <w:pPr>
        <w:pStyle w:val="Textkomente"/>
      </w:pPr>
      <w:r>
        <w:t xml:space="preserve">Myslím si, že budeme muset počítat se dvěma udáji z číselníku a to: </w:t>
      </w:r>
      <w:r w:rsidRPr="7892204B">
        <w:rPr>
          <w:color w:val="000000" w:themeColor="text1"/>
        </w:rPr>
        <w:t xml:space="preserve">Druh paliva + </w:t>
      </w:r>
      <w:r>
        <w:rPr>
          <w:rStyle w:val="Odkaznakoment"/>
        </w:rPr>
        <w:annotationRef/>
      </w:r>
    </w:p>
    <w:p w14:paraId="7E055EFC" w14:textId="77777777" w:rsidR="7892204B" w:rsidRDefault="7892204B" w:rsidP="7892204B">
      <w:pPr>
        <w:pStyle w:val="Textkomente"/>
      </w:pPr>
      <w:r w:rsidRPr="7892204B">
        <w:rPr>
          <w:color w:val="000000" w:themeColor="text1"/>
        </w:rPr>
        <w:t>Kombinovaná spotřeba vozidla</w:t>
      </w:r>
    </w:p>
    <w:p w14:paraId="5081CBD0" w14:textId="77777777" w:rsidR="7892204B" w:rsidRDefault="7892204B" w:rsidP="7892204B">
      <w:pPr>
        <w:pStyle w:val="Textkomente"/>
      </w:pPr>
    </w:p>
    <w:p w14:paraId="2BCC9851" w14:textId="77777777" w:rsidR="7892204B" w:rsidRDefault="7892204B" w:rsidP="7892204B">
      <w:pPr>
        <w:pStyle w:val="Textkomente"/>
      </w:pPr>
      <w:r w:rsidRPr="7892204B">
        <w:rPr>
          <w:color w:val="000000" w:themeColor="text1"/>
        </w:rPr>
        <w:t>Obecně, co vím, tak se počítá sazba náhrad za vozidlo, buď dle zákona 5,60 Kč/km tzn. ujeto*5,60, nebo účetní spočítá koeficient pro 1 Kč/km dle průměrné spotřeby a druhu paliva z VTP vozidla.</w:t>
      </w:r>
    </w:p>
    <w:p w14:paraId="59843554" w14:textId="77777777" w:rsidR="7892204B" w:rsidRDefault="7892204B" w:rsidP="7892204B">
      <w:pPr>
        <w:pStyle w:val="Textkomente"/>
      </w:pPr>
      <w:r w:rsidRPr="7892204B">
        <w:rPr>
          <w:color w:val="000000" w:themeColor="text1"/>
        </w:rPr>
        <w:t>U hybridu je to dle zákona 7,70 Kč/kWh</w:t>
      </w:r>
    </w:p>
    <w:p w14:paraId="3B1DB0E2" w14:textId="77777777" w:rsidR="7892204B" w:rsidRDefault="7892204B" w:rsidP="7892204B">
      <w:pPr>
        <w:pStyle w:val="Textkomente"/>
      </w:pPr>
      <w:r>
        <w:t>U motorky je to dle zákona 1,50 Kč/km</w:t>
      </w:r>
    </w:p>
    <w:p w14:paraId="7187E7ED" w14:textId="77777777" w:rsidR="7892204B" w:rsidRDefault="7892204B" w:rsidP="7892204B">
      <w:pPr>
        <w:pStyle w:val="Textkomente"/>
      </w:pPr>
    </w:p>
    <w:p w14:paraId="323B1B0D" w14:textId="77777777" w:rsidR="7892204B" w:rsidRDefault="7892204B" w:rsidP="7892204B">
      <w:pPr>
        <w:pStyle w:val="Textkomente"/>
      </w:pPr>
      <w:r>
        <w:t xml:space="preserve">Teď mě tedy napadá, že v tabulce „Typ vozidel“ by bylo ještě jedno pole např. „Paušál“, ve kterém by byla uvedena hodnota např. 5,60 a měla by relaci s polem v řádcích „Ujeto“ tzn &gt; Paušál * Ujeto = výpočet sazby náhrad za vozidlo. </w:t>
      </w:r>
    </w:p>
    <w:p w14:paraId="512160E4" w14:textId="77777777" w:rsidR="7892204B" w:rsidRDefault="7892204B" w:rsidP="7892204B">
      <w:pPr>
        <w:pStyle w:val="Textkomente"/>
      </w:pPr>
    </w:p>
    <w:p w14:paraId="7C67C746" w14:textId="505D2847" w:rsidR="7892204B" w:rsidRDefault="7892204B" w:rsidP="7892204B">
      <w:pPr>
        <w:pStyle w:val="Textkomente"/>
      </w:pPr>
      <w:r>
        <w:fldChar w:fldCharType="begin"/>
      </w:r>
      <w:r>
        <w:instrText>HYPERLINK "mailto:Andrea.Nowakova@webcom.cz"</w:instrText>
      </w:r>
      <w:bookmarkStart w:id="202" w:name="_@_445484233DD74EB3B818DEE3D7F66255Z"/>
      <w:r>
        <w:fldChar w:fldCharType="separate"/>
      </w:r>
      <w:bookmarkEnd w:id="202"/>
      <w:r>
        <w:rPr>
          <w:rStyle w:val="Zmnka"/>
        </w:rPr>
        <w:t>@Nowaková Andrea</w:t>
      </w:r>
      <w:r>
        <w:fldChar w:fldCharType="end"/>
      </w:r>
      <w:r>
        <w:t xml:space="preserve"> </w:t>
      </w:r>
      <w:r>
        <w:fldChar w:fldCharType="begin"/>
      </w:r>
      <w:r>
        <w:instrText>HYPERLINK "mailto:lubomir.poloch@webcom.cz"</w:instrText>
      </w:r>
      <w:bookmarkStart w:id="203" w:name="_@_0A5C35B7A0B84824A572C337DE34E1C4Z"/>
      <w:r>
        <w:fldChar w:fldCharType="separate"/>
      </w:r>
      <w:bookmarkEnd w:id="203"/>
      <w:r>
        <w:rPr>
          <w:rStyle w:val="Zmnka"/>
        </w:rPr>
        <w:t>@Poloch Lubomír</w:t>
      </w:r>
      <w:r>
        <w:fldChar w:fldCharType="end"/>
      </w:r>
      <w:r>
        <w:t xml:space="preserve">  co myslíte? </w:t>
      </w:r>
    </w:p>
  </w:comment>
  <w:comment w:id="195" w:author="Urbaníková Nikola" w:date="2024-07-29T22:20:00Z" w:initials="UN">
    <w:p w14:paraId="4CE122E2" w14:textId="4F811E56" w:rsidR="7892204B" w:rsidRDefault="7892204B">
      <w:pPr>
        <w:pStyle w:val="Textkomente"/>
      </w:pPr>
      <w:r>
        <w:fldChar w:fldCharType="begin"/>
      </w:r>
      <w:r>
        <w:instrText xml:space="preserve"> HYPERLINK "mailto:vaclav.dvorak@webcom.cz"</w:instrText>
      </w:r>
      <w:bookmarkStart w:id="204" w:name="_@_2AB0189F17044BC8AD8A3D79C1B5A3B0Z"/>
      <w:r>
        <w:fldChar w:fldCharType="separate"/>
      </w:r>
      <w:bookmarkEnd w:id="204"/>
      <w:r w:rsidRPr="7892204B">
        <w:rPr>
          <w:rStyle w:val="Zmnka"/>
        </w:rPr>
        <w:t>@Dvořák Václav</w:t>
      </w:r>
      <w:r>
        <w:fldChar w:fldCharType="end"/>
      </w:r>
      <w:r>
        <w:t xml:space="preserve"> a k čemu je udaj Zdvihovy objem motoru?</w:t>
      </w:r>
      <w:r>
        <w:rPr>
          <w:rStyle w:val="Odkaznakoment"/>
        </w:rPr>
        <w:annotationRef/>
      </w:r>
    </w:p>
  </w:comment>
  <w:comment w:id="196" w:author="Urbaníková Nikola" w:date="2024-07-29T22:33:00Z" w:initials="UN">
    <w:p w14:paraId="51097184" w14:textId="02F8E366" w:rsidR="7892204B" w:rsidRDefault="7892204B">
      <w:pPr>
        <w:pStyle w:val="Textkomente"/>
      </w:pPr>
      <w:r>
        <w:t xml:space="preserve">respektive jestli je to k Jízdné, tak nevím jak to z toho dostanu :) </w:t>
      </w:r>
      <w:r>
        <w:rPr>
          <w:rStyle w:val="Odkaznakoment"/>
        </w:rPr>
        <w:annotationRef/>
      </w:r>
    </w:p>
    <w:p w14:paraId="2757844D" w14:textId="5C377E98" w:rsidR="7892204B" w:rsidRDefault="7892204B">
      <w:pPr>
        <w:pStyle w:val="Textkomente"/>
      </w:pPr>
    </w:p>
    <w:p w14:paraId="76DFE10B" w14:textId="4D06C727" w:rsidR="7892204B" w:rsidRDefault="7892204B">
      <w:pPr>
        <w:pStyle w:val="Textkomente"/>
      </w:pPr>
      <w:r>
        <w:t>Pokud natankuji za 2000 a ujedu 10 km, jak se počítají náklady na pohonné hmoty?</w:t>
      </w:r>
    </w:p>
  </w:comment>
  <w:comment w:id="197" w:author="Dvořák Václav" w:date="2024-07-30T08:44:00Z" w:initials="DV">
    <w:p w14:paraId="335E1094" w14:textId="77777777" w:rsidR="00D914D2" w:rsidRDefault="00D914D2" w:rsidP="00D914D2">
      <w:pPr>
        <w:pStyle w:val="Textkomente"/>
      </w:pPr>
      <w:r>
        <w:rPr>
          <w:rStyle w:val="Odkaznakoment"/>
        </w:rPr>
        <w:annotationRef/>
      </w:r>
      <w:r>
        <w:t>Přemýšlel jsem nad tím údajem Zdvihový objem motoru, uvedl jsem to tam úplně na počátku s tím, že se rozhodnem, jestli to do aplikace zakomponujem, nebo ne. Tuto informaci je potřeba vědět jen k výpočtu silniční daně což u cestovních příkazů nebudem potřebovat. Tím pádem irelevantní pole za mě a vyjmul bych ho.</w:t>
      </w:r>
    </w:p>
    <w:p w14:paraId="3655B85D" w14:textId="16B5BE43" w:rsidR="00D914D2" w:rsidRDefault="00D914D2" w:rsidP="00D914D2">
      <w:pPr>
        <w:pStyle w:val="Textkomente"/>
      </w:pPr>
      <w:r>
        <w:fldChar w:fldCharType="begin"/>
      </w:r>
      <w:r>
        <w:instrText>HYPERLINK "mailto:Andrea.Nowakova@webcom.cz"</w:instrText>
      </w:r>
      <w:bookmarkStart w:id="205" w:name="_@_79C842309BD04F268EBD978F6FF05DD9Z"/>
      <w:r>
        <w:fldChar w:fldCharType="separate"/>
      </w:r>
      <w:bookmarkEnd w:id="205"/>
      <w:r w:rsidRPr="00D914D2">
        <w:rPr>
          <w:rStyle w:val="Zmnka"/>
        </w:rPr>
        <w:t>@Nowaková Andrea</w:t>
      </w:r>
      <w:r>
        <w:fldChar w:fldCharType="end"/>
      </w:r>
      <w:r>
        <w:t xml:space="preserve"> souhlas?</w:t>
      </w:r>
    </w:p>
  </w:comment>
  <w:comment w:id="198" w:author="Dvořák Václav" w:date="2024-07-30T08:49:00Z" w:initials="DV">
    <w:p w14:paraId="10036838" w14:textId="77777777" w:rsidR="00DA72A9" w:rsidRDefault="00DA72A9" w:rsidP="00DA72A9">
      <w:pPr>
        <w:pStyle w:val="Textkomente"/>
      </w:pPr>
      <w:r>
        <w:rPr>
          <w:rStyle w:val="Odkaznakoment"/>
        </w:rPr>
        <w:annotationRef/>
      </w:r>
      <w:r>
        <w:t xml:space="preserve">Pokud natankuji za 2000 Kč a ujedu 10km, tak je to jedno, pořád dostanu zaplaceno jen za tech 10km. </w:t>
      </w:r>
    </w:p>
  </w:comment>
  <w:comment w:id="199" w:author="Urbaníková Nikola" w:date="2024-07-30T10:02:00Z" w:initials="UN">
    <w:p w14:paraId="06C53A99" w14:textId="2FB16620" w:rsidR="2162752C" w:rsidRDefault="2162752C">
      <w:pPr>
        <w:pStyle w:val="Textkomente"/>
      </w:pPr>
      <w:r>
        <w:fldChar w:fldCharType="begin"/>
      </w:r>
      <w:r>
        <w:instrText xml:space="preserve"> HYPERLINK "mailto:vaclav.dvorak@webcom.cz"</w:instrText>
      </w:r>
      <w:bookmarkStart w:id="206" w:name="_@_7ACD807AAF7243BF8545B233307E83CFZ"/>
      <w:r>
        <w:fldChar w:fldCharType="separate"/>
      </w:r>
      <w:bookmarkEnd w:id="206"/>
      <w:r w:rsidRPr="2162752C">
        <w:rPr>
          <w:rStyle w:val="Zmnka"/>
        </w:rPr>
        <w:t>@Dvořák Václav</w:t>
      </w:r>
      <w:r>
        <w:fldChar w:fldCharType="end"/>
      </w:r>
      <w:r>
        <w:t xml:space="preserve">  Omlouvám se, přehlédla jsem první komentář - tzn. KombinovanáSpotřebaVozidla/100 * Ujeto * Druh paliva. </w:t>
      </w:r>
      <w:r>
        <w:rPr>
          <w:rStyle w:val="Odkaznakoment"/>
        </w:rPr>
        <w:annotationRef/>
      </w:r>
    </w:p>
    <w:p w14:paraId="05CC6997" w14:textId="7AAA784D" w:rsidR="2162752C" w:rsidRDefault="2162752C">
      <w:pPr>
        <w:pStyle w:val="Textkomente"/>
      </w:pPr>
    </w:p>
    <w:p w14:paraId="2CA9F55F" w14:textId="4A2CF83E" w:rsidR="2162752C" w:rsidRDefault="2162752C">
      <w:pPr>
        <w:pStyle w:val="Textkomente"/>
      </w:pPr>
      <w:r>
        <w:t>Ale 1) Pokud zaměstnanec doloží cenu za litr - v tom případě je to další položka zúčtování?</w:t>
      </w:r>
    </w:p>
    <w:p w14:paraId="57E5A9FD" w14:textId="2F02B53F" w:rsidR="2162752C" w:rsidRDefault="2162752C">
      <w:pPr>
        <w:pStyle w:val="Textkomente"/>
      </w:pPr>
    </w:p>
    <w:p w14:paraId="71831615" w14:textId="3A4E4FBF" w:rsidR="2162752C" w:rsidRDefault="2162752C">
      <w:pPr>
        <w:pStyle w:val="Textkomente"/>
      </w:pPr>
      <w:r>
        <w:t>2) Pokud ale nedoloží - v tom případě do toho vstupuje..druh paliva... ten je podle mě špatně - měl by být Natural 95, Natural 98, ne? No a kde vezmu tu cenu?</w:t>
      </w:r>
    </w:p>
    <w:p w14:paraId="153CE967" w14:textId="41084EA9" w:rsidR="2162752C" w:rsidRDefault="2162752C">
      <w:pPr>
        <w:pStyle w:val="Textkomente"/>
      </w:pPr>
    </w:p>
    <w:p w14:paraId="04E948C1" w14:textId="30969298" w:rsidR="2162752C" w:rsidRDefault="2162752C">
      <w:pPr>
        <w:pStyle w:val="Textkomente"/>
      </w:pPr>
      <w:r>
        <w:t>citace:</w:t>
      </w:r>
    </w:p>
    <w:p w14:paraId="21D37360" w14:textId="70AB1902" w:rsidR="2162752C" w:rsidRDefault="2162752C">
      <w:pPr>
        <w:pStyle w:val="Textkomente"/>
      </w:pPr>
      <w:r>
        <w:t xml:space="preserve"> – vychází se buď z ceny benzinu či nafty od čerpací stanice, doložené účtenkou, nebo z paušálu stanoveného vyhláškou ministerstva.</w:t>
      </w:r>
    </w:p>
    <w:p w14:paraId="53AFB5ED" w14:textId="1B649EB7" w:rsidR="2162752C" w:rsidRDefault="2162752C">
      <w:pPr>
        <w:pStyle w:val="Textkomente"/>
      </w:pPr>
    </w:p>
    <w:p w14:paraId="73A9E603" w14:textId="7EB23C2A" w:rsidR="2162752C" w:rsidRDefault="2162752C">
      <w:pPr>
        <w:pStyle w:val="Textkomente"/>
      </w:pPr>
      <w:r>
        <w:t>Omlouvám se, jestli je to někde zmíněno v dokumentu, nebo to špatně chápu</w:t>
      </w:r>
    </w:p>
  </w:comment>
  <w:comment w:id="200" w:author="Dvořák Václav" w:date="2024-07-30T13:02:00Z" w:initials="DV">
    <w:p w14:paraId="061AA0DB" w14:textId="1305F9CE" w:rsidR="00A76D28" w:rsidRDefault="00A76D28" w:rsidP="003D55CA">
      <w:pPr>
        <w:pStyle w:val="Textkomente"/>
        <w:numPr>
          <w:ilvl w:val="0"/>
          <w:numId w:val="16"/>
        </w:numPr>
        <w:ind w:left="300"/>
      </w:pPr>
      <w:r>
        <w:rPr>
          <w:rStyle w:val="Odkaznakoment"/>
        </w:rPr>
        <w:annotationRef/>
      </w:r>
      <w:r>
        <w:t xml:space="preserve">Ano, náhrada za spotřebovanou PHM se určuje násobkem ceny PHM a množstvím spotřebované PHM - v této souvislosti musí být na řádku pole „Cena paliva“ a násobit se s polem „Ujeto (KM)“, v tom případě zaměstnanec musí doložit účtenku z čerpací stanice, pokud nedoloží, tak použije zaměstnavatel výše náhrady průměrné ceny příslušných PHM stanovené vyhláškou a tím mě napadá do tabulky „Druh paliva“ dostat další políčko, kde by se vypsala cena PHM stanovená vyhláškou, zároveň by se to mohlo potom přebíjet s tím, kdyby zaměstnanec doložil účtenku, kde by cena byla zas jiná, takže, já bych pole přidal = automaticky by se vyplnila sazba, ale tu sazbu bych měl možnost editovat. </w:t>
      </w:r>
      <w:r>
        <w:fldChar w:fldCharType="begin"/>
      </w:r>
      <w:r>
        <w:instrText>HYPERLINK "mailto:Andrea.Nowakova@webcom.cz"</w:instrText>
      </w:r>
      <w:bookmarkStart w:id="207" w:name="_@_AE75961173AF4506A1D192E30C22DC77Z"/>
      <w:r>
        <w:fldChar w:fldCharType="separate"/>
      </w:r>
      <w:bookmarkEnd w:id="207"/>
      <w:r w:rsidRPr="00A76D28">
        <w:rPr>
          <w:rStyle w:val="Zmnka"/>
        </w:rPr>
        <w:t>@Nowaková Andrea</w:t>
      </w:r>
      <w:r>
        <w:fldChar w:fldCharType="end"/>
      </w:r>
      <w:r>
        <w:t xml:space="preserve">  souhlas?</w:t>
      </w:r>
    </w:p>
    <w:p w14:paraId="4699A33C" w14:textId="614799C3" w:rsidR="00A76D28" w:rsidRDefault="00A76D28" w:rsidP="003D55CA">
      <w:pPr>
        <w:pStyle w:val="Textkomente"/>
        <w:numPr>
          <w:ilvl w:val="0"/>
          <w:numId w:val="16"/>
        </w:numPr>
        <w:ind w:left="300"/>
      </w:pPr>
      <w:r>
        <w:t xml:space="preserve">Měl by být Natural 95, Natural 98, Diesel, Elektřina, LPG, CNG jiné palivo už mě nenapadá, které by bylo relevantní? </w:t>
      </w:r>
      <w:r>
        <w:fldChar w:fldCharType="begin"/>
      </w:r>
      <w:r>
        <w:instrText>HYPERLINK "mailto:Andrea.Nowakova@webcom.cz"</w:instrText>
      </w:r>
      <w:bookmarkStart w:id="208" w:name="_@_4EE9CD9576C94C2EBEC303968D20DA44Z"/>
      <w:r>
        <w:fldChar w:fldCharType="separate"/>
      </w:r>
      <w:bookmarkEnd w:id="208"/>
      <w:r w:rsidRPr="00A76D28">
        <w:rPr>
          <w:rStyle w:val="Zmnka"/>
        </w:rPr>
        <w:t>@Nowaková Andrea</w:t>
      </w:r>
      <w:r>
        <w:fldChar w:fldCharType="end"/>
      </w:r>
      <w:r>
        <w:t xml:space="preserve"> </w:t>
      </w:r>
      <w:r>
        <w:fldChar w:fldCharType="begin"/>
      </w:r>
      <w:r>
        <w:instrText>HYPERLINK "mailto:lubomir.poloch@webcom.cz"</w:instrText>
      </w:r>
      <w:bookmarkStart w:id="209" w:name="_@_F13B7EE9F8974CA9B6FDE2AC963FC7DEZ"/>
      <w:r>
        <w:fldChar w:fldCharType="separate"/>
      </w:r>
      <w:bookmarkEnd w:id="209"/>
      <w:r w:rsidRPr="00A76D28">
        <w:rPr>
          <w:rStyle w:val="Zmnka"/>
        </w:rPr>
        <w:t>@Poloch Lubomír</w:t>
      </w:r>
      <w:r>
        <w:fldChar w:fldCharType="end"/>
      </w:r>
      <w:r>
        <w:t xml:space="preserve"> napadá Vás ještě nějaké palivo?</w:t>
      </w:r>
    </w:p>
    <w:p w14:paraId="0F181F0C" w14:textId="77777777" w:rsidR="00A76D28" w:rsidRDefault="00A76D28" w:rsidP="00A76D28">
      <w:pPr>
        <w:pStyle w:val="Textkomente"/>
      </w:pPr>
    </w:p>
    <w:p w14:paraId="2E440F7D" w14:textId="77777777" w:rsidR="00A76D28" w:rsidRDefault="00A76D28" w:rsidP="00A76D28">
      <w:pPr>
        <w:pStyle w:val="Textkomente"/>
      </w:pPr>
      <w:r>
        <w:t>Chápete to správně.</w:t>
      </w:r>
    </w:p>
  </w:comment>
  <w:comment w:id="210" w:author="Urbaníková Nikola" w:date="2024-07-29T23:44:00Z" w:initials="UN">
    <w:p w14:paraId="06D4E84B" w14:textId="635FF7E8" w:rsidR="7979A831" w:rsidRDefault="7979A831">
      <w:pPr>
        <w:pStyle w:val="Textkomente"/>
      </w:pPr>
      <w:r>
        <w:fldChar w:fldCharType="begin"/>
      </w:r>
      <w:r>
        <w:instrText xml:space="preserve"> HYPERLINK "mailto:vaclav.dvorak@webcom.cz"</w:instrText>
      </w:r>
      <w:bookmarkStart w:id="214" w:name="_@_FA74D62C364040A49FC2BF3A9C153266Z"/>
      <w:r>
        <w:fldChar w:fldCharType="separate"/>
      </w:r>
      <w:bookmarkEnd w:id="214"/>
      <w:r w:rsidRPr="7979A831">
        <w:rPr>
          <w:rStyle w:val="Zmnka"/>
        </w:rPr>
        <w:t>@Dvořák Václav</w:t>
      </w:r>
      <w:r>
        <w:fldChar w:fldCharType="end"/>
      </w:r>
      <w:r>
        <w:t xml:space="preserve"> A když to bude hybrid, tak co bude druh paliva? Mám tu Nafta, Benzin, Plyn, Elektrina</w:t>
      </w:r>
      <w:r>
        <w:rPr>
          <w:rStyle w:val="Odkaznakoment"/>
        </w:rPr>
        <w:annotationRef/>
      </w:r>
    </w:p>
  </w:comment>
  <w:comment w:id="211" w:author="Dvořák Václav" w:date="2024-07-30T09:19:00Z" w:initials="DV">
    <w:p w14:paraId="68EA7926" w14:textId="77777777" w:rsidR="00BD2EB2" w:rsidRDefault="00BD2EB2" w:rsidP="00BD2EB2">
      <w:pPr>
        <w:pStyle w:val="Textkomente"/>
      </w:pPr>
      <w:r>
        <w:rPr>
          <w:rStyle w:val="Odkaznakoment"/>
        </w:rPr>
        <w:annotationRef/>
      </w:r>
      <w:r>
        <w:t>Napadá mě do druhu paliva přidat ještě např. „Kombinované“ s tím, že v řádcích by bylo pole Ujeto (KM) a  přidalo by se ještě pole Ujeto (kWh), nejsem expert na hybridní vozidla, ale předpokládám, že tachometr ukáže, kolik reálně vozidlo ujelo na benzin a na elektřinu. Tím pádem, pokud by uživatel zvolil „Kombinované“, tak by bylo možné doplnit i pole „Ujeto (kWh)“ a výpočet by byl samozřejmě Ujeto (KM) * Paušál + Ujeto (kWh) * Paušál = výpočet sazby náhrady za vozidlo</w:t>
      </w:r>
    </w:p>
    <w:p w14:paraId="0636A1D7" w14:textId="77777777" w:rsidR="00BD2EB2" w:rsidRDefault="00BD2EB2" w:rsidP="00BD2EB2">
      <w:pPr>
        <w:pStyle w:val="Textkomente"/>
      </w:pPr>
    </w:p>
    <w:p w14:paraId="48DEB06B" w14:textId="2085B536" w:rsidR="00BD2EB2" w:rsidRDefault="00BD2EB2" w:rsidP="00BD2EB2">
      <w:pPr>
        <w:pStyle w:val="Textkomente"/>
      </w:pPr>
      <w:r>
        <w:t xml:space="preserve">Souhlas? </w:t>
      </w:r>
      <w:r>
        <w:fldChar w:fldCharType="begin"/>
      </w:r>
      <w:r>
        <w:instrText>HYPERLINK "mailto:Andrea.Nowakova@webcom.cz"</w:instrText>
      </w:r>
      <w:bookmarkStart w:id="215" w:name="_@_7BB8B7D8B0174023A9B442E8C0B3B352Z"/>
      <w:r>
        <w:fldChar w:fldCharType="separate"/>
      </w:r>
      <w:bookmarkEnd w:id="215"/>
      <w:r w:rsidRPr="00BD2EB2">
        <w:rPr>
          <w:rStyle w:val="Zmnka"/>
        </w:rPr>
        <w:t>@Nowaková Andrea</w:t>
      </w:r>
      <w:r>
        <w:fldChar w:fldCharType="end"/>
      </w:r>
      <w:r>
        <w:t xml:space="preserve"> </w:t>
      </w:r>
    </w:p>
  </w:comment>
  <w:comment w:id="212" w:author="Urbaníková Nikola" w:date="2024-08-13T13:08:00Z" w:initials="UN">
    <w:p w14:paraId="7AC8C6D5" w14:textId="1B17A558" w:rsidR="5002A2D6" w:rsidRDefault="5002A2D6">
      <w:pPr>
        <w:pStyle w:val="Textkomente"/>
      </w:pPr>
      <w:r>
        <w:t>souhlas :) - nezapomenout sečist - celkový náklad na použiti vozidla == jedna částka</w:t>
      </w:r>
      <w:r>
        <w:rPr>
          <w:rStyle w:val="Odkaznakoment"/>
        </w:rPr>
        <w:annotationRef/>
      </w:r>
    </w:p>
  </w:comment>
  <w:comment w:id="213" w:author="Urbaníková Nikola" w:date="2024-08-13T13:10:00Z" w:initials="UN">
    <w:p w14:paraId="47A31A86" w14:textId="4869A73E" w:rsidR="5002A2D6" w:rsidRDefault="5002A2D6">
      <w:pPr>
        <w:pStyle w:val="Textkomente"/>
      </w:pPr>
      <w:r>
        <w:t>na FE - výpočty by měly být automatické</w:t>
      </w:r>
      <w:r>
        <w:rPr>
          <w:rStyle w:val="Odkaznakoment"/>
        </w:rPr>
        <w:annotationRef/>
      </w:r>
    </w:p>
  </w:comment>
  <w:comment w:id="217" w:author="Urbaníková Nikola" w:date="2024-08-13T13:14:00Z" w:initials="UN">
    <w:p w14:paraId="1B8F9D0E" w14:textId="44F35424" w:rsidR="5002A2D6" w:rsidRDefault="5002A2D6">
      <w:pPr>
        <w:pStyle w:val="Textkomente"/>
      </w:pPr>
      <w:r>
        <w:t>Konfigurace nebude zobrazena na cestovnim příkazu</w:t>
      </w:r>
      <w:r>
        <w:rPr>
          <w:rStyle w:val="Odkaznakoment"/>
        </w:rPr>
        <w:annotationRef/>
      </w:r>
    </w:p>
    <w:p w14:paraId="0AEF9CAE" w14:textId="6FFE5DEE" w:rsidR="5002A2D6" w:rsidRDefault="5002A2D6">
      <w:pPr>
        <w:pStyle w:val="Textkomente"/>
      </w:pPr>
    </w:p>
    <w:p w14:paraId="5C36F69A" w14:textId="11F36476" w:rsidR="5002A2D6" w:rsidRDefault="5002A2D6">
      <w:pPr>
        <w:pStyle w:val="Textkomente"/>
      </w:pPr>
      <w:r>
        <w:t>Pokud bude mít uživatel právo vidět konfiguraci ve zvláštní sekci - to bude řízeno přidělením práva</w:t>
      </w:r>
    </w:p>
  </w:comment>
  <w:comment w:id="218" w:author="Urbaníková Nikola" w:date="2024-09-03T07:17:00Z" w:initials="UN">
    <w:p w14:paraId="0486AFA9" w14:textId="6547A454" w:rsidR="14491F64" w:rsidRDefault="14491F64">
      <w:pPr>
        <w:pStyle w:val="Textkomente"/>
      </w:pPr>
      <w:r>
        <w:t>Je tato interpretace správná?</w:t>
      </w:r>
      <w:r>
        <w:rPr>
          <w:rStyle w:val="Odkaznakoment"/>
        </w:rPr>
        <w:annotationRef/>
      </w:r>
    </w:p>
  </w:comment>
  <w:comment w:id="219" w:author="Dvořák Václav" w:date="2024-09-06T12:01:00Z" w:initials="VD">
    <w:p w14:paraId="147E187E" w14:textId="3BC9F324" w:rsidR="00644621" w:rsidRDefault="00644621" w:rsidP="00644621">
      <w:pPr>
        <w:pStyle w:val="Textkomente"/>
      </w:pPr>
      <w:r>
        <w:rPr>
          <w:rStyle w:val="Odkaznakoment"/>
        </w:rPr>
        <w:annotationRef/>
      </w:r>
      <w:r>
        <w:t xml:space="preserve">Řekl bych, že ano. </w:t>
      </w:r>
      <w:r>
        <w:fldChar w:fldCharType="begin"/>
      </w:r>
      <w:r>
        <w:instrText>HYPERLINK "mailto:Andrea.Nowakova@webcom.cz"</w:instrText>
      </w:r>
      <w:bookmarkStart w:id="220" w:name="_@_8A2F8675191F44DDB910FE711C48EE6AZ"/>
      <w:r>
        <w:fldChar w:fldCharType="separate"/>
      </w:r>
      <w:bookmarkEnd w:id="220"/>
      <w:r w:rsidRPr="00644621">
        <w:rPr>
          <w:rStyle w:val="Zmnka"/>
        </w:rPr>
        <w:t>@Nowaková Andrea</w:t>
      </w:r>
      <w:r>
        <w:fldChar w:fldCharType="end"/>
      </w:r>
      <w:r>
        <w:t xml:space="preserve"> </w:t>
      </w:r>
    </w:p>
  </w:comment>
  <w:comment w:id="222" w:author="Urbaníková Nikola" w:date="2024-08-01T14:18:00Z" w:initials="UN">
    <w:p w14:paraId="3FD133C4" w14:textId="20E5A162" w:rsidR="77667BC5" w:rsidRDefault="77667BC5">
      <w:pPr>
        <w:pStyle w:val="Textkomente"/>
      </w:pPr>
      <w:r>
        <w:t>konfigurovatelný - sharepoint bude v prvni verzi</w:t>
      </w:r>
      <w:r>
        <w:rPr>
          <w:rStyle w:val="Odkaznakoment"/>
        </w:rPr>
        <w:annotationRef/>
      </w:r>
    </w:p>
  </w:comment>
  <w:comment w:id="223" w:author="Urbaníková Nikola" w:date="2024-08-01T14:21:00Z" w:initials="UN">
    <w:p w14:paraId="4896A8D9" w14:textId="63F8A2AE" w:rsidR="288A46B8" w:rsidRDefault="288A46B8">
      <w:pPr>
        <w:pStyle w:val="Textkomente"/>
      </w:pPr>
      <w:r>
        <w:t>úložiště datový - obecně, v 1. verzi sharepoint</w:t>
      </w:r>
      <w:r>
        <w:rPr>
          <w:rStyle w:val="Odkaznakoment"/>
        </w:rPr>
        <w:annotationRef/>
      </w:r>
    </w:p>
  </w:comment>
  <w:comment w:id="226" w:author="Nowaková Andrea" w:date="2024-08-05T17:26:00Z" w:initials="AN">
    <w:p w14:paraId="3B6DC8D7" w14:textId="77777777" w:rsidR="00D862C4" w:rsidRDefault="00D862C4" w:rsidP="00D862C4">
      <w:pPr>
        <w:pStyle w:val="Textkomente"/>
      </w:pPr>
      <w:r>
        <w:rPr>
          <w:rStyle w:val="Odkaznakoment"/>
        </w:rPr>
        <w:annotationRef/>
      </w:r>
      <w:r>
        <w:t>Např. Sazby cestovních náhrad zde nepatří?</w:t>
      </w:r>
    </w:p>
  </w:comment>
  <w:comment w:id="227" w:author="Urbaníková Nikola" w:date="2024-08-13T14:17:00Z" w:initials="UN">
    <w:p w14:paraId="68142851" w14:textId="1A8BBFE5" w:rsidR="5002A2D6" w:rsidRDefault="5002A2D6">
      <w:pPr>
        <w:pStyle w:val="Textkomente"/>
      </w:pPr>
      <w:r>
        <w:t>přenést konfiguraci do správy číselníků</w:t>
      </w:r>
      <w:r>
        <w:rPr>
          <w:rStyle w:val="Odkaznakoment"/>
        </w:rPr>
        <w:annotationRef/>
      </w:r>
    </w:p>
  </w:comment>
  <w:comment w:id="228" w:author="Nowaková Andrea" w:date="2024-08-05T17:25:00Z" w:initials="AN">
    <w:p w14:paraId="0F67A1A6" w14:textId="40A1289A" w:rsidR="009E6E3E" w:rsidRDefault="009E6E3E" w:rsidP="009E6E3E">
      <w:pPr>
        <w:pStyle w:val="Textkomente"/>
      </w:pPr>
      <w:r>
        <w:rPr>
          <w:rStyle w:val="Odkaznakoment"/>
        </w:rPr>
        <w:annotationRef/>
      </w:r>
      <w:r>
        <w:t>Proč SWIFT kódy?</w:t>
      </w:r>
    </w:p>
  </w:comment>
  <w:comment w:id="229" w:author="Nowaková Andrea" w:date="2024-08-05T17:27:00Z" w:initials="AN">
    <w:p w14:paraId="6A73546D" w14:textId="77777777" w:rsidR="0060231B" w:rsidRDefault="0060231B" w:rsidP="0060231B">
      <w:pPr>
        <w:pStyle w:val="Textkomente"/>
      </w:pPr>
      <w:r>
        <w:rPr>
          <w:rStyle w:val="Odkaznakoment"/>
        </w:rPr>
        <w:annotationRef/>
      </w:r>
      <w:r>
        <w:t>Kdo je správce? Jak je v systému definován?</w:t>
      </w:r>
    </w:p>
  </w:comment>
  <w:comment w:id="230" w:author="Urbaníková Nikola" w:date="2024-08-13T14:25:00Z" w:initials="UN">
    <w:p w14:paraId="0AC56D00" w14:textId="72A40275" w:rsidR="5002A2D6" w:rsidRDefault="5002A2D6">
      <w:pPr>
        <w:pStyle w:val="Textkomente"/>
      </w:pPr>
      <w:r>
        <w:t>musíme doladit user management</w:t>
      </w:r>
      <w:r>
        <w:rPr>
          <w:rStyle w:val="Odkaznakoment"/>
        </w:rPr>
        <w:annotationRef/>
      </w:r>
    </w:p>
  </w:comment>
  <w:comment w:id="231" w:author="Urbaníková Nikola" w:date="2024-07-22T08:31:00Z" w:initials="UN">
    <w:p w14:paraId="427D7AEF" w14:textId="6E60143B" w:rsidR="00954041" w:rsidRDefault="00954041" w:rsidP="00954041">
      <w:pPr>
        <w:pStyle w:val="Textkomente"/>
      </w:pPr>
      <w:r>
        <w:rPr>
          <w:rStyle w:val="Odkaznakoment"/>
        </w:rPr>
        <w:annotationRef/>
      </w:r>
      <w:r>
        <w:t xml:space="preserve">ANDNOW - pořeší GDPR </w:t>
      </w:r>
    </w:p>
  </w:comment>
  <w:comment w:id="232" w:author="Urbaníková Nikola" w:date="2024-08-13T13:46:00Z" w:initials="UN">
    <w:p w14:paraId="4C8F426E" w14:textId="53CDD0D9" w:rsidR="5002A2D6" w:rsidRDefault="5002A2D6">
      <w:pPr>
        <w:pStyle w:val="Textkomente"/>
      </w:pPr>
      <w:r>
        <w:t>Stav - nahradíme valudFrom, validTo. V případě, že záznam je aktivní - validTo bude prázdné, nebo s datem do budoucna</w:t>
      </w:r>
      <w:r>
        <w:rPr>
          <w:rStyle w:val="Odkaznakoment"/>
        </w:rPr>
        <w:annotationRef/>
      </w:r>
    </w:p>
  </w:comment>
  <w:comment w:id="233" w:author="Urbaníková Nikola" w:date="2024-08-01T14:30:00Z" w:initials="UN">
    <w:p w14:paraId="47B94CB6" w14:textId="5D583472" w:rsidR="5FF8BD51" w:rsidRDefault="5FF8BD51">
      <w:pPr>
        <w:pStyle w:val="Textkomente"/>
      </w:pPr>
      <w:r>
        <w:t>seznam validací by měl být</w:t>
      </w:r>
      <w:r>
        <w:rPr>
          <w:rStyle w:val="Odkaznakoment"/>
        </w:rPr>
        <w:annotationRef/>
      </w:r>
    </w:p>
  </w:comment>
  <w:comment w:id="234" w:author="Urbaníková Nikola" w:date="2024-07-30T00:27:00Z" w:initials="UN">
    <w:p w14:paraId="4CC4CADE" w14:textId="264E1C12" w:rsidR="7979A831" w:rsidRDefault="7979A831">
      <w:pPr>
        <w:pStyle w:val="Textkomente"/>
      </w:pPr>
      <w:r>
        <w:fldChar w:fldCharType="begin"/>
      </w:r>
      <w:r>
        <w:instrText xml:space="preserve"> HYPERLINK "mailto:vaclav.dvorak@webcom.cz"</w:instrText>
      </w:r>
      <w:bookmarkStart w:id="237" w:name="_@_61063553CEA4417C93933BECA967798CZ"/>
      <w:r>
        <w:fldChar w:fldCharType="separate"/>
      </w:r>
      <w:bookmarkEnd w:id="237"/>
      <w:r w:rsidRPr="7979A831">
        <w:rPr>
          <w:rStyle w:val="Zmnka"/>
        </w:rPr>
        <w:t>@Dvořák Václav</w:t>
      </w:r>
      <w:r>
        <w:fldChar w:fldCharType="end"/>
      </w:r>
      <w:r>
        <w:t xml:space="preserve"> řekli jsme si, že zaměstnanec může mít víc účtů.. nemusí mít ale žádný účet?</w:t>
      </w:r>
      <w:r>
        <w:rPr>
          <w:rStyle w:val="Odkaznakoment"/>
        </w:rPr>
        <w:annotationRef/>
      </w:r>
    </w:p>
  </w:comment>
  <w:comment w:id="235" w:author="Dvořák Václav" w:date="2024-07-30T09:29:00Z" w:initials="DV">
    <w:p w14:paraId="7095195F" w14:textId="77777777" w:rsidR="00B32937" w:rsidRDefault="00B32937" w:rsidP="00B32937">
      <w:pPr>
        <w:pStyle w:val="Textkomente"/>
      </w:pPr>
      <w:r>
        <w:rPr>
          <w:rStyle w:val="Odkaznakoment"/>
        </w:rPr>
        <w:annotationRef/>
      </w:r>
      <w:r>
        <w:t>Teoreticky mít žádný nemusí, ale nepřepokládá se, že by žádný neměl.</w:t>
      </w:r>
    </w:p>
  </w:comment>
  <w:comment w:id="236" w:author="Dvořák Václav" w:date="2024-07-30T14:31:00Z" w:initials="DV">
    <w:p w14:paraId="5A91E268" w14:textId="77777777" w:rsidR="00A53560" w:rsidRDefault="00A53560" w:rsidP="00A53560">
      <w:pPr>
        <w:pStyle w:val="Textkomente"/>
      </w:pPr>
      <w:r>
        <w:rPr>
          <w:rStyle w:val="Odkaznakoment"/>
        </w:rPr>
        <w:annotationRef/>
      </w:r>
      <w:r>
        <w:t>Zkrátka to pole maximálně nebude vyplněné.</w:t>
      </w:r>
    </w:p>
  </w:comment>
  <w:comment w:id="238" w:author="Urbaníková Nikola" w:date="2024-07-30T08:38:00Z" w:initials="UN">
    <w:p w14:paraId="22386C13" w14:textId="5FBA99B4" w:rsidR="59B8396A" w:rsidRDefault="59B8396A">
      <w:pPr>
        <w:pStyle w:val="Textkomente"/>
      </w:pPr>
      <w:r>
        <w:fldChar w:fldCharType="begin"/>
      </w:r>
      <w:r>
        <w:instrText xml:space="preserve"> HYPERLINK "mailto:vaclav.dvorak@webcom.cz"</w:instrText>
      </w:r>
      <w:bookmarkStart w:id="240" w:name="_@_CE351F1866F547EB912BABCA3A90D033Z"/>
      <w:r>
        <w:fldChar w:fldCharType="separate"/>
      </w:r>
      <w:bookmarkEnd w:id="240"/>
      <w:r w:rsidRPr="59B8396A">
        <w:rPr>
          <w:rStyle w:val="Zmnka"/>
        </w:rPr>
        <w:t>@Dvořák Václav</w:t>
      </w:r>
      <w:r>
        <w:fldChar w:fldCharType="end"/>
      </w:r>
      <w:r>
        <w:t xml:space="preserve"> Vlastně mě napadá - 1) můžu dimenzi nepoužít? Např. pokud bude zaměstnanec bude mít jako dimenzi nákladové středisko, znamená to, že nemusí mít žádné přiřazené?</w:t>
      </w:r>
      <w:r>
        <w:rPr>
          <w:rStyle w:val="Odkaznakoment"/>
        </w:rPr>
        <w:annotationRef/>
      </w:r>
    </w:p>
    <w:p w14:paraId="4533B7A9" w14:textId="665F9266" w:rsidR="59B8396A" w:rsidRDefault="59B8396A">
      <w:pPr>
        <w:pStyle w:val="Textkomente"/>
      </w:pPr>
    </w:p>
    <w:p w14:paraId="0F8CA7D1" w14:textId="2D4065AF" w:rsidR="59B8396A" w:rsidRDefault="59B8396A">
      <w:pPr>
        <w:pStyle w:val="Textkomente"/>
      </w:pPr>
      <w:r>
        <w:t>Pokud tam existuje povinnost, v tom případě se Dimenze nastavuje před zprovozněním cestovních příkazů</w:t>
      </w:r>
    </w:p>
    <w:p w14:paraId="3E6E1CEA" w14:textId="47C6481A" w:rsidR="59B8396A" w:rsidRDefault="59B8396A">
      <w:pPr>
        <w:pStyle w:val="Textkomente"/>
      </w:pPr>
    </w:p>
    <w:p w14:paraId="495937F1" w14:textId="091F97C8" w:rsidR="59B8396A" w:rsidRDefault="59B8396A">
      <w:pPr>
        <w:pStyle w:val="Textkomente"/>
      </w:pPr>
      <w:r>
        <w:t>2) Synchronizace ERP - tam např. Dimenzi nebudeme posílat? To znamená že to, jaká dimenze bude použita se dozvím pouze z reportu CP</w:t>
      </w:r>
    </w:p>
  </w:comment>
  <w:comment w:id="239" w:author="Dvořák Václav" w:date="2024-07-30T14:36:00Z" w:initials="DV">
    <w:p w14:paraId="0259BB27" w14:textId="77777777" w:rsidR="0051425A" w:rsidRDefault="0051425A" w:rsidP="003D55CA">
      <w:pPr>
        <w:pStyle w:val="Textkomente"/>
        <w:numPr>
          <w:ilvl w:val="0"/>
          <w:numId w:val="17"/>
        </w:numPr>
      </w:pPr>
      <w:r>
        <w:rPr>
          <w:rStyle w:val="Odkaznakoment"/>
        </w:rPr>
        <w:annotationRef/>
      </w:r>
      <w:r>
        <w:t>Obecně dimenze použita být nemusí.</w:t>
      </w:r>
    </w:p>
    <w:p w14:paraId="476D8655" w14:textId="77777777" w:rsidR="0051425A" w:rsidRDefault="0051425A" w:rsidP="003D55CA">
      <w:pPr>
        <w:pStyle w:val="Textkomente"/>
        <w:numPr>
          <w:ilvl w:val="0"/>
          <w:numId w:val="17"/>
        </w:numPr>
      </w:pPr>
      <w:r>
        <w:t>Tam posílat dimenzi budem.</w:t>
      </w:r>
    </w:p>
    <w:p w14:paraId="537F63D0" w14:textId="6AF928CC" w:rsidR="0051425A" w:rsidRDefault="0051425A" w:rsidP="0051425A">
      <w:pPr>
        <w:pStyle w:val="Textkomente"/>
      </w:pPr>
      <w:r>
        <w:fldChar w:fldCharType="begin"/>
      </w:r>
      <w:r>
        <w:instrText>HYPERLINK "mailto:Andrea.Nowakova@webcom.cz"</w:instrText>
      </w:r>
      <w:bookmarkStart w:id="241" w:name="_@_902A68DDE2874D7684CD1F6B3CB77EBBZ"/>
      <w:r>
        <w:fldChar w:fldCharType="separate"/>
      </w:r>
      <w:bookmarkEnd w:id="241"/>
      <w:r w:rsidRPr="0051425A">
        <w:rPr>
          <w:rStyle w:val="Zmnka"/>
        </w:rPr>
        <w:t>@Nowaková Andrea</w:t>
      </w:r>
      <w:r>
        <w:fldChar w:fldCharType="end"/>
      </w:r>
      <w:r>
        <w:t xml:space="preserve"> </w:t>
      </w:r>
    </w:p>
  </w:comment>
  <w:comment w:id="242" w:author="Urbaníková Nikola" w:date="2024-07-30T00:38:00Z" w:initials="UN">
    <w:p w14:paraId="5F8DA9EA" w14:textId="2B59475F" w:rsidR="7979A831" w:rsidRDefault="7979A831">
      <w:pPr>
        <w:pStyle w:val="Textkomente"/>
      </w:pPr>
      <w:r>
        <w:fldChar w:fldCharType="begin"/>
      </w:r>
      <w:r>
        <w:instrText xml:space="preserve"> HYPERLINK "mailto:vaclav.dvorak@webcom.cz"</w:instrText>
      </w:r>
      <w:bookmarkStart w:id="245" w:name="_@_D9D6A37C7BC24F81B5D1CACD3EEF6616Z"/>
      <w:r>
        <w:fldChar w:fldCharType="separate"/>
      </w:r>
      <w:bookmarkEnd w:id="245"/>
      <w:r w:rsidRPr="7979A831">
        <w:rPr>
          <w:rStyle w:val="Zmnka"/>
        </w:rPr>
        <w:t>@Dvořák Václav</w:t>
      </w:r>
      <w:r>
        <w:fldChar w:fldCharType="end"/>
      </w:r>
      <w:r>
        <w:t xml:space="preserve"> </w:t>
      </w:r>
      <w:r>
        <w:rPr>
          <w:rStyle w:val="Odkaznakoment"/>
        </w:rPr>
        <w:annotationRef/>
      </w:r>
    </w:p>
    <w:p w14:paraId="34050168" w14:textId="42D1C367" w:rsidR="7979A831" w:rsidRDefault="7979A831">
      <w:pPr>
        <w:pStyle w:val="Textkomente"/>
      </w:pPr>
      <w:r>
        <w:t>A tady vlastně platí, že platební karta může mít vícero Zaměstnanců, a vice versa - Zaměstnanec může mít vícero karet (např. když jedna brzo expiruje..), je to tak?</w:t>
      </w:r>
    </w:p>
    <w:p w14:paraId="704BB137" w14:textId="56429B45" w:rsidR="7979A831" w:rsidRDefault="7979A831">
      <w:pPr>
        <w:pStyle w:val="Textkomente"/>
      </w:pPr>
    </w:p>
    <w:p w14:paraId="3AB3A1FE" w14:textId="0F2D5138" w:rsidR="7979A831" w:rsidRDefault="7979A831">
      <w:pPr>
        <w:pStyle w:val="Textkomente"/>
      </w:pPr>
      <w:r>
        <w:t>A tak mě napadá - řešíme tady proklik na kartu zaměstnanců, a kde vlastně budou vidět informace o bankovním účtu a platebních kartách?</w:t>
      </w:r>
    </w:p>
    <w:p w14:paraId="62E7D050" w14:textId="7FAE904D" w:rsidR="7979A831" w:rsidRDefault="7979A831">
      <w:pPr>
        <w:pStyle w:val="Textkomente"/>
      </w:pPr>
    </w:p>
    <w:p w14:paraId="47B81640" w14:textId="1AB6D7D5" w:rsidR="7979A831" w:rsidRDefault="7979A831">
      <w:pPr>
        <w:pStyle w:val="Textkomente"/>
      </w:pPr>
      <w:r>
        <w:t>Dává smysl tam přidat možnost, aby se zaměstnanec mohl podívat na  své přiřazené karty a bankovní účty (ale pouze svoje, popř. asistentka na ředitele, ale nikoliv na schvalovatele, podrizeneho...</w:t>
      </w:r>
    </w:p>
  </w:comment>
  <w:comment w:id="243" w:author="Dvořák Václav" w:date="2024-07-30T14:49:00Z" w:initials="DV">
    <w:p w14:paraId="1A650B1D" w14:textId="53DE639E" w:rsidR="007A055B" w:rsidRDefault="007A055B" w:rsidP="007A055B">
      <w:pPr>
        <w:pStyle w:val="Textkomente"/>
      </w:pPr>
      <w:r>
        <w:rPr>
          <w:rStyle w:val="Odkaznakoment"/>
        </w:rPr>
        <w:annotationRef/>
      </w:r>
      <w:r>
        <w:t xml:space="preserve">Platební karta může být třeba v rámci oddělení (týmová), možná by do tabulky platebních karet bylo dobré přidat ještě pole „Dimenze“ &gt; právě, kdyby se jednalo o platební kartu za oddělení.. Co myslíte </w:t>
      </w:r>
      <w:r>
        <w:fldChar w:fldCharType="begin"/>
      </w:r>
      <w:r>
        <w:instrText>HYPERLINK "mailto:Andrea.Nowakova@webcom.cz"</w:instrText>
      </w:r>
      <w:bookmarkStart w:id="246" w:name="_@_6EB1B30E22524283A0FCE3818366BC6AZ"/>
      <w:r>
        <w:fldChar w:fldCharType="separate"/>
      </w:r>
      <w:bookmarkEnd w:id="246"/>
      <w:r w:rsidRPr="007A055B">
        <w:rPr>
          <w:rStyle w:val="Zmnka"/>
        </w:rPr>
        <w:t>@Nowaková Andrea</w:t>
      </w:r>
      <w:r>
        <w:fldChar w:fldCharType="end"/>
      </w:r>
      <w:r>
        <w:t xml:space="preserve"> ?</w:t>
      </w:r>
    </w:p>
  </w:comment>
  <w:comment w:id="244" w:author="Dvořák Václav" w:date="2024-08-01T11:45:00Z" w:initials="DV">
    <w:p w14:paraId="7D6925FE" w14:textId="77777777" w:rsidR="00B97C2A" w:rsidRDefault="00B97C2A" w:rsidP="00B97C2A">
      <w:pPr>
        <w:pStyle w:val="Textkomente"/>
      </w:pPr>
      <w:r>
        <w:rPr>
          <w:rStyle w:val="Odkaznakoment"/>
        </w:rPr>
        <w:annotationRef/>
      </w:r>
      <w:r>
        <w:t>Informace o BÚ jsem z minulého callu pochopil, že na kartě zaměstnance chceme, ale ty informace nemá možnost vidět každý tzn. ten konkrétní zaměstnanec, kterému karta náleží tu informaci o svém BÚ uvidí, uvidí ji také pravděpodobně správce, nebo ten, kterému sada oprávnění tu možnost umožní, nebo je ta představa jiná? Co se týče platebních karet, tak za mě by se neměla vázat k zaměstnanci, ale ke konkrétnímu cestovnímu příkazu.</w:t>
      </w:r>
    </w:p>
    <w:p w14:paraId="1BDF2A0A" w14:textId="7FAFAD93" w:rsidR="00B97C2A" w:rsidRDefault="00B97C2A" w:rsidP="00B97C2A">
      <w:pPr>
        <w:pStyle w:val="Textkomente"/>
      </w:pPr>
      <w:r>
        <w:fldChar w:fldCharType="begin"/>
      </w:r>
      <w:r>
        <w:instrText>HYPERLINK "mailto:Andrea.Nowakova@webcom.cz"</w:instrText>
      </w:r>
      <w:bookmarkStart w:id="247" w:name="_@_D65D4859D26E40BE8D2C6BF66F52388EZ"/>
      <w:r>
        <w:fldChar w:fldCharType="separate"/>
      </w:r>
      <w:bookmarkEnd w:id="247"/>
      <w:r w:rsidRPr="00B97C2A">
        <w:rPr>
          <w:rStyle w:val="Zmnka"/>
        </w:rPr>
        <w:t>@Nowaková Andrea</w:t>
      </w:r>
      <w:r>
        <w:fldChar w:fldCharType="end"/>
      </w:r>
      <w:r>
        <w:t xml:space="preserve">  </w:t>
      </w:r>
    </w:p>
  </w:comment>
  <w:comment w:id="249" w:author="Urbaníková Nikola" w:date="2024-07-26T07:00:00Z" w:initials="UN">
    <w:p w14:paraId="696D3C09" w14:textId="447D908C" w:rsidR="00B006BA" w:rsidRDefault="00B006BA" w:rsidP="00B006BA">
      <w:pPr>
        <w:pStyle w:val="Textkomente"/>
      </w:pPr>
      <w:r>
        <w:rPr>
          <w:rStyle w:val="Odkaznakoment"/>
        </w:rPr>
        <w:annotationRef/>
      </w:r>
      <w:r>
        <w:t>NIKURB - tady přidat workflow a celou sérii validací per daný číselník, které se budou muset dodržet</w:t>
      </w:r>
    </w:p>
  </w:comment>
  <w:comment w:id="250" w:author="Urbaníková Nikola" w:date="2024-07-26T02:02:00Z" w:initials="NU">
    <w:p w14:paraId="5C91C14F" w14:textId="7F8E08B9" w:rsidR="001C44ED" w:rsidRDefault="001C44ED" w:rsidP="3DF7AE36">
      <w:r>
        <w:rPr>
          <w:rStyle w:val="Odkaznakoment"/>
        </w:rPr>
        <w:annotationRef/>
      </w:r>
      <w:r>
        <w:fldChar w:fldCharType="begin"/>
      </w:r>
      <w:r>
        <w:instrText xml:space="preserve"> HYPERLINK "mailto:nikola.urbanikova@webcom.cz"</w:instrText>
      </w:r>
      <w:bookmarkStart w:id="251" w:name="_@_C35E014D31AA49E58B516BAAB75A9DADZ"/>
      <w:r>
        <w:fldChar w:fldCharType="separate"/>
      </w:r>
      <w:bookmarkEnd w:id="251"/>
      <w:r w:rsidR="3DF7AE36" w:rsidRPr="3DF7AE36">
        <w:t>@Urbaníková Nikola</w:t>
      </w:r>
      <w:r>
        <w:fldChar w:fldCharType="end"/>
      </w:r>
      <w:r w:rsidR="3DF7AE36">
        <w:t xml:space="preserve">  Dodat další grafy</w:t>
      </w:r>
    </w:p>
  </w:comment>
  <w:comment w:id="253" w:author="Urbaníková Nikola" w:date="2024-07-26T02:25:00Z" w:initials="UN">
    <w:p w14:paraId="5AFB9925" w14:textId="7DD5128E" w:rsidR="007B247A" w:rsidRDefault="007B247A" w:rsidP="3DF7AE36">
      <w:r>
        <w:rPr>
          <w:rStyle w:val="Odkaznakoment"/>
        </w:rPr>
        <w:annotationRef/>
      </w:r>
      <w:r>
        <w:fldChar w:fldCharType="begin"/>
      </w:r>
      <w:r>
        <w:instrText xml:space="preserve"> HYPERLINK "mailto:nikola.urbanikova@webcom.cz"</w:instrText>
      </w:r>
      <w:bookmarkStart w:id="257" w:name="_@_6A1610F2803D4DA18384E9DA1A582FE0Z"/>
      <w:r>
        <w:fldChar w:fldCharType="separate"/>
      </w:r>
      <w:bookmarkEnd w:id="257"/>
      <w:r w:rsidR="3DF7AE36" w:rsidRPr="3DF7AE36">
        <w:t>@Urbaníková Nikola</w:t>
      </w:r>
      <w:r>
        <w:fldChar w:fldCharType="end"/>
      </w:r>
      <w:r w:rsidR="3DF7AE36">
        <w:t xml:space="preserve">  dodat graf + tady jsou  jenom vbrané kurzy?</w:t>
      </w:r>
    </w:p>
  </w:comment>
  <w:comment w:id="254" w:author="Urbaníková Nikola" w:date="2024-08-01T14:28:00Z" w:initials="UN">
    <w:p w14:paraId="33545EC5" w14:textId="12B15751" w:rsidR="5D17AEC8" w:rsidRDefault="5D17AEC8">
      <w:pPr>
        <w:pStyle w:val="Textkomente"/>
      </w:pPr>
      <w:r>
        <w:t>někde bude mit čnb</w:t>
      </w:r>
      <w:r>
        <w:rPr>
          <w:rStyle w:val="Odkaznakoment"/>
        </w:rPr>
        <w:annotationRef/>
      </w:r>
    </w:p>
  </w:comment>
  <w:comment w:id="255" w:author="Urbaníková Nikola" w:date="2024-07-26T02:30:00Z" w:initials="UN">
    <w:p w14:paraId="05086450" w14:textId="6DD01F54" w:rsidR="007B247A" w:rsidRDefault="007B247A" w:rsidP="3DF7AE36">
      <w:r>
        <w:rPr>
          <w:rStyle w:val="Odkaznakoment"/>
        </w:rPr>
        <w:annotationRef/>
      </w:r>
      <w:r>
        <w:fldChar w:fldCharType="begin"/>
      </w:r>
      <w:r>
        <w:instrText xml:space="preserve"> HYPERLINK "mailto:Andrea.Nowakova@webcom.cz"</w:instrText>
      </w:r>
      <w:bookmarkStart w:id="258" w:name="_@_376E6DE4D337492998422BA102606D1DZ"/>
      <w:r>
        <w:fldChar w:fldCharType="separate"/>
      </w:r>
      <w:bookmarkEnd w:id="258"/>
      <w:r w:rsidR="3DF7AE36" w:rsidRPr="3DF7AE36">
        <w:t>@Nowaková Andrea</w:t>
      </w:r>
      <w:r>
        <w:fldChar w:fldCharType="end"/>
      </w:r>
      <w:r w:rsidR="3DF7AE36">
        <w:t xml:space="preserve">  - jak budeme přepočítávat náklady? Budeme používat kurz který byl platný v době uvedeného vzniku nákladu? Nebo použít poslední kurz?</w:t>
      </w:r>
    </w:p>
  </w:comment>
  <w:comment w:id="256" w:author="Urbaníková Nikola" w:date="2024-07-30T09:32:00Z" w:initials="UN">
    <w:p w14:paraId="155B751B" w14:textId="1A9C57E7" w:rsidR="133FEDAA" w:rsidRDefault="133FEDAA">
      <w:pPr>
        <w:pStyle w:val="Textkomente"/>
      </w:pPr>
      <w:r>
        <w:t>vyřešeno - Dočetla jsem se, že se má použít kurz v době vzniku nákladu</w:t>
      </w:r>
      <w:r>
        <w:rPr>
          <w:rStyle w:val="Odkaznakoment"/>
        </w:rPr>
        <w:annotationRef/>
      </w:r>
    </w:p>
  </w:comment>
  <w:comment w:id="261" w:author="Urbaníková Nikola" w:date="2024-07-30T14:01:00Z" w:initials="UN">
    <w:p w14:paraId="5FD8CA25" w14:textId="7196301F" w:rsidR="6286C448" w:rsidRDefault="6286C448">
      <w:pPr>
        <w:pStyle w:val="Textkomente"/>
      </w:pPr>
      <w:r>
        <w:t>Stav - aktivní/neaktivní nebo na základě validFrom, validTo?</w:t>
      </w:r>
      <w:r>
        <w:rPr>
          <w:rStyle w:val="Odkaznakoment"/>
        </w:rPr>
        <w:annotationRef/>
      </w:r>
    </w:p>
  </w:comment>
  <w:comment w:id="262" w:author="Urbaníková Nikola" w:date="2024-08-01T14:36:00Z" w:initials="UN">
    <w:p w14:paraId="62B85DE6" w14:textId="50694181" w:rsidR="5FF8BD51" w:rsidRDefault="5FF8BD51">
      <w:pPr>
        <w:pStyle w:val="Textkomente"/>
      </w:pPr>
      <w:r>
        <w:t xml:space="preserve">manuálně - co když mi manuální úpravu přepíše ERP? Bude to OK? ERP bude master? </w:t>
      </w:r>
      <w:r>
        <w:rPr>
          <w:rStyle w:val="Odkaznakoment"/>
        </w:rPr>
        <w:annotationRef/>
      </w:r>
    </w:p>
  </w:comment>
  <w:comment w:id="263" w:author="Urbaníková Nikola" w:date="2024-08-01T14:37:00Z" w:initials="UN">
    <w:p w14:paraId="60086427" w14:textId="12A010C5" w:rsidR="5FF8BD51" w:rsidRDefault="5FF8BD51">
      <w:pPr>
        <w:pStyle w:val="Textkomente"/>
      </w:pPr>
      <w:r>
        <w:t>konfigurace systému, jsou zaměstnanci synchronizováni nebo ne? Pokud ano, manuální editace bude disable?</w:t>
      </w:r>
      <w:r>
        <w:rPr>
          <w:rStyle w:val="Odkaznakoment"/>
        </w:rPr>
        <w:annotationRef/>
      </w:r>
    </w:p>
  </w:comment>
  <w:comment w:id="264" w:author="Urbaníková Nikola" w:date="2024-08-01T14:37:00Z" w:initials="UN">
    <w:p w14:paraId="37C723B1" w14:textId="2716B6C6" w:rsidR="5FF8BD51" w:rsidRDefault="5FF8BD51">
      <w:pPr>
        <w:pStyle w:val="Textkomente"/>
      </w:pPr>
      <w:r>
        <w:t>konfiguračně</w:t>
      </w:r>
      <w:r>
        <w:rPr>
          <w:rStyle w:val="Odkaznakoment"/>
        </w:rPr>
        <w:annotationRef/>
      </w:r>
    </w:p>
  </w:comment>
  <w:comment w:id="266" w:author="Nowaková Andrea" w:date="2024-08-05T17:34:00Z" w:initials="AN">
    <w:p w14:paraId="3818A93B" w14:textId="77777777" w:rsidR="00F574C0" w:rsidRDefault="00F574C0" w:rsidP="00F574C0">
      <w:pPr>
        <w:pStyle w:val="Textkomente"/>
      </w:pPr>
      <w:r>
        <w:rPr>
          <w:rStyle w:val="Odkaznakoment"/>
        </w:rPr>
        <w:annotationRef/>
      </w:r>
      <w:r>
        <w:t>Jaké bude jeho další využití v aplikaci?</w:t>
      </w:r>
    </w:p>
  </w:comment>
  <w:comment w:id="267" w:author="Urbaníková Nikola" w:date="2024-08-13T14:26:00Z" w:initials="UN">
    <w:p w14:paraId="77917759" w14:textId="44A321DA" w:rsidR="5002A2D6" w:rsidRDefault="5002A2D6">
      <w:pPr>
        <w:pStyle w:val="Textkomente"/>
      </w:pPr>
      <w:r>
        <w:t>mluvíme o dimenzi - NIKURB: upravím</w:t>
      </w:r>
      <w:r>
        <w:rPr>
          <w:rStyle w:val="Odkaznakoment"/>
        </w:rPr>
        <w:annotationRef/>
      </w:r>
    </w:p>
  </w:comment>
  <w:comment w:id="269" w:author="Urbaníková Nikola" w:date="2024-08-01T14:40:00Z" w:initials="UN">
    <w:p w14:paraId="6E845E5C" w14:textId="7DE9347D" w:rsidR="5FF8BD51" w:rsidRDefault="5FF8BD51">
      <w:pPr>
        <w:pStyle w:val="Textkomente"/>
      </w:pPr>
      <w:r>
        <w:t>může nastat kombinace manuální dimenze + synchronizovaná dimenze? manuálně menit nebo ne v závislosti na synchronizaci?</w:t>
      </w:r>
      <w:r>
        <w:rPr>
          <w:rStyle w:val="Odkaznakoment"/>
        </w:rPr>
        <w:annotationRef/>
      </w:r>
    </w:p>
  </w:comment>
  <w:comment w:id="270" w:author="Nowaková Andrea" w:date="2024-08-05T17:33:00Z" w:initials="AN">
    <w:p w14:paraId="2EFAB8B2" w14:textId="77777777" w:rsidR="00525B3E" w:rsidRDefault="00525B3E" w:rsidP="00525B3E">
      <w:pPr>
        <w:pStyle w:val="Textkomente"/>
      </w:pPr>
      <w:r>
        <w:rPr>
          <w:rStyle w:val="Odkaznakoment"/>
        </w:rPr>
        <w:annotationRef/>
      </w:r>
      <w:r>
        <w:t>Ty, které se synchronizují, nelze měnit v aplikaci</w:t>
      </w:r>
    </w:p>
  </w:comment>
  <w:comment w:id="271" w:author="Urbaníková Nikola" w:date="2024-08-07T08:41:00Z" w:initials="UN">
    <w:p w14:paraId="733945E9" w14:textId="6819865C" w:rsidR="65F28FBF" w:rsidRDefault="65F28FBF">
      <w:r>
        <w:t>OK, nastavime parametricky v apliakci</w:t>
      </w:r>
      <w:r>
        <w:annotationRef/>
      </w:r>
    </w:p>
  </w:comment>
  <w:comment w:id="274" w:author="Urbaníková Nikola" w:date="2024-09-03T08:21:00Z" w:initials="UN">
    <w:p w14:paraId="08D77CED" w14:textId="2C27FC00" w:rsidR="14491F64" w:rsidRDefault="14491F64">
      <w:pPr>
        <w:pStyle w:val="Textkomente"/>
      </w:pPr>
      <w:r>
        <w:t>ANDNOW - přidala jsem, jak pole naplníme?</w:t>
      </w:r>
      <w:r>
        <w:rPr>
          <w:rStyle w:val="Odkaznakoment"/>
        </w:rPr>
        <w:annotationRef/>
      </w:r>
    </w:p>
  </w:comment>
  <w:comment w:id="275" w:author="Urbaníková Nikola" w:date="2024-08-01T14:42:00Z" w:initials="UN">
    <w:p w14:paraId="4B98B2A4" w14:textId="7EA06D0B" w:rsidR="5FF8BD51" w:rsidRDefault="5FF8BD51">
      <w:pPr>
        <w:pStyle w:val="Textkomente"/>
      </w:pPr>
      <w:r>
        <w:t>jak? odkud jsou tyto řádky?</w:t>
      </w:r>
      <w:r>
        <w:rPr>
          <w:rStyle w:val="Odkaznakoment"/>
        </w:rPr>
        <w:annotationRef/>
      </w:r>
    </w:p>
  </w:comment>
  <w:comment w:id="276" w:author="Urbaníková Nikola" w:date="2024-08-01T14:42:00Z" w:initials="UN">
    <w:p w14:paraId="5BBEE62D" w14:textId="43FF1807" w:rsidR="5FF8BD51" w:rsidRDefault="5FF8BD51">
      <w:pPr>
        <w:pStyle w:val="Textkomente"/>
      </w:pPr>
      <w:r>
        <w:t>JSON nebo XML?</w:t>
      </w:r>
      <w:r>
        <w:rPr>
          <w:rStyle w:val="Odkaznakoment"/>
        </w:rPr>
        <w:annotationRef/>
      </w:r>
    </w:p>
  </w:comment>
  <w:comment w:id="277" w:author="Nowaková Andrea" w:date="2024-08-05T17:38:00Z" w:initials="AN">
    <w:p w14:paraId="7C9891CE" w14:textId="77777777" w:rsidR="0086254C" w:rsidRDefault="0086254C" w:rsidP="0086254C">
      <w:pPr>
        <w:pStyle w:val="Textkomente"/>
      </w:pPr>
      <w:r>
        <w:rPr>
          <w:rStyle w:val="Odkaznakoment"/>
        </w:rPr>
        <w:annotationRef/>
      </w:r>
      <w:r>
        <w:t>Původní NŘ počítal v kapitole 3.3.4 s tabulkou „Položky CP“, které by sloužily jako zdroj informací pro odeslání do ERP</w:t>
      </w:r>
    </w:p>
  </w:comment>
  <w:comment w:id="278" w:author="Urbaníková Nikola" w:date="2024-08-13T14:16:00Z" w:initials="UN">
    <w:p w14:paraId="101F7AD0" w14:textId="7E51F9B6" w:rsidR="5002A2D6" w:rsidRDefault="5002A2D6">
      <w:pPr>
        <w:pStyle w:val="Textkomente"/>
      </w:pPr>
      <w:r>
        <w:t>Pošleme všechno - kod bankovního učtu + číslo bankovního učtu + IBAN + SWIFT (pole budou nepovinná)</w:t>
      </w:r>
      <w:r>
        <w:rPr>
          <w:rStyle w:val="Odkaznakoment"/>
        </w:rPr>
        <w:annotationRef/>
      </w:r>
    </w:p>
  </w:comment>
  <w:comment w:id="280" w:author="Urbaníková Nikola" w:date="2024-08-13T14:27:00Z" w:initials="UN">
    <w:p w14:paraId="6059EA21" w14:textId="6CBD78B0" w:rsidR="5002A2D6" w:rsidRDefault="5002A2D6">
      <w:pPr>
        <w:pStyle w:val="Textkomente"/>
      </w:pPr>
      <w:r>
        <w:t>nebude, popř. NICE-to-have</w:t>
      </w:r>
      <w:r>
        <w:rPr>
          <w:rStyle w:val="Odkaznakoment"/>
        </w:rPr>
        <w:annotationRef/>
      </w:r>
    </w:p>
  </w:comment>
  <w:comment w:id="282" w:author="Urbaníková Nikola" w:date="2024-07-25T00:45:00Z" w:initials="NU">
    <w:p w14:paraId="37136EDD" w14:textId="38BCB4B3" w:rsidR="001C3020" w:rsidRDefault="001C3020" w:rsidP="001C3020">
      <w:pPr>
        <w:pStyle w:val="Textkomente"/>
      </w:pPr>
      <w:r>
        <w:rPr>
          <w:rStyle w:val="Odkaznakoment"/>
        </w:rPr>
        <w:annotationRef/>
      </w:r>
      <w:r>
        <w:t>Kdy budu moci tisknout? Jen CP? Přehled?</w:t>
      </w:r>
    </w:p>
  </w:comment>
  <w:comment w:id="283" w:author="Urbaníková Nikola" w:date="2024-08-07T15:55:00Z" w:initials="UN">
    <w:p w14:paraId="51F8BC41" w14:textId="59689467" w:rsidR="0ECDC88C" w:rsidRDefault="0ECDC88C">
      <w:pPr>
        <w:pStyle w:val="Textkomente"/>
      </w:pPr>
      <w:r>
        <w:fldChar w:fldCharType="begin"/>
      </w:r>
      <w:r>
        <w:instrText xml:space="preserve"> HYPERLINK "mailto:lubomir.poloch@webcom.cz"</w:instrText>
      </w:r>
      <w:bookmarkStart w:id="285" w:name="_@_C1551DF2AFD14EE58D106D0FEA184389Z"/>
      <w:r>
        <w:fldChar w:fldCharType="separate"/>
      </w:r>
      <w:bookmarkEnd w:id="285"/>
      <w:r w:rsidRPr="0ECDC88C">
        <w:rPr>
          <w:rStyle w:val="Zmnka"/>
        </w:rPr>
        <w:t>@Poloch Lubomír</w:t>
      </w:r>
      <w:r>
        <w:fldChar w:fldCharType="end"/>
      </w:r>
      <w:r>
        <w:t xml:space="preserve"> - ověří, zda potřebujeme tisk?</w:t>
      </w:r>
      <w:r>
        <w:rPr>
          <w:rStyle w:val="Odkaznakoment"/>
        </w:rPr>
        <w:annotationRef/>
      </w:r>
    </w:p>
  </w:comment>
  <w:comment w:id="284" w:author="Urbaníková Nikola" w:date="2024-08-07T15:56:00Z" w:initials="UN">
    <w:p w14:paraId="6D43FC60" w14:textId="4E89DDCD" w:rsidR="0ECDC88C" w:rsidRDefault="0ECDC88C">
      <w:pPr>
        <w:pStyle w:val="Textkomente"/>
      </w:pPr>
      <w:r>
        <w:t>popřípadě formulář od SEVTU bude dodán</w:t>
      </w:r>
      <w:r>
        <w:rPr>
          <w:rStyle w:val="Odkaznakoment"/>
        </w:rPr>
        <w:annotationRef/>
      </w:r>
    </w:p>
  </w:comment>
  <w:comment w:id="286" w:author="Urbaníková Nikola" w:date="2024-07-30T14:07:00Z" w:initials="UN">
    <w:p w14:paraId="12D84A77" w14:textId="44F1992E" w:rsidR="11A104F4" w:rsidRDefault="11A104F4">
      <w:pPr>
        <w:pStyle w:val="Textkomente"/>
      </w:pPr>
      <w:r>
        <w:t>Tisk - složitější sestava?</w:t>
      </w:r>
      <w:r>
        <w:rPr>
          <w:rStyle w:val="Odkaznakoment"/>
        </w:rPr>
        <w:annotationRef/>
      </w:r>
    </w:p>
  </w:comment>
  <w:comment w:id="287" w:author="Urbaníková Nikola" w:date="2024-08-13T14:15:00Z" w:initials="UN">
    <w:p w14:paraId="27065468" w14:textId="219E11F3" w:rsidR="5002A2D6" w:rsidRDefault="5002A2D6">
      <w:pPr>
        <w:pStyle w:val="Textkomente"/>
      </w:pPr>
      <w:r>
        <w:t>předpis - seznam položek</w:t>
      </w:r>
      <w:r>
        <w:rPr>
          <w:rStyle w:val="Odkaznakoment"/>
        </w:rPr>
        <w:annotationRef/>
      </w:r>
    </w:p>
  </w:comment>
  <w:comment w:id="290" w:author="Urbaníková Nikola" w:date="2024-07-25T07:45:00Z" w:initials="NU">
    <w:p w14:paraId="1D144A26" w14:textId="77777777" w:rsidR="00317A8F" w:rsidRDefault="00317A8F" w:rsidP="00317A8F">
      <w:pPr>
        <w:pStyle w:val="Textkomente"/>
      </w:pPr>
      <w:r>
        <w:rPr>
          <w:rStyle w:val="Odkaznakoment"/>
        </w:rPr>
        <w:annotationRef/>
      </w:r>
      <w:r>
        <w:t>Stejná fakta jako teď v NAVu?</w:t>
      </w:r>
    </w:p>
  </w:comment>
  <w:comment w:id="292" w:author="Urbaníková Nikola" w:date="2024-07-25T07:52:00Z" w:initials="NU">
    <w:p w14:paraId="01DB7667" w14:textId="77777777" w:rsidR="00317A8F" w:rsidRDefault="00317A8F" w:rsidP="00317A8F">
      <w:pPr>
        <w:pStyle w:val="Textkomente"/>
      </w:pPr>
      <w:r>
        <w:rPr>
          <w:rStyle w:val="Odkaznakoment"/>
        </w:rPr>
        <w:annotationRef/>
      </w:r>
      <w:r>
        <w:t>Kde? Pouze svoji kartu nebo kartu napři schvalovatele?</w:t>
      </w:r>
    </w:p>
  </w:comment>
  <w:comment w:id="294" w:author="Nowaková Andrea" w:date="2024-08-05T17:40:00Z" w:initials="AN">
    <w:p w14:paraId="4D183206" w14:textId="77777777" w:rsidR="00F619AE" w:rsidRDefault="00F619AE" w:rsidP="00F619AE">
      <w:pPr>
        <w:pStyle w:val="Textkomente"/>
      </w:pPr>
      <w:r>
        <w:rPr>
          <w:rStyle w:val="Odkaznakoment"/>
        </w:rPr>
        <w:annotationRef/>
      </w:r>
      <w:r>
        <w:t>Pro jistotu dotaz podruhé: kdo je správce? Jak je definován?</w:t>
      </w:r>
    </w:p>
  </w:comment>
  <w:comment w:id="295" w:author="Urbaníková Nikola" w:date="2024-08-01T14:47:00Z" w:initials="UN">
    <w:p w14:paraId="4D7DEBDF" w14:textId="7D9CED1D" w:rsidR="5FF8BD51" w:rsidRDefault="5FF8BD51">
      <w:pPr>
        <w:pStyle w:val="Textkomente"/>
      </w:pPr>
      <w:r>
        <w:t>user management - tady nebo v AD?</w:t>
      </w:r>
      <w:r>
        <w:rPr>
          <w:rStyle w:val="Odkaznakoment"/>
        </w:rPr>
        <w:annotationRef/>
      </w:r>
    </w:p>
    <w:p w14:paraId="3588A55C" w14:textId="6A983F52" w:rsidR="5FF8BD51" w:rsidRDefault="5FF8BD51">
      <w:pPr>
        <w:pStyle w:val="Textkomente"/>
      </w:pPr>
    </w:p>
    <w:p w14:paraId="032F33F8" w14:textId="403423D8" w:rsidR="5FF8BD51" w:rsidRDefault="5FF8BD51">
      <w:pPr>
        <w:pStyle w:val="Textkomente"/>
      </w:pPr>
      <w:r>
        <w:t>Budou mít všichnu zaměstnanci přístup do CP?</w:t>
      </w:r>
    </w:p>
  </w:comment>
  <w:comment w:id="296" w:author="Urbaníková Nikola" w:date="2024-08-01T14:48:00Z" w:initials="UN">
    <w:p w14:paraId="5B18D9D7" w14:textId="3F3985E7" w:rsidR="5FF8BD51" w:rsidRDefault="5FF8BD51">
      <w:pPr>
        <w:pStyle w:val="Textkomente"/>
      </w:pPr>
      <w:r>
        <w:t>jak maji uzivatele vznikat?</w:t>
      </w:r>
      <w:r>
        <w:rPr>
          <w:rStyle w:val="Odkaznakoment"/>
        </w:rPr>
        <w:annotationRef/>
      </w:r>
    </w:p>
  </w:comment>
  <w:comment w:id="297" w:author="Urbaníková Nikola" w:date="2024-08-07T15:53:00Z" w:initials="UN">
    <w:p w14:paraId="74A513A1" w14:textId="7A1B3FD1" w:rsidR="0ECDC88C" w:rsidRDefault="0ECDC88C">
      <w:pPr>
        <w:pStyle w:val="Textkomente"/>
      </w:pPr>
      <w:r>
        <w:t>každý, kdo se nachází v registru zaměstnanců může vlézt do CP</w:t>
      </w:r>
      <w:r>
        <w:rPr>
          <w:rStyle w:val="Odkaznakoment"/>
        </w:rPr>
        <w:annotationRef/>
      </w:r>
    </w:p>
  </w:comment>
  <w:comment w:id="298" w:author="Urbaníková Nikola" w:date="2024-08-07T15:54:00Z" w:initials="UN">
    <w:p w14:paraId="665CD64E" w14:textId="525A9F69" w:rsidR="0ECDC88C" w:rsidRDefault="0ECDC88C">
      <w:pPr>
        <w:pStyle w:val="Textkomente"/>
      </w:pPr>
      <w:r>
        <w:t>Všichni, co se dostanou do číselníku jsou uživatelé</w:t>
      </w:r>
      <w:r>
        <w:rPr>
          <w:rStyle w:val="Odkaznakoment"/>
        </w:rPr>
        <w:annotationRef/>
      </w:r>
    </w:p>
  </w:comment>
  <w:comment w:id="301" w:author="Urbaníková Nikola" w:date="2024-09-03T08:12:00Z" w:initials="UN">
    <w:p w14:paraId="4D084329" w14:textId="4D10B6B8" w:rsidR="14491F64" w:rsidRDefault="14491F64">
      <w:pPr>
        <w:pStyle w:val="Textkomente"/>
      </w:pPr>
      <w:r>
        <w:t>ANDNOW - dodat, jak by měl vypadat report</w:t>
      </w:r>
      <w:r>
        <w:rPr>
          <w:rStyle w:val="Odkaznakoment"/>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7B8481F" w15:done="0"/>
  <w15:commentEx w15:paraId="08736695" w15:paraIdParent="77B8481F" w15:done="0"/>
  <w15:commentEx w15:paraId="7D03C761" w15:done="1"/>
  <w15:commentEx w15:paraId="168CE7C7" w15:paraIdParent="7D03C761" w15:done="1"/>
  <w15:commentEx w15:paraId="7A5AEDE5" w15:done="1"/>
  <w15:commentEx w15:paraId="18228901" w15:paraIdParent="7A5AEDE5" w15:done="1"/>
  <w15:commentEx w15:paraId="120FC234" w15:done="1"/>
  <w15:commentEx w15:paraId="0431BB2A" w15:done="1"/>
  <w15:commentEx w15:paraId="33E9EBF1" w15:done="1"/>
  <w15:commentEx w15:paraId="12DF3325" w15:done="0"/>
  <w15:commentEx w15:paraId="12321DB9" w15:done="0"/>
  <w15:commentEx w15:paraId="2DB37379" w15:done="0"/>
  <w15:commentEx w15:paraId="51EB45FA" w15:paraIdParent="2DB37379" w15:done="0"/>
  <w15:commentEx w15:paraId="1EDB6190" w15:paraIdParent="2DB37379" w15:done="0"/>
  <w15:commentEx w15:paraId="27AFF914" w15:paraIdParent="2DB37379" w15:done="0"/>
  <w15:commentEx w15:paraId="225E60C3" w15:done="1"/>
  <w15:commentEx w15:paraId="12914E23" w15:done="1"/>
  <w15:commentEx w15:paraId="66D0885E" w15:paraIdParent="12914E23" w15:done="1"/>
  <w15:commentEx w15:paraId="2EA3CC66" w15:paraIdParent="12914E23" w15:done="1"/>
  <w15:commentEx w15:paraId="5BAB6896" w15:done="0"/>
  <w15:commentEx w15:paraId="32673B23" w15:paraIdParent="5BAB6896" w15:done="0"/>
  <w15:commentEx w15:paraId="32B824DE" w15:paraIdParent="5BAB6896" w15:done="0"/>
  <w15:commentEx w15:paraId="560BC815" w15:done="1"/>
  <w15:commentEx w15:paraId="1ED652B6" w15:paraIdParent="560BC815" w15:done="1"/>
  <w15:commentEx w15:paraId="0D6F996A" w15:paraIdParent="560BC815" w15:done="1"/>
  <w15:commentEx w15:paraId="1EA844ED" w15:paraIdParent="560BC815" w15:done="1"/>
  <w15:commentEx w15:paraId="478A5179" w15:done="1"/>
  <w15:commentEx w15:paraId="250D91F5" w15:done="1"/>
  <w15:commentEx w15:paraId="072E95D8" w15:paraIdParent="250D91F5" w15:done="1"/>
  <w15:commentEx w15:paraId="30E62D57" w15:paraIdParent="250D91F5" w15:done="1"/>
  <w15:commentEx w15:paraId="77319963" w15:paraIdParent="250D91F5" w15:done="1"/>
  <w15:commentEx w15:paraId="1844025A" w15:done="1"/>
  <w15:commentEx w15:paraId="775F5021" w15:done="0"/>
  <w15:commentEx w15:paraId="5D768E3D" w15:done="0"/>
  <w15:commentEx w15:paraId="26A398DD" w15:done="0"/>
  <w15:commentEx w15:paraId="0676039C" w15:paraIdParent="26A398DD" w15:done="0"/>
  <w15:commentEx w15:paraId="3718E67C" w15:done="1"/>
  <w15:commentEx w15:paraId="087DE66C" w15:paraIdParent="3718E67C" w15:done="1"/>
  <w15:commentEx w15:paraId="79FAA6EE" w15:done="0"/>
  <w15:commentEx w15:paraId="73BAEDE7" w15:paraIdParent="79FAA6EE" w15:done="0"/>
  <w15:commentEx w15:paraId="43D84F42" w15:done="1"/>
  <w15:commentEx w15:paraId="4ED1AF98" w15:done="1"/>
  <w15:commentEx w15:paraId="2DD38B33" w15:done="1"/>
  <w15:commentEx w15:paraId="784C2CFE" w15:paraIdParent="2DD38B33" w15:done="1"/>
  <w15:commentEx w15:paraId="55A005D6" w15:done="1"/>
  <w15:commentEx w15:paraId="24CD23C0" w15:paraIdParent="55A005D6" w15:done="1"/>
  <w15:commentEx w15:paraId="1B0B7ED9" w15:done="1"/>
  <w15:commentEx w15:paraId="28CF1D6D" w15:paraIdParent="1B0B7ED9" w15:done="1"/>
  <w15:commentEx w15:paraId="5F934DCB" w15:paraIdParent="1B0B7ED9" w15:done="1"/>
  <w15:commentEx w15:paraId="77EC88B1" w15:done="0"/>
  <w15:commentEx w15:paraId="07E94B49" w15:paraIdParent="77EC88B1" w15:done="0"/>
  <w15:commentEx w15:paraId="641EAF7E" w15:done="1"/>
  <w15:commentEx w15:paraId="501244AC" w15:paraIdParent="641EAF7E" w15:done="1"/>
  <w15:commentEx w15:paraId="09169160" w15:done="0"/>
  <w15:commentEx w15:paraId="5E1603BC" w15:paraIdParent="09169160" w15:done="0"/>
  <w15:commentEx w15:paraId="241A369B" w15:paraIdParent="09169160" w15:done="0"/>
  <w15:commentEx w15:paraId="4E38980D" w15:paraIdParent="09169160" w15:done="0"/>
  <w15:commentEx w15:paraId="6B21F0B8" w15:paraIdParent="09169160" w15:done="0"/>
  <w15:commentEx w15:paraId="427D27B5" w15:paraIdParent="09169160" w15:done="0"/>
  <w15:commentEx w15:paraId="1DCEC2BD" w15:done="0"/>
  <w15:commentEx w15:paraId="667CB048" w15:paraIdParent="1DCEC2BD" w15:done="0"/>
  <w15:commentEx w15:paraId="3DB50225" w15:done="0"/>
  <w15:commentEx w15:paraId="782DCEAD" w15:paraIdParent="3DB50225" w15:done="0"/>
  <w15:commentEx w15:paraId="515412CA" w15:paraIdParent="3DB50225" w15:done="0"/>
  <w15:commentEx w15:paraId="1DDF6ACF" w15:done="0"/>
  <w15:commentEx w15:paraId="26E7E6A7" w15:paraIdParent="1DDF6ACF" w15:done="0"/>
  <w15:commentEx w15:paraId="33EFDD2A" w15:done="0"/>
  <w15:commentEx w15:paraId="15C208B2" w15:paraIdParent="33EFDD2A" w15:done="0"/>
  <w15:commentEx w15:paraId="66AC0A4C" w15:paraIdParent="33EFDD2A" w15:done="0"/>
  <w15:commentEx w15:paraId="3C2CF19E" w15:done="0"/>
  <w15:commentEx w15:paraId="174B104E" w15:done="0"/>
  <w15:commentEx w15:paraId="3BE86018" w15:done="1"/>
  <w15:commentEx w15:paraId="55E8C909" w15:paraIdParent="3BE86018" w15:done="1"/>
  <w15:commentEx w15:paraId="0B5A500E" w15:paraIdParent="3BE86018" w15:done="1"/>
  <w15:commentEx w15:paraId="12DC7665" w15:done="1"/>
  <w15:commentEx w15:paraId="47D713A9" w15:paraIdParent="12DC7665" w15:done="1"/>
  <w15:commentEx w15:paraId="35FE3D5C" w15:done="1"/>
  <w15:commentEx w15:paraId="4E1674F9" w15:paraIdParent="35FE3D5C" w15:done="1"/>
  <w15:commentEx w15:paraId="46F779E9" w15:done="0"/>
  <w15:commentEx w15:paraId="2015A522" w15:done="0"/>
  <w15:commentEx w15:paraId="1ACBED5F" w15:paraIdParent="2015A522" w15:done="0"/>
  <w15:commentEx w15:paraId="3D2B9E5A" w15:paraIdParent="2015A522" w15:done="0"/>
  <w15:commentEx w15:paraId="101D539F" w15:paraIdParent="2015A522" w15:done="0"/>
  <w15:commentEx w15:paraId="3EA8226A" w15:paraIdParent="2015A522" w15:done="0"/>
  <w15:commentEx w15:paraId="3C92FE82" w15:paraIdParent="2015A522" w15:done="0"/>
  <w15:commentEx w15:paraId="4C5A9EE5" w15:done="1"/>
  <w15:commentEx w15:paraId="2C9E8A1E" w15:done="1"/>
  <w15:commentEx w15:paraId="5270AA59" w15:paraIdParent="2C9E8A1E" w15:done="1"/>
  <w15:commentEx w15:paraId="1C4E4665" w15:paraIdParent="2C9E8A1E" w15:done="1"/>
  <w15:commentEx w15:paraId="4D505708" w15:paraIdParent="2C9E8A1E" w15:done="1"/>
  <w15:commentEx w15:paraId="0301D9C8" w15:paraIdParent="2C9E8A1E" w15:done="1"/>
  <w15:commentEx w15:paraId="484270D5" w15:paraIdParent="2C9E8A1E" w15:done="1"/>
  <w15:commentEx w15:paraId="77F5A715" w15:paraIdParent="2C9E8A1E" w15:done="1"/>
  <w15:commentEx w15:paraId="11FB02CF" w15:done="1"/>
  <w15:commentEx w15:paraId="0FD9DB76" w15:done="1"/>
  <w15:commentEx w15:paraId="18728F61" w15:paraIdParent="0FD9DB76" w15:done="1"/>
  <w15:commentEx w15:paraId="0F499A48" w15:done="0"/>
  <w15:commentEx w15:paraId="2892F4B6" w15:done="1"/>
  <w15:commentEx w15:paraId="37E68B70" w15:done="1"/>
  <w15:commentEx w15:paraId="2280219B" w15:paraIdParent="37E68B70" w15:done="1"/>
  <w15:commentEx w15:paraId="2895E996" w15:paraIdParent="37E68B70" w15:done="1"/>
  <w15:commentEx w15:paraId="1A2EF4C3" w15:done="1"/>
  <w15:commentEx w15:paraId="1670AB71" w15:paraIdParent="1A2EF4C3" w15:done="1"/>
  <w15:commentEx w15:paraId="7B6DD647" w15:done="1"/>
  <w15:commentEx w15:paraId="3FC265E4" w15:paraIdParent="7B6DD647" w15:done="1"/>
  <w15:commentEx w15:paraId="00F1D4A2" w15:done="1"/>
  <w15:commentEx w15:paraId="4AAB3782" w15:done="0"/>
  <w15:commentEx w15:paraId="20DD879B" w15:paraIdParent="4AAB3782" w15:done="0"/>
  <w15:commentEx w15:paraId="34A790A5" w15:done="1"/>
  <w15:commentEx w15:paraId="600C8B62" w15:done="0"/>
  <w15:commentEx w15:paraId="204CB0B0" w15:paraIdParent="600C8B62" w15:done="0"/>
  <w15:commentEx w15:paraId="3A8C8A6F" w15:done="0"/>
  <w15:commentEx w15:paraId="745C4035" w15:done="1"/>
  <w15:commentEx w15:paraId="12182924" w15:done="1"/>
  <w15:commentEx w15:paraId="43EF1588" w15:paraIdParent="12182924" w15:done="1"/>
  <w15:commentEx w15:paraId="7D520A99" w15:done="1"/>
  <w15:commentEx w15:paraId="408B0F7B" w15:paraIdParent="7D520A99" w15:done="1"/>
  <w15:commentEx w15:paraId="2D6A6DEF" w15:done="1"/>
  <w15:commentEx w15:paraId="07B4456E" w15:done="1"/>
  <w15:commentEx w15:paraId="3984E27B" w15:paraIdParent="07B4456E" w15:done="1"/>
  <w15:commentEx w15:paraId="7DB155F5" w15:paraIdParent="07B4456E" w15:done="1"/>
  <w15:commentEx w15:paraId="16C07D2F" w15:done="1"/>
  <w15:commentEx w15:paraId="012B7570" w15:paraIdParent="16C07D2F" w15:done="1"/>
  <w15:commentEx w15:paraId="7C67C746" w15:paraIdParent="16C07D2F" w15:done="1"/>
  <w15:commentEx w15:paraId="4CE122E2" w15:paraIdParent="16C07D2F" w15:done="1"/>
  <w15:commentEx w15:paraId="76DFE10B" w15:paraIdParent="16C07D2F" w15:done="1"/>
  <w15:commentEx w15:paraId="3655B85D" w15:paraIdParent="16C07D2F" w15:done="1"/>
  <w15:commentEx w15:paraId="10036838" w15:paraIdParent="16C07D2F" w15:done="1"/>
  <w15:commentEx w15:paraId="73A9E603" w15:paraIdParent="16C07D2F" w15:done="1"/>
  <w15:commentEx w15:paraId="2E440F7D" w15:paraIdParent="16C07D2F" w15:done="1"/>
  <w15:commentEx w15:paraId="06D4E84B" w15:done="1"/>
  <w15:commentEx w15:paraId="48DEB06B" w15:paraIdParent="06D4E84B" w15:done="1"/>
  <w15:commentEx w15:paraId="7AC8C6D5" w15:paraIdParent="06D4E84B" w15:done="1"/>
  <w15:commentEx w15:paraId="47A31A86" w15:paraIdParent="06D4E84B" w15:done="1"/>
  <w15:commentEx w15:paraId="5C36F69A" w15:done="0"/>
  <w15:commentEx w15:paraId="0486AFA9" w15:done="0"/>
  <w15:commentEx w15:paraId="147E187E" w15:paraIdParent="0486AFA9" w15:done="0"/>
  <w15:commentEx w15:paraId="3FD133C4" w15:done="1"/>
  <w15:commentEx w15:paraId="4896A8D9" w15:done="1"/>
  <w15:commentEx w15:paraId="3B6DC8D7" w15:done="1"/>
  <w15:commentEx w15:paraId="68142851" w15:paraIdParent="3B6DC8D7" w15:done="1"/>
  <w15:commentEx w15:paraId="0F67A1A6" w15:done="1"/>
  <w15:commentEx w15:paraId="6A73546D" w15:done="1"/>
  <w15:commentEx w15:paraId="0AC56D00" w15:paraIdParent="6A73546D" w15:done="1"/>
  <w15:commentEx w15:paraId="427D7AEF" w15:done="0"/>
  <w15:commentEx w15:paraId="4C8F426E" w15:done="1"/>
  <w15:commentEx w15:paraId="47B94CB6" w15:done="1"/>
  <w15:commentEx w15:paraId="4CC4CADE" w15:done="1"/>
  <w15:commentEx w15:paraId="7095195F" w15:paraIdParent="4CC4CADE" w15:done="1"/>
  <w15:commentEx w15:paraId="5A91E268" w15:paraIdParent="4CC4CADE" w15:done="1"/>
  <w15:commentEx w15:paraId="495937F1" w15:done="0"/>
  <w15:commentEx w15:paraId="537F63D0" w15:paraIdParent="495937F1" w15:done="0"/>
  <w15:commentEx w15:paraId="47B81640" w15:done="0"/>
  <w15:commentEx w15:paraId="1A650B1D" w15:paraIdParent="47B81640" w15:done="0"/>
  <w15:commentEx w15:paraId="1BDF2A0A" w15:paraIdParent="47B81640" w15:done="0"/>
  <w15:commentEx w15:paraId="696D3C09" w15:done="1"/>
  <w15:commentEx w15:paraId="5C91C14F" w15:done="1"/>
  <w15:commentEx w15:paraId="5AFB9925" w15:done="1"/>
  <w15:commentEx w15:paraId="33545EC5" w15:paraIdParent="5AFB9925" w15:done="1"/>
  <w15:commentEx w15:paraId="05086450" w15:done="1"/>
  <w15:commentEx w15:paraId="155B751B" w15:paraIdParent="05086450" w15:done="1"/>
  <w15:commentEx w15:paraId="5FD8CA25" w15:done="1"/>
  <w15:commentEx w15:paraId="62B85DE6" w15:done="1"/>
  <w15:commentEx w15:paraId="60086427" w15:paraIdParent="62B85DE6" w15:done="1"/>
  <w15:commentEx w15:paraId="37C723B1" w15:paraIdParent="62B85DE6" w15:done="1"/>
  <w15:commentEx w15:paraId="3818A93B" w15:done="0"/>
  <w15:commentEx w15:paraId="77917759" w15:paraIdParent="3818A93B" w15:done="0"/>
  <w15:commentEx w15:paraId="6E845E5C" w15:done="1"/>
  <w15:commentEx w15:paraId="2EFAB8B2" w15:paraIdParent="6E845E5C" w15:done="1"/>
  <w15:commentEx w15:paraId="733945E9" w15:paraIdParent="6E845E5C" w15:done="1"/>
  <w15:commentEx w15:paraId="08D77CED" w15:done="0"/>
  <w15:commentEx w15:paraId="4B98B2A4" w15:done="1"/>
  <w15:commentEx w15:paraId="5BBEE62D" w15:paraIdParent="4B98B2A4" w15:done="1"/>
  <w15:commentEx w15:paraId="7C9891CE" w15:paraIdParent="4B98B2A4" w15:done="1"/>
  <w15:commentEx w15:paraId="101F7AD0" w15:done="0"/>
  <w15:commentEx w15:paraId="6059EA21" w15:done="0"/>
  <w15:commentEx w15:paraId="37136EDD" w15:done="1"/>
  <w15:commentEx w15:paraId="51F8BC41" w15:done="0"/>
  <w15:commentEx w15:paraId="6D43FC60" w15:paraIdParent="51F8BC41" w15:done="0"/>
  <w15:commentEx w15:paraId="12D84A77" w15:done="0"/>
  <w15:commentEx w15:paraId="27065468" w15:paraIdParent="12D84A77" w15:done="0"/>
  <w15:commentEx w15:paraId="1D144A26" w15:done="1"/>
  <w15:commentEx w15:paraId="01DB7667" w15:done="1"/>
  <w15:commentEx w15:paraId="4D183206" w15:done="1"/>
  <w15:commentEx w15:paraId="032F33F8" w15:done="1"/>
  <w15:commentEx w15:paraId="5B18D9D7" w15:paraIdParent="032F33F8" w15:done="1"/>
  <w15:commentEx w15:paraId="74A513A1" w15:paraIdParent="032F33F8" w15:done="1"/>
  <w15:commentEx w15:paraId="665CD64E" w15:paraIdParent="032F33F8" w15:done="1"/>
  <w15:commentEx w15:paraId="4D0843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8304ED1" w16cex:dateUtc="2024-08-01T11:50:00Z"/>
  <w16cex:commentExtensible w16cex:durableId="48FA832D" w16cex:dateUtc="2024-08-01T11:53:00Z"/>
  <w16cex:commentExtensible w16cex:durableId="372ED4E5" w16cex:dateUtc="2024-08-05T10:37:00Z"/>
  <w16cex:commentExtensible w16cex:durableId="356896FA" w16cex:dateUtc="2024-08-09T07:27:00Z"/>
  <w16cex:commentExtensible w16cex:durableId="4E00A4A4" w16cex:dateUtc="2024-08-05T10:38:00Z"/>
  <w16cex:commentExtensible w16cex:durableId="08DE6C67" w16cex:dateUtc="2024-08-07T05:57:00Z"/>
  <w16cex:commentExtensible w16cex:durableId="26DED7F3" w16cex:dateUtc="2024-08-05T11:01:00Z"/>
  <w16cex:commentExtensible w16cex:durableId="7E3AB5C2" w16cex:dateUtc="2024-08-05T11:05:00Z"/>
  <w16cex:commentExtensible w16cex:durableId="6B1255DF" w16cex:dateUtc="2024-08-07T13:36:00Z"/>
  <w16cex:commentExtensible w16cex:durableId="14ADB7DF" w16cex:dateUtc="2024-08-07T13:44:00Z"/>
  <w16cex:commentExtensible w16cex:durableId="63BFCE1C" w16cex:dateUtc="2024-09-05T09:31:00Z"/>
  <w16cex:commentExtensible w16cex:durableId="7A418F71" w16cex:dateUtc="2024-09-05T09:35:00Z"/>
  <w16cex:commentExtensible w16cex:durableId="33399516" w16cex:dateUtc="2024-09-13T11:39:00Z"/>
  <w16cex:commentExtensible w16cex:durableId="6658750D" w16cex:dateUtc="2024-09-13T11:55:00Z"/>
  <w16cex:commentExtensible w16cex:durableId="18EF421F" w16cex:dateUtc="2024-09-20T07:41:00Z"/>
  <w16cex:commentExtensible w16cex:durableId="3AAA7832" w16cex:dateUtc="2024-08-05T11:21:00Z"/>
  <w16cex:commentExtensible w16cex:durableId="4815B332" w16cex:dateUtc="2024-07-25T22:50:00Z"/>
  <w16cex:commentExtensible w16cex:durableId="1C10C326" w16cex:dateUtc="2024-07-26T11:50:00Z"/>
  <w16cex:commentExtensible w16cex:durableId="078531E2" w16cex:dateUtc="2024-07-29T09:44:00Z"/>
  <w16cex:commentExtensible w16cex:durableId="7821E394" w16cex:dateUtc="2024-09-05T09:41:00Z"/>
  <w16cex:commentExtensible w16cex:durableId="15DEBDC8" w16cex:dateUtc="2024-09-13T12:07:00Z"/>
  <w16cex:commentExtensible w16cex:durableId="2F9D051C" w16cex:dateUtc="2024-09-20T07:46:00Z"/>
  <w16cex:commentExtensible w16cex:durableId="64D95F67" w16cex:dateUtc="2024-08-05T11:24:00Z"/>
  <w16cex:commentExtensible w16cex:durableId="00B09C6A" w16cex:dateUtc="2024-08-07T07:52:00Z"/>
  <w16cex:commentExtensible w16cex:durableId="49C36B30" w16cex:dateUtc="2024-08-07T07:56:00Z"/>
  <w16cex:commentExtensible w16cex:durableId="01143784" w16cex:dateUtc="2024-08-07T08:28:00Z"/>
  <w16cex:commentExtensible w16cex:durableId="41FC8EDA" w16cex:dateUtc="2024-08-07T13:48:00Z"/>
  <w16cex:commentExtensible w16cex:durableId="4EDE9587" w16cex:dateUtc="2024-08-05T11:24:00Z"/>
  <w16cex:commentExtensible w16cex:durableId="608316CC" w16cex:dateUtc="2024-08-07T07:52:00Z"/>
  <w16cex:commentExtensible w16cex:durableId="5EACF0D4" w16cex:dateUtc="2024-08-07T07:56:00Z"/>
  <w16cex:commentExtensible w16cex:durableId="3CE14666" w16cex:dateUtc="2024-08-07T08:28:00Z"/>
  <w16cex:commentExtensible w16cex:durableId="7C079DDE" w16cex:dateUtc="2024-08-07T13:48:00Z"/>
  <w16cex:commentExtensible w16cex:durableId="501E962B" w16cex:dateUtc="2024-08-13T11:19:00Z"/>
  <w16cex:commentExtensible w16cex:durableId="6A6833FD" w16cex:dateUtc="2024-08-05T11:26:00Z"/>
  <w16cex:commentExtensible w16cex:durableId="1EBED793" w16cex:dateUtc="2024-07-25T21:34:00Z"/>
  <w16cex:commentExtensible w16cex:durableId="4A12B083" w16cex:dateUtc="2024-07-30T12:22:00Z">
    <w16cex:extLst>
      <w16:ext w16:uri="{CE6994B0-6A32-4C9F-8C6B-6E91EDA988CE}">
        <cr:reactions xmlns:cr="http://schemas.microsoft.com/office/comments/2020/reactions">
          <cr:reaction reactionType="1">
            <cr:reactionInfo dateUtc="2024-08-01T10:49:30Z">
              <cr:user userId="S::nikola.urbanikova@webcom.cz::2ca81420-af4f-4b3b-9424-57ea2ad8195d" userProvider="AD" userName="Urbaníková Nikola"/>
            </cr:reactionInfo>
          </cr:reaction>
        </cr:reactions>
      </w16:ext>
    </w16cex:extLst>
  </w16cex:commentExtensible>
  <w16cex:commentExtensible w16cex:durableId="061906D1" w16cex:dateUtc="2024-07-25T21:32:00Z">
    <w16cex:extLst>
      <w16:ext w16:uri="{CE6994B0-6A32-4C9F-8C6B-6E91EDA988CE}">
        <cr:reactions xmlns:cr="http://schemas.microsoft.com/office/comments/2020/reactions">
          <cr:reaction reactionType="1">
            <cr:reactionInfo dateUtc="2024-08-07T06:11:22Z">
              <cr:user userId="S::nikola.urbanikova@webcom.cz::2ca81420-af4f-4b3b-9424-57ea2ad8195d" userProvider="AD" userName="Urbaníková Nikola"/>
            </cr:reactionInfo>
          </cr:reaction>
        </cr:reactions>
      </w16:ext>
    </w16cex:extLst>
  </w16cex:commentExtensible>
  <w16cex:commentExtensible w16cex:durableId="5C7F4A2A" w16cex:dateUtc="2024-08-05T11:27:00Z"/>
  <w16cex:commentExtensible w16cex:durableId="7A491958" w16cex:dateUtc="2024-07-30T08:04:00Z"/>
  <w16cex:commentExtensible w16cex:durableId="08F196E5" w16cex:dateUtc="2024-07-30T12:12:00Z">
    <w16cex:extLst>
      <w16:ext w16:uri="{CE6994B0-6A32-4C9F-8C6B-6E91EDA988CE}">
        <cr:reactions xmlns:cr="http://schemas.microsoft.com/office/comments/2020/reactions">
          <cr:reaction reactionType="1">
            <cr:reactionInfo dateUtc="2024-08-01T10:49:37Z">
              <cr:user userId="S::nikola.urbanikova@webcom.cz::2ca81420-af4f-4b3b-9424-57ea2ad8195d" userProvider="AD" userName="Urbaníková Nikola"/>
            </cr:reactionInfo>
          </cr:reaction>
        </cr:reactions>
      </w16:ext>
    </w16cex:extLst>
  </w16cex:commentExtensible>
  <w16cex:commentExtensible w16cex:durableId="732654DB" w16cex:dateUtc="2024-07-25T06:29:00Z"/>
  <w16cex:commentExtensible w16cex:durableId="5E549BC9" w16cex:dateUtc="2024-07-25T06:37:00Z"/>
  <w16cex:commentExtensible w16cex:durableId="73965DE6" w16cex:dateUtc="2024-07-24T19:41:00Z"/>
  <w16cex:commentExtensible w16cex:durableId="04D559AB" w16cex:dateUtc="2024-07-25T06:46:00Z"/>
  <w16cex:commentExtensible w16cex:durableId="5C5B3682" w16cex:dateUtc="2024-07-11T17:05:00Z"/>
  <w16cex:commentExtensible w16cex:durableId="39D06305" w16cex:dateUtc="2024-07-12T07:17:00Z"/>
  <w16cex:commentExtensible w16cex:durableId="3932BF75" w16cex:dateUtc="2024-07-11T19:27:00Z"/>
  <w16cex:commentExtensible w16cex:durableId="7B99B11D" w16cex:dateUtc="2024-07-12T07:17:00Z"/>
  <w16cex:commentExtensible w16cex:durableId="06AB0E24" w16cex:dateUtc="2024-07-12T07:19:00Z"/>
  <w16cex:commentExtensible w16cex:durableId="4CCFA348" w16cex:dateUtc="2024-08-26T10:31:00Z">
    <w16cex:extLst>
      <w16:ext w16:uri="{CE6994B0-6A32-4C9F-8C6B-6E91EDA988CE}">
        <cr:reactions xmlns:cr="http://schemas.microsoft.com/office/comments/2020/reactions">
          <cr:reaction reactionType="1">
            <cr:reactionInfo dateUtc="2024-08-26T12:01:56Z">
              <cr:user userId="S::nikola.urbanikova@webcom.cz::2ca81420-af4f-4b3b-9424-57ea2ad8195d" userProvider="AD" userName="Urbaníková Nikola"/>
            </cr:reactionInfo>
          </cr:reaction>
        </cr:reactions>
      </w16:ext>
    </w16cex:extLst>
  </w16cex:commentExtensible>
  <w16cex:commentExtensible w16cex:durableId="10F27188" w16cex:dateUtc="2024-08-26T10:33:00Z"/>
  <w16cex:commentExtensible w16cex:durableId="25F73C64" w16cex:dateUtc="2024-09-06T06:45:00Z"/>
  <w16cex:commentExtensible w16cex:durableId="004102EE" w16cex:dateUtc="2024-09-13T12:08:00Z"/>
  <w16cex:commentExtensible w16cex:durableId="483A65A2" w16cex:dateUtc="2024-09-06T07:49:00Z"/>
  <w16cex:commentExtensible w16cex:durableId="148C8611" w16cex:dateUtc="2024-09-06T07:56:00Z"/>
  <w16cex:commentExtensible w16cex:durableId="3DF55F7C" w16cex:dateUtc="2024-09-06T08:41:00Z">
    <w16cex:extLst>
      <w16:ext w16:uri="{CE6994B0-6A32-4C9F-8C6B-6E91EDA988CE}">
        <cr:reactions xmlns:cr="http://schemas.microsoft.com/office/comments/2020/reactions">
          <cr:reaction reactionType="1">
            <cr:reactionInfo dateUtc="2024-09-13T12:09:58Z">
              <cr:user userId="S::nikola.urbanikova@webcom.cz::2ca81420-af4f-4b3b-9424-57ea2ad8195d" userProvider="AD" userName="Urbaníková Nikola"/>
            </cr:reactionInfo>
          </cr:reaction>
        </cr:reactions>
      </w16:ext>
    </w16cex:extLst>
  </w16cex:commentExtensible>
  <w16cex:commentExtensible w16cex:durableId="6363AD87" w16cex:dateUtc="2024-09-13T12:11:00Z"/>
  <w16cex:commentExtensible w16cex:durableId="23EFBD49" w16cex:dateUtc="2024-09-13T12:28:00Z"/>
  <w16cex:commentExtensible w16cex:durableId="5558B821" w16cex:dateUtc="2024-09-20T07:55:00Z"/>
  <w16cex:commentExtensible w16cex:durableId="0EA47968" w16cex:dateUtc="2024-07-25T21:17:00Z"/>
  <w16cex:commentExtensible w16cex:durableId="0C155A11" w16cex:dateUtc="2024-08-05T11:48:00Z"/>
  <w16cex:commentExtensible w16cex:durableId="5D99A340" w16cex:dateUtc="2024-09-03T03:22:00Z"/>
  <w16cex:commentExtensible w16cex:durableId="2CB23131" w16cex:dateUtc="2024-09-06T08:45:00Z"/>
  <w16cex:commentExtensible w16cex:durableId="199A0654" w16cex:dateUtc="2024-09-13T12:26:00Z">
    <w16cex:extLst>
      <w16:ext w16:uri="{CE6994B0-6A32-4C9F-8C6B-6E91EDA988CE}">
        <cr:reactions xmlns:cr="http://schemas.microsoft.com/office/comments/2020/reactions">
          <cr:reaction reactionType="1">
            <cr:reactionInfo dateUtc="2024-09-20T07:56:17Z">
              <cr:user userId="S::vaclav.dvorak@webcom.cz::7024664e-1467-4b73-bc93-10658abcc5d4" userProvider="AD" userName="Dvořák Václav"/>
            </cr:reactionInfo>
          </cr:reaction>
        </cr:reactions>
      </w16:ext>
    </w16cex:extLst>
  </w16cex:commentExtensible>
  <w16cex:commentExtensible w16cex:durableId="16A90397" w16cex:dateUtc="2024-08-05T11:50:00Z"/>
  <w16cex:commentExtensible w16cex:durableId="5529C4FD" w16cex:dateUtc="2024-09-03T03:40:00Z"/>
  <w16cex:commentExtensible w16cex:durableId="409BE289" w16cex:dateUtc="2024-09-06T08:50:00Z"/>
  <w16cex:commentExtensible w16cex:durableId="2E3E49A5" w16cex:dateUtc="2024-09-13T12:14:00Z">
    <w16cex:extLst>
      <w16:ext w16:uri="{CE6994B0-6A32-4C9F-8C6B-6E91EDA988CE}">
        <cr:reactions xmlns:cr="http://schemas.microsoft.com/office/comments/2020/reactions">
          <cr:reaction reactionType="1">
            <cr:reactionInfo dateUtc="2024-09-20T07:56:29Z">
              <cr:user userId="S::vaclav.dvorak@webcom.cz::7024664e-1467-4b73-bc93-10658abcc5d4" userProvider="AD" userName="Dvořák Václav"/>
            </cr:reactionInfo>
          </cr:reaction>
        </cr:reactions>
      </w16:ext>
    </w16cex:extLst>
  </w16cex:commentExtensible>
  <w16cex:commentExtensible w16cex:durableId="4840D7E2" w16cex:dateUtc="2024-09-20T08:06:00Z"/>
  <w16cex:commentExtensible w16cex:durableId="4591C1A9" w16cex:dateUtc="2024-09-06T08:54:00Z"/>
  <w16cex:commentExtensible w16cex:durableId="61CE14C6" w16cex:dateUtc="2024-08-05T11:52:00Z"/>
  <w16cex:commentExtensible w16cex:durableId="4F5978EA" w16cex:dateUtc="2024-07-11T22:28:00Z"/>
  <w16cex:commentExtensible w16cex:durableId="68EF6766" w16cex:dateUtc="2024-07-15T05:50:00Z"/>
  <w16cex:commentExtensible w16cex:durableId="7035A564" w16cex:dateUtc="2024-07-19T05:45:00Z"/>
  <w16cex:commentExtensible w16cex:durableId="6B0AAF3B" w16cex:dateUtc="2024-07-11T19:24:00Z"/>
  <w16cex:commentExtensible w16cex:durableId="63AD2C27" w16cex:dateUtc="2024-07-12T07:21:00Z"/>
  <w16cex:commentExtensible w16cex:durableId="4BFA0293" w16cex:dateUtc="2024-07-11T19:26:00Z"/>
  <w16cex:commentExtensible w16cex:durableId="01F6FF5F" w16cex:dateUtc="2024-07-15T05:50:00Z"/>
  <w16cex:commentExtensible w16cex:durableId="708F591D" w16cex:dateUtc="2024-08-07T13:11:00Z"/>
  <w16cex:commentExtensible w16cex:durableId="79E1EC0D" w16cex:dateUtc="2024-07-30T12:17:00Z"/>
  <w16cex:commentExtensible w16cex:durableId="2C4F677F" w16cex:dateUtc="2024-07-30T12:29:00Z"/>
  <w16cex:commentExtensible w16cex:durableId="668FE636" w16cex:dateUtc="2024-08-01T12:00:00Z"/>
  <w16cex:commentExtensible w16cex:durableId="72BCFDAF" w16cex:dateUtc="2024-08-01T12:06:00Z"/>
  <w16cex:commentExtensible w16cex:durableId="2B6167D3" w16cex:dateUtc="2024-08-01T12:09:00Z"/>
  <w16cex:commentExtensible w16cex:durableId="76B6601E" w16cex:dateUtc="2024-08-01T12:11:00Z"/>
  <w16cex:commentExtensible w16cex:durableId="56FA3B86" w16cex:dateUtc="2024-08-05T11:55:00Z"/>
  <w16cex:commentExtensible w16cex:durableId="736AAE8E" w16cex:dateUtc="2024-07-24T22:20:00Z"/>
  <w16cex:commentExtensible w16cex:durableId="1ADC4E2D" w16cex:dateUtc="2024-07-25T06:50:00Z"/>
  <w16cex:commentExtensible w16cex:durableId="1C6506DB" w16cex:dateUtc="2024-07-25T06:51:00Z"/>
  <w16cex:commentExtensible w16cex:durableId="09D935F7" w16cex:dateUtc="2024-07-25T06:52:00Z"/>
  <w16cex:commentExtensible w16cex:durableId="02DB0B47" w16cex:dateUtc="2024-07-25T06:53:00Z"/>
  <w16cex:commentExtensible w16cex:durableId="6DE0F53E" w16cex:dateUtc="2024-07-25T06:56:00Z"/>
  <w16cex:commentExtensible w16cex:durableId="5F0A5BCC" w16cex:dateUtc="2024-07-25T06:57:00Z"/>
  <w16cex:commentExtensible w16cex:durableId="09FB893C" w16cex:dateUtc="2024-08-05T11:59:00Z"/>
  <w16cex:commentExtensible w16cex:durableId="13E1BC8F" w16cex:dateUtc="2024-07-25T05:44:00Z"/>
  <w16cex:commentExtensible w16cex:durableId="42832D12" w16cex:dateUtc="2024-07-25T06:53:00Z"/>
  <w16cex:commentExtensible w16cex:durableId="75C110C5" w16cex:dateUtc="2024-08-05T12:03:00Z"/>
  <w16cex:commentExtensible w16cex:durableId="4F028F6D" w16cex:dateUtc="2024-08-13T11:51:00Z"/>
  <w16cex:commentExtensible w16cex:durableId="45DB8EF8" w16cex:dateUtc="2024-07-11T22:28:00Z"/>
  <w16cex:commentExtensible w16cex:durableId="731CC709" w16cex:dateUtc="2024-07-15T05:50:00Z"/>
  <w16cex:commentExtensible w16cex:durableId="66C74EEF" w16cex:dateUtc="2024-07-19T05:45:00Z"/>
  <w16cex:commentExtensible w16cex:durableId="2EA24095" w16cex:dateUtc="2024-07-11T19:24:00Z"/>
  <w16cex:commentExtensible w16cex:durableId="044DE7BB" w16cex:dateUtc="2024-07-12T07:21:00Z"/>
  <w16cex:commentExtensible w16cex:durableId="167D8AA1" w16cex:dateUtc="2024-07-11T19:26:00Z"/>
  <w16cex:commentExtensible w16cex:durableId="5F0C98B0" w16cex:dateUtc="2024-07-15T05:50:00Z"/>
  <w16cex:commentExtensible w16cex:durableId="2182B030" w16cex:dateUtc="2024-08-05T12:30:00Z"/>
  <w16cex:commentExtensible w16cex:durableId="5336C18F" w16cex:dateUtc="2024-08-05T15:05:00Z"/>
  <w16cex:commentExtensible w16cex:durableId="4275E59C" w16cex:dateUtc="2024-09-03T04:35:00Z"/>
  <w16cex:commentExtensible w16cex:durableId="1E944201" w16cex:dateUtc="2024-08-05T15:06:00Z"/>
  <w16cex:commentExtensible w16cex:durableId="3F7F5C8B" w16cex:dateUtc="2024-09-03T04:32:00Z"/>
  <w16cex:commentExtensible w16cex:durableId="609EF3D9" w16cex:dateUtc="2024-09-06T09:15:00Z">
    <w16cex:extLst>
      <w16:ext w16:uri="{CE6994B0-6A32-4C9F-8C6B-6E91EDA988CE}">
        <cr:reactions xmlns:cr="http://schemas.microsoft.com/office/comments/2020/reactions">
          <cr:reaction reactionType="1">
            <cr:reactionInfo dateUtc="2024-09-13T12:15:03Z">
              <cr:user userId="S::nikola.urbanikova@webcom.cz::2ca81420-af4f-4b3b-9424-57ea2ad8195d" userProvider="AD" userName="Urbaníková Nikola"/>
            </cr:reactionInfo>
          </cr:reaction>
        </cr:reactions>
      </w16:ext>
    </w16cex:extLst>
  </w16cex:commentExtensible>
  <w16cex:commentExtensible w16cex:durableId="1686C4BA" w16cex:dateUtc="2024-08-05T15:10:00Z"/>
  <w16cex:commentExtensible w16cex:durableId="72F709D7" w16cex:dateUtc="2024-07-25T07:03:00Z"/>
  <w16cex:commentExtensible w16cex:durableId="453E490C" w16cex:dateUtc="2024-07-22T07:01:00Z"/>
  <w16cex:commentExtensible w16cex:durableId="0DC4A8A3" w16cex:dateUtc="2024-07-25T07:02:00Z"/>
  <w16cex:commentExtensible w16cex:durableId="4FB24528" w16cex:dateUtc="2024-07-25T20:42:00Z"/>
  <w16cex:commentExtensible w16cex:durableId="0D68886B" w16cex:dateUtc="2024-07-30T09:54:00Z"/>
  <w16cex:commentExtensible w16cex:durableId="0A4ADCFD" w16cex:dateUtc="2024-07-25T20:55:00Z"/>
  <w16cex:commentExtensible w16cex:durableId="7730C31D" w16cex:dateUtc="2024-07-26T05:12:00Z"/>
  <w16cex:commentExtensible w16cex:durableId="4269AC8A" w16cex:dateUtc="2024-08-13T11:04:00Z"/>
  <w16cex:commentExtensible w16cex:durableId="59C57031" w16cex:dateUtc="2024-08-13T11:05:00Z"/>
  <w16cex:commentExtensible w16cex:durableId="34231BFF" w16cex:dateUtc="2024-07-25T20:25:00Z"/>
  <w16cex:commentExtensible w16cex:durableId="46957374" w16cex:dateUtc="2024-07-26T05:13:00Z"/>
  <w16cex:commentExtensible w16cex:durableId="347AA8AD" w16cex:dateUtc="2024-07-29T12:02:00Z"/>
  <w16cex:commentExtensible w16cex:durableId="3A4EDA9D" w16cex:dateUtc="2024-07-29T20:20:00Z"/>
  <w16cex:commentExtensible w16cex:durableId="19618D0E" w16cex:dateUtc="2024-07-29T20:33:00Z"/>
  <w16cex:commentExtensible w16cex:durableId="6D8EF516" w16cex:dateUtc="2024-07-30T06:44:00Z"/>
  <w16cex:commentExtensible w16cex:durableId="6796E440" w16cex:dateUtc="2024-07-30T06:49:00Z"/>
  <w16cex:commentExtensible w16cex:durableId="480310B0" w16cex:dateUtc="2024-07-30T08:02:00Z"/>
  <w16cex:commentExtensible w16cex:durableId="670DD1B0" w16cex:dateUtc="2024-07-30T11:02:00Z"/>
  <w16cex:commentExtensible w16cex:durableId="4B26BFD0" w16cex:dateUtc="2024-07-29T21:44:00Z"/>
  <w16cex:commentExtensible w16cex:durableId="1B6BEAFE" w16cex:dateUtc="2024-07-30T07:19:00Z"/>
  <w16cex:commentExtensible w16cex:durableId="4DC7A2D5" w16cex:dateUtc="2024-08-13T11:08:00Z"/>
  <w16cex:commentExtensible w16cex:durableId="10E02704" w16cex:dateUtc="2024-08-13T11:10:00Z"/>
  <w16cex:commentExtensible w16cex:durableId="4786A8A2" w16cex:dateUtc="2024-08-13T11:14:00Z"/>
  <w16cex:commentExtensible w16cex:durableId="4BC1D168" w16cex:dateUtc="2024-09-03T05:17:00Z"/>
  <w16cex:commentExtensible w16cex:durableId="2803EF27" w16cex:dateUtc="2024-09-06T10:01:00Z">
    <w16cex:extLst>
      <w16:ext w16:uri="{CE6994B0-6A32-4C9F-8C6B-6E91EDA988CE}">
        <cr:reactions xmlns:cr="http://schemas.microsoft.com/office/comments/2020/reactions">
          <cr:reaction reactionType="1">
            <cr:reactionInfo dateUtc="2024-09-13T12:15:52Z">
              <cr:user userId="S::nikola.urbanikova@webcom.cz::2ca81420-af4f-4b3b-9424-57ea2ad8195d" userProvider="AD" userName="Urbaníková Nikola"/>
            </cr:reactionInfo>
          </cr:reaction>
        </cr:reactions>
      </w16:ext>
    </w16cex:extLst>
  </w16cex:commentExtensible>
  <w16cex:commentExtensible w16cex:durableId="183035D1" w16cex:dateUtc="2024-08-01T12:18:00Z"/>
  <w16cex:commentExtensible w16cex:durableId="7D9E4AEA" w16cex:dateUtc="2024-08-01T12:21:00Z"/>
  <w16cex:commentExtensible w16cex:durableId="1F50C8B3" w16cex:dateUtc="2024-08-05T15:26:00Z"/>
  <w16cex:commentExtensible w16cex:durableId="0013148E" w16cex:dateUtc="2024-08-13T12:17:00Z"/>
  <w16cex:commentExtensible w16cex:durableId="56C86024" w16cex:dateUtc="2024-08-05T15:25:00Z"/>
  <w16cex:commentExtensible w16cex:durableId="3B11B650" w16cex:dateUtc="2024-08-05T15:27:00Z"/>
  <w16cex:commentExtensible w16cex:durableId="428CF86F" w16cex:dateUtc="2024-08-13T12:25:00Z"/>
  <w16cex:commentExtensible w16cex:durableId="15D097AD" w16cex:dateUtc="2024-07-22T06:31:00Z"/>
  <w16cex:commentExtensible w16cex:durableId="73231CFD" w16cex:dateUtc="2024-08-13T11:46:00Z"/>
  <w16cex:commentExtensible w16cex:durableId="23A6D245" w16cex:dateUtc="2024-08-01T12:30:00Z"/>
  <w16cex:commentExtensible w16cex:durableId="63A879DF" w16cex:dateUtc="2024-07-29T22:27:00Z"/>
  <w16cex:commentExtensible w16cex:durableId="43D0554B" w16cex:dateUtc="2024-07-30T07:29:00Z"/>
  <w16cex:commentExtensible w16cex:durableId="1B143AFA" w16cex:dateUtc="2024-07-30T12:31:00Z"/>
  <w16cex:commentExtensible w16cex:durableId="3369A8BF" w16cex:dateUtc="2024-07-30T06:38:00Z"/>
  <w16cex:commentExtensible w16cex:durableId="0E92C017" w16cex:dateUtc="2024-07-30T12:36:00Z"/>
  <w16cex:commentExtensible w16cex:durableId="5875B86C" w16cex:dateUtc="2024-07-29T22:38:00Z"/>
  <w16cex:commentExtensible w16cex:durableId="25DDC85E" w16cex:dateUtc="2024-07-30T12:49:00Z"/>
  <w16cex:commentExtensible w16cex:durableId="189D5D88" w16cex:dateUtc="2024-08-01T09:45:00Z"/>
  <w16cex:commentExtensible w16cex:durableId="683D3A9F" w16cex:dateUtc="2024-07-26T05:00:00Z"/>
  <w16cex:commentExtensible w16cex:durableId="4183DD0C" w16cex:dateUtc="2024-07-26T00:02:00Z">
    <w16cex:extLst>
      <w16:ext w16:uri="{CE6994B0-6A32-4C9F-8C6B-6E91EDA988CE}">
        <cr:reactions xmlns:cr="http://schemas.microsoft.com/office/comments/2020/reactions">
          <cr:reaction reactionType="1">
            <cr:reactionInfo dateUtc="2024-09-03T06:32:48Z">
              <cr:user userId="S::nikola.urbanikova@webcom.cz::2ca81420-af4f-4b3b-9424-57ea2ad8195d" userProvider="AD" userName="Urbaníková Nikola"/>
            </cr:reactionInfo>
          </cr:reaction>
        </cr:reactions>
      </w16:ext>
    </w16cex:extLst>
  </w16cex:commentExtensible>
  <w16cex:commentExtensible w16cex:durableId="2EB36D74" w16cex:dateUtc="2024-07-26T00:25:00Z"/>
  <w16cex:commentExtensible w16cex:durableId="09C12078" w16cex:dateUtc="2024-08-01T12:28:00Z"/>
  <w16cex:commentExtensible w16cex:durableId="6D07AA8F" w16cex:dateUtc="2024-07-26T00:30:00Z"/>
  <w16cex:commentExtensible w16cex:durableId="7CE2AECA" w16cex:dateUtc="2024-07-30T07:32:00Z"/>
  <w16cex:commentExtensible w16cex:durableId="18FAC352" w16cex:dateUtc="2024-07-30T12:01:00Z"/>
  <w16cex:commentExtensible w16cex:durableId="7280A33E" w16cex:dateUtc="2024-08-01T12:36:00Z"/>
  <w16cex:commentExtensible w16cex:durableId="10C6AC64" w16cex:dateUtc="2024-08-01T12:37:00Z"/>
  <w16cex:commentExtensible w16cex:durableId="723834D1" w16cex:dateUtc="2024-08-01T12:37:00Z"/>
  <w16cex:commentExtensible w16cex:durableId="46403688" w16cex:dateUtc="2024-08-05T15:34:00Z"/>
  <w16cex:commentExtensible w16cex:durableId="5E1CBAAE" w16cex:dateUtc="2024-08-13T12:26:00Z"/>
  <w16cex:commentExtensible w16cex:durableId="5E1F8BFD" w16cex:dateUtc="2024-08-01T12:40:00Z"/>
  <w16cex:commentExtensible w16cex:durableId="5E190F9E" w16cex:dateUtc="2024-08-05T15:33:00Z"/>
  <w16cex:commentExtensible w16cex:durableId="352C100A" w16cex:dateUtc="2024-08-07T06:41:00Z"/>
  <w16cex:commentExtensible w16cex:durableId="24E9E566" w16cex:dateUtc="2024-09-03T06:21:00Z"/>
  <w16cex:commentExtensible w16cex:durableId="13259316" w16cex:dateUtc="2024-08-01T12:42:00Z"/>
  <w16cex:commentExtensible w16cex:durableId="1BF7FD24" w16cex:dateUtc="2024-08-01T12:42:00Z"/>
  <w16cex:commentExtensible w16cex:durableId="177C9716" w16cex:dateUtc="2024-08-05T15:38:00Z"/>
  <w16cex:commentExtensible w16cex:durableId="351C0A3C" w16cex:dateUtc="2024-08-13T12:16:00Z"/>
  <w16cex:commentExtensible w16cex:durableId="54C18952" w16cex:dateUtc="2024-08-13T12:27:00Z"/>
  <w16cex:commentExtensible w16cex:durableId="2912E8CF" w16cex:dateUtc="2024-07-24T22:45:00Z"/>
  <w16cex:commentExtensible w16cex:durableId="3B5B43FC" w16cex:dateUtc="2024-08-07T13:55:00Z"/>
  <w16cex:commentExtensible w16cex:durableId="455B3C8E" w16cex:dateUtc="2024-08-07T13:56:00Z"/>
  <w16cex:commentExtensible w16cex:durableId="4132B18C" w16cex:dateUtc="2024-07-30T12:07:00Z"/>
  <w16cex:commentExtensible w16cex:durableId="7FEA0F5E" w16cex:dateUtc="2024-08-13T12:15:00Z"/>
  <w16cex:commentExtensible w16cex:durableId="1808B995" w16cex:dateUtc="2024-07-25T05:45:00Z"/>
  <w16cex:commentExtensible w16cex:durableId="349AE86B" w16cex:dateUtc="2024-07-25T05:52:00Z"/>
  <w16cex:commentExtensible w16cex:durableId="3FC7CC18" w16cex:dateUtc="2024-08-05T15:40:00Z"/>
  <w16cex:commentExtensible w16cex:durableId="554E8A17" w16cex:dateUtc="2024-08-01T12:47:00Z"/>
  <w16cex:commentExtensible w16cex:durableId="177B4843" w16cex:dateUtc="2024-08-01T12:48:00Z"/>
  <w16cex:commentExtensible w16cex:durableId="66376D55" w16cex:dateUtc="2024-08-07T13:53:00Z"/>
  <w16cex:commentExtensible w16cex:durableId="00AAFAAC" w16cex:dateUtc="2024-08-07T13:54:00Z"/>
  <w16cex:commentExtensible w16cex:durableId="5BC3AE1A" w16cex:dateUtc="2024-09-03T0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7B8481F" w16cid:durableId="78304ED1"/>
  <w16cid:commentId w16cid:paraId="08736695" w16cid:durableId="48FA832D"/>
  <w16cid:commentId w16cid:paraId="7D03C761" w16cid:durableId="372ED4E5"/>
  <w16cid:commentId w16cid:paraId="168CE7C7" w16cid:durableId="356896FA"/>
  <w16cid:commentId w16cid:paraId="7A5AEDE5" w16cid:durableId="4E00A4A4"/>
  <w16cid:commentId w16cid:paraId="18228901" w16cid:durableId="08DE6C67"/>
  <w16cid:commentId w16cid:paraId="120FC234" w16cid:durableId="26DED7F3"/>
  <w16cid:commentId w16cid:paraId="0431BB2A" w16cid:durableId="7E3AB5C2"/>
  <w16cid:commentId w16cid:paraId="33E9EBF1" w16cid:durableId="6B1255DF"/>
  <w16cid:commentId w16cid:paraId="12DF3325" w16cid:durableId="14ADB7DF"/>
  <w16cid:commentId w16cid:paraId="12321DB9" w16cid:durableId="63BFCE1C"/>
  <w16cid:commentId w16cid:paraId="2DB37379" w16cid:durableId="7A418F71"/>
  <w16cid:commentId w16cid:paraId="51EB45FA" w16cid:durableId="33399516"/>
  <w16cid:commentId w16cid:paraId="1EDB6190" w16cid:durableId="6658750D"/>
  <w16cid:commentId w16cid:paraId="27AFF914" w16cid:durableId="18EF421F"/>
  <w16cid:commentId w16cid:paraId="225E60C3" w16cid:durableId="3AAA7832"/>
  <w16cid:commentId w16cid:paraId="12914E23" w16cid:durableId="4815B332"/>
  <w16cid:commentId w16cid:paraId="66D0885E" w16cid:durableId="1C10C326"/>
  <w16cid:commentId w16cid:paraId="2EA3CC66" w16cid:durableId="078531E2"/>
  <w16cid:commentId w16cid:paraId="5BAB6896" w16cid:durableId="7821E394"/>
  <w16cid:commentId w16cid:paraId="32673B23" w16cid:durableId="15DEBDC8"/>
  <w16cid:commentId w16cid:paraId="32B824DE" w16cid:durableId="2F9D051C"/>
  <w16cid:commentId w16cid:paraId="560BC815" w16cid:durableId="64D95F67"/>
  <w16cid:commentId w16cid:paraId="1ED652B6" w16cid:durableId="00B09C6A"/>
  <w16cid:commentId w16cid:paraId="0D6F996A" w16cid:durableId="49C36B30"/>
  <w16cid:commentId w16cid:paraId="1EA844ED" w16cid:durableId="01143784"/>
  <w16cid:commentId w16cid:paraId="478A5179" w16cid:durableId="41FC8EDA"/>
  <w16cid:commentId w16cid:paraId="250D91F5" w16cid:durableId="4EDE9587"/>
  <w16cid:commentId w16cid:paraId="072E95D8" w16cid:durableId="608316CC"/>
  <w16cid:commentId w16cid:paraId="30E62D57" w16cid:durableId="5EACF0D4"/>
  <w16cid:commentId w16cid:paraId="77319963" w16cid:durableId="3CE14666"/>
  <w16cid:commentId w16cid:paraId="1844025A" w16cid:durableId="7C079DDE"/>
  <w16cid:commentId w16cid:paraId="775F5021" w16cid:durableId="501E962B"/>
  <w16cid:commentId w16cid:paraId="5D768E3D" w16cid:durableId="6A6833FD"/>
  <w16cid:commentId w16cid:paraId="26A398DD" w16cid:durableId="1EBED793"/>
  <w16cid:commentId w16cid:paraId="0676039C" w16cid:durableId="4A12B083"/>
  <w16cid:commentId w16cid:paraId="3718E67C" w16cid:durableId="061906D1"/>
  <w16cid:commentId w16cid:paraId="087DE66C" w16cid:durableId="5C7F4A2A"/>
  <w16cid:commentId w16cid:paraId="79FAA6EE" w16cid:durableId="7A491958"/>
  <w16cid:commentId w16cid:paraId="73BAEDE7" w16cid:durableId="08F196E5"/>
  <w16cid:commentId w16cid:paraId="43D84F42" w16cid:durableId="732654DB"/>
  <w16cid:commentId w16cid:paraId="4ED1AF98" w16cid:durableId="5E549BC9"/>
  <w16cid:commentId w16cid:paraId="2DD38B33" w16cid:durableId="73965DE6"/>
  <w16cid:commentId w16cid:paraId="784C2CFE" w16cid:durableId="04D559AB"/>
  <w16cid:commentId w16cid:paraId="55A005D6" w16cid:durableId="5C5B3682"/>
  <w16cid:commentId w16cid:paraId="24CD23C0" w16cid:durableId="39D06305"/>
  <w16cid:commentId w16cid:paraId="1B0B7ED9" w16cid:durableId="3932BF75"/>
  <w16cid:commentId w16cid:paraId="28CF1D6D" w16cid:durableId="7B99B11D"/>
  <w16cid:commentId w16cid:paraId="5F934DCB" w16cid:durableId="06AB0E24"/>
  <w16cid:commentId w16cid:paraId="77EC88B1" w16cid:durableId="4CCFA348"/>
  <w16cid:commentId w16cid:paraId="07E94B49" w16cid:durableId="10F27188"/>
  <w16cid:commentId w16cid:paraId="641EAF7E" w16cid:durableId="25F73C64"/>
  <w16cid:commentId w16cid:paraId="501244AC" w16cid:durableId="004102EE"/>
  <w16cid:commentId w16cid:paraId="09169160" w16cid:durableId="483A65A2"/>
  <w16cid:commentId w16cid:paraId="5E1603BC" w16cid:durableId="148C8611"/>
  <w16cid:commentId w16cid:paraId="241A369B" w16cid:durableId="3DF55F7C"/>
  <w16cid:commentId w16cid:paraId="4E38980D" w16cid:durableId="6363AD87"/>
  <w16cid:commentId w16cid:paraId="6B21F0B8" w16cid:durableId="23EFBD49"/>
  <w16cid:commentId w16cid:paraId="427D27B5" w16cid:durableId="5558B821"/>
  <w16cid:commentId w16cid:paraId="1DCEC2BD" w16cid:durableId="0EA47968"/>
  <w16cid:commentId w16cid:paraId="667CB048" w16cid:durableId="0C155A11"/>
  <w16cid:commentId w16cid:paraId="3DB50225" w16cid:durableId="5D99A340"/>
  <w16cid:commentId w16cid:paraId="782DCEAD" w16cid:durableId="2CB23131"/>
  <w16cid:commentId w16cid:paraId="515412CA" w16cid:durableId="199A0654"/>
  <w16cid:commentId w16cid:paraId="1DDF6ACF" w16cid:durableId="16A90397"/>
  <w16cid:commentId w16cid:paraId="26E7E6A7" w16cid:durableId="5529C4FD"/>
  <w16cid:commentId w16cid:paraId="33EFDD2A" w16cid:durableId="409BE289"/>
  <w16cid:commentId w16cid:paraId="15C208B2" w16cid:durableId="2E3E49A5"/>
  <w16cid:commentId w16cid:paraId="66AC0A4C" w16cid:durableId="4840D7E2"/>
  <w16cid:commentId w16cid:paraId="3C2CF19E" w16cid:durableId="4591C1A9"/>
  <w16cid:commentId w16cid:paraId="174B104E" w16cid:durableId="61CE14C6"/>
  <w16cid:commentId w16cid:paraId="3BE86018" w16cid:durableId="4F5978EA"/>
  <w16cid:commentId w16cid:paraId="55E8C909" w16cid:durableId="68EF6766"/>
  <w16cid:commentId w16cid:paraId="0B5A500E" w16cid:durableId="7035A564"/>
  <w16cid:commentId w16cid:paraId="12DC7665" w16cid:durableId="6B0AAF3B"/>
  <w16cid:commentId w16cid:paraId="47D713A9" w16cid:durableId="63AD2C27"/>
  <w16cid:commentId w16cid:paraId="35FE3D5C" w16cid:durableId="4BFA0293"/>
  <w16cid:commentId w16cid:paraId="4E1674F9" w16cid:durableId="01F6FF5F"/>
  <w16cid:commentId w16cid:paraId="46F779E9" w16cid:durableId="708F591D"/>
  <w16cid:commentId w16cid:paraId="2015A522" w16cid:durableId="79E1EC0D"/>
  <w16cid:commentId w16cid:paraId="1ACBED5F" w16cid:durableId="2C4F677F"/>
  <w16cid:commentId w16cid:paraId="3D2B9E5A" w16cid:durableId="668FE636"/>
  <w16cid:commentId w16cid:paraId="101D539F" w16cid:durableId="72BCFDAF"/>
  <w16cid:commentId w16cid:paraId="3EA8226A" w16cid:durableId="2B6167D3"/>
  <w16cid:commentId w16cid:paraId="3C92FE82" w16cid:durableId="76B6601E"/>
  <w16cid:commentId w16cid:paraId="4C5A9EE5" w16cid:durableId="56FA3B86"/>
  <w16cid:commentId w16cid:paraId="2C9E8A1E" w16cid:durableId="736AAE8E"/>
  <w16cid:commentId w16cid:paraId="5270AA59" w16cid:durableId="1ADC4E2D"/>
  <w16cid:commentId w16cid:paraId="1C4E4665" w16cid:durableId="1C6506DB"/>
  <w16cid:commentId w16cid:paraId="4D505708" w16cid:durableId="09D935F7"/>
  <w16cid:commentId w16cid:paraId="0301D9C8" w16cid:durableId="02DB0B47"/>
  <w16cid:commentId w16cid:paraId="484270D5" w16cid:durableId="6DE0F53E"/>
  <w16cid:commentId w16cid:paraId="77F5A715" w16cid:durableId="5F0A5BCC"/>
  <w16cid:commentId w16cid:paraId="11FB02CF" w16cid:durableId="09FB893C"/>
  <w16cid:commentId w16cid:paraId="0FD9DB76" w16cid:durableId="13E1BC8F"/>
  <w16cid:commentId w16cid:paraId="18728F61" w16cid:durableId="42832D12"/>
  <w16cid:commentId w16cid:paraId="0F499A48" w16cid:durableId="75C110C5"/>
  <w16cid:commentId w16cid:paraId="2892F4B6" w16cid:durableId="4F028F6D"/>
  <w16cid:commentId w16cid:paraId="37E68B70" w16cid:durableId="45DB8EF8"/>
  <w16cid:commentId w16cid:paraId="2280219B" w16cid:durableId="731CC709"/>
  <w16cid:commentId w16cid:paraId="2895E996" w16cid:durableId="66C74EEF"/>
  <w16cid:commentId w16cid:paraId="1A2EF4C3" w16cid:durableId="2EA24095"/>
  <w16cid:commentId w16cid:paraId="1670AB71" w16cid:durableId="044DE7BB"/>
  <w16cid:commentId w16cid:paraId="7B6DD647" w16cid:durableId="167D8AA1"/>
  <w16cid:commentId w16cid:paraId="3FC265E4" w16cid:durableId="5F0C98B0"/>
  <w16cid:commentId w16cid:paraId="00F1D4A2" w16cid:durableId="2182B030"/>
  <w16cid:commentId w16cid:paraId="4AAB3782" w16cid:durableId="5336C18F"/>
  <w16cid:commentId w16cid:paraId="20DD879B" w16cid:durableId="4275E59C"/>
  <w16cid:commentId w16cid:paraId="34A790A5" w16cid:durableId="1E944201"/>
  <w16cid:commentId w16cid:paraId="600C8B62" w16cid:durableId="3F7F5C8B"/>
  <w16cid:commentId w16cid:paraId="204CB0B0" w16cid:durableId="609EF3D9"/>
  <w16cid:commentId w16cid:paraId="3A8C8A6F" w16cid:durableId="1686C4BA"/>
  <w16cid:commentId w16cid:paraId="745C4035" w16cid:durableId="72F709D7"/>
  <w16cid:commentId w16cid:paraId="12182924" w16cid:durableId="453E490C"/>
  <w16cid:commentId w16cid:paraId="43EF1588" w16cid:durableId="0DC4A8A3"/>
  <w16cid:commentId w16cid:paraId="7D520A99" w16cid:durableId="4FB24528"/>
  <w16cid:commentId w16cid:paraId="408B0F7B" w16cid:durableId="0D68886B"/>
  <w16cid:commentId w16cid:paraId="2D6A6DEF" w16cid:durableId="0A4ADCFD"/>
  <w16cid:commentId w16cid:paraId="07B4456E" w16cid:durableId="7730C31D"/>
  <w16cid:commentId w16cid:paraId="3984E27B" w16cid:durableId="4269AC8A"/>
  <w16cid:commentId w16cid:paraId="7DB155F5" w16cid:durableId="59C57031"/>
  <w16cid:commentId w16cid:paraId="16C07D2F" w16cid:durableId="34231BFF"/>
  <w16cid:commentId w16cid:paraId="012B7570" w16cid:durableId="46957374"/>
  <w16cid:commentId w16cid:paraId="7C67C746" w16cid:durableId="347AA8AD"/>
  <w16cid:commentId w16cid:paraId="4CE122E2" w16cid:durableId="3A4EDA9D"/>
  <w16cid:commentId w16cid:paraId="76DFE10B" w16cid:durableId="19618D0E"/>
  <w16cid:commentId w16cid:paraId="3655B85D" w16cid:durableId="6D8EF516"/>
  <w16cid:commentId w16cid:paraId="10036838" w16cid:durableId="6796E440"/>
  <w16cid:commentId w16cid:paraId="73A9E603" w16cid:durableId="480310B0"/>
  <w16cid:commentId w16cid:paraId="2E440F7D" w16cid:durableId="670DD1B0"/>
  <w16cid:commentId w16cid:paraId="06D4E84B" w16cid:durableId="4B26BFD0"/>
  <w16cid:commentId w16cid:paraId="48DEB06B" w16cid:durableId="1B6BEAFE"/>
  <w16cid:commentId w16cid:paraId="7AC8C6D5" w16cid:durableId="4DC7A2D5"/>
  <w16cid:commentId w16cid:paraId="47A31A86" w16cid:durableId="10E02704"/>
  <w16cid:commentId w16cid:paraId="5C36F69A" w16cid:durableId="4786A8A2"/>
  <w16cid:commentId w16cid:paraId="0486AFA9" w16cid:durableId="4BC1D168"/>
  <w16cid:commentId w16cid:paraId="147E187E" w16cid:durableId="2803EF27"/>
  <w16cid:commentId w16cid:paraId="3FD133C4" w16cid:durableId="183035D1"/>
  <w16cid:commentId w16cid:paraId="4896A8D9" w16cid:durableId="7D9E4AEA"/>
  <w16cid:commentId w16cid:paraId="3B6DC8D7" w16cid:durableId="1F50C8B3"/>
  <w16cid:commentId w16cid:paraId="68142851" w16cid:durableId="0013148E"/>
  <w16cid:commentId w16cid:paraId="0F67A1A6" w16cid:durableId="56C86024"/>
  <w16cid:commentId w16cid:paraId="6A73546D" w16cid:durableId="3B11B650"/>
  <w16cid:commentId w16cid:paraId="0AC56D00" w16cid:durableId="428CF86F"/>
  <w16cid:commentId w16cid:paraId="427D7AEF" w16cid:durableId="15D097AD"/>
  <w16cid:commentId w16cid:paraId="4C8F426E" w16cid:durableId="73231CFD"/>
  <w16cid:commentId w16cid:paraId="47B94CB6" w16cid:durableId="23A6D245"/>
  <w16cid:commentId w16cid:paraId="4CC4CADE" w16cid:durableId="63A879DF"/>
  <w16cid:commentId w16cid:paraId="7095195F" w16cid:durableId="43D0554B"/>
  <w16cid:commentId w16cid:paraId="5A91E268" w16cid:durableId="1B143AFA"/>
  <w16cid:commentId w16cid:paraId="495937F1" w16cid:durableId="3369A8BF"/>
  <w16cid:commentId w16cid:paraId="537F63D0" w16cid:durableId="0E92C017"/>
  <w16cid:commentId w16cid:paraId="47B81640" w16cid:durableId="5875B86C"/>
  <w16cid:commentId w16cid:paraId="1A650B1D" w16cid:durableId="25DDC85E"/>
  <w16cid:commentId w16cid:paraId="1BDF2A0A" w16cid:durableId="189D5D88"/>
  <w16cid:commentId w16cid:paraId="696D3C09" w16cid:durableId="683D3A9F"/>
  <w16cid:commentId w16cid:paraId="5C91C14F" w16cid:durableId="4183DD0C"/>
  <w16cid:commentId w16cid:paraId="5AFB9925" w16cid:durableId="2EB36D74"/>
  <w16cid:commentId w16cid:paraId="33545EC5" w16cid:durableId="09C12078"/>
  <w16cid:commentId w16cid:paraId="05086450" w16cid:durableId="6D07AA8F"/>
  <w16cid:commentId w16cid:paraId="155B751B" w16cid:durableId="7CE2AECA"/>
  <w16cid:commentId w16cid:paraId="5FD8CA25" w16cid:durableId="18FAC352"/>
  <w16cid:commentId w16cid:paraId="62B85DE6" w16cid:durableId="7280A33E"/>
  <w16cid:commentId w16cid:paraId="60086427" w16cid:durableId="10C6AC64"/>
  <w16cid:commentId w16cid:paraId="37C723B1" w16cid:durableId="723834D1"/>
  <w16cid:commentId w16cid:paraId="3818A93B" w16cid:durableId="46403688"/>
  <w16cid:commentId w16cid:paraId="77917759" w16cid:durableId="5E1CBAAE"/>
  <w16cid:commentId w16cid:paraId="6E845E5C" w16cid:durableId="5E1F8BFD"/>
  <w16cid:commentId w16cid:paraId="2EFAB8B2" w16cid:durableId="5E190F9E"/>
  <w16cid:commentId w16cid:paraId="733945E9" w16cid:durableId="352C100A"/>
  <w16cid:commentId w16cid:paraId="08D77CED" w16cid:durableId="24E9E566"/>
  <w16cid:commentId w16cid:paraId="4B98B2A4" w16cid:durableId="13259316"/>
  <w16cid:commentId w16cid:paraId="5BBEE62D" w16cid:durableId="1BF7FD24"/>
  <w16cid:commentId w16cid:paraId="7C9891CE" w16cid:durableId="177C9716"/>
  <w16cid:commentId w16cid:paraId="101F7AD0" w16cid:durableId="351C0A3C"/>
  <w16cid:commentId w16cid:paraId="6059EA21" w16cid:durableId="54C18952"/>
  <w16cid:commentId w16cid:paraId="37136EDD" w16cid:durableId="2912E8CF"/>
  <w16cid:commentId w16cid:paraId="51F8BC41" w16cid:durableId="3B5B43FC"/>
  <w16cid:commentId w16cid:paraId="6D43FC60" w16cid:durableId="455B3C8E"/>
  <w16cid:commentId w16cid:paraId="12D84A77" w16cid:durableId="4132B18C"/>
  <w16cid:commentId w16cid:paraId="27065468" w16cid:durableId="7FEA0F5E"/>
  <w16cid:commentId w16cid:paraId="1D144A26" w16cid:durableId="1808B995"/>
  <w16cid:commentId w16cid:paraId="01DB7667" w16cid:durableId="349AE86B"/>
  <w16cid:commentId w16cid:paraId="4D183206" w16cid:durableId="3FC7CC18"/>
  <w16cid:commentId w16cid:paraId="032F33F8" w16cid:durableId="554E8A17"/>
  <w16cid:commentId w16cid:paraId="5B18D9D7" w16cid:durableId="177B4843"/>
  <w16cid:commentId w16cid:paraId="74A513A1" w16cid:durableId="66376D55"/>
  <w16cid:commentId w16cid:paraId="665CD64E" w16cid:durableId="00AAFAAC"/>
  <w16cid:commentId w16cid:paraId="4D084329" w16cid:durableId="5BC3AE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F850F2" w14:textId="77777777" w:rsidR="005F6471" w:rsidRDefault="005F6471" w:rsidP="00EF41AE">
      <w:pPr>
        <w:spacing w:after="0" w:line="240" w:lineRule="auto"/>
      </w:pPr>
      <w:r>
        <w:separator/>
      </w:r>
    </w:p>
  </w:endnote>
  <w:endnote w:type="continuationSeparator" w:id="0">
    <w:p w14:paraId="13F254DD" w14:textId="77777777" w:rsidR="005F6471" w:rsidRDefault="005F6471" w:rsidP="00EF41AE">
      <w:pPr>
        <w:spacing w:after="0" w:line="240" w:lineRule="auto"/>
      </w:pPr>
      <w:r>
        <w:continuationSeparator/>
      </w:r>
    </w:p>
  </w:endnote>
  <w:endnote w:type="continuationNotice" w:id="1">
    <w:p w14:paraId="0847870C" w14:textId="77777777" w:rsidR="005F6471" w:rsidRDefault="005F64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EE"/>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03F758AB" w14:paraId="17E343B7" w14:textId="77777777" w:rsidTr="03F758AB">
      <w:trPr>
        <w:trHeight w:val="300"/>
      </w:trPr>
      <w:tc>
        <w:tcPr>
          <w:tcW w:w="3020" w:type="dxa"/>
        </w:tcPr>
        <w:p w14:paraId="4EBEF571" w14:textId="44F3433B" w:rsidR="03F758AB" w:rsidRDefault="03F758AB" w:rsidP="03F758AB">
          <w:pPr>
            <w:pStyle w:val="Zhlav"/>
            <w:ind w:left="-115"/>
          </w:pPr>
        </w:p>
      </w:tc>
      <w:tc>
        <w:tcPr>
          <w:tcW w:w="3020" w:type="dxa"/>
        </w:tcPr>
        <w:p w14:paraId="15D406A1" w14:textId="2206DB6E" w:rsidR="03F758AB" w:rsidRDefault="03F758AB" w:rsidP="03F758AB">
          <w:pPr>
            <w:pStyle w:val="Zhlav"/>
            <w:jc w:val="center"/>
          </w:pPr>
        </w:p>
      </w:tc>
      <w:tc>
        <w:tcPr>
          <w:tcW w:w="3020" w:type="dxa"/>
        </w:tcPr>
        <w:p w14:paraId="47178C27" w14:textId="3300B905" w:rsidR="03F758AB" w:rsidRDefault="03F758AB" w:rsidP="03F758AB">
          <w:pPr>
            <w:pStyle w:val="Zhlav"/>
            <w:ind w:right="-115"/>
            <w:jc w:val="right"/>
          </w:pPr>
        </w:p>
      </w:tc>
    </w:tr>
  </w:tbl>
  <w:p w14:paraId="49995DA7" w14:textId="66EDD50C" w:rsidR="00EF41AE" w:rsidRDefault="00EF41A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2B6B5" w14:textId="77777777" w:rsidR="005F6471" w:rsidRDefault="005F6471" w:rsidP="00EF41AE">
      <w:pPr>
        <w:spacing w:after="0" w:line="240" w:lineRule="auto"/>
      </w:pPr>
      <w:r>
        <w:separator/>
      </w:r>
    </w:p>
  </w:footnote>
  <w:footnote w:type="continuationSeparator" w:id="0">
    <w:p w14:paraId="36C1F3C7" w14:textId="77777777" w:rsidR="005F6471" w:rsidRDefault="005F6471" w:rsidP="00EF41AE">
      <w:pPr>
        <w:spacing w:after="0" w:line="240" w:lineRule="auto"/>
      </w:pPr>
      <w:r>
        <w:continuationSeparator/>
      </w:r>
    </w:p>
  </w:footnote>
  <w:footnote w:type="continuationNotice" w:id="1">
    <w:p w14:paraId="4B19AD67" w14:textId="77777777" w:rsidR="005F6471" w:rsidRDefault="005F64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03F758AB" w14:paraId="103E8D3D" w14:textId="77777777" w:rsidTr="03F758AB">
      <w:trPr>
        <w:trHeight w:val="300"/>
      </w:trPr>
      <w:tc>
        <w:tcPr>
          <w:tcW w:w="3020" w:type="dxa"/>
        </w:tcPr>
        <w:p w14:paraId="23D1F2C3" w14:textId="645877AF" w:rsidR="03F758AB" w:rsidRDefault="03F758AB" w:rsidP="03F758AB">
          <w:pPr>
            <w:pStyle w:val="Zhlav"/>
            <w:ind w:left="-115"/>
          </w:pPr>
        </w:p>
      </w:tc>
      <w:tc>
        <w:tcPr>
          <w:tcW w:w="3020" w:type="dxa"/>
        </w:tcPr>
        <w:p w14:paraId="14A6D9C4" w14:textId="1E11D138" w:rsidR="03F758AB" w:rsidRDefault="03F758AB" w:rsidP="03F758AB">
          <w:pPr>
            <w:pStyle w:val="Zhlav"/>
            <w:jc w:val="center"/>
          </w:pPr>
        </w:p>
      </w:tc>
      <w:tc>
        <w:tcPr>
          <w:tcW w:w="3020" w:type="dxa"/>
        </w:tcPr>
        <w:p w14:paraId="7E535999" w14:textId="08B669B5" w:rsidR="03F758AB" w:rsidRDefault="03F758AB" w:rsidP="03F758AB">
          <w:pPr>
            <w:pStyle w:val="Zhlav"/>
            <w:ind w:right="-115"/>
            <w:jc w:val="right"/>
          </w:pPr>
        </w:p>
      </w:tc>
    </w:tr>
  </w:tbl>
  <w:p w14:paraId="33AB8B3F" w14:textId="2D6F9175" w:rsidR="00EF41AE" w:rsidRDefault="00EF41AE">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63CE4"/>
    <w:multiLevelType w:val="hybridMultilevel"/>
    <w:tmpl w:val="3404C922"/>
    <w:lvl w:ilvl="0" w:tplc="BBA8AB14">
      <w:start w:val="8"/>
      <w:numFmt w:val="decimal"/>
      <w:lvlText w:val="%1."/>
      <w:lvlJc w:val="left"/>
      <w:pPr>
        <w:ind w:left="720" w:hanging="360"/>
      </w:pPr>
    </w:lvl>
    <w:lvl w:ilvl="1" w:tplc="CA3AB306">
      <w:start w:val="1"/>
      <w:numFmt w:val="lowerLetter"/>
      <w:lvlText w:val="%2."/>
      <w:lvlJc w:val="left"/>
      <w:pPr>
        <w:ind w:left="1440" w:hanging="360"/>
      </w:pPr>
    </w:lvl>
    <w:lvl w:ilvl="2" w:tplc="65BC71F0">
      <w:start w:val="1"/>
      <w:numFmt w:val="lowerRoman"/>
      <w:lvlText w:val="%3."/>
      <w:lvlJc w:val="right"/>
      <w:pPr>
        <w:ind w:left="2160" w:hanging="180"/>
      </w:pPr>
    </w:lvl>
    <w:lvl w:ilvl="3" w:tplc="80DC04CA">
      <w:start w:val="1"/>
      <w:numFmt w:val="decimal"/>
      <w:lvlText w:val="%4."/>
      <w:lvlJc w:val="left"/>
      <w:pPr>
        <w:ind w:left="2880" w:hanging="360"/>
      </w:pPr>
    </w:lvl>
    <w:lvl w:ilvl="4" w:tplc="024EBFEC">
      <w:start w:val="1"/>
      <w:numFmt w:val="lowerLetter"/>
      <w:lvlText w:val="%5."/>
      <w:lvlJc w:val="left"/>
      <w:pPr>
        <w:ind w:left="3600" w:hanging="360"/>
      </w:pPr>
    </w:lvl>
    <w:lvl w:ilvl="5" w:tplc="55562F54">
      <w:start w:val="1"/>
      <w:numFmt w:val="lowerRoman"/>
      <w:lvlText w:val="%6."/>
      <w:lvlJc w:val="right"/>
      <w:pPr>
        <w:ind w:left="4320" w:hanging="180"/>
      </w:pPr>
    </w:lvl>
    <w:lvl w:ilvl="6" w:tplc="3A4CD1E4">
      <w:start w:val="1"/>
      <w:numFmt w:val="decimal"/>
      <w:lvlText w:val="%7."/>
      <w:lvlJc w:val="left"/>
      <w:pPr>
        <w:ind w:left="5040" w:hanging="360"/>
      </w:pPr>
    </w:lvl>
    <w:lvl w:ilvl="7" w:tplc="91260AC8">
      <w:start w:val="1"/>
      <w:numFmt w:val="lowerLetter"/>
      <w:lvlText w:val="%8."/>
      <w:lvlJc w:val="left"/>
      <w:pPr>
        <w:ind w:left="5760" w:hanging="360"/>
      </w:pPr>
    </w:lvl>
    <w:lvl w:ilvl="8" w:tplc="1D489886">
      <w:start w:val="1"/>
      <w:numFmt w:val="lowerRoman"/>
      <w:lvlText w:val="%9."/>
      <w:lvlJc w:val="right"/>
      <w:pPr>
        <w:ind w:left="6480" w:hanging="180"/>
      </w:pPr>
    </w:lvl>
  </w:abstractNum>
  <w:abstractNum w:abstractNumId="1" w15:restartNumberingAfterBreak="0">
    <w:nsid w:val="0300342E"/>
    <w:multiLevelType w:val="hybridMultilevel"/>
    <w:tmpl w:val="AEFC6632"/>
    <w:lvl w:ilvl="0" w:tplc="E59AF176">
      <w:start w:val="1"/>
      <w:numFmt w:val="decimal"/>
      <w:lvlText w:val="%1."/>
      <w:lvlJc w:val="left"/>
      <w:pPr>
        <w:ind w:left="720" w:hanging="360"/>
      </w:pPr>
    </w:lvl>
    <w:lvl w:ilvl="1" w:tplc="C0620A6A">
      <w:start w:val="1"/>
      <w:numFmt w:val="lowerLetter"/>
      <w:lvlText w:val="%2."/>
      <w:lvlJc w:val="left"/>
      <w:pPr>
        <w:ind w:left="1440" w:hanging="360"/>
      </w:pPr>
    </w:lvl>
    <w:lvl w:ilvl="2" w:tplc="09D2420C">
      <w:start w:val="1"/>
      <w:numFmt w:val="lowerRoman"/>
      <w:lvlText w:val="%3."/>
      <w:lvlJc w:val="right"/>
      <w:pPr>
        <w:ind w:left="2160" w:hanging="180"/>
      </w:pPr>
    </w:lvl>
    <w:lvl w:ilvl="3" w:tplc="2AA20BEC">
      <w:start w:val="1"/>
      <w:numFmt w:val="decimal"/>
      <w:lvlText w:val="%4."/>
      <w:lvlJc w:val="left"/>
      <w:pPr>
        <w:ind w:left="2880" w:hanging="360"/>
      </w:pPr>
    </w:lvl>
    <w:lvl w:ilvl="4" w:tplc="C2B41EE0">
      <w:start w:val="1"/>
      <w:numFmt w:val="lowerLetter"/>
      <w:lvlText w:val="%5."/>
      <w:lvlJc w:val="left"/>
      <w:pPr>
        <w:ind w:left="3600" w:hanging="360"/>
      </w:pPr>
    </w:lvl>
    <w:lvl w:ilvl="5" w:tplc="F45AB1FE">
      <w:start w:val="1"/>
      <w:numFmt w:val="lowerRoman"/>
      <w:lvlText w:val="%6."/>
      <w:lvlJc w:val="right"/>
      <w:pPr>
        <w:ind w:left="4320" w:hanging="180"/>
      </w:pPr>
    </w:lvl>
    <w:lvl w:ilvl="6" w:tplc="EFF4E578">
      <w:start w:val="1"/>
      <w:numFmt w:val="decimal"/>
      <w:lvlText w:val="%7."/>
      <w:lvlJc w:val="left"/>
      <w:pPr>
        <w:ind w:left="5040" w:hanging="360"/>
      </w:pPr>
    </w:lvl>
    <w:lvl w:ilvl="7" w:tplc="CB6455F8">
      <w:start w:val="1"/>
      <w:numFmt w:val="lowerLetter"/>
      <w:lvlText w:val="%8."/>
      <w:lvlJc w:val="left"/>
      <w:pPr>
        <w:ind w:left="5760" w:hanging="360"/>
      </w:pPr>
    </w:lvl>
    <w:lvl w:ilvl="8" w:tplc="A404B492">
      <w:start w:val="1"/>
      <w:numFmt w:val="lowerRoman"/>
      <w:lvlText w:val="%9."/>
      <w:lvlJc w:val="right"/>
      <w:pPr>
        <w:ind w:left="6480" w:hanging="180"/>
      </w:pPr>
    </w:lvl>
  </w:abstractNum>
  <w:abstractNum w:abstractNumId="2" w15:restartNumberingAfterBreak="0">
    <w:nsid w:val="084E7129"/>
    <w:multiLevelType w:val="hybridMultilevel"/>
    <w:tmpl w:val="7E90D450"/>
    <w:lvl w:ilvl="0" w:tplc="A7AAC106">
      <w:start w:val="6"/>
      <w:numFmt w:val="decimal"/>
      <w:lvlText w:val="%1."/>
      <w:lvlJc w:val="left"/>
      <w:pPr>
        <w:ind w:left="720" w:hanging="360"/>
      </w:pPr>
    </w:lvl>
    <w:lvl w:ilvl="1" w:tplc="849E0D62">
      <w:start w:val="1"/>
      <w:numFmt w:val="lowerLetter"/>
      <w:lvlText w:val="%2."/>
      <w:lvlJc w:val="left"/>
      <w:pPr>
        <w:ind w:left="1440" w:hanging="360"/>
      </w:pPr>
    </w:lvl>
    <w:lvl w:ilvl="2" w:tplc="BBB0DCF4">
      <w:start w:val="1"/>
      <w:numFmt w:val="lowerRoman"/>
      <w:lvlText w:val="%3."/>
      <w:lvlJc w:val="right"/>
      <w:pPr>
        <w:ind w:left="2160" w:hanging="180"/>
      </w:pPr>
    </w:lvl>
    <w:lvl w:ilvl="3" w:tplc="3494A34A">
      <w:start w:val="1"/>
      <w:numFmt w:val="decimal"/>
      <w:lvlText w:val="%4."/>
      <w:lvlJc w:val="left"/>
      <w:pPr>
        <w:ind w:left="2880" w:hanging="360"/>
      </w:pPr>
    </w:lvl>
    <w:lvl w:ilvl="4" w:tplc="F650ECBC">
      <w:start w:val="1"/>
      <w:numFmt w:val="lowerLetter"/>
      <w:lvlText w:val="%5."/>
      <w:lvlJc w:val="left"/>
      <w:pPr>
        <w:ind w:left="3600" w:hanging="360"/>
      </w:pPr>
    </w:lvl>
    <w:lvl w:ilvl="5" w:tplc="A1C44D22">
      <w:start w:val="1"/>
      <w:numFmt w:val="lowerRoman"/>
      <w:lvlText w:val="%6."/>
      <w:lvlJc w:val="right"/>
      <w:pPr>
        <w:ind w:left="4320" w:hanging="180"/>
      </w:pPr>
    </w:lvl>
    <w:lvl w:ilvl="6" w:tplc="7B806F72">
      <w:start w:val="1"/>
      <w:numFmt w:val="decimal"/>
      <w:lvlText w:val="%7."/>
      <w:lvlJc w:val="left"/>
      <w:pPr>
        <w:ind w:left="5040" w:hanging="360"/>
      </w:pPr>
    </w:lvl>
    <w:lvl w:ilvl="7" w:tplc="F2344576">
      <w:start w:val="1"/>
      <w:numFmt w:val="lowerLetter"/>
      <w:lvlText w:val="%8."/>
      <w:lvlJc w:val="left"/>
      <w:pPr>
        <w:ind w:left="5760" w:hanging="360"/>
      </w:pPr>
    </w:lvl>
    <w:lvl w:ilvl="8" w:tplc="234C7C42">
      <w:start w:val="1"/>
      <w:numFmt w:val="lowerRoman"/>
      <w:lvlText w:val="%9."/>
      <w:lvlJc w:val="right"/>
      <w:pPr>
        <w:ind w:left="6480" w:hanging="180"/>
      </w:pPr>
    </w:lvl>
  </w:abstractNum>
  <w:abstractNum w:abstractNumId="3" w15:restartNumberingAfterBreak="0">
    <w:nsid w:val="0954E98A"/>
    <w:multiLevelType w:val="hybridMultilevel"/>
    <w:tmpl w:val="4C2809D4"/>
    <w:lvl w:ilvl="0" w:tplc="793A4128">
      <w:start w:val="7"/>
      <w:numFmt w:val="decimal"/>
      <w:lvlText w:val="%1."/>
      <w:lvlJc w:val="left"/>
      <w:pPr>
        <w:ind w:left="720" w:hanging="360"/>
      </w:pPr>
    </w:lvl>
    <w:lvl w:ilvl="1" w:tplc="19C61F46">
      <w:start w:val="1"/>
      <w:numFmt w:val="lowerLetter"/>
      <w:lvlText w:val="%2."/>
      <w:lvlJc w:val="left"/>
      <w:pPr>
        <w:ind w:left="1440" w:hanging="360"/>
      </w:pPr>
    </w:lvl>
    <w:lvl w:ilvl="2" w:tplc="0916CE44">
      <w:start w:val="1"/>
      <w:numFmt w:val="lowerRoman"/>
      <w:lvlText w:val="%3."/>
      <w:lvlJc w:val="right"/>
      <w:pPr>
        <w:ind w:left="2160" w:hanging="180"/>
      </w:pPr>
    </w:lvl>
    <w:lvl w:ilvl="3" w:tplc="A36AA34A">
      <w:start w:val="1"/>
      <w:numFmt w:val="decimal"/>
      <w:lvlText w:val="%4."/>
      <w:lvlJc w:val="left"/>
      <w:pPr>
        <w:ind w:left="2880" w:hanging="360"/>
      </w:pPr>
    </w:lvl>
    <w:lvl w:ilvl="4" w:tplc="EE12B24C">
      <w:start w:val="1"/>
      <w:numFmt w:val="lowerLetter"/>
      <w:lvlText w:val="%5."/>
      <w:lvlJc w:val="left"/>
      <w:pPr>
        <w:ind w:left="3600" w:hanging="360"/>
      </w:pPr>
    </w:lvl>
    <w:lvl w:ilvl="5" w:tplc="9572E4B0">
      <w:start w:val="1"/>
      <w:numFmt w:val="lowerRoman"/>
      <w:lvlText w:val="%6."/>
      <w:lvlJc w:val="right"/>
      <w:pPr>
        <w:ind w:left="4320" w:hanging="180"/>
      </w:pPr>
    </w:lvl>
    <w:lvl w:ilvl="6" w:tplc="F3DA7ECE">
      <w:start w:val="1"/>
      <w:numFmt w:val="decimal"/>
      <w:lvlText w:val="%7."/>
      <w:lvlJc w:val="left"/>
      <w:pPr>
        <w:ind w:left="5040" w:hanging="360"/>
      </w:pPr>
    </w:lvl>
    <w:lvl w:ilvl="7" w:tplc="30126BF6">
      <w:start w:val="1"/>
      <w:numFmt w:val="lowerLetter"/>
      <w:lvlText w:val="%8."/>
      <w:lvlJc w:val="left"/>
      <w:pPr>
        <w:ind w:left="5760" w:hanging="360"/>
      </w:pPr>
    </w:lvl>
    <w:lvl w:ilvl="8" w:tplc="3FBC9ACC">
      <w:start w:val="1"/>
      <w:numFmt w:val="lowerRoman"/>
      <w:lvlText w:val="%9."/>
      <w:lvlJc w:val="right"/>
      <w:pPr>
        <w:ind w:left="6480" w:hanging="180"/>
      </w:pPr>
    </w:lvl>
  </w:abstractNum>
  <w:abstractNum w:abstractNumId="4" w15:restartNumberingAfterBreak="0">
    <w:nsid w:val="09D42257"/>
    <w:multiLevelType w:val="hybridMultilevel"/>
    <w:tmpl w:val="7E1EB9BE"/>
    <w:lvl w:ilvl="0" w:tplc="37A4129A">
      <w:start w:val="10"/>
      <w:numFmt w:val="decimal"/>
      <w:lvlText w:val="%1."/>
      <w:lvlJc w:val="left"/>
      <w:pPr>
        <w:ind w:left="720" w:hanging="360"/>
      </w:pPr>
    </w:lvl>
    <w:lvl w:ilvl="1" w:tplc="EE8295D0">
      <w:start w:val="1"/>
      <w:numFmt w:val="lowerLetter"/>
      <w:lvlText w:val="%2."/>
      <w:lvlJc w:val="left"/>
      <w:pPr>
        <w:ind w:left="1440" w:hanging="360"/>
      </w:pPr>
    </w:lvl>
    <w:lvl w:ilvl="2" w:tplc="E6DE8234">
      <w:start w:val="1"/>
      <w:numFmt w:val="lowerRoman"/>
      <w:lvlText w:val="%3."/>
      <w:lvlJc w:val="right"/>
      <w:pPr>
        <w:ind w:left="2160" w:hanging="180"/>
      </w:pPr>
    </w:lvl>
    <w:lvl w:ilvl="3" w:tplc="88D6F5EA">
      <w:start w:val="1"/>
      <w:numFmt w:val="decimal"/>
      <w:lvlText w:val="%4."/>
      <w:lvlJc w:val="left"/>
      <w:pPr>
        <w:ind w:left="2880" w:hanging="360"/>
      </w:pPr>
    </w:lvl>
    <w:lvl w:ilvl="4" w:tplc="CBFE6A90">
      <w:start w:val="1"/>
      <w:numFmt w:val="lowerLetter"/>
      <w:lvlText w:val="%5."/>
      <w:lvlJc w:val="left"/>
      <w:pPr>
        <w:ind w:left="3600" w:hanging="360"/>
      </w:pPr>
    </w:lvl>
    <w:lvl w:ilvl="5" w:tplc="9DB8409A">
      <w:start w:val="1"/>
      <w:numFmt w:val="lowerRoman"/>
      <w:lvlText w:val="%6."/>
      <w:lvlJc w:val="right"/>
      <w:pPr>
        <w:ind w:left="4320" w:hanging="180"/>
      </w:pPr>
    </w:lvl>
    <w:lvl w:ilvl="6" w:tplc="DBC48642">
      <w:start w:val="1"/>
      <w:numFmt w:val="decimal"/>
      <w:lvlText w:val="%7."/>
      <w:lvlJc w:val="left"/>
      <w:pPr>
        <w:ind w:left="5040" w:hanging="360"/>
      </w:pPr>
    </w:lvl>
    <w:lvl w:ilvl="7" w:tplc="F7E47C74">
      <w:start w:val="1"/>
      <w:numFmt w:val="lowerLetter"/>
      <w:lvlText w:val="%8."/>
      <w:lvlJc w:val="left"/>
      <w:pPr>
        <w:ind w:left="5760" w:hanging="360"/>
      </w:pPr>
    </w:lvl>
    <w:lvl w:ilvl="8" w:tplc="F8A201AE">
      <w:start w:val="1"/>
      <w:numFmt w:val="lowerRoman"/>
      <w:lvlText w:val="%9."/>
      <w:lvlJc w:val="right"/>
      <w:pPr>
        <w:ind w:left="6480" w:hanging="180"/>
      </w:pPr>
    </w:lvl>
  </w:abstractNum>
  <w:abstractNum w:abstractNumId="5" w15:restartNumberingAfterBreak="0">
    <w:nsid w:val="0A07283D"/>
    <w:multiLevelType w:val="hybridMultilevel"/>
    <w:tmpl w:val="FFFFFFFF"/>
    <w:lvl w:ilvl="0" w:tplc="C2A6FB5C">
      <w:start w:val="1"/>
      <w:numFmt w:val="bullet"/>
      <w:lvlText w:val=""/>
      <w:lvlJc w:val="left"/>
      <w:pPr>
        <w:ind w:left="720" w:hanging="360"/>
      </w:pPr>
      <w:rPr>
        <w:rFonts w:ascii="Symbol" w:hAnsi="Symbol" w:hint="default"/>
      </w:rPr>
    </w:lvl>
    <w:lvl w:ilvl="1" w:tplc="8AF8D162">
      <w:start w:val="1"/>
      <w:numFmt w:val="bullet"/>
      <w:lvlText w:val="o"/>
      <w:lvlJc w:val="left"/>
      <w:pPr>
        <w:ind w:left="1440" w:hanging="360"/>
      </w:pPr>
      <w:rPr>
        <w:rFonts w:ascii="Courier New" w:hAnsi="Courier New" w:hint="default"/>
      </w:rPr>
    </w:lvl>
    <w:lvl w:ilvl="2" w:tplc="4FAE51B0">
      <w:start w:val="1"/>
      <w:numFmt w:val="bullet"/>
      <w:lvlText w:val=""/>
      <w:lvlJc w:val="left"/>
      <w:pPr>
        <w:ind w:left="2160" w:hanging="360"/>
      </w:pPr>
      <w:rPr>
        <w:rFonts w:ascii="Wingdings" w:hAnsi="Wingdings" w:hint="default"/>
      </w:rPr>
    </w:lvl>
    <w:lvl w:ilvl="3" w:tplc="2EC81A9C">
      <w:start w:val="1"/>
      <w:numFmt w:val="bullet"/>
      <w:lvlText w:val=""/>
      <w:lvlJc w:val="left"/>
      <w:pPr>
        <w:ind w:left="2880" w:hanging="360"/>
      </w:pPr>
      <w:rPr>
        <w:rFonts w:ascii="Symbol" w:hAnsi="Symbol" w:hint="default"/>
      </w:rPr>
    </w:lvl>
    <w:lvl w:ilvl="4" w:tplc="5002F0C6">
      <w:start w:val="1"/>
      <w:numFmt w:val="bullet"/>
      <w:lvlText w:val="o"/>
      <w:lvlJc w:val="left"/>
      <w:pPr>
        <w:ind w:left="3600" w:hanging="360"/>
      </w:pPr>
      <w:rPr>
        <w:rFonts w:ascii="Courier New" w:hAnsi="Courier New" w:hint="default"/>
      </w:rPr>
    </w:lvl>
    <w:lvl w:ilvl="5" w:tplc="5EAEBF78">
      <w:start w:val="1"/>
      <w:numFmt w:val="bullet"/>
      <w:lvlText w:val=""/>
      <w:lvlJc w:val="left"/>
      <w:pPr>
        <w:ind w:left="4320" w:hanging="360"/>
      </w:pPr>
      <w:rPr>
        <w:rFonts w:ascii="Wingdings" w:hAnsi="Wingdings" w:hint="default"/>
      </w:rPr>
    </w:lvl>
    <w:lvl w:ilvl="6" w:tplc="DD28DF1E">
      <w:start w:val="1"/>
      <w:numFmt w:val="bullet"/>
      <w:lvlText w:val=""/>
      <w:lvlJc w:val="left"/>
      <w:pPr>
        <w:ind w:left="5040" w:hanging="360"/>
      </w:pPr>
      <w:rPr>
        <w:rFonts w:ascii="Symbol" w:hAnsi="Symbol" w:hint="default"/>
      </w:rPr>
    </w:lvl>
    <w:lvl w:ilvl="7" w:tplc="26562D44">
      <w:start w:val="1"/>
      <w:numFmt w:val="bullet"/>
      <w:lvlText w:val="o"/>
      <w:lvlJc w:val="left"/>
      <w:pPr>
        <w:ind w:left="5760" w:hanging="360"/>
      </w:pPr>
      <w:rPr>
        <w:rFonts w:ascii="Courier New" w:hAnsi="Courier New" w:hint="default"/>
      </w:rPr>
    </w:lvl>
    <w:lvl w:ilvl="8" w:tplc="10FE59C2">
      <w:start w:val="1"/>
      <w:numFmt w:val="bullet"/>
      <w:lvlText w:val=""/>
      <w:lvlJc w:val="left"/>
      <w:pPr>
        <w:ind w:left="6480" w:hanging="360"/>
      </w:pPr>
      <w:rPr>
        <w:rFonts w:ascii="Wingdings" w:hAnsi="Wingdings" w:hint="default"/>
      </w:rPr>
    </w:lvl>
  </w:abstractNum>
  <w:abstractNum w:abstractNumId="6" w15:restartNumberingAfterBreak="0">
    <w:nsid w:val="0A8A0D15"/>
    <w:multiLevelType w:val="hybridMultilevel"/>
    <w:tmpl w:val="297869CC"/>
    <w:lvl w:ilvl="0" w:tplc="138EAE90">
      <w:start w:val="1"/>
      <w:numFmt w:val="decimal"/>
      <w:lvlText w:val="%1)"/>
      <w:lvlJc w:val="left"/>
      <w:pPr>
        <w:ind w:left="1020" w:hanging="360"/>
      </w:pPr>
    </w:lvl>
    <w:lvl w:ilvl="1" w:tplc="74B4BBD4">
      <w:start w:val="1"/>
      <w:numFmt w:val="decimal"/>
      <w:lvlText w:val="%2)"/>
      <w:lvlJc w:val="left"/>
      <w:pPr>
        <w:ind w:left="1020" w:hanging="360"/>
      </w:pPr>
    </w:lvl>
    <w:lvl w:ilvl="2" w:tplc="4FCCB746">
      <w:start w:val="1"/>
      <w:numFmt w:val="decimal"/>
      <w:lvlText w:val="%3)"/>
      <w:lvlJc w:val="left"/>
      <w:pPr>
        <w:ind w:left="1020" w:hanging="360"/>
      </w:pPr>
    </w:lvl>
    <w:lvl w:ilvl="3" w:tplc="AF9C80A0">
      <w:start w:val="1"/>
      <w:numFmt w:val="decimal"/>
      <w:lvlText w:val="%4)"/>
      <w:lvlJc w:val="left"/>
      <w:pPr>
        <w:ind w:left="1020" w:hanging="360"/>
      </w:pPr>
    </w:lvl>
    <w:lvl w:ilvl="4" w:tplc="EADECBAA">
      <w:start w:val="1"/>
      <w:numFmt w:val="decimal"/>
      <w:lvlText w:val="%5)"/>
      <w:lvlJc w:val="left"/>
      <w:pPr>
        <w:ind w:left="1020" w:hanging="360"/>
      </w:pPr>
    </w:lvl>
    <w:lvl w:ilvl="5" w:tplc="D0086DDC">
      <w:start w:val="1"/>
      <w:numFmt w:val="decimal"/>
      <w:lvlText w:val="%6)"/>
      <w:lvlJc w:val="left"/>
      <w:pPr>
        <w:ind w:left="1020" w:hanging="360"/>
      </w:pPr>
    </w:lvl>
    <w:lvl w:ilvl="6" w:tplc="F18E5CB4">
      <w:start w:val="1"/>
      <w:numFmt w:val="decimal"/>
      <w:lvlText w:val="%7)"/>
      <w:lvlJc w:val="left"/>
      <w:pPr>
        <w:ind w:left="1020" w:hanging="360"/>
      </w:pPr>
    </w:lvl>
    <w:lvl w:ilvl="7" w:tplc="D122C42E">
      <w:start w:val="1"/>
      <w:numFmt w:val="decimal"/>
      <w:lvlText w:val="%8)"/>
      <w:lvlJc w:val="left"/>
      <w:pPr>
        <w:ind w:left="1020" w:hanging="360"/>
      </w:pPr>
    </w:lvl>
    <w:lvl w:ilvl="8" w:tplc="90440CD4">
      <w:start w:val="1"/>
      <w:numFmt w:val="decimal"/>
      <w:lvlText w:val="%9)"/>
      <w:lvlJc w:val="left"/>
      <w:pPr>
        <w:ind w:left="1020" w:hanging="360"/>
      </w:pPr>
    </w:lvl>
  </w:abstractNum>
  <w:abstractNum w:abstractNumId="7" w15:restartNumberingAfterBreak="0">
    <w:nsid w:val="0CF1BDDF"/>
    <w:multiLevelType w:val="hybridMultilevel"/>
    <w:tmpl w:val="FFFFFFFF"/>
    <w:lvl w:ilvl="0" w:tplc="3C0E5F24">
      <w:start w:val="1"/>
      <w:numFmt w:val="decimal"/>
      <w:lvlText w:val="%1)"/>
      <w:lvlJc w:val="left"/>
      <w:pPr>
        <w:ind w:left="720" w:hanging="360"/>
      </w:pPr>
    </w:lvl>
    <w:lvl w:ilvl="1" w:tplc="3BF23E3E">
      <w:start w:val="1"/>
      <w:numFmt w:val="lowerLetter"/>
      <w:lvlText w:val="%2."/>
      <w:lvlJc w:val="left"/>
      <w:pPr>
        <w:ind w:left="1440" w:hanging="360"/>
      </w:pPr>
    </w:lvl>
    <w:lvl w:ilvl="2" w:tplc="38C2B200">
      <w:start w:val="1"/>
      <w:numFmt w:val="lowerRoman"/>
      <w:lvlText w:val="%3."/>
      <w:lvlJc w:val="right"/>
      <w:pPr>
        <w:ind w:left="2160" w:hanging="180"/>
      </w:pPr>
    </w:lvl>
    <w:lvl w:ilvl="3" w:tplc="40AECA30">
      <w:start w:val="1"/>
      <w:numFmt w:val="decimal"/>
      <w:lvlText w:val="%4."/>
      <w:lvlJc w:val="left"/>
      <w:pPr>
        <w:ind w:left="2880" w:hanging="360"/>
      </w:pPr>
    </w:lvl>
    <w:lvl w:ilvl="4" w:tplc="0E88D572">
      <w:start w:val="1"/>
      <w:numFmt w:val="lowerLetter"/>
      <w:lvlText w:val="%5."/>
      <w:lvlJc w:val="left"/>
      <w:pPr>
        <w:ind w:left="3600" w:hanging="360"/>
      </w:pPr>
    </w:lvl>
    <w:lvl w:ilvl="5" w:tplc="2EEA118C">
      <w:start w:val="1"/>
      <w:numFmt w:val="lowerRoman"/>
      <w:lvlText w:val="%6."/>
      <w:lvlJc w:val="right"/>
      <w:pPr>
        <w:ind w:left="4320" w:hanging="180"/>
      </w:pPr>
    </w:lvl>
    <w:lvl w:ilvl="6" w:tplc="8952961A">
      <w:start w:val="1"/>
      <w:numFmt w:val="decimal"/>
      <w:lvlText w:val="%7."/>
      <w:lvlJc w:val="left"/>
      <w:pPr>
        <w:ind w:left="5040" w:hanging="360"/>
      </w:pPr>
    </w:lvl>
    <w:lvl w:ilvl="7" w:tplc="FA5AD852">
      <w:start w:val="1"/>
      <w:numFmt w:val="lowerLetter"/>
      <w:lvlText w:val="%8."/>
      <w:lvlJc w:val="left"/>
      <w:pPr>
        <w:ind w:left="5760" w:hanging="360"/>
      </w:pPr>
    </w:lvl>
    <w:lvl w:ilvl="8" w:tplc="6548E404">
      <w:start w:val="1"/>
      <w:numFmt w:val="lowerRoman"/>
      <w:lvlText w:val="%9."/>
      <w:lvlJc w:val="right"/>
      <w:pPr>
        <w:ind w:left="6480" w:hanging="180"/>
      </w:pPr>
    </w:lvl>
  </w:abstractNum>
  <w:abstractNum w:abstractNumId="8" w15:restartNumberingAfterBreak="0">
    <w:nsid w:val="0E3C500E"/>
    <w:multiLevelType w:val="hybridMultilevel"/>
    <w:tmpl w:val="FFFFFFFF"/>
    <w:lvl w:ilvl="0" w:tplc="B720DAFA">
      <w:start w:val="1"/>
      <w:numFmt w:val="bullet"/>
      <w:lvlText w:val=""/>
      <w:lvlJc w:val="left"/>
      <w:pPr>
        <w:ind w:left="720" w:hanging="360"/>
      </w:pPr>
      <w:rPr>
        <w:rFonts w:ascii="Symbol" w:hAnsi="Symbol" w:hint="default"/>
      </w:rPr>
    </w:lvl>
    <w:lvl w:ilvl="1" w:tplc="2C2CEDF2">
      <w:start w:val="1"/>
      <w:numFmt w:val="bullet"/>
      <w:lvlText w:val="o"/>
      <w:lvlJc w:val="left"/>
      <w:pPr>
        <w:ind w:left="1440" w:hanging="360"/>
      </w:pPr>
      <w:rPr>
        <w:rFonts w:ascii="Courier New" w:hAnsi="Courier New" w:hint="default"/>
      </w:rPr>
    </w:lvl>
    <w:lvl w:ilvl="2" w:tplc="1C567B72">
      <w:start w:val="1"/>
      <w:numFmt w:val="bullet"/>
      <w:lvlText w:val=""/>
      <w:lvlJc w:val="left"/>
      <w:pPr>
        <w:ind w:left="2160" w:hanging="360"/>
      </w:pPr>
      <w:rPr>
        <w:rFonts w:ascii="Wingdings" w:hAnsi="Wingdings" w:hint="default"/>
      </w:rPr>
    </w:lvl>
    <w:lvl w:ilvl="3" w:tplc="305819EA">
      <w:start w:val="1"/>
      <w:numFmt w:val="bullet"/>
      <w:lvlText w:val=""/>
      <w:lvlJc w:val="left"/>
      <w:pPr>
        <w:ind w:left="2880" w:hanging="360"/>
      </w:pPr>
      <w:rPr>
        <w:rFonts w:ascii="Symbol" w:hAnsi="Symbol" w:hint="default"/>
      </w:rPr>
    </w:lvl>
    <w:lvl w:ilvl="4" w:tplc="8A705C6C">
      <w:start w:val="1"/>
      <w:numFmt w:val="bullet"/>
      <w:lvlText w:val="o"/>
      <w:lvlJc w:val="left"/>
      <w:pPr>
        <w:ind w:left="3600" w:hanging="360"/>
      </w:pPr>
      <w:rPr>
        <w:rFonts w:ascii="Courier New" w:hAnsi="Courier New" w:hint="default"/>
      </w:rPr>
    </w:lvl>
    <w:lvl w:ilvl="5" w:tplc="F73C743A">
      <w:start w:val="1"/>
      <w:numFmt w:val="bullet"/>
      <w:lvlText w:val=""/>
      <w:lvlJc w:val="left"/>
      <w:pPr>
        <w:ind w:left="4320" w:hanging="360"/>
      </w:pPr>
      <w:rPr>
        <w:rFonts w:ascii="Wingdings" w:hAnsi="Wingdings" w:hint="default"/>
      </w:rPr>
    </w:lvl>
    <w:lvl w:ilvl="6" w:tplc="52EC7D84">
      <w:start w:val="1"/>
      <w:numFmt w:val="bullet"/>
      <w:lvlText w:val=""/>
      <w:lvlJc w:val="left"/>
      <w:pPr>
        <w:ind w:left="5040" w:hanging="360"/>
      </w:pPr>
      <w:rPr>
        <w:rFonts w:ascii="Symbol" w:hAnsi="Symbol" w:hint="default"/>
      </w:rPr>
    </w:lvl>
    <w:lvl w:ilvl="7" w:tplc="BC244062">
      <w:start w:val="1"/>
      <w:numFmt w:val="bullet"/>
      <w:lvlText w:val="o"/>
      <w:lvlJc w:val="left"/>
      <w:pPr>
        <w:ind w:left="5760" w:hanging="360"/>
      </w:pPr>
      <w:rPr>
        <w:rFonts w:ascii="Courier New" w:hAnsi="Courier New" w:hint="default"/>
      </w:rPr>
    </w:lvl>
    <w:lvl w:ilvl="8" w:tplc="3C0AC0B4">
      <w:start w:val="1"/>
      <w:numFmt w:val="bullet"/>
      <w:lvlText w:val=""/>
      <w:lvlJc w:val="left"/>
      <w:pPr>
        <w:ind w:left="6480" w:hanging="360"/>
      </w:pPr>
      <w:rPr>
        <w:rFonts w:ascii="Wingdings" w:hAnsi="Wingdings" w:hint="default"/>
      </w:rPr>
    </w:lvl>
  </w:abstractNum>
  <w:abstractNum w:abstractNumId="9" w15:restartNumberingAfterBreak="0">
    <w:nsid w:val="102F4E4C"/>
    <w:multiLevelType w:val="hybridMultilevel"/>
    <w:tmpl w:val="FFFFFFFF"/>
    <w:lvl w:ilvl="0" w:tplc="F25AECC6">
      <w:start w:val="1"/>
      <w:numFmt w:val="decimal"/>
      <w:lvlText w:val="%1)"/>
      <w:lvlJc w:val="left"/>
      <w:pPr>
        <w:ind w:left="720" w:hanging="360"/>
      </w:pPr>
    </w:lvl>
    <w:lvl w:ilvl="1" w:tplc="01AA4EAA">
      <w:start w:val="1"/>
      <w:numFmt w:val="lowerLetter"/>
      <w:lvlText w:val="%2."/>
      <w:lvlJc w:val="left"/>
      <w:pPr>
        <w:ind w:left="1440" w:hanging="360"/>
      </w:pPr>
    </w:lvl>
    <w:lvl w:ilvl="2" w:tplc="2D547F18">
      <w:start w:val="1"/>
      <w:numFmt w:val="lowerRoman"/>
      <w:lvlText w:val="%3."/>
      <w:lvlJc w:val="right"/>
      <w:pPr>
        <w:ind w:left="2160" w:hanging="180"/>
      </w:pPr>
    </w:lvl>
    <w:lvl w:ilvl="3" w:tplc="41BADD20">
      <w:start w:val="1"/>
      <w:numFmt w:val="decimal"/>
      <w:lvlText w:val="%4."/>
      <w:lvlJc w:val="left"/>
      <w:pPr>
        <w:ind w:left="2880" w:hanging="360"/>
      </w:pPr>
    </w:lvl>
    <w:lvl w:ilvl="4" w:tplc="A044D3E6">
      <w:start w:val="1"/>
      <w:numFmt w:val="lowerLetter"/>
      <w:lvlText w:val="%5."/>
      <w:lvlJc w:val="left"/>
      <w:pPr>
        <w:ind w:left="3600" w:hanging="360"/>
      </w:pPr>
    </w:lvl>
    <w:lvl w:ilvl="5" w:tplc="C45C7E90">
      <w:start w:val="1"/>
      <w:numFmt w:val="lowerRoman"/>
      <w:lvlText w:val="%6."/>
      <w:lvlJc w:val="right"/>
      <w:pPr>
        <w:ind w:left="4320" w:hanging="180"/>
      </w:pPr>
    </w:lvl>
    <w:lvl w:ilvl="6" w:tplc="F1BE87F2">
      <w:start w:val="1"/>
      <w:numFmt w:val="decimal"/>
      <w:lvlText w:val="%7."/>
      <w:lvlJc w:val="left"/>
      <w:pPr>
        <w:ind w:left="5040" w:hanging="360"/>
      </w:pPr>
    </w:lvl>
    <w:lvl w:ilvl="7" w:tplc="C4E28C9E">
      <w:start w:val="1"/>
      <w:numFmt w:val="lowerLetter"/>
      <w:lvlText w:val="%8."/>
      <w:lvlJc w:val="left"/>
      <w:pPr>
        <w:ind w:left="5760" w:hanging="360"/>
      </w:pPr>
    </w:lvl>
    <w:lvl w:ilvl="8" w:tplc="10FABF32">
      <w:start w:val="1"/>
      <w:numFmt w:val="lowerRoman"/>
      <w:lvlText w:val="%9."/>
      <w:lvlJc w:val="right"/>
      <w:pPr>
        <w:ind w:left="6480" w:hanging="180"/>
      </w:pPr>
    </w:lvl>
  </w:abstractNum>
  <w:abstractNum w:abstractNumId="10" w15:restartNumberingAfterBreak="0">
    <w:nsid w:val="10AC31D7"/>
    <w:multiLevelType w:val="hybridMultilevel"/>
    <w:tmpl w:val="C37E3F52"/>
    <w:lvl w:ilvl="0" w:tplc="BBA09F2E">
      <w:start w:val="3"/>
      <w:numFmt w:val="decimal"/>
      <w:lvlText w:val="%1."/>
      <w:lvlJc w:val="left"/>
      <w:pPr>
        <w:ind w:left="720" w:hanging="360"/>
      </w:pPr>
    </w:lvl>
    <w:lvl w:ilvl="1" w:tplc="0E1EF52E">
      <w:start w:val="1"/>
      <w:numFmt w:val="lowerLetter"/>
      <w:lvlText w:val="%2."/>
      <w:lvlJc w:val="left"/>
      <w:pPr>
        <w:ind w:left="1440" w:hanging="360"/>
      </w:pPr>
    </w:lvl>
    <w:lvl w:ilvl="2" w:tplc="823810B4">
      <w:start w:val="1"/>
      <w:numFmt w:val="lowerRoman"/>
      <w:lvlText w:val="%3."/>
      <w:lvlJc w:val="right"/>
      <w:pPr>
        <w:ind w:left="2160" w:hanging="180"/>
      </w:pPr>
    </w:lvl>
    <w:lvl w:ilvl="3" w:tplc="0BD8B8A0">
      <w:start w:val="1"/>
      <w:numFmt w:val="decimal"/>
      <w:lvlText w:val="%4."/>
      <w:lvlJc w:val="left"/>
      <w:pPr>
        <w:ind w:left="2880" w:hanging="360"/>
      </w:pPr>
    </w:lvl>
    <w:lvl w:ilvl="4" w:tplc="7038B420">
      <w:start w:val="1"/>
      <w:numFmt w:val="lowerLetter"/>
      <w:lvlText w:val="%5."/>
      <w:lvlJc w:val="left"/>
      <w:pPr>
        <w:ind w:left="3600" w:hanging="360"/>
      </w:pPr>
    </w:lvl>
    <w:lvl w:ilvl="5" w:tplc="E34A3706">
      <w:start w:val="1"/>
      <w:numFmt w:val="lowerRoman"/>
      <w:lvlText w:val="%6."/>
      <w:lvlJc w:val="right"/>
      <w:pPr>
        <w:ind w:left="4320" w:hanging="180"/>
      </w:pPr>
    </w:lvl>
    <w:lvl w:ilvl="6" w:tplc="4D3A35FA">
      <w:start w:val="1"/>
      <w:numFmt w:val="decimal"/>
      <w:lvlText w:val="%7."/>
      <w:lvlJc w:val="left"/>
      <w:pPr>
        <w:ind w:left="5040" w:hanging="360"/>
      </w:pPr>
    </w:lvl>
    <w:lvl w:ilvl="7" w:tplc="48D229BC">
      <w:start w:val="1"/>
      <w:numFmt w:val="lowerLetter"/>
      <w:lvlText w:val="%8."/>
      <w:lvlJc w:val="left"/>
      <w:pPr>
        <w:ind w:left="5760" w:hanging="360"/>
      </w:pPr>
    </w:lvl>
    <w:lvl w:ilvl="8" w:tplc="969A0482">
      <w:start w:val="1"/>
      <w:numFmt w:val="lowerRoman"/>
      <w:lvlText w:val="%9."/>
      <w:lvlJc w:val="right"/>
      <w:pPr>
        <w:ind w:left="6480" w:hanging="180"/>
      </w:pPr>
    </w:lvl>
  </w:abstractNum>
  <w:abstractNum w:abstractNumId="11" w15:restartNumberingAfterBreak="0">
    <w:nsid w:val="10C7724F"/>
    <w:multiLevelType w:val="hybridMultilevel"/>
    <w:tmpl w:val="FFFFFFFF"/>
    <w:lvl w:ilvl="0" w:tplc="91CA9898">
      <w:start w:val="1"/>
      <w:numFmt w:val="decimal"/>
      <w:lvlText w:val="%1)"/>
      <w:lvlJc w:val="left"/>
      <w:pPr>
        <w:ind w:left="720" w:hanging="360"/>
      </w:pPr>
    </w:lvl>
    <w:lvl w:ilvl="1" w:tplc="657495BE">
      <w:start w:val="1"/>
      <w:numFmt w:val="lowerLetter"/>
      <w:lvlText w:val="%2."/>
      <w:lvlJc w:val="left"/>
      <w:pPr>
        <w:ind w:left="1440" w:hanging="360"/>
      </w:pPr>
    </w:lvl>
    <w:lvl w:ilvl="2" w:tplc="2918FA08">
      <w:start w:val="1"/>
      <w:numFmt w:val="lowerRoman"/>
      <w:lvlText w:val="%3."/>
      <w:lvlJc w:val="right"/>
      <w:pPr>
        <w:ind w:left="2160" w:hanging="180"/>
      </w:pPr>
    </w:lvl>
    <w:lvl w:ilvl="3" w:tplc="9CB8B996">
      <w:start w:val="1"/>
      <w:numFmt w:val="decimal"/>
      <w:lvlText w:val="%4."/>
      <w:lvlJc w:val="left"/>
      <w:pPr>
        <w:ind w:left="2880" w:hanging="360"/>
      </w:pPr>
    </w:lvl>
    <w:lvl w:ilvl="4" w:tplc="65C6C3B4">
      <w:start w:val="1"/>
      <w:numFmt w:val="lowerLetter"/>
      <w:lvlText w:val="%5."/>
      <w:lvlJc w:val="left"/>
      <w:pPr>
        <w:ind w:left="3600" w:hanging="360"/>
      </w:pPr>
    </w:lvl>
    <w:lvl w:ilvl="5" w:tplc="6572380C">
      <w:start w:val="1"/>
      <w:numFmt w:val="lowerRoman"/>
      <w:lvlText w:val="%6."/>
      <w:lvlJc w:val="right"/>
      <w:pPr>
        <w:ind w:left="4320" w:hanging="180"/>
      </w:pPr>
    </w:lvl>
    <w:lvl w:ilvl="6" w:tplc="79449BE6">
      <w:start w:val="1"/>
      <w:numFmt w:val="decimal"/>
      <w:lvlText w:val="%7."/>
      <w:lvlJc w:val="left"/>
      <w:pPr>
        <w:ind w:left="5040" w:hanging="360"/>
      </w:pPr>
    </w:lvl>
    <w:lvl w:ilvl="7" w:tplc="58705558">
      <w:start w:val="1"/>
      <w:numFmt w:val="lowerLetter"/>
      <w:lvlText w:val="%8."/>
      <w:lvlJc w:val="left"/>
      <w:pPr>
        <w:ind w:left="5760" w:hanging="360"/>
      </w:pPr>
    </w:lvl>
    <w:lvl w:ilvl="8" w:tplc="89A4D342">
      <w:start w:val="1"/>
      <w:numFmt w:val="lowerRoman"/>
      <w:lvlText w:val="%9."/>
      <w:lvlJc w:val="right"/>
      <w:pPr>
        <w:ind w:left="6480" w:hanging="180"/>
      </w:pPr>
    </w:lvl>
  </w:abstractNum>
  <w:abstractNum w:abstractNumId="12" w15:restartNumberingAfterBreak="0">
    <w:nsid w:val="14573F98"/>
    <w:multiLevelType w:val="hybridMultilevel"/>
    <w:tmpl w:val="5CC6A042"/>
    <w:lvl w:ilvl="0" w:tplc="8E76E398">
      <w:start w:val="1"/>
      <w:numFmt w:val="decimal"/>
      <w:lvlText w:val="%1."/>
      <w:lvlJc w:val="left"/>
      <w:pPr>
        <w:ind w:left="720" w:hanging="360"/>
      </w:pPr>
    </w:lvl>
    <w:lvl w:ilvl="1" w:tplc="CD36403A">
      <w:start w:val="1"/>
      <w:numFmt w:val="lowerLetter"/>
      <w:lvlText w:val="%2."/>
      <w:lvlJc w:val="left"/>
      <w:pPr>
        <w:ind w:left="1440" w:hanging="360"/>
      </w:pPr>
    </w:lvl>
    <w:lvl w:ilvl="2" w:tplc="57863BB2">
      <w:start w:val="1"/>
      <w:numFmt w:val="lowerRoman"/>
      <w:lvlText w:val="%3."/>
      <w:lvlJc w:val="right"/>
      <w:pPr>
        <w:ind w:left="2160" w:hanging="180"/>
      </w:pPr>
    </w:lvl>
    <w:lvl w:ilvl="3" w:tplc="A7B2C056">
      <w:start w:val="1"/>
      <w:numFmt w:val="decimal"/>
      <w:lvlText w:val="%4."/>
      <w:lvlJc w:val="left"/>
      <w:pPr>
        <w:ind w:left="2880" w:hanging="360"/>
      </w:pPr>
    </w:lvl>
    <w:lvl w:ilvl="4" w:tplc="5636D388">
      <w:start w:val="1"/>
      <w:numFmt w:val="lowerLetter"/>
      <w:lvlText w:val="%5."/>
      <w:lvlJc w:val="left"/>
      <w:pPr>
        <w:ind w:left="3600" w:hanging="360"/>
      </w:pPr>
    </w:lvl>
    <w:lvl w:ilvl="5" w:tplc="B4965662">
      <w:start w:val="1"/>
      <w:numFmt w:val="lowerRoman"/>
      <w:lvlText w:val="%6."/>
      <w:lvlJc w:val="right"/>
      <w:pPr>
        <w:ind w:left="4320" w:hanging="180"/>
      </w:pPr>
    </w:lvl>
    <w:lvl w:ilvl="6" w:tplc="888E1E44">
      <w:start w:val="1"/>
      <w:numFmt w:val="decimal"/>
      <w:lvlText w:val="%7."/>
      <w:lvlJc w:val="left"/>
      <w:pPr>
        <w:ind w:left="5040" w:hanging="360"/>
      </w:pPr>
    </w:lvl>
    <w:lvl w:ilvl="7" w:tplc="A08A433A">
      <w:start w:val="1"/>
      <w:numFmt w:val="lowerLetter"/>
      <w:lvlText w:val="%8."/>
      <w:lvlJc w:val="left"/>
      <w:pPr>
        <w:ind w:left="5760" w:hanging="360"/>
      </w:pPr>
    </w:lvl>
    <w:lvl w:ilvl="8" w:tplc="59405FFC">
      <w:start w:val="1"/>
      <w:numFmt w:val="lowerRoman"/>
      <w:lvlText w:val="%9."/>
      <w:lvlJc w:val="right"/>
      <w:pPr>
        <w:ind w:left="6480" w:hanging="180"/>
      </w:pPr>
    </w:lvl>
  </w:abstractNum>
  <w:abstractNum w:abstractNumId="13" w15:restartNumberingAfterBreak="0">
    <w:nsid w:val="18CCD682"/>
    <w:multiLevelType w:val="hybridMultilevel"/>
    <w:tmpl w:val="79FE842A"/>
    <w:lvl w:ilvl="0" w:tplc="E0EC6496">
      <w:start w:val="1"/>
      <w:numFmt w:val="decimal"/>
      <w:lvlText w:val="%1."/>
      <w:lvlJc w:val="left"/>
      <w:pPr>
        <w:ind w:left="720" w:hanging="360"/>
      </w:pPr>
    </w:lvl>
    <w:lvl w:ilvl="1" w:tplc="56E6511C">
      <w:start w:val="1"/>
      <w:numFmt w:val="lowerLetter"/>
      <w:lvlText w:val="%2."/>
      <w:lvlJc w:val="left"/>
      <w:pPr>
        <w:ind w:left="1440" w:hanging="360"/>
      </w:pPr>
    </w:lvl>
    <w:lvl w:ilvl="2" w:tplc="1FAEC8D2">
      <w:start w:val="1"/>
      <w:numFmt w:val="lowerRoman"/>
      <w:lvlText w:val="%3."/>
      <w:lvlJc w:val="right"/>
      <w:pPr>
        <w:ind w:left="2160" w:hanging="180"/>
      </w:pPr>
    </w:lvl>
    <w:lvl w:ilvl="3" w:tplc="D2D6F9C2">
      <w:start w:val="1"/>
      <w:numFmt w:val="decimal"/>
      <w:lvlText w:val="%4."/>
      <w:lvlJc w:val="left"/>
      <w:pPr>
        <w:ind w:left="2880" w:hanging="360"/>
      </w:pPr>
    </w:lvl>
    <w:lvl w:ilvl="4" w:tplc="28A82D84">
      <w:start w:val="1"/>
      <w:numFmt w:val="lowerLetter"/>
      <w:lvlText w:val="%5."/>
      <w:lvlJc w:val="left"/>
      <w:pPr>
        <w:ind w:left="3600" w:hanging="360"/>
      </w:pPr>
    </w:lvl>
    <w:lvl w:ilvl="5" w:tplc="9A680FA0">
      <w:start w:val="1"/>
      <w:numFmt w:val="lowerRoman"/>
      <w:lvlText w:val="%6."/>
      <w:lvlJc w:val="right"/>
      <w:pPr>
        <w:ind w:left="4320" w:hanging="180"/>
      </w:pPr>
    </w:lvl>
    <w:lvl w:ilvl="6" w:tplc="BD90E138">
      <w:start w:val="1"/>
      <w:numFmt w:val="decimal"/>
      <w:lvlText w:val="%7."/>
      <w:lvlJc w:val="left"/>
      <w:pPr>
        <w:ind w:left="5040" w:hanging="360"/>
      </w:pPr>
    </w:lvl>
    <w:lvl w:ilvl="7" w:tplc="9F5C2C76">
      <w:start w:val="1"/>
      <w:numFmt w:val="lowerLetter"/>
      <w:lvlText w:val="%8."/>
      <w:lvlJc w:val="left"/>
      <w:pPr>
        <w:ind w:left="5760" w:hanging="360"/>
      </w:pPr>
    </w:lvl>
    <w:lvl w:ilvl="8" w:tplc="F958535C">
      <w:start w:val="1"/>
      <w:numFmt w:val="lowerRoman"/>
      <w:lvlText w:val="%9."/>
      <w:lvlJc w:val="right"/>
      <w:pPr>
        <w:ind w:left="6480" w:hanging="180"/>
      </w:pPr>
    </w:lvl>
  </w:abstractNum>
  <w:abstractNum w:abstractNumId="14" w15:restartNumberingAfterBreak="0">
    <w:nsid w:val="18CF0430"/>
    <w:multiLevelType w:val="hybridMultilevel"/>
    <w:tmpl w:val="B5CCCA82"/>
    <w:lvl w:ilvl="0" w:tplc="8B941F62">
      <w:start w:val="1"/>
      <w:numFmt w:val="decimal"/>
      <w:lvlText w:val="%1."/>
      <w:lvlJc w:val="left"/>
      <w:pPr>
        <w:ind w:left="720" w:hanging="360"/>
      </w:pPr>
    </w:lvl>
    <w:lvl w:ilvl="1" w:tplc="7D9897AE">
      <w:start w:val="1"/>
      <w:numFmt w:val="lowerLetter"/>
      <w:lvlText w:val="%2."/>
      <w:lvlJc w:val="left"/>
      <w:pPr>
        <w:ind w:left="1440" w:hanging="360"/>
      </w:pPr>
    </w:lvl>
    <w:lvl w:ilvl="2" w:tplc="6E22AD12">
      <w:start w:val="1"/>
      <w:numFmt w:val="lowerRoman"/>
      <w:lvlText w:val="%3."/>
      <w:lvlJc w:val="right"/>
      <w:pPr>
        <w:ind w:left="2160" w:hanging="180"/>
      </w:pPr>
    </w:lvl>
    <w:lvl w:ilvl="3" w:tplc="1E0E6D3C">
      <w:start w:val="1"/>
      <w:numFmt w:val="decimal"/>
      <w:lvlText w:val="%4."/>
      <w:lvlJc w:val="left"/>
      <w:pPr>
        <w:ind w:left="2880" w:hanging="360"/>
      </w:pPr>
    </w:lvl>
    <w:lvl w:ilvl="4" w:tplc="274C1468">
      <w:start w:val="1"/>
      <w:numFmt w:val="lowerLetter"/>
      <w:lvlText w:val="%5."/>
      <w:lvlJc w:val="left"/>
      <w:pPr>
        <w:ind w:left="3600" w:hanging="360"/>
      </w:pPr>
    </w:lvl>
    <w:lvl w:ilvl="5" w:tplc="45D45A72">
      <w:start w:val="1"/>
      <w:numFmt w:val="lowerRoman"/>
      <w:lvlText w:val="%6."/>
      <w:lvlJc w:val="right"/>
      <w:pPr>
        <w:ind w:left="4320" w:hanging="180"/>
      </w:pPr>
    </w:lvl>
    <w:lvl w:ilvl="6" w:tplc="488EC034">
      <w:start w:val="1"/>
      <w:numFmt w:val="decimal"/>
      <w:lvlText w:val="%7."/>
      <w:lvlJc w:val="left"/>
      <w:pPr>
        <w:ind w:left="5040" w:hanging="360"/>
      </w:pPr>
    </w:lvl>
    <w:lvl w:ilvl="7" w:tplc="43E4E908">
      <w:start w:val="1"/>
      <w:numFmt w:val="lowerLetter"/>
      <w:lvlText w:val="%8."/>
      <w:lvlJc w:val="left"/>
      <w:pPr>
        <w:ind w:left="5760" w:hanging="360"/>
      </w:pPr>
    </w:lvl>
    <w:lvl w:ilvl="8" w:tplc="60FE5598">
      <w:start w:val="1"/>
      <w:numFmt w:val="lowerRoman"/>
      <w:lvlText w:val="%9."/>
      <w:lvlJc w:val="right"/>
      <w:pPr>
        <w:ind w:left="6480" w:hanging="180"/>
      </w:pPr>
    </w:lvl>
  </w:abstractNum>
  <w:abstractNum w:abstractNumId="15" w15:restartNumberingAfterBreak="0">
    <w:nsid w:val="1D4639C1"/>
    <w:multiLevelType w:val="hybridMultilevel"/>
    <w:tmpl w:val="AD7AB40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21C0D427"/>
    <w:multiLevelType w:val="hybridMultilevel"/>
    <w:tmpl w:val="FFFFFFFF"/>
    <w:lvl w:ilvl="0" w:tplc="0332E410">
      <w:start w:val="1"/>
      <w:numFmt w:val="decimal"/>
      <w:lvlText w:val="%1)"/>
      <w:lvlJc w:val="left"/>
      <w:pPr>
        <w:ind w:left="720" w:hanging="360"/>
      </w:pPr>
    </w:lvl>
    <w:lvl w:ilvl="1" w:tplc="F60A9CC8">
      <w:start w:val="1"/>
      <w:numFmt w:val="lowerLetter"/>
      <w:lvlText w:val="%2."/>
      <w:lvlJc w:val="left"/>
      <w:pPr>
        <w:ind w:left="1440" w:hanging="360"/>
      </w:pPr>
    </w:lvl>
    <w:lvl w:ilvl="2" w:tplc="191487D6">
      <w:start w:val="1"/>
      <w:numFmt w:val="lowerRoman"/>
      <w:lvlText w:val="%3."/>
      <w:lvlJc w:val="right"/>
      <w:pPr>
        <w:ind w:left="2160" w:hanging="180"/>
      </w:pPr>
    </w:lvl>
    <w:lvl w:ilvl="3" w:tplc="C34243C4">
      <w:start w:val="1"/>
      <w:numFmt w:val="decimal"/>
      <w:lvlText w:val="%4."/>
      <w:lvlJc w:val="left"/>
      <w:pPr>
        <w:ind w:left="2880" w:hanging="360"/>
      </w:pPr>
    </w:lvl>
    <w:lvl w:ilvl="4" w:tplc="1EA4CFFA">
      <w:start w:val="1"/>
      <w:numFmt w:val="lowerLetter"/>
      <w:lvlText w:val="%5."/>
      <w:lvlJc w:val="left"/>
      <w:pPr>
        <w:ind w:left="3600" w:hanging="360"/>
      </w:pPr>
    </w:lvl>
    <w:lvl w:ilvl="5" w:tplc="438826B2">
      <w:start w:val="1"/>
      <w:numFmt w:val="lowerRoman"/>
      <w:lvlText w:val="%6."/>
      <w:lvlJc w:val="right"/>
      <w:pPr>
        <w:ind w:left="4320" w:hanging="180"/>
      </w:pPr>
    </w:lvl>
    <w:lvl w:ilvl="6" w:tplc="E348E9CC">
      <w:start w:val="1"/>
      <w:numFmt w:val="decimal"/>
      <w:lvlText w:val="%7."/>
      <w:lvlJc w:val="left"/>
      <w:pPr>
        <w:ind w:left="5040" w:hanging="360"/>
      </w:pPr>
    </w:lvl>
    <w:lvl w:ilvl="7" w:tplc="CD224EB8">
      <w:start w:val="1"/>
      <w:numFmt w:val="lowerLetter"/>
      <w:lvlText w:val="%8."/>
      <w:lvlJc w:val="left"/>
      <w:pPr>
        <w:ind w:left="5760" w:hanging="360"/>
      </w:pPr>
    </w:lvl>
    <w:lvl w:ilvl="8" w:tplc="5C4C46E6">
      <w:start w:val="1"/>
      <w:numFmt w:val="lowerRoman"/>
      <w:lvlText w:val="%9."/>
      <w:lvlJc w:val="right"/>
      <w:pPr>
        <w:ind w:left="6480" w:hanging="180"/>
      </w:pPr>
    </w:lvl>
  </w:abstractNum>
  <w:abstractNum w:abstractNumId="17" w15:restartNumberingAfterBreak="0">
    <w:nsid w:val="2AC5CDA7"/>
    <w:multiLevelType w:val="hybridMultilevel"/>
    <w:tmpl w:val="FFFFFFFF"/>
    <w:lvl w:ilvl="0" w:tplc="DF4614AE">
      <w:start w:val="1"/>
      <w:numFmt w:val="decimal"/>
      <w:lvlText w:val="%1)"/>
      <w:lvlJc w:val="left"/>
      <w:pPr>
        <w:ind w:left="720" w:hanging="360"/>
      </w:pPr>
    </w:lvl>
    <w:lvl w:ilvl="1" w:tplc="DCCC1C32">
      <w:start w:val="1"/>
      <w:numFmt w:val="lowerLetter"/>
      <w:lvlText w:val="%2."/>
      <w:lvlJc w:val="left"/>
      <w:pPr>
        <w:ind w:left="1440" w:hanging="360"/>
      </w:pPr>
    </w:lvl>
    <w:lvl w:ilvl="2" w:tplc="2CC605E6">
      <w:start w:val="1"/>
      <w:numFmt w:val="lowerRoman"/>
      <w:lvlText w:val="%3."/>
      <w:lvlJc w:val="right"/>
      <w:pPr>
        <w:ind w:left="2160" w:hanging="180"/>
      </w:pPr>
    </w:lvl>
    <w:lvl w:ilvl="3" w:tplc="A860F128">
      <w:start w:val="1"/>
      <w:numFmt w:val="decimal"/>
      <w:lvlText w:val="%4."/>
      <w:lvlJc w:val="left"/>
      <w:pPr>
        <w:ind w:left="2880" w:hanging="360"/>
      </w:pPr>
    </w:lvl>
    <w:lvl w:ilvl="4" w:tplc="21145BD8">
      <w:start w:val="1"/>
      <w:numFmt w:val="lowerLetter"/>
      <w:lvlText w:val="%5."/>
      <w:lvlJc w:val="left"/>
      <w:pPr>
        <w:ind w:left="3600" w:hanging="360"/>
      </w:pPr>
    </w:lvl>
    <w:lvl w:ilvl="5" w:tplc="E2848282">
      <w:start w:val="1"/>
      <w:numFmt w:val="lowerRoman"/>
      <w:lvlText w:val="%6."/>
      <w:lvlJc w:val="right"/>
      <w:pPr>
        <w:ind w:left="4320" w:hanging="180"/>
      </w:pPr>
    </w:lvl>
    <w:lvl w:ilvl="6" w:tplc="37F4F986">
      <w:start w:val="1"/>
      <w:numFmt w:val="decimal"/>
      <w:lvlText w:val="%7."/>
      <w:lvlJc w:val="left"/>
      <w:pPr>
        <w:ind w:left="5040" w:hanging="360"/>
      </w:pPr>
    </w:lvl>
    <w:lvl w:ilvl="7" w:tplc="36606DB4">
      <w:start w:val="1"/>
      <w:numFmt w:val="lowerLetter"/>
      <w:lvlText w:val="%8."/>
      <w:lvlJc w:val="left"/>
      <w:pPr>
        <w:ind w:left="5760" w:hanging="360"/>
      </w:pPr>
    </w:lvl>
    <w:lvl w:ilvl="8" w:tplc="2A28B56E">
      <w:start w:val="1"/>
      <w:numFmt w:val="lowerRoman"/>
      <w:lvlText w:val="%9."/>
      <w:lvlJc w:val="right"/>
      <w:pPr>
        <w:ind w:left="6480" w:hanging="180"/>
      </w:pPr>
    </w:lvl>
  </w:abstractNum>
  <w:abstractNum w:abstractNumId="18" w15:restartNumberingAfterBreak="0">
    <w:nsid w:val="2E5E9460"/>
    <w:multiLevelType w:val="hybridMultilevel"/>
    <w:tmpl w:val="E2A2DB48"/>
    <w:lvl w:ilvl="0" w:tplc="E4F2A4BC">
      <w:start w:val="4"/>
      <w:numFmt w:val="decimal"/>
      <w:lvlText w:val="%1."/>
      <w:lvlJc w:val="left"/>
      <w:pPr>
        <w:ind w:left="720" w:hanging="360"/>
      </w:pPr>
    </w:lvl>
    <w:lvl w:ilvl="1" w:tplc="654EC32E">
      <w:start w:val="1"/>
      <w:numFmt w:val="lowerLetter"/>
      <w:lvlText w:val="%2."/>
      <w:lvlJc w:val="left"/>
      <w:pPr>
        <w:ind w:left="1440" w:hanging="360"/>
      </w:pPr>
    </w:lvl>
    <w:lvl w:ilvl="2" w:tplc="36CECCDE">
      <w:start w:val="1"/>
      <w:numFmt w:val="lowerRoman"/>
      <w:lvlText w:val="%3."/>
      <w:lvlJc w:val="right"/>
      <w:pPr>
        <w:ind w:left="2160" w:hanging="180"/>
      </w:pPr>
    </w:lvl>
    <w:lvl w:ilvl="3" w:tplc="E49A76E2">
      <w:start w:val="1"/>
      <w:numFmt w:val="decimal"/>
      <w:lvlText w:val="%4."/>
      <w:lvlJc w:val="left"/>
      <w:pPr>
        <w:ind w:left="2880" w:hanging="360"/>
      </w:pPr>
    </w:lvl>
    <w:lvl w:ilvl="4" w:tplc="445E546E">
      <w:start w:val="1"/>
      <w:numFmt w:val="lowerLetter"/>
      <w:lvlText w:val="%5."/>
      <w:lvlJc w:val="left"/>
      <w:pPr>
        <w:ind w:left="3600" w:hanging="360"/>
      </w:pPr>
    </w:lvl>
    <w:lvl w:ilvl="5" w:tplc="7D22E0D6">
      <w:start w:val="1"/>
      <w:numFmt w:val="lowerRoman"/>
      <w:lvlText w:val="%6."/>
      <w:lvlJc w:val="right"/>
      <w:pPr>
        <w:ind w:left="4320" w:hanging="180"/>
      </w:pPr>
    </w:lvl>
    <w:lvl w:ilvl="6" w:tplc="1EF2703C">
      <w:start w:val="1"/>
      <w:numFmt w:val="decimal"/>
      <w:lvlText w:val="%7."/>
      <w:lvlJc w:val="left"/>
      <w:pPr>
        <w:ind w:left="5040" w:hanging="360"/>
      </w:pPr>
    </w:lvl>
    <w:lvl w:ilvl="7" w:tplc="0666BA3A">
      <w:start w:val="1"/>
      <w:numFmt w:val="lowerLetter"/>
      <w:lvlText w:val="%8."/>
      <w:lvlJc w:val="left"/>
      <w:pPr>
        <w:ind w:left="5760" w:hanging="360"/>
      </w:pPr>
    </w:lvl>
    <w:lvl w:ilvl="8" w:tplc="E848D048">
      <w:start w:val="1"/>
      <w:numFmt w:val="lowerRoman"/>
      <w:lvlText w:val="%9."/>
      <w:lvlJc w:val="right"/>
      <w:pPr>
        <w:ind w:left="6480" w:hanging="180"/>
      </w:pPr>
    </w:lvl>
  </w:abstractNum>
  <w:abstractNum w:abstractNumId="19" w15:restartNumberingAfterBreak="0">
    <w:nsid w:val="34519122"/>
    <w:multiLevelType w:val="hybridMultilevel"/>
    <w:tmpl w:val="FFFFFFFF"/>
    <w:lvl w:ilvl="0" w:tplc="17CC76B4">
      <w:start w:val="1"/>
      <w:numFmt w:val="bullet"/>
      <w:lvlText w:val=""/>
      <w:lvlJc w:val="left"/>
      <w:pPr>
        <w:ind w:left="720" w:hanging="360"/>
      </w:pPr>
      <w:rPr>
        <w:rFonts w:ascii="Symbol" w:hAnsi="Symbol" w:hint="default"/>
      </w:rPr>
    </w:lvl>
    <w:lvl w:ilvl="1" w:tplc="3FF64DF6">
      <w:start w:val="1"/>
      <w:numFmt w:val="bullet"/>
      <w:lvlText w:val="o"/>
      <w:lvlJc w:val="left"/>
      <w:pPr>
        <w:ind w:left="1440" w:hanging="360"/>
      </w:pPr>
      <w:rPr>
        <w:rFonts w:ascii="Courier New" w:hAnsi="Courier New" w:hint="default"/>
      </w:rPr>
    </w:lvl>
    <w:lvl w:ilvl="2" w:tplc="69AA3270">
      <w:start w:val="1"/>
      <w:numFmt w:val="bullet"/>
      <w:lvlText w:val=""/>
      <w:lvlJc w:val="left"/>
      <w:pPr>
        <w:ind w:left="2160" w:hanging="360"/>
      </w:pPr>
      <w:rPr>
        <w:rFonts w:ascii="Wingdings" w:hAnsi="Wingdings" w:hint="default"/>
      </w:rPr>
    </w:lvl>
    <w:lvl w:ilvl="3" w:tplc="446091AA">
      <w:start w:val="1"/>
      <w:numFmt w:val="bullet"/>
      <w:lvlText w:val=""/>
      <w:lvlJc w:val="left"/>
      <w:pPr>
        <w:ind w:left="2880" w:hanging="360"/>
      </w:pPr>
      <w:rPr>
        <w:rFonts w:ascii="Symbol" w:hAnsi="Symbol" w:hint="default"/>
      </w:rPr>
    </w:lvl>
    <w:lvl w:ilvl="4" w:tplc="893675A0">
      <w:start w:val="1"/>
      <w:numFmt w:val="bullet"/>
      <w:lvlText w:val="o"/>
      <w:lvlJc w:val="left"/>
      <w:pPr>
        <w:ind w:left="3600" w:hanging="360"/>
      </w:pPr>
      <w:rPr>
        <w:rFonts w:ascii="Courier New" w:hAnsi="Courier New" w:hint="default"/>
      </w:rPr>
    </w:lvl>
    <w:lvl w:ilvl="5" w:tplc="E40A0F88">
      <w:start w:val="1"/>
      <w:numFmt w:val="bullet"/>
      <w:lvlText w:val=""/>
      <w:lvlJc w:val="left"/>
      <w:pPr>
        <w:ind w:left="4320" w:hanging="360"/>
      </w:pPr>
      <w:rPr>
        <w:rFonts w:ascii="Wingdings" w:hAnsi="Wingdings" w:hint="default"/>
      </w:rPr>
    </w:lvl>
    <w:lvl w:ilvl="6" w:tplc="1C1CDCE4">
      <w:start w:val="1"/>
      <w:numFmt w:val="bullet"/>
      <w:lvlText w:val=""/>
      <w:lvlJc w:val="left"/>
      <w:pPr>
        <w:ind w:left="5040" w:hanging="360"/>
      </w:pPr>
      <w:rPr>
        <w:rFonts w:ascii="Symbol" w:hAnsi="Symbol" w:hint="default"/>
      </w:rPr>
    </w:lvl>
    <w:lvl w:ilvl="7" w:tplc="B1905870">
      <w:start w:val="1"/>
      <w:numFmt w:val="bullet"/>
      <w:lvlText w:val="o"/>
      <w:lvlJc w:val="left"/>
      <w:pPr>
        <w:ind w:left="5760" w:hanging="360"/>
      </w:pPr>
      <w:rPr>
        <w:rFonts w:ascii="Courier New" w:hAnsi="Courier New" w:hint="default"/>
      </w:rPr>
    </w:lvl>
    <w:lvl w:ilvl="8" w:tplc="1200FCD4">
      <w:start w:val="1"/>
      <w:numFmt w:val="bullet"/>
      <w:lvlText w:val=""/>
      <w:lvlJc w:val="left"/>
      <w:pPr>
        <w:ind w:left="6480" w:hanging="360"/>
      </w:pPr>
      <w:rPr>
        <w:rFonts w:ascii="Wingdings" w:hAnsi="Wingdings" w:hint="default"/>
      </w:rPr>
    </w:lvl>
  </w:abstractNum>
  <w:abstractNum w:abstractNumId="20" w15:restartNumberingAfterBreak="0">
    <w:nsid w:val="3743332B"/>
    <w:multiLevelType w:val="hybridMultilevel"/>
    <w:tmpl w:val="0D061882"/>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74A565D"/>
    <w:multiLevelType w:val="hybridMultilevel"/>
    <w:tmpl w:val="1F3A5F80"/>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3A650349"/>
    <w:multiLevelType w:val="hybridMultilevel"/>
    <w:tmpl w:val="293C67D8"/>
    <w:lvl w:ilvl="0" w:tplc="3B768A46">
      <w:start w:val="5"/>
      <w:numFmt w:val="decimal"/>
      <w:lvlText w:val="%1."/>
      <w:lvlJc w:val="left"/>
      <w:pPr>
        <w:ind w:left="720" w:hanging="360"/>
      </w:pPr>
    </w:lvl>
    <w:lvl w:ilvl="1" w:tplc="0840D822">
      <w:start w:val="1"/>
      <w:numFmt w:val="lowerLetter"/>
      <w:lvlText w:val="%2."/>
      <w:lvlJc w:val="left"/>
      <w:pPr>
        <w:ind w:left="1440" w:hanging="360"/>
      </w:pPr>
    </w:lvl>
    <w:lvl w:ilvl="2" w:tplc="201E823C">
      <w:start w:val="1"/>
      <w:numFmt w:val="lowerRoman"/>
      <w:lvlText w:val="%3."/>
      <w:lvlJc w:val="right"/>
      <w:pPr>
        <w:ind w:left="2160" w:hanging="180"/>
      </w:pPr>
    </w:lvl>
    <w:lvl w:ilvl="3" w:tplc="9BB856CA">
      <w:start w:val="1"/>
      <w:numFmt w:val="decimal"/>
      <w:lvlText w:val="%4."/>
      <w:lvlJc w:val="left"/>
      <w:pPr>
        <w:ind w:left="2880" w:hanging="360"/>
      </w:pPr>
    </w:lvl>
    <w:lvl w:ilvl="4" w:tplc="E8661F78">
      <w:start w:val="1"/>
      <w:numFmt w:val="lowerLetter"/>
      <w:lvlText w:val="%5."/>
      <w:lvlJc w:val="left"/>
      <w:pPr>
        <w:ind w:left="3600" w:hanging="360"/>
      </w:pPr>
    </w:lvl>
    <w:lvl w:ilvl="5" w:tplc="8026B11E">
      <w:start w:val="1"/>
      <w:numFmt w:val="lowerRoman"/>
      <w:lvlText w:val="%6."/>
      <w:lvlJc w:val="right"/>
      <w:pPr>
        <w:ind w:left="4320" w:hanging="180"/>
      </w:pPr>
    </w:lvl>
    <w:lvl w:ilvl="6" w:tplc="6DEA40A0">
      <w:start w:val="1"/>
      <w:numFmt w:val="decimal"/>
      <w:lvlText w:val="%7."/>
      <w:lvlJc w:val="left"/>
      <w:pPr>
        <w:ind w:left="5040" w:hanging="360"/>
      </w:pPr>
    </w:lvl>
    <w:lvl w:ilvl="7" w:tplc="AB2A10D0">
      <w:start w:val="1"/>
      <w:numFmt w:val="lowerLetter"/>
      <w:lvlText w:val="%8."/>
      <w:lvlJc w:val="left"/>
      <w:pPr>
        <w:ind w:left="5760" w:hanging="360"/>
      </w:pPr>
    </w:lvl>
    <w:lvl w:ilvl="8" w:tplc="523AECE8">
      <w:start w:val="1"/>
      <w:numFmt w:val="lowerRoman"/>
      <w:lvlText w:val="%9."/>
      <w:lvlJc w:val="right"/>
      <w:pPr>
        <w:ind w:left="6480" w:hanging="180"/>
      </w:pPr>
    </w:lvl>
  </w:abstractNum>
  <w:abstractNum w:abstractNumId="23" w15:restartNumberingAfterBreak="0">
    <w:nsid w:val="3B0A3088"/>
    <w:multiLevelType w:val="hybridMultilevel"/>
    <w:tmpl w:val="29502DB4"/>
    <w:lvl w:ilvl="0" w:tplc="D7EC2270">
      <w:start w:val="1"/>
      <w:numFmt w:val="decimal"/>
      <w:lvlText w:val="%1)"/>
      <w:lvlJc w:val="left"/>
      <w:pPr>
        <w:ind w:left="1020" w:hanging="360"/>
      </w:pPr>
    </w:lvl>
    <w:lvl w:ilvl="1" w:tplc="8DF2F556">
      <w:start w:val="1"/>
      <w:numFmt w:val="decimal"/>
      <w:lvlText w:val="%2)"/>
      <w:lvlJc w:val="left"/>
      <w:pPr>
        <w:ind w:left="1020" w:hanging="360"/>
      </w:pPr>
    </w:lvl>
    <w:lvl w:ilvl="2" w:tplc="AFD6464C">
      <w:start w:val="1"/>
      <w:numFmt w:val="decimal"/>
      <w:lvlText w:val="%3)"/>
      <w:lvlJc w:val="left"/>
      <w:pPr>
        <w:ind w:left="1020" w:hanging="360"/>
      </w:pPr>
    </w:lvl>
    <w:lvl w:ilvl="3" w:tplc="3006E1EC">
      <w:start w:val="1"/>
      <w:numFmt w:val="decimal"/>
      <w:lvlText w:val="%4)"/>
      <w:lvlJc w:val="left"/>
      <w:pPr>
        <w:ind w:left="1020" w:hanging="360"/>
      </w:pPr>
    </w:lvl>
    <w:lvl w:ilvl="4" w:tplc="97D42EBC">
      <w:start w:val="1"/>
      <w:numFmt w:val="decimal"/>
      <w:lvlText w:val="%5)"/>
      <w:lvlJc w:val="left"/>
      <w:pPr>
        <w:ind w:left="1020" w:hanging="360"/>
      </w:pPr>
    </w:lvl>
    <w:lvl w:ilvl="5" w:tplc="48623950">
      <w:start w:val="1"/>
      <w:numFmt w:val="decimal"/>
      <w:lvlText w:val="%6)"/>
      <w:lvlJc w:val="left"/>
      <w:pPr>
        <w:ind w:left="1020" w:hanging="360"/>
      </w:pPr>
    </w:lvl>
    <w:lvl w:ilvl="6" w:tplc="43BAA9D4">
      <w:start w:val="1"/>
      <w:numFmt w:val="decimal"/>
      <w:lvlText w:val="%7)"/>
      <w:lvlJc w:val="left"/>
      <w:pPr>
        <w:ind w:left="1020" w:hanging="360"/>
      </w:pPr>
    </w:lvl>
    <w:lvl w:ilvl="7" w:tplc="A8C2BB02">
      <w:start w:val="1"/>
      <w:numFmt w:val="decimal"/>
      <w:lvlText w:val="%8)"/>
      <w:lvlJc w:val="left"/>
      <w:pPr>
        <w:ind w:left="1020" w:hanging="360"/>
      </w:pPr>
    </w:lvl>
    <w:lvl w:ilvl="8" w:tplc="C18C8E0A">
      <w:start w:val="1"/>
      <w:numFmt w:val="decimal"/>
      <w:lvlText w:val="%9)"/>
      <w:lvlJc w:val="left"/>
      <w:pPr>
        <w:ind w:left="1020" w:hanging="360"/>
      </w:pPr>
    </w:lvl>
  </w:abstractNum>
  <w:abstractNum w:abstractNumId="24" w15:restartNumberingAfterBreak="0">
    <w:nsid w:val="45CC7DE5"/>
    <w:multiLevelType w:val="hybridMultilevel"/>
    <w:tmpl w:val="01485F68"/>
    <w:lvl w:ilvl="0" w:tplc="B4C69FF0">
      <w:start w:val="9"/>
      <w:numFmt w:val="decimal"/>
      <w:lvlText w:val="%1."/>
      <w:lvlJc w:val="left"/>
      <w:pPr>
        <w:ind w:left="720" w:hanging="360"/>
      </w:pPr>
    </w:lvl>
    <w:lvl w:ilvl="1" w:tplc="5644FB48">
      <w:start w:val="1"/>
      <w:numFmt w:val="lowerLetter"/>
      <w:lvlText w:val="%2."/>
      <w:lvlJc w:val="left"/>
      <w:pPr>
        <w:ind w:left="1440" w:hanging="360"/>
      </w:pPr>
    </w:lvl>
    <w:lvl w:ilvl="2" w:tplc="ABF6938A">
      <w:start w:val="1"/>
      <w:numFmt w:val="lowerRoman"/>
      <w:lvlText w:val="%3."/>
      <w:lvlJc w:val="right"/>
      <w:pPr>
        <w:ind w:left="2160" w:hanging="180"/>
      </w:pPr>
    </w:lvl>
    <w:lvl w:ilvl="3" w:tplc="A8A2D332">
      <w:start w:val="1"/>
      <w:numFmt w:val="decimal"/>
      <w:lvlText w:val="%4."/>
      <w:lvlJc w:val="left"/>
      <w:pPr>
        <w:ind w:left="2880" w:hanging="360"/>
      </w:pPr>
    </w:lvl>
    <w:lvl w:ilvl="4" w:tplc="B79A33B6">
      <w:start w:val="1"/>
      <w:numFmt w:val="lowerLetter"/>
      <w:lvlText w:val="%5."/>
      <w:lvlJc w:val="left"/>
      <w:pPr>
        <w:ind w:left="3600" w:hanging="360"/>
      </w:pPr>
    </w:lvl>
    <w:lvl w:ilvl="5" w:tplc="4CD868CC">
      <w:start w:val="1"/>
      <w:numFmt w:val="lowerRoman"/>
      <w:lvlText w:val="%6."/>
      <w:lvlJc w:val="right"/>
      <w:pPr>
        <w:ind w:left="4320" w:hanging="180"/>
      </w:pPr>
    </w:lvl>
    <w:lvl w:ilvl="6" w:tplc="C560AABE">
      <w:start w:val="1"/>
      <w:numFmt w:val="decimal"/>
      <w:lvlText w:val="%7."/>
      <w:lvlJc w:val="left"/>
      <w:pPr>
        <w:ind w:left="5040" w:hanging="360"/>
      </w:pPr>
    </w:lvl>
    <w:lvl w:ilvl="7" w:tplc="CCA4680A">
      <w:start w:val="1"/>
      <w:numFmt w:val="lowerLetter"/>
      <w:lvlText w:val="%8."/>
      <w:lvlJc w:val="left"/>
      <w:pPr>
        <w:ind w:left="5760" w:hanging="360"/>
      </w:pPr>
    </w:lvl>
    <w:lvl w:ilvl="8" w:tplc="CA26CB3E">
      <w:start w:val="1"/>
      <w:numFmt w:val="lowerRoman"/>
      <w:lvlText w:val="%9."/>
      <w:lvlJc w:val="right"/>
      <w:pPr>
        <w:ind w:left="6480" w:hanging="180"/>
      </w:pPr>
    </w:lvl>
  </w:abstractNum>
  <w:abstractNum w:abstractNumId="25" w15:restartNumberingAfterBreak="0">
    <w:nsid w:val="48921453"/>
    <w:multiLevelType w:val="hybridMultilevel"/>
    <w:tmpl w:val="FFFFFFFF"/>
    <w:lvl w:ilvl="0" w:tplc="B9B6EBF2">
      <w:start w:val="1"/>
      <w:numFmt w:val="decimal"/>
      <w:lvlText w:val="%1)"/>
      <w:lvlJc w:val="left"/>
      <w:pPr>
        <w:ind w:left="720" w:hanging="360"/>
      </w:pPr>
    </w:lvl>
    <w:lvl w:ilvl="1" w:tplc="32C40546">
      <w:start w:val="1"/>
      <w:numFmt w:val="lowerLetter"/>
      <w:lvlText w:val="%2."/>
      <w:lvlJc w:val="left"/>
      <w:pPr>
        <w:ind w:left="1440" w:hanging="360"/>
      </w:pPr>
    </w:lvl>
    <w:lvl w:ilvl="2" w:tplc="AF1AF2E8">
      <w:start w:val="1"/>
      <w:numFmt w:val="lowerRoman"/>
      <w:lvlText w:val="%3."/>
      <w:lvlJc w:val="right"/>
      <w:pPr>
        <w:ind w:left="2160" w:hanging="180"/>
      </w:pPr>
    </w:lvl>
    <w:lvl w:ilvl="3" w:tplc="31388EF8">
      <w:start w:val="1"/>
      <w:numFmt w:val="decimal"/>
      <w:lvlText w:val="%4."/>
      <w:lvlJc w:val="left"/>
      <w:pPr>
        <w:ind w:left="2880" w:hanging="360"/>
      </w:pPr>
    </w:lvl>
    <w:lvl w:ilvl="4" w:tplc="345655EC">
      <w:start w:val="1"/>
      <w:numFmt w:val="lowerLetter"/>
      <w:lvlText w:val="%5."/>
      <w:lvlJc w:val="left"/>
      <w:pPr>
        <w:ind w:left="3600" w:hanging="360"/>
      </w:pPr>
    </w:lvl>
    <w:lvl w:ilvl="5" w:tplc="95B4A02A">
      <w:start w:val="1"/>
      <w:numFmt w:val="lowerRoman"/>
      <w:lvlText w:val="%6."/>
      <w:lvlJc w:val="right"/>
      <w:pPr>
        <w:ind w:left="4320" w:hanging="180"/>
      </w:pPr>
    </w:lvl>
    <w:lvl w:ilvl="6" w:tplc="D5C68E7A">
      <w:start w:val="1"/>
      <w:numFmt w:val="decimal"/>
      <w:lvlText w:val="%7."/>
      <w:lvlJc w:val="left"/>
      <w:pPr>
        <w:ind w:left="5040" w:hanging="360"/>
      </w:pPr>
    </w:lvl>
    <w:lvl w:ilvl="7" w:tplc="67E40934">
      <w:start w:val="1"/>
      <w:numFmt w:val="lowerLetter"/>
      <w:lvlText w:val="%8."/>
      <w:lvlJc w:val="left"/>
      <w:pPr>
        <w:ind w:left="5760" w:hanging="360"/>
      </w:pPr>
    </w:lvl>
    <w:lvl w:ilvl="8" w:tplc="55609978">
      <w:start w:val="1"/>
      <w:numFmt w:val="lowerRoman"/>
      <w:lvlText w:val="%9."/>
      <w:lvlJc w:val="right"/>
      <w:pPr>
        <w:ind w:left="6480" w:hanging="180"/>
      </w:pPr>
    </w:lvl>
  </w:abstractNum>
  <w:abstractNum w:abstractNumId="26" w15:restartNumberingAfterBreak="0">
    <w:nsid w:val="4D330E1D"/>
    <w:multiLevelType w:val="hybridMultilevel"/>
    <w:tmpl w:val="FFFFFFFF"/>
    <w:lvl w:ilvl="0" w:tplc="C7AC8E2E">
      <w:start w:val="1"/>
      <w:numFmt w:val="decimal"/>
      <w:lvlText w:val="%1)"/>
      <w:lvlJc w:val="left"/>
      <w:pPr>
        <w:ind w:left="720" w:hanging="360"/>
      </w:pPr>
    </w:lvl>
    <w:lvl w:ilvl="1" w:tplc="26420504">
      <w:start w:val="1"/>
      <w:numFmt w:val="lowerLetter"/>
      <w:lvlText w:val="%2."/>
      <w:lvlJc w:val="left"/>
      <w:pPr>
        <w:ind w:left="1440" w:hanging="360"/>
      </w:pPr>
    </w:lvl>
    <w:lvl w:ilvl="2" w:tplc="AFD648BA">
      <w:start w:val="1"/>
      <w:numFmt w:val="lowerRoman"/>
      <w:lvlText w:val="%3."/>
      <w:lvlJc w:val="right"/>
      <w:pPr>
        <w:ind w:left="2160" w:hanging="180"/>
      </w:pPr>
    </w:lvl>
    <w:lvl w:ilvl="3" w:tplc="88047D12">
      <w:start w:val="1"/>
      <w:numFmt w:val="decimal"/>
      <w:lvlText w:val="%4."/>
      <w:lvlJc w:val="left"/>
      <w:pPr>
        <w:ind w:left="2880" w:hanging="360"/>
      </w:pPr>
    </w:lvl>
    <w:lvl w:ilvl="4" w:tplc="8974C2F6">
      <w:start w:val="1"/>
      <w:numFmt w:val="lowerLetter"/>
      <w:lvlText w:val="%5."/>
      <w:lvlJc w:val="left"/>
      <w:pPr>
        <w:ind w:left="3600" w:hanging="360"/>
      </w:pPr>
    </w:lvl>
    <w:lvl w:ilvl="5" w:tplc="CBEA6F84">
      <w:start w:val="1"/>
      <w:numFmt w:val="lowerRoman"/>
      <w:lvlText w:val="%6."/>
      <w:lvlJc w:val="right"/>
      <w:pPr>
        <w:ind w:left="4320" w:hanging="180"/>
      </w:pPr>
    </w:lvl>
    <w:lvl w:ilvl="6" w:tplc="A64AE336">
      <w:start w:val="1"/>
      <w:numFmt w:val="decimal"/>
      <w:lvlText w:val="%7."/>
      <w:lvlJc w:val="left"/>
      <w:pPr>
        <w:ind w:left="5040" w:hanging="360"/>
      </w:pPr>
    </w:lvl>
    <w:lvl w:ilvl="7" w:tplc="54E07EBE">
      <w:start w:val="1"/>
      <w:numFmt w:val="lowerLetter"/>
      <w:lvlText w:val="%8."/>
      <w:lvlJc w:val="left"/>
      <w:pPr>
        <w:ind w:left="5760" w:hanging="360"/>
      </w:pPr>
    </w:lvl>
    <w:lvl w:ilvl="8" w:tplc="A68CE05E">
      <w:start w:val="1"/>
      <w:numFmt w:val="lowerRoman"/>
      <w:lvlText w:val="%9."/>
      <w:lvlJc w:val="right"/>
      <w:pPr>
        <w:ind w:left="6480" w:hanging="180"/>
      </w:pPr>
    </w:lvl>
  </w:abstractNum>
  <w:abstractNum w:abstractNumId="27" w15:restartNumberingAfterBreak="0">
    <w:nsid w:val="4FC771A5"/>
    <w:multiLevelType w:val="hybridMultilevel"/>
    <w:tmpl w:val="1618F3C0"/>
    <w:lvl w:ilvl="0" w:tplc="C1B4B5F0">
      <w:start w:val="2"/>
      <w:numFmt w:val="decimal"/>
      <w:lvlText w:val="%1."/>
      <w:lvlJc w:val="left"/>
      <w:pPr>
        <w:ind w:left="720" w:hanging="360"/>
      </w:pPr>
    </w:lvl>
    <w:lvl w:ilvl="1" w:tplc="44F60CD8">
      <w:start w:val="1"/>
      <w:numFmt w:val="lowerLetter"/>
      <w:lvlText w:val="%2."/>
      <w:lvlJc w:val="left"/>
      <w:pPr>
        <w:ind w:left="1440" w:hanging="360"/>
      </w:pPr>
    </w:lvl>
    <w:lvl w:ilvl="2" w:tplc="15CA5132">
      <w:start w:val="1"/>
      <w:numFmt w:val="lowerRoman"/>
      <w:lvlText w:val="%3."/>
      <w:lvlJc w:val="right"/>
      <w:pPr>
        <w:ind w:left="2160" w:hanging="180"/>
      </w:pPr>
    </w:lvl>
    <w:lvl w:ilvl="3" w:tplc="7A489128">
      <w:start w:val="1"/>
      <w:numFmt w:val="decimal"/>
      <w:lvlText w:val="%4."/>
      <w:lvlJc w:val="left"/>
      <w:pPr>
        <w:ind w:left="2880" w:hanging="360"/>
      </w:pPr>
    </w:lvl>
    <w:lvl w:ilvl="4" w:tplc="47D63EFC">
      <w:start w:val="1"/>
      <w:numFmt w:val="lowerLetter"/>
      <w:lvlText w:val="%5."/>
      <w:lvlJc w:val="left"/>
      <w:pPr>
        <w:ind w:left="3600" w:hanging="360"/>
      </w:pPr>
    </w:lvl>
    <w:lvl w:ilvl="5" w:tplc="CE366E48">
      <w:start w:val="1"/>
      <w:numFmt w:val="lowerRoman"/>
      <w:lvlText w:val="%6."/>
      <w:lvlJc w:val="right"/>
      <w:pPr>
        <w:ind w:left="4320" w:hanging="180"/>
      </w:pPr>
    </w:lvl>
    <w:lvl w:ilvl="6" w:tplc="3F423C16">
      <w:start w:val="1"/>
      <w:numFmt w:val="decimal"/>
      <w:lvlText w:val="%7."/>
      <w:lvlJc w:val="left"/>
      <w:pPr>
        <w:ind w:left="5040" w:hanging="360"/>
      </w:pPr>
    </w:lvl>
    <w:lvl w:ilvl="7" w:tplc="90D8547E">
      <w:start w:val="1"/>
      <w:numFmt w:val="lowerLetter"/>
      <w:lvlText w:val="%8."/>
      <w:lvlJc w:val="left"/>
      <w:pPr>
        <w:ind w:left="5760" w:hanging="360"/>
      </w:pPr>
    </w:lvl>
    <w:lvl w:ilvl="8" w:tplc="00D6933C">
      <w:start w:val="1"/>
      <w:numFmt w:val="lowerRoman"/>
      <w:lvlText w:val="%9."/>
      <w:lvlJc w:val="right"/>
      <w:pPr>
        <w:ind w:left="6480" w:hanging="180"/>
      </w:pPr>
    </w:lvl>
  </w:abstractNum>
  <w:abstractNum w:abstractNumId="28" w15:restartNumberingAfterBreak="0">
    <w:nsid w:val="51F485DD"/>
    <w:multiLevelType w:val="hybridMultilevel"/>
    <w:tmpl w:val="FFFFFFFF"/>
    <w:lvl w:ilvl="0" w:tplc="BCB62854">
      <w:start w:val="3"/>
      <w:numFmt w:val="decimal"/>
      <w:lvlText w:val="%1)"/>
      <w:lvlJc w:val="left"/>
      <w:pPr>
        <w:ind w:left="720" w:hanging="360"/>
      </w:pPr>
    </w:lvl>
    <w:lvl w:ilvl="1" w:tplc="A83EE618">
      <w:start w:val="1"/>
      <w:numFmt w:val="lowerLetter"/>
      <w:lvlText w:val="%2."/>
      <w:lvlJc w:val="left"/>
      <w:pPr>
        <w:ind w:left="1440" w:hanging="360"/>
      </w:pPr>
    </w:lvl>
    <w:lvl w:ilvl="2" w:tplc="B95C88C4">
      <w:start w:val="1"/>
      <w:numFmt w:val="lowerRoman"/>
      <w:lvlText w:val="%3."/>
      <w:lvlJc w:val="right"/>
      <w:pPr>
        <w:ind w:left="2160" w:hanging="180"/>
      </w:pPr>
    </w:lvl>
    <w:lvl w:ilvl="3" w:tplc="3AF2CAD0">
      <w:start w:val="1"/>
      <w:numFmt w:val="decimal"/>
      <w:lvlText w:val="%4."/>
      <w:lvlJc w:val="left"/>
      <w:pPr>
        <w:ind w:left="2880" w:hanging="360"/>
      </w:pPr>
    </w:lvl>
    <w:lvl w:ilvl="4" w:tplc="47C6ED84">
      <w:start w:val="1"/>
      <w:numFmt w:val="lowerLetter"/>
      <w:lvlText w:val="%5."/>
      <w:lvlJc w:val="left"/>
      <w:pPr>
        <w:ind w:left="3600" w:hanging="360"/>
      </w:pPr>
    </w:lvl>
    <w:lvl w:ilvl="5" w:tplc="606C997E">
      <w:start w:val="1"/>
      <w:numFmt w:val="lowerRoman"/>
      <w:lvlText w:val="%6."/>
      <w:lvlJc w:val="right"/>
      <w:pPr>
        <w:ind w:left="4320" w:hanging="180"/>
      </w:pPr>
    </w:lvl>
    <w:lvl w:ilvl="6" w:tplc="FB5EE89A">
      <w:start w:val="1"/>
      <w:numFmt w:val="decimal"/>
      <w:lvlText w:val="%7."/>
      <w:lvlJc w:val="left"/>
      <w:pPr>
        <w:ind w:left="5040" w:hanging="360"/>
      </w:pPr>
    </w:lvl>
    <w:lvl w:ilvl="7" w:tplc="14B00D46">
      <w:start w:val="1"/>
      <w:numFmt w:val="lowerLetter"/>
      <w:lvlText w:val="%8."/>
      <w:lvlJc w:val="left"/>
      <w:pPr>
        <w:ind w:left="5760" w:hanging="360"/>
      </w:pPr>
    </w:lvl>
    <w:lvl w:ilvl="8" w:tplc="9BDA8DF6">
      <w:start w:val="1"/>
      <w:numFmt w:val="lowerRoman"/>
      <w:lvlText w:val="%9."/>
      <w:lvlJc w:val="right"/>
      <w:pPr>
        <w:ind w:left="6480" w:hanging="180"/>
      </w:pPr>
    </w:lvl>
  </w:abstractNum>
  <w:abstractNum w:abstractNumId="29" w15:restartNumberingAfterBreak="0">
    <w:nsid w:val="55F37B42"/>
    <w:multiLevelType w:val="hybridMultilevel"/>
    <w:tmpl w:val="FFFFFFFF"/>
    <w:lvl w:ilvl="0" w:tplc="627E05D0">
      <w:start w:val="1"/>
      <w:numFmt w:val="decimal"/>
      <w:lvlText w:val="%1)"/>
      <w:lvlJc w:val="left"/>
      <w:pPr>
        <w:ind w:left="720" w:hanging="360"/>
      </w:pPr>
    </w:lvl>
    <w:lvl w:ilvl="1" w:tplc="71B49A8C">
      <w:start w:val="1"/>
      <w:numFmt w:val="lowerLetter"/>
      <w:lvlText w:val="%2."/>
      <w:lvlJc w:val="left"/>
      <w:pPr>
        <w:ind w:left="1440" w:hanging="360"/>
      </w:pPr>
    </w:lvl>
    <w:lvl w:ilvl="2" w:tplc="57F4B846">
      <w:start w:val="1"/>
      <w:numFmt w:val="lowerRoman"/>
      <w:lvlText w:val="%3."/>
      <w:lvlJc w:val="right"/>
      <w:pPr>
        <w:ind w:left="2160" w:hanging="180"/>
      </w:pPr>
    </w:lvl>
    <w:lvl w:ilvl="3" w:tplc="CDE21328">
      <w:start w:val="1"/>
      <w:numFmt w:val="decimal"/>
      <w:lvlText w:val="%4."/>
      <w:lvlJc w:val="left"/>
      <w:pPr>
        <w:ind w:left="2880" w:hanging="360"/>
      </w:pPr>
    </w:lvl>
    <w:lvl w:ilvl="4" w:tplc="2304D5A6">
      <w:start w:val="1"/>
      <w:numFmt w:val="lowerLetter"/>
      <w:lvlText w:val="%5."/>
      <w:lvlJc w:val="left"/>
      <w:pPr>
        <w:ind w:left="3600" w:hanging="360"/>
      </w:pPr>
    </w:lvl>
    <w:lvl w:ilvl="5" w:tplc="BBE85096">
      <w:start w:val="1"/>
      <w:numFmt w:val="lowerRoman"/>
      <w:lvlText w:val="%6."/>
      <w:lvlJc w:val="right"/>
      <w:pPr>
        <w:ind w:left="4320" w:hanging="180"/>
      </w:pPr>
    </w:lvl>
    <w:lvl w:ilvl="6" w:tplc="F1A25F38">
      <w:start w:val="1"/>
      <w:numFmt w:val="decimal"/>
      <w:lvlText w:val="%7."/>
      <w:lvlJc w:val="left"/>
      <w:pPr>
        <w:ind w:left="5040" w:hanging="360"/>
      </w:pPr>
    </w:lvl>
    <w:lvl w:ilvl="7" w:tplc="7D1E538C">
      <w:start w:val="1"/>
      <w:numFmt w:val="lowerLetter"/>
      <w:lvlText w:val="%8."/>
      <w:lvlJc w:val="left"/>
      <w:pPr>
        <w:ind w:left="5760" w:hanging="360"/>
      </w:pPr>
    </w:lvl>
    <w:lvl w:ilvl="8" w:tplc="ADD8E714">
      <w:start w:val="1"/>
      <w:numFmt w:val="lowerRoman"/>
      <w:lvlText w:val="%9."/>
      <w:lvlJc w:val="right"/>
      <w:pPr>
        <w:ind w:left="6480" w:hanging="180"/>
      </w:pPr>
    </w:lvl>
  </w:abstractNum>
  <w:abstractNum w:abstractNumId="30" w15:restartNumberingAfterBreak="0">
    <w:nsid w:val="613E490A"/>
    <w:multiLevelType w:val="hybridMultilevel"/>
    <w:tmpl w:val="B57CD56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6DAB7EE4"/>
    <w:multiLevelType w:val="hybridMultilevel"/>
    <w:tmpl w:val="85AA2992"/>
    <w:lvl w:ilvl="0" w:tplc="D7FEE032">
      <w:start w:val="1"/>
      <w:numFmt w:val="bullet"/>
      <w:lvlText w:val="-"/>
      <w:lvlJc w:val="left"/>
      <w:pPr>
        <w:ind w:left="405"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6EAAEB02"/>
    <w:multiLevelType w:val="hybridMultilevel"/>
    <w:tmpl w:val="6E68F0C2"/>
    <w:lvl w:ilvl="0" w:tplc="027E17F4">
      <w:start w:val="1"/>
      <w:numFmt w:val="decimal"/>
      <w:lvlText w:val="%1."/>
      <w:lvlJc w:val="left"/>
      <w:pPr>
        <w:ind w:left="720" w:hanging="360"/>
      </w:pPr>
    </w:lvl>
    <w:lvl w:ilvl="1" w:tplc="4B4618EE">
      <w:start w:val="1"/>
      <w:numFmt w:val="lowerLetter"/>
      <w:lvlText w:val="%2."/>
      <w:lvlJc w:val="left"/>
      <w:pPr>
        <w:ind w:left="1440" w:hanging="360"/>
      </w:pPr>
    </w:lvl>
    <w:lvl w:ilvl="2" w:tplc="E768344A">
      <w:start w:val="1"/>
      <w:numFmt w:val="lowerRoman"/>
      <w:lvlText w:val="%3."/>
      <w:lvlJc w:val="right"/>
      <w:pPr>
        <w:ind w:left="2160" w:hanging="180"/>
      </w:pPr>
    </w:lvl>
    <w:lvl w:ilvl="3" w:tplc="5628924C">
      <w:start w:val="1"/>
      <w:numFmt w:val="decimal"/>
      <w:lvlText w:val="%4."/>
      <w:lvlJc w:val="left"/>
      <w:pPr>
        <w:ind w:left="2880" w:hanging="360"/>
      </w:pPr>
    </w:lvl>
    <w:lvl w:ilvl="4" w:tplc="D2DE488C">
      <w:start w:val="1"/>
      <w:numFmt w:val="lowerLetter"/>
      <w:lvlText w:val="%5."/>
      <w:lvlJc w:val="left"/>
      <w:pPr>
        <w:ind w:left="3600" w:hanging="360"/>
      </w:pPr>
    </w:lvl>
    <w:lvl w:ilvl="5" w:tplc="6F3A82BC">
      <w:start w:val="1"/>
      <w:numFmt w:val="lowerRoman"/>
      <w:lvlText w:val="%6."/>
      <w:lvlJc w:val="right"/>
      <w:pPr>
        <w:ind w:left="4320" w:hanging="180"/>
      </w:pPr>
    </w:lvl>
    <w:lvl w:ilvl="6" w:tplc="07546DB4">
      <w:start w:val="1"/>
      <w:numFmt w:val="decimal"/>
      <w:lvlText w:val="%7."/>
      <w:lvlJc w:val="left"/>
      <w:pPr>
        <w:ind w:left="5040" w:hanging="360"/>
      </w:pPr>
    </w:lvl>
    <w:lvl w:ilvl="7" w:tplc="FBBC26B6">
      <w:start w:val="1"/>
      <w:numFmt w:val="lowerLetter"/>
      <w:lvlText w:val="%8."/>
      <w:lvlJc w:val="left"/>
      <w:pPr>
        <w:ind w:left="5760" w:hanging="360"/>
      </w:pPr>
    </w:lvl>
    <w:lvl w:ilvl="8" w:tplc="6CCA167A">
      <w:start w:val="1"/>
      <w:numFmt w:val="lowerRoman"/>
      <w:lvlText w:val="%9."/>
      <w:lvlJc w:val="right"/>
      <w:pPr>
        <w:ind w:left="6480" w:hanging="180"/>
      </w:pPr>
    </w:lvl>
  </w:abstractNum>
  <w:abstractNum w:abstractNumId="33" w15:restartNumberingAfterBreak="0">
    <w:nsid w:val="72140728"/>
    <w:multiLevelType w:val="hybridMultilevel"/>
    <w:tmpl w:val="FFFFFFFF"/>
    <w:lvl w:ilvl="0" w:tplc="C22467BA">
      <w:start w:val="1"/>
      <w:numFmt w:val="decimal"/>
      <w:lvlText w:val="%1)"/>
      <w:lvlJc w:val="left"/>
      <w:pPr>
        <w:ind w:left="720" w:hanging="360"/>
      </w:pPr>
    </w:lvl>
    <w:lvl w:ilvl="1" w:tplc="A03466F4">
      <w:start w:val="1"/>
      <w:numFmt w:val="lowerLetter"/>
      <w:lvlText w:val="%2."/>
      <w:lvlJc w:val="left"/>
      <w:pPr>
        <w:ind w:left="1440" w:hanging="360"/>
      </w:pPr>
    </w:lvl>
    <w:lvl w:ilvl="2" w:tplc="1B781C38">
      <w:start w:val="1"/>
      <w:numFmt w:val="lowerRoman"/>
      <w:lvlText w:val="%3."/>
      <w:lvlJc w:val="right"/>
      <w:pPr>
        <w:ind w:left="2160" w:hanging="180"/>
      </w:pPr>
    </w:lvl>
    <w:lvl w:ilvl="3" w:tplc="DE1216CC">
      <w:start w:val="1"/>
      <w:numFmt w:val="decimal"/>
      <w:lvlText w:val="%4."/>
      <w:lvlJc w:val="left"/>
      <w:pPr>
        <w:ind w:left="2880" w:hanging="360"/>
      </w:pPr>
    </w:lvl>
    <w:lvl w:ilvl="4" w:tplc="F75039EA">
      <w:start w:val="1"/>
      <w:numFmt w:val="lowerLetter"/>
      <w:lvlText w:val="%5."/>
      <w:lvlJc w:val="left"/>
      <w:pPr>
        <w:ind w:left="3600" w:hanging="360"/>
      </w:pPr>
    </w:lvl>
    <w:lvl w:ilvl="5" w:tplc="4AFC38BE">
      <w:start w:val="1"/>
      <w:numFmt w:val="lowerRoman"/>
      <w:lvlText w:val="%6."/>
      <w:lvlJc w:val="right"/>
      <w:pPr>
        <w:ind w:left="4320" w:hanging="180"/>
      </w:pPr>
    </w:lvl>
    <w:lvl w:ilvl="6" w:tplc="23827300">
      <w:start w:val="1"/>
      <w:numFmt w:val="decimal"/>
      <w:lvlText w:val="%7."/>
      <w:lvlJc w:val="left"/>
      <w:pPr>
        <w:ind w:left="5040" w:hanging="360"/>
      </w:pPr>
    </w:lvl>
    <w:lvl w:ilvl="7" w:tplc="5016D802">
      <w:start w:val="1"/>
      <w:numFmt w:val="lowerLetter"/>
      <w:lvlText w:val="%8."/>
      <w:lvlJc w:val="left"/>
      <w:pPr>
        <w:ind w:left="5760" w:hanging="360"/>
      </w:pPr>
    </w:lvl>
    <w:lvl w:ilvl="8" w:tplc="6F44EE76">
      <w:start w:val="1"/>
      <w:numFmt w:val="lowerRoman"/>
      <w:lvlText w:val="%9."/>
      <w:lvlJc w:val="right"/>
      <w:pPr>
        <w:ind w:left="6480" w:hanging="180"/>
      </w:pPr>
    </w:lvl>
  </w:abstractNum>
  <w:abstractNum w:abstractNumId="34" w15:restartNumberingAfterBreak="0">
    <w:nsid w:val="72740A36"/>
    <w:multiLevelType w:val="hybridMultilevel"/>
    <w:tmpl w:val="CAD27EA4"/>
    <w:lvl w:ilvl="0" w:tplc="D7FEE032">
      <w:start w:val="1"/>
      <w:numFmt w:val="bullet"/>
      <w:lvlText w:val="-"/>
      <w:lvlJc w:val="left"/>
      <w:pPr>
        <w:ind w:left="405"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731C4F8D"/>
    <w:multiLevelType w:val="multilevel"/>
    <w:tmpl w:val="660EC4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43D0FFE"/>
    <w:multiLevelType w:val="hybridMultilevel"/>
    <w:tmpl w:val="74289212"/>
    <w:lvl w:ilvl="0" w:tplc="D7FEE032">
      <w:start w:val="1"/>
      <w:numFmt w:val="bullet"/>
      <w:lvlText w:val="-"/>
      <w:lvlJc w:val="left"/>
      <w:pPr>
        <w:ind w:left="405" w:hanging="360"/>
      </w:pPr>
      <w:rPr>
        <w:rFonts w:ascii="Calibri" w:eastAsiaTheme="minorHAnsi" w:hAnsi="Calibri" w:cs="Calibri" w:hint="default"/>
      </w:rPr>
    </w:lvl>
    <w:lvl w:ilvl="1" w:tplc="04050003">
      <w:start w:val="1"/>
      <w:numFmt w:val="bullet"/>
      <w:lvlText w:val="o"/>
      <w:lvlJc w:val="left"/>
      <w:pPr>
        <w:ind w:left="1125" w:hanging="360"/>
      </w:pPr>
      <w:rPr>
        <w:rFonts w:ascii="Courier New" w:hAnsi="Courier New" w:cs="Courier New" w:hint="default"/>
      </w:rPr>
    </w:lvl>
    <w:lvl w:ilvl="2" w:tplc="04050005" w:tentative="1">
      <w:start w:val="1"/>
      <w:numFmt w:val="bullet"/>
      <w:lvlText w:val=""/>
      <w:lvlJc w:val="left"/>
      <w:pPr>
        <w:ind w:left="1845" w:hanging="360"/>
      </w:pPr>
      <w:rPr>
        <w:rFonts w:ascii="Wingdings" w:hAnsi="Wingdings" w:hint="default"/>
      </w:rPr>
    </w:lvl>
    <w:lvl w:ilvl="3" w:tplc="04050001" w:tentative="1">
      <w:start w:val="1"/>
      <w:numFmt w:val="bullet"/>
      <w:lvlText w:val=""/>
      <w:lvlJc w:val="left"/>
      <w:pPr>
        <w:ind w:left="2565" w:hanging="360"/>
      </w:pPr>
      <w:rPr>
        <w:rFonts w:ascii="Symbol" w:hAnsi="Symbol" w:hint="default"/>
      </w:rPr>
    </w:lvl>
    <w:lvl w:ilvl="4" w:tplc="04050003" w:tentative="1">
      <w:start w:val="1"/>
      <w:numFmt w:val="bullet"/>
      <w:lvlText w:val="o"/>
      <w:lvlJc w:val="left"/>
      <w:pPr>
        <w:ind w:left="3285" w:hanging="360"/>
      </w:pPr>
      <w:rPr>
        <w:rFonts w:ascii="Courier New" w:hAnsi="Courier New" w:cs="Courier New" w:hint="default"/>
      </w:rPr>
    </w:lvl>
    <w:lvl w:ilvl="5" w:tplc="04050005" w:tentative="1">
      <w:start w:val="1"/>
      <w:numFmt w:val="bullet"/>
      <w:lvlText w:val=""/>
      <w:lvlJc w:val="left"/>
      <w:pPr>
        <w:ind w:left="4005" w:hanging="360"/>
      </w:pPr>
      <w:rPr>
        <w:rFonts w:ascii="Wingdings" w:hAnsi="Wingdings" w:hint="default"/>
      </w:rPr>
    </w:lvl>
    <w:lvl w:ilvl="6" w:tplc="04050001" w:tentative="1">
      <w:start w:val="1"/>
      <w:numFmt w:val="bullet"/>
      <w:lvlText w:val=""/>
      <w:lvlJc w:val="left"/>
      <w:pPr>
        <w:ind w:left="4725" w:hanging="360"/>
      </w:pPr>
      <w:rPr>
        <w:rFonts w:ascii="Symbol" w:hAnsi="Symbol" w:hint="default"/>
      </w:rPr>
    </w:lvl>
    <w:lvl w:ilvl="7" w:tplc="04050003" w:tentative="1">
      <w:start w:val="1"/>
      <w:numFmt w:val="bullet"/>
      <w:lvlText w:val="o"/>
      <w:lvlJc w:val="left"/>
      <w:pPr>
        <w:ind w:left="5445" w:hanging="360"/>
      </w:pPr>
      <w:rPr>
        <w:rFonts w:ascii="Courier New" w:hAnsi="Courier New" w:cs="Courier New" w:hint="default"/>
      </w:rPr>
    </w:lvl>
    <w:lvl w:ilvl="8" w:tplc="04050005" w:tentative="1">
      <w:start w:val="1"/>
      <w:numFmt w:val="bullet"/>
      <w:lvlText w:val=""/>
      <w:lvlJc w:val="left"/>
      <w:pPr>
        <w:ind w:left="6165" w:hanging="360"/>
      </w:pPr>
      <w:rPr>
        <w:rFonts w:ascii="Wingdings" w:hAnsi="Wingdings" w:hint="default"/>
      </w:rPr>
    </w:lvl>
  </w:abstractNum>
  <w:abstractNum w:abstractNumId="37" w15:restartNumberingAfterBreak="0">
    <w:nsid w:val="75CB515D"/>
    <w:multiLevelType w:val="hybridMultilevel"/>
    <w:tmpl w:val="4B406348"/>
    <w:lvl w:ilvl="0" w:tplc="D7FEE032">
      <w:start w:val="1"/>
      <w:numFmt w:val="bullet"/>
      <w:lvlText w:val="-"/>
      <w:lvlJc w:val="left"/>
      <w:pPr>
        <w:ind w:left="405"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770A0230"/>
    <w:multiLevelType w:val="hybridMultilevel"/>
    <w:tmpl w:val="8D3A796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772A22C7"/>
    <w:multiLevelType w:val="hybridMultilevel"/>
    <w:tmpl w:val="C568A5E8"/>
    <w:lvl w:ilvl="0" w:tplc="620CBE3A">
      <w:start w:val="1"/>
      <w:numFmt w:val="decimal"/>
      <w:lvlText w:val="%1."/>
      <w:lvlJc w:val="left"/>
      <w:pPr>
        <w:ind w:left="720" w:hanging="360"/>
      </w:pPr>
    </w:lvl>
    <w:lvl w:ilvl="1" w:tplc="4A06431E">
      <w:start w:val="1"/>
      <w:numFmt w:val="lowerLetter"/>
      <w:lvlText w:val="%2."/>
      <w:lvlJc w:val="left"/>
      <w:pPr>
        <w:ind w:left="1440" w:hanging="360"/>
      </w:pPr>
    </w:lvl>
    <w:lvl w:ilvl="2" w:tplc="4DF8B9C8">
      <w:start w:val="1"/>
      <w:numFmt w:val="lowerRoman"/>
      <w:lvlText w:val="%3."/>
      <w:lvlJc w:val="right"/>
      <w:pPr>
        <w:ind w:left="2160" w:hanging="180"/>
      </w:pPr>
    </w:lvl>
    <w:lvl w:ilvl="3" w:tplc="BAE096B0">
      <w:start w:val="1"/>
      <w:numFmt w:val="decimal"/>
      <w:lvlText w:val="%4."/>
      <w:lvlJc w:val="left"/>
      <w:pPr>
        <w:ind w:left="2880" w:hanging="360"/>
      </w:pPr>
    </w:lvl>
    <w:lvl w:ilvl="4" w:tplc="805CE936">
      <w:start w:val="1"/>
      <w:numFmt w:val="lowerLetter"/>
      <w:lvlText w:val="%5."/>
      <w:lvlJc w:val="left"/>
      <w:pPr>
        <w:ind w:left="3600" w:hanging="360"/>
      </w:pPr>
    </w:lvl>
    <w:lvl w:ilvl="5" w:tplc="7D96811A">
      <w:start w:val="1"/>
      <w:numFmt w:val="lowerRoman"/>
      <w:lvlText w:val="%6."/>
      <w:lvlJc w:val="right"/>
      <w:pPr>
        <w:ind w:left="4320" w:hanging="180"/>
      </w:pPr>
    </w:lvl>
    <w:lvl w:ilvl="6" w:tplc="42CC0D70">
      <w:start w:val="1"/>
      <w:numFmt w:val="decimal"/>
      <w:lvlText w:val="%7."/>
      <w:lvlJc w:val="left"/>
      <w:pPr>
        <w:ind w:left="5040" w:hanging="360"/>
      </w:pPr>
    </w:lvl>
    <w:lvl w:ilvl="7" w:tplc="D93C8F44">
      <w:start w:val="1"/>
      <w:numFmt w:val="lowerLetter"/>
      <w:lvlText w:val="%8."/>
      <w:lvlJc w:val="left"/>
      <w:pPr>
        <w:ind w:left="5760" w:hanging="360"/>
      </w:pPr>
    </w:lvl>
    <w:lvl w:ilvl="8" w:tplc="91BEB90C">
      <w:start w:val="1"/>
      <w:numFmt w:val="lowerRoman"/>
      <w:lvlText w:val="%9."/>
      <w:lvlJc w:val="right"/>
      <w:pPr>
        <w:ind w:left="6480" w:hanging="180"/>
      </w:pPr>
    </w:lvl>
  </w:abstractNum>
  <w:abstractNum w:abstractNumId="40" w15:restartNumberingAfterBreak="0">
    <w:nsid w:val="77A37F20"/>
    <w:multiLevelType w:val="hybridMultilevel"/>
    <w:tmpl w:val="FFFFFFFF"/>
    <w:lvl w:ilvl="0" w:tplc="538ED79A">
      <w:start w:val="1"/>
      <w:numFmt w:val="decimal"/>
      <w:lvlText w:val="%1)"/>
      <w:lvlJc w:val="left"/>
      <w:pPr>
        <w:ind w:left="720" w:hanging="360"/>
      </w:pPr>
    </w:lvl>
    <w:lvl w:ilvl="1" w:tplc="CF94EF74">
      <w:start w:val="1"/>
      <w:numFmt w:val="lowerLetter"/>
      <w:lvlText w:val="%2."/>
      <w:lvlJc w:val="left"/>
      <w:pPr>
        <w:ind w:left="1440" w:hanging="360"/>
      </w:pPr>
    </w:lvl>
    <w:lvl w:ilvl="2" w:tplc="F7145C3E">
      <w:start w:val="1"/>
      <w:numFmt w:val="lowerRoman"/>
      <w:lvlText w:val="%3."/>
      <w:lvlJc w:val="right"/>
      <w:pPr>
        <w:ind w:left="2160" w:hanging="180"/>
      </w:pPr>
    </w:lvl>
    <w:lvl w:ilvl="3" w:tplc="4A561EC4">
      <w:start w:val="1"/>
      <w:numFmt w:val="decimal"/>
      <w:lvlText w:val="%4."/>
      <w:lvlJc w:val="left"/>
      <w:pPr>
        <w:ind w:left="2880" w:hanging="360"/>
      </w:pPr>
    </w:lvl>
    <w:lvl w:ilvl="4" w:tplc="A1D4AE76">
      <w:start w:val="1"/>
      <w:numFmt w:val="lowerLetter"/>
      <w:lvlText w:val="%5."/>
      <w:lvlJc w:val="left"/>
      <w:pPr>
        <w:ind w:left="3600" w:hanging="360"/>
      </w:pPr>
    </w:lvl>
    <w:lvl w:ilvl="5" w:tplc="7B6E9E02">
      <w:start w:val="1"/>
      <w:numFmt w:val="lowerRoman"/>
      <w:lvlText w:val="%6."/>
      <w:lvlJc w:val="right"/>
      <w:pPr>
        <w:ind w:left="4320" w:hanging="180"/>
      </w:pPr>
    </w:lvl>
    <w:lvl w:ilvl="6" w:tplc="2C2868EC">
      <w:start w:val="1"/>
      <w:numFmt w:val="decimal"/>
      <w:lvlText w:val="%7."/>
      <w:lvlJc w:val="left"/>
      <w:pPr>
        <w:ind w:left="5040" w:hanging="360"/>
      </w:pPr>
    </w:lvl>
    <w:lvl w:ilvl="7" w:tplc="A62A1D92">
      <w:start w:val="1"/>
      <w:numFmt w:val="lowerLetter"/>
      <w:lvlText w:val="%8."/>
      <w:lvlJc w:val="left"/>
      <w:pPr>
        <w:ind w:left="5760" w:hanging="360"/>
      </w:pPr>
    </w:lvl>
    <w:lvl w:ilvl="8" w:tplc="D87212B2">
      <w:start w:val="1"/>
      <w:numFmt w:val="lowerRoman"/>
      <w:lvlText w:val="%9."/>
      <w:lvlJc w:val="right"/>
      <w:pPr>
        <w:ind w:left="6480" w:hanging="180"/>
      </w:pPr>
    </w:lvl>
  </w:abstractNum>
  <w:abstractNum w:abstractNumId="41" w15:restartNumberingAfterBreak="0">
    <w:nsid w:val="78CD471B"/>
    <w:multiLevelType w:val="hybridMultilevel"/>
    <w:tmpl w:val="FFFFFFFF"/>
    <w:lvl w:ilvl="0" w:tplc="6F521850">
      <w:start w:val="1"/>
      <w:numFmt w:val="decimal"/>
      <w:lvlText w:val="%1)"/>
      <w:lvlJc w:val="left"/>
      <w:pPr>
        <w:ind w:left="720" w:hanging="360"/>
      </w:pPr>
    </w:lvl>
    <w:lvl w:ilvl="1" w:tplc="1A30E206">
      <w:start w:val="1"/>
      <w:numFmt w:val="lowerLetter"/>
      <w:lvlText w:val="%2."/>
      <w:lvlJc w:val="left"/>
      <w:pPr>
        <w:ind w:left="1440" w:hanging="360"/>
      </w:pPr>
    </w:lvl>
    <w:lvl w:ilvl="2" w:tplc="85627BEE">
      <w:start w:val="1"/>
      <w:numFmt w:val="lowerRoman"/>
      <w:lvlText w:val="%3."/>
      <w:lvlJc w:val="right"/>
      <w:pPr>
        <w:ind w:left="2160" w:hanging="180"/>
      </w:pPr>
    </w:lvl>
    <w:lvl w:ilvl="3" w:tplc="00FE47A8">
      <w:start w:val="1"/>
      <w:numFmt w:val="decimal"/>
      <w:lvlText w:val="%4."/>
      <w:lvlJc w:val="left"/>
      <w:pPr>
        <w:ind w:left="2880" w:hanging="360"/>
      </w:pPr>
    </w:lvl>
    <w:lvl w:ilvl="4" w:tplc="5330B24A">
      <w:start w:val="1"/>
      <w:numFmt w:val="lowerLetter"/>
      <w:lvlText w:val="%5."/>
      <w:lvlJc w:val="left"/>
      <w:pPr>
        <w:ind w:left="3600" w:hanging="360"/>
      </w:pPr>
    </w:lvl>
    <w:lvl w:ilvl="5" w:tplc="36DE58B4">
      <w:start w:val="1"/>
      <w:numFmt w:val="lowerRoman"/>
      <w:lvlText w:val="%6."/>
      <w:lvlJc w:val="right"/>
      <w:pPr>
        <w:ind w:left="4320" w:hanging="180"/>
      </w:pPr>
    </w:lvl>
    <w:lvl w:ilvl="6" w:tplc="6C5EBD3E">
      <w:start w:val="1"/>
      <w:numFmt w:val="decimal"/>
      <w:lvlText w:val="%7."/>
      <w:lvlJc w:val="left"/>
      <w:pPr>
        <w:ind w:left="5040" w:hanging="360"/>
      </w:pPr>
    </w:lvl>
    <w:lvl w:ilvl="7" w:tplc="66B0FF2A">
      <w:start w:val="1"/>
      <w:numFmt w:val="lowerLetter"/>
      <w:lvlText w:val="%8."/>
      <w:lvlJc w:val="left"/>
      <w:pPr>
        <w:ind w:left="5760" w:hanging="360"/>
      </w:pPr>
    </w:lvl>
    <w:lvl w:ilvl="8" w:tplc="A582E17A">
      <w:start w:val="1"/>
      <w:numFmt w:val="lowerRoman"/>
      <w:lvlText w:val="%9."/>
      <w:lvlJc w:val="right"/>
      <w:pPr>
        <w:ind w:left="6480" w:hanging="180"/>
      </w:pPr>
    </w:lvl>
  </w:abstractNum>
  <w:abstractNum w:abstractNumId="42" w15:restartNumberingAfterBreak="0">
    <w:nsid w:val="79685E51"/>
    <w:multiLevelType w:val="hybridMultilevel"/>
    <w:tmpl w:val="48B831E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7C2144F1"/>
    <w:multiLevelType w:val="multilevel"/>
    <w:tmpl w:val="660EC47C"/>
    <w:styleLink w:val="Aktulnseznam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C77B611"/>
    <w:multiLevelType w:val="hybridMultilevel"/>
    <w:tmpl w:val="FFFFFFFF"/>
    <w:lvl w:ilvl="0" w:tplc="97BA2E94">
      <w:start w:val="1"/>
      <w:numFmt w:val="decimal"/>
      <w:lvlText w:val="%1."/>
      <w:lvlJc w:val="left"/>
      <w:pPr>
        <w:ind w:left="720" w:hanging="360"/>
      </w:pPr>
    </w:lvl>
    <w:lvl w:ilvl="1" w:tplc="2FFE98E8">
      <w:start w:val="1"/>
      <w:numFmt w:val="lowerLetter"/>
      <w:lvlText w:val="%2."/>
      <w:lvlJc w:val="left"/>
      <w:pPr>
        <w:ind w:left="1440" w:hanging="360"/>
      </w:pPr>
    </w:lvl>
    <w:lvl w:ilvl="2" w:tplc="95567B02">
      <w:start w:val="1"/>
      <w:numFmt w:val="lowerRoman"/>
      <w:lvlText w:val="%3."/>
      <w:lvlJc w:val="right"/>
      <w:pPr>
        <w:ind w:left="2160" w:hanging="180"/>
      </w:pPr>
    </w:lvl>
    <w:lvl w:ilvl="3" w:tplc="5E0E9FBC">
      <w:start w:val="1"/>
      <w:numFmt w:val="decimal"/>
      <w:lvlText w:val="%4."/>
      <w:lvlJc w:val="left"/>
      <w:pPr>
        <w:ind w:left="2880" w:hanging="360"/>
      </w:pPr>
    </w:lvl>
    <w:lvl w:ilvl="4" w:tplc="926CC6C4">
      <w:start w:val="1"/>
      <w:numFmt w:val="lowerLetter"/>
      <w:lvlText w:val="%5."/>
      <w:lvlJc w:val="left"/>
      <w:pPr>
        <w:ind w:left="3600" w:hanging="360"/>
      </w:pPr>
    </w:lvl>
    <w:lvl w:ilvl="5" w:tplc="0A0CC85E">
      <w:start w:val="1"/>
      <w:numFmt w:val="lowerRoman"/>
      <w:lvlText w:val="%6."/>
      <w:lvlJc w:val="right"/>
      <w:pPr>
        <w:ind w:left="4320" w:hanging="180"/>
      </w:pPr>
    </w:lvl>
    <w:lvl w:ilvl="6" w:tplc="75CEF7AA">
      <w:start w:val="1"/>
      <w:numFmt w:val="decimal"/>
      <w:lvlText w:val="%7."/>
      <w:lvlJc w:val="left"/>
      <w:pPr>
        <w:ind w:left="5040" w:hanging="360"/>
      </w:pPr>
    </w:lvl>
    <w:lvl w:ilvl="7" w:tplc="BFF0EE26">
      <w:start w:val="1"/>
      <w:numFmt w:val="lowerLetter"/>
      <w:lvlText w:val="%8."/>
      <w:lvlJc w:val="left"/>
      <w:pPr>
        <w:ind w:left="5760" w:hanging="360"/>
      </w:pPr>
    </w:lvl>
    <w:lvl w:ilvl="8" w:tplc="AD88CDA0">
      <w:start w:val="1"/>
      <w:numFmt w:val="lowerRoman"/>
      <w:lvlText w:val="%9."/>
      <w:lvlJc w:val="right"/>
      <w:pPr>
        <w:ind w:left="6480" w:hanging="180"/>
      </w:pPr>
    </w:lvl>
  </w:abstractNum>
  <w:abstractNum w:abstractNumId="45" w15:restartNumberingAfterBreak="0">
    <w:nsid w:val="7CD42E3E"/>
    <w:multiLevelType w:val="hybridMultilevel"/>
    <w:tmpl w:val="FFFFFFFF"/>
    <w:lvl w:ilvl="0" w:tplc="7B247564">
      <w:start w:val="1"/>
      <w:numFmt w:val="bullet"/>
      <w:lvlText w:val="-"/>
      <w:lvlJc w:val="left"/>
      <w:pPr>
        <w:ind w:left="720" w:hanging="360"/>
      </w:pPr>
      <w:rPr>
        <w:rFonts w:ascii="Aptos" w:hAnsi="Aptos" w:hint="default"/>
      </w:rPr>
    </w:lvl>
    <w:lvl w:ilvl="1" w:tplc="D7546A0A">
      <w:start w:val="1"/>
      <w:numFmt w:val="bullet"/>
      <w:lvlText w:val="o"/>
      <w:lvlJc w:val="left"/>
      <w:pPr>
        <w:ind w:left="1440" w:hanging="360"/>
      </w:pPr>
      <w:rPr>
        <w:rFonts w:ascii="Courier New" w:hAnsi="Courier New" w:hint="default"/>
      </w:rPr>
    </w:lvl>
    <w:lvl w:ilvl="2" w:tplc="9620C0DE">
      <w:start w:val="1"/>
      <w:numFmt w:val="bullet"/>
      <w:lvlText w:val=""/>
      <w:lvlJc w:val="left"/>
      <w:pPr>
        <w:ind w:left="2160" w:hanging="360"/>
      </w:pPr>
      <w:rPr>
        <w:rFonts w:ascii="Wingdings" w:hAnsi="Wingdings" w:hint="default"/>
      </w:rPr>
    </w:lvl>
    <w:lvl w:ilvl="3" w:tplc="BB040B8A">
      <w:start w:val="1"/>
      <w:numFmt w:val="bullet"/>
      <w:lvlText w:val=""/>
      <w:lvlJc w:val="left"/>
      <w:pPr>
        <w:ind w:left="2880" w:hanging="360"/>
      </w:pPr>
      <w:rPr>
        <w:rFonts w:ascii="Symbol" w:hAnsi="Symbol" w:hint="default"/>
      </w:rPr>
    </w:lvl>
    <w:lvl w:ilvl="4" w:tplc="F5A2F9EC">
      <w:start w:val="1"/>
      <w:numFmt w:val="bullet"/>
      <w:lvlText w:val="o"/>
      <w:lvlJc w:val="left"/>
      <w:pPr>
        <w:ind w:left="3600" w:hanging="360"/>
      </w:pPr>
      <w:rPr>
        <w:rFonts w:ascii="Courier New" w:hAnsi="Courier New" w:hint="default"/>
      </w:rPr>
    </w:lvl>
    <w:lvl w:ilvl="5" w:tplc="83F83A4E">
      <w:start w:val="1"/>
      <w:numFmt w:val="bullet"/>
      <w:lvlText w:val=""/>
      <w:lvlJc w:val="left"/>
      <w:pPr>
        <w:ind w:left="4320" w:hanging="360"/>
      </w:pPr>
      <w:rPr>
        <w:rFonts w:ascii="Wingdings" w:hAnsi="Wingdings" w:hint="default"/>
      </w:rPr>
    </w:lvl>
    <w:lvl w:ilvl="6" w:tplc="2D78BA42">
      <w:start w:val="1"/>
      <w:numFmt w:val="bullet"/>
      <w:lvlText w:val=""/>
      <w:lvlJc w:val="left"/>
      <w:pPr>
        <w:ind w:left="5040" w:hanging="360"/>
      </w:pPr>
      <w:rPr>
        <w:rFonts w:ascii="Symbol" w:hAnsi="Symbol" w:hint="default"/>
      </w:rPr>
    </w:lvl>
    <w:lvl w:ilvl="7" w:tplc="27B804FA">
      <w:start w:val="1"/>
      <w:numFmt w:val="bullet"/>
      <w:lvlText w:val="o"/>
      <w:lvlJc w:val="left"/>
      <w:pPr>
        <w:ind w:left="5760" w:hanging="360"/>
      </w:pPr>
      <w:rPr>
        <w:rFonts w:ascii="Courier New" w:hAnsi="Courier New" w:hint="default"/>
      </w:rPr>
    </w:lvl>
    <w:lvl w:ilvl="8" w:tplc="477E355E">
      <w:start w:val="1"/>
      <w:numFmt w:val="bullet"/>
      <w:lvlText w:val=""/>
      <w:lvlJc w:val="left"/>
      <w:pPr>
        <w:ind w:left="6480" w:hanging="360"/>
      </w:pPr>
      <w:rPr>
        <w:rFonts w:ascii="Wingdings" w:hAnsi="Wingdings" w:hint="default"/>
      </w:rPr>
    </w:lvl>
  </w:abstractNum>
  <w:abstractNum w:abstractNumId="46" w15:restartNumberingAfterBreak="0">
    <w:nsid w:val="7DF23CA1"/>
    <w:multiLevelType w:val="hybridMultilevel"/>
    <w:tmpl w:val="FFFFFFFF"/>
    <w:lvl w:ilvl="0" w:tplc="C5084CD6">
      <w:start w:val="1"/>
      <w:numFmt w:val="bullet"/>
      <w:lvlText w:val=""/>
      <w:lvlJc w:val="left"/>
      <w:pPr>
        <w:ind w:left="720" w:hanging="360"/>
      </w:pPr>
      <w:rPr>
        <w:rFonts w:ascii="Symbol" w:hAnsi="Symbol" w:hint="default"/>
      </w:rPr>
    </w:lvl>
    <w:lvl w:ilvl="1" w:tplc="00D414B4">
      <w:start w:val="1"/>
      <w:numFmt w:val="bullet"/>
      <w:lvlText w:val="o"/>
      <w:lvlJc w:val="left"/>
      <w:pPr>
        <w:ind w:left="1440" w:hanging="360"/>
      </w:pPr>
      <w:rPr>
        <w:rFonts w:ascii="Courier New" w:hAnsi="Courier New" w:hint="default"/>
      </w:rPr>
    </w:lvl>
    <w:lvl w:ilvl="2" w:tplc="7AC095F4">
      <w:start w:val="1"/>
      <w:numFmt w:val="bullet"/>
      <w:lvlText w:val=""/>
      <w:lvlJc w:val="left"/>
      <w:pPr>
        <w:ind w:left="2160" w:hanging="360"/>
      </w:pPr>
      <w:rPr>
        <w:rFonts w:ascii="Wingdings" w:hAnsi="Wingdings" w:hint="default"/>
      </w:rPr>
    </w:lvl>
    <w:lvl w:ilvl="3" w:tplc="27E29728">
      <w:start w:val="1"/>
      <w:numFmt w:val="bullet"/>
      <w:lvlText w:val=""/>
      <w:lvlJc w:val="left"/>
      <w:pPr>
        <w:ind w:left="2880" w:hanging="360"/>
      </w:pPr>
      <w:rPr>
        <w:rFonts w:ascii="Symbol" w:hAnsi="Symbol" w:hint="default"/>
      </w:rPr>
    </w:lvl>
    <w:lvl w:ilvl="4" w:tplc="4FE6936E">
      <w:start w:val="1"/>
      <w:numFmt w:val="bullet"/>
      <w:lvlText w:val="o"/>
      <w:lvlJc w:val="left"/>
      <w:pPr>
        <w:ind w:left="3600" w:hanging="360"/>
      </w:pPr>
      <w:rPr>
        <w:rFonts w:ascii="Courier New" w:hAnsi="Courier New" w:hint="default"/>
      </w:rPr>
    </w:lvl>
    <w:lvl w:ilvl="5" w:tplc="57105B52">
      <w:start w:val="1"/>
      <w:numFmt w:val="bullet"/>
      <w:lvlText w:val=""/>
      <w:lvlJc w:val="left"/>
      <w:pPr>
        <w:ind w:left="4320" w:hanging="360"/>
      </w:pPr>
      <w:rPr>
        <w:rFonts w:ascii="Wingdings" w:hAnsi="Wingdings" w:hint="default"/>
      </w:rPr>
    </w:lvl>
    <w:lvl w:ilvl="6" w:tplc="AF1C47FA">
      <w:start w:val="1"/>
      <w:numFmt w:val="bullet"/>
      <w:lvlText w:val=""/>
      <w:lvlJc w:val="left"/>
      <w:pPr>
        <w:ind w:left="5040" w:hanging="360"/>
      </w:pPr>
      <w:rPr>
        <w:rFonts w:ascii="Symbol" w:hAnsi="Symbol" w:hint="default"/>
      </w:rPr>
    </w:lvl>
    <w:lvl w:ilvl="7" w:tplc="B20AD188">
      <w:start w:val="1"/>
      <w:numFmt w:val="bullet"/>
      <w:lvlText w:val="o"/>
      <w:lvlJc w:val="left"/>
      <w:pPr>
        <w:ind w:left="5760" w:hanging="360"/>
      </w:pPr>
      <w:rPr>
        <w:rFonts w:ascii="Courier New" w:hAnsi="Courier New" w:hint="default"/>
      </w:rPr>
    </w:lvl>
    <w:lvl w:ilvl="8" w:tplc="D11E2B72">
      <w:start w:val="1"/>
      <w:numFmt w:val="bullet"/>
      <w:lvlText w:val=""/>
      <w:lvlJc w:val="left"/>
      <w:pPr>
        <w:ind w:left="6480" w:hanging="360"/>
      </w:pPr>
      <w:rPr>
        <w:rFonts w:ascii="Wingdings" w:hAnsi="Wingdings" w:hint="default"/>
      </w:rPr>
    </w:lvl>
  </w:abstractNum>
  <w:num w:numId="1" w16cid:durableId="838733720">
    <w:abstractNumId w:val="35"/>
  </w:num>
  <w:num w:numId="2" w16cid:durableId="629672169">
    <w:abstractNumId w:val="43"/>
  </w:num>
  <w:num w:numId="3" w16cid:durableId="1433820412">
    <w:abstractNumId w:val="36"/>
  </w:num>
  <w:num w:numId="4" w16cid:durableId="440032782">
    <w:abstractNumId w:val="21"/>
  </w:num>
  <w:num w:numId="5" w16cid:durableId="1281960788">
    <w:abstractNumId w:val="42"/>
  </w:num>
  <w:num w:numId="6" w16cid:durableId="1764035726">
    <w:abstractNumId w:val="30"/>
  </w:num>
  <w:num w:numId="7" w16cid:durableId="264576041">
    <w:abstractNumId w:val="37"/>
  </w:num>
  <w:num w:numId="8" w16cid:durableId="1947273182">
    <w:abstractNumId w:val="34"/>
  </w:num>
  <w:num w:numId="9" w16cid:durableId="1008295208">
    <w:abstractNumId w:val="20"/>
  </w:num>
  <w:num w:numId="10" w16cid:durableId="353774228">
    <w:abstractNumId w:val="15"/>
  </w:num>
  <w:num w:numId="11" w16cid:durableId="382028077">
    <w:abstractNumId w:val="38"/>
  </w:num>
  <w:num w:numId="12" w16cid:durableId="1568757317">
    <w:abstractNumId w:val="31"/>
  </w:num>
  <w:num w:numId="13" w16cid:durableId="776486926">
    <w:abstractNumId w:val="8"/>
  </w:num>
  <w:num w:numId="14" w16cid:durableId="1546480123">
    <w:abstractNumId w:val="5"/>
  </w:num>
  <w:num w:numId="15" w16cid:durableId="374089249">
    <w:abstractNumId w:val="46"/>
  </w:num>
  <w:num w:numId="16" w16cid:durableId="1272474118">
    <w:abstractNumId w:val="23"/>
  </w:num>
  <w:num w:numId="17" w16cid:durableId="1399326767">
    <w:abstractNumId w:val="6"/>
  </w:num>
  <w:num w:numId="18" w16cid:durableId="824932179">
    <w:abstractNumId w:val="39"/>
  </w:num>
  <w:num w:numId="19" w16cid:durableId="1815950504">
    <w:abstractNumId w:val="14"/>
  </w:num>
  <w:num w:numId="20" w16cid:durableId="481042928">
    <w:abstractNumId w:val="32"/>
  </w:num>
  <w:num w:numId="21" w16cid:durableId="1195390492">
    <w:abstractNumId w:val="1"/>
  </w:num>
  <w:num w:numId="22" w16cid:durableId="1031565284">
    <w:abstractNumId w:val="12"/>
  </w:num>
  <w:num w:numId="23" w16cid:durableId="1357151612">
    <w:abstractNumId w:val="4"/>
  </w:num>
  <w:num w:numId="24" w16cid:durableId="1150168016">
    <w:abstractNumId w:val="24"/>
  </w:num>
  <w:num w:numId="25" w16cid:durableId="1078939576">
    <w:abstractNumId w:val="0"/>
  </w:num>
  <w:num w:numId="26" w16cid:durableId="2066171798">
    <w:abstractNumId w:val="3"/>
  </w:num>
  <w:num w:numId="27" w16cid:durableId="1311254045">
    <w:abstractNumId w:val="2"/>
  </w:num>
  <w:num w:numId="28" w16cid:durableId="972364528">
    <w:abstractNumId w:val="22"/>
  </w:num>
  <w:num w:numId="29" w16cid:durableId="1887331451">
    <w:abstractNumId w:val="18"/>
  </w:num>
  <w:num w:numId="30" w16cid:durableId="86653949">
    <w:abstractNumId w:val="10"/>
  </w:num>
  <w:num w:numId="31" w16cid:durableId="1660384595">
    <w:abstractNumId w:val="27"/>
  </w:num>
  <w:num w:numId="32" w16cid:durableId="1835755654">
    <w:abstractNumId w:val="13"/>
  </w:num>
  <w:num w:numId="33" w16cid:durableId="1453748482">
    <w:abstractNumId w:val="40"/>
  </w:num>
  <w:num w:numId="34" w16cid:durableId="1547638644">
    <w:abstractNumId w:val="17"/>
  </w:num>
  <w:num w:numId="35" w16cid:durableId="1376462439">
    <w:abstractNumId w:val="45"/>
  </w:num>
  <w:num w:numId="36" w16cid:durableId="436632668">
    <w:abstractNumId w:val="19"/>
  </w:num>
  <w:num w:numId="37" w16cid:durableId="1691031845">
    <w:abstractNumId w:val="26"/>
  </w:num>
  <w:num w:numId="38" w16cid:durableId="1485509630">
    <w:abstractNumId w:val="28"/>
  </w:num>
  <w:num w:numId="39" w16cid:durableId="71322598">
    <w:abstractNumId w:val="16"/>
  </w:num>
  <w:num w:numId="40" w16cid:durableId="1398897024">
    <w:abstractNumId w:val="25"/>
  </w:num>
  <w:num w:numId="41" w16cid:durableId="1343777449">
    <w:abstractNumId w:val="7"/>
  </w:num>
  <w:num w:numId="42" w16cid:durableId="201401644">
    <w:abstractNumId w:val="9"/>
  </w:num>
  <w:num w:numId="43" w16cid:durableId="1036388095">
    <w:abstractNumId w:val="33"/>
  </w:num>
  <w:num w:numId="44" w16cid:durableId="2064719719">
    <w:abstractNumId w:val="41"/>
  </w:num>
  <w:num w:numId="45" w16cid:durableId="1950814298">
    <w:abstractNumId w:val="11"/>
  </w:num>
  <w:num w:numId="46" w16cid:durableId="762646223">
    <w:abstractNumId w:val="29"/>
  </w:num>
  <w:num w:numId="47" w16cid:durableId="865604344">
    <w:abstractNumId w:val="4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rbaníková Nikola">
    <w15:presenceInfo w15:providerId="AD" w15:userId="S::nikola.urbanikova@webcom.cz::2ca81420-af4f-4b3b-9424-57ea2ad8195d"/>
  </w15:person>
  <w15:person w15:author="Nowaková Andrea">
    <w15:presenceInfo w15:providerId="AD" w15:userId="S::andrea.nowakova@webcom.cz::7fe0a0eb-33ca-4b9d-a551-3c349424c01b"/>
  </w15:person>
  <w15:person w15:author="Dvořák Václav">
    <w15:presenceInfo w15:providerId="AD" w15:userId="S::vaclav.dvorak@webcom.cz::7024664e-1467-4b73-bc93-10658abcc5d4"/>
  </w15:person>
  <w15:person w15:author="Poloch Lubomír">
    <w15:presenceInfo w15:providerId="AD" w15:userId="S::lubomir.poloch@webcom.cz::db812a6c-476e-437e-8823-b2d679b3e0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C33"/>
    <w:rsid w:val="0000419A"/>
    <w:rsid w:val="000070D3"/>
    <w:rsid w:val="000156BF"/>
    <w:rsid w:val="000159A4"/>
    <w:rsid w:val="000161D3"/>
    <w:rsid w:val="000168B8"/>
    <w:rsid w:val="00016B99"/>
    <w:rsid w:val="00017360"/>
    <w:rsid w:val="000222B7"/>
    <w:rsid w:val="0002237E"/>
    <w:rsid w:val="000247A4"/>
    <w:rsid w:val="00026FF8"/>
    <w:rsid w:val="00027119"/>
    <w:rsid w:val="0002766A"/>
    <w:rsid w:val="0003298D"/>
    <w:rsid w:val="00033F2D"/>
    <w:rsid w:val="0003464C"/>
    <w:rsid w:val="00035578"/>
    <w:rsid w:val="00035EE5"/>
    <w:rsid w:val="00037EB3"/>
    <w:rsid w:val="0004003C"/>
    <w:rsid w:val="000400FB"/>
    <w:rsid w:val="000401D4"/>
    <w:rsid w:val="00041EF7"/>
    <w:rsid w:val="00044C70"/>
    <w:rsid w:val="00046CBE"/>
    <w:rsid w:val="00051955"/>
    <w:rsid w:val="00053FD5"/>
    <w:rsid w:val="00057706"/>
    <w:rsid w:val="000606B5"/>
    <w:rsid w:val="00060BA0"/>
    <w:rsid w:val="000616D3"/>
    <w:rsid w:val="000622B4"/>
    <w:rsid w:val="000622EF"/>
    <w:rsid w:val="000624D1"/>
    <w:rsid w:val="000645B8"/>
    <w:rsid w:val="00064967"/>
    <w:rsid w:val="00067C90"/>
    <w:rsid w:val="000723C6"/>
    <w:rsid w:val="00072BCA"/>
    <w:rsid w:val="0007480E"/>
    <w:rsid w:val="00074C6C"/>
    <w:rsid w:val="00075DF5"/>
    <w:rsid w:val="00077936"/>
    <w:rsid w:val="00080E32"/>
    <w:rsid w:val="000811F3"/>
    <w:rsid w:val="00081F06"/>
    <w:rsid w:val="0008268B"/>
    <w:rsid w:val="000829F8"/>
    <w:rsid w:val="00083A08"/>
    <w:rsid w:val="00083B5F"/>
    <w:rsid w:val="00084F69"/>
    <w:rsid w:val="00086D43"/>
    <w:rsid w:val="000910B1"/>
    <w:rsid w:val="00092444"/>
    <w:rsid w:val="0009299C"/>
    <w:rsid w:val="00092B09"/>
    <w:rsid w:val="00093B7A"/>
    <w:rsid w:val="00094153"/>
    <w:rsid w:val="000961FF"/>
    <w:rsid w:val="000963B0"/>
    <w:rsid w:val="000977D5"/>
    <w:rsid w:val="000A236D"/>
    <w:rsid w:val="000A2A34"/>
    <w:rsid w:val="000A3720"/>
    <w:rsid w:val="000A3B0C"/>
    <w:rsid w:val="000A54B4"/>
    <w:rsid w:val="000A5E2A"/>
    <w:rsid w:val="000A6936"/>
    <w:rsid w:val="000B4BBE"/>
    <w:rsid w:val="000B6DEC"/>
    <w:rsid w:val="000B6E19"/>
    <w:rsid w:val="000B7178"/>
    <w:rsid w:val="000C02C9"/>
    <w:rsid w:val="000C0AE3"/>
    <w:rsid w:val="000C1606"/>
    <w:rsid w:val="000C260A"/>
    <w:rsid w:val="000C6D94"/>
    <w:rsid w:val="000C7B1D"/>
    <w:rsid w:val="000D163C"/>
    <w:rsid w:val="000D18DD"/>
    <w:rsid w:val="000D3DD8"/>
    <w:rsid w:val="000D6178"/>
    <w:rsid w:val="000D724E"/>
    <w:rsid w:val="000D7B29"/>
    <w:rsid w:val="000E26C8"/>
    <w:rsid w:val="000E652E"/>
    <w:rsid w:val="000F1EB5"/>
    <w:rsid w:val="000F23EE"/>
    <w:rsid w:val="000F3165"/>
    <w:rsid w:val="000F372D"/>
    <w:rsid w:val="000F3F1C"/>
    <w:rsid w:val="000F3FBA"/>
    <w:rsid w:val="000F4095"/>
    <w:rsid w:val="000F4A81"/>
    <w:rsid w:val="000F5F51"/>
    <w:rsid w:val="000F642E"/>
    <w:rsid w:val="00105B80"/>
    <w:rsid w:val="001062CF"/>
    <w:rsid w:val="00110622"/>
    <w:rsid w:val="001137C8"/>
    <w:rsid w:val="00114290"/>
    <w:rsid w:val="00114F50"/>
    <w:rsid w:val="00115192"/>
    <w:rsid w:val="00116AC6"/>
    <w:rsid w:val="001203E7"/>
    <w:rsid w:val="001205FB"/>
    <w:rsid w:val="001214E2"/>
    <w:rsid w:val="0012166F"/>
    <w:rsid w:val="00122492"/>
    <w:rsid w:val="00125390"/>
    <w:rsid w:val="00125802"/>
    <w:rsid w:val="001304AE"/>
    <w:rsid w:val="001335C4"/>
    <w:rsid w:val="0013416E"/>
    <w:rsid w:val="0013468F"/>
    <w:rsid w:val="001350B9"/>
    <w:rsid w:val="0014255D"/>
    <w:rsid w:val="00142FEF"/>
    <w:rsid w:val="00144094"/>
    <w:rsid w:val="00144615"/>
    <w:rsid w:val="001447AC"/>
    <w:rsid w:val="001512AD"/>
    <w:rsid w:val="00157E73"/>
    <w:rsid w:val="00160372"/>
    <w:rsid w:val="0016232A"/>
    <w:rsid w:val="00163CEE"/>
    <w:rsid w:val="0016468B"/>
    <w:rsid w:val="001657A7"/>
    <w:rsid w:val="00166792"/>
    <w:rsid w:val="00170FED"/>
    <w:rsid w:val="001742B4"/>
    <w:rsid w:val="0017577D"/>
    <w:rsid w:val="001818D3"/>
    <w:rsid w:val="00184320"/>
    <w:rsid w:val="00184355"/>
    <w:rsid w:val="001843DB"/>
    <w:rsid w:val="00184708"/>
    <w:rsid w:val="00184737"/>
    <w:rsid w:val="00185088"/>
    <w:rsid w:val="00185B75"/>
    <w:rsid w:val="001862E9"/>
    <w:rsid w:val="0019350C"/>
    <w:rsid w:val="00193620"/>
    <w:rsid w:val="001945A5"/>
    <w:rsid w:val="0019565B"/>
    <w:rsid w:val="001A1940"/>
    <w:rsid w:val="001A6E51"/>
    <w:rsid w:val="001B07BF"/>
    <w:rsid w:val="001B254B"/>
    <w:rsid w:val="001B4271"/>
    <w:rsid w:val="001B49EA"/>
    <w:rsid w:val="001B58E0"/>
    <w:rsid w:val="001C07F9"/>
    <w:rsid w:val="001C1AE5"/>
    <w:rsid w:val="001C1E80"/>
    <w:rsid w:val="001C3020"/>
    <w:rsid w:val="001C4129"/>
    <w:rsid w:val="001C44ED"/>
    <w:rsid w:val="001C5179"/>
    <w:rsid w:val="001D1D18"/>
    <w:rsid w:val="001D29DB"/>
    <w:rsid w:val="001D74CB"/>
    <w:rsid w:val="001D755A"/>
    <w:rsid w:val="001D7D28"/>
    <w:rsid w:val="001E4D7B"/>
    <w:rsid w:val="001E6DB1"/>
    <w:rsid w:val="001E7701"/>
    <w:rsid w:val="001F243C"/>
    <w:rsid w:val="001F2BDE"/>
    <w:rsid w:val="001F2E57"/>
    <w:rsid w:val="001F3AE1"/>
    <w:rsid w:val="001F4FC0"/>
    <w:rsid w:val="001F5996"/>
    <w:rsid w:val="001F69AB"/>
    <w:rsid w:val="001F6BC2"/>
    <w:rsid w:val="002001C8"/>
    <w:rsid w:val="00200B4C"/>
    <w:rsid w:val="00202064"/>
    <w:rsid w:val="00206639"/>
    <w:rsid w:val="00206EB6"/>
    <w:rsid w:val="002072A4"/>
    <w:rsid w:val="002073C7"/>
    <w:rsid w:val="00207507"/>
    <w:rsid w:val="002128E1"/>
    <w:rsid w:val="00215F28"/>
    <w:rsid w:val="00216A3E"/>
    <w:rsid w:val="0022170D"/>
    <w:rsid w:val="00221E06"/>
    <w:rsid w:val="002226D1"/>
    <w:rsid w:val="00223A8A"/>
    <w:rsid w:val="002328FA"/>
    <w:rsid w:val="00232DF5"/>
    <w:rsid w:val="0023547B"/>
    <w:rsid w:val="00240473"/>
    <w:rsid w:val="00240FBF"/>
    <w:rsid w:val="00241113"/>
    <w:rsid w:val="002412CF"/>
    <w:rsid w:val="002431DA"/>
    <w:rsid w:val="002431F7"/>
    <w:rsid w:val="00243CDC"/>
    <w:rsid w:val="00244EA7"/>
    <w:rsid w:val="0024725D"/>
    <w:rsid w:val="00251A0B"/>
    <w:rsid w:val="00252CF5"/>
    <w:rsid w:val="00254FA4"/>
    <w:rsid w:val="00257C3C"/>
    <w:rsid w:val="0026359D"/>
    <w:rsid w:val="002665D4"/>
    <w:rsid w:val="00266E47"/>
    <w:rsid w:val="002672ED"/>
    <w:rsid w:val="002718BC"/>
    <w:rsid w:val="00271928"/>
    <w:rsid w:val="00273DC6"/>
    <w:rsid w:val="002762FE"/>
    <w:rsid w:val="002772E8"/>
    <w:rsid w:val="00280B2B"/>
    <w:rsid w:val="002862FD"/>
    <w:rsid w:val="00287FA0"/>
    <w:rsid w:val="0029172E"/>
    <w:rsid w:val="00294171"/>
    <w:rsid w:val="002946F8"/>
    <w:rsid w:val="00295B6B"/>
    <w:rsid w:val="002A04FB"/>
    <w:rsid w:val="002A0871"/>
    <w:rsid w:val="002A10D6"/>
    <w:rsid w:val="002A3931"/>
    <w:rsid w:val="002A5792"/>
    <w:rsid w:val="002A5912"/>
    <w:rsid w:val="002A6D01"/>
    <w:rsid w:val="002A72C5"/>
    <w:rsid w:val="002A7B21"/>
    <w:rsid w:val="002B0954"/>
    <w:rsid w:val="002B1332"/>
    <w:rsid w:val="002B1699"/>
    <w:rsid w:val="002B4A31"/>
    <w:rsid w:val="002B6E58"/>
    <w:rsid w:val="002C2FFF"/>
    <w:rsid w:val="002C31A3"/>
    <w:rsid w:val="002C5661"/>
    <w:rsid w:val="002C6B36"/>
    <w:rsid w:val="002C7348"/>
    <w:rsid w:val="002C795F"/>
    <w:rsid w:val="002D024C"/>
    <w:rsid w:val="002D1BCF"/>
    <w:rsid w:val="002D3634"/>
    <w:rsid w:val="002D447D"/>
    <w:rsid w:val="002D47B1"/>
    <w:rsid w:val="002D7B04"/>
    <w:rsid w:val="002D7E53"/>
    <w:rsid w:val="002E0067"/>
    <w:rsid w:val="002E088E"/>
    <w:rsid w:val="002E1AE6"/>
    <w:rsid w:val="002E1F02"/>
    <w:rsid w:val="002E6A6B"/>
    <w:rsid w:val="002E7730"/>
    <w:rsid w:val="002E7B53"/>
    <w:rsid w:val="002E7CB5"/>
    <w:rsid w:val="002F0583"/>
    <w:rsid w:val="002F0BF3"/>
    <w:rsid w:val="002F13E2"/>
    <w:rsid w:val="002F2E9E"/>
    <w:rsid w:val="002F4CA0"/>
    <w:rsid w:val="002F7678"/>
    <w:rsid w:val="0030207F"/>
    <w:rsid w:val="00306362"/>
    <w:rsid w:val="00307077"/>
    <w:rsid w:val="00310E08"/>
    <w:rsid w:val="00314B1C"/>
    <w:rsid w:val="00314F52"/>
    <w:rsid w:val="00317A8F"/>
    <w:rsid w:val="00320BA2"/>
    <w:rsid w:val="00321971"/>
    <w:rsid w:val="003262D8"/>
    <w:rsid w:val="0032724E"/>
    <w:rsid w:val="00327427"/>
    <w:rsid w:val="00330BFB"/>
    <w:rsid w:val="0033100B"/>
    <w:rsid w:val="00335083"/>
    <w:rsid w:val="00335D85"/>
    <w:rsid w:val="00343089"/>
    <w:rsid w:val="00345329"/>
    <w:rsid w:val="003475A9"/>
    <w:rsid w:val="00350952"/>
    <w:rsid w:val="003526A5"/>
    <w:rsid w:val="00354064"/>
    <w:rsid w:val="0036059F"/>
    <w:rsid w:val="0036290C"/>
    <w:rsid w:val="003670C3"/>
    <w:rsid w:val="00370D4A"/>
    <w:rsid w:val="00373CA7"/>
    <w:rsid w:val="00376187"/>
    <w:rsid w:val="00376751"/>
    <w:rsid w:val="0038041E"/>
    <w:rsid w:val="00380AF9"/>
    <w:rsid w:val="003828B8"/>
    <w:rsid w:val="0038455E"/>
    <w:rsid w:val="00384F85"/>
    <w:rsid w:val="00392105"/>
    <w:rsid w:val="00392CDB"/>
    <w:rsid w:val="003930E7"/>
    <w:rsid w:val="00395C1E"/>
    <w:rsid w:val="00395F22"/>
    <w:rsid w:val="00396365"/>
    <w:rsid w:val="00397753"/>
    <w:rsid w:val="003A0FFC"/>
    <w:rsid w:val="003A21D1"/>
    <w:rsid w:val="003A3F5D"/>
    <w:rsid w:val="003A66A9"/>
    <w:rsid w:val="003B1395"/>
    <w:rsid w:val="003B3162"/>
    <w:rsid w:val="003B3D9D"/>
    <w:rsid w:val="003B3EE6"/>
    <w:rsid w:val="003B47E0"/>
    <w:rsid w:val="003B54C5"/>
    <w:rsid w:val="003B5E87"/>
    <w:rsid w:val="003B7E8A"/>
    <w:rsid w:val="003C0885"/>
    <w:rsid w:val="003C12F8"/>
    <w:rsid w:val="003C2132"/>
    <w:rsid w:val="003C35F3"/>
    <w:rsid w:val="003C69E8"/>
    <w:rsid w:val="003C72C6"/>
    <w:rsid w:val="003C75C3"/>
    <w:rsid w:val="003D3C9B"/>
    <w:rsid w:val="003D55CA"/>
    <w:rsid w:val="003D58DF"/>
    <w:rsid w:val="003D6EA0"/>
    <w:rsid w:val="003D79CE"/>
    <w:rsid w:val="003E163D"/>
    <w:rsid w:val="003E287C"/>
    <w:rsid w:val="003E3296"/>
    <w:rsid w:val="003E3BE7"/>
    <w:rsid w:val="003E6BC0"/>
    <w:rsid w:val="003E714B"/>
    <w:rsid w:val="003F1E6C"/>
    <w:rsid w:val="003F32C0"/>
    <w:rsid w:val="003F4986"/>
    <w:rsid w:val="003F570B"/>
    <w:rsid w:val="00402D7B"/>
    <w:rsid w:val="0040445B"/>
    <w:rsid w:val="00406015"/>
    <w:rsid w:val="00411060"/>
    <w:rsid w:val="004118E8"/>
    <w:rsid w:val="00411CD5"/>
    <w:rsid w:val="004127C4"/>
    <w:rsid w:val="00413AC3"/>
    <w:rsid w:val="004140F2"/>
    <w:rsid w:val="00414F7B"/>
    <w:rsid w:val="0041570A"/>
    <w:rsid w:val="00420349"/>
    <w:rsid w:val="00422184"/>
    <w:rsid w:val="00423D4F"/>
    <w:rsid w:val="00430BC6"/>
    <w:rsid w:val="00432BC0"/>
    <w:rsid w:val="004332D6"/>
    <w:rsid w:val="0043477D"/>
    <w:rsid w:val="004347E7"/>
    <w:rsid w:val="00434905"/>
    <w:rsid w:val="00435A24"/>
    <w:rsid w:val="0043D6FA"/>
    <w:rsid w:val="00440840"/>
    <w:rsid w:val="00441004"/>
    <w:rsid w:val="00441181"/>
    <w:rsid w:val="00445C63"/>
    <w:rsid w:val="004519FE"/>
    <w:rsid w:val="00452C89"/>
    <w:rsid w:val="00455B8A"/>
    <w:rsid w:val="00456F27"/>
    <w:rsid w:val="004605AB"/>
    <w:rsid w:val="00462EF7"/>
    <w:rsid w:val="00463000"/>
    <w:rsid w:val="00465860"/>
    <w:rsid w:val="00465C1A"/>
    <w:rsid w:val="004661D7"/>
    <w:rsid w:val="0046671B"/>
    <w:rsid w:val="0047030E"/>
    <w:rsid w:val="00473442"/>
    <w:rsid w:val="00473A3E"/>
    <w:rsid w:val="00475EF9"/>
    <w:rsid w:val="00476170"/>
    <w:rsid w:val="00476323"/>
    <w:rsid w:val="00477718"/>
    <w:rsid w:val="0047D091"/>
    <w:rsid w:val="0048196E"/>
    <w:rsid w:val="00481B09"/>
    <w:rsid w:val="00482009"/>
    <w:rsid w:val="004820CF"/>
    <w:rsid w:val="004842A9"/>
    <w:rsid w:val="004844D4"/>
    <w:rsid w:val="00485FED"/>
    <w:rsid w:val="00491DED"/>
    <w:rsid w:val="00492E8A"/>
    <w:rsid w:val="00496212"/>
    <w:rsid w:val="00496F83"/>
    <w:rsid w:val="0049722E"/>
    <w:rsid w:val="004A04C5"/>
    <w:rsid w:val="004A1208"/>
    <w:rsid w:val="004A18DF"/>
    <w:rsid w:val="004A24E6"/>
    <w:rsid w:val="004A4B63"/>
    <w:rsid w:val="004A5AAD"/>
    <w:rsid w:val="004AD9E0"/>
    <w:rsid w:val="004B3BB1"/>
    <w:rsid w:val="004B57BE"/>
    <w:rsid w:val="004B5918"/>
    <w:rsid w:val="004B7D3D"/>
    <w:rsid w:val="004C0827"/>
    <w:rsid w:val="004C31C0"/>
    <w:rsid w:val="004C3E58"/>
    <w:rsid w:val="004C56FB"/>
    <w:rsid w:val="004C5FD7"/>
    <w:rsid w:val="004C6C45"/>
    <w:rsid w:val="004C75C4"/>
    <w:rsid w:val="004D21B5"/>
    <w:rsid w:val="004D33F9"/>
    <w:rsid w:val="004D4A5C"/>
    <w:rsid w:val="004D684A"/>
    <w:rsid w:val="004D6E46"/>
    <w:rsid w:val="004E1855"/>
    <w:rsid w:val="004E46AA"/>
    <w:rsid w:val="004E5437"/>
    <w:rsid w:val="004F147D"/>
    <w:rsid w:val="004F3B30"/>
    <w:rsid w:val="004F4DCA"/>
    <w:rsid w:val="004F52A9"/>
    <w:rsid w:val="004F581F"/>
    <w:rsid w:val="00501144"/>
    <w:rsid w:val="00501EC1"/>
    <w:rsid w:val="00502D90"/>
    <w:rsid w:val="00504D2A"/>
    <w:rsid w:val="00505017"/>
    <w:rsid w:val="0050531B"/>
    <w:rsid w:val="005107C6"/>
    <w:rsid w:val="00513359"/>
    <w:rsid w:val="005137A3"/>
    <w:rsid w:val="0051425A"/>
    <w:rsid w:val="00514A61"/>
    <w:rsid w:val="00515909"/>
    <w:rsid w:val="00516485"/>
    <w:rsid w:val="00516E00"/>
    <w:rsid w:val="00516F8C"/>
    <w:rsid w:val="00521045"/>
    <w:rsid w:val="00521155"/>
    <w:rsid w:val="00525B3E"/>
    <w:rsid w:val="00532F9C"/>
    <w:rsid w:val="00533A84"/>
    <w:rsid w:val="005346E4"/>
    <w:rsid w:val="0053498A"/>
    <w:rsid w:val="0053508F"/>
    <w:rsid w:val="005355B2"/>
    <w:rsid w:val="005358B4"/>
    <w:rsid w:val="00536E40"/>
    <w:rsid w:val="00540FE4"/>
    <w:rsid w:val="0054124B"/>
    <w:rsid w:val="00541CFE"/>
    <w:rsid w:val="005424BB"/>
    <w:rsid w:val="00544384"/>
    <w:rsid w:val="00544739"/>
    <w:rsid w:val="0054583A"/>
    <w:rsid w:val="00546DD9"/>
    <w:rsid w:val="005502F9"/>
    <w:rsid w:val="00552D99"/>
    <w:rsid w:val="0055431F"/>
    <w:rsid w:val="00554462"/>
    <w:rsid w:val="00554558"/>
    <w:rsid w:val="00554977"/>
    <w:rsid w:val="00555470"/>
    <w:rsid w:val="0055556A"/>
    <w:rsid w:val="00556B2A"/>
    <w:rsid w:val="00556C2C"/>
    <w:rsid w:val="00556F21"/>
    <w:rsid w:val="00563916"/>
    <w:rsid w:val="00563923"/>
    <w:rsid w:val="00563E77"/>
    <w:rsid w:val="00565528"/>
    <w:rsid w:val="00570A88"/>
    <w:rsid w:val="0057220F"/>
    <w:rsid w:val="00572BC4"/>
    <w:rsid w:val="00573534"/>
    <w:rsid w:val="00573FCC"/>
    <w:rsid w:val="00575278"/>
    <w:rsid w:val="00575F2B"/>
    <w:rsid w:val="00576F8D"/>
    <w:rsid w:val="00577F0D"/>
    <w:rsid w:val="00580860"/>
    <w:rsid w:val="005871D8"/>
    <w:rsid w:val="00587FD2"/>
    <w:rsid w:val="0059234B"/>
    <w:rsid w:val="005945BC"/>
    <w:rsid w:val="0059495E"/>
    <w:rsid w:val="005949A8"/>
    <w:rsid w:val="00595431"/>
    <w:rsid w:val="00597866"/>
    <w:rsid w:val="005A293C"/>
    <w:rsid w:val="005A39E1"/>
    <w:rsid w:val="005A3CAA"/>
    <w:rsid w:val="005A5641"/>
    <w:rsid w:val="005A6AB3"/>
    <w:rsid w:val="005A72E5"/>
    <w:rsid w:val="005A7FFB"/>
    <w:rsid w:val="005B0814"/>
    <w:rsid w:val="005B0C3D"/>
    <w:rsid w:val="005B22C5"/>
    <w:rsid w:val="005C0943"/>
    <w:rsid w:val="005C3321"/>
    <w:rsid w:val="005C63B9"/>
    <w:rsid w:val="005D383F"/>
    <w:rsid w:val="005D4A41"/>
    <w:rsid w:val="005D560A"/>
    <w:rsid w:val="005D691E"/>
    <w:rsid w:val="005D6B37"/>
    <w:rsid w:val="005D7200"/>
    <w:rsid w:val="005D7539"/>
    <w:rsid w:val="005D7FDD"/>
    <w:rsid w:val="005E12B1"/>
    <w:rsid w:val="005E1A42"/>
    <w:rsid w:val="005E387B"/>
    <w:rsid w:val="005E5743"/>
    <w:rsid w:val="005E5855"/>
    <w:rsid w:val="005E7050"/>
    <w:rsid w:val="005E7E0B"/>
    <w:rsid w:val="005F0ED4"/>
    <w:rsid w:val="005F12D1"/>
    <w:rsid w:val="005F183A"/>
    <w:rsid w:val="005F2679"/>
    <w:rsid w:val="005F6471"/>
    <w:rsid w:val="005F6D0B"/>
    <w:rsid w:val="005F6DA3"/>
    <w:rsid w:val="005F7DB7"/>
    <w:rsid w:val="006000B5"/>
    <w:rsid w:val="0060231B"/>
    <w:rsid w:val="006037D3"/>
    <w:rsid w:val="00604299"/>
    <w:rsid w:val="00604B8A"/>
    <w:rsid w:val="00606113"/>
    <w:rsid w:val="00606AED"/>
    <w:rsid w:val="0060A8EF"/>
    <w:rsid w:val="0061287B"/>
    <w:rsid w:val="00614590"/>
    <w:rsid w:val="00615A60"/>
    <w:rsid w:val="006256D8"/>
    <w:rsid w:val="006300F6"/>
    <w:rsid w:val="00630C15"/>
    <w:rsid w:val="00632597"/>
    <w:rsid w:val="006370D4"/>
    <w:rsid w:val="00640380"/>
    <w:rsid w:val="00640830"/>
    <w:rsid w:val="00644621"/>
    <w:rsid w:val="006505C2"/>
    <w:rsid w:val="00652243"/>
    <w:rsid w:val="00654F26"/>
    <w:rsid w:val="0065568F"/>
    <w:rsid w:val="00657558"/>
    <w:rsid w:val="00658372"/>
    <w:rsid w:val="0066083C"/>
    <w:rsid w:val="00661BC9"/>
    <w:rsid w:val="00663FB2"/>
    <w:rsid w:val="00665227"/>
    <w:rsid w:val="0066638E"/>
    <w:rsid w:val="006676D9"/>
    <w:rsid w:val="00667A55"/>
    <w:rsid w:val="00667AD7"/>
    <w:rsid w:val="006705C2"/>
    <w:rsid w:val="006735D7"/>
    <w:rsid w:val="006748B4"/>
    <w:rsid w:val="00680653"/>
    <w:rsid w:val="006820EE"/>
    <w:rsid w:val="0068349D"/>
    <w:rsid w:val="006835EF"/>
    <w:rsid w:val="00683B2B"/>
    <w:rsid w:val="00684430"/>
    <w:rsid w:val="00684C6B"/>
    <w:rsid w:val="00685556"/>
    <w:rsid w:val="00685B56"/>
    <w:rsid w:val="00685E9D"/>
    <w:rsid w:val="00686940"/>
    <w:rsid w:val="00687032"/>
    <w:rsid w:val="00687E8C"/>
    <w:rsid w:val="006903BE"/>
    <w:rsid w:val="00694ED4"/>
    <w:rsid w:val="006965EC"/>
    <w:rsid w:val="006A0073"/>
    <w:rsid w:val="006A0994"/>
    <w:rsid w:val="006A3612"/>
    <w:rsid w:val="006A3842"/>
    <w:rsid w:val="006A46F2"/>
    <w:rsid w:val="006A6D45"/>
    <w:rsid w:val="006A6DBC"/>
    <w:rsid w:val="006A7232"/>
    <w:rsid w:val="006A74AC"/>
    <w:rsid w:val="006B15C2"/>
    <w:rsid w:val="006B47C5"/>
    <w:rsid w:val="006B4D38"/>
    <w:rsid w:val="006B5ECB"/>
    <w:rsid w:val="006C1704"/>
    <w:rsid w:val="006C6B2E"/>
    <w:rsid w:val="006C6EE9"/>
    <w:rsid w:val="006D0845"/>
    <w:rsid w:val="006D09F9"/>
    <w:rsid w:val="006D4CE7"/>
    <w:rsid w:val="006D5362"/>
    <w:rsid w:val="006D6D5A"/>
    <w:rsid w:val="006D70D2"/>
    <w:rsid w:val="006E2075"/>
    <w:rsid w:val="006E246F"/>
    <w:rsid w:val="006E556F"/>
    <w:rsid w:val="006E581A"/>
    <w:rsid w:val="006E60DE"/>
    <w:rsid w:val="006E614F"/>
    <w:rsid w:val="006F0B06"/>
    <w:rsid w:val="006F1C28"/>
    <w:rsid w:val="006F21FD"/>
    <w:rsid w:val="006F2AE7"/>
    <w:rsid w:val="006F2B10"/>
    <w:rsid w:val="006F6292"/>
    <w:rsid w:val="006F79F6"/>
    <w:rsid w:val="00701E0D"/>
    <w:rsid w:val="00705DB0"/>
    <w:rsid w:val="00705E9D"/>
    <w:rsid w:val="00706C10"/>
    <w:rsid w:val="007070E3"/>
    <w:rsid w:val="00707FD1"/>
    <w:rsid w:val="00709611"/>
    <w:rsid w:val="00710A41"/>
    <w:rsid w:val="00710B89"/>
    <w:rsid w:val="0071108D"/>
    <w:rsid w:val="00712C9F"/>
    <w:rsid w:val="00712CD0"/>
    <w:rsid w:val="00720DBC"/>
    <w:rsid w:val="0072228A"/>
    <w:rsid w:val="007223C1"/>
    <w:rsid w:val="007230B8"/>
    <w:rsid w:val="007231B5"/>
    <w:rsid w:val="007249E7"/>
    <w:rsid w:val="00725BB7"/>
    <w:rsid w:val="007272A8"/>
    <w:rsid w:val="0073100C"/>
    <w:rsid w:val="00734D12"/>
    <w:rsid w:val="00736B57"/>
    <w:rsid w:val="0073769A"/>
    <w:rsid w:val="00737F50"/>
    <w:rsid w:val="00742EC7"/>
    <w:rsid w:val="007439DE"/>
    <w:rsid w:val="00743CF1"/>
    <w:rsid w:val="00743F8B"/>
    <w:rsid w:val="007441FE"/>
    <w:rsid w:val="00744457"/>
    <w:rsid w:val="00744B29"/>
    <w:rsid w:val="00745540"/>
    <w:rsid w:val="00751429"/>
    <w:rsid w:val="007529E7"/>
    <w:rsid w:val="00752BDF"/>
    <w:rsid w:val="0075425F"/>
    <w:rsid w:val="007634AC"/>
    <w:rsid w:val="00763B74"/>
    <w:rsid w:val="00766281"/>
    <w:rsid w:val="007703CA"/>
    <w:rsid w:val="00775449"/>
    <w:rsid w:val="00776444"/>
    <w:rsid w:val="00776D3B"/>
    <w:rsid w:val="0078071A"/>
    <w:rsid w:val="007810E4"/>
    <w:rsid w:val="00782C14"/>
    <w:rsid w:val="0078403A"/>
    <w:rsid w:val="00784C23"/>
    <w:rsid w:val="00784C61"/>
    <w:rsid w:val="00786043"/>
    <w:rsid w:val="00786EF7"/>
    <w:rsid w:val="00790D26"/>
    <w:rsid w:val="00790EEE"/>
    <w:rsid w:val="007910AB"/>
    <w:rsid w:val="0079220A"/>
    <w:rsid w:val="00792EC0"/>
    <w:rsid w:val="007935DA"/>
    <w:rsid w:val="00795470"/>
    <w:rsid w:val="00795873"/>
    <w:rsid w:val="00797DB7"/>
    <w:rsid w:val="007A055B"/>
    <w:rsid w:val="007A1A79"/>
    <w:rsid w:val="007A2CD8"/>
    <w:rsid w:val="007A3789"/>
    <w:rsid w:val="007A43A0"/>
    <w:rsid w:val="007A4718"/>
    <w:rsid w:val="007A591E"/>
    <w:rsid w:val="007A5A04"/>
    <w:rsid w:val="007B14AF"/>
    <w:rsid w:val="007B155E"/>
    <w:rsid w:val="007B1794"/>
    <w:rsid w:val="007B1F52"/>
    <w:rsid w:val="007B247A"/>
    <w:rsid w:val="007B2D1C"/>
    <w:rsid w:val="007B3B2B"/>
    <w:rsid w:val="007C0901"/>
    <w:rsid w:val="007C20EF"/>
    <w:rsid w:val="007C4DEC"/>
    <w:rsid w:val="007C7BA8"/>
    <w:rsid w:val="007D310C"/>
    <w:rsid w:val="007D3D3D"/>
    <w:rsid w:val="007D47C9"/>
    <w:rsid w:val="007D587F"/>
    <w:rsid w:val="007D5BF2"/>
    <w:rsid w:val="007D70FA"/>
    <w:rsid w:val="007E0AAB"/>
    <w:rsid w:val="007E16F1"/>
    <w:rsid w:val="007E2A4E"/>
    <w:rsid w:val="007E3405"/>
    <w:rsid w:val="007E4B3C"/>
    <w:rsid w:val="007F0047"/>
    <w:rsid w:val="007F1DD9"/>
    <w:rsid w:val="007F2F5C"/>
    <w:rsid w:val="007F3776"/>
    <w:rsid w:val="007F4BF2"/>
    <w:rsid w:val="007F5B3D"/>
    <w:rsid w:val="007F6A02"/>
    <w:rsid w:val="007F6CF4"/>
    <w:rsid w:val="007F7D99"/>
    <w:rsid w:val="008017B6"/>
    <w:rsid w:val="008017D6"/>
    <w:rsid w:val="00802411"/>
    <w:rsid w:val="00805E6A"/>
    <w:rsid w:val="00807CDF"/>
    <w:rsid w:val="00810E80"/>
    <w:rsid w:val="00811A49"/>
    <w:rsid w:val="00814700"/>
    <w:rsid w:val="008167F9"/>
    <w:rsid w:val="008208C4"/>
    <w:rsid w:val="00821890"/>
    <w:rsid w:val="00822FA9"/>
    <w:rsid w:val="00823C1C"/>
    <w:rsid w:val="00824F79"/>
    <w:rsid w:val="00825579"/>
    <w:rsid w:val="00825D35"/>
    <w:rsid w:val="00827A25"/>
    <w:rsid w:val="00827D8E"/>
    <w:rsid w:val="0083008D"/>
    <w:rsid w:val="00830695"/>
    <w:rsid w:val="00830A9F"/>
    <w:rsid w:val="0083115A"/>
    <w:rsid w:val="00831A05"/>
    <w:rsid w:val="00831C91"/>
    <w:rsid w:val="00831D72"/>
    <w:rsid w:val="00833BF7"/>
    <w:rsid w:val="008364D1"/>
    <w:rsid w:val="00836676"/>
    <w:rsid w:val="00840196"/>
    <w:rsid w:val="00841DE1"/>
    <w:rsid w:val="008434C5"/>
    <w:rsid w:val="0084494D"/>
    <w:rsid w:val="00844E36"/>
    <w:rsid w:val="00847BE4"/>
    <w:rsid w:val="008502AD"/>
    <w:rsid w:val="00851246"/>
    <w:rsid w:val="0085243E"/>
    <w:rsid w:val="00853054"/>
    <w:rsid w:val="0085341E"/>
    <w:rsid w:val="0085449D"/>
    <w:rsid w:val="00857761"/>
    <w:rsid w:val="00857F7B"/>
    <w:rsid w:val="0086254C"/>
    <w:rsid w:val="00864752"/>
    <w:rsid w:val="00865793"/>
    <w:rsid w:val="00865903"/>
    <w:rsid w:val="00866C5D"/>
    <w:rsid w:val="0087218F"/>
    <w:rsid w:val="00873873"/>
    <w:rsid w:val="008745CE"/>
    <w:rsid w:val="00875178"/>
    <w:rsid w:val="00875B44"/>
    <w:rsid w:val="00881046"/>
    <w:rsid w:val="008820D2"/>
    <w:rsid w:val="0088486F"/>
    <w:rsid w:val="008867CF"/>
    <w:rsid w:val="00888CFA"/>
    <w:rsid w:val="00890565"/>
    <w:rsid w:val="00890CF1"/>
    <w:rsid w:val="00890D99"/>
    <w:rsid w:val="0089104B"/>
    <w:rsid w:val="008912BE"/>
    <w:rsid w:val="00892352"/>
    <w:rsid w:val="00892545"/>
    <w:rsid w:val="00893F58"/>
    <w:rsid w:val="008953E1"/>
    <w:rsid w:val="00897555"/>
    <w:rsid w:val="008A0B43"/>
    <w:rsid w:val="008A1365"/>
    <w:rsid w:val="008A317D"/>
    <w:rsid w:val="008A3E5B"/>
    <w:rsid w:val="008A4C67"/>
    <w:rsid w:val="008A6076"/>
    <w:rsid w:val="008A7CC7"/>
    <w:rsid w:val="008B23A2"/>
    <w:rsid w:val="008B31DD"/>
    <w:rsid w:val="008B66A2"/>
    <w:rsid w:val="008C4B00"/>
    <w:rsid w:val="008C4C6F"/>
    <w:rsid w:val="008C4D54"/>
    <w:rsid w:val="008C5541"/>
    <w:rsid w:val="008C6747"/>
    <w:rsid w:val="008D20C2"/>
    <w:rsid w:val="008D31C8"/>
    <w:rsid w:val="008D44E2"/>
    <w:rsid w:val="008D4A36"/>
    <w:rsid w:val="008D5049"/>
    <w:rsid w:val="008E028C"/>
    <w:rsid w:val="008E0B11"/>
    <w:rsid w:val="008E359B"/>
    <w:rsid w:val="008E43B4"/>
    <w:rsid w:val="008E44D2"/>
    <w:rsid w:val="008E7E00"/>
    <w:rsid w:val="008F0018"/>
    <w:rsid w:val="008F5E66"/>
    <w:rsid w:val="008F6AFB"/>
    <w:rsid w:val="008F6F78"/>
    <w:rsid w:val="008F739E"/>
    <w:rsid w:val="0090210C"/>
    <w:rsid w:val="00902424"/>
    <w:rsid w:val="009055AB"/>
    <w:rsid w:val="00907217"/>
    <w:rsid w:val="00907289"/>
    <w:rsid w:val="0091004D"/>
    <w:rsid w:val="00910367"/>
    <w:rsid w:val="009104EA"/>
    <w:rsid w:val="00913608"/>
    <w:rsid w:val="00916383"/>
    <w:rsid w:val="00921952"/>
    <w:rsid w:val="00922B6E"/>
    <w:rsid w:val="00933CA6"/>
    <w:rsid w:val="0093471C"/>
    <w:rsid w:val="00934F00"/>
    <w:rsid w:val="00936314"/>
    <w:rsid w:val="00936A6E"/>
    <w:rsid w:val="00940353"/>
    <w:rsid w:val="00941956"/>
    <w:rsid w:val="009421C5"/>
    <w:rsid w:val="0094287A"/>
    <w:rsid w:val="00946AE8"/>
    <w:rsid w:val="00946D20"/>
    <w:rsid w:val="00947237"/>
    <w:rsid w:val="00951482"/>
    <w:rsid w:val="00954041"/>
    <w:rsid w:val="00957304"/>
    <w:rsid w:val="00957D03"/>
    <w:rsid w:val="00960FDD"/>
    <w:rsid w:val="009628F7"/>
    <w:rsid w:val="00964D55"/>
    <w:rsid w:val="00967F91"/>
    <w:rsid w:val="0097086E"/>
    <w:rsid w:val="00973F14"/>
    <w:rsid w:val="0097432D"/>
    <w:rsid w:val="009755D8"/>
    <w:rsid w:val="00976190"/>
    <w:rsid w:val="00976410"/>
    <w:rsid w:val="00980707"/>
    <w:rsid w:val="00980872"/>
    <w:rsid w:val="009811B7"/>
    <w:rsid w:val="00981D4F"/>
    <w:rsid w:val="00982581"/>
    <w:rsid w:val="00982842"/>
    <w:rsid w:val="00982C89"/>
    <w:rsid w:val="00983725"/>
    <w:rsid w:val="0098383F"/>
    <w:rsid w:val="00985379"/>
    <w:rsid w:val="00985E6D"/>
    <w:rsid w:val="00986592"/>
    <w:rsid w:val="00990AD2"/>
    <w:rsid w:val="00990B2F"/>
    <w:rsid w:val="0099236C"/>
    <w:rsid w:val="00992A1D"/>
    <w:rsid w:val="00993B4B"/>
    <w:rsid w:val="00993CEA"/>
    <w:rsid w:val="009962D8"/>
    <w:rsid w:val="009A056E"/>
    <w:rsid w:val="009A3AC8"/>
    <w:rsid w:val="009B1CE5"/>
    <w:rsid w:val="009B5920"/>
    <w:rsid w:val="009B7873"/>
    <w:rsid w:val="009B7891"/>
    <w:rsid w:val="009C1012"/>
    <w:rsid w:val="009C22DD"/>
    <w:rsid w:val="009C3AEB"/>
    <w:rsid w:val="009C5420"/>
    <w:rsid w:val="009C663F"/>
    <w:rsid w:val="009D2ED9"/>
    <w:rsid w:val="009E1479"/>
    <w:rsid w:val="009E2CA7"/>
    <w:rsid w:val="009E3726"/>
    <w:rsid w:val="009E6275"/>
    <w:rsid w:val="009E6E3E"/>
    <w:rsid w:val="009F127A"/>
    <w:rsid w:val="009F149F"/>
    <w:rsid w:val="009F5163"/>
    <w:rsid w:val="009F66F3"/>
    <w:rsid w:val="009F7A63"/>
    <w:rsid w:val="00A0181D"/>
    <w:rsid w:val="00A044D9"/>
    <w:rsid w:val="00A04720"/>
    <w:rsid w:val="00A04F46"/>
    <w:rsid w:val="00A052A3"/>
    <w:rsid w:val="00A052D8"/>
    <w:rsid w:val="00A06DDB"/>
    <w:rsid w:val="00A0BAD0"/>
    <w:rsid w:val="00A1075E"/>
    <w:rsid w:val="00A1611C"/>
    <w:rsid w:val="00A2050D"/>
    <w:rsid w:val="00A21278"/>
    <w:rsid w:val="00A22792"/>
    <w:rsid w:val="00A22C63"/>
    <w:rsid w:val="00A23FFA"/>
    <w:rsid w:val="00A24019"/>
    <w:rsid w:val="00A311BD"/>
    <w:rsid w:val="00A31E0F"/>
    <w:rsid w:val="00A33084"/>
    <w:rsid w:val="00A3368A"/>
    <w:rsid w:val="00A369E4"/>
    <w:rsid w:val="00A37CE7"/>
    <w:rsid w:val="00A40413"/>
    <w:rsid w:val="00A42BB3"/>
    <w:rsid w:val="00A45203"/>
    <w:rsid w:val="00A465BA"/>
    <w:rsid w:val="00A507CB"/>
    <w:rsid w:val="00A50D5A"/>
    <w:rsid w:val="00A52C14"/>
    <w:rsid w:val="00A53341"/>
    <w:rsid w:val="00A53560"/>
    <w:rsid w:val="00A53A27"/>
    <w:rsid w:val="00A615A2"/>
    <w:rsid w:val="00A629B1"/>
    <w:rsid w:val="00A654A8"/>
    <w:rsid w:val="00A655E0"/>
    <w:rsid w:val="00A65AC6"/>
    <w:rsid w:val="00A661CB"/>
    <w:rsid w:val="00A6645D"/>
    <w:rsid w:val="00A66624"/>
    <w:rsid w:val="00A6751D"/>
    <w:rsid w:val="00A709D1"/>
    <w:rsid w:val="00A71A1A"/>
    <w:rsid w:val="00A76173"/>
    <w:rsid w:val="00A7670E"/>
    <w:rsid w:val="00A76D28"/>
    <w:rsid w:val="00A80254"/>
    <w:rsid w:val="00A83818"/>
    <w:rsid w:val="00A83DFB"/>
    <w:rsid w:val="00A83E5A"/>
    <w:rsid w:val="00A90268"/>
    <w:rsid w:val="00A92E37"/>
    <w:rsid w:val="00A92F78"/>
    <w:rsid w:val="00A94A43"/>
    <w:rsid w:val="00A94FC5"/>
    <w:rsid w:val="00A95E65"/>
    <w:rsid w:val="00AA0B6F"/>
    <w:rsid w:val="00AA5593"/>
    <w:rsid w:val="00AB025B"/>
    <w:rsid w:val="00AB2915"/>
    <w:rsid w:val="00AB3740"/>
    <w:rsid w:val="00AB6EAA"/>
    <w:rsid w:val="00AC087F"/>
    <w:rsid w:val="00AC1ED3"/>
    <w:rsid w:val="00AC430D"/>
    <w:rsid w:val="00AC5AAA"/>
    <w:rsid w:val="00AC6CAF"/>
    <w:rsid w:val="00AC6D4E"/>
    <w:rsid w:val="00AD0FD2"/>
    <w:rsid w:val="00AD3BED"/>
    <w:rsid w:val="00AD42A9"/>
    <w:rsid w:val="00AE0286"/>
    <w:rsid w:val="00AE0B02"/>
    <w:rsid w:val="00AE2612"/>
    <w:rsid w:val="00AE30DA"/>
    <w:rsid w:val="00AE384C"/>
    <w:rsid w:val="00AE4683"/>
    <w:rsid w:val="00AE6BF1"/>
    <w:rsid w:val="00AF17CB"/>
    <w:rsid w:val="00AF205D"/>
    <w:rsid w:val="00AF3D8A"/>
    <w:rsid w:val="00AF5940"/>
    <w:rsid w:val="00B006BA"/>
    <w:rsid w:val="00B00BA0"/>
    <w:rsid w:val="00B00C19"/>
    <w:rsid w:val="00B016B9"/>
    <w:rsid w:val="00B02179"/>
    <w:rsid w:val="00B063CE"/>
    <w:rsid w:val="00B1401E"/>
    <w:rsid w:val="00B15804"/>
    <w:rsid w:val="00B15A6D"/>
    <w:rsid w:val="00B15D4B"/>
    <w:rsid w:val="00B210B3"/>
    <w:rsid w:val="00B21DAF"/>
    <w:rsid w:val="00B21DB1"/>
    <w:rsid w:val="00B21E17"/>
    <w:rsid w:val="00B22234"/>
    <w:rsid w:val="00B22867"/>
    <w:rsid w:val="00B22C15"/>
    <w:rsid w:val="00B23EB4"/>
    <w:rsid w:val="00B25B7E"/>
    <w:rsid w:val="00B308E6"/>
    <w:rsid w:val="00B32930"/>
    <w:rsid w:val="00B32937"/>
    <w:rsid w:val="00B33283"/>
    <w:rsid w:val="00B332B3"/>
    <w:rsid w:val="00B3337C"/>
    <w:rsid w:val="00B37399"/>
    <w:rsid w:val="00B45D04"/>
    <w:rsid w:val="00B45EE4"/>
    <w:rsid w:val="00B47954"/>
    <w:rsid w:val="00B47D36"/>
    <w:rsid w:val="00B50257"/>
    <w:rsid w:val="00B52C54"/>
    <w:rsid w:val="00B55D63"/>
    <w:rsid w:val="00B56EED"/>
    <w:rsid w:val="00B574CE"/>
    <w:rsid w:val="00B5772A"/>
    <w:rsid w:val="00B57C5C"/>
    <w:rsid w:val="00B60AA4"/>
    <w:rsid w:val="00B61D8E"/>
    <w:rsid w:val="00B65A05"/>
    <w:rsid w:val="00B65ED9"/>
    <w:rsid w:val="00B6692A"/>
    <w:rsid w:val="00B70A23"/>
    <w:rsid w:val="00B714A8"/>
    <w:rsid w:val="00B765E7"/>
    <w:rsid w:val="00B7665C"/>
    <w:rsid w:val="00B77158"/>
    <w:rsid w:val="00B807D7"/>
    <w:rsid w:val="00B80E0D"/>
    <w:rsid w:val="00B81923"/>
    <w:rsid w:val="00B81D86"/>
    <w:rsid w:val="00B8402E"/>
    <w:rsid w:val="00B84467"/>
    <w:rsid w:val="00B84991"/>
    <w:rsid w:val="00B856BE"/>
    <w:rsid w:val="00B86442"/>
    <w:rsid w:val="00B879CC"/>
    <w:rsid w:val="00B93E58"/>
    <w:rsid w:val="00B94EDA"/>
    <w:rsid w:val="00B95371"/>
    <w:rsid w:val="00B9544A"/>
    <w:rsid w:val="00B956E7"/>
    <w:rsid w:val="00B97C2A"/>
    <w:rsid w:val="00BB0259"/>
    <w:rsid w:val="00BB1267"/>
    <w:rsid w:val="00BB25F5"/>
    <w:rsid w:val="00BB2AE9"/>
    <w:rsid w:val="00BB5315"/>
    <w:rsid w:val="00BB6F16"/>
    <w:rsid w:val="00BC067D"/>
    <w:rsid w:val="00BC0D11"/>
    <w:rsid w:val="00BC3246"/>
    <w:rsid w:val="00BC3B0E"/>
    <w:rsid w:val="00BC4425"/>
    <w:rsid w:val="00BC4482"/>
    <w:rsid w:val="00BC5AEF"/>
    <w:rsid w:val="00BC61B7"/>
    <w:rsid w:val="00BD2EB2"/>
    <w:rsid w:val="00BD2FA9"/>
    <w:rsid w:val="00BD45AA"/>
    <w:rsid w:val="00BD620D"/>
    <w:rsid w:val="00BD6796"/>
    <w:rsid w:val="00BD6D23"/>
    <w:rsid w:val="00BD6ED5"/>
    <w:rsid w:val="00BE27BA"/>
    <w:rsid w:val="00BE35EF"/>
    <w:rsid w:val="00BE3CBF"/>
    <w:rsid w:val="00BE3D23"/>
    <w:rsid w:val="00BE3DE0"/>
    <w:rsid w:val="00BE5B01"/>
    <w:rsid w:val="00BF22F3"/>
    <w:rsid w:val="00BF3635"/>
    <w:rsid w:val="00BF5956"/>
    <w:rsid w:val="00BF5AFE"/>
    <w:rsid w:val="00BF725A"/>
    <w:rsid w:val="00C0036B"/>
    <w:rsid w:val="00C01393"/>
    <w:rsid w:val="00C02D00"/>
    <w:rsid w:val="00C0480D"/>
    <w:rsid w:val="00C06276"/>
    <w:rsid w:val="00C062F7"/>
    <w:rsid w:val="00C078EC"/>
    <w:rsid w:val="00C07E7F"/>
    <w:rsid w:val="00C1055D"/>
    <w:rsid w:val="00C10B70"/>
    <w:rsid w:val="00C116E8"/>
    <w:rsid w:val="00C12205"/>
    <w:rsid w:val="00C14391"/>
    <w:rsid w:val="00C14E15"/>
    <w:rsid w:val="00C16558"/>
    <w:rsid w:val="00C1689E"/>
    <w:rsid w:val="00C16C14"/>
    <w:rsid w:val="00C21212"/>
    <w:rsid w:val="00C2353C"/>
    <w:rsid w:val="00C24689"/>
    <w:rsid w:val="00C27A1B"/>
    <w:rsid w:val="00C27C9C"/>
    <w:rsid w:val="00C308DA"/>
    <w:rsid w:val="00C30D38"/>
    <w:rsid w:val="00C32216"/>
    <w:rsid w:val="00C32841"/>
    <w:rsid w:val="00C35491"/>
    <w:rsid w:val="00C35A74"/>
    <w:rsid w:val="00C361C8"/>
    <w:rsid w:val="00C41303"/>
    <w:rsid w:val="00C422F6"/>
    <w:rsid w:val="00C44023"/>
    <w:rsid w:val="00C4D7F8"/>
    <w:rsid w:val="00C500D7"/>
    <w:rsid w:val="00C51BFD"/>
    <w:rsid w:val="00C55934"/>
    <w:rsid w:val="00C5605A"/>
    <w:rsid w:val="00C60356"/>
    <w:rsid w:val="00C61F3B"/>
    <w:rsid w:val="00C638D8"/>
    <w:rsid w:val="00C6664F"/>
    <w:rsid w:val="00C71F16"/>
    <w:rsid w:val="00C72161"/>
    <w:rsid w:val="00C73213"/>
    <w:rsid w:val="00C74703"/>
    <w:rsid w:val="00C75803"/>
    <w:rsid w:val="00C758A1"/>
    <w:rsid w:val="00C75A49"/>
    <w:rsid w:val="00C76FF3"/>
    <w:rsid w:val="00C809E0"/>
    <w:rsid w:val="00C85B32"/>
    <w:rsid w:val="00C87884"/>
    <w:rsid w:val="00C9276A"/>
    <w:rsid w:val="00C9600B"/>
    <w:rsid w:val="00C97AE3"/>
    <w:rsid w:val="00CA3B31"/>
    <w:rsid w:val="00CA7405"/>
    <w:rsid w:val="00CA756F"/>
    <w:rsid w:val="00CB28F3"/>
    <w:rsid w:val="00CB2B00"/>
    <w:rsid w:val="00CB2C23"/>
    <w:rsid w:val="00CB3404"/>
    <w:rsid w:val="00CB3DE5"/>
    <w:rsid w:val="00CB6895"/>
    <w:rsid w:val="00CC038A"/>
    <w:rsid w:val="00CC1819"/>
    <w:rsid w:val="00CC53EB"/>
    <w:rsid w:val="00CC5409"/>
    <w:rsid w:val="00CC75C2"/>
    <w:rsid w:val="00CC791A"/>
    <w:rsid w:val="00CD0669"/>
    <w:rsid w:val="00CD06F7"/>
    <w:rsid w:val="00CD1C33"/>
    <w:rsid w:val="00CD2595"/>
    <w:rsid w:val="00CD324F"/>
    <w:rsid w:val="00CD48C5"/>
    <w:rsid w:val="00CD4CC8"/>
    <w:rsid w:val="00CD6B36"/>
    <w:rsid w:val="00CD7CC4"/>
    <w:rsid w:val="00CE0F00"/>
    <w:rsid w:val="00CE1539"/>
    <w:rsid w:val="00CE2CF1"/>
    <w:rsid w:val="00CE5492"/>
    <w:rsid w:val="00CE57DF"/>
    <w:rsid w:val="00CE7211"/>
    <w:rsid w:val="00CF0865"/>
    <w:rsid w:val="00CF1A68"/>
    <w:rsid w:val="00CF20E8"/>
    <w:rsid w:val="00CF2A16"/>
    <w:rsid w:val="00CF3CE7"/>
    <w:rsid w:val="00CF5CA6"/>
    <w:rsid w:val="00D00824"/>
    <w:rsid w:val="00D0099C"/>
    <w:rsid w:val="00D027D9"/>
    <w:rsid w:val="00D05D90"/>
    <w:rsid w:val="00D13526"/>
    <w:rsid w:val="00D14A5D"/>
    <w:rsid w:val="00D17A13"/>
    <w:rsid w:val="00D20561"/>
    <w:rsid w:val="00D211FD"/>
    <w:rsid w:val="00D2303C"/>
    <w:rsid w:val="00D241BD"/>
    <w:rsid w:val="00D317F3"/>
    <w:rsid w:val="00D33629"/>
    <w:rsid w:val="00D3367B"/>
    <w:rsid w:val="00D33F40"/>
    <w:rsid w:val="00D34552"/>
    <w:rsid w:val="00D34D29"/>
    <w:rsid w:val="00D413CF"/>
    <w:rsid w:val="00D41AA2"/>
    <w:rsid w:val="00D41B02"/>
    <w:rsid w:val="00D44C56"/>
    <w:rsid w:val="00D516CA"/>
    <w:rsid w:val="00D533B1"/>
    <w:rsid w:val="00D56201"/>
    <w:rsid w:val="00D61256"/>
    <w:rsid w:val="00D635DE"/>
    <w:rsid w:val="00D63756"/>
    <w:rsid w:val="00D65F4E"/>
    <w:rsid w:val="00D66B1C"/>
    <w:rsid w:val="00D66F74"/>
    <w:rsid w:val="00D67283"/>
    <w:rsid w:val="00D742B1"/>
    <w:rsid w:val="00D74953"/>
    <w:rsid w:val="00D74BE4"/>
    <w:rsid w:val="00D74DC3"/>
    <w:rsid w:val="00D77574"/>
    <w:rsid w:val="00D849E8"/>
    <w:rsid w:val="00D84C56"/>
    <w:rsid w:val="00D85A8E"/>
    <w:rsid w:val="00D85E56"/>
    <w:rsid w:val="00D862C4"/>
    <w:rsid w:val="00D86A5B"/>
    <w:rsid w:val="00D87201"/>
    <w:rsid w:val="00D8739E"/>
    <w:rsid w:val="00D87979"/>
    <w:rsid w:val="00D905F8"/>
    <w:rsid w:val="00D914D2"/>
    <w:rsid w:val="00D9400B"/>
    <w:rsid w:val="00D9602C"/>
    <w:rsid w:val="00D97DC0"/>
    <w:rsid w:val="00D97F57"/>
    <w:rsid w:val="00DA00E9"/>
    <w:rsid w:val="00DA08DF"/>
    <w:rsid w:val="00DA2891"/>
    <w:rsid w:val="00DA499A"/>
    <w:rsid w:val="00DA59EF"/>
    <w:rsid w:val="00DA5D06"/>
    <w:rsid w:val="00DA5EF2"/>
    <w:rsid w:val="00DA670D"/>
    <w:rsid w:val="00DA72A9"/>
    <w:rsid w:val="00DB0916"/>
    <w:rsid w:val="00DB308A"/>
    <w:rsid w:val="00DB3540"/>
    <w:rsid w:val="00DB380D"/>
    <w:rsid w:val="00DB3ADB"/>
    <w:rsid w:val="00DB5B94"/>
    <w:rsid w:val="00DB72BC"/>
    <w:rsid w:val="00DC0248"/>
    <w:rsid w:val="00DC09DE"/>
    <w:rsid w:val="00DC3383"/>
    <w:rsid w:val="00DC39A7"/>
    <w:rsid w:val="00DC65A1"/>
    <w:rsid w:val="00DC797C"/>
    <w:rsid w:val="00DD0302"/>
    <w:rsid w:val="00DD0C96"/>
    <w:rsid w:val="00DD4780"/>
    <w:rsid w:val="00DD52EB"/>
    <w:rsid w:val="00DD570E"/>
    <w:rsid w:val="00DD626C"/>
    <w:rsid w:val="00DD63AC"/>
    <w:rsid w:val="00DD71F0"/>
    <w:rsid w:val="00DD7952"/>
    <w:rsid w:val="00DE1D1C"/>
    <w:rsid w:val="00DE2BA0"/>
    <w:rsid w:val="00DE45D1"/>
    <w:rsid w:val="00DE66B7"/>
    <w:rsid w:val="00DE70F4"/>
    <w:rsid w:val="00DF1684"/>
    <w:rsid w:val="00DF2A5E"/>
    <w:rsid w:val="00DF4D08"/>
    <w:rsid w:val="00DF5CC7"/>
    <w:rsid w:val="00DF7A89"/>
    <w:rsid w:val="00E00681"/>
    <w:rsid w:val="00E00EE2"/>
    <w:rsid w:val="00E01B91"/>
    <w:rsid w:val="00E03046"/>
    <w:rsid w:val="00E0463B"/>
    <w:rsid w:val="00E05DA2"/>
    <w:rsid w:val="00E10DA8"/>
    <w:rsid w:val="00E10FB9"/>
    <w:rsid w:val="00E12075"/>
    <w:rsid w:val="00E12365"/>
    <w:rsid w:val="00E12695"/>
    <w:rsid w:val="00E12742"/>
    <w:rsid w:val="00E13F2E"/>
    <w:rsid w:val="00E153E0"/>
    <w:rsid w:val="00E157BF"/>
    <w:rsid w:val="00E1596F"/>
    <w:rsid w:val="00E166C5"/>
    <w:rsid w:val="00E16805"/>
    <w:rsid w:val="00E20186"/>
    <w:rsid w:val="00E22FC1"/>
    <w:rsid w:val="00E24183"/>
    <w:rsid w:val="00E25BAE"/>
    <w:rsid w:val="00E327AD"/>
    <w:rsid w:val="00E33760"/>
    <w:rsid w:val="00E33909"/>
    <w:rsid w:val="00E33FEE"/>
    <w:rsid w:val="00E34A5F"/>
    <w:rsid w:val="00E3620E"/>
    <w:rsid w:val="00E41044"/>
    <w:rsid w:val="00E42309"/>
    <w:rsid w:val="00E42B26"/>
    <w:rsid w:val="00E507E2"/>
    <w:rsid w:val="00E50916"/>
    <w:rsid w:val="00E5100C"/>
    <w:rsid w:val="00E52B4A"/>
    <w:rsid w:val="00E52FF7"/>
    <w:rsid w:val="00E56812"/>
    <w:rsid w:val="00E5699A"/>
    <w:rsid w:val="00E60A49"/>
    <w:rsid w:val="00E61C25"/>
    <w:rsid w:val="00E63847"/>
    <w:rsid w:val="00E705CD"/>
    <w:rsid w:val="00E70F0B"/>
    <w:rsid w:val="00E71399"/>
    <w:rsid w:val="00E74B42"/>
    <w:rsid w:val="00E74CC4"/>
    <w:rsid w:val="00E77A70"/>
    <w:rsid w:val="00E810D8"/>
    <w:rsid w:val="00E81FA3"/>
    <w:rsid w:val="00E83706"/>
    <w:rsid w:val="00E843CD"/>
    <w:rsid w:val="00E8483D"/>
    <w:rsid w:val="00E87958"/>
    <w:rsid w:val="00E90C20"/>
    <w:rsid w:val="00E91326"/>
    <w:rsid w:val="00E91A4A"/>
    <w:rsid w:val="00E947CB"/>
    <w:rsid w:val="00E95188"/>
    <w:rsid w:val="00E95BCE"/>
    <w:rsid w:val="00EA0839"/>
    <w:rsid w:val="00EA2572"/>
    <w:rsid w:val="00EA2919"/>
    <w:rsid w:val="00EA36E4"/>
    <w:rsid w:val="00EB12E1"/>
    <w:rsid w:val="00EB2D62"/>
    <w:rsid w:val="00EB310B"/>
    <w:rsid w:val="00EB31A5"/>
    <w:rsid w:val="00EB5B24"/>
    <w:rsid w:val="00EC0602"/>
    <w:rsid w:val="00EC55A8"/>
    <w:rsid w:val="00EC596B"/>
    <w:rsid w:val="00EC6D10"/>
    <w:rsid w:val="00EC7983"/>
    <w:rsid w:val="00ED0869"/>
    <w:rsid w:val="00ED0E66"/>
    <w:rsid w:val="00ED183A"/>
    <w:rsid w:val="00ED1A61"/>
    <w:rsid w:val="00ED66CA"/>
    <w:rsid w:val="00EE087E"/>
    <w:rsid w:val="00EE0F0D"/>
    <w:rsid w:val="00EE24F5"/>
    <w:rsid w:val="00EE5FF8"/>
    <w:rsid w:val="00EE6150"/>
    <w:rsid w:val="00EF09F6"/>
    <w:rsid w:val="00EF0CE2"/>
    <w:rsid w:val="00EF0DF9"/>
    <w:rsid w:val="00EF254C"/>
    <w:rsid w:val="00EF2D28"/>
    <w:rsid w:val="00EF2FDE"/>
    <w:rsid w:val="00EF41AE"/>
    <w:rsid w:val="00EF4494"/>
    <w:rsid w:val="00EF7F25"/>
    <w:rsid w:val="00F004AD"/>
    <w:rsid w:val="00F03051"/>
    <w:rsid w:val="00F0380C"/>
    <w:rsid w:val="00F0528B"/>
    <w:rsid w:val="00F0561A"/>
    <w:rsid w:val="00F05807"/>
    <w:rsid w:val="00F05C6A"/>
    <w:rsid w:val="00F065C6"/>
    <w:rsid w:val="00F07160"/>
    <w:rsid w:val="00F108C1"/>
    <w:rsid w:val="00F12716"/>
    <w:rsid w:val="00F141EC"/>
    <w:rsid w:val="00F163DF"/>
    <w:rsid w:val="00F164F4"/>
    <w:rsid w:val="00F16F78"/>
    <w:rsid w:val="00F20322"/>
    <w:rsid w:val="00F2053D"/>
    <w:rsid w:val="00F206C4"/>
    <w:rsid w:val="00F22842"/>
    <w:rsid w:val="00F2720B"/>
    <w:rsid w:val="00F30F35"/>
    <w:rsid w:val="00F315C2"/>
    <w:rsid w:val="00F32075"/>
    <w:rsid w:val="00F335C5"/>
    <w:rsid w:val="00F35108"/>
    <w:rsid w:val="00F370BC"/>
    <w:rsid w:val="00F4065B"/>
    <w:rsid w:val="00F40B83"/>
    <w:rsid w:val="00F47C33"/>
    <w:rsid w:val="00F50649"/>
    <w:rsid w:val="00F53BA4"/>
    <w:rsid w:val="00F54015"/>
    <w:rsid w:val="00F544B2"/>
    <w:rsid w:val="00F54F7D"/>
    <w:rsid w:val="00F565ED"/>
    <w:rsid w:val="00F568AA"/>
    <w:rsid w:val="00F574C0"/>
    <w:rsid w:val="00F57C05"/>
    <w:rsid w:val="00F60777"/>
    <w:rsid w:val="00F619AE"/>
    <w:rsid w:val="00F61D76"/>
    <w:rsid w:val="00F67AF4"/>
    <w:rsid w:val="00F72392"/>
    <w:rsid w:val="00F729BD"/>
    <w:rsid w:val="00F765FB"/>
    <w:rsid w:val="00F77013"/>
    <w:rsid w:val="00F80C0B"/>
    <w:rsid w:val="00F81815"/>
    <w:rsid w:val="00F81C72"/>
    <w:rsid w:val="00F832C0"/>
    <w:rsid w:val="00F83B64"/>
    <w:rsid w:val="00F84314"/>
    <w:rsid w:val="00F845CD"/>
    <w:rsid w:val="00F84F83"/>
    <w:rsid w:val="00F85042"/>
    <w:rsid w:val="00F850B6"/>
    <w:rsid w:val="00F86150"/>
    <w:rsid w:val="00F93A40"/>
    <w:rsid w:val="00F9482A"/>
    <w:rsid w:val="00F958D4"/>
    <w:rsid w:val="00F96AFD"/>
    <w:rsid w:val="00F97043"/>
    <w:rsid w:val="00F970E4"/>
    <w:rsid w:val="00FA0D14"/>
    <w:rsid w:val="00FA0E41"/>
    <w:rsid w:val="00FA15CD"/>
    <w:rsid w:val="00FA312E"/>
    <w:rsid w:val="00FA4DD1"/>
    <w:rsid w:val="00FA7F4E"/>
    <w:rsid w:val="00FB6146"/>
    <w:rsid w:val="00FB6FC8"/>
    <w:rsid w:val="00FC010A"/>
    <w:rsid w:val="00FC0B48"/>
    <w:rsid w:val="00FC23AB"/>
    <w:rsid w:val="00FC4048"/>
    <w:rsid w:val="00FC7595"/>
    <w:rsid w:val="00FC76BE"/>
    <w:rsid w:val="00FD1795"/>
    <w:rsid w:val="00FD5929"/>
    <w:rsid w:val="00FE2337"/>
    <w:rsid w:val="00FE3177"/>
    <w:rsid w:val="00FE4A72"/>
    <w:rsid w:val="00FE74A6"/>
    <w:rsid w:val="00FE7A48"/>
    <w:rsid w:val="00FE7BCF"/>
    <w:rsid w:val="00FF0CFD"/>
    <w:rsid w:val="00FF39F9"/>
    <w:rsid w:val="00FF3F91"/>
    <w:rsid w:val="00FF438E"/>
    <w:rsid w:val="00FF5D5F"/>
    <w:rsid w:val="00FF682B"/>
    <w:rsid w:val="00FF6DD9"/>
    <w:rsid w:val="00FF7E59"/>
    <w:rsid w:val="010C46F1"/>
    <w:rsid w:val="012B47DA"/>
    <w:rsid w:val="0136386F"/>
    <w:rsid w:val="015DB734"/>
    <w:rsid w:val="0161D673"/>
    <w:rsid w:val="0175B2D1"/>
    <w:rsid w:val="017937B8"/>
    <w:rsid w:val="0182E45F"/>
    <w:rsid w:val="01A0252D"/>
    <w:rsid w:val="01B8A5CF"/>
    <w:rsid w:val="01BBA604"/>
    <w:rsid w:val="01BBF220"/>
    <w:rsid w:val="01CA56E6"/>
    <w:rsid w:val="01D1642E"/>
    <w:rsid w:val="01D4C027"/>
    <w:rsid w:val="01EE6182"/>
    <w:rsid w:val="0201D953"/>
    <w:rsid w:val="020DA2F4"/>
    <w:rsid w:val="0221AD7A"/>
    <w:rsid w:val="0227EE28"/>
    <w:rsid w:val="022C3A06"/>
    <w:rsid w:val="023D375D"/>
    <w:rsid w:val="02434B7F"/>
    <w:rsid w:val="0253DB72"/>
    <w:rsid w:val="025A500F"/>
    <w:rsid w:val="025AC9A5"/>
    <w:rsid w:val="025C38E8"/>
    <w:rsid w:val="02603A2A"/>
    <w:rsid w:val="026F68E7"/>
    <w:rsid w:val="0276047B"/>
    <w:rsid w:val="027FAE4D"/>
    <w:rsid w:val="02880947"/>
    <w:rsid w:val="02884F24"/>
    <w:rsid w:val="029A2145"/>
    <w:rsid w:val="02BBE82E"/>
    <w:rsid w:val="02ED1F9B"/>
    <w:rsid w:val="02F1BDB3"/>
    <w:rsid w:val="02F35913"/>
    <w:rsid w:val="02F76190"/>
    <w:rsid w:val="03002899"/>
    <w:rsid w:val="030BB459"/>
    <w:rsid w:val="03242B46"/>
    <w:rsid w:val="0329267C"/>
    <w:rsid w:val="033FBF0A"/>
    <w:rsid w:val="035BE30A"/>
    <w:rsid w:val="0374EE2D"/>
    <w:rsid w:val="0394CEA9"/>
    <w:rsid w:val="03AD00C9"/>
    <w:rsid w:val="03B7A341"/>
    <w:rsid w:val="03C46528"/>
    <w:rsid w:val="03D00AFA"/>
    <w:rsid w:val="03D77076"/>
    <w:rsid w:val="03EDED17"/>
    <w:rsid w:val="03F6E1C7"/>
    <w:rsid w:val="03F758AB"/>
    <w:rsid w:val="042AC843"/>
    <w:rsid w:val="0447205E"/>
    <w:rsid w:val="045C331D"/>
    <w:rsid w:val="046FC9D3"/>
    <w:rsid w:val="047626A4"/>
    <w:rsid w:val="047AF82F"/>
    <w:rsid w:val="04800688"/>
    <w:rsid w:val="048410C8"/>
    <w:rsid w:val="04A281F0"/>
    <w:rsid w:val="04A4ADAF"/>
    <w:rsid w:val="04ABF309"/>
    <w:rsid w:val="04D6B372"/>
    <w:rsid w:val="04DDC755"/>
    <w:rsid w:val="04E01BB8"/>
    <w:rsid w:val="04E039B7"/>
    <w:rsid w:val="0502BF3E"/>
    <w:rsid w:val="050EBB5E"/>
    <w:rsid w:val="051CC717"/>
    <w:rsid w:val="0520BE9F"/>
    <w:rsid w:val="05229A83"/>
    <w:rsid w:val="052CED64"/>
    <w:rsid w:val="054002A6"/>
    <w:rsid w:val="054966CF"/>
    <w:rsid w:val="054E597F"/>
    <w:rsid w:val="055AFE2B"/>
    <w:rsid w:val="055E767E"/>
    <w:rsid w:val="0562A7DC"/>
    <w:rsid w:val="0573D1D1"/>
    <w:rsid w:val="057B02BA"/>
    <w:rsid w:val="057DFF4F"/>
    <w:rsid w:val="05A56DB7"/>
    <w:rsid w:val="05BBF3A3"/>
    <w:rsid w:val="05BEC7D6"/>
    <w:rsid w:val="05D24978"/>
    <w:rsid w:val="05FAF649"/>
    <w:rsid w:val="0611D213"/>
    <w:rsid w:val="061206E4"/>
    <w:rsid w:val="061EA4A1"/>
    <w:rsid w:val="0642C163"/>
    <w:rsid w:val="064D0DAC"/>
    <w:rsid w:val="06517F1F"/>
    <w:rsid w:val="0654A3CB"/>
    <w:rsid w:val="0655FCF7"/>
    <w:rsid w:val="067199E9"/>
    <w:rsid w:val="0677FEA3"/>
    <w:rsid w:val="067D7292"/>
    <w:rsid w:val="06839F78"/>
    <w:rsid w:val="0694FCE9"/>
    <w:rsid w:val="069F5E62"/>
    <w:rsid w:val="06B48C84"/>
    <w:rsid w:val="06B5659C"/>
    <w:rsid w:val="06C27A98"/>
    <w:rsid w:val="06C2F57B"/>
    <w:rsid w:val="06D69F28"/>
    <w:rsid w:val="06E85524"/>
    <w:rsid w:val="06F7792E"/>
    <w:rsid w:val="06F7EA6C"/>
    <w:rsid w:val="06FE0B40"/>
    <w:rsid w:val="07009F30"/>
    <w:rsid w:val="0706A4D8"/>
    <w:rsid w:val="0735B9A8"/>
    <w:rsid w:val="0786920F"/>
    <w:rsid w:val="0788F2B0"/>
    <w:rsid w:val="07A3ECAD"/>
    <w:rsid w:val="07B9246C"/>
    <w:rsid w:val="07C31666"/>
    <w:rsid w:val="07C96CA5"/>
    <w:rsid w:val="07D71A58"/>
    <w:rsid w:val="07D8A898"/>
    <w:rsid w:val="07F1AC97"/>
    <w:rsid w:val="07F3FA92"/>
    <w:rsid w:val="08222F42"/>
    <w:rsid w:val="082D6987"/>
    <w:rsid w:val="08397737"/>
    <w:rsid w:val="0846E422"/>
    <w:rsid w:val="085A8D06"/>
    <w:rsid w:val="087B7180"/>
    <w:rsid w:val="08984718"/>
    <w:rsid w:val="08E1CDA0"/>
    <w:rsid w:val="08E67602"/>
    <w:rsid w:val="08FA342C"/>
    <w:rsid w:val="08FD6FC2"/>
    <w:rsid w:val="09337AF0"/>
    <w:rsid w:val="093BFAC9"/>
    <w:rsid w:val="093EDE0A"/>
    <w:rsid w:val="095D0424"/>
    <w:rsid w:val="096E8433"/>
    <w:rsid w:val="0984CAA4"/>
    <w:rsid w:val="098C6EED"/>
    <w:rsid w:val="09B54D48"/>
    <w:rsid w:val="09BAF76D"/>
    <w:rsid w:val="09DE2882"/>
    <w:rsid w:val="09E3CEF0"/>
    <w:rsid w:val="09EDFA1B"/>
    <w:rsid w:val="09F47811"/>
    <w:rsid w:val="0A0C9D14"/>
    <w:rsid w:val="0A0E9111"/>
    <w:rsid w:val="0A22DB61"/>
    <w:rsid w:val="0A2FF102"/>
    <w:rsid w:val="0A4CCB32"/>
    <w:rsid w:val="0A5F64EA"/>
    <w:rsid w:val="0A745283"/>
    <w:rsid w:val="0A94BB14"/>
    <w:rsid w:val="0A95A4C9"/>
    <w:rsid w:val="0A9A6C18"/>
    <w:rsid w:val="0AA8F8EB"/>
    <w:rsid w:val="0AAA3C7D"/>
    <w:rsid w:val="0AAC5795"/>
    <w:rsid w:val="0AB635DE"/>
    <w:rsid w:val="0AC7D583"/>
    <w:rsid w:val="0AD20C4C"/>
    <w:rsid w:val="0AD592DE"/>
    <w:rsid w:val="0ADAB8AE"/>
    <w:rsid w:val="0ADDF73D"/>
    <w:rsid w:val="0ADF59D4"/>
    <w:rsid w:val="0ADFBB0A"/>
    <w:rsid w:val="0AE38980"/>
    <w:rsid w:val="0AF4FC92"/>
    <w:rsid w:val="0B054747"/>
    <w:rsid w:val="0B407882"/>
    <w:rsid w:val="0B584AE9"/>
    <w:rsid w:val="0B6F9EA3"/>
    <w:rsid w:val="0B92A15D"/>
    <w:rsid w:val="0BA1B5F5"/>
    <w:rsid w:val="0BA25364"/>
    <w:rsid w:val="0BAA1CF3"/>
    <w:rsid w:val="0BAD67A5"/>
    <w:rsid w:val="0BB2AAA4"/>
    <w:rsid w:val="0BBA252C"/>
    <w:rsid w:val="0BC630BA"/>
    <w:rsid w:val="0BCA64AA"/>
    <w:rsid w:val="0BDA2C36"/>
    <w:rsid w:val="0BEEF1FD"/>
    <w:rsid w:val="0C2ED717"/>
    <w:rsid w:val="0C35BAA0"/>
    <w:rsid w:val="0C46FC0F"/>
    <w:rsid w:val="0C471E51"/>
    <w:rsid w:val="0C759213"/>
    <w:rsid w:val="0C805C48"/>
    <w:rsid w:val="0C862262"/>
    <w:rsid w:val="0C8D14F5"/>
    <w:rsid w:val="0C95943C"/>
    <w:rsid w:val="0C97C44F"/>
    <w:rsid w:val="0C996B70"/>
    <w:rsid w:val="0C9B84C1"/>
    <w:rsid w:val="0CA799EC"/>
    <w:rsid w:val="0CD0847D"/>
    <w:rsid w:val="0CFE7E4B"/>
    <w:rsid w:val="0D08BE16"/>
    <w:rsid w:val="0D136BEA"/>
    <w:rsid w:val="0D216A1F"/>
    <w:rsid w:val="0D434010"/>
    <w:rsid w:val="0D458E26"/>
    <w:rsid w:val="0D70D3C5"/>
    <w:rsid w:val="0D8F9A08"/>
    <w:rsid w:val="0D946A23"/>
    <w:rsid w:val="0DA8181A"/>
    <w:rsid w:val="0DB73951"/>
    <w:rsid w:val="0DCBB9F2"/>
    <w:rsid w:val="0DD66557"/>
    <w:rsid w:val="0DF5AA96"/>
    <w:rsid w:val="0E09EC12"/>
    <w:rsid w:val="0E1A55B2"/>
    <w:rsid w:val="0E263A3A"/>
    <w:rsid w:val="0E29118A"/>
    <w:rsid w:val="0E2A208A"/>
    <w:rsid w:val="0E32D89F"/>
    <w:rsid w:val="0E37F5F2"/>
    <w:rsid w:val="0E40CAFD"/>
    <w:rsid w:val="0E43BED7"/>
    <w:rsid w:val="0E4D6814"/>
    <w:rsid w:val="0E52B39E"/>
    <w:rsid w:val="0E8AA1DD"/>
    <w:rsid w:val="0EAADB27"/>
    <w:rsid w:val="0EBB363E"/>
    <w:rsid w:val="0EC61659"/>
    <w:rsid w:val="0EC7C3AD"/>
    <w:rsid w:val="0ECBA827"/>
    <w:rsid w:val="0ECDC88C"/>
    <w:rsid w:val="0EE1F4B7"/>
    <w:rsid w:val="0EF14724"/>
    <w:rsid w:val="0F06BDFC"/>
    <w:rsid w:val="0F0A5760"/>
    <w:rsid w:val="0F177B24"/>
    <w:rsid w:val="0F32A78B"/>
    <w:rsid w:val="0F423ED7"/>
    <w:rsid w:val="0F5F355C"/>
    <w:rsid w:val="0F67522F"/>
    <w:rsid w:val="0F8A4347"/>
    <w:rsid w:val="0FAB1C22"/>
    <w:rsid w:val="0FAFE026"/>
    <w:rsid w:val="0FB7081B"/>
    <w:rsid w:val="0FBC2C81"/>
    <w:rsid w:val="0FC003A6"/>
    <w:rsid w:val="0FEF1A6F"/>
    <w:rsid w:val="10030C6D"/>
    <w:rsid w:val="101606FA"/>
    <w:rsid w:val="101B5C43"/>
    <w:rsid w:val="103B8B95"/>
    <w:rsid w:val="10624AF8"/>
    <w:rsid w:val="106C70F6"/>
    <w:rsid w:val="10716638"/>
    <w:rsid w:val="107F9C5C"/>
    <w:rsid w:val="10B69D32"/>
    <w:rsid w:val="10E1F2D7"/>
    <w:rsid w:val="10E363DD"/>
    <w:rsid w:val="10E374CE"/>
    <w:rsid w:val="10EDE6B9"/>
    <w:rsid w:val="110EBA83"/>
    <w:rsid w:val="11176145"/>
    <w:rsid w:val="112B5095"/>
    <w:rsid w:val="1162AB70"/>
    <w:rsid w:val="119148F5"/>
    <w:rsid w:val="119E05D5"/>
    <w:rsid w:val="11A104F4"/>
    <w:rsid w:val="11A5A2A9"/>
    <w:rsid w:val="11D07902"/>
    <w:rsid w:val="11D5CCB0"/>
    <w:rsid w:val="11E3AEF7"/>
    <w:rsid w:val="11E3CDA4"/>
    <w:rsid w:val="12085E56"/>
    <w:rsid w:val="121381FB"/>
    <w:rsid w:val="1223461F"/>
    <w:rsid w:val="123D0049"/>
    <w:rsid w:val="12400640"/>
    <w:rsid w:val="125673BE"/>
    <w:rsid w:val="125C52B3"/>
    <w:rsid w:val="126B0D1C"/>
    <w:rsid w:val="126EB5D8"/>
    <w:rsid w:val="127BFBEC"/>
    <w:rsid w:val="12838997"/>
    <w:rsid w:val="12B93E59"/>
    <w:rsid w:val="12D1E935"/>
    <w:rsid w:val="12E8E8DB"/>
    <w:rsid w:val="12EF91E7"/>
    <w:rsid w:val="1302887B"/>
    <w:rsid w:val="1322BBA9"/>
    <w:rsid w:val="1334A529"/>
    <w:rsid w:val="13397D3C"/>
    <w:rsid w:val="133D22BD"/>
    <w:rsid w:val="133F5C01"/>
    <w:rsid w:val="133FEDAA"/>
    <w:rsid w:val="13430B0A"/>
    <w:rsid w:val="135C8F46"/>
    <w:rsid w:val="136DA301"/>
    <w:rsid w:val="13702E30"/>
    <w:rsid w:val="138DACCA"/>
    <w:rsid w:val="13AD5499"/>
    <w:rsid w:val="13B70D0C"/>
    <w:rsid w:val="13C3FCA1"/>
    <w:rsid w:val="13C42170"/>
    <w:rsid w:val="13C52C57"/>
    <w:rsid w:val="13EB57E0"/>
    <w:rsid w:val="13F818A1"/>
    <w:rsid w:val="14399196"/>
    <w:rsid w:val="144849F3"/>
    <w:rsid w:val="14491F64"/>
    <w:rsid w:val="14508E5F"/>
    <w:rsid w:val="1462C8EB"/>
    <w:rsid w:val="1468B399"/>
    <w:rsid w:val="1484ABEC"/>
    <w:rsid w:val="14C45D86"/>
    <w:rsid w:val="14CCB07D"/>
    <w:rsid w:val="14CDC123"/>
    <w:rsid w:val="14D546E7"/>
    <w:rsid w:val="14D90888"/>
    <w:rsid w:val="14EDFAB2"/>
    <w:rsid w:val="14FAF9F2"/>
    <w:rsid w:val="14FC82F7"/>
    <w:rsid w:val="151B7260"/>
    <w:rsid w:val="1527FB3C"/>
    <w:rsid w:val="152862F0"/>
    <w:rsid w:val="1536686A"/>
    <w:rsid w:val="15378A85"/>
    <w:rsid w:val="154DBE56"/>
    <w:rsid w:val="1554D711"/>
    <w:rsid w:val="155A895B"/>
    <w:rsid w:val="1564A4BC"/>
    <w:rsid w:val="156D6A6D"/>
    <w:rsid w:val="156ED5FF"/>
    <w:rsid w:val="1595EF4E"/>
    <w:rsid w:val="1596C2E2"/>
    <w:rsid w:val="159AB2F4"/>
    <w:rsid w:val="15A1F54D"/>
    <w:rsid w:val="15E2AAC9"/>
    <w:rsid w:val="15E2F1DB"/>
    <w:rsid w:val="15EC1CE4"/>
    <w:rsid w:val="15ECE379"/>
    <w:rsid w:val="15EEB552"/>
    <w:rsid w:val="1610CE17"/>
    <w:rsid w:val="16380A8A"/>
    <w:rsid w:val="1656FB89"/>
    <w:rsid w:val="1663553C"/>
    <w:rsid w:val="166B4F28"/>
    <w:rsid w:val="1670A655"/>
    <w:rsid w:val="167B7660"/>
    <w:rsid w:val="1688999F"/>
    <w:rsid w:val="1690A9DE"/>
    <w:rsid w:val="16948875"/>
    <w:rsid w:val="16A25942"/>
    <w:rsid w:val="16A57ACF"/>
    <w:rsid w:val="16C20F0A"/>
    <w:rsid w:val="16C74CEC"/>
    <w:rsid w:val="16CB85C5"/>
    <w:rsid w:val="16D23B6A"/>
    <w:rsid w:val="16F38DDB"/>
    <w:rsid w:val="17153208"/>
    <w:rsid w:val="17253E21"/>
    <w:rsid w:val="17361ECA"/>
    <w:rsid w:val="173E5EEF"/>
    <w:rsid w:val="174A6345"/>
    <w:rsid w:val="174A8CE3"/>
    <w:rsid w:val="174DC1D1"/>
    <w:rsid w:val="175EC413"/>
    <w:rsid w:val="1763D93D"/>
    <w:rsid w:val="177EC10F"/>
    <w:rsid w:val="1794FFD2"/>
    <w:rsid w:val="1795F269"/>
    <w:rsid w:val="179F06E7"/>
    <w:rsid w:val="17BF6B41"/>
    <w:rsid w:val="17C95355"/>
    <w:rsid w:val="17E052FA"/>
    <w:rsid w:val="1812837A"/>
    <w:rsid w:val="181884E5"/>
    <w:rsid w:val="18231A13"/>
    <w:rsid w:val="1827CDAC"/>
    <w:rsid w:val="18388101"/>
    <w:rsid w:val="183CFD85"/>
    <w:rsid w:val="18414263"/>
    <w:rsid w:val="1858D77A"/>
    <w:rsid w:val="185C7447"/>
    <w:rsid w:val="185C8F6B"/>
    <w:rsid w:val="185DB4CF"/>
    <w:rsid w:val="18665AA7"/>
    <w:rsid w:val="186F31C7"/>
    <w:rsid w:val="18717EF9"/>
    <w:rsid w:val="1877B67E"/>
    <w:rsid w:val="187A9048"/>
    <w:rsid w:val="187EE7ED"/>
    <w:rsid w:val="18873A7A"/>
    <w:rsid w:val="189F8B60"/>
    <w:rsid w:val="18BFD296"/>
    <w:rsid w:val="18C00B05"/>
    <w:rsid w:val="190574D4"/>
    <w:rsid w:val="190BE522"/>
    <w:rsid w:val="191BE83B"/>
    <w:rsid w:val="191D30B5"/>
    <w:rsid w:val="193A3E7F"/>
    <w:rsid w:val="194CD34C"/>
    <w:rsid w:val="194E957C"/>
    <w:rsid w:val="1950D890"/>
    <w:rsid w:val="198071A2"/>
    <w:rsid w:val="1984164F"/>
    <w:rsid w:val="199437BF"/>
    <w:rsid w:val="1996D02D"/>
    <w:rsid w:val="19992C85"/>
    <w:rsid w:val="19B48BCC"/>
    <w:rsid w:val="19BEACE3"/>
    <w:rsid w:val="19C13D94"/>
    <w:rsid w:val="19C75ED1"/>
    <w:rsid w:val="19D4612B"/>
    <w:rsid w:val="19DD9BF5"/>
    <w:rsid w:val="19E02142"/>
    <w:rsid w:val="19E1BC79"/>
    <w:rsid w:val="19E9E736"/>
    <w:rsid w:val="19F4369A"/>
    <w:rsid w:val="1A030139"/>
    <w:rsid w:val="1A21B4C6"/>
    <w:rsid w:val="1A37D5D7"/>
    <w:rsid w:val="1A4E1452"/>
    <w:rsid w:val="1A516DF8"/>
    <w:rsid w:val="1A56AB04"/>
    <w:rsid w:val="1A56B2BE"/>
    <w:rsid w:val="1A822A38"/>
    <w:rsid w:val="1A84C515"/>
    <w:rsid w:val="1A93B99A"/>
    <w:rsid w:val="1ABD0339"/>
    <w:rsid w:val="1AC1A7A7"/>
    <w:rsid w:val="1ACAB647"/>
    <w:rsid w:val="1ADAC41E"/>
    <w:rsid w:val="1AEB4266"/>
    <w:rsid w:val="1AEC7A66"/>
    <w:rsid w:val="1AF451F6"/>
    <w:rsid w:val="1B0623D3"/>
    <w:rsid w:val="1B18D314"/>
    <w:rsid w:val="1B292EC5"/>
    <w:rsid w:val="1B44CD29"/>
    <w:rsid w:val="1B5487B4"/>
    <w:rsid w:val="1B604947"/>
    <w:rsid w:val="1BA401DF"/>
    <w:rsid w:val="1BB2E106"/>
    <w:rsid w:val="1BB8024F"/>
    <w:rsid w:val="1BC86431"/>
    <w:rsid w:val="1BD086C4"/>
    <w:rsid w:val="1BD61BE3"/>
    <w:rsid w:val="1BE34077"/>
    <w:rsid w:val="1BF40545"/>
    <w:rsid w:val="1BF8FA4B"/>
    <w:rsid w:val="1C035447"/>
    <w:rsid w:val="1C158FA4"/>
    <w:rsid w:val="1C1CB4E5"/>
    <w:rsid w:val="1C1D70AE"/>
    <w:rsid w:val="1C26A424"/>
    <w:rsid w:val="1C43825D"/>
    <w:rsid w:val="1C4EC9B8"/>
    <w:rsid w:val="1C50816C"/>
    <w:rsid w:val="1C572F0A"/>
    <w:rsid w:val="1C5DFDEF"/>
    <w:rsid w:val="1C65EE53"/>
    <w:rsid w:val="1C69E05E"/>
    <w:rsid w:val="1C8665FB"/>
    <w:rsid w:val="1C9224BF"/>
    <w:rsid w:val="1C93180C"/>
    <w:rsid w:val="1C94AAF2"/>
    <w:rsid w:val="1C97C25C"/>
    <w:rsid w:val="1CA27904"/>
    <w:rsid w:val="1CB58DC3"/>
    <w:rsid w:val="1CC2DB83"/>
    <w:rsid w:val="1CD51359"/>
    <w:rsid w:val="1CD88E63"/>
    <w:rsid w:val="1CF12C4E"/>
    <w:rsid w:val="1CFEF3A9"/>
    <w:rsid w:val="1D0028E0"/>
    <w:rsid w:val="1D134865"/>
    <w:rsid w:val="1D1408B7"/>
    <w:rsid w:val="1D33AF4C"/>
    <w:rsid w:val="1D363B9A"/>
    <w:rsid w:val="1D38B38E"/>
    <w:rsid w:val="1D41E3F3"/>
    <w:rsid w:val="1D48687F"/>
    <w:rsid w:val="1D53BA22"/>
    <w:rsid w:val="1D6B05A2"/>
    <w:rsid w:val="1D7C44E2"/>
    <w:rsid w:val="1D80CB94"/>
    <w:rsid w:val="1D91D09F"/>
    <w:rsid w:val="1D954F25"/>
    <w:rsid w:val="1D98EEAD"/>
    <w:rsid w:val="1DACC41A"/>
    <w:rsid w:val="1DB149F9"/>
    <w:rsid w:val="1DB2CC0A"/>
    <w:rsid w:val="1DB61FB0"/>
    <w:rsid w:val="1DBBEA9F"/>
    <w:rsid w:val="1DC3FD54"/>
    <w:rsid w:val="1DDED0FF"/>
    <w:rsid w:val="1DE23D5C"/>
    <w:rsid w:val="1DE37CEC"/>
    <w:rsid w:val="1DE7EE63"/>
    <w:rsid w:val="1DEA96C8"/>
    <w:rsid w:val="1DF117FC"/>
    <w:rsid w:val="1DFDFCD4"/>
    <w:rsid w:val="1E0B0ABF"/>
    <w:rsid w:val="1E0B5CF2"/>
    <w:rsid w:val="1E1598A0"/>
    <w:rsid w:val="1E164098"/>
    <w:rsid w:val="1E439953"/>
    <w:rsid w:val="1E46E755"/>
    <w:rsid w:val="1E4A1FDE"/>
    <w:rsid w:val="1E572ED8"/>
    <w:rsid w:val="1E5B0E0C"/>
    <w:rsid w:val="1E601612"/>
    <w:rsid w:val="1E74A974"/>
    <w:rsid w:val="1E7FA3CA"/>
    <w:rsid w:val="1E89BB01"/>
    <w:rsid w:val="1E9AA592"/>
    <w:rsid w:val="1E9FA98E"/>
    <w:rsid w:val="1EB20E13"/>
    <w:rsid w:val="1EBA31A1"/>
    <w:rsid w:val="1ECA3F7A"/>
    <w:rsid w:val="1ED528B8"/>
    <w:rsid w:val="1EE7A2BE"/>
    <w:rsid w:val="1F0BEC42"/>
    <w:rsid w:val="1F119A2B"/>
    <w:rsid w:val="1F120713"/>
    <w:rsid w:val="1F455FF6"/>
    <w:rsid w:val="1F46BC16"/>
    <w:rsid w:val="1F538041"/>
    <w:rsid w:val="1F5C5E3F"/>
    <w:rsid w:val="1F67E3A4"/>
    <w:rsid w:val="1F7E2C4A"/>
    <w:rsid w:val="1F9078C5"/>
    <w:rsid w:val="1F94BFAA"/>
    <w:rsid w:val="1F9C6800"/>
    <w:rsid w:val="1FD0C78E"/>
    <w:rsid w:val="2005A515"/>
    <w:rsid w:val="200A50A3"/>
    <w:rsid w:val="201878E5"/>
    <w:rsid w:val="205B5EE3"/>
    <w:rsid w:val="20783EEC"/>
    <w:rsid w:val="208AEECF"/>
    <w:rsid w:val="209C6A63"/>
    <w:rsid w:val="20AB470F"/>
    <w:rsid w:val="20AC0878"/>
    <w:rsid w:val="20AF3728"/>
    <w:rsid w:val="20B4081B"/>
    <w:rsid w:val="20C4BA2B"/>
    <w:rsid w:val="20CA760D"/>
    <w:rsid w:val="20E78DA5"/>
    <w:rsid w:val="20F0595A"/>
    <w:rsid w:val="20F24914"/>
    <w:rsid w:val="20F436DC"/>
    <w:rsid w:val="20F8A454"/>
    <w:rsid w:val="20FE71FA"/>
    <w:rsid w:val="21026B43"/>
    <w:rsid w:val="21219FE5"/>
    <w:rsid w:val="2129791A"/>
    <w:rsid w:val="2140140F"/>
    <w:rsid w:val="2144D8C3"/>
    <w:rsid w:val="214541BB"/>
    <w:rsid w:val="21589E3E"/>
    <w:rsid w:val="2162752C"/>
    <w:rsid w:val="216B6E94"/>
    <w:rsid w:val="216BF7E2"/>
    <w:rsid w:val="217AA9E4"/>
    <w:rsid w:val="217E15C2"/>
    <w:rsid w:val="218D11F0"/>
    <w:rsid w:val="218F6A4D"/>
    <w:rsid w:val="21964661"/>
    <w:rsid w:val="21A63AB0"/>
    <w:rsid w:val="21A98BC7"/>
    <w:rsid w:val="21CE69C6"/>
    <w:rsid w:val="21D1FE5C"/>
    <w:rsid w:val="21E4479F"/>
    <w:rsid w:val="21E4DC7B"/>
    <w:rsid w:val="2206B591"/>
    <w:rsid w:val="2216E8FD"/>
    <w:rsid w:val="22251CBB"/>
    <w:rsid w:val="22253A0F"/>
    <w:rsid w:val="222CA18A"/>
    <w:rsid w:val="2238D74D"/>
    <w:rsid w:val="223D1ED9"/>
    <w:rsid w:val="224E2C3A"/>
    <w:rsid w:val="225688D7"/>
    <w:rsid w:val="2265C03C"/>
    <w:rsid w:val="226F49E6"/>
    <w:rsid w:val="226FCFED"/>
    <w:rsid w:val="2270EA48"/>
    <w:rsid w:val="22A20A93"/>
    <w:rsid w:val="22B3DA32"/>
    <w:rsid w:val="22B9B175"/>
    <w:rsid w:val="22BD1F89"/>
    <w:rsid w:val="22C90FB7"/>
    <w:rsid w:val="22D7208B"/>
    <w:rsid w:val="22EC095D"/>
    <w:rsid w:val="22F5D12F"/>
    <w:rsid w:val="22F93CA2"/>
    <w:rsid w:val="2327D4E5"/>
    <w:rsid w:val="2334E02F"/>
    <w:rsid w:val="23363B26"/>
    <w:rsid w:val="234E0A79"/>
    <w:rsid w:val="2350876F"/>
    <w:rsid w:val="2350D7D4"/>
    <w:rsid w:val="2368CBDB"/>
    <w:rsid w:val="23725947"/>
    <w:rsid w:val="237F8122"/>
    <w:rsid w:val="238946D0"/>
    <w:rsid w:val="239C30A3"/>
    <w:rsid w:val="23A6CE4B"/>
    <w:rsid w:val="23BB02BE"/>
    <w:rsid w:val="23BE3768"/>
    <w:rsid w:val="23C24654"/>
    <w:rsid w:val="23C77CE7"/>
    <w:rsid w:val="23E0274A"/>
    <w:rsid w:val="23E7700A"/>
    <w:rsid w:val="23FE75C1"/>
    <w:rsid w:val="23FF3884"/>
    <w:rsid w:val="24170888"/>
    <w:rsid w:val="241DB15E"/>
    <w:rsid w:val="241EF3F6"/>
    <w:rsid w:val="24452B05"/>
    <w:rsid w:val="2464A991"/>
    <w:rsid w:val="247B9B34"/>
    <w:rsid w:val="248309AB"/>
    <w:rsid w:val="248C2B60"/>
    <w:rsid w:val="248F62EF"/>
    <w:rsid w:val="2490C557"/>
    <w:rsid w:val="249AF15C"/>
    <w:rsid w:val="24B52D5E"/>
    <w:rsid w:val="24B545C9"/>
    <w:rsid w:val="24B6CE42"/>
    <w:rsid w:val="253C3432"/>
    <w:rsid w:val="255CB455"/>
    <w:rsid w:val="255CB787"/>
    <w:rsid w:val="258C5461"/>
    <w:rsid w:val="25900BDE"/>
    <w:rsid w:val="259B7DDA"/>
    <w:rsid w:val="25B5F3E7"/>
    <w:rsid w:val="25E3094F"/>
    <w:rsid w:val="25E7A088"/>
    <w:rsid w:val="25FC74F1"/>
    <w:rsid w:val="25FF9F2E"/>
    <w:rsid w:val="2602ED6E"/>
    <w:rsid w:val="2632DA40"/>
    <w:rsid w:val="2648AE2F"/>
    <w:rsid w:val="26737594"/>
    <w:rsid w:val="267B6DB9"/>
    <w:rsid w:val="267F126D"/>
    <w:rsid w:val="26907C54"/>
    <w:rsid w:val="2697DE48"/>
    <w:rsid w:val="26D881C5"/>
    <w:rsid w:val="26E7E866"/>
    <w:rsid w:val="26F34231"/>
    <w:rsid w:val="27069740"/>
    <w:rsid w:val="272156D5"/>
    <w:rsid w:val="2727D582"/>
    <w:rsid w:val="273B2FFA"/>
    <w:rsid w:val="27430DE5"/>
    <w:rsid w:val="275422CB"/>
    <w:rsid w:val="27688037"/>
    <w:rsid w:val="2776232D"/>
    <w:rsid w:val="278231E9"/>
    <w:rsid w:val="27AB75AB"/>
    <w:rsid w:val="27D1F25E"/>
    <w:rsid w:val="27EC1270"/>
    <w:rsid w:val="27FCA3D1"/>
    <w:rsid w:val="28048775"/>
    <w:rsid w:val="280527A7"/>
    <w:rsid w:val="280CEDC0"/>
    <w:rsid w:val="282A243B"/>
    <w:rsid w:val="28334616"/>
    <w:rsid w:val="2843ADC4"/>
    <w:rsid w:val="284FAA68"/>
    <w:rsid w:val="288A46B8"/>
    <w:rsid w:val="28A46F7D"/>
    <w:rsid w:val="28CF0846"/>
    <w:rsid w:val="28D93DDE"/>
    <w:rsid w:val="28FA6482"/>
    <w:rsid w:val="29048FF9"/>
    <w:rsid w:val="290898EF"/>
    <w:rsid w:val="290B54D1"/>
    <w:rsid w:val="290B88CB"/>
    <w:rsid w:val="2914AB63"/>
    <w:rsid w:val="291A2F9A"/>
    <w:rsid w:val="292766A0"/>
    <w:rsid w:val="29449788"/>
    <w:rsid w:val="294F425D"/>
    <w:rsid w:val="2950266C"/>
    <w:rsid w:val="29578B2A"/>
    <w:rsid w:val="29604616"/>
    <w:rsid w:val="29680489"/>
    <w:rsid w:val="297AF9C5"/>
    <w:rsid w:val="299A6E46"/>
    <w:rsid w:val="29B171FF"/>
    <w:rsid w:val="29DA9780"/>
    <w:rsid w:val="29E31E58"/>
    <w:rsid w:val="29E4EBC1"/>
    <w:rsid w:val="29F10E34"/>
    <w:rsid w:val="2A165501"/>
    <w:rsid w:val="2A2CBFF7"/>
    <w:rsid w:val="2A35CA6F"/>
    <w:rsid w:val="2A9C85E3"/>
    <w:rsid w:val="2AB847F3"/>
    <w:rsid w:val="2ABEB263"/>
    <w:rsid w:val="2AC34C4A"/>
    <w:rsid w:val="2B02E23E"/>
    <w:rsid w:val="2B2C3FB8"/>
    <w:rsid w:val="2B2C6B02"/>
    <w:rsid w:val="2B353841"/>
    <w:rsid w:val="2B3B7AED"/>
    <w:rsid w:val="2B3EFF32"/>
    <w:rsid w:val="2B45F814"/>
    <w:rsid w:val="2B53876C"/>
    <w:rsid w:val="2B6BBB9B"/>
    <w:rsid w:val="2B6EDA96"/>
    <w:rsid w:val="2B767DBE"/>
    <w:rsid w:val="2BA4055A"/>
    <w:rsid w:val="2BB9E0C7"/>
    <w:rsid w:val="2BBB8ABA"/>
    <w:rsid w:val="2BC1E024"/>
    <w:rsid w:val="2BD40479"/>
    <w:rsid w:val="2BDCD211"/>
    <w:rsid w:val="2C0DCE78"/>
    <w:rsid w:val="2C128387"/>
    <w:rsid w:val="2C1ABE93"/>
    <w:rsid w:val="2C1CE222"/>
    <w:rsid w:val="2C25ED2D"/>
    <w:rsid w:val="2C272A1A"/>
    <w:rsid w:val="2C394CAF"/>
    <w:rsid w:val="2C42ACC6"/>
    <w:rsid w:val="2C63C110"/>
    <w:rsid w:val="2C707B6F"/>
    <w:rsid w:val="2C821841"/>
    <w:rsid w:val="2C8E6FAD"/>
    <w:rsid w:val="2C955BBE"/>
    <w:rsid w:val="2CBA280C"/>
    <w:rsid w:val="2CC1CF0E"/>
    <w:rsid w:val="2CD62936"/>
    <w:rsid w:val="2CD89189"/>
    <w:rsid w:val="2CF63506"/>
    <w:rsid w:val="2CFE24C2"/>
    <w:rsid w:val="2D03708E"/>
    <w:rsid w:val="2D0481D1"/>
    <w:rsid w:val="2D301AB2"/>
    <w:rsid w:val="2D482BB8"/>
    <w:rsid w:val="2D49B682"/>
    <w:rsid w:val="2D65CBE3"/>
    <w:rsid w:val="2D8A2AAB"/>
    <w:rsid w:val="2D90496F"/>
    <w:rsid w:val="2D91DD8B"/>
    <w:rsid w:val="2DA56EC9"/>
    <w:rsid w:val="2DBA350E"/>
    <w:rsid w:val="2DBF9418"/>
    <w:rsid w:val="2DC591BB"/>
    <w:rsid w:val="2DCE82CF"/>
    <w:rsid w:val="2DDA4CBF"/>
    <w:rsid w:val="2DDBDBDC"/>
    <w:rsid w:val="2DF6C084"/>
    <w:rsid w:val="2E0781FE"/>
    <w:rsid w:val="2E0ED5C8"/>
    <w:rsid w:val="2E3CEBD1"/>
    <w:rsid w:val="2E4637CC"/>
    <w:rsid w:val="2E4ECB06"/>
    <w:rsid w:val="2E51DE6D"/>
    <w:rsid w:val="2E71F925"/>
    <w:rsid w:val="2E898CF9"/>
    <w:rsid w:val="2E97A881"/>
    <w:rsid w:val="2EA4BDF9"/>
    <w:rsid w:val="2EB1BF36"/>
    <w:rsid w:val="2EB9FE0A"/>
    <w:rsid w:val="2ECC6929"/>
    <w:rsid w:val="2ED3E951"/>
    <w:rsid w:val="2ED5B747"/>
    <w:rsid w:val="2EE1E586"/>
    <w:rsid w:val="2EE43603"/>
    <w:rsid w:val="2EF2C261"/>
    <w:rsid w:val="2EFAC9EA"/>
    <w:rsid w:val="2F00917E"/>
    <w:rsid w:val="2F0DEC2F"/>
    <w:rsid w:val="2F0F4FA0"/>
    <w:rsid w:val="2F2362FB"/>
    <w:rsid w:val="2F2D48F7"/>
    <w:rsid w:val="2F3031DA"/>
    <w:rsid w:val="2F4CC016"/>
    <w:rsid w:val="2F578CDF"/>
    <w:rsid w:val="2F6EB345"/>
    <w:rsid w:val="2F7481A6"/>
    <w:rsid w:val="2F74BBA2"/>
    <w:rsid w:val="2F7D5CF2"/>
    <w:rsid w:val="2F7D8F05"/>
    <w:rsid w:val="2F9460DB"/>
    <w:rsid w:val="2FA8CA78"/>
    <w:rsid w:val="2FAC0A68"/>
    <w:rsid w:val="2FCA6FA6"/>
    <w:rsid w:val="2FD48F98"/>
    <w:rsid w:val="2FEF8104"/>
    <w:rsid w:val="2FF252F4"/>
    <w:rsid w:val="2FF47545"/>
    <w:rsid w:val="300DAC2D"/>
    <w:rsid w:val="3025B1ED"/>
    <w:rsid w:val="302CA38D"/>
    <w:rsid w:val="30336F45"/>
    <w:rsid w:val="30453B80"/>
    <w:rsid w:val="304749D3"/>
    <w:rsid w:val="304F75D0"/>
    <w:rsid w:val="305A6480"/>
    <w:rsid w:val="3079DFB7"/>
    <w:rsid w:val="308C67F3"/>
    <w:rsid w:val="3098B47A"/>
    <w:rsid w:val="30A38EFC"/>
    <w:rsid w:val="30B077EB"/>
    <w:rsid w:val="30BF715B"/>
    <w:rsid w:val="30C2459D"/>
    <w:rsid w:val="30D2B328"/>
    <w:rsid w:val="30EDEDDA"/>
    <w:rsid w:val="30F04115"/>
    <w:rsid w:val="30F93114"/>
    <w:rsid w:val="3111DB42"/>
    <w:rsid w:val="3119D76C"/>
    <w:rsid w:val="311C1C4E"/>
    <w:rsid w:val="3125920D"/>
    <w:rsid w:val="3152883D"/>
    <w:rsid w:val="3163CCCA"/>
    <w:rsid w:val="316D38C3"/>
    <w:rsid w:val="31701CF6"/>
    <w:rsid w:val="317A24EB"/>
    <w:rsid w:val="317D6680"/>
    <w:rsid w:val="318C4144"/>
    <w:rsid w:val="318D7D3F"/>
    <w:rsid w:val="31A15C7A"/>
    <w:rsid w:val="31A85007"/>
    <w:rsid w:val="31B14012"/>
    <w:rsid w:val="31B8817E"/>
    <w:rsid w:val="31DA6653"/>
    <w:rsid w:val="31E5C5EE"/>
    <w:rsid w:val="31EBA908"/>
    <w:rsid w:val="31FDDFEB"/>
    <w:rsid w:val="32014470"/>
    <w:rsid w:val="321F07BC"/>
    <w:rsid w:val="32239056"/>
    <w:rsid w:val="322B63A4"/>
    <w:rsid w:val="3238E240"/>
    <w:rsid w:val="3244A2AD"/>
    <w:rsid w:val="324796A4"/>
    <w:rsid w:val="324BEB47"/>
    <w:rsid w:val="324F3864"/>
    <w:rsid w:val="32723540"/>
    <w:rsid w:val="327DD2C6"/>
    <w:rsid w:val="327F61CB"/>
    <w:rsid w:val="328C6678"/>
    <w:rsid w:val="3296ACB4"/>
    <w:rsid w:val="329D0E86"/>
    <w:rsid w:val="329E64DF"/>
    <w:rsid w:val="32A6C6A3"/>
    <w:rsid w:val="32CCB8DD"/>
    <w:rsid w:val="32D7FC8B"/>
    <w:rsid w:val="32EF4ACB"/>
    <w:rsid w:val="32F2457E"/>
    <w:rsid w:val="32F2D5A8"/>
    <w:rsid w:val="3309AC0C"/>
    <w:rsid w:val="331486F5"/>
    <w:rsid w:val="33181B1E"/>
    <w:rsid w:val="33218C74"/>
    <w:rsid w:val="3325D148"/>
    <w:rsid w:val="3325D3D9"/>
    <w:rsid w:val="332B2083"/>
    <w:rsid w:val="3335BF6D"/>
    <w:rsid w:val="33502C8D"/>
    <w:rsid w:val="3358CA84"/>
    <w:rsid w:val="335BEC90"/>
    <w:rsid w:val="336FF4C2"/>
    <w:rsid w:val="33713875"/>
    <w:rsid w:val="337342E5"/>
    <w:rsid w:val="338313F2"/>
    <w:rsid w:val="33A49C81"/>
    <w:rsid w:val="33D8C4EB"/>
    <w:rsid w:val="33F55168"/>
    <w:rsid w:val="34175BB1"/>
    <w:rsid w:val="341A95EF"/>
    <w:rsid w:val="342876B2"/>
    <w:rsid w:val="3436679A"/>
    <w:rsid w:val="34461EAD"/>
    <w:rsid w:val="3452B2EC"/>
    <w:rsid w:val="3453A3CB"/>
    <w:rsid w:val="345DCD20"/>
    <w:rsid w:val="3463B89A"/>
    <w:rsid w:val="349F5F1E"/>
    <w:rsid w:val="34A6D4A7"/>
    <w:rsid w:val="34AE3C60"/>
    <w:rsid w:val="34AEA219"/>
    <w:rsid w:val="34CB679C"/>
    <w:rsid w:val="34F171F5"/>
    <w:rsid w:val="350A5281"/>
    <w:rsid w:val="350AD9B9"/>
    <w:rsid w:val="3541E81D"/>
    <w:rsid w:val="355B2AEE"/>
    <w:rsid w:val="3590C400"/>
    <w:rsid w:val="35A36E5F"/>
    <w:rsid w:val="35AE4F58"/>
    <w:rsid w:val="35B488CA"/>
    <w:rsid w:val="35B583E6"/>
    <w:rsid w:val="35D7F107"/>
    <w:rsid w:val="35DDC2F9"/>
    <w:rsid w:val="35FCCC6E"/>
    <w:rsid w:val="361480DA"/>
    <w:rsid w:val="361F5121"/>
    <w:rsid w:val="3623DFDA"/>
    <w:rsid w:val="3624D786"/>
    <w:rsid w:val="362A4CDF"/>
    <w:rsid w:val="36374537"/>
    <w:rsid w:val="3646E20C"/>
    <w:rsid w:val="3647BDAE"/>
    <w:rsid w:val="3651005B"/>
    <w:rsid w:val="366727AC"/>
    <w:rsid w:val="36991312"/>
    <w:rsid w:val="36B88971"/>
    <w:rsid w:val="36C23D20"/>
    <w:rsid w:val="36FC0083"/>
    <w:rsid w:val="370BED2E"/>
    <w:rsid w:val="3714EA37"/>
    <w:rsid w:val="37176574"/>
    <w:rsid w:val="3743CFF3"/>
    <w:rsid w:val="37627F6C"/>
    <w:rsid w:val="37685F30"/>
    <w:rsid w:val="3774FB85"/>
    <w:rsid w:val="3781AAB2"/>
    <w:rsid w:val="37859C39"/>
    <w:rsid w:val="37892706"/>
    <w:rsid w:val="3792CE2E"/>
    <w:rsid w:val="3797C6DE"/>
    <w:rsid w:val="379BEA11"/>
    <w:rsid w:val="37C136B6"/>
    <w:rsid w:val="37CC850D"/>
    <w:rsid w:val="37E6C11A"/>
    <w:rsid w:val="37E7C385"/>
    <w:rsid w:val="37F0F959"/>
    <w:rsid w:val="37FFF21A"/>
    <w:rsid w:val="382253EE"/>
    <w:rsid w:val="382E1AB2"/>
    <w:rsid w:val="383BAC47"/>
    <w:rsid w:val="383F0096"/>
    <w:rsid w:val="38436ABA"/>
    <w:rsid w:val="3849CBEF"/>
    <w:rsid w:val="384A636B"/>
    <w:rsid w:val="38612353"/>
    <w:rsid w:val="386456DA"/>
    <w:rsid w:val="38676AB9"/>
    <w:rsid w:val="3871DCD6"/>
    <w:rsid w:val="38831D55"/>
    <w:rsid w:val="388F273D"/>
    <w:rsid w:val="38B0328F"/>
    <w:rsid w:val="38BBF7D3"/>
    <w:rsid w:val="38BE22FB"/>
    <w:rsid w:val="38E020E4"/>
    <w:rsid w:val="38FE279C"/>
    <w:rsid w:val="3918E16B"/>
    <w:rsid w:val="391F3172"/>
    <w:rsid w:val="392F7EA5"/>
    <w:rsid w:val="39396BBB"/>
    <w:rsid w:val="394950C1"/>
    <w:rsid w:val="3959EE74"/>
    <w:rsid w:val="395E4119"/>
    <w:rsid w:val="39639A7A"/>
    <w:rsid w:val="396E508F"/>
    <w:rsid w:val="39AB82B7"/>
    <w:rsid w:val="39BE686F"/>
    <w:rsid w:val="39CD97C8"/>
    <w:rsid w:val="39D448B6"/>
    <w:rsid w:val="39D63E71"/>
    <w:rsid w:val="39E40F76"/>
    <w:rsid w:val="39EB74BF"/>
    <w:rsid w:val="39F2DB5C"/>
    <w:rsid w:val="39F654F9"/>
    <w:rsid w:val="3A17C32E"/>
    <w:rsid w:val="3A1EAF72"/>
    <w:rsid w:val="3A20486F"/>
    <w:rsid w:val="3A2AE559"/>
    <w:rsid w:val="3A302278"/>
    <w:rsid w:val="3A4EE1AD"/>
    <w:rsid w:val="3A5E9966"/>
    <w:rsid w:val="3A736EEE"/>
    <w:rsid w:val="3A80FD62"/>
    <w:rsid w:val="3A84DE65"/>
    <w:rsid w:val="3A8AF8D2"/>
    <w:rsid w:val="3A9F4DFD"/>
    <w:rsid w:val="3ABA3890"/>
    <w:rsid w:val="3ABF46C7"/>
    <w:rsid w:val="3AD877DC"/>
    <w:rsid w:val="3AE1F556"/>
    <w:rsid w:val="3AE26634"/>
    <w:rsid w:val="3AFA10DF"/>
    <w:rsid w:val="3AFF4181"/>
    <w:rsid w:val="3B102B6E"/>
    <w:rsid w:val="3B16B38D"/>
    <w:rsid w:val="3B2C11DF"/>
    <w:rsid w:val="3B3211FF"/>
    <w:rsid w:val="3B387C9A"/>
    <w:rsid w:val="3B44E569"/>
    <w:rsid w:val="3B5B11DF"/>
    <w:rsid w:val="3B6B5499"/>
    <w:rsid w:val="3B7BC2BA"/>
    <w:rsid w:val="3B7E8BFF"/>
    <w:rsid w:val="3B92DD2F"/>
    <w:rsid w:val="3BBC11D7"/>
    <w:rsid w:val="3BBC46B9"/>
    <w:rsid w:val="3BD418FB"/>
    <w:rsid w:val="3C003FD3"/>
    <w:rsid w:val="3C07E663"/>
    <w:rsid w:val="3C988538"/>
    <w:rsid w:val="3CABF82E"/>
    <w:rsid w:val="3CC4F560"/>
    <w:rsid w:val="3CC500DE"/>
    <w:rsid w:val="3CCE7695"/>
    <w:rsid w:val="3CE6C563"/>
    <w:rsid w:val="3D00FAA5"/>
    <w:rsid w:val="3D1C3C6A"/>
    <w:rsid w:val="3D29F46F"/>
    <w:rsid w:val="3D3867C0"/>
    <w:rsid w:val="3D3AB66F"/>
    <w:rsid w:val="3D4A39CF"/>
    <w:rsid w:val="3D5E0AC0"/>
    <w:rsid w:val="3D5FB13B"/>
    <w:rsid w:val="3D604E28"/>
    <w:rsid w:val="3D734538"/>
    <w:rsid w:val="3D8617DD"/>
    <w:rsid w:val="3DA2D3F7"/>
    <w:rsid w:val="3DAEDCCB"/>
    <w:rsid w:val="3DB88A72"/>
    <w:rsid w:val="3DBED721"/>
    <w:rsid w:val="3DD5E434"/>
    <w:rsid w:val="3DD8B27C"/>
    <w:rsid w:val="3DE98BEA"/>
    <w:rsid w:val="3DF7383A"/>
    <w:rsid w:val="3DF7AE36"/>
    <w:rsid w:val="3DFB4805"/>
    <w:rsid w:val="3DFF49A3"/>
    <w:rsid w:val="3E2C0320"/>
    <w:rsid w:val="3E5B75B2"/>
    <w:rsid w:val="3E6C1974"/>
    <w:rsid w:val="3E6D4A5F"/>
    <w:rsid w:val="3E8D32C0"/>
    <w:rsid w:val="3EA9A552"/>
    <w:rsid w:val="3ED3DD5F"/>
    <w:rsid w:val="3EEA4334"/>
    <w:rsid w:val="3F045058"/>
    <w:rsid w:val="3F22442B"/>
    <w:rsid w:val="3F4D7C5E"/>
    <w:rsid w:val="3F58D8EC"/>
    <w:rsid w:val="3F67EAAB"/>
    <w:rsid w:val="3F93CAF0"/>
    <w:rsid w:val="3F992806"/>
    <w:rsid w:val="3F9C493E"/>
    <w:rsid w:val="3FA4E5C4"/>
    <w:rsid w:val="3FAB1EB1"/>
    <w:rsid w:val="3FC4F826"/>
    <w:rsid w:val="3FC8D1E5"/>
    <w:rsid w:val="3FEB970D"/>
    <w:rsid w:val="3FEE73B0"/>
    <w:rsid w:val="401615D2"/>
    <w:rsid w:val="4040A4D4"/>
    <w:rsid w:val="405294FA"/>
    <w:rsid w:val="4052C5B1"/>
    <w:rsid w:val="4059FA68"/>
    <w:rsid w:val="407A3832"/>
    <w:rsid w:val="4083E603"/>
    <w:rsid w:val="40900966"/>
    <w:rsid w:val="409412F7"/>
    <w:rsid w:val="40E5BC4A"/>
    <w:rsid w:val="40E63ACF"/>
    <w:rsid w:val="40F4FDC0"/>
    <w:rsid w:val="40FED6E2"/>
    <w:rsid w:val="4116D208"/>
    <w:rsid w:val="411D9F8E"/>
    <w:rsid w:val="412E7379"/>
    <w:rsid w:val="412F0D88"/>
    <w:rsid w:val="4136FA2E"/>
    <w:rsid w:val="413DD2AB"/>
    <w:rsid w:val="413E3A93"/>
    <w:rsid w:val="414D4B12"/>
    <w:rsid w:val="414DE61D"/>
    <w:rsid w:val="415B8141"/>
    <w:rsid w:val="41771357"/>
    <w:rsid w:val="41795D5E"/>
    <w:rsid w:val="417DA5A9"/>
    <w:rsid w:val="417E4D2E"/>
    <w:rsid w:val="417FD428"/>
    <w:rsid w:val="4191EDA9"/>
    <w:rsid w:val="4192F15C"/>
    <w:rsid w:val="41A21968"/>
    <w:rsid w:val="41BA139C"/>
    <w:rsid w:val="41C24AA1"/>
    <w:rsid w:val="41E373B8"/>
    <w:rsid w:val="42024B64"/>
    <w:rsid w:val="42118F43"/>
    <w:rsid w:val="421E443F"/>
    <w:rsid w:val="422352CA"/>
    <w:rsid w:val="42381EC0"/>
    <w:rsid w:val="423A0491"/>
    <w:rsid w:val="423AFD4F"/>
    <w:rsid w:val="423DC829"/>
    <w:rsid w:val="423FF793"/>
    <w:rsid w:val="424ED274"/>
    <w:rsid w:val="425C764A"/>
    <w:rsid w:val="425EC776"/>
    <w:rsid w:val="426C723D"/>
    <w:rsid w:val="427807DC"/>
    <w:rsid w:val="428170C2"/>
    <w:rsid w:val="42944BA1"/>
    <w:rsid w:val="42A5137C"/>
    <w:rsid w:val="42A981ED"/>
    <w:rsid w:val="42CF4161"/>
    <w:rsid w:val="42D5F49B"/>
    <w:rsid w:val="42D6C389"/>
    <w:rsid w:val="42E06B69"/>
    <w:rsid w:val="42E24C38"/>
    <w:rsid w:val="42F0DB87"/>
    <w:rsid w:val="42F4CD3C"/>
    <w:rsid w:val="4301210A"/>
    <w:rsid w:val="43101A29"/>
    <w:rsid w:val="43194C44"/>
    <w:rsid w:val="431D5031"/>
    <w:rsid w:val="432FDAD2"/>
    <w:rsid w:val="43301CF7"/>
    <w:rsid w:val="43461E34"/>
    <w:rsid w:val="4350D70A"/>
    <w:rsid w:val="4353D7F8"/>
    <w:rsid w:val="435BFA35"/>
    <w:rsid w:val="43662561"/>
    <w:rsid w:val="43681634"/>
    <w:rsid w:val="4378D3F4"/>
    <w:rsid w:val="438A88B5"/>
    <w:rsid w:val="4391D2AB"/>
    <w:rsid w:val="439F3C64"/>
    <w:rsid w:val="43C50D4F"/>
    <w:rsid w:val="43CB8333"/>
    <w:rsid w:val="43E4A5E7"/>
    <w:rsid w:val="43FAF411"/>
    <w:rsid w:val="43FF006A"/>
    <w:rsid w:val="440EEA5B"/>
    <w:rsid w:val="44173615"/>
    <w:rsid w:val="44241378"/>
    <w:rsid w:val="442CFE2B"/>
    <w:rsid w:val="444EF7C4"/>
    <w:rsid w:val="4456B0CE"/>
    <w:rsid w:val="4471B911"/>
    <w:rsid w:val="4476F0DE"/>
    <w:rsid w:val="44774A4E"/>
    <w:rsid w:val="4479C785"/>
    <w:rsid w:val="44802886"/>
    <w:rsid w:val="44B8B87E"/>
    <w:rsid w:val="44CB3930"/>
    <w:rsid w:val="44DEE775"/>
    <w:rsid w:val="44EB08CE"/>
    <w:rsid w:val="44EEE060"/>
    <w:rsid w:val="45011B99"/>
    <w:rsid w:val="450A0EF9"/>
    <w:rsid w:val="45471866"/>
    <w:rsid w:val="455E5642"/>
    <w:rsid w:val="456008E6"/>
    <w:rsid w:val="45658E34"/>
    <w:rsid w:val="4576CE91"/>
    <w:rsid w:val="458CDF06"/>
    <w:rsid w:val="459E1037"/>
    <w:rsid w:val="45A1F35F"/>
    <w:rsid w:val="45B0FC0F"/>
    <w:rsid w:val="45B81884"/>
    <w:rsid w:val="45B9C725"/>
    <w:rsid w:val="45BE8C95"/>
    <w:rsid w:val="45C3EC11"/>
    <w:rsid w:val="45CB4488"/>
    <w:rsid w:val="45F718F8"/>
    <w:rsid w:val="45F88D2B"/>
    <w:rsid w:val="460E2ACF"/>
    <w:rsid w:val="460F38D0"/>
    <w:rsid w:val="46109CE5"/>
    <w:rsid w:val="462AD6D4"/>
    <w:rsid w:val="462C8E96"/>
    <w:rsid w:val="464D4A74"/>
    <w:rsid w:val="4655C1E0"/>
    <w:rsid w:val="465911BA"/>
    <w:rsid w:val="465CC112"/>
    <w:rsid w:val="465F0D86"/>
    <w:rsid w:val="4664D932"/>
    <w:rsid w:val="466C2DA0"/>
    <w:rsid w:val="4672C00C"/>
    <w:rsid w:val="46736242"/>
    <w:rsid w:val="468D2929"/>
    <w:rsid w:val="469A9F9D"/>
    <w:rsid w:val="469D5AA6"/>
    <w:rsid w:val="469F35DB"/>
    <w:rsid w:val="46A96A7E"/>
    <w:rsid w:val="46B37FAF"/>
    <w:rsid w:val="46B9AC08"/>
    <w:rsid w:val="46FF25C3"/>
    <w:rsid w:val="470F6E72"/>
    <w:rsid w:val="4713C4C5"/>
    <w:rsid w:val="471F7C09"/>
    <w:rsid w:val="47415238"/>
    <w:rsid w:val="475D68A6"/>
    <w:rsid w:val="4782B676"/>
    <w:rsid w:val="4793C28C"/>
    <w:rsid w:val="4798F400"/>
    <w:rsid w:val="479C3618"/>
    <w:rsid w:val="47B6F293"/>
    <w:rsid w:val="47C26A59"/>
    <w:rsid w:val="47C3E1CA"/>
    <w:rsid w:val="47CF8A68"/>
    <w:rsid w:val="47D9AD9D"/>
    <w:rsid w:val="47DE9066"/>
    <w:rsid w:val="47E12179"/>
    <w:rsid w:val="47F7467D"/>
    <w:rsid w:val="47FF9A44"/>
    <w:rsid w:val="48050AA0"/>
    <w:rsid w:val="480C5967"/>
    <w:rsid w:val="480ED2A9"/>
    <w:rsid w:val="4826E481"/>
    <w:rsid w:val="483EEAB0"/>
    <w:rsid w:val="4840C9D3"/>
    <w:rsid w:val="48442C79"/>
    <w:rsid w:val="484B6031"/>
    <w:rsid w:val="484DF9D5"/>
    <w:rsid w:val="48706532"/>
    <w:rsid w:val="4874E230"/>
    <w:rsid w:val="487F958D"/>
    <w:rsid w:val="48A0D94C"/>
    <w:rsid w:val="48A81330"/>
    <w:rsid w:val="48AA90EF"/>
    <w:rsid w:val="48C48FA3"/>
    <w:rsid w:val="48C8F095"/>
    <w:rsid w:val="48CE29CC"/>
    <w:rsid w:val="48D5CD3E"/>
    <w:rsid w:val="48E81315"/>
    <w:rsid w:val="48EDCD18"/>
    <w:rsid w:val="48F0BAAD"/>
    <w:rsid w:val="4901C489"/>
    <w:rsid w:val="4905C0F6"/>
    <w:rsid w:val="495299B4"/>
    <w:rsid w:val="496179BE"/>
    <w:rsid w:val="498FCE9E"/>
    <w:rsid w:val="4995DD67"/>
    <w:rsid w:val="49AB5F70"/>
    <w:rsid w:val="49C7B111"/>
    <w:rsid w:val="49CCDE63"/>
    <w:rsid w:val="49D2A39F"/>
    <w:rsid w:val="49D78200"/>
    <w:rsid w:val="49DFD7E2"/>
    <w:rsid w:val="49E337AC"/>
    <w:rsid w:val="49EC03CF"/>
    <w:rsid w:val="4A122488"/>
    <w:rsid w:val="4A1C3521"/>
    <w:rsid w:val="4A1F1ED0"/>
    <w:rsid w:val="4A332E8E"/>
    <w:rsid w:val="4A36BA56"/>
    <w:rsid w:val="4A3B4CF7"/>
    <w:rsid w:val="4A56E404"/>
    <w:rsid w:val="4A5E5DB7"/>
    <w:rsid w:val="4A5F55EA"/>
    <w:rsid w:val="4A652BD6"/>
    <w:rsid w:val="4A85528C"/>
    <w:rsid w:val="4A8B60D5"/>
    <w:rsid w:val="4A8F1314"/>
    <w:rsid w:val="4ADE17DB"/>
    <w:rsid w:val="4AE66FFC"/>
    <w:rsid w:val="4AE7EA8D"/>
    <w:rsid w:val="4AF9CC2B"/>
    <w:rsid w:val="4B024AC7"/>
    <w:rsid w:val="4B4A92E9"/>
    <w:rsid w:val="4B5AFDBD"/>
    <w:rsid w:val="4B5BD684"/>
    <w:rsid w:val="4B696984"/>
    <w:rsid w:val="4B97CD74"/>
    <w:rsid w:val="4B9B0BE3"/>
    <w:rsid w:val="4BA09E71"/>
    <w:rsid w:val="4BA88F78"/>
    <w:rsid w:val="4BBFDDC5"/>
    <w:rsid w:val="4BCB7840"/>
    <w:rsid w:val="4BE4251A"/>
    <w:rsid w:val="4BF24D91"/>
    <w:rsid w:val="4C0D32AB"/>
    <w:rsid w:val="4C2497C4"/>
    <w:rsid w:val="4C298DDC"/>
    <w:rsid w:val="4C2A1CA4"/>
    <w:rsid w:val="4C4869B9"/>
    <w:rsid w:val="4C489BB7"/>
    <w:rsid w:val="4C55132D"/>
    <w:rsid w:val="4C600F35"/>
    <w:rsid w:val="4C6022E8"/>
    <w:rsid w:val="4C60B4A2"/>
    <w:rsid w:val="4C756159"/>
    <w:rsid w:val="4C8A1DA0"/>
    <w:rsid w:val="4C8A6373"/>
    <w:rsid w:val="4C8B7F2C"/>
    <w:rsid w:val="4C91F9E1"/>
    <w:rsid w:val="4C9EBA8B"/>
    <w:rsid w:val="4C9FAD17"/>
    <w:rsid w:val="4CAE0FED"/>
    <w:rsid w:val="4CAF8693"/>
    <w:rsid w:val="4CB23835"/>
    <w:rsid w:val="4CC2AC84"/>
    <w:rsid w:val="4CD20BF9"/>
    <w:rsid w:val="4CD7AA56"/>
    <w:rsid w:val="4CD9D25D"/>
    <w:rsid w:val="4CF5AD0F"/>
    <w:rsid w:val="4CF9B057"/>
    <w:rsid w:val="4D0720FB"/>
    <w:rsid w:val="4D2961C2"/>
    <w:rsid w:val="4D38430B"/>
    <w:rsid w:val="4D4203BF"/>
    <w:rsid w:val="4D4F8DC2"/>
    <w:rsid w:val="4D5318B6"/>
    <w:rsid w:val="4D595437"/>
    <w:rsid w:val="4D6568CD"/>
    <w:rsid w:val="4D676B65"/>
    <w:rsid w:val="4D8E392C"/>
    <w:rsid w:val="4DBE3DE6"/>
    <w:rsid w:val="4DC51BC9"/>
    <w:rsid w:val="4DC82447"/>
    <w:rsid w:val="4DD28E5D"/>
    <w:rsid w:val="4DE33CF7"/>
    <w:rsid w:val="4DE99E9F"/>
    <w:rsid w:val="4E01E076"/>
    <w:rsid w:val="4E1B92B5"/>
    <w:rsid w:val="4E1E176A"/>
    <w:rsid w:val="4E236728"/>
    <w:rsid w:val="4E3851A1"/>
    <w:rsid w:val="4E3AC2DD"/>
    <w:rsid w:val="4E3ECCDE"/>
    <w:rsid w:val="4E5DCB4A"/>
    <w:rsid w:val="4E618E7E"/>
    <w:rsid w:val="4E678C94"/>
    <w:rsid w:val="4E6F47F3"/>
    <w:rsid w:val="4E8BA912"/>
    <w:rsid w:val="4E92BC07"/>
    <w:rsid w:val="4EA5D614"/>
    <w:rsid w:val="4ECEB29A"/>
    <w:rsid w:val="4EE7D373"/>
    <w:rsid w:val="4EEC3D0B"/>
    <w:rsid w:val="4EEC60DB"/>
    <w:rsid w:val="4EED87A8"/>
    <w:rsid w:val="4EF2C0B5"/>
    <w:rsid w:val="4EF6AAB3"/>
    <w:rsid w:val="4F21C97F"/>
    <w:rsid w:val="4F2572AD"/>
    <w:rsid w:val="4F27EEEB"/>
    <w:rsid w:val="4F4BF401"/>
    <w:rsid w:val="4F60AB8A"/>
    <w:rsid w:val="4F74E972"/>
    <w:rsid w:val="4F88DECC"/>
    <w:rsid w:val="4F8C24AC"/>
    <w:rsid w:val="4F8FDC7C"/>
    <w:rsid w:val="4FA60125"/>
    <w:rsid w:val="4FBDFED2"/>
    <w:rsid w:val="4FCBB893"/>
    <w:rsid w:val="4FE17A77"/>
    <w:rsid w:val="4FE8F59E"/>
    <w:rsid w:val="50022C71"/>
    <w:rsid w:val="5002A2D6"/>
    <w:rsid w:val="502F8509"/>
    <w:rsid w:val="502FEF22"/>
    <w:rsid w:val="504665B2"/>
    <w:rsid w:val="504EE189"/>
    <w:rsid w:val="5055A38E"/>
    <w:rsid w:val="50609AE8"/>
    <w:rsid w:val="506B894B"/>
    <w:rsid w:val="507EB3FD"/>
    <w:rsid w:val="50972E5F"/>
    <w:rsid w:val="509E3DAC"/>
    <w:rsid w:val="509EC21C"/>
    <w:rsid w:val="50ACCC8C"/>
    <w:rsid w:val="50AEFB7D"/>
    <w:rsid w:val="50B84849"/>
    <w:rsid w:val="50D0A818"/>
    <w:rsid w:val="50DBC344"/>
    <w:rsid w:val="50EB9561"/>
    <w:rsid w:val="510E7362"/>
    <w:rsid w:val="51158D12"/>
    <w:rsid w:val="5120D65F"/>
    <w:rsid w:val="51527EBC"/>
    <w:rsid w:val="515486C8"/>
    <w:rsid w:val="51562F73"/>
    <w:rsid w:val="516971E0"/>
    <w:rsid w:val="516AB245"/>
    <w:rsid w:val="516FB51F"/>
    <w:rsid w:val="5178E363"/>
    <w:rsid w:val="51B5AD54"/>
    <w:rsid w:val="51C219B4"/>
    <w:rsid w:val="51DAD5DD"/>
    <w:rsid w:val="51EB3192"/>
    <w:rsid w:val="52002204"/>
    <w:rsid w:val="520BA07D"/>
    <w:rsid w:val="521B22A0"/>
    <w:rsid w:val="522048BD"/>
    <w:rsid w:val="5221C713"/>
    <w:rsid w:val="5221CD88"/>
    <w:rsid w:val="522250B2"/>
    <w:rsid w:val="523E3D4A"/>
    <w:rsid w:val="524F0F13"/>
    <w:rsid w:val="525BA469"/>
    <w:rsid w:val="526013E7"/>
    <w:rsid w:val="52771B6E"/>
    <w:rsid w:val="528554E7"/>
    <w:rsid w:val="528BF93F"/>
    <w:rsid w:val="5299F753"/>
    <w:rsid w:val="52A5FC92"/>
    <w:rsid w:val="52AA533C"/>
    <w:rsid w:val="52AC06FF"/>
    <w:rsid w:val="52AE6E98"/>
    <w:rsid w:val="52B0A80D"/>
    <w:rsid w:val="52B2CADD"/>
    <w:rsid w:val="52BE5DB3"/>
    <w:rsid w:val="52F534B4"/>
    <w:rsid w:val="52FBFAD1"/>
    <w:rsid w:val="52FF704F"/>
    <w:rsid w:val="5304972B"/>
    <w:rsid w:val="53106C01"/>
    <w:rsid w:val="53174643"/>
    <w:rsid w:val="531E91E3"/>
    <w:rsid w:val="532FAB5B"/>
    <w:rsid w:val="5343E79E"/>
    <w:rsid w:val="53532799"/>
    <w:rsid w:val="53681E26"/>
    <w:rsid w:val="536DE673"/>
    <w:rsid w:val="53711CD0"/>
    <w:rsid w:val="5379D69E"/>
    <w:rsid w:val="5386CD17"/>
    <w:rsid w:val="538A38B7"/>
    <w:rsid w:val="53930F84"/>
    <w:rsid w:val="5397F7D5"/>
    <w:rsid w:val="53983172"/>
    <w:rsid w:val="53A7C8F0"/>
    <w:rsid w:val="53C314AB"/>
    <w:rsid w:val="53CFD762"/>
    <w:rsid w:val="53E0FE27"/>
    <w:rsid w:val="53E4E1C7"/>
    <w:rsid w:val="53E87084"/>
    <w:rsid w:val="5404E4FC"/>
    <w:rsid w:val="5416E811"/>
    <w:rsid w:val="5449793A"/>
    <w:rsid w:val="545894C2"/>
    <w:rsid w:val="5472CAE1"/>
    <w:rsid w:val="547D8B48"/>
    <w:rsid w:val="547FCBF3"/>
    <w:rsid w:val="54835681"/>
    <w:rsid w:val="54863B40"/>
    <w:rsid w:val="54B190B0"/>
    <w:rsid w:val="54DE8E3A"/>
    <w:rsid w:val="54E469A7"/>
    <w:rsid w:val="54F11589"/>
    <w:rsid w:val="550F5470"/>
    <w:rsid w:val="55189B11"/>
    <w:rsid w:val="55348E06"/>
    <w:rsid w:val="55445DBF"/>
    <w:rsid w:val="55503449"/>
    <w:rsid w:val="555E5407"/>
    <w:rsid w:val="555FE335"/>
    <w:rsid w:val="556E749E"/>
    <w:rsid w:val="5581DE27"/>
    <w:rsid w:val="55B437FA"/>
    <w:rsid w:val="55BAF12B"/>
    <w:rsid w:val="55C63E4C"/>
    <w:rsid w:val="55EE67A4"/>
    <w:rsid w:val="55F34B1F"/>
    <w:rsid w:val="560B2F08"/>
    <w:rsid w:val="561A8D2B"/>
    <w:rsid w:val="561C1E87"/>
    <w:rsid w:val="56219DFC"/>
    <w:rsid w:val="56399A16"/>
    <w:rsid w:val="56430134"/>
    <w:rsid w:val="5653D180"/>
    <w:rsid w:val="565EAF04"/>
    <w:rsid w:val="565EB425"/>
    <w:rsid w:val="5660872A"/>
    <w:rsid w:val="56748C18"/>
    <w:rsid w:val="5684F139"/>
    <w:rsid w:val="568D19E7"/>
    <w:rsid w:val="56906EAA"/>
    <w:rsid w:val="56AF2DFD"/>
    <w:rsid w:val="56B31C84"/>
    <w:rsid w:val="56B429E8"/>
    <w:rsid w:val="56B6FD81"/>
    <w:rsid w:val="56C1C41B"/>
    <w:rsid w:val="56C8A185"/>
    <w:rsid w:val="56D3A2B2"/>
    <w:rsid w:val="56E49963"/>
    <w:rsid w:val="56EDC76C"/>
    <w:rsid w:val="57146F60"/>
    <w:rsid w:val="57166761"/>
    <w:rsid w:val="571A6940"/>
    <w:rsid w:val="57404571"/>
    <w:rsid w:val="574FB7F8"/>
    <w:rsid w:val="575408D6"/>
    <w:rsid w:val="57731F58"/>
    <w:rsid w:val="5774A5AD"/>
    <w:rsid w:val="5783463D"/>
    <w:rsid w:val="578C3007"/>
    <w:rsid w:val="5791F969"/>
    <w:rsid w:val="57A19B4D"/>
    <w:rsid w:val="57A5BFF2"/>
    <w:rsid w:val="57B743AC"/>
    <w:rsid w:val="57C1C4C4"/>
    <w:rsid w:val="57E1BFA2"/>
    <w:rsid w:val="57EF69FC"/>
    <w:rsid w:val="581FEBD8"/>
    <w:rsid w:val="58201714"/>
    <w:rsid w:val="583E92A6"/>
    <w:rsid w:val="586432C6"/>
    <w:rsid w:val="586EFE1C"/>
    <w:rsid w:val="5888C2AB"/>
    <w:rsid w:val="588F71F9"/>
    <w:rsid w:val="589D3618"/>
    <w:rsid w:val="589D4421"/>
    <w:rsid w:val="58AE59EA"/>
    <w:rsid w:val="58CDFF74"/>
    <w:rsid w:val="58F48C34"/>
    <w:rsid w:val="590103B2"/>
    <w:rsid w:val="5905BBD7"/>
    <w:rsid w:val="590667DB"/>
    <w:rsid w:val="59113756"/>
    <w:rsid w:val="59132F6A"/>
    <w:rsid w:val="591BDA82"/>
    <w:rsid w:val="593C22B4"/>
    <w:rsid w:val="5948D7B7"/>
    <w:rsid w:val="5955CEF3"/>
    <w:rsid w:val="59618DA5"/>
    <w:rsid w:val="59736072"/>
    <w:rsid w:val="5975874F"/>
    <w:rsid w:val="59766073"/>
    <w:rsid w:val="59914A49"/>
    <w:rsid w:val="5998A4CA"/>
    <w:rsid w:val="59B5F2A4"/>
    <w:rsid w:val="59B8396A"/>
    <w:rsid w:val="59C45176"/>
    <w:rsid w:val="59C7DC74"/>
    <w:rsid w:val="59CE9813"/>
    <w:rsid w:val="59E4D136"/>
    <w:rsid w:val="59F4177F"/>
    <w:rsid w:val="59FA7205"/>
    <w:rsid w:val="59FE8995"/>
    <w:rsid w:val="5A1057A3"/>
    <w:rsid w:val="5A17B676"/>
    <w:rsid w:val="5A259A7D"/>
    <w:rsid w:val="5A26433C"/>
    <w:rsid w:val="5A32B04E"/>
    <w:rsid w:val="5A34BA46"/>
    <w:rsid w:val="5A39F287"/>
    <w:rsid w:val="5A408BF6"/>
    <w:rsid w:val="5A4663AC"/>
    <w:rsid w:val="5A53068A"/>
    <w:rsid w:val="5A58A078"/>
    <w:rsid w:val="5A620AC7"/>
    <w:rsid w:val="5A832361"/>
    <w:rsid w:val="5A9643A3"/>
    <w:rsid w:val="5AA251DD"/>
    <w:rsid w:val="5AA449BD"/>
    <w:rsid w:val="5AAC4554"/>
    <w:rsid w:val="5ABB33F2"/>
    <w:rsid w:val="5AE373BB"/>
    <w:rsid w:val="5AFEEB9A"/>
    <w:rsid w:val="5B0590C4"/>
    <w:rsid w:val="5B2C71CF"/>
    <w:rsid w:val="5B2F7C3C"/>
    <w:rsid w:val="5B42D9D4"/>
    <w:rsid w:val="5B43BC2D"/>
    <w:rsid w:val="5B521297"/>
    <w:rsid w:val="5B66A76B"/>
    <w:rsid w:val="5BAB51CE"/>
    <w:rsid w:val="5BC15A12"/>
    <w:rsid w:val="5BC385AD"/>
    <w:rsid w:val="5BD9CA75"/>
    <w:rsid w:val="5BE86C18"/>
    <w:rsid w:val="5BFBC527"/>
    <w:rsid w:val="5C094A5B"/>
    <w:rsid w:val="5C34949D"/>
    <w:rsid w:val="5C3636C0"/>
    <w:rsid w:val="5C4BF307"/>
    <w:rsid w:val="5C5B583D"/>
    <w:rsid w:val="5C630CA5"/>
    <w:rsid w:val="5C6B6AE0"/>
    <w:rsid w:val="5C71F95B"/>
    <w:rsid w:val="5C7CA571"/>
    <w:rsid w:val="5C8B941D"/>
    <w:rsid w:val="5C8CCDB3"/>
    <w:rsid w:val="5C93E6F5"/>
    <w:rsid w:val="5C983E3D"/>
    <w:rsid w:val="5CB74366"/>
    <w:rsid w:val="5CBE89C8"/>
    <w:rsid w:val="5CCD3DA9"/>
    <w:rsid w:val="5CD3F826"/>
    <w:rsid w:val="5CE9B3BE"/>
    <w:rsid w:val="5CF496D3"/>
    <w:rsid w:val="5CFEE881"/>
    <w:rsid w:val="5D0AFD19"/>
    <w:rsid w:val="5D0C1E27"/>
    <w:rsid w:val="5D17AEC8"/>
    <w:rsid w:val="5D18B0A7"/>
    <w:rsid w:val="5D19C5BE"/>
    <w:rsid w:val="5D1DAAD1"/>
    <w:rsid w:val="5D2786DD"/>
    <w:rsid w:val="5D2FB52D"/>
    <w:rsid w:val="5D3440A3"/>
    <w:rsid w:val="5D598CDB"/>
    <w:rsid w:val="5D5F1187"/>
    <w:rsid w:val="5D651019"/>
    <w:rsid w:val="5D6E29A6"/>
    <w:rsid w:val="5D76497B"/>
    <w:rsid w:val="5D7AE224"/>
    <w:rsid w:val="5D7E356C"/>
    <w:rsid w:val="5D8232DF"/>
    <w:rsid w:val="5D8AA928"/>
    <w:rsid w:val="5D8BFA13"/>
    <w:rsid w:val="5DA5AAC9"/>
    <w:rsid w:val="5DAA37A6"/>
    <w:rsid w:val="5DB6C93F"/>
    <w:rsid w:val="5DBD7780"/>
    <w:rsid w:val="5DD4C116"/>
    <w:rsid w:val="5DE03108"/>
    <w:rsid w:val="5DE10751"/>
    <w:rsid w:val="5E0035C5"/>
    <w:rsid w:val="5E0CDE89"/>
    <w:rsid w:val="5E1CC0C9"/>
    <w:rsid w:val="5E2B89CD"/>
    <w:rsid w:val="5E3251D2"/>
    <w:rsid w:val="5E3A5F0C"/>
    <w:rsid w:val="5E3E5CA6"/>
    <w:rsid w:val="5E473006"/>
    <w:rsid w:val="5E4A394D"/>
    <w:rsid w:val="5E5295CB"/>
    <w:rsid w:val="5E5DAB2B"/>
    <w:rsid w:val="5E792113"/>
    <w:rsid w:val="5E83E685"/>
    <w:rsid w:val="5E8ACEE5"/>
    <w:rsid w:val="5E8CB927"/>
    <w:rsid w:val="5E94802A"/>
    <w:rsid w:val="5EBA7587"/>
    <w:rsid w:val="5ED5A4D5"/>
    <w:rsid w:val="5EE5F2A2"/>
    <w:rsid w:val="5EEEF77A"/>
    <w:rsid w:val="5F04556A"/>
    <w:rsid w:val="5F14BA74"/>
    <w:rsid w:val="5F17947A"/>
    <w:rsid w:val="5F1869DA"/>
    <w:rsid w:val="5F6B8801"/>
    <w:rsid w:val="5F6DD212"/>
    <w:rsid w:val="5FA4B980"/>
    <w:rsid w:val="5FB14F97"/>
    <w:rsid w:val="5FD72943"/>
    <w:rsid w:val="5FE37F4F"/>
    <w:rsid w:val="5FE5DBE9"/>
    <w:rsid w:val="5FF8BD51"/>
    <w:rsid w:val="601800C7"/>
    <w:rsid w:val="6019D05E"/>
    <w:rsid w:val="602A8ECD"/>
    <w:rsid w:val="602E4009"/>
    <w:rsid w:val="602F7146"/>
    <w:rsid w:val="60300887"/>
    <w:rsid w:val="60312F7E"/>
    <w:rsid w:val="6033CE4E"/>
    <w:rsid w:val="6048BD94"/>
    <w:rsid w:val="604AEDB1"/>
    <w:rsid w:val="605EB885"/>
    <w:rsid w:val="60671FC6"/>
    <w:rsid w:val="606A69EF"/>
    <w:rsid w:val="6077015E"/>
    <w:rsid w:val="608DE322"/>
    <w:rsid w:val="6090872B"/>
    <w:rsid w:val="60AA5A8E"/>
    <w:rsid w:val="60B1AEC3"/>
    <w:rsid w:val="60CE0017"/>
    <w:rsid w:val="6102F960"/>
    <w:rsid w:val="611CADD3"/>
    <w:rsid w:val="612F3910"/>
    <w:rsid w:val="6138A3AE"/>
    <w:rsid w:val="6147E19E"/>
    <w:rsid w:val="61498616"/>
    <w:rsid w:val="615C6E72"/>
    <w:rsid w:val="6170BEFF"/>
    <w:rsid w:val="6179942D"/>
    <w:rsid w:val="61841016"/>
    <w:rsid w:val="61891276"/>
    <w:rsid w:val="61911681"/>
    <w:rsid w:val="61914563"/>
    <w:rsid w:val="619CB372"/>
    <w:rsid w:val="61B42409"/>
    <w:rsid w:val="61B6982A"/>
    <w:rsid w:val="61D8BE7F"/>
    <w:rsid w:val="61DD6430"/>
    <w:rsid w:val="61F04309"/>
    <w:rsid w:val="61F8439E"/>
    <w:rsid w:val="6205D4DD"/>
    <w:rsid w:val="621C41B2"/>
    <w:rsid w:val="62239796"/>
    <w:rsid w:val="6236105C"/>
    <w:rsid w:val="6240B778"/>
    <w:rsid w:val="6241DF60"/>
    <w:rsid w:val="624A95B3"/>
    <w:rsid w:val="625CAFA0"/>
    <w:rsid w:val="626E9C6E"/>
    <w:rsid w:val="6274E50A"/>
    <w:rsid w:val="6286C448"/>
    <w:rsid w:val="62AF18A8"/>
    <w:rsid w:val="62B07710"/>
    <w:rsid w:val="62B2025A"/>
    <w:rsid w:val="62C0BB78"/>
    <w:rsid w:val="62C3D169"/>
    <w:rsid w:val="62EC9BA3"/>
    <w:rsid w:val="62F9651D"/>
    <w:rsid w:val="63012257"/>
    <w:rsid w:val="6307C031"/>
    <w:rsid w:val="63116C84"/>
    <w:rsid w:val="63175E42"/>
    <w:rsid w:val="635DDF05"/>
    <w:rsid w:val="637031BB"/>
    <w:rsid w:val="6378BA26"/>
    <w:rsid w:val="6378FC9E"/>
    <w:rsid w:val="6385A5B1"/>
    <w:rsid w:val="6396C9E2"/>
    <w:rsid w:val="63CFDE3D"/>
    <w:rsid w:val="63D26D60"/>
    <w:rsid w:val="63E3647A"/>
    <w:rsid w:val="640B183D"/>
    <w:rsid w:val="640FCE1E"/>
    <w:rsid w:val="641A15E3"/>
    <w:rsid w:val="641D15E8"/>
    <w:rsid w:val="641E7B62"/>
    <w:rsid w:val="644ECD73"/>
    <w:rsid w:val="64580AB4"/>
    <w:rsid w:val="645C3F45"/>
    <w:rsid w:val="645ED142"/>
    <w:rsid w:val="6466491A"/>
    <w:rsid w:val="649E2EB5"/>
    <w:rsid w:val="64B75787"/>
    <w:rsid w:val="64BC2AFA"/>
    <w:rsid w:val="64D29AFC"/>
    <w:rsid w:val="64DEE842"/>
    <w:rsid w:val="64DF4C57"/>
    <w:rsid w:val="64DFBA0A"/>
    <w:rsid w:val="64FDFBBA"/>
    <w:rsid w:val="64FE1483"/>
    <w:rsid w:val="652CDD1C"/>
    <w:rsid w:val="653CC693"/>
    <w:rsid w:val="654FB8AE"/>
    <w:rsid w:val="6554EBC3"/>
    <w:rsid w:val="6578AB4C"/>
    <w:rsid w:val="657AA7A2"/>
    <w:rsid w:val="658D1E6D"/>
    <w:rsid w:val="659C3F40"/>
    <w:rsid w:val="65B49BBD"/>
    <w:rsid w:val="65EB0826"/>
    <w:rsid w:val="65F28FBF"/>
    <w:rsid w:val="65FFFE58"/>
    <w:rsid w:val="6601ACC9"/>
    <w:rsid w:val="661106B6"/>
    <w:rsid w:val="6613625E"/>
    <w:rsid w:val="661BE3B3"/>
    <w:rsid w:val="661C1A15"/>
    <w:rsid w:val="663F967C"/>
    <w:rsid w:val="6644FFAF"/>
    <w:rsid w:val="665190EE"/>
    <w:rsid w:val="665886E4"/>
    <w:rsid w:val="66647A60"/>
    <w:rsid w:val="667970D2"/>
    <w:rsid w:val="66823E6B"/>
    <w:rsid w:val="668CE274"/>
    <w:rsid w:val="6694F2E3"/>
    <w:rsid w:val="6697C883"/>
    <w:rsid w:val="66A37CA6"/>
    <w:rsid w:val="66A65E3D"/>
    <w:rsid w:val="66A6E555"/>
    <w:rsid w:val="66A7B226"/>
    <w:rsid w:val="66BD42DB"/>
    <w:rsid w:val="66C51F8A"/>
    <w:rsid w:val="66CBB2AA"/>
    <w:rsid w:val="66D7E2E1"/>
    <w:rsid w:val="67112DF1"/>
    <w:rsid w:val="67133324"/>
    <w:rsid w:val="6719DD8C"/>
    <w:rsid w:val="672F5554"/>
    <w:rsid w:val="67464B0E"/>
    <w:rsid w:val="6751C62F"/>
    <w:rsid w:val="67543A42"/>
    <w:rsid w:val="675FDB65"/>
    <w:rsid w:val="6760ED78"/>
    <w:rsid w:val="6762874E"/>
    <w:rsid w:val="6766D0B6"/>
    <w:rsid w:val="6767E07F"/>
    <w:rsid w:val="6767F611"/>
    <w:rsid w:val="6770215B"/>
    <w:rsid w:val="677C8C65"/>
    <w:rsid w:val="67813532"/>
    <w:rsid w:val="67901BEE"/>
    <w:rsid w:val="679BC915"/>
    <w:rsid w:val="67AA7EBB"/>
    <w:rsid w:val="67C62AF9"/>
    <w:rsid w:val="67F0F6C0"/>
    <w:rsid w:val="67F2CE7D"/>
    <w:rsid w:val="680171E8"/>
    <w:rsid w:val="6824ED03"/>
    <w:rsid w:val="68373931"/>
    <w:rsid w:val="6857F47A"/>
    <w:rsid w:val="685975E6"/>
    <w:rsid w:val="686043BC"/>
    <w:rsid w:val="686C1B75"/>
    <w:rsid w:val="6883D346"/>
    <w:rsid w:val="6894A476"/>
    <w:rsid w:val="6898F815"/>
    <w:rsid w:val="689EE325"/>
    <w:rsid w:val="68B2A731"/>
    <w:rsid w:val="68C513DE"/>
    <w:rsid w:val="68E13485"/>
    <w:rsid w:val="68ED0A85"/>
    <w:rsid w:val="68FD8671"/>
    <w:rsid w:val="69087675"/>
    <w:rsid w:val="691D9058"/>
    <w:rsid w:val="69525FF0"/>
    <w:rsid w:val="6953468A"/>
    <w:rsid w:val="6985BBDD"/>
    <w:rsid w:val="6997D179"/>
    <w:rsid w:val="699E2736"/>
    <w:rsid w:val="69A56298"/>
    <w:rsid w:val="69AF34DB"/>
    <w:rsid w:val="69B18908"/>
    <w:rsid w:val="69B61FB8"/>
    <w:rsid w:val="69C6037F"/>
    <w:rsid w:val="69CE8C5A"/>
    <w:rsid w:val="69DACE32"/>
    <w:rsid w:val="69E1CFA1"/>
    <w:rsid w:val="69E31FD8"/>
    <w:rsid w:val="69FDF561"/>
    <w:rsid w:val="6A08AC76"/>
    <w:rsid w:val="6A0A121B"/>
    <w:rsid w:val="6A380EE3"/>
    <w:rsid w:val="6A3BA36D"/>
    <w:rsid w:val="6A6049E0"/>
    <w:rsid w:val="6A7E3EC2"/>
    <w:rsid w:val="6A83BCCC"/>
    <w:rsid w:val="6AA6DB17"/>
    <w:rsid w:val="6ADEA996"/>
    <w:rsid w:val="6AE55C9B"/>
    <w:rsid w:val="6AFD9FF4"/>
    <w:rsid w:val="6B02057A"/>
    <w:rsid w:val="6B29016F"/>
    <w:rsid w:val="6B437C9C"/>
    <w:rsid w:val="6B46E91A"/>
    <w:rsid w:val="6B47B3B2"/>
    <w:rsid w:val="6B5DA881"/>
    <w:rsid w:val="6B6EA6A1"/>
    <w:rsid w:val="6B707A05"/>
    <w:rsid w:val="6B7C3A89"/>
    <w:rsid w:val="6B85A860"/>
    <w:rsid w:val="6B861F46"/>
    <w:rsid w:val="6B9A7292"/>
    <w:rsid w:val="6BA36905"/>
    <w:rsid w:val="6BA446C8"/>
    <w:rsid w:val="6BBA77A9"/>
    <w:rsid w:val="6BDB3F08"/>
    <w:rsid w:val="6BF03B71"/>
    <w:rsid w:val="6BF780E6"/>
    <w:rsid w:val="6C018079"/>
    <w:rsid w:val="6C06B8F2"/>
    <w:rsid w:val="6C29C2D2"/>
    <w:rsid w:val="6C308D74"/>
    <w:rsid w:val="6C3ECAAC"/>
    <w:rsid w:val="6C47A3FE"/>
    <w:rsid w:val="6C864DD3"/>
    <w:rsid w:val="6C8F7DCF"/>
    <w:rsid w:val="6C978815"/>
    <w:rsid w:val="6CB4D5FB"/>
    <w:rsid w:val="6CBA1253"/>
    <w:rsid w:val="6CCF4803"/>
    <w:rsid w:val="6CDE9E11"/>
    <w:rsid w:val="6CDF38B0"/>
    <w:rsid w:val="6CF7134F"/>
    <w:rsid w:val="6D08BFFE"/>
    <w:rsid w:val="6D107F24"/>
    <w:rsid w:val="6D3C9383"/>
    <w:rsid w:val="6D508974"/>
    <w:rsid w:val="6D51A4BB"/>
    <w:rsid w:val="6D524279"/>
    <w:rsid w:val="6D583BB3"/>
    <w:rsid w:val="6D83C11A"/>
    <w:rsid w:val="6D92599F"/>
    <w:rsid w:val="6D9BD553"/>
    <w:rsid w:val="6DA56203"/>
    <w:rsid w:val="6DA6E972"/>
    <w:rsid w:val="6DB30590"/>
    <w:rsid w:val="6DBACF0C"/>
    <w:rsid w:val="6DC255FA"/>
    <w:rsid w:val="6DE1A572"/>
    <w:rsid w:val="6DE3D3AC"/>
    <w:rsid w:val="6DEE6AC4"/>
    <w:rsid w:val="6E017FC6"/>
    <w:rsid w:val="6E0AC8B0"/>
    <w:rsid w:val="6E16E475"/>
    <w:rsid w:val="6E2D5A03"/>
    <w:rsid w:val="6E3235BD"/>
    <w:rsid w:val="6E32AA7C"/>
    <w:rsid w:val="6E552A81"/>
    <w:rsid w:val="6E6921AB"/>
    <w:rsid w:val="6E7E7EEB"/>
    <w:rsid w:val="6E82A16C"/>
    <w:rsid w:val="6EA01209"/>
    <w:rsid w:val="6EBBE553"/>
    <w:rsid w:val="6EC271AF"/>
    <w:rsid w:val="6ECC5C0B"/>
    <w:rsid w:val="6ED8BE22"/>
    <w:rsid w:val="6ED8D136"/>
    <w:rsid w:val="6EDAD85A"/>
    <w:rsid w:val="6EE46DDA"/>
    <w:rsid w:val="6EF83143"/>
    <w:rsid w:val="6F16D7E3"/>
    <w:rsid w:val="6F1EEF2A"/>
    <w:rsid w:val="6F4877BE"/>
    <w:rsid w:val="6F48A23F"/>
    <w:rsid w:val="6F5EFB35"/>
    <w:rsid w:val="6F798C84"/>
    <w:rsid w:val="6F7BA29F"/>
    <w:rsid w:val="6F91167A"/>
    <w:rsid w:val="6FA25BDD"/>
    <w:rsid w:val="6FAA3AA5"/>
    <w:rsid w:val="6FC1B49C"/>
    <w:rsid w:val="6FD0220A"/>
    <w:rsid w:val="6FF22E5B"/>
    <w:rsid w:val="70002AD4"/>
    <w:rsid w:val="702A28E6"/>
    <w:rsid w:val="702D0962"/>
    <w:rsid w:val="7036E1C7"/>
    <w:rsid w:val="703A3F32"/>
    <w:rsid w:val="7050AE19"/>
    <w:rsid w:val="705181C4"/>
    <w:rsid w:val="70522B71"/>
    <w:rsid w:val="7054D13A"/>
    <w:rsid w:val="70747785"/>
    <w:rsid w:val="70789E42"/>
    <w:rsid w:val="7083B9EA"/>
    <w:rsid w:val="7091AEAB"/>
    <w:rsid w:val="7093F133"/>
    <w:rsid w:val="7096EFFF"/>
    <w:rsid w:val="7097501B"/>
    <w:rsid w:val="7098A760"/>
    <w:rsid w:val="70A4ABA8"/>
    <w:rsid w:val="70BC7D91"/>
    <w:rsid w:val="70C0024D"/>
    <w:rsid w:val="70C5426A"/>
    <w:rsid w:val="70CF32ED"/>
    <w:rsid w:val="70F9B98A"/>
    <w:rsid w:val="70FE4AB4"/>
    <w:rsid w:val="70FF6F5C"/>
    <w:rsid w:val="711A27FF"/>
    <w:rsid w:val="71224933"/>
    <w:rsid w:val="7148D2F3"/>
    <w:rsid w:val="71599CC2"/>
    <w:rsid w:val="718880C5"/>
    <w:rsid w:val="719D43F7"/>
    <w:rsid w:val="71AD3ED3"/>
    <w:rsid w:val="71AFF73E"/>
    <w:rsid w:val="71E16482"/>
    <w:rsid w:val="71F17627"/>
    <w:rsid w:val="71FFFA1C"/>
    <w:rsid w:val="72083422"/>
    <w:rsid w:val="721F5778"/>
    <w:rsid w:val="7223E42A"/>
    <w:rsid w:val="722BD9A4"/>
    <w:rsid w:val="72365125"/>
    <w:rsid w:val="723B32C0"/>
    <w:rsid w:val="725F31CD"/>
    <w:rsid w:val="72698966"/>
    <w:rsid w:val="727E7F02"/>
    <w:rsid w:val="7282ED42"/>
    <w:rsid w:val="72ADBCB6"/>
    <w:rsid w:val="72FAB8CA"/>
    <w:rsid w:val="73009103"/>
    <w:rsid w:val="7304813B"/>
    <w:rsid w:val="7306ED20"/>
    <w:rsid w:val="731E1DA6"/>
    <w:rsid w:val="7333750B"/>
    <w:rsid w:val="73350832"/>
    <w:rsid w:val="735310A9"/>
    <w:rsid w:val="737DDEF3"/>
    <w:rsid w:val="738B58D4"/>
    <w:rsid w:val="738D2B5F"/>
    <w:rsid w:val="7395E892"/>
    <w:rsid w:val="739BA99A"/>
    <w:rsid w:val="73A4F9A4"/>
    <w:rsid w:val="73A5C6D8"/>
    <w:rsid w:val="73AA9B6A"/>
    <w:rsid w:val="73BFF71A"/>
    <w:rsid w:val="73C3EE22"/>
    <w:rsid w:val="73C5D556"/>
    <w:rsid w:val="73C7CB4A"/>
    <w:rsid w:val="73CDA2EB"/>
    <w:rsid w:val="73F47DEF"/>
    <w:rsid w:val="741E3A8F"/>
    <w:rsid w:val="7456273B"/>
    <w:rsid w:val="7456CE3F"/>
    <w:rsid w:val="7457738C"/>
    <w:rsid w:val="74647247"/>
    <w:rsid w:val="7466B05A"/>
    <w:rsid w:val="748778B6"/>
    <w:rsid w:val="748E580A"/>
    <w:rsid w:val="74943E7E"/>
    <w:rsid w:val="74977A99"/>
    <w:rsid w:val="7497B593"/>
    <w:rsid w:val="749BAA4B"/>
    <w:rsid w:val="749E8DFA"/>
    <w:rsid w:val="74A65F0C"/>
    <w:rsid w:val="74AF2EDB"/>
    <w:rsid w:val="74BBE74B"/>
    <w:rsid w:val="74BDF651"/>
    <w:rsid w:val="74C5AD00"/>
    <w:rsid w:val="74D4A1EE"/>
    <w:rsid w:val="75007CAF"/>
    <w:rsid w:val="75097BBB"/>
    <w:rsid w:val="750A194F"/>
    <w:rsid w:val="75121ED6"/>
    <w:rsid w:val="75263F3D"/>
    <w:rsid w:val="752717C7"/>
    <w:rsid w:val="7545B3AF"/>
    <w:rsid w:val="7548F851"/>
    <w:rsid w:val="7551EC6E"/>
    <w:rsid w:val="755ABE59"/>
    <w:rsid w:val="755BBF0F"/>
    <w:rsid w:val="75662CAB"/>
    <w:rsid w:val="75756782"/>
    <w:rsid w:val="7582405F"/>
    <w:rsid w:val="759AC021"/>
    <w:rsid w:val="75A15BEA"/>
    <w:rsid w:val="75A6540A"/>
    <w:rsid w:val="75AB8BFE"/>
    <w:rsid w:val="75B7E431"/>
    <w:rsid w:val="75C2FEEA"/>
    <w:rsid w:val="75C8B11E"/>
    <w:rsid w:val="75D2A82E"/>
    <w:rsid w:val="75D7B9E6"/>
    <w:rsid w:val="75EC8012"/>
    <w:rsid w:val="75F0D963"/>
    <w:rsid w:val="7610D212"/>
    <w:rsid w:val="761BD5B4"/>
    <w:rsid w:val="7629CB7A"/>
    <w:rsid w:val="762D501B"/>
    <w:rsid w:val="76354587"/>
    <w:rsid w:val="76489D41"/>
    <w:rsid w:val="765240DE"/>
    <w:rsid w:val="7658A57A"/>
    <w:rsid w:val="7666B3C5"/>
    <w:rsid w:val="76671415"/>
    <w:rsid w:val="76B978D0"/>
    <w:rsid w:val="76BA69B4"/>
    <w:rsid w:val="76BEE4B4"/>
    <w:rsid w:val="76C1813C"/>
    <w:rsid w:val="771FD945"/>
    <w:rsid w:val="77217372"/>
    <w:rsid w:val="772A5CAE"/>
    <w:rsid w:val="7732B459"/>
    <w:rsid w:val="773C0FAB"/>
    <w:rsid w:val="77532BF3"/>
    <w:rsid w:val="7755D33A"/>
    <w:rsid w:val="77667BC5"/>
    <w:rsid w:val="777814EA"/>
    <w:rsid w:val="7795DBC7"/>
    <w:rsid w:val="7797E87F"/>
    <w:rsid w:val="77A40840"/>
    <w:rsid w:val="77A99B98"/>
    <w:rsid w:val="77C8515C"/>
    <w:rsid w:val="77C937B0"/>
    <w:rsid w:val="77D3CF00"/>
    <w:rsid w:val="77D886D1"/>
    <w:rsid w:val="77E2A524"/>
    <w:rsid w:val="77F27FE6"/>
    <w:rsid w:val="77F790CD"/>
    <w:rsid w:val="7800FB25"/>
    <w:rsid w:val="7809067E"/>
    <w:rsid w:val="7813C123"/>
    <w:rsid w:val="7817CBE1"/>
    <w:rsid w:val="78192701"/>
    <w:rsid w:val="78251EFD"/>
    <w:rsid w:val="782C2F6C"/>
    <w:rsid w:val="7831A66C"/>
    <w:rsid w:val="78358097"/>
    <w:rsid w:val="7842A2F9"/>
    <w:rsid w:val="784BAA91"/>
    <w:rsid w:val="7850C267"/>
    <w:rsid w:val="785EF9B6"/>
    <w:rsid w:val="787113A7"/>
    <w:rsid w:val="78714F21"/>
    <w:rsid w:val="787D183E"/>
    <w:rsid w:val="787F6D8D"/>
    <w:rsid w:val="7892204B"/>
    <w:rsid w:val="78A0EE1A"/>
    <w:rsid w:val="78C11B1F"/>
    <w:rsid w:val="78D8E024"/>
    <w:rsid w:val="78E344BD"/>
    <w:rsid w:val="78EBEA34"/>
    <w:rsid w:val="78F2FF40"/>
    <w:rsid w:val="78F697B9"/>
    <w:rsid w:val="78F95CA1"/>
    <w:rsid w:val="78FD9FD4"/>
    <w:rsid w:val="7904AA7C"/>
    <w:rsid w:val="791E7B4F"/>
    <w:rsid w:val="792DFA7E"/>
    <w:rsid w:val="79430E91"/>
    <w:rsid w:val="7946CDE8"/>
    <w:rsid w:val="795296EE"/>
    <w:rsid w:val="795986A1"/>
    <w:rsid w:val="795D5941"/>
    <w:rsid w:val="7961D8B6"/>
    <w:rsid w:val="7965970D"/>
    <w:rsid w:val="796BA2AA"/>
    <w:rsid w:val="7979A831"/>
    <w:rsid w:val="799F4B08"/>
    <w:rsid w:val="79B427EE"/>
    <w:rsid w:val="79B44F1C"/>
    <w:rsid w:val="79B90C72"/>
    <w:rsid w:val="79C0A602"/>
    <w:rsid w:val="79EE35B2"/>
    <w:rsid w:val="79F3D24F"/>
    <w:rsid w:val="79F448DF"/>
    <w:rsid w:val="79FA2947"/>
    <w:rsid w:val="79FD5119"/>
    <w:rsid w:val="79FDE75A"/>
    <w:rsid w:val="7A0754E9"/>
    <w:rsid w:val="7A2CFFB2"/>
    <w:rsid w:val="7A43D70E"/>
    <w:rsid w:val="7A471149"/>
    <w:rsid w:val="7A63D827"/>
    <w:rsid w:val="7A645456"/>
    <w:rsid w:val="7A8C2E60"/>
    <w:rsid w:val="7A9AE630"/>
    <w:rsid w:val="7AC05F43"/>
    <w:rsid w:val="7ACB94C8"/>
    <w:rsid w:val="7ACCB669"/>
    <w:rsid w:val="7AD340EE"/>
    <w:rsid w:val="7AD6393A"/>
    <w:rsid w:val="7ADCBEAD"/>
    <w:rsid w:val="7ADE8637"/>
    <w:rsid w:val="7AEDA279"/>
    <w:rsid w:val="7AF6A3B6"/>
    <w:rsid w:val="7B160FA0"/>
    <w:rsid w:val="7B47BE82"/>
    <w:rsid w:val="7B807847"/>
    <w:rsid w:val="7B83D03D"/>
    <w:rsid w:val="7B8DD791"/>
    <w:rsid w:val="7BB518BD"/>
    <w:rsid w:val="7BC8EB02"/>
    <w:rsid w:val="7BDEB298"/>
    <w:rsid w:val="7BDEFBC9"/>
    <w:rsid w:val="7BE0D9E6"/>
    <w:rsid w:val="7BF00D2D"/>
    <w:rsid w:val="7BF20DFB"/>
    <w:rsid w:val="7C0DC98A"/>
    <w:rsid w:val="7C243756"/>
    <w:rsid w:val="7C269366"/>
    <w:rsid w:val="7C3CF1B1"/>
    <w:rsid w:val="7C6743FA"/>
    <w:rsid w:val="7C6BD927"/>
    <w:rsid w:val="7C6FBE4A"/>
    <w:rsid w:val="7C8171C7"/>
    <w:rsid w:val="7CB4CDA2"/>
    <w:rsid w:val="7CBD2527"/>
    <w:rsid w:val="7CCBFC97"/>
    <w:rsid w:val="7CCF4161"/>
    <w:rsid w:val="7CD0EF60"/>
    <w:rsid w:val="7CD51E7A"/>
    <w:rsid w:val="7CE055E7"/>
    <w:rsid w:val="7CEBA4FE"/>
    <w:rsid w:val="7D024F11"/>
    <w:rsid w:val="7D07D9F5"/>
    <w:rsid w:val="7D1DF49F"/>
    <w:rsid w:val="7D22E709"/>
    <w:rsid w:val="7D2EDAC9"/>
    <w:rsid w:val="7D3449B3"/>
    <w:rsid w:val="7D358E8A"/>
    <w:rsid w:val="7D3AE184"/>
    <w:rsid w:val="7D3B085C"/>
    <w:rsid w:val="7D41667B"/>
    <w:rsid w:val="7D427302"/>
    <w:rsid w:val="7D5DE556"/>
    <w:rsid w:val="7D6C288A"/>
    <w:rsid w:val="7D72204C"/>
    <w:rsid w:val="7D87112C"/>
    <w:rsid w:val="7D94A4B6"/>
    <w:rsid w:val="7D9CD914"/>
    <w:rsid w:val="7DAB1F21"/>
    <w:rsid w:val="7DB11DB5"/>
    <w:rsid w:val="7DB2D9C7"/>
    <w:rsid w:val="7DD13329"/>
    <w:rsid w:val="7DD5B22F"/>
    <w:rsid w:val="7DE3933D"/>
    <w:rsid w:val="7DE6BE5A"/>
    <w:rsid w:val="7DEBE29A"/>
    <w:rsid w:val="7E08F0DE"/>
    <w:rsid w:val="7E141A60"/>
    <w:rsid w:val="7E1913E6"/>
    <w:rsid w:val="7E1C6816"/>
    <w:rsid w:val="7E2D88AF"/>
    <w:rsid w:val="7E338F56"/>
    <w:rsid w:val="7E3AF0B6"/>
    <w:rsid w:val="7E538C1F"/>
    <w:rsid w:val="7E821A02"/>
    <w:rsid w:val="7EC9090D"/>
    <w:rsid w:val="7ED931C5"/>
    <w:rsid w:val="7EF283DB"/>
    <w:rsid w:val="7EFB875B"/>
    <w:rsid w:val="7EFD6C45"/>
    <w:rsid w:val="7F082486"/>
    <w:rsid w:val="7F496FDD"/>
    <w:rsid w:val="7F4BBEB5"/>
    <w:rsid w:val="7F59AD11"/>
    <w:rsid w:val="7F5C54DB"/>
    <w:rsid w:val="7F6280A2"/>
    <w:rsid w:val="7F85B27C"/>
    <w:rsid w:val="7F89D4A2"/>
    <w:rsid w:val="7F8BC596"/>
    <w:rsid w:val="7FD3C5C0"/>
    <w:rsid w:val="7FD7D1D6"/>
    <w:rsid w:val="7FDCD1DC"/>
    <w:rsid w:val="7FF0377B"/>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E04D"/>
  <w15:chartTrackingRefBased/>
  <w15:docId w15:val="{3BC3DBE8-B1EE-4AEE-8CE4-809397AB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3F758AB"/>
    <w:rPr>
      <w:noProof/>
    </w:rPr>
  </w:style>
  <w:style w:type="paragraph" w:styleId="Nadpis1">
    <w:name w:val="heading 1"/>
    <w:basedOn w:val="Normln"/>
    <w:next w:val="Normln"/>
    <w:link w:val="Nadpis1Char"/>
    <w:uiPriority w:val="9"/>
    <w:qFormat/>
    <w:rsid w:val="00CD1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unhideWhenUsed/>
    <w:qFormat/>
    <w:rsid w:val="00CD1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unhideWhenUsed/>
    <w:qFormat/>
    <w:rsid w:val="00CD1C33"/>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unhideWhenUsed/>
    <w:qFormat/>
    <w:rsid w:val="00CD1C33"/>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unhideWhenUsed/>
    <w:qFormat/>
    <w:rsid w:val="00CD1C33"/>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CD1C3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D1C3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3F758AB"/>
    <w:pPr>
      <w:keepNext/>
      <w:keepLines/>
      <w:spacing w:after="0"/>
      <w:outlineLvl w:val="7"/>
    </w:pPr>
    <w:rPr>
      <w:rFonts w:eastAsiaTheme="majorEastAsia" w:cstheme="majorBidi"/>
      <w:i/>
      <w:iCs/>
      <w:color w:val="272727"/>
    </w:rPr>
  </w:style>
  <w:style w:type="paragraph" w:styleId="Nadpis9">
    <w:name w:val="heading 9"/>
    <w:basedOn w:val="Normln"/>
    <w:next w:val="Normln"/>
    <w:link w:val="Nadpis9Char"/>
    <w:uiPriority w:val="9"/>
    <w:semiHidden/>
    <w:unhideWhenUsed/>
    <w:qFormat/>
    <w:rsid w:val="03F758AB"/>
    <w:pPr>
      <w:keepNext/>
      <w:keepLines/>
      <w:spacing w:after="0"/>
      <w:outlineLvl w:val="8"/>
    </w:pPr>
    <w:rPr>
      <w:rFonts w:eastAsiaTheme="majorEastAsia" w:cstheme="majorBidi"/>
      <w:color w:val="272727"/>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CD1C33"/>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rsid w:val="00CD1C33"/>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rsid w:val="00CD1C33"/>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rsid w:val="00CD1C33"/>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rsid w:val="00CD1C33"/>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CD1C3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D1C3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D1C33"/>
    <w:rPr>
      <w:rFonts w:eastAsiaTheme="majorEastAsia" w:cstheme="majorBidi"/>
      <w:i/>
      <w:iCs/>
      <w:noProof/>
      <w:color w:val="272727"/>
    </w:rPr>
  </w:style>
  <w:style w:type="character" w:customStyle="1" w:styleId="Nadpis9Char">
    <w:name w:val="Nadpis 9 Char"/>
    <w:basedOn w:val="Standardnpsmoodstavce"/>
    <w:link w:val="Nadpis9"/>
    <w:uiPriority w:val="9"/>
    <w:semiHidden/>
    <w:rsid w:val="00CD1C33"/>
    <w:rPr>
      <w:rFonts w:eastAsiaTheme="majorEastAsia" w:cstheme="majorBidi"/>
      <w:noProof/>
      <w:color w:val="272727"/>
    </w:rPr>
  </w:style>
  <w:style w:type="paragraph" w:styleId="Nzev">
    <w:name w:val="Title"/>
    <w:basedOn w:val="Normln"/>
    <w:next w:val="Normln"/>
    <w:link w:val="NzevChar"/>
    <w:uiPriority w:val="10"/>
    <w:qFormat/>
    <w:rsid w:val="03F758AB"/>
    <w:pPr>
      <w:spacing w:after="80" w:line="240" w:lineRule="auto"/>
      <w:contextualSpacing/>
    </w:pPr>
    <w:rPr>
      <w:rFonts w:asciiTheme="majorHAnsi" w:eastAsiaTheme="majorEastAsia" w:hAnsiTheme="majorHAnsi" w:cstheme="majorBidi"/>
      <w:sz w:val="56"/>
      <w:szCs w:val="56"/>
    </w:rPr>
  </w:style>
  <w:style w:type="character" w:customStyle="1" w:styleId="NzevChar">
    <w:name w:val="Název Char"/>
    <w:basedOn w:val="Standardnpsmoodstavce"/>
    <w:link w:val="Nzev"/>
    <w:uiPriority w:val="10"/>
    <w:rsid w:val="00CD1C33"/>
    <w:rPr>
      <w:rFonts w:asciiTheme="majorHAnsi" w:eastAsiaTheme="majorEastAsia" w:hAnsiTheme="majorHAnsi" w:cstheme="majorBidi"/>
      <w:noProof/>
      <w:sz w:val="56"/>
      <w:szCs w:val="56"/>
    </w:rPr>
  </w:style>
  <w:style w:type="paragraph" w:styleId="Podnadpis">
    <w:name w:val="Subtitle"/>
    <w:basedOn w:val="Normln"/>
    <w:next w:val="Normln"/>
    <w:link w:val="PodnadpisChar"/>
    <w:uiPriority w:val="11"/>
    <w:qFormat/>
    <w:rsid w:val="03F758AB"/>
    <w:rPr>
      <w:rFonts w:eastAsiaTheme="majorEastAsia" w:cstheme="majorBidi"/>
      <w:color w:val="595959" w:themeColor="text1" w:themeTint="A6"/>
      <w:sz w:val="28"/>
      <w:szCs w:val="28"/>
    </w:rPr>
  </w:style>
  <w:style w:type="character" w:customStyle="1" w:styleId="PodnadpisChar">
    <w:name w:val="Podnadpis Char"/>
    <w:basedOn w:val="Standardnpsmoodstavce"/>
    <w:link w:val="Podnadpis"/>
    <w:uiPriority w:val="11"/>
    <w:rsid w:val="00CD1C33"/>
    <w:rPr>
      <w:rFonts w:eastAsiaTheme="majorEastAsia" w:cstheme="majorBidi"/>
      <w:noProof/>
      <w:color w:val="595959" w:themeColor="text1" w:themeTint="A6"/>
      <w:sz w:val="28"/>
      <w:szCs w:val="28"/>
    </w:rPr>
  </w:style>
  <w:style w:type="paragraph" w:styleId="Citt">
    <w:name w:val="Quote"/>
    <w:basedOn w:val="Normln"/>
    <w:next w:val="Normln"/>
    <w:link w:val="CittChar"/>
    <w:uiPriority w:val="29"/>
    <w:qFormat/>
    <w:rsid w:val="00CD1C33"/>
    <w:pPr>
      <w:spacing w:before="160"/>
      <w:jc w:val="center"/>
    </w:pPr>
    <w:rPr>
      <w:i/>
      <w:iCs/>
      <w:color w:val="404040" w:themeColor="text1" w:themeTint="BF"/>
    </w:rPr>
  </w:style>
  <w:style w:type="character" w:customStyle="1" w:styleId="CittChar">
    <w:name w:val="Citát Char"/>
    <w:basedOn w:val="Standardnpsmoodstavce"/>
    <w:link w:val="Citt"/>
    <w:uiPriority w:val="29"/>
    <w:rsid w:val="00CD1C33"/>
    <w:rPr>
      <w:i/>
      <w:iCs/>
      <w:color w:val="404040" w:themeColor="text1" w:themeTint="BF"/>
    </w:rPr>
  </w:style>
  <w:style w:type="paragraph" w:styleId="Odstavecseseznamem">
    <w:name w:val="List Paragraph"/>
    <w:basedOn w:val="Normln"/>
    <w:uiPriority w:val="34"/>
    <w:qFormat/>
    <w:rsid w:val="00CD1C33"/>
    <w:pPr>
      <w:ind w:left="720"/>
      <w:contextualSpacing/>
    </w:pPr>
  </w:style>
  <w:style w:type="character" w:styleId="Zdraznnintenzivn">
    <w:name w:val="Intense Emphasis"/>
    <w:basedOn w:val="Standardnpsmoodstavce"/>
    <w:uiPriority w:val="21"/>
    <w:qFormat/>
    <w:rsid w:val="00CD1C33"/>
    <w:rPr>
      <w:i/>
      <w:iCs/>
      <w:color w:val="2F5496" w:themeColor="accent1" w:themeShade="BF"/>
    </w:rPr>
  </w:style>
  <w:style w:type="paragraph" w:styleId="Vrazncitt">
    <w:name w:val="Intense Quote"/>
    <w:basedOn w:val="Normln"/>
    <w:next w:val="Normln"/>
    <w:link w:val="VrazncittChar"/>
    <w:uiPriority w:val="30"/>
    <w:qFormat/>
    <w:rsid w:val="03F758AB"/>
    <w:pP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CD1C33"/>
    <w:rPr>
      <w:i/>
      <w:iCs/>
      <w:noProof/>
      <w:color w:val="2F5496" w:themeColor="accent1" w:themeShade="BF"/>
    </w:rPr>
  </w:style>
  <w:style w:type="character" w:styleId="Odkazintenzivn">
    <w:name w:val="Intense Reference"/>
    <w:basedOn w:val="Standardnpsmoodstavce"/>
    <w:uiPriority w:val="32"/>
    <w:qFormat/>
    <w:rsid w:val="00CD1C33"/>
    <w:rPr>
      <w:b/>
      <w:bCs/>
      <w:smallCaps/>
      <w:color w:val="2F5496" w:themeColor="accent1" w:themeShade="BF"/>
      <w:spacing w:val="5"/>
    </w:rPr>
  </w:style>
  <w:style w:type="character" w:customStyle="1" w:styleId="ui-provider">
    <w:name w:val="ui-provider"/>
    <w:basedOn w:val="Standardnpsmoodstavce"/>
    <w:rsid w:val="00CD1C33"/>
  </w:style>
  <w:style w:type="character" w:styleId="Hypertextovodkaz">
    <w:name w:val="Hyperlink"/>
    <w:basedOn w:val="Standardnpsmoodstavce"/>
    <w:uiPriority w:val="99"/>
    <w:unhideWhenUsed/>
    <w:rsid w:val="00CD1C33"/>
    <w:rPr>
      <w:color w:val="0000FF"/>
      <w:u w:val="single"/>
    </w:rPr>
  </w:style>
  <w:style w:type="table" w:styleId="Mkatabulky">
    <w:name w:val="Table Grid"/>
    <w:basedOn w:val="Normlntabulka"/>
    <w:uiPriority w:val="39"/>
    <w:rsid w:val="00CD1C33"/>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ln"/>
    <w:uiPriority w:val="1"/>
    <w:rsid w:val="03F758AB"/>
    <w:pPr>
      <w:spacing w:beforeAutospacing="1" w:afterAutospacing="1" w:line="240" w:lineRule="auto"/>
    </w:pPr>
    <w:rPr>
      <w:rFonts w:ascii="Times New Roman" w:eastAsia="Times New Roman" w:hAnsi="Times New Roman" w:cs="Times New Roman"/>
      <w:sz w:val="24"/>
      <w:szCs w:val="24"/>
      <w:lang w:eastAsia="cs-CZ"/>
    </w:rPr>
  </w:style>
  <w:style w:type="character" w:customStyle="1" w:styleId="normaltextrun">
    <w:name w:val="normaltextrun"/>
    <w:basedOn w:val="Standardnpsmoodstavce"/>
    <w:rsid w:val="00435A24"/>
  </w:style>
  <w:style w:type="character" w:customStyle="1" w:styleId="eop">
    <w:name w:val="eop"/>
    <w:basedOn w:val="Standardnpsmoodstavce"/>
    <w:rsid w:val="00435A24"/>
  </w:style>
  <w:style w:type="character" w:styleId="Odkaznakoment">
    <w:name w:val="annotation reference"/>
    <w:basedOn w:val="Standardnpsmoodstavce"/>
    <w:uiPriority w:val="99"/>
    <w:semiHidden/>
    <w:unhideWhenUsed/>
    <w:rsid w:val="001D7D28"/>
    <w:rPr>
      <w:sz w:val="16"/>
      <w:szCs w:val="16"/>
    </w:rPr>
  </w:style>
  <w:style w:type="paragraph" w:styleId="Textkomente">
    <w:name w:val="annotation text"/>
    <w:basedOn w:val="Normln"/>
    <w:link w:val="TextkomenteChar"/>
    <w:uiPriority w:val="99"/>
    <w:unhideWhenUsed/>
    <w:rsid w:val="001D7D28"/>
    <w:pPr>
      <w:spacing w:line="240" w:lineRule="auto"/>
    </w:pPr>
    <w:rPr>
      <w:sz w:val="20"/>
      <w:szCs w:val="20"/>
    </w:rPr>
  </w:style>
  <w:style w:type="character" w:customStyle="1" w:styleId="TextkomenteChar">
    <w:name w:val="Text komentáře Char"/>
    <w:basedOn w:val="Standardnpsmoodstavce"/>
    <w:link w:val="Textkomente"/>
    <w:uiPriority w:val="99"/>
    <w:rsid w:val="001D7D28"/>
    <w:rPr>
      <w:sz w:val="20"/>
      <w:szCs w:val="20"/>
    </w:rPr>
  </w:style>
  <w:style w:type="paragraph" w:styleId="Pedmtkomente">
    <w:name w:val="annotation subject"/>
    <w:basedOn w:val="Textkomente"/>
    <w:next w:val="Textkomente"/>
    <w:link w:val="PedmtkomenteChar"/>
    <w:uiPriority w:val="99"/>
    <w:semiHidden/>
    <w:unhideWhenUsed/>
    <w:rsid w:val="001D7D28"/>
    <w:rPr>
      <w:b/>
      <w:bCs/>
    </w:rPr>
  </w:style>
  <w:style w:type="character" w:customStyle="1" w:styleId="PedmtkomenteChar">
    <w:name w:val="Předmět komentáře Char"/>
    <w:basedOn w:val="TextkomenteChar"/>
    <w:link w:val="Pedmtkomente"/>
    <w:uiPriority w:val="99"/>
    <w:semiHidden/>
    <w:rsid w:val="001D7D28"/>
    <w:rPr>
      <w:b/>
      <w:bCs/>
      <w:sz w:val="20"/>
      <w:szCs w:val="20"/>
    </w:rPr>
  </w:style>
  <w:style w:type="numbering" w:customStyle="1" w:styleId="Aktulnseznam1">
    <w:name w:val="Aktuální seznam1"/>
    <w:uiPriority w:val="99"/>
    <w:rsid w:val="00232DF5"/>
    <w:pPr>
      <w:numPr>
        <w:numId w:val="2"/>
      </w:numPr>
    </w:pPr>
  </w:style>
  <w:style w:type="paragraph" w:styleId="Normlnweb">
    <w:name w:val="Normal (Web)"/>
    <w:basedOn w:val="Normln"/>
    <w:uiPriority w:val="99"/>
    <w:semiHidden/>
    <w:unhideWhenUsed/>
    <w:rsid w:val="03F758AB"/>
    <w:pPr>
      <w:spacing w:beforeAutospacing="1" w:afterAutospacing="1" w:line="240" w:lineRule="auto"/>
    </w:pPr>
    <w:rPr>
      <w:rFonts w:ascii="Times New Roman" w:eastAsia="Times New Roman" w:hAnsi="Times New Roman" w:cs="Times New Roman"/>
      <w:sz w:val="24"/>
      <w:szCs w:val="24"/>
      <w:lang w:eastAsia="cs-CZ"/>
    </w:rPr>
  </w:style>
  <w:style w:type="paragraph" w:customStyle="1" w:styleId="l6">
    <w:name w:val="l6"/>
    <w:basedOn w:val="Normln"/>
    <w:uiPriority w:val="1"/>
    <w:rsid w:val="03F758AB"/>
    <w:pPr>
      <w:spacing w:beforeAutospacing="1" w:afterAutospacing="1" w:line="240" w:lineRule="auto"/>
    </w:pPr>
    <w:rPr>
      <w:rFonts w:ascii="Times New Roman" w:eastAsia="Times New Roman" w:hAnsi="Times New Roman" w:cs="Times New Roman"/>
      <w:sz w:val="24"/>
      <w:szCs w:val="24"/>
      <w:lang w:eastAsia="cs-CZ"/>
    </w:rPr>
  </w:style>
  <w:style w:type="character" w:styleId="PromnnHTML">
    <w:name w:val="HTML Variable"/>
    <w:basedOn w:val="Standardnpsmoodstavce"/>
    <w:uiPriority w:val="99"/>
    <w:semiHidden/>
    <w:unhideWhenUsed/>
    <w:rsid w:val="008D20C2"/>
    <w:rPr>
      <w:i/>
      <w:iCs/>
    </w:rPr>
  </w:style>
  <w:style w:type="paragraph" w:customStyle="1" w:styleId="l5">
    <w:name w:val="l5"/>
    <w:basedOn w:val="Normln"/>
    <w:uiPriority w:val="1"/>
    <w:rsid w:val="03F758AB"/>
    <w:pPr>
      <w:spacing w:beforeAutospacing="1" w:afterAutospacing="1" w:line="240" w:lineRule="auto"/>
    </w:pPr>
    <w:rPr>
      <w:rFonts w:ascii="Times New Roman" w:eastAsia="Times New Roman" w:hAnsi="Times New Roman" w:cs="Times New Roman"/>
      <w:sz w:val="24"/>
      <w:szCs w:val="24"/>
      <w:lang w:eastAsia="cs-CZ"/>
    </w:rPr>
  </w:style>
  <w:style w:type="paragraph" w:customStyle="1" w:styleId="Identifikace">
    <w:name w:val="Identifikace"/>
    <w:basedOn w:val="Normln"/>
    <w:link w:val="IdentifikaceChar"/>
    <w:uiPriority w:val="1"/>
    <w:qFormat/>
    <w:rsid w:val="03F758AB"/>
    <w:pPr>
      <w:spacing w:before="120" w:after="120" w:line="240" w:lineRule="auto"/>
    </w:pPr>
    <w:rPr>
      <w:sz w:val="20"/>
      <w:szCs w:val="20"/>
    </w:rPr>
  </w:style>
  <w:style w:type="character" w:customStyle="1" w:styleId="IdentifikaceChar">
    <w:name w:val="Identifikace Char"/>
    <w:basedOn w:val="Standardnpsmoodstavce"/>
    <w:link w:val="Identifikace"/>
    <w:uiPriority w:val="1"/>
    <w:rsid w:val="00954041"/>
    <w:rPr>
      <w:noProof/>
      <w:sz w:val="20"/>
      <w:szCs w:val="20"/>
    </w:rPr>
  </w:style>
  <w:style w:type="character" w:styleId="Zmnka">
    <w:name w:val="Mention"/>
    <w:basedOn w:val="Standardnpsmoodstavce"/>
    <w:uiPriority w:val="99"/>
    <w:unhideWhenUsed/>
    <w:rsid w:val="00954041"/>
    <w:rPr>
      <w:color w:val="2B579A"/>
      <w:shd w:val="clear" w:color="auto" w:fill="E1DFDD"/>
    </w:rPr>
  </w:style>
  <w:style w:type="character" w:styleId="Nevyeenzmnka">
    <w:name w:val="Unresolved Mention"/>
    <w:basedOn w:val="Standardnpsmoodstavce"/>
    <w:uiPriority w:val="99"/>
    <w:semiHidden/>
    <w:unhideWhenUsed/>
    <w:rsid w:val="00DC65A1"/>
    <w:rPr>
      <w:color w:val="605E5C"/>
      <w:shd w:val="clear" w:color="auto" w:fill="E1DFDD"/>
    </w:rPr>
  </w:style>
  <w:style w:type="paragraph" w:customStyle="1" w:styleId="l7">
    <w:name w:val="l7"/>
    <w:basedOn w:val="Normln"/>
    <w:uiPriority w:val="1"/>
    <w:rsid w:val="03F758AB"/>
    <w:pPr>
      <w:spacing w:beforeAutospacing="1" w:afterAutospacing="1" w:line="240" w:lineRule="auto"/>
    </w:pPr>
    <w:rPr>
      <w:rFonts w:ascii="Times New Roman" w:eastAsia="Times New Roman" w:hAnsi="Times New Roman" w:cs="Times New Roman"/>
      <w:sz w:val="24"/>
      <w:szCs w:val="24"/>
      <w:lang w:eastAsia="cs-CZ"/>
    </w:rPr>
  </w:style>
  <w:style w:type="paragraph" w:styleId="Zhlav">
    <w:name w:val="header"/>
    <w:basedOn w:val="Normln"/>
    <w:link w:val="ZhlavChar"/>
    <w:uiPriority w:val="99"/>
    <w:unhideWhenUsed/>
    <w:rsid w:val="00EF41AE"/>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EF41AE"/>
  </w:style>
  <w:style w:type="paragraph" w:styleId="Zpat">
    <w:name w:val="footer"/>
    <w:basedOn w:val="Normln"/>
    <w:link w:val="ZpatChar"/>
    <w:uiPriority w:val="99"/>
    <w:unhideWhenUsed/>
    <w:rsid w:val="00EF41AE"/>
    <w:pPr>
      <w:tabs>
        <w:tab w:val="center" w:pos="4536"/>
        <w:tab w:val="right" w:pos="9072"/>
      </w:tabs>
      <w:spacing w:after="0" w:line="240" w:lineRule="auto"/>
    </w:pPr>
  </w:style>
  <w:style w:type="character" w:customStyle="1" w:styleId="ZpatChar">
    <w:name w:val="Zápatí Char"/>
    <w:basedOn w:val="Standardnpsmoodstavce"/>
    <w:link w:val="Zpat"/>
    <w:uiPriority w:val="99"/>
    <w:rsid w:val="00EF41AE"/>
  </w:style>
  <w:style w:type="paragraph" w:styleId="Obsah1">
    <w:name w:val="toc 1"/>
    <w:basedOn w:val="Normln"/>
    <w:next w:val="Normln"/>
    <w:uiPriority w:val="39"/>
    <w:unhideWhenUsed/>
    <w:rsid w:val="00EF41AE"/>
    <w:pPr>
      <w:spacing w:after="100"/>
    </w:pPr>
  </w:style>
  <w:style w:type="paragraph" w:styleId="Obsah2">
    <w:name w:val="toc 2"/>
    <w:basedOn w:val="Normln"/>
    <w:next w:val="Normln"/>
    <w:uiPriority w:val="39"/>
    <w:unhideWhenUsed/>
    <w:rsid w:val="00EF41AE"/>
    <w:pPr>
      <w:spacing w:after="100"/>
      <w:ind w:left="220"/>
    </w:pPr>
  </w:style>
  <w:style w:type="paragraph" w:styleId="Obsah3">
    <w:name w:val="toc 3"/>
    <w:basedOn w:val="Normln"/>
    <w:next w:val="Normln"/>
    <w:uiPriority w:val="39"/>
    <w:unhideWhenUsed/>
    <w:rsid w:val="00EF41AE"/>
    <w:pPr>
      <w:spacing w:after="100"/>
      <w:ind w:left="440"/>
    </w:pPr>
  </w:style>
  <w:style w:type="paragraph" w:styleId="Obsah4">
    <w:name w:val="toc 4"/>
    <w:basedOn w:val="Normln"/>
    <w:next w:val="Normln"/>
    <w:uiPriority w:val="39"/>
    <w:unhideWhenUsed/>
    <w:rsid w:val="00EF41AE"/>
    <w:pPr>
      <w:spacing w:after="100"/>
      <w:ind w:left="660"/>
    </w:pPr>
  </w:style>
  <w:style w:type="paragraph" w:styleId="Obsah5">
    <w:name w:val="toc 5"/>
    <w:basedOn w:val="Normln"/>
    <w:next w:val="Normln"/>
    <w:uiPriority w:val="39"/>
    <w:unhideWhenUsed/>
    <w:rsid w:val="00EF41AE"/>
    <w:pPr>
      <w:spacing w:after="100"/>
      <w:ind w:left="880"/>
    </w:pPr>
  </w:style>
  <w:style w:type="paragraph" w:styleId="Obsah6">
    <w:name w:val="toc 6"/>
    <w:basedOn w:val="Normln"/>
    <w:next w:val="Normln"/>
    <w:uiPriority w:val="39"/>
    <w:unhideWhenUsed/>
    <w:rsid w:val="00EF41AE"/>
    <w:pPr>
      <w:spacing w:after="100"/>
      <w:ind w:left="1100"/>
    </w:pPr>
  </w:style>
  <w:style w:type="paragraph" w:styleId="Obsah7">
    <w:name w:val="toc 7"/>
    <w:basedOn w:val="Normln"/>
    <w:next w:val="Normln"/>
    <w:uiPriority w:val="39"/>
    <w:unhideWhenUsed/>
    <w:rsid w:val="00EF41AE"/>
    <w:pPr>
      <w:spacing w:after="100"/>
      <w:ind w:left="1320"/>
    </w:pPr>
  </w:style>
  <w:style w:type="paragraph" w:styleId="Obsah8">
    <w:name w:val="toc 8"/>
    <w:basedOn w:val="Normln"/>
    <w:next w:val="Normln"/>
    <w:uiPriority w:val="39"/>
    <w:unhideWhenUsed/>
    <w:rsid w:val="00EF41AE"/>
    <w:pPr>
      <w:spacing w:after="100"/>
      <w:ind w:left="1540"/>
    </w:pPr>
  </w:style>
  <w:style w:type="paragraph" w:styleId="Obsah9">
    <w:name w:val="toc 9"/>
    <w:basedOn w:val="Normln"/>
    <w:next w:val="Normln"/>
    <w:uiPriority w:val="39"/>
    <w:unhideWhenUsed/>
    <w:rsid w:val="00EF41AE"/>
    <w:pPr>
      <w:spacing w:after="100"/>
      <w:ind w:left="1760"/>
    </w:pPr>
  </w:style>
  <w:style w:type="paragraph" w:styleId="Textvysvtlivek">
    <w:name w:val="endnote text"/>
    <w:basedOn w:val="Normln"/>
    <w:link w:val="TextvysvtlivekChar"/>
    <w:uiPriority w:val="99"/>
    <w:semiHidden/>
    <w:unhideWhenUsed/>
    <w:rsid w:val="00EF41AE"/>
    <w:pPr>
      <w:spacing w:after="0" w:line="240" w:lineRule="auto"/>
    </w:pPr>
    <w:rPr>
      <w:sz w:val="20"/>
      <w:szCs w:val="20"/>
    </w:rPr>
  </w:style>
  <w:style w:type="character" w:customStyle="1" w:styleId="TextvysvtlivekChar">
    <w:name w:val="Text vysvětlivek Char"/>
    <w:basedOn w:val="Standardnpsmoodstavce"/>
    <w:link w:val="Textvysvtlivek"/>
    <w:uiPriority w:val="99"/>
    <w:semiHidden/>
    <w:rsid w:val="00EF41AE"/>
    <w:rPr>
      <w:noProof/>
      <w:sz w:val="20"/>
      <w:szCs w:val="20"/>
    </w:rPr>
  </w:style>
  <w:style w:type="paragraph" w:styleId="Textpoznpodarou">
    <w:name w:val="footnote text"/>
    <w:basedOn w:val="Normln"/>
    <w:link w:val="TextpoznpodarouChar"/>
    <w:uiPriority w:val="99"/>
    <w:semiHidden/>
    <w:unhideWhenUsed/>
    <w:rsid w:val="00EF41AE"/>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EF41AE"/>
    <w:rPr>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074980">
      <w:bodyDiv w:val="1"/>
      <w:marLeft w:val="0"/>
      <w:marRight w:val="0"/>
      <w:marTop w:val="0"/>
      <w:marBottom w:val="0"/>
      <w:divBdr>
        <w:top w:val="none" w:sz="0" w:space="0" w:color="auto"/>
        <w:left w:val="none" w:sz="0" w:space="0" w:color="auto"/>
        <w:bottom w:val="none" w:sz="0" w:space="0" w:color="auto"/>
        <w:right w:val="none" w:sz="0" w:space="0" w:color="auto"/>
      </w:divBdr>
      <w:divsChild>
        <w:div w:id="7224664">
          <w:marLeft w:val="0"/>
          <w:marRight w:val="0"/>
          <w:marTop w:val="0"/>
          <w:marBottom w:val="0"/>
          <w:divBdr>
            <w:top w:val="none" w:sz="0" w:space="0" w:color="auto"/>
            <w:left w:val="none" w:sz="0" w:space="0" w:color="auto"/>
            <w:bottom w:val="none" w:sz="0" w:space="0" w:color="auto"/>
            <w:right w:val="none" w:sz="0" w:space="0" w:color="auto"/>
          </w:divBdr>
          <w:divsChild>
            <w:div w:id="378089802">
              <w:marLeft w:val="0"/>
              <w:marRight w:val="0"/>
              <w:marTop w:val="0"/>
              <w:marBottom w:val="0"/>
              <w:divBdr>
                <w:top w:val="none" w:sz="0" w:space="0" w:color="auto"/>
                <w:left w:val="none" w:sz="0" w:space="0" w:color="auto"/>
                <w:bottom w:val="none" w:sz="0" w:space="0" w:color="auto"/>
                <w:right w:val="none" w:sz="0" w:space="0" w:color="auto"/>
              </w:divBdr>
            </w:div>
          </w:divsChild>
        </w:div>
        <w:div w:id="15278716">
          <w:marLeft w:val="0"/>
          <w:marRight w:val="0"/>
          <w:marTop w:val="0"/>
          <w:marBottom w:val="0"/>
          <w:divBdr>
            <w:top w:val="none" w:sz="0" w:space="0" w:color="auto"/>
            <w:left w:val="none" w:sz="0" w:space="0" w:color="auto"/>
            <w:bottom w:val="none" w:sz="0" w:space="0" w:color="auto"/>
            <w:right w:val="none" w:sz="0" w:space="0" w:color="auto"/>
          </w:divBdr>
          <w:divsChild>
            <w:div w:id="405759510">
              <w:marLeft w:val="0"/>
              <w:marRight w:val="0"/>
              <w:marTop w:val="0"/>
              <w:marBottom w:val="0"/>
              <w:divBdr>
                <w:top w:val="none" w:sz="0" w:space="0" w:color="auto"/>
                <w:left w:val="none" w:sz="0" w:space="0" w:color="auto"/>
                <w:bottom w:val="none" w:sz="0" w:space="0" w:color="auto"/>
                <w:right w:val="none" w:sz="0" w:space="0" w:color="auto"/>
              </w:divBdr>
            </w:div>
          </w:divsChild>
        </w:div>
        <w:div w:id="49572882">
          <w:marLeft w:val="0"/>
          <w:marRight w:val="0"/>
          <w:marTop w:val="0"/>
          <w:marBottom w:val="0"/>
          <w:divBdr>
            <w:top w:val="none" w:sz="0" w:space="0" w:color="auto"/>
            <w:left w:val="none" w:sz="0" w:space="0" w:color="auto"/>
            <w:bottom w:val="none" w:sz="0" w:space="0" w:color="auto"/>
            <w:right w:val="none" w:sz="0" w:space="0" w:color="auto"/>
          </w:divBdr>
          <w:divsChild>
            <w:div w:id="1078403675">
              <w:marLeft w:val="0"/>
              <w:marRight w:val="0"/>
              <w:marTop w:val="0"/>
              <w:marBottom w:val="0"/>
              <w:divBdr>
                <w:top w:val="none" w:sz="0" w:space="0" w:color="auto"/>
                <w:left w:val="none" w:sz="0" w:space="0" w:color="auto"/>
                <w:bottom w:val="none" w:sz="0" w:space="0" w:color="auto"/>
                <w:right w:val="none" w:sz="0" w:space="0" w:color="auto"/>
              </w:divBdr>
            </w:div>
          </w:divsChild>
        </w:div>
        <w:div w:id="88166002">
          <w:marLeft w:val="0"/>
          <w:marRight w:val="0"/>
          <w:marTop w:val="0"/>
          <w:marBottom w:val="0"/>
          <w:divBdr>
            <w:top w:val="none" w:sz="0" w:space="0" w:color="auto"/>
            <w:left w:val="none" w:sz="0" w:space="0" w:color="auto"/>
            <w:bottom w:val="none" w:sz="0" w:space="0" w:color="auto"/>
            <w:right w:val="none" w:sz="0" w:space="0" w:color="auto"/>
          </w:divBdr>
          <w:divsChild>
            <w:div w:id="492795285">
              <w:marLeft w:val="0"/>
              <w:marRight w:val="0"/>
              <w:marTop w:val="0"/>
              <w:marBottom w:val="0"/>
              <w:divBdr>
                <w:top w:val="none" w:sz="0" w:space="0" w:color="auto"/>
                <w:left w:val="none" w:sz="0" w:space="0" w:color="auto"/>
                <w:bottom w:val="none" w:sz="0" w:space="0" w:color="auto"/>
                <w:right w:val="none" w:sz="0" w:space="0" w:color="auto"/>
              </w:divBdr>
            </w:div>
          </w:divsChild>
        </w:div>
        <w:div w:id="118644996">
          <w:marLeft w:val="0"/>
          <w:marRight w:val="0"/>
          <w:marTop w:val="0"/>
          <w:marBottom w:val="0"/>
          <w:divBdr>
            <w:top w:val="none" w:sz="0" w:space="0" w:color="auto"/>
            <w:left w:val="none" w:sz="0" w:space="0" w:color="auto"/>
            <w:bottom w:val="none" w:sz="0" w:space="0" w:color="auto"/>
            <w:right w:val="none" w:sz="0" w:space="0" w:color="auto"/>
          </w:divBdr>
          <w:divsChild>
            <w:div w:id="1804957407">
              <w:marLeft w:val="0"/>
              <w:marRight w:val="0"/>
              <w:marTop w:val="0"/>
              <w:marBottom w:val="0"/>
              <w:divBdr>
                <w:top w:val="none" w:sz="0" w:space="0" w:color="auto"/>
                <w:left w:val="none" w:sz="0" w:space="0" w:color="auto"/>
                <w:bottom w:val="none" w:sz="0" w:space="0" w:color="auto"/>
                <w:right w:val="none" w:sz="0" w:space="0" w:color="auto"/>
              </w:divBdr>
            </w:div>
          </w:divsChild>
        </w:div>
        <w:div w:id="120269933">
          <w:marLeft w:val="0"/>
          <w:marRight w:val="0"/>
          <w:marTop w:val="0"/>
          <w:marBottom w:val="0"/>
          <w:divBdr>
            <w:top w:val="none" w:sz="0" w:space="0" w:color="auto"/>
            <w:left w:val="none" w:sz="0" w:space="0" w:color="auto"/>
            <w:bottom w:val="none" w:sz="0" w:space="0" w:color="auto"/>
            <w:right w:val="none" w:sz="0" w:space="0" w:color="auto"/>
          </w:divBdr>
          <w:divsChild>
            <w:div w:id="1864661794">
              <w:marLeft w:val="0"/>
              <w:marRight w:val="0"/>
              <w:marTop w:val="0"/>
              <w:marBottom w:val="0"/>
              <w:divBdr>
                <w:top w:val="none" w:sz="0" w:space="0" w:color="auto"/>
                <w:left w:val="none" w:sz="0" w:space="0" w:color="auto"/>
                <w:bottom w:val="none" w:sz="0" w:space="0" w:color="auto"/>
                <w:right w:val="none" w:sz="0" w:space="0" w:color="auto"/>
              </w:divBdr>
            </w:div>
          </w:divsChild>
        </w:div>
        <w:div w:id="132330987">
          <w:marLeft w:val="0"/>
          <w:marRight w:val="0"/>
          <w:marTop w:val="0"/>
          <w:marBottom w:val="0"/>
          <w:divBdr>
            <w:top w:val="none" w:sz="0" w:space="0" w:color="auto"/>
            <w:left w:val="none" w:sz="0" w:space="0" w:color="auto"/>
            <w:bottom w:val="none" w:sz="0" w:space="0" w:color="auto"/>
            <w:right w:val="none" w:sz="0" w:space="0" w:color="auto"/>
          </w:divBdr>
          <w:divsChild>
            <w:div w:id="2099667738">
              <w:marLeft w:val="0"/>
              <w:marRight w:val="0"/>
              <w:marTop w:val="0"/>
              <w:marBottom w:val="0"/>
              <w:divBdr>
                <w:top w:val="none" w:sz="0" w:space="0" w:color="auto"/>
                <w:left w:val="none" w:sz="0" w:space="0" w:color="auto"/>
                <w:bottom w:val="none" w:sz="0" w:space="0" w:color="auto"/>
                <w:right w:val="none" w:sz="0" w:space="0" w:color="auto"/>
              </w:divBdr>
            </w:div>
          </w:divsChild>
        </w:div>
        <w:div w:id="151873125">
          <w:marLeft w:val="0"/>
          <w:marRight w:val="0"/>
          <w:marTop w:val="0"/>
          <w:marBottom w:val="0"/>
          <w:divBdr>
            <w:top w:val="none" w:sz="0" w:space="0" w:color="auto"/>
            <w:left w:val="none" w:sz="0" w:space="0" w:color="auto"/>
            <w:bottom w:val="none" w:sz="0" w:space="0" w:color="auto"/>
            <w:right w:val="none" w:sz="0" w:space="0" w:color="auto"/>
          </w:divBdr>
          <w:divsChild>
            <w:div w:id="1541555208">
              <w:marLeft w:val="0"/>
              <w:marRight w:val="0"/>
              <w:marTop w:val="0"/>
              <w:marBottom w:val="0"/>
              <w:divBdr>
                <w:top w:val="none" w:sz="0" w:space="0" w:color="auto"/>
                <w:left w:val="none" w:sz="0" w:space="0" w:color="auto"/>
                <w:bottom w:val="none" w:sz="0" w:space="0" w:color="auto"/>
                <w:right w:val="none" w:sz="0" w:space="0" w:color="auto"/>
              </w:divBdr>
            </w:div>
          </w:divsChild>
        </w:div>
        <w:div w:id="161548713">
          <w:marLeft w:val="0"/>
          <w:marRight w:val="0"/>
          <w:marTop w:val="0"/>
          <w:marBottom w:val="0"/>
          <w:divBdr>
            <w:top w:val="none" w:sz="0" w:space="0" w:color="auto"/>
            <w:left w:val="none" w:sz="0" w:space="0" w:color="auto"/>
            <w:bottom w:val="none" w:sz="0" w:space="0" w:color="auto"/>
            <w:right w:val="none" w:sz="0" w:space="0" w:color="auto"/>
          </w:divBdr>
          <w:divsChild>
            <w:div w:id="1943954105">
              <w:marLeft w:val="0"/>
              <w:marRight w:val="0"/>
              <w:marTop w:val="0"/>
              <w:marBottom w:val="0"/>
              <w:divBdr>
                <w:top w:val="none" w:sz="0" w:space="0" w:color="auto"/>
                <w:left w:val="none" w:sz="0" w:space="0" w:color="auto"/>
                <w:bottom w:val="none" w:sz="0" w:space="0" w:color="auto"/>
                <w:right w:val="none" w:sz="0" w:space="0" w:color="auto"/>
              </w:divBdr>
            </w:div>
          </w:divsChild>
        </w:div>
        <w:div w:id="189345869">
          <w:marLeft w:val="0"/>
          <w:marRight w:val="0"/>
          <w:marTop w:val="0"/>
          <w:marBottom w:val="0"/>
          <w:divBdr>
            <w:top w:val="none" w:sz="0" w:space="0" w:color="auto"/>
            <w:left w:val="none" w:sz="0" w:space="0" w:color="auto"/>
            <w:bottom w:val="none" w:sz="0" w:space="0" w:color="auto"/>
            <w:right w:val="none" w:sz="0" w:space="0" w:color="auto"/>
          </w:divBdr>
          <w:divsChild>
            <w:div w:id="734741042">
              <w:marLeft w:val="0"/>
              <w:marRight w:val="0"/>
              <w:marTop w:val="0"/>
              <w:marBottom w:val="0"/>
              <w:divBdr>
                <w:top w:val="none" w:sz="0" w:space="0" w:color="auto"/>
                <w:left w:val="none" w:sz="0" w:space="0" w:color="auto"/>
                <w:bottom w:val="none" w:sz="0" w:space="0" w:color="auto"/>
                <w:right w:val="none" w:sz="0" w:space="0" w:color="auto"/>
              </w:divBdr>
            </w:div>
          </w:divsChild>
        </w:div>
        <w:div w:id="211040508">
          <w:marLeft w:val="0"/>
          <w:marRight w:val="0"/>
          <w:marTop w:val="0"/>
          <w:marBottom w:val="0"/>
          <w:divBdr>
            <w:top w:val="none" w:sz="0" w:space="0" w:color="auto"/>
            <w:left w:val="none" w:sz="0" w:space="0" w:color="auto"/>
            <w:bottom w:val="none" w:sz="0" w:space="0" w:color="auto"/>
            <w:right w:val="none" w:sz="0" w:space="0" w:color="auto"/>
          </w:divBdr>
          <w:divsChild>
            <w:div w:id="228617814">
              <w:marLeft w:val="0"/>
              <w:marRight w:val="0"/>
              <w:marTop w:val="0"/>
              <w:marBottom w:val="0"/>
              <w:divBdr>
                <w:top w:val="none" w:sz="0" w:space="0" w:color="auto"/>
                <w:left w:val="none" w:sz="0" w:space="0" w:color="auto"/>
                <w:bottom w:val="none" w:sz="0" w:space="0" w:color="auto"/>
                <w:right w:val="none" w:sz="0" w:space="0" w:color="auto"/>
              </w:divBdr>
            </w:div>
          </w:divsChild>
        </w:div>
        <w:div w:id="231505804">
          <w:marLeft w:val="0"/>
          <w:marRight w:val="0"/>
          <w:marTop w:val="0"/>
          <w:marBottom w:val="0"/>
          <w:divBdr>
            <w:top w:val="none" w:sz="0" w:space="0" w:color="auto"/>
            <w:left w:val="none" w:sz="0" w:space="0" w:color="auto"/>
            <w:bottom w:val="none" w:sz="0" w:space="0" w:color="auto"/>
            <w:right w:val="none" w:sz="0" w:space="0" w:color="auto"/>
          </w:divBdr>
          <w:divsChild>
            <w:div w:id="1457992501">
              <w:marLeft w:val="0"/>
              <w:marRight w:val="0"/>
              <w:marTop w:val="0"/>
              <w:marBottom w:val="0"/>
              <w:divBdr>
                <w:top w:val="none" w:sz="0" w:space="0" w:color="auto"/>
                <w:left w:val="none" w:sz="0" w:space="0" w:color="auto"/>
                <w:bottom w:val="none" w:sz="0" w:space="0" w:color="auto"/>
                <w:right w:val="none" w:sz="0" w:space="0" w:color="auto"/>
              </w:divBdr>
            </w:div>
          </w:divsChild>
        </w:div>
        <w:div w:id="254168324">
          <w:marLeft w:val="0"/>
          <w:marRight w:val="0"/>
          <w:marTop w:val="0"/>
          <w:marBottom w:val="0"/>
          <w:divBdr>
            <w:top w:val="none" w:sz="0" w:space="0" w:color="auto"/>
            <w:left w:val="none" w:sz="0" w:space="0" w:color="auto"/>
            <w:bottom w:val="none" w:sz="0" w:space="0" w:color="auto"/>
            <w:right w:val="none" w:sz="0" w:space="0" w:color="auto"/>
          </w:divBdr>
          <w:divsChild>
            <w:div w:id="318267986">
              <w:marLeft w:val="0"/>
              <w:marRight w:val="0"/>
              <w:marTop w:val="0"/>
              <w:marBottom w:val="0"/>
              <w:divBdr>
                <w:top w:val="none" w:sz="0" w:space="0" w:color="auto"/>
                <w:left w:val="none" w:sz="0" w:space="0" w:color="auto"/>
                <w:bottom w:val="none" w:sz="0" w:space="0" w:color="auto"/>
                <w:right w:val="none" w:sz="0" w:space="0" w:color="auto"/>
              </w:divBdr>
            </w:div>
          </w:divsChild>
        </w:div>
        <w:div w:id="262348477">
          <w:marLeft w:val="0"/>
          <w:marRight w:val="0"/>
          <w:marTop w:val="0"/>
          <w:marBottom w:val="0"/>
          <w:divBdr>
            <w:top w:val="none" w:sz="0" w:space="0" w:color="auto"/>
            <w:left w:val="none" w:sz="0" w:space="0" w:color="auto"/>
            <w:bottom w:val="none" w:sz="0" w:space="0" w:color="auto"/>
            <w:right w:val="none" w:sz="0" w:space="0" w:color="auto"/>
          </w:divBdr>
          <w:divsChild>
            <w:div w:id="1074618942">
              <w:marLeft w:val="0"/>
              <w:marRight w:val="0"/>
              <w:marTop w:val="0"/>
              <w:marBottom w:val="0"/>
              <w:divBdr>
                <w:top w:val="none" w:sz="0" w:space="0" w:color="auto"/>
                <w:left w:val="none" w:sz="0" w:space="0" w:color="auto"/>
                <w:bottom w:val="none" w:sz="0" w:space="0" w:color="auto"/>
                <w:right w:val="none" w:sz="0" w:space="0" w:color="auto"/>
              </w:divBdr>
            </w:div>
          </w:divsChild>
        </w:div>
        <w:div w:id="266541627">
          <w:marLeft w:val="0"/>
          <w:marRight w:val="0"/>
          <w:marTop w:val="0"/>
          <w:marBottom w:val="0"/>
          <w:divBdr>
            <w:top w:val="none" w:sz="0" w:space="0" w:color="auto"/>
            <w:left w:val="none" w:sz="0" w:space="0" w:color="auto"/>
            <w:bottom w:val="none" w:sz="0" w:space="0" w:color="auto"/>
            <w:right w:val="none" w:sz="0" w:space="0" w:color="auto"/>
          </w:divBdr>
          <w:divsChild>
            <w:div w:id="245922742">
              <w:marLeft w:val="0"/>
              <w:marRight w:val="0"/>
              <w:marTop w:val="0"/>
              <w:marBottom w:val="0"/>
              <w:divBdr>
                <w:top w:val="none" w:sz="0" w:space="0" w:color="auto"/>
                <w:left w:val="none" w:sz="0" w:space="0" w:color="auto"/>
                <w:bottom w:val="none" w:sz="0" w:space="0" w:color="auto"/>
                <w:right w:val="none" w:sz="0" w:space="0" w:color="auto"/>
              </w:divBdr>
            </w:div>
          </w:divsChild>
        </w:div>
        <w:div w:id="346830415">
          <w:marLeft w:val="0"/>
          <w:marRight w:val="0"/>
          <w:marTop w:val="0"/>
          <w:marBottom w:val="0"/>
          <w:divBdr>
            <w:top w:val="none" w:sz="0" w:space="0" w:color="auto"/>
            <w:left w:val="none" w:sz="0" w:space="0" w:color="auto"/>
            <w:bottom w:val="none" w:sz="0" w:space="0" w:color="auto"/>
            <w:right w:val="none" w:sz="0" w:space="0" w:color="auto"/>
          </w:divBdr>
          <w:divsChild>
            <w:div w:id="504366638">
              <w:marLeft w:val="0"/>
              <w:marRight w:val="0"/>
              <w:marTop w:val="0"/>
              <w:marBottom w:val="0"/>
              <w:divBdr>
                <w:top w:val="none" w:sz="0" w:space="0" w:color="auto"/>
                <w:left w:val="none" w:sz="0" w:space="0" w:color="auto"/>
                <w:bottom w:val="none" w:sz="0" w:space="0" w:color="auto"/>
                <w:right w:val="none" w:sz="0" w:space="0" w:color="auto"/>
              </w:divBdr>
            </w:div>
          </w:divsChild>
        </w:div>
        <w:div w:id="360782806">
          <w:marLeft w:val="0"/>
          <w:marRight w:val="0"/>
          <w:marTop w:val="0"/>
          <w:marBottom w:val="0"/>
          <w:divBdr>
            <w:top w:val="none" w:sz="0" w:space="0" w:color="auto"/>
            <w:left w:val="none" w:sz="0" w:space="0" w:color="auto"/>
            <w:bottom w:val="none" w:sz="0" w:space="0" w:color="auto"/>
            <w:right w:val="none" w:sz="0" w:space="0" w:color="auto"/>
          </w:divBdr>
          <w:divsChild>
            <w:div w:id="2122215319">
              <w:marLeft w:val="0"/>
              <w:marRight w:val="0"/>
              <w:marTop w:val="0"/>
              <w:marBottom w:val="0"/>
              <w:divBdr>
                <w:top w:val="none" w:sz="0" w:space="0" w:color="auto"/>
                <w:left w:val="none" w:sz="0" w:space="0" w:color="auto"/>
                <w:bottom w:val="none" w:sz="0" w:space="0" w:color="auto"/>
                <w:right w:val="none" w:sz="0" w:space="0" w:color="auto"/>
              </w:divBdr>
            </w:div>
          </w:divsChild>
        </w:div>
        <w:div w:id="368796990">
          <w:marLeft w:val="0"/>
          <w:marRight w:val="0"/>
          <w:marTop w:val="0"/>
          <w:marBottom w:val="0"/>
          <w:divBdr>
            <w:top w:val="none" w:sz="0" w:space="0" w:color="auto"/>
            <w:left w:val="none" w:sz="0" w:space="0" w:color="auto"/>
            <w:bottom w:val="none" w:sz="0" w:space="0" w:color="auto"/>
            <w:right w:val="none" w:sz="0" w:space="0" w:color="auto"/>
          </w:divBdr>
          <w:divsChild>
            <w:div w:id="1030186659">
              <w:marLeft w:val="0"/>
              <w:marRight w:val="0"/>
              <w:marTop w:val="0"/>
              <w:marBottom w:val="0"/>
              <w:divBdr>
                <w:top w:val="none" w:sz="0" w:space="0" w:color="auto"/>
                <w:left w:val="none" w:sz="0" w:space="0" w:color="auto"/>
                <w:bottom w:val="none" w:sz="0" w:space="0" w:color="auto"/>
                <w:right w:val="none" w:sz="0" w:space="0" w:color="auto"/>
              </w:divBdr>
            </w:div>
          </w:divsChild>
        </w:div>
        <w:div w:id="371613596">
          <w:marLeft w:val="0"/>
          <w:marRight w:val="0"/>
          <w:marTop w:val="0"/>
          <w:marBottom w:val="0"/>
          <w:divBdr>
            <w:top w:val="none" w:sz="0" w:space="0" w:color="auto"/>
            <w:left w:val="none" w:sz="0" w:space="0" w:color="auto"/>
            <w:bottom w:val="none" w:sz="0" w:space="0" w:color="auto"/>
            <w:right w:val="none" w:sz="0" w:space="0" w:color="auto"/>
          </w:divBdr>
          <w:divsChild>
            <w:div w:id="1401637427">
              <w:marLeft w:val="0"/>
              <w:marRight w:val="0"/>
              <w:marTop w:val="0"/>
              <w:marBottom w:val="0"/>
              <w:divBdr>
                <w:top w:val="none" w:sz="0" w:space="0" w:color="auto"/>
                <w:left w:val="none" w:sz="0" w:space="0" w:color="auto"/>
                <w:bottom w:val="none" w:sz="0" w:space="0" w:color="auto"/>
                <w:right w:val="none" w:sz="0" w:space="0" w:color="auto"/>
              </w:divBdr>
            </w:div>
          </w:divsChild>
        </w:div>
        <w:div w:id="383523136">
          <w:marLeft w:val="0"/>
          <w:marRight w:val="0"/>
          <w:marTop w:val="0"/>
          <w:marBottom w:val="0"/>
          <w:divBdr>
            <w:top w:val="none" w:sz="0" w:space="0" w:color="auto"/>
            <w:left w:val="none" w:sz="0" w:space="0" w:color="auto"/>
            <w:bottom w:val="none" w:sz="0" w:space="0" w:color="auto"/>
            <w:right w:val="none" w:sz="0" w:space="0" w:color="auto"/>
          </w:divBdr>
          <w:divsChild>
            <w:div w:id="1757970238">
              <w:marLeft w:val="0"/>
              <w:marRight w:val="0"/>
              <w:marTop w:val="0"/>
              <w:marBottom w:val="0"/>
              <w:divBdr>
                <w:top w:val="none" w:sz="0" w:space="0" w:color="auto"/>
                <w:left w:val="none" w:sz="0" w:space="0" w:color="auto"/>
                <w:bottom w:val="none" w:sz="0" w:space="0" w:color="auto"/>
                <w:right w:val="none" w:sz="0" w:space="0" w:color="auto"/>
              </w:divBdr>
            </w:div>
          </w:divsChild>
        </w:div>
        <w:div w:id="386489363">
          <w:marLeft w:val="0"/>
          <w:marRight w:val="0"/>
          <w:marTop w:val="0"/>
          <w:marBottom w:val="0"/>
          <w:divBdr>
            <w:top w:val="none" w:sz="0" w:space="0" w:color="auto"/>
            <w:left w:val="none" w:sz="0" w:space="0" w:color="auto"/>
            <w:bottom w:val="none" w:sz="0" w:space="0" w:color="auto"/>
            <w:right w:val="none" w:sz="0" w:space="0" w:color="auto"/>
          </w:divBdr>
          <w:divsChild>
            <w:div w:id="1068112458">
              <w:marLeft w:val="0"/>
              <w:marRight w:val="0"/>
              <w:marTop w:val="0"/>
              <w:marBottom w:val="0"/>
              <w:divBdr>
                <w:top w:val="none" w:sz="0" w:space="0" w:color="auto"/>
                <w:left w:val="none" w:sz="0" w:space="0" w:color="auto"/>
                <w:bottom w:val="none" w:sz="0" w:space="0" w:color="auto"/>
                <w:right w:val="none" w:sz="0" w:space="0" w:color="auto"/>
              </w:divBdr>
            </w:div>
          </w:divsChild>
        </w:div>
        <w:div w:id="387412773">
          <w:marLeft w:val="0"/>
          <w:marRight w:val="0"/>
          <w:marTop w:val="0"/>
          <w:marBottom w:val="0"/>
          <w:divBdr>
            <w:top w:val="none" w:sz="0" w:space="0" w:color="auto"/>
            <w:left w:val="none" w:sz="0" w:space="0" w:color="auto"/>
            <w:bottom w:val="none" w:sz="0" w:space="0" w:color="auto"/>
            <w:right w:val="none" w:sz="0" w:space="0" w:color="auto"/>
          </w:divBdr>
          <w:divsChild>
            <w:div w:id="1572739408">
              <w:marLeft w:val="0"/>
              <w:marRight w:val="0"/>
              <w:marTop w:val="0"/>
              <w:marBottom w:val="0"/>
              <w:divBdr>
                <w:top w:val="none" w:sz="0" w:space="0" w:color="auto"/>
                <w:left w:val="none" w:sz="0" w:space="0" w:color="auto"/>
                <w:bottom w:val="none" w:sz="0" w:space="0" w:color="auto"/>
                <w:right w:val="none" w:sz="0" w:space="0" w:color="auto"/>
              </w:divBdr>
            </w:div>
          </w:divsChild>
        </w:div>
        <w:div w:id="427507998">
          <w:marLeft w:val="0"/>
          <w:marRight w:val="0"/>
          <w:marTop w:val="0"/>
          <w:marBottom w:val="0"/>
          <w:divBdr>
            <w:top w:val="none" w:sz="0" w:space="0" w:color="auto"/>
            <w:left w:val="none" w:sz="0" w:space="0" w:color="auto"/>
            <w:bottom w:val="none" w:sz="0" w:space="0" w:color="auto"/>
            <w:right w:val="none" w:sz="0" w:space="0" w:color="auto"/>
          </w:divBdr>
          <w:divsChild>
            <w:div w:id="1307735582">
              <w:marLeft w:val="0"/>
              <w:marRight w:val="0"/>
              <w:marTop w:val="0"/>
              <w:marBottom w:val="0"/>
              <w:divBdr>
                <w:top w:val="none" w:sz="0" w:space="0" w:color="auto"/>
                <w:left w:val="none" w:sz="0" w:space="0" w:color="auto"/>
                <w:bottom w:val="none" w:sz="0" w:space="0" w:color="auto"/>
                <w:right w:val="none" w:sz="0" w:space="0" w:color="auto"/>
              </w:divBdr>
            </w:div>
          </w:divsChild>
        </w:div>
        <w:div w:id="478576177">
          <w:marLeft w:val="0"/>
          <w:marRight w:val="0"/>
          <w:marTop w:val="0"/>
          <w:marBottom w:val="0"/>
          <w:divBdr>
            <w:top w:val="none" w:sz="0" w:space="0" w:color="auto"/>
            <w:left w:val="none" w:sz="0" w:space="0" w:color="auto"/>
            <w:bottom w:val="none" w:sz="0" w:space="0" w:color="auto"/>
            <w:right w:val="none" w:sz="0" w:space="0" w:color="auto"/>
          </w:divBdr>
          <w:divsChild>
            <w:div w:id="1241792143">
              <w:marLeft w:val="0"/>
              <w:marRight w:val="0"/>
              <w:marTop w:val="0"/>
              <w:marBottom w:val="0"/>
              <w:divBdr>
                <w:top w:val="none" w:sz="0" w:space="0" w:color="auto"/>
                <w:left w:val="none" w:sz="0" w:space="0" w:color="auto"/>
                <w:bottom w:val="none" w:sz="0" w:space="0" w:color="auto"/>
                <w:right w:val="none" w:sz="0" w:space="0" w:color="auto"/>
              </w:divBdr>
            </w:div>
          </w:divsChild>
        </w:div>
        <w:div w:id="488986233">
          <w:marLeft w:val="0"/>
          <w:marRight w:val="0"/>
          <w:marTop w:val="0"/>
          <w:marBottom w:val="0"/>
          <w:divBdr>
            <w:top w:val="none" w:sz="0" w:space="0" w:color="auto"/>
            <w:left w:val="none" w:sz="0" w:space="0" w:color="auto"/>
            <w:bottom w:val="none" w:sz="0" w:space="0" w:color="auto"/>
            <w:right w:val="none" w:sz="0" w:space="0" w:color="auto"/>
          </w:divBdr>
          <w:divsChild>
            <w:div w:id="1337196711">
              <w:marLeft w:val="0"/>
              <w:marRight w:val="0"/>
              <w:marTop w:val="0"/>
              <w:marBottom w:val="0"/>
              <w:divBdr>
                <w:top w:val="none" w:sz="0" w:space="0" w:color="auto"/>
                <w:left w:val="none" w:sz="0" w:space="0" w:color="auto"/>
                <w:bottom w:val="none" w:sz="0" w:space="0" w:color="auto"/>
                <w:right w:val="none" w:sz="0" w:space="0" w:color="auto"/>
              </w:divBdr>
            </w:div>
          </w:divsChild>
        </w:div>
        <w:div w:id="510918884">
          <w:marLeft w:val="0"/>
          <w:marRight w:val="0"/>
          <w:marTop w:val="0"/>
          <w:marBottom w:val="0"/>
          <w:divBdr>
            <w:top w:val="none" w:sz="0" w:space="0" w:color="auto"/>
            <w:left w:val="none" w:sz="0" w:space="0" w:color="auto"/>
            <w:bottom w:val="none" w:sz="0" w:space="0" w:color="auto"/>
            <w:right w:val="none" w:sz="0" w:space="0" w:color="auto"/>
          </w:divBdr>
          <w:divsChild>
            <w:div w:id="815074446">
              <w:marLeft w:val="0"/>
              <w:marRight w:val="0"/>
              <w:marTop w:val="0"/>
              <w:marBottom w:val="0"/>
              <w:divBdr>
                <w:top w:val="none" w:sz="0" w:space="0" w:color="auto"/>
                <w:left w:val="none" w:sz="0" w:space="0" w:color="auto"/>
                <w:bottom w:val="none" w:sz="0" w:space="0" w:color="auto"/>
                <w:right w:val="none" w:sz="0" w:space="0" w:color="auto"/>
              </w:divBdr>
            </w:div>
          </w:divsChild>
        </w:div>
        <w:div w:id="547912970">
          <w:marLeft w:val="0"/>
          <w:marRight w:val="0"/>
          <w:marTop w:val="0"/>
          <w:marBottom w:val="0"/>
          <w:divBdr>
            <w:top w:val="none" w:sz="0" w:space="0" w:color="auto"/>
            <w:left w:val="none" w:sz="0" w:space="0" w:color="auto"/>
            <w:bottom w:val="none" w:sz="0" w:space="0" w:color="auto"/>
            <w:right w:val="none" w:sz="0" w:space="0" w:color="auto"/>
          </w:divBdr>
          <w:divsChild>
            <w:div w:id="214859722">
              <w:marLeft w:val="0"/>
              <w:marRight w:val="0"/>
              <w:marTop w:val="0"/>
              <w:marBottom w:val="0"/>
              <w:divBdr>
                <w:top w:val="none" w:sz="0" w:space="0" w:color="auto"/>
                <w:left w:val="none" w:sz="0" w:space="0" w:color="auto"/>
                <w:bottom w:val="none" w:sz="0" w:space="0" w:color="auto"/>
                <w:right w:val="none" w:sz="0" w:space="0" w:color="auto"/>
              </w:divBdr>
            </w:div>
          </w:divsChild>
        </w:div>
        <w:div w:id="551045277">
          <w:marLeft w:val="0"/>
          <w:marRight w:val="0"/>
          <w:marTop w:val="0"/>
          <w:marBottom w:val="0"/>
          <w:divBdr>
            <w:top w:val="none" w:sz="0" w:space="0" w:color="auto"/>
            <w:left w:val="none" w:sz="0" w:space="0" w:color="auto"/>
            <w:bottom w:val="none" w:sz="0" w:space="0" w:color="auto"/>
            <w:right w:val="none" w:sz="0" w:space="0" w:color="auto"/>
          </w:divBdr>
          <w:divsChild>
            <w:div w:id="105390620">
              <w:marLeft w:val="0"/>
              <w:marRight w:val="0"/>
              <w:marTop w:val="0"/>
              <w:marBottom w:val="0"/>
              <w:divBdr>
                <w:top w:val="none" w:sz="0" w:space="0" w:color="auto"/>
                <w:left w:val="none" w:sz="0" w:space="0" w:color="auto"/>
                <w:bottom w:val="none" w:sz="0" w:space="0" w:color="auto"/>
                <w:right w:val="none" w:sz="0" w:space="0" w:color="auto"/>
              </w:divBdr>
            </w:div>
          </w:divsChild>
        </w:div>
        <w:div w:id="562637950">
          <w:marLeft w:val="0"/>
          <w:marRight w:val="0"/>
          <w:marTop w:val="0"/>
          <w:marBottom w:val="0"/>
          <w:divBdr>
            <w:top w:val="none" w:sz="0" w:space="0" w:color="auto"/>
            <w:left w:val="none" w:sz="0" w:space="0" w:color="auto"/>
            <w:bottom w:val="none" w:sz="0" w:space="0" w:color="auto"/>
            <w:right w:val="none" w:sz="0" w:space="0" w:color="auto"/>
          </w:divBdr>
          <w:divsChild>
            <w:div w:id="69084026">
              <w:marLeft w:val="0"/>
              <w:marRight w:val="0"/>
              <w:marTop w:val="0"/>
              <w:marBottom w:val="0"/>
              <w:divBdr>
                <w:top w:val="none" w:sz="0" w:space="0" w:color="auto"/>
                <w:left w:val="none" w:sz="0" w:space="0" w:color="auto"/>
                <w:bottom w:val="none" w:sz="0" w:space="0" w:color="auto"/>
                <w:right w:val="none" w:sz="0" w:space="0" w:color="auto"/>
              </w:divBdr>
            </w:div>
          </w:divsChild>
        </w:div>
        <w:div w:id="573315100">
          <w:marLeft w:val="0"/>
          <w:marRight w:val="0"/>
          <w:marTop w:val="0"/>
          <w:marBottom w:val="0"/>
          <w:divBdr>
            <w:top w:val="none" w:sz="0" w:space="0" w:color="auto"/>
            <w:left w:val="none" w:sz="0" w:space="0" w:color="auto"/>
            <w:bottom w:val="none" w:sz="0" w:space="0" w:color="auto"/>
            <w:right w:val="none" w:sz="0" w:space="0" w:color="auto"/>
          </w:divBdr>
          <w:divsChild>
            <w:div w:id="2066371370">
              <w:marLeft w:val="0"/>
              <w:marRight w:val="0"/>
              <w:marTop w:val="0"/>
              <w:marBottom w:val="0"/>
              <w:divBdr>
                <w:top w:val="none" w:sz="0" w:space="0" w:color="auto"/>
                <w:left w:val="none" w:sz="0" w:space="0" w:color="auto"/>
                <w:bottom w:val="none" w:sz="0" w:space="0" w:color="auto"/>
                <w:right w:val="none" w:sz="0" w:space="0" w:color="auto"/>
              </w:divBdr>
            </w:div>
          </w:divsChild>
        </w:div>
        <w:div w:id="605961394">
          <w:marLeft w:val="0"/>
          <w:marRight w:val="0"/>
          <w:marTop w:val="0"/>
          <w:marBottom w:val="0"/>
          <w:divBdr>
            <w:top w:val="none" w:sz="0" w:space="0" w:color="auto"/>
            <w:left w:val="none" w:sz="0" w:space="0" w:color="auto"/>
            <w:bottom w:val="none" w:sz="0" w:space="0" w:color="auto"/>
            <w:right w:val="none" w:sz="0" w:space="0" w:color="auto"/>
          </w:divBdr>
          <w:divsChild>
            <w:div w:id="384255018">
              <w:marLeft w:val="0"/>
              <w:marRight w:val="0"/>
              <w:marTop w:val="0"/>
              <w:marBottom w:val="0"/>
              <w:divBdr>
                <w:top w:val="none" w:sz="0" w:space="0" w:color="auto"/>
                <w:left w:val="none" w:sz="0" w:space="0" w:color="auto"/>
                <w:bottom w:val="none" w:sz="0" w:space="0" w:color="auto"/>
                <w:right w:val="none" w:sz="0" w:space="0" w:color="auto"/>
              </w:divBdr>
            </w:div>
          </w:divsChild>
        </w:div>
        <w:div w:id="618338567">
          <w:marLeft w:val="0"/>
          <w:marRight w:val="0"/>
          <w:marTop w:val="0"/>
          <w:marBottom w:val="0"/>
          <w:divBdr>
            <w:top w:val="none" w:sz="0" w:space="0" w:color="auto"/>
            <w:left w:val="none" w:sz="0" w:space="0" w:color="auto"/>
            <w:bottom w:val="none" w:sz="0" w:space="0" w:color="auto"/>
            <w:right w:val="none" w:sz="0" w:space="0" w:color="auto"/>
          </w:divBdr>
          <w:divsChild>
            <w:div w:id="141972917">
              <w:marLeft w:val="0"/>
              <w:marRight w:val="0"/>
              <w:marTop w:val="0"/>
              <w:marBottom w:val="0"/>
              <w:divBdr>
                <w:top w:val="none" w:sz="0" w:space="0" w:color="auto"/>
                <w:left w:val="none" w:sz="0" w:space="0" w:color="auto"/>
                <w:bottom w:val="none" w:sz="0" w:space="0" w:color="auto"/>
                <w:right w:val="none" w:sz="0" w:space="0" w:color="auto"/>
              </w:divBdr>
            </w:div>
          </w:divsChild>
        </w:div>
        <w:div w:id="632100259">
          <w:marLeft w:val="0"/>
          <w:marRight w:val="0"/>
          <w:marTop w:val="0"/>
          <w:marBottom w:val="0"/>
          <w:divBdr>
            <w:top w:val="none" w:sz="0" w:space="0" w:color="auto"/>
            <w:left w:val="none" w:sz="0" w:space="0" w:color="auto"/>
            <w:bottom w:val="none" w:sz="0" w:space="0" w:color="auto"/>
            <w:right w:val="none" w:sz="0" w:space="0" w:color="auto"/>
          </w:divBdr>
          <w:divsChild>
            <w:div w:id="2022584167">
              <w:marLeft w:val="0"/>
              <w:marRight w:val="0"/>
              <w:marTop w:val="0"/>
              <w:marBottom w:val="0"/>
              <w:divBdr>
                <w:top w:val="none" w:sz="0" w:space="0" w:color="auto"/>
                <w:left w:val="none" w:sz="0" w:space="0" w:color="auto"/>
                <w:bottom w:val="none" w:sz="0" w:space="0" w:color="auto"/>
                <w:right w:val="none" w:sz="0" w:space="0" w:color="auto"/>
              </w:divBdr>
            </w:div>
          </w:divsChild>
        </w:div>
        <w:div w:id="660547142">
          <w:marLeft w:val="0"/>
          <w:marRight w:val="0"/>
          <w:marTop w:val="0"/>
          <w:marBottom w:val="0"/>
          <w:divBdr>
            <w:top w:val="none" w:sz="0" w:space="0" w:color="auto"/>
            <w:left w:val="none" w:sz="0" w:space="0" w:color="auto"/>
            <w:bottom w:val="none" w:sz="0" w:space="0" w:color="auto"/>
            <w:right w:val="none" w:sz="0" w:space="0" w:color="auto"/>
          </w:divBdr>
          <w:divsChild>
            <w:div w:id="2082830088">
              <w:marLeft w:val="0"/>
              <w:marRight w:val="0"/>
              <w:marTop w:val="0"/>
              <w:marBottom w:val="0"/>
              <w:divBdr>
                <w:top w:val="none" w:sz="0" w:space="0" w:color="auto"/>
                <w:left w:val="none" w:sz="0" w:space="0" w:color="auto"/>
                <w:bottom w:val="none" w:sz="0" w:space="0" w:color="auto"/>
                <w:right w:val="none" w:sz="0" w:space="0" w:color="auto"/>
              </w:divBdr>
            </w:div>
          </w:divsChild>
        </w:div>
        <w:div w:id="757598646">
          <w:marLeft w:val="0"/>
          <w:marRight w:val="0"/>
          <w:marTop w:val="0"/>
          <w:marBottom w:val="0"/>
          <w:divBdr>
            <w:top w:val="none" w:sz="0" w:space="0" w:color="auto"/>
            <w:left w:val="none" w:sz="0" w:space="0" w:color="auto"/>
            <w:bottom w:val="none" w:sz="0" w:space="0" w:color="auto"/>
            <w:right w:val="none" w:sz="0" w:space="0" w:color="auto"/>
          </w:divBdr>
          <w:divsChild>
            <w:div w:id="1448353752">
              <w:marLeft w:val="0"/>
              <w:marRight w:val="0"/>
              <w:marTop w:val="0"/>
              <w:marBottom w:val="0"/>
              <w:divBdr>
                <w:top w:val="none" w:sz="0" w:space="0" w:color="auto"/>
                <w:left w:val="none" w:sz="0" w:space="0" w:color="auto"/>
                <w:bottom w:val="none" w:sz="0" w:space="0" w:color="auto"/>
                <w:right w:val="none" w:sz="0" w:space="0" w:color="auto"/>
              </w:divBdr>
            </w:div>
          </w:divsChild>
        </w:div>
        <w:div w:id="786049881">
          <w:marLeft w:val="0"/>
          <w:marRight w:val="0"/>
          <w:marTop w:val="0"/>
          <w:marBottom w:val="0"/>
          <w:divBdr>
            <w:top w:val="none" w:sz="0" w:space="0" w:color="auto"/>
            <w:left w:val="none" w:sz="0" w:space="0" w:color="auto"/>
            <w:bottom w:val="none" w:sz="0" w:space="0" w:color="auto"/>
            <w:right w:val="none" w:sz="0" w:space="0" w:color="auto"/>
          </w:divBdr>
          <w:divsChild>
            <w:div w:id="766581760">
              <w:marLeft w:val="0"/>
              <w:marRight w:val="0"/>
              <w:marTop w:val="0"/>
              <w:marBottom w:val="0"/>
              <w:divBdr>
                <w:top w:val="none" w:sz="0" w:space="0" w:color="auto"/>
                <w:left w:val="none" w:sz="0" w:space="0" w:color="auto"/>
                <w:bottom w:val="none" w:sz="0" w:space="0" w:color="auto"/>
                <w:right w:val="none" w:sz="0" w:space="0" w:color="auto"/>
              </w:divBdr>
            </w:div>
          </w:divsChild>
        </w:div>
        <w:div w:id="820855192">
          <w:marLeft w:val="0"/>
          <w:marRight w:val="0"/>
          <w:marTop w:val="0"/>
          <w:marBottom w:val="0"/>
          <w:divBdr>
            <w:top w:val="none" w:sz="0" w:space="0" w:color="auto"/>
            <w:left w:val="none" w:sz="0" w:space="0" w:color="auto"/>
            <w:bottom w:val="none" w:sz="0" w:space="0" w:color="auto"/>
            <w:right w:val="none" w:sz="0" w:space="0" w:color="auto"/>
          </w:divBdr>
          <w:divsChild>
            <w:div w:id="2071538856">
              <w:marLeft w:val="0"/>
              <w:marRight w:val="0"/>
              <w:marTop w:val="0"/>
              <w:marBottom w:val="0"/>
              <w:divBdr>
                <w:top w:val="none" w:sz="0" w:space="0" w:color="auto"/>
                <w:left w:val="none" w:sz="0" w:space="0" w:color="auto"/>
                <w:bottom w:val="none" w:sz="0" w:space="0" w:color="auto"/>
                <w:right w:val="none" w:sz="0" w:space="0" w:color="auto"/>
              </w:divBdr>
            </w:div>
          </w:divsChild>
        </w:div>
        <w:div w:id="833380412">
          <w:marLeft w:val="0"/>
          <w:marRight w:val="0"/>
          <w:marTop w:val="0"/>
          <w:marBottom w:val="0"/>
          <w:divBdr>
            <w:top w:val="none" w:sz="0" w:space="0" w:color="auto"/>
            <w:left w:val="none" w:sz="0" w:space="0" w:color="auto"/>
            <w:bottom w:val="none" w:sz="0" w:space="0" w:color="auto"/>
            <w:right w:val="none" w:sz="0" w:space="0" w:color="auto"/>
          </w:divBdr>
          <w:divsChild>
            <w:div w:id="1947694373">
              <w:marLeft w:val="0"/>
              <w:marRight w:val="0"/>
              <w:marTop w:val="0"/>
              <w:marBottom w:val="0"/>
              <w:divBdr>
                <w:top w:val="none" w:sz="0" w:space="0" w:color="auto"/>
                <w:left w:val="none" w:sz="0" w:space="0" w:color="auto"/>
                <w:bottom w:val="none" w:sz="0" w:space="0" w:color="auto"/>
                <w:right w:val="none" w:sz="0" w:space="0" w:color="auto"/>
              </w:divBdr>
            </w:div>
          </w:divsChild>
        </w:div>
        <w:div w:id="842624760">
          <w:marLeft w:val="0"/>
          <w:marRight w:val="0"/>
          <w:marTop w:val="0"/>
          <w:marBottom w:val="0"/>
          <w:divBdr>
            <w:top w:val="none" w:sz="0" w:space="0" w:color="auto"/>
            <w:left w:val="none" w:sz="0" w:space="0" w:color="auto"/>
            <w:bottom w:val="none" w:sz="0" w:space="0" w:color="auto"/>
            <w:right w:val="none" w:sz="0" w:space="0" w:color="auto"/>
          </w:divBdr>
          <w:divsChild>
            <w:div w:id="1356349412">
              <w:marLeft w:val="0"/>
              <w:marRight w:val="0"/>
              <w:marTop w:val="0"/>
              <w:marBottom w:val="0"/>
              <w:divBdr>
                <w:top w:val="none" w:sz="0" w:space="0" w:color="auto"/>
                <w:left w:val="none" w:sz="0" w:space="0" w:color="auto"/>
                <w:bottom w:val="none" w:sz="0" w:space="0" w:color="auto"/>
                <w:right w:val="none" w:sz="0" w:space="0" w:color="auto"/>
              </w:divBdr>
            </w:div>
          </w:divsChild>
        </w:div>
        <w:div w:id="916673804">
          <w:marLeft w:val="0"/>
          <w:marRight w:val="0"/>
          <w:marTop w:val="0"/>
          <w:marBottom w:val="0"/>
          <w:divBdr>
            <w:top w:val="none" w:sz="0" w:space="0" w:color="auto"/>
            <w:left w:val="none" w:sz="0" w:space="0" w:color="auto"/>
            <w:bottom w:val="none" w:sz="0" w:space="0" w:color="auto"/>
            <w:right w:val="none" w:sz="0" w:space="0" w:color="auto"/>
          </w:divBdr>
          <w:divsChild>
            <w:div w:id="101658689">
              <w:marLeft w:val="0"/>
              <w:marRight w:val="0"/>
              <w:marTop w:val="0"/>
              <w:marBottom w:val="0"/>
              <w:divBdr>
                <w:top w:val="none" w:sz="0" w:space="0" w:color="auto"/>
                <w:left w:val="none" w:sz="0" w:space="0" w:color="auto"/>
                <w:bottom w:val="none" w:sz="0" w:space="0" w:color="auto"/>
                <w:right w:val="none" w:sz="0" w:space="0" w:color="auto"/>
              </w:divBdr>
            </w:div>
          </w:divsChild>
        </w:div>
        <w:div w:id="941573739">
          <w:marLeft w:val="0"/>
          <w:marRight w:val="0"/>
          <w:marTop w:val="0"/>
          <w:marBottom w:val="0"/>
          <w:divBdr>
            <w:top w:val="none" w:sz="0" w:space="0" w:color="auto"/>
            <w:left w:val="none" w:sz="0" w:space="0" w:color="auto"/>
            <w:bottom w:val="none" w:sz="0" w:space="0" w:color="auto"/>
            <w:right w:val="none" w:sz="0" w:space="0" w:color="auto"/>
          </w:divBdr>
          <w:divsChild>
            <w:div w:id="1651250886">
              <w:marLeft w:val="0"/>
              <w:marRight w:val="0"/>
              <w:marTop w:val="0"/>
              <w:marBottom w:val="0"/>
              <w:divBdr>
                <w:top w:val="none" w:sz="0" w:space="0" w:color="auto"/>
                <w:left w:val="none" w:sz="0" w:space="0" w:color="auto"/>
                <w:bottom w:val="none" w:sz="0" w:space="0" w:color="auto"/>
                <w:right w:val="none" w:sz="0" w:space="0" w:color="auto"/>
              </w:divBdr>
            </w:div>
          </w:divsChild>
        </w:div>
        <w:div w:id="954215814">
          <w:marLeft w:val="0"/>
          <w:marRight w:val="0"/>
          <w:marTop w:val="0"/>
          <w:marBottom w:val="0"/>
          <w:divBdr>
            <w:top w:val="none" w:sz="0" w:space="0" w:color="auto"/>
            <w:left w:val="none" w:sz="0" w:space="0" w:color="auto"/>
            <w:bottom w:val="none" w:sz="0" w:space="0" w:color="auto"/>
            <w:right w:val="none" w:sz="0" w:space="0" w:color="auto"/>
          </w:divBdr>
          <w:divsChild>
            <w:div w:id="1035352259">
              <w:marLeft w:val="0"/>
              <w:marRight w:val="0"/>
              <w:marTop w:val="0"/>
              <w:marBottom w:val="0"/>
              <w:divBdr>
                <w:top w:val="none" w:sz="0" w:space="0" w:color="auto"/>
                <w:left w:val="none" w:sz="0" w:space="0" w:color="auto"/>
                <w:bottom w:val="none" w:sz="0" w:space="0" w:color="auto"/>
                <w:right w:val="none" w:sz="0" w:space="0" w:color="auto"/>
              </w:divBdr>
            </w:div>
          </w:divsChild>
        </w:div>
        <w:div w:id="975455814">
          <w:marLeft w:val="0"/>
          <w:marRight w:val="0"/>
          <w:marTop w:val="0"/>
          <w:marBottom w:val="0"/>
          <w:divBdr>
            <w:top w:val="none" w:sz="0" w:space="0" w:color="auto"/>
            <w:left w:val="none" w:sz="0" w:space="0" w:color="auto"/>
            <w:bottom w:val="none" w:sz="0" w:space="0" w:color="auto"/>
            <w:right w:val="none" w:sz="0" w:space="0" w:color="auto"/>
          </w:divBdr>
          <w:divsChild>
            <w:div w:id="1078941857">
              <w:marLeft w:val="0"/>
              <w:marRight w:val="0"/>
              <w:marTop w:val="0"/>
              <w:marBottom w:val="0"/>
              <w:divBdr>
                <w:top w:val="none" w:sz="0" w:space="0" w:color="auto"/>
                <w:left w:val="none" w:sz="0" w:space="0" w:color="auto"/>
                <w:bottom w:val="none" w:sz="0" w:space="0" w:color="auto"/>
                <w:right w:val="none" w:sz="0" w:space="0" w:color="auto"/>
              </w:divBdr>
            </w:div>
          </w:divsChild>
        </w:div>
        <w:div w:id="979456190">
          <w:marLeft w:val="0"/>
          <w:marRight w:val="0"/>
          <w:marTop w:val="0"/>
          <w:marBottom w:val="0"/>
          <w:divBdr>
            <w:top w:val="none" w:sz="0" w:space="0" w:color="auto"/>
            <w:left w:val="none" w:sz="0" w:space="0" w:color="auto"/>
            <w:bottom w:val="none" w:sz="0" w:space="0" w:color="auto"/>
            <w:right w:val="none" w:sz="0" w:space="0" w:color="auto"/>
          </w:divBdr>
          <w:divsChild>
            <w:div w:id="1119227630">
              <w:marLeft w:val="0"/>
              <w:marRight w:val="0"/>
              <w:marTop w:val="0"/>
              <w:marBottom w:val="0"/>
              <w:divBdr>
                <w:top w:val="none" w:sz="0" w:space="0" w:color="auto"/>
                <w:left w:val="none" w:sz="0" w:space="0" w:color="auto"/>
                <w:bottom w:val="none" w:sz="0" w:space="0" w:color="auto"/>
                <w:right w:val="none" w:sz="0" w:space="0" w:color="auto"/>
              </w:divBdr>
            </w:div>
          </w:divsChild>
        </w:div>
        <w:div w:id="979462157">
          <w:marLeft w:val="0"/>
          <w:marRight w:val="0"/>
          <w:marTop w:val="0"/>
          <w:marBottom w:val="0"/>
          <w:divBdr>
            <w:top w:val="none" w:sz="0" w:space="0" w:color="auto"/>
            <w:left w:val="none" w:sz="0" w:space="0" w:color="auto"/>
            <w:bottom w:val="none" w:sz="0" w:space="0" w:color="auto"/>
            <w:right w:val="none" w:sz="0" w:space="0" w:color="auto"/>
          </w:divBdr>
          <w:divsChild>
            <w:div w:id="712119549">
              <w:marLeft w:val="0"/>
              <w:marRight w:val="0"/>
              <w:marTop w:val="0"/>
              <w:marBottom w:val="0"/>
              <w:divBdr>
                <w:top w:val="none" w:sz="0" w:space="0" w:color="auto"/>
                <w:left w:val="none" w:sz="0" w:space="0" w:color="auto"/>
                <w:bottom w:val="none" w:sz="0" w:space="0" w:color="auto"/>
                <w:right w:val="none" w:sz="0" w:space="0" w:color="auto"/>
              </w:divBdr>
            </w:div>
          </w:divsChild>
        </w:div>
        <w:div w:id="999625641">
          <w:marLeft w:val="0"/>
          <w:marRight w:val="0"/>
          <w:marTop w:val="0"/>
          <w:marBottom w:val="0"/>
          <w:divBdr>
            <w:top w:val="none" w:sz="0" w:space="0" w:color="auto"/>
            <w:left w:val="none" w:sz="0" w:space="0" w:color="auto"/>
            <w:bottom w:val="none" w:sz="0" w:space="0" w:color="auto"/>
            <w:right w:val="none" w:sz="0" w:space="0" w:color="auto"/>
          </w:divBdr>
          <w:divsChild>
            <w:div w:id="1803494257">
              <w:marLeft w:val="0"/>
              <w:marRight w:val="0"/>
              <w:marTop w:val="0"/>
              <w:marBottom w:val="0"/>
              <w:divBdr>
                <w:top w:val="none" w:sz="0" w:space="0" w:color="auto"/>
                <w:left w:val="none" w:sz="0" w:space="0" w:color="auto"/>
                <w:bottom w:val="none" w:sz="0" w:space="0" w:color="auto"/>
                <w:right w:val="none" w:sz="0" w:space="0" w:color="auto"/>
              </w:divBdr>
            </w:div>
          </w:divsChild>
        </w:div>
        <w:div w:id="1005131440">
          <w:marLeft w:val="0"/>
          <w:marRight w:val="0"/>
          <w:marTop w:val="0"/>
          <w:marBottom w:val="0"/>
          <w:divBdr>
            <w:top w:val="none" w:sz="0" w:space="0" w:color="auto"/>
            <w:left w:val="none" w:sz="0" w:space="0" w:color="auto"/>
            <w:bottom w:val="none" w:sz="0" w:space="0" w:color="auto"/>
            <w:right w:val="none" w:sz="0" w:space="0" w:color="auto"/>
          </w:divBdr>
          <w:divsChild>
            <w:div w:id="1816755287">
              <w:marLeft w:val="0"/>
              <w:marRight w:val="0"/>
              <w:marTop w:val="0"/>
              <w:marBottom w:val="0"/>
              <w:divBdr>
                <w:top w:val="none" w:sz="0" w:space="0" w:color="auto"/>
                <w:left w:val="none" w:sz="0" w:space="0" w:color="auto"/>
                <w:bottom w:val="none" w:sz="0" w:space="0" w:color="auto"/>
                <w:right w:val="none" w:sz="0" w:space="0" w:color="auto"/>
              </w:divBdr>
            </w:div>
          </w:divsChild>
        </w:div>
        <w:div w:id="1038942294">
          <w:marLeft w:val="0"/>
          <w:marRight w:val="0"/>
          <w:marTop w:val="0"/>
          <w:marBottom w:val="0"/>
          <w:divBdr>
            <w:top w:val="none" w:sz="0" w:space="0" w:color="auto"/>
            <w:left w:val="none" w:sz="0" w:space="0" w:color="auto"/>
            <w:bottom w:val="none" w:sz="0" w:space="0" w:color="auto"/>
            <w:right w:val="none" w:sz="0" w:space="0" w:color="auto"/>
          </w:divBdr>
          <w:divsChild>
            <w:div w:id="324163895">
              <w:marLeft w:val="0"/>
              <w:marRight w:val="0"/>
              <w:marTop w:val="0"/>
              <w:marBottom w:val="0"/>
              <w:divBdr>
                <w:top w:val="none" w:sz="0" w:space="0" w:color="auto"/>
                <w:left w:val="none" w:sz="0" w:space="0" w:color="auto"/>
                <w:bottom w:val="none" w:sz="0" w:space="0" w:color="auto"/>
                <w:right w:val="none" w:sz="0" w:space="0" w:color="auto"/>
              </w:divBdr>
            </w:div>
          </w:divsChild>
        </w:div>
        <w:div w:id="1076173452">
          <w:marLeft w:val="0"/>
          <w:marRight w:val="0"/>
          <w:marTop w:val="0"/>
          <w:marBottom w:val="0"/>
          <w:divBdr>
            <w:top w:val="none" w:sz="0" w:space="0" w:color="auto"/>
            <w:left w:val="none" w:sz="0" w:space="0" w:color="auto"/>
            <w:bottom w:val="none" w:sz="0" w:space="0" w:color="auto"/>
            <w:right w:val="none" w:sz="0" w:space="0" w:color="auto"/>
          </w:divBdr>
          <w:divsChild>
            <w:div w:id="153884638">
              <w:marLeft w:val="0"/>
              <w:marRight w:val="0"/>
              <w:marTop w:val="0"/>
              <w:marBottom w:val="0"/>
              <w:divBdr>
                <w:top w:val="none" w:sz="0" w:space="0" w:color="auto"/>
                <w:left w:val="none" w:sz="0" w:space="0" w:color="auto"/>
                <w:bottom w:val="none" w:sz="0" w:space="0" w:color="auto"/>
                <w:right w:val="none" w:sz="0" w:space="0" w:color="auto"/>
              </w:divBdr>
            </w:div>
          </w:divsChild>
        </w:div>
        <w:div w:id="1091783022">
          <w:marLeft w:val="0"/>
          <w:marRight w:val="0"/>
          <w:marTop w:val="0"/>
          <w:marBottom w:val="0"/>
          <w:divBdr>
            <w:top w:val="none" w:sz="0" w:space="0" w:color="auto"/>
            <w:left w:val="none" w:sz="0" w:space="0" w:color="auto"/>
            <w:bottom w:val="none" w:sz="0" w:space="0" w:color="auto"/>
            <w:right w:val="none" w:sz="0" w:space="0" w:color="auto"/>
          </w:divBdr>
          <w:divsChild>
            <w:div w:id="1880584238">
              <w:marLeft w:val="0"/>
              <w:marRight w:val="0"/>
              <w:marTop w:val="0"/>
              <w:marBottom w:val="0"/>
              <w:divBdr>
                <w:top w:val="none" w:sz="0" w:space="0" w:color="auto"/>
                <w:left w:val="none" w:sz="0" w:space="0" w:color="auto"/>
                <w:bottom w:val="none" w:sz="0" w:space="0" w:color="auto"/>
                <w:right w:val="none" w:sz="0" w:space="0" w:color="auto"/>
              </w:divBdr>
            </w:div>
          </w:divsChild>
        </w:div>
        <w:div w:id="1158769033">
          <w:marLeft w:val="0"/>
          <w:marRight w:val="0"/>
          <w:marTop w:val="0"/>
          <w:marBottom w:val="0"/>
          <w:divBdr>
            <w:top w:val="none" w:sz="0" w:space="0" w:color="auto"/>
            <w:left w:val="none" w:sz="0" w:space="0" w:color="auto"/>
            <w:bottom w:val="none" w:sz="0" w:space="0" w:color="auto"/>
            <w:right w:val="none" w:sz="0" w:space="0" w:color="auto"/>
          </w:divBdr>
          <w:divsChild>
            <w:div w:id="268464935">
              <w:marLeft w:val="0"/>
              <w:marRight w:val="0"/>
              <w:marTop w:val="0"/>
              <w:marBottom w:val="0"/>
              <w:divBdr>
                <w:top w:val="none" w:sz="0" w:space="0" w:color="auto"/>
                <w:left w:val="none" w:sz="0" w:space="0" w:color="auto"/>
                <w:bottom w:val="none" w:sz="0" w:space="0" w:color="auto"/>
                <w:right w:val="none" w:sz="0" w:space="0" w:color="auto"/>
              </w:divBdr>
            </w:div>
          </w:divsChild>
        </w:div>
        <w:div w:id="1195968893">
          <w:marLeft w:val="0"/>
          <w:marRight w:val="0"/>
          <w:marTop w:val="0"/>
          <w:marBottom w:val="0"/>
          <w:divBdr>
            <w:top w:val="none" w:sz="0" w:space="0" w:color="auto"/>
            <w:left w:val="none" w:sz="0" w:space="0" w:color="auto"/>
            <w:bottom w:val="none" w:sz="0" w:space="0" w:color="auto"/>
            <w:right w:val="none" w:sz="0" w:space="0" w:color="auto"/>
          </w:divBdr>
          <w:divsChild>
            <w:div w:id="533880964">
              <w:marLeft w:val="0"/>
              <w:marRight w:val="0"/>
              <w:marTop w:val="0"/>
              <w:marBottom w:val="0"/>
              <w:divBdr>
                <w:top w:val="none" w:sz="0" w:space="0" w:color="auto"/>
                <w:left w:val="none" w:sz="0" w:space="0" w:color="auto"/>
                <w:bottom w:val="none" w:sz="0" w:space="0" w:color="auto"/>
                <w:right w:val="none" w:sz="0" w:space="0" w:color="auto"/>
              </w:divBdr>
            </w:div>
          </w:divsChild>
        </w:div>
        <w:div w:id="1258829737">
          <w:marLeft w:val="0"/>
          <w:marRight w:val="0"/>
          <w:marTop w:val="0"/>
          <w:marBottom w:val="0"/>
          <w:divBdr>
            <w:top w:val="none" w:sz="0" w:space="0" w:color="auto"/>
            <w:left w:val="none" w:sz="0" w:space="0" w:color="auto"/>
            <w:bottom w:val="none" w:sz="0" w:space="0" w:color="auto"/>
            <w:right w:val="none" w:sz="0" w:space="0" w:color="auto"/>
          </w:divBdr>
          <w:divsChild>
            <w:div w:id="583610797">
              <w:marLeft w:val="0"/>
              <w:marRight w:val="0"/>
              <w:marTop w:val="0"/>
              <w:marBottom w:val="0"/>
              <w:divBdr>
                <w:top w:val="none" w:sz="0" w:space="0" w:color="auto"/>
                <w:left w:val="none" w:sz="0" w:space="0" w:color="auto"/>
                <w:bottom w:val="none" w:sz="0" w:space="0" w:color="auto"/>
                <w:right w:val="none" w:sz="0" w:space="0" w:color="auto"/>
              </w:divBdr>
            </w:div>
          </w:divsChild>
        </w:div>
        <w:div w:id="1276403719">
          <w:marLeft w:val="0"/>
          <w:marRight w:val="0"/>
          <w:marTop w:val="0"/>
          <w:marBottom w:val="0"/>
          <w:divBdr>
            <w:top w:val="none" w:sz="0" w:space="0" w:color="auto"/>
            <w:left w:val="none" w:sz="0" w:space="0" w:color="auto"/>
            <w:bottom w:val="none" w:sz="0" w:space="0" w:color="auto"/>
            <w:right w:val="none" w:sz="0" w:space="0" w:color="auto"/>
          </w:divBdr>
          <w:divsChild>
            <w:div w:id="1021784363">
              <w:marLeft w:val="0"/>
              <w:marRight w:val="0"/>
              <w:marTop w:val="0"/>
              <w:marBottom w:val="0"/>
              <w:divBdr>
                <w:top w:val="none" w:sz="0" w:space="0" w:color="auto"/>
                <w:left w:val="none" w:sz="0" w:space="0" w:color="auto"/>
                <w:bottom w:val="none" w:sz="0" w:space="0" w:color="auto"/>
                <w:right w:val="none" w:sz="0" w:space="0" w:color="auto"/>
              </w:divBdr>
            </w:div>
          </w:divsChild>
        </w:div>
        <w:div w:id="1296258420">
          <w:marLeft w:val="0"/>
          <w:marRight w:val="0"/>
          <w:marTop w:val="0"/>
          <w:marBottom w:val="0"/>
          <w:divBdr>
            <w:top w:val="none" w:sz="0" w:space="0" w:color="auto"/>
            <w:left w:val="none" w:sz="0" w:space="0" w:color="auto"/>
            <w:bottom w:val="none" w:sz="0" w:space="0" w:color="auto"/>
            <w:right w:val="none" w:sz="0" w:space="0" w:color="auto"/>
          </w:divBdr>
          <w:divsChild>
            <w:div w:id="2122800597">
              <w:marLeft w:val="0"/>
              <w:marRight w:val="0"/>
              <w:marTop w:val="0"/>
              <w:marBottom w:val="0"/>
              <w:divBdr>
                <w:top w:val="none" w:sz="0" w:space="0" w:color="auto"/>
                <w:left w:val="none" w:sz="0" w:space="0" w:color="auto"/>
                <w:bottom w:val="none" w:sz="0" w:space="0" w:color="auto"/>
                <w:right w:val="none" w:sz="0" w:space="0" w:color="auto"/>
              </w:divBdr>
            </w:div>
          </w:divsChild>
        </w:div>
        <w:div w:id="1307127716">
          <w:marLeft w:val="0"/>
          <w:marRight w:val="0"/>
          <w:marTop w:val="0"/>
          <w:marBottom w:val="0"/>
          <w:divBdr>
            <w:top w:val="none" w:sz="0" w:space="0" w:color="auto"/>
            <w:left w:val="none" w:sz="0" w:space="0" w:color="auto"/>
            <w:bottom w:val="none" w:sz="0" w:space="0" w:color="auto"/>
            <w:right w:val="none" w:sz="0" w:space="0" w:color="auto"/>
          </w:divBdr>
          <w:divsChild>
            <w:div w:id="336470851">
              <w:marLeft w:val="0"/>
              <w:marRight w:val="0"/>
              <w:marTop w:val="0"/>
              <w:marBottom w:val="0"/>
              <w:divBdr>
                <w:top w:val="none" w:sz="0" w:space="0" w:color="auto"/>
                <w:left w:val="none" w:sz="0" w:space="0" w:color="auto"/>
                <w:bottom w:val="none" w:sz="0" w:space="0" w:color="auto"/>
                <w:right w:val="none" w:sz="0" w:space="0" w:color="auto"/>
              </w:divBdr>
            </w:div>
          </w:divsChild>
        </w:div>
        <w:div w:id="1320309275">
          <w:marLeft w:val="0"/>
          <w:marRight w:val="0"/>
          <w:marTop w:val="0"/>
          <w:marBottom w:val="0"/>
          <w:divBdr>
            <w:top w:val="none" w:sz="0" w:space="0" w:color="auto"/>
            <w:left w:val="none" w:sz="0" w:space="0" w:color="auto"/>
            <w:bottom w:val="none" w:sz="0" w:space="0" w:color="auto"/>
            <w:right w:val="none" w:sz="0" w:space="0" w:color="auto"/>
          </w:divBdr>
          <w:divsChild>
            <w:div w:id="1867526156">
              <w:marLeft w:val="0"/>
              <w:marRight w:val="0"/>
              <w:marTop w:val="0"/>
              <w:marBottom w:val="0"/>
              <w:divBdr>
                <w:top w:val="none" w:sz="0" w:space="0" w:color="auto"/>
                <w:left w:val="none" w:sz="0" w:space="0" w:color="auto"/>
                <w:bottom w:val="none" w:sz="0" w:space="0" w:color="auto"/>
                <w:right w:val="none" w:sz="0" w:space="0" w:color="auto"/>
              </w:divBdr>
            </w:div>
          </w:divsChild>
        </w:div>
        <w:div w:id="1350986620">
          <w:marLeft w:val="0"/>
          <w:marRight w:val="0"/>
          <w:marTop w:val="0"/>
          <w:marBottom w:val="0"/>
          <w:divBdr>
            <w:top w:val="none" w:sz="0" w:space="0" w:color="auto"/>
            <w:left w:val="none" w:sz="0" w:space="0" w:color="auto"/>
            <w:bottom w:val="none" w:sz="0" w:space="0" w:color="auto"/>
            <w:right w:val="none" w:sz="0" w:space="0" w:color="auto"/>
          </w:divBdr>
          <w:divsChild>
            <w:div w:id="1302344326">
              <w:marLeft w:val="0"/>
              <w:marRight w:val="0"/>
              <w:marTop w:val="0"/>
              <w:marBottom w:val="0"/>
              <w:divBdr>
                <w:top w:val="none" w:sz="0" w:space="0" w:color="auto"/>
                <w:left w:val="none" w:sz="0" w:space="0" w:color="auto"/>
                <w:bottom w:val="none" w:sz="0" w:space="0" w:color="auto"/>
                <w:right w:val="none" w:sz="0" w:space="0" w:color="auto"/>
              </w:divBdr>
            </w:div>
          </w:divsChild>
        </w:div>
        <w:div w:id="1374496825">
          <w:marLeft w:val="0"/>
          <w:marRight w:val="0"/>
          <w:marTop w:val="0"/>
          <w:marBottom w:val="0"/>
          <w:divBdr>
            <w:top w:val="none" w:sz="0" w:space="0" w:color="auto"/>
            <w:left w:val="none" w:sz="0" w:space="0" w:color="auto"/>
            <w:bottom w:val="none" w:sz="0" w:space="0" w:color="auto"/>
            <w:right w:val="none" w:sz="0" w:space="0" w:color="auto"/>
          </w:divBdr>
          <w:divsChild>
            <w:div w:id="1146504973">
              <w:marLeft w:val="0"/>
              <w:marRight w:val="0"/>
              <w:marTop w:val="0"/>
              <w:marBottom w:val="0"/>
              <w:divBdr>
                <w:top w:val="none" w:sz="0" w:space="0" w:color="auto"/>
                <w:left w:val="none" w:sz="0" w:space="0" w:color="auto"/>
                <w:bottom w:val="none" w:sz="0" w:space="0" w:color="auto"/>
                <w:right w:val="none" w:sz="0" w:space="0" w:color="auto"/>
              </w:divBdr>
            </w:div>
          </w:divsChild>
        </w:div>
        <w:div w:id="1403798868">
          <w:marLeft w:val="0"/>
          <w:marRight w:val="0"/>
          <w:marTop w:val="0"/>
          <w:marBottom w:val="0"/>
          <w:divBdr>
            <w:top w:val="none" w:sz="0" w:space="0" w:color="auto"/>
            <w:left w:val="none" w:sz="0" w:space="0" w:color="auto"/>
            <w:bottom w:val="none" w:sz="0" w:space="0" w:color="auto"/>
            <w:right w:val="none" w:sz="0" w:space="0" w:color="auto"/>
          </w:divBdr>
          <w:divsChild>
            <w:div w:id="2007827648">
              <w:marLeft w:val="0"/>
              <w:marRight w:val="0"/>
              <w:marTop w:val="0"/>
              <w:marBottom w:val="0"/>
              <w:divBdr>
                <w:top w:val="none" w:sz="0" w:space="0" w:color="auto"/>
                <w:left w:val="none" w:sz="0" w:space="0" w:color="auto"/>
                <w:bottom w:val="none" w:sz="0" w:space="0" w:color="auto"/>
                <w:right w:val="none" w:sz="0" w:space="0" w:color="auto"/>
              </w:divBdr>
            </w:div>
          </w:divsChild>
        </w:div>
        <w:div w:id="1422022465">
          <w:marLeft w:val="0"/>
          <w:marRight w:val="0"/>
          <w:marTop w:val="0"/>
          <w:marBottom w:val="0"/>
          <w:divBdr>
            <w:top w:val="none" w:sz="0" w:space="0" w:color="auto"/>
            <w:left w:val="none" w:sz="0" w:space="0" w:color="auto"/>
            <w:bottom w:val="none" w:sz="0" w:space="0" w:color="auto"/>
            <w:right w:val="none" w:sz="0" w:space="0" w:color="auto"/>
          </w:divBdr>
          <w:divsChild>
            <w:div w:id="1200974711">
              <w:marLeft w:val="0"/>
              <w:marRight w:val="0"/>
              <w:marTop w:val="0"/>
              <w:marBottom w:val="0"/>
              <w:divBdr>
                <w:top w:val="none" w:sz="0" w:space="0" w:color="auto"/>
                <w:left w:val="none" w:sz="0" w:space="0" w:color="auto"/>
                <w:bottom w:val="none" w:sz="0" w:space="0" w:color="auto"/>
                <w:right w:val="none" w:sz="0" w:space="0" w:color="auto"/>
              </w:divBdr>
            </w:div>
          </w:divsChild>
        </w:div>
        <w:div w:id="1460876790">
          <w:marLeft w:val="0"/>
          <w:marRight w:val="0"/>
          <w:marTop w:val="0"/>
          <w:marBottom w:val="0"/>
          <w:divBdr>
            <w:top w:val="none" w:sz="0" w:space="0" w:color="auto"/>
            <w:left w:val="none" w:sz="0" w:space="0" w:color="auto"/>
            <w:bottom w:val="none" w:sz="0" w:space="0" w:color="auto"/>
            <w:right w:val="none" w:sz="0" w:space="0" w:color="auto"/>
          </w:divBdr>
          <w:divsChild>
            <w:div w:id="36399507">
              <w:marLeft w:val="0"/>
              <w:marRight w:val="0"/>
              <w:marTop w:val="0"/>
              <w:marBottom w:val="0"/>
              <w:divBdr>
                <w:top w:val="none" w:sz="0" w:space="0" w:color="auto"/>
                <w:left w:val="none" w:sz="0" w:space="0" w:color="auto"/>
                <w:bottom w:val="none" w:sz="0" w:space="0" w:color="auto"/>
                <w:right w:val="none" w:sz="0" w:space="0" w:color="auto"/>
              </w:divBdr>
            </w:div>
          </w:divsChild>
        </w:div>
        <w:div w:id="1526334319">
          <w:marLeft w:val="0"/>
          <w:marRight w:val="0"/>
          <w:marTop w:val="0"/>
          <w:marBottom w:val="0"/>
          <w:divBdr>
            <w:top w:val="none" w:sz="0" w:space="0" w:color="auto"/>
            <w:left w:val="none" w:sz="0" w:space="0" w:color="auto"/>
            <w:bottom w:val="none" w:sz="0" w:space="0" w:color="auto"/>
            <w:right w:val="none" w:sz="0" w:space="0" w:color="auto"/>
          </w:divBdr>
          <w:divsChild>
            <w:div w:id="87889340">
              <w:marLeft w:val="0"/>
              <w:marRight w:val="0"/>
              <w:marTop w:val="0"/>
              <w:marBottom w:val="0"/>
              <w:divBdr>
                <w:top w:val="none" w:sz="0" w:space="0" w:color="auto"/>
                <w:left w:val="none" w:sz="0" w:space="0" w:color="auto"/>
                <w:bottom w:val="none" w:sz="0" w:space="0" w:color="auto"/>
                <w:right w:val="none" w:sz="0" w:space="0" w:color="auto"/>
              </w:divBdr>
            </w:div>
          </w:divsChild>
        </w:div>
        <w:div w:id="1559588089">
          <w:marLeft w:val="0"/>
          <w:marRight w:val="0"/>
          <w:marTop w:val="0"/>
          <w:marBottom w:val="0"/>
          <w:divBdr>
            <w:top w:val="none" w:sz="0" w:space="0" w:color="auto"/>
            <w:left w:val="none" w:sz="0" w:space="0" w:color="auto"/>
            <w:bottom w:val="none" w:sz="0" w:space="0" w:color="auto"/>
            <w:right w:val="none" w:sz="0" w:space="0" w:color="auto"/>
          </w:divBdr>
          <w:divsChild>
            <w:div w:id="3367471">
              <w:marLeft w:val="0"/>
              <w:marRight w:val="0"/>
              <w:marTop w:val="0"/>
              <w:marBottom w:val="0"/>
              <w:divBdr>
                <w:top w:val="none" w:sz="0" w:space="0" w:color="auto"/>
                <w:left w:val="none" w:sz="0" w:space="0" w:color="auto"/>
                <w:bottom w:val="none" w:sz="0" w:space="0" w:color="auto"/>
                <w:right w:val="none" w:sz="0" w:space="0" w:color="auto"/>
              </w:divBdr>
            </w:div>
          </w:divsChild>
        </w:div>
        <w:div w:id="1582719236">
          <w:marLeft w:val="0"/>
          <w:marRight w:val="0"/>
          <w:marTop w:val="0"/>
          <w:marBottom w:val="0"/>
          <w:divBdr>
            <w:top w:val="none" w:sz="0" w:space="0" w:color="auto"/>
            <w:left w:val="none" w:sz="0" w:space="0" w:color="auto"/>
            <w:bottom w:val="none" w:sz="0" w:space="0" w:color="auto"/>
            <w:right w:val="none" w:sz="0" w:space="0" w:color="auto"/>
          </w:divBdr>
          <w:divsChild>
            <w:div w:id="698239908">
              <w:marLeft w:val="0"/>
              <w:marRight w:val="0"/>
              <w:marTop w:val="0"/>
              <w:marBottom w:val="0"/>
              <w:divBdr>
                <w:top w:val="none" w:sz="0" w:space="0" w:color="auto"/>
                <w:left w:val="none" w:sz="0" w:space="0" w:color="auto"/>
                <w:bottom w:val="none" w:sz="0" w:space="0" w:color="auto"/>
                <w:right w:val="none" w:sz="0" w:space="0" w:color="auto"/>
              </w:divBdr>
            </w:div>
          </w:divsChild>
        </w:div>
        <w:div w:id="1582913844">
          <w:marLeft w:val="0"/>
          <w:marRight w:val="0"/>
          <w:marTop w:val="0"/>
          <w:marBottom w:val="0"/>
          <w:divBdr>
            <w:top w:val="none" w:sz="0" w:space="0" w:color="auto"/>
            <w:left w:val="none" w:sz="0" w:space="0" w:color="auto"/>
            <w:bottom w:val="none" w:sz="0" w:space="0" w:color="auto"/>
            <w:right w:val="none" w:sz="0" w:space="0" w:color="auto"/>
          </w:divBdr>
          <w:divsChild>
            <w:div w:id="1620723843">
              <w:marLeft w:val="0"/>
              <w:marRight w:val="0"/>
              <w:marTop w:val="0"/>
              <w:marBottom w:val="0"/>
              <w:divBdr>
                <w:top w:val="none" w:sz="0" w:space="0" w:color="auto"/>
                <w:left w:val="none" w:sz="0" w:space="0" w:color="auto"/>
                <w:bottom w:val="none" w:sz="0" w:space="0" w:color="auto"/>
                <w:right w:val="none" w:sz="0" w:space="0" w:color="auto"/>
              </w:divBdr>
            </w:div>
          </w:divsChild>
        </w:div>
        <w:div w:id="1647661335">
          <w:marLeft w:val="0"/>
          <w:marRight w:val="0"/>
          <w:marTop w:val="0"/>
          <w:marBottom w:val="0"/>
          <w:divBdr>
            <w:top w:val="none" w:sz="0" w:space="0" w:color="auto"/>
            <w:left w:val="none" w:sz="0" w:space="0" w:color="auto"/>
            <w:bottom w:val="none" w:sz="0" w:space="0" w:color="auto"/>
            <w:right w:val="none" w:sz="0" w:space="0" w:color="auto"/>
          </w:divBdr>
          <w:divsChild>
            <w:div w:id="1212813556">
              <w:marLeft w:val="0"/>
              <w:marRight w:val="0"/>
              <w:marTop w:val="0"/>
              <w:marBottom w:val="0"/>
              <w:divBdr>
                <w:top w:val="none" w:sz="0" w:space="0" w:color="auto"/>
                <w:left w:val="none" w:sz="0" w:space="0" w:color="auto"/>
                <w:bottom w:val="none" w:sz="0" w:space="0" w:color="auto"/>
                <w:right w:val="none" w:sz="0" w:space="0" w:color="auto"/>
              </w:divBdr>
            </w:div>
          </w:divsChild>
        </w:div>
        <w:div w:id="1685209583">
          <w:marLeft w:val="0"/>
          <w:marRight w:val="0"/>
          <w:marTop w:val="0"/>
          <w:marBottom w:val="0"/>
          <w:divBdr>
            <w:top w:val="none" w:sz="0" w:space="0" w:color="auto"/>
            <w:left w:val="none" w:sz="0" w:space="0" w:color="auto"/>
            <w:bottom w:val="none" w:sz="0" w:space="0" w:color="auto"/>
            <w:right w:val="none" w:sz="0" w:space="0" w:color="auto"/>
          </w:divBdr>
          <w:divsChild>
            <w:div w:id="2121531495">
              <w:marLeft w:val="0"/>
              <w:marRight w:val="0"/>
              <w:marTop w:val="0"/>
              <w:marBottom w:val="0"/>
              <w:divBdr>
                <w:top w:val="none" w:sz="0" w:space="0" w:color="auto"/>
                <w:left w:val="none" w:sz="0" w:space="0" w:color="auto"/>
                <w:bottom w:val="none" w:sz="0" w:space="0" w:color="auto"/>
                <w:right w:val="none" w:sz="0" w:space="0" w:color="auto"/>
              </w:divBdr>
            </w:div>
          </w:divsChild>
        </w:div>
        <w:div w:id="1707177629">
          <w:marLeft w:val="0"/>
          <w:marRight w:val="0"/>
          <w:marTop w:val="0"/>
          <w:marBottom w:val="0"/>
          <w:divBdr>
            <w:top w:val="none" w:sz="0" w:space="0" w:color="auto"/>
            <w:left w:val="none" w:sz="0" w:space="0" w:color="auto"/>
            <w:bottom w:val="none" w:sz="0" w:space="0" w:color="auto"/>
            <w:right w:val="none" w:sz="0" w:space="0" w:color="auto"/>
          </w:divBdr>
          <w:divsChild>
            <w:div w:id="184751515">
              <w:marLeft w:val="0"/>
              <w:marRight w:val="0"/>
              <w:marTop w:val="0"/>
              <w:marBottom w:val="0"/>
              <w:divBdr>
                <w:top w:val="none" w:sz="0" w:space="0" w:color="auto"/>
                <w:left w:val="none" w:sz="0" w:space="0" w:color="auto"/>
                <w:bottom w:val="none" w:sz="0" w:space="0" w:color="auto"/>
                <w:right w:val="none" w:sz="0" w:space="0" w:color="auto"/>
              </w:divBdr>
            </w:div>
          </w:divsChild>
        </w:div>
        <w:div w:id="1720544297">
          <w:marLeft w:val="0"/>
          <w:marRight w:val="0"/>
          <w:marTop w:val="0"/>
          <w:marBottom w:val="0"/>
          <w:divBdr>
            <w:top w:val="none" w:sz="0" w:space="0" w:color="auto"/>
            <w:left w:val="none" w:sz="0" w:space="0" w:color="auto"/>
            <w:bottom w:val="none" w:sz="0" w:space="0" w:color="auto"/>
            <w:right w:val="none" w:sz="0" w:space="0" w:color="auto"/>
          </w:divBdr>
          <w:divsChild>
            <w:div w:id="871454875">
              <w:marLeft w:val="0"/>
              <w:marRight w:val="0"/>
              <w:marTop w:val="0"/>
              <w:marBottom w:val="0"/>
              <w:divBdr>
                <w:top w:val="none" w:sz="0" w:space="0" w:color="auto"/>
                <w:left w:val="none" w:sz="0" w:space="0" w:color="auto"/>
                <w:bottom w:val="none" w:sz="0" w:space="0" w:color="auto"/>
                <w:right w:val="none" w:sz="0" w:space="0" w:color="auto"/>
              </w:divBdr>
            </w:div>
          </w:divsChild>
        </w:div>
        <w:div w:id="1727102009">
          <w:marLeft w:val="0"/>
          <w:marRight w:val="0"/>
          <w:marTop w:val="0"/>
          <w:marBottom w:val="0"/>
          <w:divBdr>
            <w:top w:val="none" w:sz="0" w:space="0" w:color="auto"/>
            <w:left w:val="none" w:sz="0" w:space="0" w:color="auto"/>
            <w:bottom w:val="none" w:sz="0" w:space="0" w:color="auto"/>
            <w:right w:val="none" w:sz="0" w:space="0" w:color="auto"/>
          </w:divBdr>
          <w:divsChild>
            <w:div w:id="1984508430">
              <w:marLeft w:val="0"/>
              <w:marRight w:val="0"/>
              <w:marTop w:val="0"/>
              <w:marBottom w:val="0"/>
              <w:divBdr>
                <w:top w:val="none" w:sz="0" w:space="0" w:color="auto"/>
                <w:left w:val="none" w:sz="0" w:space="0" w:color="auto"/>
                <w:bottom w:val="none" w:sz="0" w:space="0" w:color="auto"/>
                <w:right w:val="none" w:sz="0" w:space="0" w:color="auto"/>
              </w:divBdr>
            </w:div>
          </w:divsChild>
        </w:div>
        <w:div w:id="1734349984">
          <w:marLeft w:val="0"/>
          <w:marRight w:val="0"/>
          <w:marTop w:val="0"/>
          <w:marBottom w:val="0"/>
          <w:divBdr>
            <w:top w:val="none" w:sz="0" w:space="0" w:color="auto"/>
            <w:left w:val="none" w:sz="0" w:space="0" w:color="auto"/>
            <w:bottom w:val="none" w:sz="0" w:space="0" w:color="auto"/>
            <w:right w:val="none" w:sz="0" w:space="0" w:color="auto"/>
          </w:divBdr>
          <w:divsChild>
            <w:div w:id="1659386747">
              <w:marLeft w:val="0"/>
              <w:marRight w:val="0"/>
              <w:marTop w:val="0"/>
              <w:marBottom w:val="0"/>
              <w:divBdr>
                <w:top w:val="none" w:sz="0" w:space="0" w:color="auto"/>
                <w:left w:val="none" w:sz="0" w:space="0" w:color="auto"/>
                <w:bottom w:val="none" w:sz="0" w:space="0" w:color="auto"/>
                <w:right w:val="none" w:sz="0" w:space="0" w:color="auto"/>
              </w:divBdr>
            </w:div>
          </w:divsChild>
        </w:div>
        <w:div w:id="1750736022">
          <w:marLeft w:val="0"/>
          <w:marRight w:val="0"/>
          <w:marTop w:val="0"/>
          <w:marBottom w:val="0"/>
          <w:divBdr>
            <w:top w:val="none" w:sz="0" w:space="0" w:color="auto"/>
            <w:left w:val="none" w:sz="0" w:space="0" w:color="auto"/>
            <w:bottom w:val="none" w:sz="0" w:space="0" w:color="auto"/>
            <w:right w:val="none" w:sz="0" w:space="0" w:color="auto"/>
          </w:divBdr>
          <w:divsChild>
            <w:div w:id="806555818">
              <w:marLeft w:val="0"/>
              <w:marRight w:val="0"/>
              <w:marTop w:val="0"/>
              <w:marBottom w:val="0"/>
              <w:divBdr>
                <w:top w:val="none" w:sz="0" w:space="0" w:color="auto"/>
                <w:left w:val="none" w:sz="0" w:space="0" w:color="auto"/>
                <w:bottom w:val="none" w:sz="0" w:space="0" w:color="auto"/>
                <w:right w:val="none" w:sz="0" w:space="0" w:color="auto"/>
              </w:divBdr>
            </w:div>
          </w:divsChild>
        </w:div>
        <w:div w:id="1760633872">
          <w:marLeft w:val="0"/>
          <w:marRight w:val="0"/>
          <w:marTop w:val="0"/>
          <w:marBottom w:val="0"/>
          <w:divBdr>
            <w:top w:val="none" w:sz="0" w:space="0" w:color="auto"/>
            <w:left w:val="none" w:sz="0" w:space="0" w:color="auto"/>
            <w:bottom w:val="none" w:sz="0" w:space="0" w:color="auto"/>
            <w:right w:val="none" w:sz="0" w:space="0" w:color="auto"/>
          </w:divBdr>
          <w:divsChild>
            <w:div w:id="994072375">
              <w:marLeft w:val="0"/>
              <w:marRight w:val="0"/>
              <w:marTop w:val="0"/>
              <w:marBottom w:val="0"/>
              <w:divBdr>
                <w:top w:val="none" w:sz="0" w:space="0" w:color="auto"/>
                <w:left w:val="none" w:sz="0" w:space="0" w:color="auto"/>
                <w:bottom w:val="none" w:sz="0" w:space="0" w:color="auto"/>
                <w:right w:val="none" w:sz="0" w:space="0" w:color="auto"/>
              </w:divBdr>
            </w:div>
          </w:divsChild>
        </w:div>
        <w:div w:id="1769156253">
          <w:marLeft w:val="0"/>
          <w:marRight w:val="0"/>
          <w:marTop w:val="0"/>
          <w:marBottom w:val="0"/>
          <w:divBdr>
            <w:top w:val="none" w:sz="0" w:space="0" w:color="auto"/>
            <w:left w:val="none" w:sz="0" w:space="0" w:color="auto"/>
            <w:bottom w:val="none" w:sz="0" w:space="0" w:color="auto"/>
            <w:right w:val="none" w:sz="0" w:space="0" w:color="auto"/>
          </w:divBdr>
          <w:divsChild>
            <w:div w:id="1887983328">
              <w:marLeft w:val="0"/>
              <w:marRight w:val="0"/>
              <w:marTop w:val="0"/>
              <w:marBottom w:val="0"/>
              <w:divBdr>
                <w:top w:val="none" w:sz="0" w:space="0" w:color="auto"/>
                <w:left w:val="none" w:sz="0" w:space="0" w:color="auto"/>
                <w:bottom w:val="none" w:sz="0" w:space="0" w:color="auto"/>
                <w:right w:val="none" w:sz="0" w:space="0" w:color="auto"/>
              </w:divBdr>
            </w:div>
          </w:divsChild>
        </w:div>
        <w:div w:id="1812284947">
          <w:marLeft w:val="0"/>
          <w:marRight w:val="0"/>
          <w:marTop w:val="0"/>
          <w:marBottom w:val="0"/>
          <w:divBdr>
            <w:top w:val="none" w:sz="0" w:space="0" w:color="auto"/>
            <w:left w:val="none" w:sz="0" w:space="0" w:color="auto"/>
            <w:bottom w:val="none" w:sz="0" w:space="0" w:color="auto"/>
            <w:right w:val="none" w:sz="0" w:space="0" w:color="auto"/>
          </w:divBdr>
          <w:divsChild>
            <w:div w:id="1294364913">
              <w:marLeft w:val="0"/>
              <w:marRight w:val="0"/>
              <w:marTop w:val="0"/>
              <w:marBottom w:val="0"/>
              <w:divBdr>
                <w:top w:val="none" w:sz="0" w:space="0" w:color="auto"/>
                <w:left w:val="none" w:sz="0" w:space="0" w:color="auto"/>
                <w:bottom w:val="none" w:sz="0" w:space="0" w:color="auto"/>
                <w:right w:val="none" w:sz="0" w:space="0" w:color="auto"/>
              </w:divBdr>
            </w:div>
          </w:divsChild>
        </w:div>
        <w:div w:id="1856650886">
          <w:marLeft w:val="0"/>
          <w:marRight w:val="0"/>
          <w:marTop w:val="0"/>
          <w:marBottom w:val="0"/>
          <w:divBdr>
            <w:top w:val="none" w:sz="0" w:space="0" w:color="auto"/>
            <w:left w:val="none" w:sz="0" w:space="0" w:color="auto"/>
            <w:bottom w:val="none" w:sz="0" w:space="0" w:color="auto"/>
            <w:right w:val="none" w:sz="0" w:space="0" w:color="auto"/>
          </w:divBdr>
          <w:divsChild>
            <w:div w:id="76902994">
              <w:marLeft w:val="0"/>
              <w:marRight w:val="0"/>
              <w:marTop w:val="0"/>
              <w:marBottom w:val="0"/>
              <w:divBdr>
                <w:top w:val="none" w:sz="0" w:space="0" w:color="auto"/>
                <w:left w:val="none" w:sz="0" w:space="0" w:color="auto"/>
                <w:bottom w:val="none" w:sz="0" w:space="0" w:color="auto"/>
                <w:right w:val="none" w:sz="0" w:space="0" w:color="auto"/>
              </w:divBdr>
            </w:div>
          </w:divsChild>
        </w:div>
        <w:div w:id="1866596864">
          <w:marLeft w:val="0"/>
          <w:marRight w:val="0"/>
          <w:marTop w:val="0"/>
          <w:marBottom w:val="0"/>
          <w:divBdr>
            <w:top w:val="none" w:sz="0" w:space="0" w:color="auto"/>
            <w:left w:val="none" w:sz="0" w:space="0" w:color="auto"/>
            <w:bottom w:val="none" w:sz="0" w:space="0" w:color="auto"/>
            <w:right w:val="none" w:sz="0" w:space="0" w:color="auto"/>
          </w:divBdr>
          <w:divsChild>
            <w:div w:id="216746479">
              <w:marLeft w:val="0"/>
              <w:marRight w:val="0"/>
              <w:marTop w:val="0"/>
              <w:marBottom w:val="0"/>
              <w:divBdr>
                <w:top w:val="none" w:sz="0" w:space="0" w:color="auto"/>
                <w:left w:val="none" w:sz="0" w:space="0" w:color="auto"/>
                <w:bottom w:val="none" w:sz="0" w:space="0" w:color="auto"/>
                <w:right w:val="none" w:sz="0" w:space="0" w:color="auto"/>
              </w:divBdr>
            </w:div>
          </w:divsChild>
        </w:div>
        <w:div w:id="1949004245">
          <w:marLeft w:val="0"/>
          <w:marRight w:val="0"/>
          <w:marTop w:val="0"/>
          <w:marBottom w:val="0"/>
          <w:divBdr>
            <w:top w:val="none" w:sz="0" w:space="0" w:color="auto"/>
            <w:left w:val="none" w:sz="0" w:space="0" w:color="auto"/>
            <w:bottom w:val="none" w:sz="0" w:space="0" w:color="auto"/>
            <w:right w:val="none" w:sz="0" w:space="0" w:color="auto"/>
          </w:divBdr>
          <w:divsChild>
            <w:div w:id="203712642">
              <w:marLeft w:val="0"/>
              <w:marRight w:val="0"/>
              <w:marTop w:val="0"/>
              <w:marBottom w:val="0"/>
              <w:divBdr>
                <w:top w:val="none" w:sz="0" w:space="0" w:color="auto"/>
                <w:left w:val="none" w:sz="0" w:space="0" w:color="auto"/>
                <w:bottom w:val="none" w:sz="0" w:space="0" w:color="auto"/>
                <w:right w:val="none" w:sz="0" w:space="0" w:color="auto"/>
              </w:divBdr>
            </w:div>
          </w:divsChild>
        </w:div>
        <w:div w:id="1976183534">
          <w:marLeft w:val="0"/>
          <w:marRight w:val="0"/>
          <w:marTop w:val="0"/>
          <w:marBottom w:val="0"/>
          <w:divBdr>
            <w:top w:val="none" w:sz="0" w:space="0" w:color="auto"/>
            <w:left w:val="none" w:sz="0" w:space="0" w:color="auto"/>
            <w:bottom w:val="none" w:sz="0" w:space="0" w:color="auto"/>
            <w:right w:val="none" w:sz="0" w:space="0" w:color="auto"/>
          </w:divBdr>
          <w:divsChild>
            <w:div w:id="765419263">
              <w:marLeft w:val="0"/>
              <w:marRight w:val="0"/>
              <w:marTop w:val="0"/>
              <w:marBottom w:val="0"/>
              <w:divBdr>
                <w:top w:val="none" w:sz="0" w:space="0" w:color="auto"/>
                <w:left w:val="none" w:sz="0" w:space="0" w:color="auto"/>
                <w:bottom w:val="none" w:sz="0" w:space="0" w:color="auto"/>
                <w:right w:val="none" w:sz="0" w:space="0" w:color="auto"/>
              </w:divBdr>
            </w:div>
          </w:divsChild>
        </w:div>
        <w:div w:id="2005550349">
          <w:marLeft w:val="0"/>
          <w:marRight w:val="0"/>
          <w:marTop w:val="0"/>
          <w:marBottom w:val="0"/>
          <w:divBdr>
            <w:top w:val="none" w:sz="0" w:space="0" w:color="auto"/>
            <w:left w:val="none" w:sz="0" w:space="0" w:color="auto"/>
            <w:bottom w:val="none" w:sz="0" w:space="0" w:color="auto"/>
            <w:right w:val="none" w:sz="0" w:space="0" w:color="auto"/>
          </w:divBdr>
          <w:divsChild>
            <w:div w:id="1052995268">
              <w:marLeft w:val="0"/>
              <w:marRight w:val="0"/>
              <w:marTop w:val="0"/>
              <w:marBottom w:val="0"/>
              <w:divBdr>
                <w:top w:val="none" w:sz="0" w:space="0" w:color="auto"/>
                <w:left w:val="none" w:sz="0" w:space="0" w:color="auto"/>
                <w:bottom w:val="none" w:sz="0" w:space="0" w:color="auto"/>
                <w:right w:val="none" w:sz="0" w:space="0" w:color="auto"/>
              </w:divBdr>
            </w:div>
          </w:divsChild>
        </w:div>
        <w:div w:id="2006011861">
          <w:marLeft w:val="0"/>
          <w:marRight w:val="0"/>
          <w:marTop w:val="0"/>
          <w:marBottom w:val="0"/>
          <w:divBdr>
            <w:top w:val="none" w:sz="0" w:space="0" w:color="auto"/>
            <w:left w:val="none" w:sz="0" w:space="0" w:color="auto"/>
            <w:bottom w:val="none" w:sz="0" w:space="0" w:color="auto"/>
            <w:right w:val="none" w:sz="0" w:space="0" w:color="auto"/>
          </w:divBdr>
          <w:divsChild>
            <w:div w:id="534006118">
              <w:marLeft w:val="0"/>
              <w:marRight w:val="0"/>
              <w:marTop w:val="0"/>
              <w:marBottom w:val="0"/>
              <w:divBdr>
                <w:top w:val="none" w:sz="0" w:space="0" w:color="auto"/>
                <w:left w:val="none" w:sz="0" w:space="0" w:color="auto"/>
                <w:bottom w:val="none" w:sz="0" w:space="0" w:color="auto"/>
                <w:right w:val="none" w:sz="0" w:space="0" w:color="auto"/>
              </w:divBdr>
            </w:div>
          </w:divsChild>
        </w:div>
        <w:div w:id="2013796330">
          <w:marLeft w:val="0"/>
          <w:marRight w:val="0"/>
          <w:marTop w:val="0"/>
          <w:marBottom w:val="0"/>
          <w:divBdr>
            <w:top w:val="none" w:sz="0" w:space="0" w:color="auto"/>
            <w:left w:val="none" w:sz="0" w:space="0" w:color="auto"/>
            <w:bottom w:val="none" w:sz="0" w:space="0" w:color="auto"/>
            <w:right w:val="none" w:sz="0" w:space="0" w:color="auto"/>
          </w:divBdr>
          <w:divsChild>
            <w:div w:id="1205483941">
              <w:marLeft w:val="0"/>
              <w:marRight w:val="0"/>
              <w:marTop w:val="0"/>
              <w:marBottom w:val="0"/>
              <w:divBdr>
                <w:top w:val="none" w:sz="0" w:space="0" w:color="auto"/>
                <w:left w:val="none" w:sz="0" w:space="0" w:color="auto"/>
                <w:bottom w:val="none" w:sz="0" w:space="0" w:color="auto"/>
                <w:right w:val="none" w:sz="0" w:space="0" w:color="auto"/>
              </w:divBdr>
            </w:div>
          </w:divsChild>
        </w:div>
        <w:div w:id="2117824569">
          <w:marLeft w:val="0"/>
          <w:marRight w:val="0"/>
          <w:marTop w:val="0"/>
          <w:marBottom w:val="0"/>
          <w:divBdr>
            <w:top w:val="none" w:sz="0" w:space="0" w:color="auto"/>
            <w:left w:val="none" w:sz="0" w:space="0" w:color="auto"/>
            <w:bottom w:val="none" w:sz="0" w:space="0" w:color="auto"/>
            <w:right w:val="none" w:sz="0" w:space="0" w:color="auto"/>
          </w:divBdr>
          <w:divsChild>
            <w:div w:id="1012801695">
              <w:marLeft w:val="0"/>
              <w:marRight w:val="0"/>
              <w:marTop w:val="0"/>
              <w:marBottom w:val="0"/>
              <w:divBdr>
                <w:top w:val="none" w:sz="0" w:space="0" w:color="auto"/>
                <w:left w:val="none" w:sz="0" w:space="0" w:color="auto"/>
                <w:bottom w:val="none" w:sz="0" w:space="0" w:color="auto"/>
                <w:right w:val="none" w:sz="0" w:space="0" w:color="auto"/>
              </w:divBdr>
            </w:div>
          </w:divsChild>
        </w:div>
        <w:div w:id="2119793615">
          <w:marLeft w:val="0"/>
          <w:marRight w:val="0"/>
          <w:marTop w:val="0"/>
          <w:marBottom w:val="0"/>
          <w:divBdr>
            <w:top w:val="none" w:sz="0" w:space="0" w:color="auto"/>
            <w:left w:val="none" w:sz="0" w:space="0" w:color="auto"/>
            <w:bottom w:val="none" w:sz="0" w:space="0" w:color="auto"/>
            <w:right w:val="none" w:sz="0" w:space="0" w:color="auto"/>
          </w:divBdr>
          <w:divsChild>
            <w:div w:id="1237009373">
              <w:marLeft w:val="0"/>
              <w:marRight w:val="0"/>
              <w:marTop w:val="0"/>
              <w:marBottom w:val="0"/>
              <w:divBdr>
                <w:top w:val="none" w:sz="0" w:space="0" w:color="auto"/>
                <w:left w:val="none" w:sz="0" w:space="0" w:color="auto"/>
                <w:bottom w:val="none" w:sz="0" w:space="0" w:color="auto"/>
                <w:right w:val="none" w:sz="0" w:space="0" w:color="auto"/>
              </w:divBdr>
            </w:div>
          </w:divsChild>
        </w:div>
        <w:div w:id="2131244501">
          <w:marLeft w:val="0"/>
          <w:marRight w:val="0"/>
          <w:marTop w:val="0"/>
          <w:marBottom w:val="0"/>
          <w:divBdr>
            <w:top w:val="none" w:sz="0" w:space="0" w:color="auto"/>
            <w:left w:val="none" w:sz="0" w:space="0" w:color="auto"/>
            <w:bottom w:val="none" w:sz="0" w:space="0" w:color="auto"/>
            <w:right w:val="none" w:sz="0" w:space="0" w:color="auto"/>
          </w:divBdr>
          <w:divsChild>
            <w:div w:id="10638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7337">
      <w:bodyDiv w:val="1"/>
      <w:marLeft w:val="0"/>
      <w:marRight w:val="0"/>
      <w:marTop w:val="0"/>
      <w:marBottom w:val="0"/>
      <w:divBdr>
        <w:top w:val="none" w:sz="0" w:space="0" w:color="auto"/>
        <w:left w:val="none" w:sz="0" w:space="0" w:color="auto"/>
        <w:bottom w:val="none" w:sz="0" w:space="0" w:color="auto"/>
        <w:right w:val="none" w:sz="0" w:space="0" w:color="auto"/>
      </w:divBdr>
    </w:div>
    <w:div w:id="496960867">
      <w:bodyDiv w:val="1"/>
      <w:marLeft w:val="0"/>
      <w:marRight w:val="0"/>
      <w:marTop w:val="0"/>
      <w:marBottom w:val="0"/>
      <w:divBdr>
        <w:top w:val="none" w:sz="0" w:space="0" w:color="auto"/>
        <w:left w:val="none" w:sz="0" w:space="0" w:color="auto"/>
        <w:bottom w:val="none" w:sz="0" w:space="0" w:color="auto"/>
        <w:right w:val="none" w:sz="0" w:space="0" w:color="auto"/>
      </w:divBdr>
      <w:divsChild>
        <w:div w:id="39865912">
          <w:marLeft w:val="0"/>
          <w:marRight w:val="0"/>
          <w:marTop w:val="0"/>
          <w:marBottom w:val="0"/>
          <w:divBdr>
            <w:top w:val="none" w:sz="0" w:space="0" w:color="auto"/>
            <w:left w:val="none" w:sz="0" w:space="0" w:color="auto"/>
            <w:bottom w:val="none" w:sz="0" w:space="0" w:color="auto"/>
            <w:right w:val="none" w:sz="0" w:space="0" w:color="auto"/>
          </w:divBdr>
          <w:divsChild>
            <w:div w:id="1714816424">
              <w:marLeft w:val="0"/>
              <w:marRight w:val="0"/>
              <w:marTop w:val="0"/>
              <w:marBottom w:val="0"/>
              <w:divBdr>
                <w:top w:val="none" w:sz="0" w:space="0" w:color="auto"/>
                <w:left w:val="none" w:sz="0" w:space="0" w:color="auto"/>
                <w:bottom w:val="none" w:sz="0" w:space="0" w:color="auto"/>
                <w:right w:val="none" w:sz="0" w:space="0" w:color="auto"/>
              </w:divBdr>
            </w:div>
          </w:divsChild>
        </w:div>
        <w:div w:id="44303445">
          <w:marLeft w:val="0"/>
          <w:marRight w:val="0"/>
          <w:marTop w:val="0"/>
          <w:marBottom w:val="0"/>
          <w:divBdr>
            <w:top w:val="none" w:sz="0" w:space="0" w:color="auto"/>
            <w:left w:val="none" w:sz="0" w:space="0" w:color="auto"/>
            <w:bottom w:val="none" w:sz="0" w:space="0" w:color="auto"/>
            <w:right w:val="none" w:sz="0" w:space="0" w:color="auto"/>
          </w:divBdr>
          <w:divsChild>
            <w:div w:id="1818839098">
              <w:marLeft w:val="0"/>
              <w:marRight w:val="0"/>
              <w:marTop w:val="0"/>
              <w:marBottom w:val="0"/>
              <w:divBdr>
                <w:top w:val="none" w:sz="0" w:space="0" w:color="auto"/>
                <w:left w:val="none" w:sz="0" w:space="0" w:color="auto"/>
                <w:bottom w:val="none" w:sz="0" w:space="0" w:color="auto"/>
                <w:right w:val="none" w:sz="0" w:space="0" w:color="auto"/>
              </w:divBdr>
            </w:div>
          </w:divsChild>
        </w:div>
        <w:div w:id="46341674">
          <w:marLeft w:val="0"/>
          <w:marRight w:val="0"/>
          <w:marTop w:val="0"/>
          <w:marBottom w:val="0"/>
          <w:divBdr>
            <w:top w:val="none" w:sz="0" w:space="0" w:color="auto"/>
            <w:left w:val="none" w:sz="0" w:space="0" w:color="auto"/>
            <w:bottom w:val="none" w:sz="0" w:space="0" w:color="auto"/>
            <w:right w:val="none" w:sz="0" w:space="0" w:color="auto"/>
          </w:divBdr>
          <w:divsChild>
            <w:div w:id="1172137774">
              <w:marLeft w:val="0"/>
              <w:marRight w:val="0"/>
              <w:marTop w:val="0"/>
              <w:marBottom w:val="0"/>
              <w:divBdr>
                <w:top w:val="none" w:sz="0" w:space="0" w:color="auto"/>
                <w:left w:val="none" w:sz="0" w:space="0" w:color="auto"/>
                <w:bottom w:val="none" w:sz="0" w:space="0" w:color="auto"/>
                <w:right w:val="none" w:sz="0" w:space="0" w:color="auto"/>
              </w:divBdr>
            </w:div>
          </w:divsChild>
        </w:div>
        <w:div w:id="100414080">
          <w:marLeft w:val="0"/>
          <w:marRight w:val="0"/>
          <w:marTop w:val="0"/>
          <w:marBottom w:val="0"/>
          <w:divBdr>
            <w:top w:val="none" w:sz="0" w:space="0" w:color="auto"/>
            <w:left w:val="none" w:sz="0" w:space="0" w:color="auto"/>
            <w:bottom w:val="none" w:sz="0" w:space="0" w:color="auto"/>
            <w:right w:val="none" w:sz="0" w:space="0" w:color="auto"/>
          </w:divBdr>
          <w:divsChild>
            <w:div w:id="1746106864">
              <w:marLeft w:val="0"/>
              <w:marRight w:val="0"/>
              <w:marTop w:val="0"/>
              <w:marBottom w:val="0"/>
              <w:divBdr>
                <w:top w:val="none" w:sz="0" w:space="0" w:color="auto"/>
                <w:left w:val="none" w:sz="0" w:space="0" w:color="auto"/>
                <w:bottom w:val="none" w:sz="0" w:space="0" w:color="auto"/>
                <w:right w:val="none" w:sz="0" w:space="0" w:color="auto"/>
              </w:divBdr>
            </w:div>
          </w:divsChild>
        </w:div>
        <w:div w:id="104350466">
          <w:marLeft w:val="0"/>
          <w:marRight w:val="0"/>
          <w:marTop w:val="0"/>
          <w:marBottom w:val="0"/>
          <w:divBdr>
            <w:top w:val="none" w:sz="0" w:space="0" w:color="auto"/>
            <w:left w:val="none" w:sz="0" w:space="0" w:color="auto"/>
            <w:bottom w:val="none" w:sz="0" w:space="0" w:color="auto"/>
            <w:right w:val="none" w:sz="0" w:space="0" w:color="auto"/>
          </w:divBdr>
          <w:divsChild>
            <w:div w:id="442311843">
              <w:marLeft w:val="0"/>
              <w:marRight w:val="0"/>
              <w:marTop w:val="0"/>
              <w:marBottom w:val="0"/>
              <w:divBdr>
                <w:top w:val="none" w:sz="0" w:space="0" w:color="auto"/>
                <w:left w:val="none" w:sz="0" w:space="0" w:color="auto"/>
                <w:bottom w:val="none" w:sz="0" w:space="0" w:color="auto"/>
                <w:right w:val="none" w:sz="0" w:space="0" w:color="auto"/>
              </w:divBdr>
            </w:div>
          </w:divsChild>
        </w:div>
        <w:div w:id="168372113">
          <w:marLeft w:val="0"/>
          <w:marRight w:val="0"/>
          <w:marTop w:val="0"/>
          <w:marBottom w:val="0"/>
          <w:divBdr>
            <w:top w:val="none" w:sz="0" w:space="0" w:color="auto"/>
            <w:left w:val="none" w:sz="0" w:space="0" w:color="auto"/>
            <w:bottom w:val="none" w:sz="0" w:space="0" w:color="auto"/>
            <w:right w:val="none" w:sz="0" w:space="0" w:color="auto"/>
          </w:divBdr>
          <w:divsChild>
            <w:div w:id="2045054166">
              <w:marLeft w:val="0"/>
              <w:marRight w:val="0"/>
              <w:marTop w:val="0"/>
              <w:marBottom w:val="0"/>
              <w:divBdr>
                <w:top w:val="none" w:sz="0" w:space="0" w:color="auto"/>
                <w:left w:val="none" w:sz="0" w:space="0" w:color="auto"/>
                <w:bottom w:val="none" w:sz="0" w:space="0" w:color="auto"/>
                <w:right w:val="none" w:sz="0" w:space="0" w:color="auto"/>
              </w:divBdr>
            </w:div>
          </w:divsChild>
        </w:div>
        <w:div w:id="209801746">
          <w:marLeft w:val="0"/>
          <w:marRight w:val="0"/>
          <w:marTop w:val="0"/>
          <w:marBottom w:val="0"/>
          <w:divBdr>
            <w:top w:val="none" w:sz="0" w:space="0" w:color="auto"/>
            <w:left w:val="none" w:sz="0" w:space="0" w:color="auto"/>
            <w:bottom w:val="none" w:sz="0" w:space="0" w:color="auto"/>
            <w:right w:val="none" w:sz="0" w:space="0" w:color="auto"/>
          </w:divBdr>
          <w:divsChild>
            <w:div w:id="1831824645">
              <w:marLeft w:val="0"/>
              <w:marRight w:val="0"/>
              <w:marTop w:val="0"/>
              <w:marBottom w:val="0"/>
              <w:divBdr>
                <w:top w:val="none" w:sz="0" w:space="0" w:color="auto"/>
                <w:left w:val="none" w:sz="0" w:space="0" w:color="auto"/>
                <w:bottom w:val="none" w:sz="0" w:space="0" w:color="auto"/>
                <w:right w:val="none" w:sz="0" w:space="0" w:color="auto"/>
              </w:divBdr>
            </w:div>
          </w:divsChild>
        </w:div>
        <w:div w:id="236672894">
          <w:marLeft w:val="0"/>
          <w:marRight w:val="0"/>
          <w:marTop w:val="0"/>
          <w:marBottom w:val="0"/>
          <w:divBdr>
            <w:top w:val="none" w:sz="0" w:space="0" w:color="auto"/>
            <w:left w:val="none" w:sz="0" w:space="0" w:color="auto"/>
            <w:bottom w:val="none" w:sz="0" w:space="0" w:color="auto"/>
            <w:right w:val="none" w:sz="0" w:space="0" w:color="auto"/>
          </w:divBdr>
          <w:divsChild>
            <w:div w:id="383261708">
              <w:marLeft w:val="0"/>
              <w:marRight w:val="0"/>
              <w:marTop w:val="0"/>
              <w:marBottom w:val="0"/>
              <w:divBdr>
                <w:top w:val="none" w:sz="0" w:space="0" w:color="auto"/>
                <w:left w:val="none" w:sz="0" w:space="0" w:color="auto"/>
                <w:bottom w:val="none" w:sz="0" w:space="0" w:color="auto"/>
                <w:right w:val="none" w:sz="0" w:space="0" w:color="auto"/>
              </w:divBdr>
            </w:div>
          </w:divsChild>
        </w:div>
        <w:div w:id="265239148">
          <w:marLeft w:val="0"/>
          <w:marRight w:val="0"/>
          <w:marTop w:val="0"/>
          <w:marBottom w:val="0"/>
          <w:divBdr>
            <w:top w:val="none" w:sz="0" w:space="0" w:color="auto"/>
            <w:left w:val="none" w:sz="0" w:space="0" w:color="auto"/>
            <w:bottom w:val="none" w:sz="0" w:space="0" w:color="auto"/>
            <w:right w:val="none" w:sz="0" w:space="0" w:color="auto"/>
          </w:divBdr>
          <w:divsChild>
            <w:div w:id="1892111369">
              <w:marLeft w:val="0"/>
              <w:marRight w:val="0"/>
              <w:marTop w:val="0"/>
              <w:marBottom w:val="0"/>
              <w:divBdr>
                <w:top w:val="none" w:sz="0" w:space="0" w:color="auto"/>
                <w:left w:val="none" w:sz="0" w:space="0" w:color="auto"/>
                <w:bottom w:val="none" w:sz="0" w:space="0" w:color="auto"/>
                <w:right w:val="none" w:sz="0" w:space="0" w:color="auto"/>
              </w:divBdr>
            </w:div>
          </w:divsChild>
        </w:div>
        <w:div w:id="404106754">
          <w:marLeft w:val="0"/>
          <w:marRight w:val="0"/>
          <w:marTop w:val="0"/>
          <w:marBottom w:val="0"/>
          <w:divBdr>
            <w:top w:val="none" w:sz="0" w:space="0" w:color="auto"/>
            <w:left w:val="none" w:sz="0" w:space="0" w:color="auto"/>
            <w:bottom w:val="none" w:sz="0" w:space="0" w:color="auto"/>
            <w:right w:val="none" w:sz="0" w:space="0" w:color="auto"/>
          </w:divBdr>
          <w:divsChild>
            <w:div w:id="1852406413">
              <w:marLeft w:val="0"/>
              <w:marRight w:val="0"/>
              <w:marTop w:val="0"/>
              <w:marBottom w:val="0"/>
              <w:divBdr>
                <w:top w:val="none" w:sz="0" w:space="0" w:color="auto"/>
                <w:left w:val="none" w:sz="0" w:space="0" w:color="auto"/>
                <w:bottom w:val="none" w:sz="0" w:space="0" w:color="auto"/>
                <w:right w:val="none" w:sz="0" w:space="0" w:color="auto"/>
              </w:divBdr>
            </w:div>
          </w:divsChild>
        </w:div>
        <w:div w:id="405419903">
          <w:marLeft w:val="0"/>
          <w:marRight w:val="0"/>
          <w:marTop w:val="0"/>
          <w:marBottom w:val="0"/>
          <w:divBdr>
            <w:top w:val="none" w:sz="0" w:space="0" w:color="auto"/>
            <w:left w:val="none" w:sz="0" w:space="0" w:color="auto"/>
            <w:bottom w:val="none" w:sz="0" w:space="0" w:color="auto"/>
            <w:right w:val="none" w:sz="0" w:space="0" w:color="auto"/>
          </w:divBdr>
          <w:divsChild>
            <w:div w:id="2029329167">
              <w:marLeft w:val="0"/>
              <w:marRight w:val="0"/>
              <w:marTop w:val="0"/>
              <w:marBottom w:val="0"/>
              <w:divBdr>
                <w:top w:val="none" w:sz="0" w:space="0" w:color="auto"/>
                <w:left w:val="none" w:sz="0" w:space="0" w:color="auto"/>
                <w:bottom w:val="none" w:sz="0" w:space="0" w:color="auto"/>
                <w:right w:val="none" w:sz="0" w:space="0" w:color="auto"/>
              </w:divBdr>
            </w:div>
          </w:divsChild>
        </w:div>
        <w:div w:id="512454080">
          <w:marLeft w:val="0"/>
          <w:marRight w:val="0"/>
          <w:marTop w:val="0"/>
          <w:marBottom w:val="0"/>
          <w:divBdr>
            <w:top w:val="none" w:sz="0" w:space="0" w:color="auto"/>
            <w:left w:val="none" w:sz="0" w:space="0" w:color="auto"/>
            <w:bottom w:val="none" w:sz="0" w:space="0" w:color="auto"/>
            <w:right w:val="none" w:sz="0" w:space="0" w:color="auto"/>
          </w:divBdr>
          <w:divsChild>
            <w:div w:id="1746490301">
              <w:marLeft w:val="0"/>
              <w:marRight w:val="0"/>
              <w:marTop w:val="0"/>
              <w:marBottom w:val="0"/>
              <w:divBdr>
                <w:top w:val="none" w:sz="0" w:space="0" w:color="auto"/>
                <w:left w:val="none" w:sz="0" w:space="0" w:color="auto"/>
                <w:bottom w:val="none" w:sz="0" w:space="0" w:color="auto"/>
                <w:right w:val="none" w:sz="0" w:space="0" w:color="auto"/>
              </w:divBdr>
            </w:div>
          </w:divsChild>
        </w:div>
        <w:div w:id="582642644">
          <w:marLeft w:val="0"/>
          <w:marRight w:val="0"/>
          <w:marTop w:val="0"/>
          <w:marBottom w:val="0"/>
          <w:divBdr>
            <w:top w:val="none" w:sz="0" w:space="0" w:color="auto"/>
            <w:left w:val="none" w:sz="0" w:space="0" w:color="auto"/>
            <w:bottom w:val="none" w:sz="0" w:space="0" w:color="auto"/>
            <w:right w:val="none" w:sz="0" w:space="0" w:color="auto"/>
          </w:divBdr>
          <w:divsChild>
            <w:div w:id="952327085">
              <w:marLeft w:val="0"/>
              <w:marRight w:val="0"/>
              <w:marTop w:val="0"/>
              <w:marBottom w:val="0"/>
              <w:divBdr>
                <w:top w:val="none" w:sz="0" w:space="0" w:color="auto"/>
                <w:left w:val="none" w:sz="0" w:space="0" w:color="auto"/>
                <w:bottom w:val="none" w:sz="0" w:space="0" w:color="auto"/>
                <w:right w:val="none" w:sz="0" w:space="0" w:color="auto"/>
              </w:divBdr>
            </w:div>
          </w:divsChild>
        </w:div>
        <w:div w:id="747963254">
          <w:marLeft w:val="0"/>
          <w:marRight w:val="0"/>
          <w:marTop w:val="0"/>
          <w:marBottom w:val="0"/>
          <w:divBdr>
            <w:top w:val="none" w:sz="0" w:space="0" w:color="auto"/>
            <w:left w:val="none" w:sz="0" w:space="0" w:color="auto"/>
            <w:bottom w:val="none" w:sz="0" w:space="0" w:color="auto"/>
            <w:right w:val="none" w:sz="0" w:space="0" w:color="auto"/>
          </w:divBdr>
          <w:divsChild>
            <w:div w:id="2012563492">
              <w:marLeft w:val="0"/>
              <w:marRight w:val="0"/>
              <w:marTop w:val="0"/>
              <w:marBottom w:val="0"/>
              <w:divBdr>
                <w:top w:val="none" w:sz="0" w:space="0" w:color="auto"/>
                <w:left w:val="none" w:sz="0" w:space="0" w:color="auto"/>
                <w:bottom w:val="none" w:sz="0" w:space="0" w:color="auto"/>
                <w:right w:val="none" w:sz="0" w:space="0" w:color="auto"/>
              </w:divBdr>
            </w:div>
          </w:divsChild>
        </w:div>
        <w:div w:id="874658667">
          <w:marLeft w:val="0"/>
          <w:marRight w:val="0"/>
          <w:marTop w:val="0"/>
          <w:marBottom w:val="0"/>
          <w:divBdr>
            <w:top w:val="none" w:sz="0" w:space="0" w:color="auto"/>
            <w:left w:val="none" w:sz="0" w:space="0" w:color="auto"/>
            <w:bottom w:val="none" w:sz="0" w:space="0" w:color="auto"/>
            <w:right w:val="none" w:sz="0" w:space="0" w:color="auto"/>
          </w:divBdr>
          <w:divsChild>
            <w:div w:id="20670439">
              <w:marLeft w:val="0"/>
              <w:marRight w:val="0"/>
              <w:marTop w:val="0"/>
              <w:marBottom w:val="0"/>
              <w:divBdr>
                <w:top w:val="none" w:sz="0" w:space="0" w:color="auto"/>
                <w:left w:val="none" w:sz="0" w:space="0" w:color="auto"/>
                <w:bottom w:val="none" w:sz="0" w:space="0" w:color="auto"/>
                <w:right w:val="none" w:sz="0" w:space="0" w:color="auto"/>
              </w:divBdr>
            </w:div>
          </w:divsChild>
        </w:div>
        <w:div w:id="1041900899">
          <w:marLeft w:val="0"/>
          <w:marRight w:val="0"/>
          <w:marTop w:val="0"/>
          <w:marBottom w:val="0"/>
          <w:divBdr>
            <w:top w:val="none" w:sz="0" w:space="0" w:color="auto"/>
            <w:left w:val="none" w:sz="0" w:space="0" w:color="auto"/>
            <w:bottom w:val="none" w:sz="0" w:space="0" w:color="auto"/>
            <w:right w:val="none" w:sz="0" w:space="0" w:color="auto"/>
          </w:divBdr>
          <w:divsChild>
            <w:div w:id="1557356512">
              <w:marLeft w:val="0"/>
              <w:marRight w:val="0"/>
              <w:marTop w:val="0"/>
              <w:marBottom w:val="0"/>
              <w:divBdr>
                <w:top w:val="none" w:sz="0" w:space="0" w:color="auto"/>
                <w:left w:val="none" w:sz="0" w:space="0" w:color="auto"/>
                <w:bottom w:val="none" w:sz="0" w:space="0" w:color="auto"/>
                <w:right w:val="none" w:sz="0" w:space="0" w:color="auto"/>
              </w:divBdr>
            </w:div>
          </w:divsChild>
        </w:div>
        <w:div w:id="1179127228">
          <w:marLeft w:val="0"/>
          <w:marRight w:val="0"/>
          <w:marTop w:val="0"/>
          <w:marBottom w:val="0"/>
          <w:divBdr>
            <w:top w:val="none" w:sz="0" w:space="0" w:color="auto"/>
            <w:left w:val="none" w:sz="0" w:space="0" w:color="auto"/>
            <w:bottom w:val="none" w:sz="0" w:space="0" w:color="auto"/>
            <w:right w:val="none" w:sz="0" w:space="0" w:color="auto"/>
          </w:divBdr>
          <w:divsChild>
            <w:div w:id="1078747074">
              <w:marLeft w:val="0"/>
              <w:marRight w:val="0"/>
              <w:marTop w:val="0"/>
              <w:marBottom w:val="0"/>
              <w:divBdr>
                <w:top w:val="none" w:sz="0" w:space="0" w:color="auto"/>
                <w:left w:val="none" w:sz="0" w:space="0" w:color="auto"/>
                <w:bottom w:val="none" w:sz="0" w:space="0" w:color="auto"/>
                <w:right w:val="none" w:sz="0" w:space="0" w:color="auto"/>
              </w:divBdr>
            </w:div>
          </w:divsChild>
        </w:div>
        <w:div w:id="1206066530">
          <w:marLeft w:val="0"/>
          <w:marRight w:val="0"/>
          <w:marTop w:val="0"/>
          <w:marBottom w:val="0"/>
          <w:divBdr>
            <w:top w:val="none" w:sz="0" w:space="0" w:color="auto"/>
            <w:left w:val="none" w:sz="0" w:space="0" w:color="auto"/>
            <w:bottom w:val="none" w:sz="0" w:space="0" w:color="auto"/>
            <w:right w:val="none" w:sz="0" w:space="0" w:color="auto"/>
          </w:divBdr>
          <w:divsChild>
            <w:div w:id="171116092">
              <w:marLeft w:val="0"/>
              <w:marRight w:val="0"/>
              <w:marTop w:val="0"/>
              <w:marBottom w:val="0"/>
              <w:divBdr>
                <w:top w:val="none" w:sz="0" w:space="0" w:color="auto"/>
                <w:left w:val="none" w:sz="0" w:space="0" w:color="auto"/>
                <w:bottom w:val="none" w:sz="0" w:space="0" w:color="auto"/>
                <w:right w:val="none" w:sz="0" w:space="0" w:color="auto"/>
              </w:divBdr>
            </w:div>
          </w:divsChild>
        </w:div>
        <w:div w:id="1214391905">
          <w:marLeft w:val="0"/>
          <w:marRight w:val="0"/>
          <w:marTop w:val="0"/>
          <w:marBottom w:val="0"/>
          <w:divBdr>
            <w:top w:val="none" w:sz="0" w:space="0" w:color="auto"/>
            <w:left w:val="none" w:sz="0" w:space="0" w:color="auto"/>
            <w:bottom w:val="none" w:sz="0" w:space="0" w:color="auto"/>
            <w:right w:val="none" w:sz="0" w:space="0" w:color="auto"/>
          </w:divBdr>
          <w:divsChild>
            <w:div w:id="1315792721">
              <w:marLeft w:val="0"/>
              <w:marRight w:val="0"/>
              <w:marTop w:val="0"/>
              <w:marBottom w:val="0"/>
              <w:divBdr>
                <w:top w:val="none" w:sz="0" w:space="0" w:color="auto"/>
                <w:left w:val="none" w:sz="0" w:space="0" w:color="auto"/>
                <w:bottom w:val="none" w:sz="0" w:space="0" w:color="auto"/>
                <w:right w:val="none" w:sz="0" w:space="0" w:color="auto"/>
              </w:divBdr>
            </w:div>
          </w:divsChild>
        </w:div>
        <w:div w:id="1366980193">
          <w:marLeft w:val="0"/>
          <w:marRight w:val="0"/>
          <w:marTop w:val="0"/>
          <w:marBottom w:val="0"/>
          <w:divBdr>
            <w:top w:val="none" w:sz="0" w:space="0" w:color="auto"/>
            <w:left w:val="none" w:sz="0" w:space="0" w:color="auto"/>
            <w:bottom w:val="none" w:sz="0" w:space="0" w:color="auto"/>
            <w:right w:val="none" w:sz="0" w:space="0" w:color="auto"/>
          </w:divBdr>
          <w:divsChild>
            <w:div w:id="150491784">
              <w:marLeft w:val="0"/>
              <w:marRight w:val="0"/>
              <w:marTop w:val="0"/>
              <w:marBottom w:val="0"/>
              <w:divBdr>
                <w:top w:val="none" w:sz="0" w:space="0" w:color="auto"/>
                <w:left w:val="none" w:sz="0" w:space="0" w:color="auto"/>
                <w:bottom w:val="none" w:sz="0" w:space="0" w:color="auto"/>
                <w:right w:val="none" w:sz="0" w:space="0" w:color="auto"/>
              </w:divBdr>
            </w:div>
          </w:divsChild>
        </w:div>
        <w:div w:id="1367753982">
          <w:marLeft w:val="0"/>
          <w:marRight w:val="0"/>
          <w:marTop w:val="0"/>
          <w:marBottom w:val="0"/>
          <w:divBdr>
            <w:top w:val="none" w:sz="0" w:space="0" w:color="auto"/>
            <w:left w:val="none" w:sz="0" w:space="0" w:color="auto"/>
            <w:bottom w:val="none" w:sz="0" w:space="0" w:color="auto"/>
            <w:right w:val="none" w:sz="0" w:space="0" w:color="auto"/>
          </w:divBdr>
          <w:divsChild>
            <w:div w:id="1558516366">
              <w:marLeft w:val="0"/>
              <w:marRight w:val="0"/>
              <w:marTop w:val="0"/>
              <w:marBottom w:val="0"/>
              <w:divBdr>
                <w:top w:val="none" w:sz="0" w:space="0" w:color="auto"/>
                <w:left w:val="none" w:sz="0" w:space="0" w:color="auto"/>
                <w:bottom w:val="none" w:sz="0" w:space="0" w:color="auto"/>
                <w:right w:val="none" w:sz="0" w:space="0" w:color="auto"/>
              </w:divBdr>
            </w:div>
          </w:divsChild>
        </w:div>
        <w:div w:id="1374620235">
          <w:marLeft w:val="0"/>
          <w:marRight w:val="0"/>
          <w:marTop w:val="0"/>
          <w:marBottom w:val="0"/>
          <w:divBdr>
            <w:top w:val="none" w:sz="0" w:space="0" w:color="auto"/>
            <w:left w:val="none" w:sz="0" w:space="0" w:color="auto"/>
            <w:bottom w:val="none" w:sz="0" w:space="0" w:color="auto"/>
            <w:right w:val="none" w:sz="0" w:space="0" w:color="auto"/>
          </w:divBdr>
          <w:divsChild>
            <w:div w:id="975184610">
              <w:marLeft w:val="0"/>
              <w:marRight w:val="0"/>
              <w:marTop w:val="0"/>
              <w:marBottom w:val="0"/>
              <w:divBdr>
                <w:top w:val="none" w:sz="0" w:space="0" w:color="auto"/>
                <w:left w:val="none" w:sz="0" w:space="0" w:color="auto"/>
                <w:bottom w:val="none" w:sz="0" w:space="0" w:color="auto"/>
                <w:right w:val="none" w:sz="0" w:space="0" w:color="auto"/>
              </w:divBdr>
            </w:div>
          </w:divsChild>
        </w:div>
        <w:div w:id="1522745875">
          <w:marLeft w:val="0"/>
          <w:marRight w:val="0"/>
          <w:marTop w:val="0"/>
          <w:marBottom w:val="0"/>
          <w:divBdr>
            <w:top w:val="none" w:sz="0" w:space="0" w:color="auto"/>
            <w:left w:val="none" w:sz="0" w:space="0" w:color="auto"/>
            <w:bottom w:val="none" w:sz="0" w:space="0" w:color="auto"/>
            <w:right w:val="none" w:sz="0" w:space="0" w:color="auto"/>
          </w:divBdr>
          <w:divsChild>
            <w:div w:id="206142658">
              <w:marLeft w:val="0"/>
              <w:marRight w:val="0"/>
              <w:marTop w:val="0"/>
              <w:marBottom w:val="0"/>
              <w:divBdr>
                <w:top w:val="none" w:sz="0" w:space="0" w:color="auto"/>
                <w:left w:val="none" w:sz="0" w:space="0" w:color="auto"/>
                <w:bottom w:val="none" w:sz="0" w:space="0" w:color="auto"/>
                <w:right w:val="none" w:sz="0" w:space="0" w:color="auto"/>
              </w:divBdr>
            </w:div>
          </w:divsChild>
        </w:div>
        <w:div w:id="1575045237">
          <w:marLeft w:val="0"/>
          <w:marRight w:val="0"/>
          <w:marTop w:val="0"/>
          <w:marBottom w:val="0"/>
          <w:divBdr>
            <w:top w:val="none" w:sz="0" w:space="0" w:color="auto"/>
            <w:left w:val="none" w:sz="0" w:space="0" w:color="auto"/>
            <w:bottom w:val="none" w:sz="0" w:space="0" w:color="auto"/>
            <w:right w:val="none" w:sz="0" w:space="0" w:color="auto"/>
          </w:divBdr>
          <w:divsChild>
            <w:div w:id="276563564">
              <w:marLeft w:val="0"/>
              <w:marRight w:val="0"/>
              <w:marTop w:val="0"/>
              <w:marBottom w:val="0"/>
              <w:divBdr>
                <w:top w:val="none" w:sz="0" w:space="0" w:color="auto"/>
                <w:left w:val="none" w:sz="0" w:space="0" w:color="auto"/>
                <w:bottom w:val="none" w:sz="0" w:space="0" w:color="auto"/>
                <w:right w:val="none" w:sz="0" w:space="0" w:color="auto"/>
              </w:divBdr>
            </w:div>
          </w:divsChild>
        </w:div>
        <w:div w:id="1592619746">
          <w:marLeft w:val="0"/>
          <w:marRight w:val="0"/>
          <w:marTop w:val="0"/>
          <w:marBottom w:val="0"/>
          <w:divBdr>
            <w:top w:val="none" w:sz="0" w:space="0" w:color="auto"/>
            <w:left w:val="none" w:sz="0" w:space="0" w:color="auto"/>
            <w:bottom w:val="none" w:sz="0" w:space="0" w:color="auto"/>
            <w:right w:val="none" w:sz="0" w:space="0" w:color="auto"/>
          </w:divBdr>
          <w:divsChild>
            <w:div w:id="385298151">
              <w:marLeft w:val="0"/>
              <w:marRight w:val="0"/>
              <w:marTop w:val="0"/>
              <w:marBottom w:val="0"/>
              <w:divBdr>
                <w:top w:val="none" w:sz="0" w:space="0" w:color="auto"/>
                <w:left w:val="none" w:sz="0" w:space="0" w:color="auto"/>
                <w:bottom w:val="none" w:sz="0" w:space="0" w:color="auto"/>
                <w:right w:val="none" w:sz="0" w:space="0" w:color="auto"/>
              </w:divBdr>
            </w:div>
          </w:divsChild>
        </w:div>
        <w:div w:id="1608659197">
          <w:marLeft w:val="0"/>
          <w:marRight w:val="0"/>
          <w:marTop w:val="0"/>
          <w:marBottom w:val="0"/>
          <w:divBdr>
            <w:top w:val="none" w:sz="0" w:space="0" w:color="auto"/>
            <w:left w:val="none" w:sz="0" w:space="0" w:color="auto"/>
            <w:bottom w:val="none" w:sz="0" w:space="0" w:color="auto"/>
            <w:right w:val="none" w:sz="0" w:space="0" w:color="auto"/>
          </w:divBdr>
          <w:divsChild>
            <w:div w:id="2016031680">
              <w:marLeft w:val="0"/>
              <w:marRight w:val="0"/>
              <w:marTop w:val="0"/>
              <w:marBottom w:val="0"/>
              <w:divBdr>
                <w:top w:val="none" w:sz="0" w:space="0" w:color="auto"/>
                <w:left w:val="none" w:sz="0" w:space="0" w:color="auto"/>
                <w:bottom w:val="none" w:sz="0" w:space="0" w:color="auto"/>
                <w:right w:val="none" w:sz="0" w:space="0" w:color="auto"/>
              </w:divBdr>
            </w:div>
          </w:divsChild>
        </w:div>
        <w:div w:id="1712532407">
          <w:marLeft w:val="0"/>
          <w:marRight w:val="0"/>
          <w:marTop w:val="0"/>
          <w:marBottom w:val="0"/>
          <w:divBdr>
            <w:top w:val="none" w:sz="0" w:space="0" w:color="auto"/>
            <w:left w:val="none" w:sz="0" w:space="0" w:color="auto"/>
            <w:bottom w:val="none" w:sz="0" w:space="0" w:color="auto"/>
            <w:right w:val="none" w:sz="0" w:space="0" w:color="auto"/>
          </w:divBdr>
          <w:divsChild>
            <w:div w:id="152525856">
              <w:marLeft w:val="0"/>
              <w:marRight w:val="0"/>
              <w:marTop w:val="0"/>
              <w:marBottom w:val="0"/>
              <w:divBdr>
                <w:top w:val="none" w:sz="0" w:space="0" w:color="auto"/>
                <w:left w:val="none" w:sz="0" w:space="0" w:color="auto"/>
                <w:bottom w:val="none" w:sz="0" w:space="0" w:color="auto"/>
                <w:right w:val="none" w:sz="0" w:space="0" w:color="auto"/>
              </w:divBdr>
            </w:div>
          </w:divsChild>
        </w:div>
        <w:div w:id="1941450228">
          <w:marLeft w:val="0"/>
          <w:marRight w:val="0"/>
          <w:marTop w:val="0"/>
          <w:marBottom w:val="0"/>
          <w:divBdr>
            <w:top w:val="none" w:sz="0" w:space="0" w:color="auto"/>
            <w:left w:val="none" w:sz="0" w:space="0" w:color="auto"/>
            <w:bottom w:val="none" w:sz="0" w:space="0" w:color="auto"/>
            <w:right w:val="none" w:sz="0" w:space="0" w:color="auto"/>
          </w:divBdr>
          <w:divsChild>
            <w:div w:id="1061247983">
              <w:marLeft w:val="0"/>
              <w:marRight w:val="0"/>
              <w:marTop w:val="0"/>
              <w:marBottom w:val="0"/>
              <w:divBdr>
                <w:top w:val="none" w:sz="0" w:space="0" w:color="auto"/>
                <w:left w:val="none" w:sz="0" w:space="0" w:color="auto"/>
                <w:bottom w:val="none" w:sz="0" w:space="0" w:color="auto"/>
                <w:right w:val="none" w:sz="0" w:space="0" w:color="auto"/>
              </w:divBdr>
            </w:div>
          </w:divsChild>
        </w:div>
        <w:div w:id="1966616973">
          <w:marLeft w:val="0"/>
          <w:marRight w:val="0"/>
          <w:marTop w:val="0"/>
          <w:marBottom w:val="0"/>
          <w:divBdr>
            <w:top w:val="none" w:sz="0" w:space="0" w:color="auto"/>
            <w:left w:val="none" w:sz="0" w:space="0" w:color="auto"/>
            <w:bottom w:val="none" w:sz="0" w:space="0" w:color="auto"/>
            <w:right w:val="none" w:sz="0" w:space="0" w:color="auto"/>
          </w:divBdr>
          <w:divsChild>
            <w:div w:id="769473103">
              <w:marLeft w:val="0"/>
              <w:marRight w:val="0"/>
              <w:marTop w:val="0"/>
              <w:marBottom w:val="0"/>
              <w:divBdr>
                <w:top w:val="none" w:sz="0" w:space="0" w:color="auto"/>
                <w:left w:val="none" w:sz="0" w:space="0" w:color="auto"/>
                <w:bottom w:val="none" w:sz="0" w:space="0" w:color="auto"/>
                <w:right w:val="none" w:sz="0" w:space="0" w:color="auto"/>
              </w:divBdr>
            </w:div>
          </w:divsChild>
        </w:div>
        <w:div w:id="2000185955">
          <w:marLeft w:val="0"/>
          <w:marRight w:val="0"/>
          <w:marTop w:val="0"/>
          <w:marBottom w:val="0"/>
          <w:divBdr>
            <w:top w:val="none" w:sz="0" w:space="0" w:color="auto"/>
            <w:left w:val="none" w:sz="0" w:space="0" w:color="auto"/>
            <w:bottom w:val="none" w:sz="0" w:space="0" w:color="auto"/>
            <w:right w:val="none" w:sz="0" w:space="0" w:color="auto"/>
          </w:divBdr>
          <w:divsChild>
            <w:div w:id="12307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33280">
      <w:bodyDiv w:val="1"/>
      <w:marLeft w:val="0"/>
      <w:marRight w:val="0"/>
      <w:marTop w:val="0"/>
      <w:marBottom w:val="0"/>
      <w:divBdr>
        <w:top w:val="none" w:sz="0" w:space="0" w:color="auto"/>
        <w:left w:val="none" w:sz="0" w:space="0" w:color="auto"/>
        <w:bottom w:val="none" w:sz="0" w:space="0" w:color="auto"/>
        <w:right w:val="none" w:sz="0" w:space="0" w:color="auto"/>
      </w:divBdr>
      <w:divsChild>
        <w:div w:id="184444637">
          <w:marLeft w:val="0"/>
          <w:marRight w:val="0"/>
          <w:marTop w:val="0"/>
          <w:marBottom w:val="0"/>
          <w:divBdr>
            <w:top w:val="none" w:sz="0" w:space="0" w:color="auto"/>
            <w:left w:val="none" w:sz="0" w:space="0" w:color="auto"/>
            <w:bottom w:val="none" w:sz="0" w:space="0" w:color="auto"/>
            <w:right w:val="none" w:sz="0" w:space="0" w:color="auto"/>
          </w:divBdr>
          <w:divsChild>
            <w:div w:id="1855611758">
              <w:marLeft w:val="0"/>
              <w:marRight w:val="0"/>
              <w:marTop w:val="0"/>
              <w:marBottom w:val="0"/>
              <w:divBdr>
                <w:top w:val="none" w:sz="0" w:space="0" w:color="auto"/>
                <w:left w:val="none" w:sz="0" w:space="0" w:color="auto"/>
                <w:bottom w:val="none" w:sz="0" w:space="0" w:color="auto"/>
                <w:right w:val="none" w:sz="0" w:space="0" w:color="auto"/>
              </w:divBdr>
            </w:div>
          </w:divsChild>
        </w:div>
        <w:div w:id="241183016">
          <w:marLeft w:val="0"/>
          <w:marRight w:val="0"/>
          <w:marTop w:val="0"/>
          <w:marBottom w:val="0"/>
          <w:divBdr>
            <w:top w:val="none" w:sz="0" w:space="0" w:color="auto"/>
            <w:left w:val="none" w:sz="0" w:space="0" w:color="auto"/>
            <w:bottom w:val="none" w:sz="0" w:space="0" w:color="auto"/>
            <w:right w:val="none" w:sz="0" w:space="0" w:color="auto"/>
          </w:divBdr>
          <w:divsChild>
            <w:div w:id="2072844760">
              <w:marLeft w:val="0"/>
              <w:marRight w:val="0"/>
              <w:marTop w:val="0"/>
              <w:marBottom w:val="0"/>
              <w:divBdr>
                <w:top w:val="none" w:sz="0" w:space="0" w:color="auto"/>
                <w:left w:val="none" w:sz="0" w:space="0" w:color="auto"/>
                <w:bottom w:val="none" w:sz="0" w:space="0" w:color="auto"/>
                <w:right w:val="none" w:sz="0" w:space="0" w:color="auto"/>
              </w:divBdr>
            </w:div>
          </w:divsChild>
        </w:div>
        <w:div w:id="302350313">
          <w:marLeft w:val="0"/>
          <w:marRight w:val="0"/>
          <w:marTop w:val="0"/>
          <w:marBottom w:val="0"/>
          <w:divBdr>
            <w:top w:val="none" w:sz="0" w:space="0" w:color="auto"/>
            <w:left w:val="none" w:sz="0" w:space="0" w:color="auto"/>
            <w:bottom w:val="none" w:sz="0" w:space="0" w:color="auto"/>
            <w:right w:val="none" w:sz="0" w:space="0" w:color="auto"/>
          </w:divBdr>
          <w:divsChild>
            <w:div w:id="2107604764">
              <w:marLeft w:val="0"/>
              <w:marRight w:val="0"/>
              <w:marTop w:val="0"/>
              <w:marBottom w:val="0"/>
              <w:divBdr>
                <w:top w:val="none" w:sz="0" w:space="0" w:color="auto"/>
                <w:left w:val="none" w:sz="0" w:space="0" w:color="auto"/>
                <w:bottom w:val="none" w:sz="0" w:space="0" w:color="auto"/>
                <w:right w:val="none" w:sz="0" w:space="0" w:color="auto"/>
              </w:divBdr>
            </w:div>
          </w:divsChild>
        </w:div>
        <w:div w:id="354044259">
          <w:marLeft w:val="0"/>
          <w:marRight w:val="0"/>
          <w:marTop w:val="0"/>
          <w:marBottom w:val="0"/>
          <w:divBdr>
            <w:top w:val="none" w:sz="0" w:space="0" w:color="auto"/>
            <w:left w:val="none" w:sz="0" w:space="0" w:color="auto"/>
            <w:bottom w:val="none" w:sz="0" w:space="0" w:color="auto"/>
            <w:right w:val="none" w:sz="0" w:space="0" w:color="auto"/>
          </w:divBdr>
          <w:divsChild>
            <w:div w:id="494800647">
              <w:marLeft w:val="0"/>
              <w:marRight w:val="0"/>
              <w:marTop w:val="0"/>
              <w:marBottom w:val="0"/>
              <w:divBdr>
                <w:top w:val="none" w:sz="0" w:space="0" w:color="auto"/>
                <w:left w:val="none" w:sz="0" w:space="0" w:color="auto"/>
                <w:bottom w:val="none" w:sz="0" w:space="0" w:color="auto"/>
                <w:right w:val="none" w:sz="0" w:space="0" w:color="auto"/>
              </w:divBdr>
            </w:div>
          </w:divsChild>
        </w:div>
        <w:div w:id="425854671">
          <w:marLeft w:val="0"/>
          <w:marRight w:val="0"/>
          <w:marTop w:val="0"/>
          <w:marBottom w:val="0"/>
          <w:divBdr>
            <w:top w:val="none" w:sz="0" w:space="0" w:color="auto"/>
            <w:left w:val="none" w:sz="0" w:space="0" w:color="auto"/>
            <w:bottom w:val="none" w:sz="0" w:space="0" w:color="auto"/>
            <w:right w:val="none" w:sz="0" w:space="0" w:color="auto"/>
          </w:divBdr>
          <w:divsChild>
            <w:div w:id="1092356267">
              <w:marLeft w:val="0"/>
              <w:marRight w:val="0"/>
              <w:marTop w:val="0"/>
              <w:marBottom w:val="0"/>
              <w:divBdr>
                <w:top w:val="none" w:sz="0" w:space="0" w:color="auto"/>
                <w:left w:val="none" w:sz="0" w:space="0" w:color="auto"/>
                <w:bottom w:val="none" w:sz="0" w:space="0" w:color="auto"/>
                <w:right w:val="none" w:sz="0" w:space="0" w:color="auto"/>
              </w:divBdr>
            </w:div>
          </w:divsChild>
        </w:div>
        <w:div w:id="444930751">
          <w:marLeft w:val="0"/>
          <w:marRight w:val="0"/>
          <w:marTop w:val="0"/>
          <w:marBottom w:val="0"/>
          <w:divBdr>
            <w:top w:val="none" w:sz="0" w:space="0" w:color="auto"/>
            <w:left w:val="none" w:sz="0" w:space="0" w:color="auto"/>
            <w:bottom w:val="none" w:sz="0" w:space="0" w:color="auto"/>
            <w:right w:val="none" w:sz="0" w:space="0" w:color="auto"/>
          </w:divBdr>
          <w:divsChild>
            <w:div w:id="1187865914">
              <w:marLeft w:val="0"/>
              <w:marRight w:val="0"/>
              <w:marTop w:val="0"/>
              <w:marBottom w:val="0"/>
              <w:divBdr>
                <w:top w:val="none" w:sz="0" w:space="0" w:color="auto"/>
                <w:left w:val="none" w:sz="0" w:space="0" w:color="auto"/>
                <w:bottom w:val="none" w:sz="0" w:space="0" w:color="auto"/>
                <w:right w:val="none" w:sz="0" w:space="0" w:color="auto"/>
              </w:divBdr>
            </w:div>
          </w:divsChild>
        </w:div>
        <w:div w:id="471482466">
          <w:marLeft w:val="0"/>
          <w:marRight w:val="0"/>
          <w:marTop w:val="0"/>
          <w:marBottom w:val="0"/>
          <w:divBdr>
            <w:top w:val="none" w:sz="0" w:space="0" w:color="auto"/>
            <w:left w:val="none" w:sz="0" w:space="0" w:color="auto"/>
            <w:bottom w:val="none" w:sz="0" w:space="0" w:color="auto"/>
            <w:right w:val="none" w:sz="0" w:space="0" w:color="auto"/>
          </w:divBdr>
          <w:divsChild>
            <w:div w:id="766850619">
              <w:marLeft w:val="0"/>
              <w:marRight w:val="0"/>
              <w:marTop w:val="0"/>
              <w:marBottom w:val="0"/>
              <w:divBdr>
                <w:top w:val="none" w:sz="0" w:space="0" w:color="auto"/>
                <w:left w:val="none" w:sz="0" w:space="0" w:color="auto"/>
                <w:bottom w:val="none" w:sz="0" w:space="0" w:color="auto"/>
                <w:right w:val="none" w:sz="0" w:space="0" w:color="auto"/>
              </w:divBdr>
            </w:div>
          </w:divsChild>
        </w:div>
        <w:div w:id="511073963">
          <w:marLeft w:val="0"/>
          <w:marRight w:val="0"/>
          <w:marTop w:val="0"/>
          <w:marBottom w:val="0"/>
          <w:divBdr>
            <w:top w:val="none" w:sz="0" w:space="0" w:color="auto"/>
            <w:left w:val="none" w:sz="0" w:space="0" w:color="auto"/>
            <w:bottom w:val="none" w:sz="0" w:space="0" w:color="auto"/>
            <w:right w:val="none" w:sz="0" w:space="0" w:color="auto"/>
          </w:divBdr>
          <w:divsChild>
            <w:div w:id="500854756">
              <w:marLeft w:val="0"/>
              <w:marRight w:val="0"/>
              <w:marTop w:val="0"/>
              <w:marBottom w:val="0"/>
              <w:divBdr>
                <w:top w:val="none" w:sz="0" w:space="0" w:color="auto"/>
                <w:left w:val="none" w:sz="0" w:space="0" w:color="auto"/>
                <w:bottom w:val="none" w:sz="0" w:space="0" w:color="auto"/>
                <w:right w:val="none" w:sz="0" w:space="0" w:color="auto"/>
              </w:divBdr>
            </w:div>
          </w:divsChild>
        </w:div>
        <w:div w:id="512301093">
          <w:marLeft w:val="0"/>
          <w:marRight w:val="0"/>
          <w:marTop w:val="0"/>
          <w:marBottom w:val="0"/>
          <w:divBdr>
            <w:top w:val="none" w:sz="0" w:space="0" w:color="auto"/>
            <w:left w:val="none" w:sz="0" w:space="0" w:color="auto"/>
            <w:bottom w:val="none" w:sz="0" w:space="0" w:color="auto"/>
            <w:right w:val="none" w:sz="0" w:space="0" w:color="auto"/>
          </w:divBdr>
          <w:divsChild>
            <w:div w:id="1100025778">
              <w:marLeft w:val="0"/>
              <w:marRight w:val="0"/>
              <w:marTop w:val="0"/>
              <w:marBottom w:val="0"/>
              <w:divBdr>
                <w:top w:val="none" w:sz="0" w:space="0" w:color="auto"/>
                <w:left w:val="none" w:sz="0" w:space="0" w:color="auto"/>
                <w:bottom w:val="none" w:sz="0" w:space="0" w:color="auto"/>
                <w:right w:val="none" w:sz="0" w:space="0" w:color="auto"/>
              </w:divBdr>
            </w:div>
          </w:divsChild>
        </w:div>
        <w:div w:id="512652087">
          <w:marLeft w:val="0"/>
          <w:marRight w:val="0"/>
          <w:marTop w:val="0"/>
          <w:marBottom w:val="0"/>
          <w:divBdr>
            <w:top w:val="none" w:sz="0" w:space="0" w:color="auto"/>
            <w:left w:val="none" w:sz="0" w:space="0" w:color="auto"/>
            <w:bottom w:val="none" w:sz="0" w:space="0" w:color="auto"/>
            <w:right w:val="none" w:sz="0" w:space="0" w:color="auto"/>
          </w:divBdr>
          <w:divsChild>
            <w:div w:id="672418819">
              <w:marLeft w:val="0"/>
              <w:marRight w:val="0"/>
              <w:marTop w:val="0"/>
              <w:marBottom w:val="0"/>
              <w:divBdr>
                <w:top w:val="none" w:sz="0" w:space="0" w:color="auto"/>
                <w:left w:val="none" w:sz="0" w:space="0" w:color="auto"/>
                <w:bottom w:val="none" w:sz="0" w:space="0" w:color="auto"/>
                <w:right w:val="none" w:sz="0" w:space="0" w:color="auto"/>
              </w:divBdr>
            </w:div>
          </w:divsChild>
        </w:div>
        <w:div w:id="633102690">
          <w:marLeft w:val="0"/>
          <w:marRight w:val="0"/>
          <w:marTop w:val="0"/>
          <w:marBottom w:val="0"/>
          <w:divBdr>
            <w:top w:val="none" w:sz="0" w:space="0" w:color="auto"/>
            <w:left w:val="none" w:sz="0" w:space="0" w:color="auto"/>
            <w:bottom w:val="none" w:sz="0" w:space="0" w:color="auto"/>
            <w:right w:val="none" w:sz="0" w:space="0" w:color="auto"/>
          </w:divBdr>
          <w:divsChild>
            <w:div w:id="1116828090">
              <w:marLeft w:val="0"/>
              <w:marRight w:val="0"/>
              <w:marTop w:val="0"/>
              <w:marBottom w:val="0"/>
              <w:divBdr>
                <w:top w:val="none" w:sz="0" w:space="0" w:color="auto"/>
                <w:left w:val="none" w:sz="0" w:space="0" w:color="auto"/>
                <w:bottom w:val="none" w:sz="0" w:space="0" w:color="auto"/>
                <w:right w:val="none" w:sz="0" w:space="0" w:color="auto"/>
              </w:divBdr>
            </w:div>
          </w:divsChild>
        </w:div>
        <w:div w:id="766387905">
          <w:marLeft w:val="0"/>
          <w:marRight w:val="0"/>
          <w:marTop w:val="0"/>
          <w:marBottom w:val="0"/>
          <w:divBdr>
            <w:top w:val="none" w:sz="0" w:space="0" w:color="auto"/>
            <w:left w:val="none" w:sz="0" w:space="0" w:color="auto"/>
            <w:bottom w:val="none" w:sz="0" w:space="0" w:color="auto"/>
            <w:right w:val="none" w:sz="0" w:space="0" w:color="auto"/>
          </w:divBdr>
          <w:divsChild>
            <w:div w:id="1620337682">
              <w:marLeft w:val="0"/>
              <w:marRight w:val="0"/>
              <w:marTop w:val="0"/>
              <w:marBottom w:val="0"/>
              <w:divBdr>
                <w:top w:val="none" w:sz="0" w:space="0" w:color="auto"/>
                <w:left w:val="none" w:sz="0" w:space="0" w:color="auto"/>
                <w:bottom w:val="none" w:sz="0" w:space="0" w:color="auto"/>
                <w:right w:val="none" w:sz="0" w:space="0" w:color="auto"/>
              </w:divBdr>
            </w:div>
          </w:divsChild>
        </w:div>
        <w:div w:id="869680721">
          <w:marLeft w:val="0"/>
          <w:marRight w:val="0"/>
          <w:marTop w:val="0"/>
          <w:marBottom w:val="0"/>
          <w:divBdr>
            <w:top w:val="none" w:sz="0" w:space="0" w:color="auto"/>
            <w:left w:val="none" w:sz="0" w:space="0" w:color="auto"/>
            <w:bottom w:val="none" w:sz="0" w:space="0" w:color="auto"/>
            <w:right w:val="none" w:sz="0" w:space="0" w:color="auto"/>
          </w:divBdr>
          <w:divsChild>
            <w:div w:id="1756704119">
              <w:marLeft w:val="0"/>
              <w:marRight w:val="0"/>
              <w:marTop w:val="0"/>
              <w:marBottom w:val="0"/>
              <w:divBdr>
                <w:top w:val="none" w:sz="0" w:space="0" w:color="auto"/>
                <w:left w:val="none" w:sz="0" w:space="0" w:color="auto"/>
                <w:bottom w:val="none" w:sz="0" w:space="0" w:color="auto"/>
                <w:right w:val="none" w:sz="0" w:space="0" w:color="auto"/>
              </w:divBdr>
            </w:div>
          </w:divsChild>
        </w:div>
        <w:div w:id="898129741">
          <w:marLeft w:val="0"/>
          <w:marRight w:val="0"/>
          <w:marTop w:val="0"/>
          <w:marBottom w:val="0"/>
          <w:divBdr>
            <w:top w:val="none" w:sz="0" w:space="0" w:color="auto"/>
            <w:left w:val="none" w:sz="0" w:space="0" w:color="auto"/>
            <w:bottom w:val="none" w:sz="0" w:space="0" w:color="auto"/>
            <w:right w:val="none" w:sz="0" w:space="0" w:color="auto"/>
          </w:divBdr>
          <w:divsChild>
            <w:div w:id="36858188">
              <w:marLeft w:val="0"/>
              <w:marRight w:val="0"/>
              <w:marTop w:val="0"/>
              <w:marBottom w:val="0"/>
              <w:divBdr>
                <w:top w:val="none" w:sz="0" w:space="0" w:color="auto"/>
                <w:left w:val="none" w:sz="0" w:space="0" w:color="auto"/>
                <w:bottom w:val="none" w:sz="0" w:space="0" w:color="auto"/>
                <w:right w:val="none" w:sz="0" w:space="0" w:color="auto"/>
              </w:divBdr>
            </w:div>
          </w:divsChild>
        </w:div>
        <w:div w:id="926767876">
          <w:marLeft w:val="0"/>
          <w:marRight w:val="0"/>
          <w:marTop w:val="0"/>
          <w:marBottom w:val="0"/>
          <w:divBdr>
            <w:top w:val="none" w:sz="0" w:space="0" w:color="auto"/>
            <w:left w:val="none" w:sz="0" w:space="0" w:color="auto"/>
            <w:bottom w:val="none" w:sz="0" w:space="0" w:color="auto"/>
            <w:right w:val="none" w:sz="0" w:space="0" w:color="auto"/>
          </w:divBdr>
          <w:divsChild>
            <w:div w:id="1788697721">
              <w:marLeft w:val="0"/>
              <w:marRight w:val="0"/>
              <w:marTop w:val="0"/>
              <w:marBottom w:val="0"/>
              <w:divBdr>
                <w:top w:val="none" w:sz="0" w:space="0" w:color="auto"/>
                <w:left w:val="none" w:sz="0" w:space="0" w:color="auto"/>
                <w:bottom w:val="none" w:sz="0" w:space="0" w:color="auto"/>
                <w:right w:val="none" w:sz="0" w:space="0" w:color="auto"/>
              </w:divBdr>
            </w:div>
          </w:divsChild>
        </w:div>
        <w:div w:id="951470641">
          <w:marLeft w:val="0"/>
          <w:marRight w:val="0"/>
          <w:marTop w:val="0"/>
          <w:marBottom w:val="0"/>
          <w:divBdr>
            <w:top w:val="none" w:sz="0" w:space="0" w:color="auto"/>
            <w:left w:val="none" w:sz="0" w:space="0" w:color="auto"/>
            <w:bottom w:val="none" w:sz="0" w:space="0" w:color="auto"/>
            <w:right w:val="none" w:sz="0" w:space="0" w:color="auto"/>
          </w:divBdr>
          <w:divsChild>
            <w:div w:id="348072023">
              <w:marLeft w:val="0"/>
              <w:marRight w:val="0"/>
              <w:marTop w:val="0"/>
              <w:marBottom w:val="0"/>
              <w:divBdr>
                <w:top w:val="none" w:sz="0" w:space="0" w:color="auto"/>
                <w:left w:val="none" w:sz="0" w:space="0" w:color="auto"/>
                <w:bottom w:val="none" w:sz="0" w:space="0" w:color="auto"/>
                <w:right w:val="none" w:sz="0" w:space="0" w:color="auto"/>
              </w:divBdr>
            </w:div>
          </w:divsChild>
        </w:div>
        <w:div w:id="1137724097">
          <w:marLeft w:val="0"/>
          <w:marRight w:val="0"/>
          <w:marTop w:val="0"/>
          <w:marBottom w:val="0"/>
          <w:divBdr>
            <w:top w:val="none" w:sz="0" w:space="0" w:color="auto"/>
            <w:left w:val="none" w:sz="0" w:space="0" w:color="auto"/>
            <w:bottom w:val="none" w:sz="0" w:space="0" w:color="auto"/>
            <w:right w:val="none" w:sz="0" w:space="0" w:color="auto"/>
          </w:divBdr>
          <w:divsChild>
            <w:div w:id="794755627">
              <w:marLeft w:val="0"/>
              <w:marRight w:val="0"/>
              <w:marTop w:val="0"/>
              <w:marBottom w:val="0"/>
              <w:divBdr>
                <w:top w:val="none" w:sz="0" w:space="0" w:color="auto"/>
                <w:left w:val="none" w:sz="0" w:space="0" w:color="auto"/>
                <w:bottom w:val="none" w:sz="0" w:space="0" w:color="auto"/>
                <w:right w:val="none" w:sz="0" w:space="0" w:color="auto"/>
              </w:divBdr>
            </w:div>
          </w:divsChild>
        </w:div>
        <w:div w:id="1196193726">
          <w:marLeft w:val="0"/>
          <w:marRight w:val="0"/>
          <w:marTop w:val="0"/>
          <w:marBottom w:val="0"/>
          <w:divBdr>
            <w:top w:val="none" w:sz="0" w:space="0" w:color="auto"/>
            <w:left w:val="none" w:sz="0" w:space="0" w:color="auto"/>
            <w:bottom w:val="none" w:sz="0" w:space="0" w:color="auto"/>
            <w:right w:val="none" w:sz="0" w:space="0" w:color="auto"/>
          </w:divBdr>
          <w:divsChild>
            <w:div w:id="137919615">
              <w:marLeft w:val="0"/>
              <w:marRight w:val="0"/>
              <w:marTop w:val="0"/>
              <w:marBottom w:val="0"/>
              <w:divBdr>
                <w:top w:val="none" w:sz="0" w:space="0" w:color="auto"/>
                <w:left w:val="none" w:sz="0" w:space="0" w:color="auto"/>
                <w:bottom w:val="none" w:sz="0" w:space="0" w:color="auto"/>
                <w:right w:val="none" w:sz="0" w:space="0" w:color="auto"/>
              </w:divBdr>
            </w:div>
          </w:divsChild>
        </w:div>
        <w:div w:id="1241519630">
          <w:marLeft w:val="0"/>
          <w:marRight w:val="0"/>
          <w:marTop w:val="0"/>
          <w:marBottom w:val="0"/>
          <w:divBdr>
            <w:top w:val="none" w:sz="0" w:space="0" w:color="auto"/>
            <w:left w:val="none" w:sz="0" w:space="0" w:color="auto"/>
            <w:bottom w:val="none" w:sz="0" w:space="0" w:color="auto"/>
            <w:right w:val="none" w:sz="0" w:space="0" w:color="auto"/>
          </w:divBdr>
          <w:divsChild>
            <w:div w:id="1214658719">
              <w:marLeft w:val="0"/>
              <w:marRight w:val="0"/>
              <w:marTop w:val="0"/>
              <w:marBottom w:val="0"/>
              <w:divBdr>
                <w:top w:val="none" w:sz="0" w:space="0" w:color="auto"/>
                <w:left w:val="none" w:sz="0" w:space="0" w:color="auto"/>
                <w:bottom w:val="none" w:sz="0" w:space="0" w:color="auto"/>
                <w:right w:val="none" w:sz="0" w:space="0" w:color="auto"/>
              </w:divBdr>
            </w:div>
          </w:divsChild>
        </w:div>
        <w:div w:id="1282148689">
          <w:marLeft w:val="0"/>
          <w:marRight w:val="0"/>
          <w:marTop w:val="0"/>
          <w:marBottom w:val="0"/>
          <w:divBdr>
            <w:top w:val="none" w:sz="0" w:space="0" w:color="auto"/>
            <w:left w:val="none" w:sz="0" w:space="0" w:color="auto"/>
            <w:bottom w:val="none" w:sz="0" w:space="0" w:color="auto"/>
            <w:right w:val="none" w:sz="0" w:space="0" w:color="auto"/>
          </w:divBdr>
          <w:divsChild>
            <w:div w:id="1610233595">
              <w:marLeft w:val="0"/>
              <w:marRight w:val="0"/>
              <w:marTop w:val="0"/>
              <w:marBottom w:val="0"/>
              <w:divBdr>
                <w:top w:val="none" w:sz="0" w:space="0" w:color="auto"/>
                <w:left w:val="none" w:sz="0" w:space="0" w:color="auto"/>
                <w:bottom w:val="none" w:sz="0" w:space="0" w:color="auto"/>
                <w:right w:val="none" w:sz="0" w:space="0" w:color="auto"/>
              </w:divBdr>
            </w:div>
          </w:divsChild>
        </w:div>
        <w:div w:id="1283658502">
          <w:marLeft w:val="0"/>
          <w:marRight w:val="0"/>
          <w:marTop w:val="0"/>
          <w:marBottom w:val="0"/>
          <w:divBdr>
            <w:top w:val="none" w:sz="0" w:space="0" w:color="auto"/>
            <w:left w:val="none" w:sz="0" w:space="0" w:color="auto"/>
            <w:bottom w:val="none" w:sz="0" w:space="0" w:color="auto"/>
            <w:right w:val="none" w:sz="0" w:space="0" w:color="auto"/>
          </w:divBdr>
          <w:divsChild>
            <w:div w:id="149640894">
              <w:marLeft w:val="0"/>
              <w:marRight w:val="0"/>
              <w:marTop w:val="0"/>
              <w:marBottom w:val="0"/>
              <w:divBdr>
                <w:top w:val="none" w:sz="0" w:space="0" w:color="auto"/>
                <w:left w:val="none" w:sz="0" w:space="0" w:color="auto"/>
                <w:bottom w:val="none" w:sz="0" w:space="0" w:color="auto"/>
                <w:right w:val="none" w:sz="0" w:space="0" w:color="auto"/>
              </w:divBdr>
            </w:div>
          </w:divsChild>
        </w:div>
        <w:div w:id="1371687881">
          <w:marLeft w:val="0"/>
          <w:marRight w:val="0"/>
          <w:marTop w:val="0"/>
          <w:marBottom w:val="0"/>
          <w:divBdr>
            <w:top w:val="none" w:sz="0" w:space="0" w:color="auto"/>
            <w:left w:val="none" w:sz="0" w:space="0" w:color="auto"/>
            <w:bottom w:val="none" w:sz="0" w:space="0" w:color="auto"/>
            <w:right w:val="none" w:sz="0" w:space="0" w:color="auto"/>
          </w:divBdr>
          <w:divsChild>
            <w:div w:id="1783038181">
              <w:marLeft w:val="0"/>
              <w:marRight w:val="0"/>
              <w:marTop w:val="0"/>
              <w:marBottom w:val="0"/>
              <w:divBdr>
                <w:top w:val="none" w:sz="0" w:space="0" w:color="auto"/>
                <w:left w:val="none" w:sz="0" w:space="0" w:color="auto"/>
                <w:bottom w:val="none" w:sz="0" w:space="0" w:color="auto"/>
                <w:right w:val="none" w:sz="0" w:space="0" w:color="auto"/>
              </w:divBdr>
            </w:div>
          </w:divsChild>
        </w:div>
        <w:div w:id="1649287589">
          <w:marLeft w:val="0"/>
          <w:marRight w:val="0"/>
          <w:marTop w:val="0"/>
          <w:marBottom w:val="0"/>
          <w:divBdr>
            <w:top w:val="none" w:sz="0" w:space="0" w:color="auto"/>
            <w:left w:val="none" w:sz="0" w:space="0" w:color="auto"/>
            <w:bottom w:val="none" w:sz="0" w:space="0" w:color="auto"/>
            <w:right w:val="none" w:sz="0" w:space="0" w:color="auto"/>
          </w:divBdr>
          <w:divsChild>
            <w:div w:id="210191110">
              <w:marLeft w:val="0"/>
              <w:marRight w:val="0"/>
              <w:marTop w:val="0"/>
              <w:marBottom w:val="0"/>
              <w:divBdr>
                <w:top w:val="none" w:sz="0" w:space="0" w:color="auto"/>
                <w:left w:val="none" w:sz="0" w:space="0" w:color="auto"/>
                <w:bottom w:val="none" w:sz="0" w:space="0" w:color="auto"/>
                <w:right w:val="none" w:sz="0" w:space="0" w:color="auto"/>
              </w:divBdr>
            </w:div>
          </w:divsChild>
        </w:div>
        <w:div w:id="1864829226">
          <w:marLeft w:val="0"/>
          <w:marRight w:val="0"/>
          <w:marTop w:val="0"/>
          <w:marBottom w:val="0"/>
          <w:divBdr>
            <w:top w:val="none" w:sz="0" w:space="0" w:color="auto"/>
            <w:left w:val="none" w:sz="0" w:space="0" w:color="auto"/>
            <w:bottom w:val="none" w:sz="0" w:space="0" w:color="auto"/>
            <w:right w:val="none" w:sz="0" w:space="0" w:color="auto"/>
          </w:divBdr>
          <w:divsChild>
            <w:div w:id="1261795783">
              <w:marLeft w:val="0"/>
              <w:marRight w:val="0"/>
              <w:marTop w:val="0"/>
              <w:marBottom w:val="0"/>
              <w:divBdr>
                <w:top w:val="none" w:sz="0" w:space="0" w:color="auto"/>
                <w:left w:val="none" w:sz="0" w:space="0" w:color="auto"/>
                <w:bottom w:val="none" w:sz="0" w:space="0" w:color="auto"/>
                <w:right w:val="none" w:sz="0" w:space="0" w:color="auto"/>
              </w:divBdr>
            </w:div>
          </w:divsChild>
        </w:div>
        <w:div w:id="1873611937">
          <w:marLeft w:val="0"/>
          <w:marRight w:val="0"/>
          <w:marTop w:val="0"/>
          <w:marBottom w:val="0"/>
          <w:divBdr>
            <w:top w:val="none" w:sz="0" w:space="0" w:color="auto"/>
            <w:left w:val="none" w:sz="0" w:space="0" w:color="auto"/>
            <w:bottom w:val="none" w:sz="0" w:space="0" w:color="auto"/>
            <w:right w:val="none" w:sz="0" w:space="0" w:color="auto"/>
          </w:divBdr>
          <w:divsChild>
            <w:div w:id="172840669">
              <w:marLeft w:val="0"/>
              <w:marRight w:val="0"/>
              <w:marTop w:val="0"/>
              <w:marBottom w:val="0"/>
              <w:divBdr>
                <w:top w:val="none" w:sz="0" w:space="0" w:color="auto"/>
                <w:left w:val="none" w:sz="0" w:space="0" w:color="auto"/>
                <w:bottom w:val="none" w:sz="0" w:space="0" w:color="auto"/>
                <w:right w:val="none" w:sz="0" w:space="0" w:color="auto"/>
              </w:divBdr>
            </w:div>
          </w:divsChild>
        </w:div>
        <w:div w:id="1932933812">
          <w:marLeft w:val="0"/>
          <w:marRight w:val="0"/>
          <w:marTop w:val="0"/>
          <w:marBottom w:val="0"/>
          <w:divBdr>
            <w:top w:val="none" w:sz="0" w:space="0" w:color="auto"/>
            <w:left w:val="none" w:sz="0" w:space="0" w:color="auto"/>
            <w:bottom w:val="none" w:sz="0" w:space="0" w:color="auto"/>
            <w:right w:val="none" w:sz="0" w:space="0" w:color="auto"/>
          </w:divBdr>
          <w:divsChild>
            <w:div w:id="737439037">
              <w:marLeft w:val="0"/>
              <w:marRight w:val="0"/>
              <w:marTop w:val="0"/>
              <w:marBottom w:val="0"/>
              <w:divBdr>
                <w:top w:val="none" w:sz="0" w:space="0" w:color="auto"/>
                <w:left w:val="none" w:sz="0" w:space="0" w:color="auto"/>
                <w:bottom w:val="none" w:sz="0" w:space="0" w:color="auto"/>
                <w:right w:val="none" w:sz="0" w:space="0" w:color="auto"/>
              </w:divBdr>
            </w:div>
          </w:divsChild>
        </w:div>
        <w:div w:id="2018194192">
          <w:marLeft w:val="0"/>
          <w:marRight w:val="0"/>
          <w:marTop w:val="0"/>
          <w:marBottom w:val="0"/>
          <w:divBdr>
            <w:top w:val="none" w:sz="0" w:space="0" w:color="auto"/>
            <w:left w:val="none" w:sz="0" w:space="0" w:color="auto"/>
            <w:bottom w:val="none" w:sz="0" w:space="0" w:color="auto"/>
            <w:right w:val="none" w:sz="0" w:space="0" w:color="auto"/>
          </w:divBdr>
          <w:divsChild>
            <w:div w:id="1185437415">
              <w:marLeft w:val="0"/>
              <w:marRight w:val="0"/>
              <w:marTop w:val="0"/>
              <w:marBottom w:val="0"/>
              <w:divBdr>
                <w:top w:val="none" w:sz="0" w:space="0" w:color="auto"/>
                <w:left w:val="none" w:sz="0" w:space="0" w:color="auto"/>
                <w:bottom w:val="none" w:sz="0" w:space="0" w:color="auto"/>
                <w:right w:val="none" w:sz="0" w:space="0" w:color="auto"/>
              </w:divBdr>
            </w:div>
          </w:divsChild>
        </w:div>
        <w:div w:id="2061786835">
          <w:marLeft w:val="0"/>
          <w:marRight w:val="0"/>
          <w:marTop w:val="0"/>
          <w:marBottom w:val="0"/>
          <w:divBdr>
            <w:top w:val="none" w:sz="0" w:space="0" w:color="auto"/>
            <w:left w:val="none" w:sz="0" w:space="0" w:color="auto"/>
            <w:bottom w:val="none" w:sz="0" w:space="0" w:color="auto"/>
            <w:right w:val="none" w:sz="0" w:space="0" w:color="auto"/>
          </w:divBdr>
          <w:divsChild>
            <w:div w:id="409154967">
              <w:marLeft w:val="0"/>
              <w:marRight w:val="0"/>
              <w:marTop w:val="0"/>
              <w:marBottom w:val="0"/>
              <w:divBdr>
                <w:top w:val="none" w:sz="0" w:space="0" w:color="auto"/>
                <w:left w:val="none" w:sz="0" w:space="0" w:color="auto"/>
                <w:bottom w:val="none" w:sz="0" w:space="0" w:color="auto"/>
                <w:right w:val="none" w:sz="0" w:space="0" w:color="auto"/>
              </w:divBdr>
            </w:div>
          </w:divsChild>
        </w:div>
        <w:div w:id="2102951861">
          <w:marLeft w:val="0"/>
          <w:marRight w:val="0"/>
          <w:marTop w:val="0"/>
          <w:marBottom w:val="0"/>
          <w:divBdr>
            <w:top w:val="none" w:sz="0" w:space="0" w:color="auto"/>
            <w:left w:val="none" w:sz="0" w:space="0" w:color="auto"/>
            <w:bottom w:val="none" w:sz="0" w:space="0" w:color="auto"/>
            <w:right w:val="none" w:sz="0" w:space="0" w:color="auto"/>
          </w:divBdr>
          <w:divsChild>
            <w:div w:id="1956060062">
              <w:marLeft w:val="0"/>
              <w:marRight w:val="0"/>
              <w:marTop w:val="0"/>
              <w:marBottom w:val="0"/>
              <w:divBdr>
                <w:top w:val="none" w:sz="0" w:space="0" w:color="auto"/>
                <w:left w:val="none" w:sz="0" w:space="0" w:color="auto"/>
                <w:bottom w:val="none" w:sz="0" w:space="0" w:color="auto"/>
                <w:right w:val="none" w:sz="0" w:space="0" w:color="auto"/>
              </w:divBdr>
            </w:div>
          </w:divsChild>
        </w:div>
        <w:div w:id="2117603403">
          <w:marLeft w:val="0"/>
          <w:marRight w:val="0"/>
          <w:marTop w:val="0"/>
          <w:marBottom w:val="0"/>
          <w:divBdr>
            <w:top w:val="none" w:sz="0" w:space="0" w:color="auto"/>
            <w:left w:val="none" w:sz="0" w:space="0" w:color="auto"/>
            <w:bottom w:val="none" w:sz="0" w:space="0" w:color="auto"/>
            <w:right w:val="none" w:sz="0" w:space="0" w:color="auto"/>
          </w:divBdr>
          <w:divsChild>
            <w:div w:id="7289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theme" Target="theme/theme1.xml"/><Relationship Id="rId5" Type="http://schemas.openxmlformats.org/officeDocument/2006/relationships/styles" Target="styles.xml"/><Relationship Id="rId61" Type="http://schemas.openxmlformats.org/officeDocument/2006/relationships/image" Target="media/image46.png"/><Relationship Id="rId1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www.cnb.cz/cs/financni-trhy/devizovy-trh/kurzy-devizoveho-trhu/kurzy-devizoveho-trhu/denni_kurz.txt;jsessionid=F4C90CA223CEFEC342FF0967F39EF2F0?date=01.07.2024" TargetMode="External"/><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3.png"/><Relationship Id="rId17" Type="http://schemas.microsoft.com/office/2011/relationships/commentsExtended" Target="commentsExtended.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hyperlink" Target="https://www.cnb.cz/cs/financni-trhy/devizovy-trh/kurzy-ostatnich-men/kurzy-ostatnich-men/kurzy.txt?rok=2024&amp;mesic=5" TargetMode="External"/><Relationship Id="rId52" Type="http://schemas.openxmlformats.org/officeDocument/2006/relationships/image" Target="media/image37.png"/><Relationship Id="rId60" Type="http://schemas.openxmlformats.org/officeDocument/2006/relationships/image" Target="media/image45.png"/><Relationship Id="rId65"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microsoft.com/office/2016/09/relationships/commentsIds" Target="commentsIds.xml"/><Relationship Id="rId39" Type="http://schemas.openxmlformats.org/officeDocument/2006/relationships/image" Target="media/image26.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fee24eb-811a-4503-918e-86d80c881a36">
      <Terms xmlns="http://schemas.microsoft.com/office/infopath/2007/PartnerControls"/>
    </lcf76f155ced4ddcb4097134ff3c332f>
    <TaxCatchAll xmlns="7ecb6988-8dc2-4b89-a32b-926ef62d0a2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4D975C6BB40C74B91A2D2F4D4FE9652" ma:contentTypeVersion="11" ma:contentTypeDescription="Vytvoří nový dokument" ma:contentTypeScope="" ma:versionID="a309d54d7739d34bc2c170e84c8c62e1">
  <xsd:schema xmlns:xsd="http://www.w3.org/2001/XMLSchema" xmlns:xs="http://www.w3.org/2001/XMLSchema" xmlns:p="http://schemas.microsoft.com/office/2006/metadata/properties" xmlns:ns2="9fee24eb-811a-4503-918e-86d80c881a36" xmlns:ns3="7ecb6988-8dc2-4b89-a32b-926ef62d0a20" targetNamespace="http://schemas.microsoft.com/office/2006/metadata/properties" ma:root="true" ma:fieldsID="50a18c09a13ae748c57d1249d5f91a9a" ns2:_="" ns3:_="">
    <xsd:import namespace="9fee24eb-811a-4503-918e-86d80c881a36"/>
    <xsd:import namespace="7ecb6988-8dc2-4b89-a32b-926ef62d0a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ee24eb-811a-4503-918e-86d80c881a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9e2d8c59-4434-4557-a907-e6f50f1884b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cb6988-8dc2-4b89-a32b-926ef62d0a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0eb16c6-73c5-4d57-8ead-e65bcd38ee84}" ma:internalName="TaxCatchAll" ma:showField="CatchAllData" ma:web="7ecb6988-8dc2-4b89-a32b-926ef62d0a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A15559-2FFF-4B34-B2ED-A7E1B4A3F9C5}">
  <ds:schemaRefs>
    <ds:schemaRef ds:uri="http://schemas.microsoft.com/office/2006/metadata/properties"/>
    <ds:schemaRef ds:uri="http://schemas.microsoft.com/office/infopath/2007/PartnerControls"/>
    <ds:schemaRef ds:uri="9fee24eb-811a-4503-918e-86d80c881a36"/>
    <ds:schemaRef ds:uri="7ecb6988-8dc2-4b89-a32b-926ef62d0a20"/>
  </ds:schemaRefs>
</ds:datastoreItem>
</file>

<file path=customXml/itemProps2.xml><?xml version="1.0" encoding="utf-8"?>
<ds:datastoreItem xmlns:ds="http://schemas.openxmlformats.org/officeDocument/2006/customXml" ds:itemID="{F555C475-2912-4D19-93D0-39F9E14EFE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ee24eb-811a-4503-918e-86d80c881a36"/>
    <ds:schemaRef ds:uri="7ecb6988-8dc2-4b89-a32b-926ef62d0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D56F28-0851-417E-A2F5-4172C0327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1863</TotalTime>
  <Pages>63</Pages>
  <Words>7773</Words>
  <Characters>45863</Characters>
  <Application>Microsoft Office Word</Application>
  <DocSecurity>0</DocSecurity>
  <Lines>382</Lines>
  <Paragraphs>107</Paragraphs>
  <ScaleCrop>false</ScaleCrop>
  <Company/>
  <LinksUpToDate>false</LinksUpToDate>
  <CharactersWithSpaces>53529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Urbaníková Nikola</dc:creator>
  <cp:keywords/>
  <dc:description/>
  <cp:lastModifiedBy>Urbaníková Nikola</cp:lastModifiedBy>
  <cp:revision>129</cp:revision>
  <dcterms:created xsi:type="dcterms:W3CDTF">2024-07-11T22:49:00Z</dcterms:created>
  <dcterms:modified xsi:type="dcterms:W3CDTF">2024-12-16T12:47:00Z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0x01010044D975C6BB40C74B91A2D2F4D4FE9652</vt:lpwstr>
  </property>
  <property fmtid="{D5CDD505-2E9C-101B-9397-08002B2CF9AE}" pid="3" name="MediaServiceImageTags">
    <vt:lpwstr/>
  </property>
</Properties>
</file>