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Факультет информационных технологий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1C784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Веб-разработка</w:t>
      </w: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По теме: «</w:t>
      </w:r>
      <w:r w:rsidR="00552A7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базы данных</w:t>
      </w: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A516E" w:rsidRPr="00921AD8" w:rsidRDefault="006A516E" w:rsidP="006A516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Студент 3 курса, гр. 221-365</w:t>
      </w:r>
    </w:p>
    <w:p w:rsidR="006A516E" w:rsidRPr="00921AD8" w:rsidRDefault="006A516E" w:rsidP="006A516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Тимонькина</w:t>
      </w:r>
      <w:proofErr w:type="spellEnd"/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Виктория</w:t>
      </w:r>
    </w:p>
    <w:p w:rsidR="006A516E" w:rsidRPr="00921AD8" w:rsidRDefault="006A516E" w:rsidP="006A516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Руководители:</w:t>
      </w:r>
    </w:p>
    <w:p w:rsidR="006A516E" w:rsidRPr="00921AD8" w:rsidRDefault="006A516E" w:rsidP="006A516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М. В. Даньшина</w:t>
      </w: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16E" w:rsidRPr="00921AD8" w:rsidRDefault="006A516E" w:rsidP="006A51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</w:p>
    <w:p w:rsidR="008C24B3" w:rsidRDefault="006A516E" w:rsidP="008C24B3">
      <w:pPr>
        <w:spacing w:after="100" w:afterAutospacing="1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lastRenderedPageBreak/>
        <w:t xml:space="preserve">Порядок </w:t>
      </w:r>
      <w:r w:rsidR="008C24B3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выполнени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я</w:t>
      </w:r>
      <w:r w:rsidR="008C24B3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лабораторной работы</w:t>
      </w:r>
      <w:r w:rsidR="008C24B3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:</w:t>
      </w:r>
    </w:p>
    <w:p w:rsidR="008C24B3" w:rsidRPr="003674DF" w:rsidRDefault="008C24B3" w:rsidP="008C24B3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674D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Тема: Автомобили. Новости, объявления, продажа, общение</w:t>
      </w:r>
    </w:p>
    <w:p w:rsidR="008C24B3" w:rsidRDefault="008C24B3" w:rsidP="008C24B3">
      <w:pPr>
        <w:pStyle w:val="a4"/>
        <w:numPr>
          <w:ilvl w:val="0"/>
          <w:numId w:val="1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Анализ предметной области</w:t>
      </w:r>
    </w:p>
    <w:p w:rsidR="008C24B3" w:rsidRPr="00057AF8" w:rsidRDefault="008C24B3" w:rsidP="008C24B3">
      <w:pPr>
        <w:pStyle w:val="a4"/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Сайт 1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:</w:t>
      </w:r>
    </w:p>
    <w:p w:rsidR="008C24B3" w:rsidRPr="00057AF8" w:rsidRDefault="008C24B3" w:rsidP="008C24B3">
      <w:pPr>
        <w:pStyle w:val="a4"/>
        <w:numPr>
          <w:ilvl w:val="1"/>
          <w:numId w:val="2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Сайт «</w:t>
      </w:r>
      <w:proofErr w:type="gramStart"/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авто</w:t>
      </w: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.</w:t>
      </w:r>
      <w:proofErr w:type="spellStart"/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ру</w:t>
      </w:r>
      <w:proofErr w:type="spellEnd"/>
      <w:proofErr w:type="gramEnd"/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»</w:t>
      </w:r>
    </w:p>
    <w:p w:rsidR="008C24B3" w:rsidRPr="00057AF8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2.2 </w:t>
      </w:r>
      <w:hyperlink r:id="rId5" w:history="1">
        <w:r w:rsidRPr="00920E78">
          <w:rPr>
            <w:rStyle w:val="a3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https://auto.ru/</w:t>
        </w:r>
      </w:hyperlink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2.3 </w:t>
      </w:r>
      <w:r w:rsidRPr="003674D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 структуры сайта с точки зрения дальнейшего проектирования базы данных</w:t>
      </w:r>
      <w:r w:rsidRPr="00F3664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Типы страниц на сайте:</w:t>
      </w:r>
    </w:p>
    <w:p w:rsidR="008C24B3" w:rsidRPr="00560959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5609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Главная страница. </w:t>
      </w:r>
      <w:r w:rsidRPr="00560959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Фильтры с категориями поиска, популярные объявления, ссылки на другие страницы. </w:t>
      </w:r>
    </w:p>
    <w:p w:rsidR="008C24B3" w:rsidRPr="00560959" w:rsidRDefault="008C24B3" w:rsidP="008C24B3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/>
          <w:kern w:val="0"/>
        </w:rPr>
      </w:pPr>
      <w:r w:rsidRPr="005609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Страница поиска. </w:t>
      </w:r>
      <w:r w:rsidRPr="00560959">
        <w:rPr>
          <w:rFonts w:ascii="Times New Roman" w:hAnsi="Times New Roman" w:cs="Times New Roman"/>
          <w:color w:val="000000"/>
          <w:kern w:val="0"/>
        </w:rPr>
        <w:t>Формы для ввода критериев поиска (марка автомобиля, модель, пробег, год, цена, регион, тип кузова, двигатель), результаты поиска.</w:t>
      </w:r>
    </w:p>
    <w:p w:rsidR="008C24B3" w:rsidRPr="00560959" w:rsidRDefault="008C24B3" w:rsidP="008C24B3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/>
          <w:kern w:val="0"/>
        </w:rPr>
      </w:pPr>
      <w:r w:rsidRPr="005609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Страница объявления. </w:t>
      </w:r>
      <w:r w:rsidRPr="00560959">
        <w:rPr>
          <w:rFonts w:ascii="Times New Roman" w:hAnsi="Times New Roman" w:cs="Times New Roman"/>
          <w:color w:val="000000"/>
          <w:kern w:val="0"/>
        </w:rPr>
        <w:t>Информация об автомобиле (марка</w:t>
      </w:r>
      <w:r>
        <w:rPr>
          <w:rFonts w:ascii="Times New Roman" w:hAnsi="Times New Roman" w:cs="Times New Roman"/>
          <w:color w:val="000000"/>
          <w:kern w:val="0"/>
        </w:rPr>
        <w:t xml:space="preserve"> автомобиля</w:t>
      </w:r>
      <w:r w:rsidRPr="00560959">
        <w:rPr>
          <w:rFonts w:ascii="Times New Roman" w:hAnsi="Times New Roman" w:cs="Times New Roman"/>
          <w:color w:val="000000"/>
          <w:kern w:val="0"/>
        </w:rPr>
        <w:t xml:space="preserve">, модель, год, пробег, цена, описание, фотографии, контактная информация продавца), возможность связаться с продавцом, возможность добавить </w:t>
      </w:r>
      <w:r>
        <w:rPr>
          <w:rFonts w:ascii="Times New Roman" w:hAnsi="Times New Roman" w:cs="Times New Roman"/>
          <w:color w:val="000000"/>
          <w:kern w:val="0"/>
        </w:rPr>
        <w:t xml:space="preserve">автомобиль </w:t>
      </w:r>
      <w:r w:rsidRPr="00560959">
        <w:rPr>
          <w:rFonts w:ascii="Times New Roman" w:hAnsi="Times New Roman" w:cs="Times New Roman"/>
          <w:color w:val="000000"/>
          <w:kern w:val="0"/>
        </w:rPr>
        <w:t>в избранное.</w:t>
      </w:r>
    </w:p>
    <w:p w:rsidR="008C24B3" w:rsidRPr="00560959" w:rsidRDefault="008C24B3" w:rsidP="008C24B3">
      <w:pPr>
        <w:tabs>
          <w:tab w:val="left" w:pos="1134"/>
        </w:tabs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56095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Страница с дилерами.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 </w:t>
      </w:r>
      <w:r w:rsidRPr="00560959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Формы для ввода критериев дилера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(новизна, марка автомобиля), результаты поиска. </w:t>
      </w:r>
    </w:p>
    <w:p w:rsidR="008C24B3" w:rsidRPr="00BC27DD" w:rsidRDefault="008C24B3" w:rsidP="008C24B3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/>
          <w:kern w:val="0"/>
        </w:rPr>
      </w:pPr>
      <w:r w:rsidRPr="00560959">
        <w:rPr>
          <w:rFonts w:ascii="Times New Roman" w:hAnsi="Times New Roman" w:cs="Times New Roman"/>
          <w:b/>
          <w:bCs/>
          <w:color w:val="000000"/>
          <w:kern w:val="0"/>
        </w:rPr>
        <w:t>Страница форума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. </w:t>
      </w:r>
      <w:r w:rsidRPr="00560959">
        <w:rPr>
          <w:rFonts w:ascii="Times New Roman" w:hAnsi="Times New Roman" w:cs="Times New Roman"/>
          <w:color w:val="000000"/>
          <w:kern w:val="0"/>
        </w:rPr>
        <w:t>Разделы форума по темам (обслуживание, тюнинг, юридические вопросы, общее), темы, сообщения.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2.4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 функционала сайта для пользователей и администраторов</w:t>
      </w: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8C24B3" w:rsidRPr="00461066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9A5A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Функционал для пользователей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>:</w:t>
      </w:r>
    </w:p>
    <w:p w:rsidR="008C24B3" w:rsidRPr="00086440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Размещение автомобиля на продажу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Поиск автомобиля по множеству критериев и просмотр найденных и предложенных автомобилей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Просмотр личных сообщений и переписка с другими пользователями и продавцами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Оформление кредита на покупку автомобиля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Просмотр статей и новостей, добавление статей в избранное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Дневная/ночная тема (изменение внешнего вида сайта)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Pr="00BC27DD" w:rsidRDefault="008C24B3" w:rsidP="008C24B3">
      <w:pPr>
        <w:pStyle w:val="a4"/>
        <w:numPr>
          <w:ilvl w:val="0"/>
          <w:numId w:val="4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Вход в личный кабинет и регистрация на сайте (авторизация)</w:t>
      </w: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. </w:t>
      </w:r>
    </w:p>
    <w:p w:rsidR="008C24B3" w:rsidRPr="00461066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Функционал для администраторов</w:t>
      </w:r>
      <w:r w:rsidRPr="0046106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:</w:t>
      </w:r>
    </w:p>
    <w:p w:rsidR="008C24B3" w:rsidRPr="00461066" w:rsidRDefault="008C24B3" w:rsidP="008C2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/>
          <w:kern w:val="0"/>
        </w:rPr>
      </w:pPr>
      <w:r w:rsidRPr="00461066">
        <w:rPr>
          <w:rFonts w:ascii="Times New Roman" w:hAnsi="Times New Roman" w:cs="Times New Roman"/>
          <w:color w:val="000000"/>
          <w:kern w:val="0"/>
        </w:rPr>
        <w:t xml:space="preserve">Добавление, редактирование и удаление информации о </w:t>
      </w:r>
      <w:r>
        <w:rPr>
          <w:rFonts w:ascii="Times New Roman" w:hAnsi="Times New Roman" w:cs="Times New Roman"/>
          <w:color w:val="000000"/>
          <w:kern w:val="0"/>
        </w:rPr>
        <w:t>сервисах, модерация форума</w:t>
      </w:r>
      <w:r w:rsidRPr="00461066">
        <w:rPr>
          <w:rFonts w:ascii="Times New Roman" w:hAnsi="Times New Roman" w:cs="Times New Roman"/>
          <w:color w:val="000000"/>
          <w:kern w:val="0"/>
        </w:rPr>
        <w:t>;</w:t>
      </w:r>
    </w:p>
    <w:p w:rsidR="008C24B3" w:rsidRPr="00461066" w:rsidRDefault="008C24B3" w:rsidP="008C2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Размещение и удаление рекламы</w:t>
      </w:r>
      <w:r w:rsidRPr="00461066">
        <w:rPr>
          <w:rFonts w:ascii="Times New Roman" w:hAnsi="Times New Roman" w:cs="Times New Roman"/>
          <w:color w:val="000000"/>
          <w:kern w:val="0"/>
        </w:rPr>
        <w:t>;</w:t>
      </w:r>
    </w:p>
    <w:p w:rsidR="008C24B3" w:rsidRPr="00461066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lastRenderedPageBreak/>
        <w:t>Модерация новостей, статей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, комментариев пользователей, управление информацией об автосалонах, дилерах. </w:t>
      </w:r>
    </w:p>
    <w:p w:rsidR="008C24B3" w:rsidRPr="00057AF8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Сайт 2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:</w:t>
      </w:r>
    </w:p>
    <w:p w:rsidR="008C24B3" w:rsidRPr="00057AF8" w:rsidRDefault="008C24B3" w:rsidP="008C24B3">
      <w:pPr>
        <w:pStyle w:val="a4"/>
        <w:numPr>
          <w:ilvl w:val="1"/>
          <w:numId w:val="3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Сайт «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колеса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ru</w:t>
      </w:r>
      <w:proofErr w:type="spellEnd"/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»</w:t>
      </w:r>
    </w:p>
    <w:p w:rsidR="008C24B3" w:rsidRPr="00AD5491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2.2 </w:t>
      </w:r>
      <w:hyperlink r:id="rId6" w:history="1">
        <w:r w:rsidRPr="00920E78">
          <w:rPr>
            <w:rStyle w:val="a3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https://www.kolesa.ru/</w:t>
        </w:r>
      </w:hyperlink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 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2.3 </w:t>
      </w:r>
      <w:r w:rsidRPr="003674D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 структуры сайта с точки зрения дальнейшего проектирования базы данных</w:t>
      </w:r>
      <w:r w:rsidRPr="00F3664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Типы страниц на сайте:</w:t>
      </w:r>
    </w:p>
    <w:p w:rsidR="008C24B3" w:rsidRPr="00086440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51C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Главная страница. </w:t>
      </w:r>
      <w:r w:rsidRPr="0008644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Поиск, популярные статьи, новости, поиск по ключевому слову, раздел «Подобрать авто»</w:t>
      </w:r>
    </w:p>
    <w:p w:rsidR="008C24B3" w:rsidRPr="00086440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51C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Страница «Подобрать Авто»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Формы для ввода критериев поиска (Город, новизна автомобиля, цена, год, цвет, марка автомобиля, поколение), выбор по марке, предложения на авто и результаты поиска. 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Страница со статьями. </w:t>
      </w:r>
      <w:r w:rsidRPr="0008644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Популярные статьи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поиск по ключевому слову</w:t>
      </w:r>
    </w:p>
    <w:p w:rsidR="008C24B3" w:rsidRPr="00086440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Страница с новостями. </w:t>
      </w:r>
      <w:r w:rsidRPr="0008644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Новости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поиск по ключевому слову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2.4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 функционала сайта для пользователей и администраторов</w:t>
      </w:r>
      <w:r w:rsidRPr="00057AF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8C24B3" w:rsidRPr="00086440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9A5A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Функционал для пользователей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>:</w:t>
      </w:r>
    </w:p>
    <w:p w:rsidR="008C24B3" w:rsidRPr="00BC27DD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Поиск по ключевому слову среди новостей и статей об автомобилях;</w:t>
      </w:r>
    </w:p>
    <w:p w:rsidR="008C24B3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Поиск автомобиля по множеству критериев и просмотр найденных и предложенных автомобилей;</w:t>
      </w:r>
    </w:p>
    <w:p w:rsidR="008C24B3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Оформление ОСАГО для автомобиля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;</w:t>
      </w:r>
    </w:p>
    <w:p w:rsidR="008C24B3" w:rsidRPr="00BC27DD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Оформление заявки на ремонт и обслуживание автомобиля</w:t>
      </w: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Pr="00461066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BC27D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Просмотр стате</w:t>
      </w: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й и новостей, добавление статей в избранное;</w:t>
      </w:r>
    </w:p>
    <w:p w:rsidR="008C24B3" w:rsidRPr="00461066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Дневная/ночная тема (изменение внешнего вида сайта);</w:t>
      </w:r>
    </w:p>
    <w:p w:rsidR="008C24B3" w:rsidRPr="00461066" w:rsidRDefault="008C24B3" w:rsidP="008C24B3">
      <w:pPr>
        <w:pStyle w:val="a4"/>
        <w:numPr>
          <w:ilvl w:val="0"/>
          <w:numId w:val="5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Вход в личный кабинет и регистрация на сайте (авторизация). </w:t>
      </w:r>
    </w:p>
    <w:p w:rsidR="008C24B3" w:rsidRPr="00461066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46106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Функционал для администраторов:</w:t>
      </w:r>
    </w:p>
    <w:p w:rsidR="008C24B3" w:rsidRPr="00D73471" w:rsidRDefault="008C24B3" w:rsidP="008C24B3">
      <w:pPr>
        <w:pStyle w:val="a4"/>
        <w:numPr>
          <w:ilvl w:val="0"/>
          <w:numId w:val="6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Модерация новостей, статей, комментариев пользователей</w:t>
      </w:r>
      <w:r w:rsidRPr="00D7347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6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У</w:t>
      </w:r>
      <w:r w:rsidRPr="0046106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правление информацией об автосалонах</w:t>
      </w:r>
      <w:r w:rsidRPr="00D7347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Default="008C24B3" w:rsidP="008C24B3">
      <w:pPr>
        <w:pStyle w:val="a4"/>
        <w:numPr>
          <w:ilvl w:val="0"/>
          <w:numId w:val="6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Ответ на вопросы посетителей сайта и модерация комментариев</w:t>
      </w:r>
      <w:r w:rsidRPr="00D7347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;</w:t>
      </w:r>
    </w:p>
    <w:p w:rsidR="008C24B3" w:rsidRPr="00D73471" w:rsidRDefault="008C24B3" w:rsidP="008C24B3">
      <w:pPr>
        <w:pStyle w:val="a4"/>
        <w:numPr>
          <w:ilvl w:val="0"/>
          <w:numId w:val="6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Размещение и модерация рекламы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.</w:t>
      </w:r>
    </w:p>
    <w:p w:rsidR="008C24B3" w:rsidRDefault="008C24B3" w:rsidP="008C24B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C24B3" w:rsidRPr="001C7845" w:rsidRDefault="008C24B3" w:rsidP="001C7845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С</w:t>
      </w:r>
      <w:r w:rsidRPr="0074793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хема базы данных</w:t>
      </w:r>
      <w:r w:rsidRPr="00D85C3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:</w:t>
      </w:r>
      <w:r w:rsidR="001C7845" w:rsidRPr="001C7845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  <w:r w:rsidR="001C7845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38A6EF0" wp14:editId="20CEDB1C">
            <wp:extent cx="5940425" cy="6899910"/>
            <wp:effectExtent l="0" t="0" r="3175" b="0"/>
            <wp:docPr id="26878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6534" name="Рисунок 268786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87" w:rsidRPr="00001087" w:rsidRDefault="00001087" w:rsidP="00001087">
      <w:pPr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0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базы данных</w:t>
      </w:r>
    </w:p>
    <w:p w:rsidR="00CD24AD" w:rsidRDefault="00CD24AD"/>
    <w:sectPr w:rsidR="00CD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3963"/>
    <w:multiLevelType w:val="hybridMultilevel"/>
    <w:tmpl w:val="6D7236A6"/>
    <w:lvl w:ilvl="0" w:tplc="D96A5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ACC4B92"/>
    <w:multiLevelType w:val="hybridMultilevel"/>
    <w:tmpl w:val="86D07A6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48E1934"/>
    <w:multiLevelType w:val="multilevel"/>
    <w:tmpl w:val="A664D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55DB7D70"/>
    <w:multiLevelType w:val="multilevel"/>
    <w:tmpl w:val="B45A5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B9D6893"/>
    <w:multiLevelType w:val="hybridMultilevel"/>
    <w:tmpl w:val="EEEEB14E"/>
    <w:lvl w:ilvl="0" w:tplc="B37299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F602349"/>
    <w:multiLevelType w:val="multilevel"/>
    <w:tmpl w:val="A664D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num w:numId="1" w16cid:durableId="1561331353">
    <w:abstractNumId w:val="3"/>
  </w:num>
  <w:num w:numId="2" w16cid:durableId="1757706492">
    <w:abstractNumId w:val="5"/>
  </w:num>
  <w:num w:numId="3" w16cid:durableId="196937839">
    <w:abstractNumId w:val="2"/>
  </w:num>
  <w:num w:numId="4" w16cid:durableId="908032066">
    <w:abstractNumId w:val="4"/>
  </w:num>
  <w:num w:numId="5" w16cid:durableId="1635329578">
    <w:abstractNumId w:val="1"/>
  </w:num>
  <w:num w:numId="6" w16cid:durableId="5511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B1"/>
    <w:rsid w:val="00001087"/>
    <w:rsid w:val="001208B1"/>
    <w:rsid w:val="001C7845"/>
    <w:rsid w:val="00552A76"/>
    <w:rsid w:val="006A516E"/>
    <w:rsid w:val="008C24B3"/>
    <w:rsid w:val="00CD24AD"/>
    <w:rsid w:val="00E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D0726"/>
  <w15:chartTrackingRefBased/>
  <w15:docId w15:val="{6BAED505-C2C8-D74D-BE96-304D3EEF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4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lesa.ru/" TargetMode="External"/><Relationship Id="rId5" Type="http://schemas.openxmlformats.org/officeDocument/2006/relationships/hyperlink" Target="https://aut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</dc:creator>
  <cp:keywords/>
  <dc:description/>
  <cp:lastModifiedBy>Виктория Т</cp:lastModifiedBy>
  <cp:revision>6</cp:revision>
  <dcterms:created xsi:type="dcterms:W3CDTF">2024-09-20T12:13:00Z</dcterms:created>
  <dcterms:modified xsi:type="dcterms:W3CDTF">2024-10-03T18:16:00Z</dcterms:modified>
</cp:coreProperties>
</file>