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7 - </w:t>
      </w:r>
      <w:r w:rsidR="00371ED9">
        <w:t>08</w:t>
      </w:r>
      <w:r w:rsidR="005D1E10">
        <w:t xml:space="preserve"> </w:t>
      </w:r>
      <w:r w:rsidR="00371ED9">
        <w:t>-31</w:t>
      </w:r>
      <w:r w:rsidR="00046D1D">
        <w:t xml:space="preserve"> d.  </w:t>
      </w:r>
      <w:r w:rsidR="005D1E10">
        <w:t>N</w:t>
      </w:r>
      <w:r w:rsidR="00046D1D">
        <w:t>r.</w:t>
      </w:r>
      <w:r w:rsidR="00695459" w:rsidRPr="00695459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0534B8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C2D3B" w:rsidTr="002C7D85">
        <w:trPr>
          <w:trHeight w:val="483"/>
        </w:trPr>
        <w:tc>
          <w:tcPr>
            <w:tcW w:w="183" w:type="pct"/>
            <w:shd w:val="clear" w:color="auto" w:fill="auto"/>
            <w:vAlign w:val="center"/>
          </w:tcPr>
          <w:p w:rsidR="003806EF" w:rsidRDefault="00EC1BEF" w:rsidP="002C7D85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</w:tcPr>
          <w:p w:rsidR="003806EF" w:rsidRDefault="000812EB" w:rsidP="00230662">
            <w:r>
              <w:t>Kalvarijų g.184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C007F6" w:rsidP="00C007F6">
            <w:pPr>
              <w:jc w:val="center"/>
            </w:pPr>
            <w:r>
              <w:t>-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0812EB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46672B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0812EB" w:rsidP="00C007F6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992BF7" w:rsidP="00992BF7">
            <w:r>
              <w:t>Nerūšiuotos buitinės atliekos</w:t>
            </w:r>
          </w:p>
        </w:tc>
      </w:tr>
      <w:tr w:rsidR="00EC2D3B" w:rsidTr="002C7D85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3806EF" w:rsidRDefault="00597FAE" w:rsidP="002C7D85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</w:tcPr>
          <w:p w:rsidR="003806EF" w:rsidRDefault="001302B9" w:rsidP="00597FAE">
            <w:r>
              <w:t>Kalvarijų g.1</w:t>
            </w:r>
            <w:r w:rsidR="000812EB">
              <w:t>78 B</w:t>
            </w:r>
            <w:r>
              <w:t xml:space="preserve">                 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DF7CC1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0812EB" w:rsidP="00C007F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Pr="00597FAE" w:rsidRDefault="00597FA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597FAE" w:rsidRDefault="00C007F6" w:rsidP="00C007F6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230662"/>
          <w:p w:rsidR="003806EF" w:rsidRDefault="003806EF" w:rsidP="00D74DAC"/>
        </w:tc>
      </w:tr>
      <w:tr w:rsidR="00EC2D3B" w:rsidTr="002C7D85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C6318A" w:rsidRDefault="00D74DAC" w:rsidP="002C7D85">
            <w:pPr>
              <w:jc w:val="center"/>
            </w:pPr>
            <w:r>
              <w:t>3.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6318A" w:rsidRDefault="000812EB" w:rsidP="00C007F6">
            <w:r>
              <w:t>Kalvarijų g.172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C6318A" w:rsidRDefault="008A29CE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C6318A" w:rsidRDefault="00224CFA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C6318A" w:rsidRDefault="00C6318A" w:rsidP="00C007F6">
            <w:pPr>
              <w:jc w:val="center"/>
            </w:pPr>
          </w:p>
          <w:p w:rsidR="008A29CE" w:rsidRDefault="008A29C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7CC1" w:rsidRDefault="00DF7CC1" w:rsidP="00C007F6">
            <w:pPr>
              <w:jc w:val="center"/>
            </w:pPr>
            <w:r>
              <w:t>VSA</w:t>
            </w:r>
          </w:p>
          <w:p w:rsidR="00DF7CC1" w:rsidRDefault="000812EB" w:rsidP="00C007F6">
            <w:pPr>
              <w:jc w:val="center"/>
            </w:pPr>
            <w:r>
              <w:t>tvar.com</w:t>
            </w:r>
          </w:p>
        </w:tc>
        <w:tc>
          <w:tcPr>
            <w:tcW w:w="501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38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C6318A" w:rsidRDefault="00C007F6" w:rsidP="00C007F6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C6318A" w:rsidRDefault="000812EB" w:rsidP="00C007F6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</w:tr>
      <w:tr w:rsidR="00EC2D3B" w:rsidTr="002C7D85">
        <w:trPr>
          <w:trHeight w:val="707"/>
        </w:trPr>
        <w:tc>
          <w:tcPr>
            <w:tcW w:w="183" w:type="pct"/>
            <w:shd w:val="clear" w:color="auto" w:fill="auto"/>
            <w:vAlign w:val="center"/>
          </w:tcPr>
          <w:p w:rsidR="00B76959" w:rsidRDefault="00EC2D3B" w:rsidP="002C7D85">
            <w:pPr>
              <w:jc w:val="center"/>
            </w:pPr>
            <w:r>
              <w:lastRenderedPageBreak/>
              <w:t>4.</w:t>
            </w:r>
          </w:p>
        </w:tc>
        <w:tc>
          <w:tcPr>
            <w:tcW w:w="544" w:type="pct"/>
            <w:shd w:val="clear" w:color="auto" w:fill="auto"/>
          </w:tcPr>
          <w:p w:rsidR="00B76959" w:rsidRDefault="00697256" w:rsidP="0021687D">
            <w:r>
              <w:t>Kalvarijų g.176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B76959" w:rsidRDefault="003E01BA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B76959" w:rsidRDefault="0021687D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B76959" w:rsidRDefault="003E01BA" w:rsidP="00686A0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C946CB" w:rsidRDefault="00C946CB" w:rsidP="00686A08">
            <w:pPr>
              <w:jc w:val="center"/>
            </w:pPr>
          </w:p>
        </w:tc>
        <w:tc>
          <w:tcPr>
            <w:tcW w:w="501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38" w:type="pct"/>
          </w:tcPr>
          <w:p w:rsidR="00B76959" w:rsidRDefault="00992BF7" w:rsidP="00EB129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B76959" w:rsidRDefault="009D04B8" w:rsidP="00686A08">
            <w:pPr>
              <w:jc w:val="center"/>
            </w:pPr>
            <w:r>
              <w:t>Statybinės atliekos</w:t>
            </w:r>
          </w:p>
        </w:tc>
        <w:tc>
          <w:tcPr>
            <w:tcW w:w="437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36A35" w:rsidRDefault="00436A35" w:rsidP="0021687D">
            <w:pPr>
              <w:jc w:val="center"/>
            </w:pPr>
          </w:p>
        </w:tc>
      </w:tr>
      <w:tr w:rsidR="00DB6520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B6520" w:rsidRDefault="00686A08" w:rsidP="002C7D85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B6520" w:rsidRDefault="00DB6520" w:rsidP="00686A08">
            <w:r>
              <w:t>Kalvarijų g.182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B6520" w:rsidRDefault="00DB6520" w:rsidP="00686A08">
            <w:pPr>
              <w:jc w:val="center"/>
            </w:pPr>
          </w:p>
        </w:tc>
        <w:tc>
          <w:tcPr>
            <w:tcW w:w="501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38" w:type="pct"/>
          </w:tcPr>
          <w:p w:rsidR="00DB6520" w:rsidRDefault="00DB6520" w:rsidP="00DB652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DB6520" w:rsidRDefault="00DB6520" w:rsidP="00DB6520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B6520" w:rsidRDefault="00DB6520" w:rsidP="00DB6520"/>
        </w:tc>
      </w:tr>
      <w:tr w:rsidR="00DB6520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B6520" w:rsidRDefault="00686A08" w:rsidP="002C7D85">
            <w:pPr>
              <w:jc w:val="center"/>
            </w:pPr>
            <w:r>
              <w:t>6</w:t>
            </w:r>
            <w:r w:rsidR="00DB6520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B6520" w:rsidRDefault="00DB6520" w:rsidP="00686A08">
            <w:r>
              <w:t>Kalvarijų g.192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DB6520" w:rsidRDefault="00DB6520" w:rsidP="00DB6520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B6520" w:rsidRDefault="00DB6520" w:rsidP="00DB6520">
            <w:pPr>
              <w:jc w:val="center"/>
            </w:pPr>
          </w:p>
        </w:tc>
        <w:tc>
          <w:tcPr>
            <w:tcW w:w="501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38" w:type="pct"/>
          </w:tcPr>
          <w:p w:rsidR="00DB6520" w:rsidRDefault="00DB6520" w:rsidP="00DB652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B6520" w:rsidRDefault="00DB6520" w:rsidP="00DB6520"/>
        </w:tc>
      </w:tr>
      <w:tr w:rsidR="00860DCE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860DCE" w:rsidRDefault="00686A08" w:rsidP="002C7D85">
            <w:pPr>
              <w:jc w:val="center"/>
            </w:pPr>
            <w:r>
              <w:t>7.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60DCE" w:rsidRDefault="00860DCE" w:rsidP="00686A08">
            <w:r>
              <w:t>Kalvarijų g.148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860DCE" w:rsidRDefault="00860DCE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860DCE" w:rsidRDefault="00860DCE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860DCE" w:rsidRDefault="00860DCE" w:rsidP="00860DCE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860DCE" w:rsidRDefault="00860DCE" w:rsidP="00860DCE">
            <w:pPr>
              <w:jc w:val="center"/>
            </w:pPr>
            <w:r>
              <w:t>VSA</w:t>
            </w:r>
          </w:p>
          <w:p w:rsidR="00860DCE" w:rsidRDefault="00860DCE" w:rsidP="00860DCE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501" w:type="pct"/>
          </w:tcPr>
          <w:p w:rsidR="00860DCE" w:rsidRDefault="00860DCE" w:rsidP="00DB6520">
            <w:pPr>
              <w:jc w:val="center"/>
            </w:pPr>
          </w:p>
        </w:tc>
        <w:tc>
          <w:tcPr>
            <w:tcW w:w="438" w:type="pct"/>
          </w:tcPr>
          <w:p w:rsidR="00860DCE" w:rsidRDefault="00860DCE" w:rsidP="00860DCE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860DCE" w:rsidRDefault="00860DCE" w:rsidP="00DB6520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860DCE" w:rsidRDefault="00860DCE" w:rsidP="00DB6520">
            <w:pPr>
              <w:jc w:val="center"/>
            </w:pPr>
            <w:r>
              <w:t>Neišvežtos padangos</w:t>
            </w:r>
          </w:p>
        </w:tc>
      </w:tr>
      <w:tr w:rsidR="00860DCE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860DCE" w:rsidRDefault="00686A08" w:rsidP="002C7D85">
            <w:pPr>
              <w:jc w:val="center"/>
            </w:pPr>
            <w:r>
              <w:t>8.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60DCE" w:rsidRDefault="00860DCE" w:rsidP="00686A08">
            <w:r>
              <w:t>Kalvarijų g.136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860DCE" w:rsidRDefault="00860DCE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860DCE" w:rsidRDefault="00860DCE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60DCE" w:rsidRDefault="00860DCE" w:rsidP="00686A0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860DCE" w:rsidRDefault="00860DCE" w:rsidP="00686A08">
            <w:pPr>
              <w:jc w:val="center"/>
            </w:pPr>
          </w:p>
        </w:tc>
        <w:tc>
          <w:tcPr>
            <w:tcW w:w="501" w:type="pct"/>
          </w:tcPr>
          <w:p w:rsidR="00860DCE" w:rsidRDefault="00860DCE" w:rsidP="00DB6520">
            <w:pPr>
              <w:jc w:val="center"/>
            </w:pPr>
          </w:p>
        </w:tc>
        <w:tc>
          <w:tcPr>
            <w:tcW w:w="438" w:type="pct"/>
          </w:tcPr>
          <w:p w:rsidR="00860DCE" w:rsidRDefault="00860DCE" w:rsidP="00DB6520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60DCE" w:rsidRDefault="00860DCE" w:rsidP="00686A0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860DCE" w:rsidRDefault="00860DCE" w:rsidP="00DB6520">
            <w:pPr>
              <w:jc w:val="center"/>
            </w:pPr>
            <w:r>
              <w:t>Nerūšiuotos buitinės atliekos</w:t>
            </w:r>
          </w:p>
        </w:tc>
      </w:tr>
      <w:tr w:rsidR="00DB6520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B6520" w:rsidRDefault="00686A08" w:rsidP="002C7D85">
            <w:pPr>
              <w:jc w:val="center"/>
            </w:pPr>
            <w:r>
              <w:t>9</w:t>
            </w:r>
            <w:r w:rsidR="00DB6520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B6520" w:rsidRDefault="00DB6520" w:rsidP="00686A08">
            <w:r>
              <w:t>Slucko g.16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B6520" w:rsidRDefault="00DB6520" w:rsidP="00686A08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38" w:type="pct"/>
          </w:tcPr>
          <w:p w:rsidR="00DB6520" w:rsidRDefault="00DB6520" w:rsidP="00DB652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B6520" w:rsidRDefault="00E740C9" w:rsidP="00DB6520">
            <w:pPr>
              <w:jc w:val="center"/>
            </w:pPr>
            <w:r>
              <w:t>Nerūšiuotos buitinės atliekos</w:t>
            </w:r>
          </w:p>
        </w:tc>
      </w:tr>
      <w:tr w:rsidR="00D602A9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602A9" w:rsidRDefault="00D602A9" w:rsidP="002C7D85">
            <w:pPr>
              <w:jc w:val="center"/>
            </w:pPr>
            <w:r>
              <w:t>10.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602A9" w:rsidRDefault="00D602A9" w:rsidP="00D602A9">
            <w:r>
              <w:t>Giedraičių g.</w:t>
            </w:r>
            <w:r w:rsidR="00F05B05">
              <w:t>50</w:t>
            </w:r>
            <w:bookmarkStart w:id="0" w:name="_GoBack"/>
            <w:bookmarkEnd w:id="0"/>
          </w:p>
        </w:tc>
        <w:tc>
          <w:tcPr>
            <w:tcW w:w="296" w:type="pct"/>
            <w:shd w:val="clear" w:color="auto" w:fill="auto"/>
            <w:vAlign w:val="center"/>
          </w:tcPr>
          <w:p w:rsidR="00D602A9" w:rsidRDefault="00E44C00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602A9" w:rsidRDefault="00E44C00" w:rsidP="00B46BCC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602A9" w:rsidRDefault="00D602A9" w:rsidP="00D602A9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602A9" w:rsidRDefault="00D602A9" w:rsidP="00D602A9">
            <w:pPr>
              <w:jc w:val="center"/>
            </w:pPr>
          </w:p>
        </w:tc>
        <w:tc>
          <w:tcPr>
            <w:tcW w:w="501" w:type="pct"/>
          </w:tcPr>
          <w:p w:rsidR="00D602A9" w:rsidRDefault="00D602A9" w:rsidP="00D602A9">
            <w:pPr>
              <w:jc w:val="center"/>
              <w:rPr>
                <w:b/>
              </w:rPr>
            </w:pPr>
          </w:p>
        </w:tc>
        <w:tc>
          <w:tcPr>
            <w:tcW w:w="438" w:type="pct"/>
          </w:tcPr>
          <w:p w:rsidR="00D602A9" w:rsidRDefault="00D602A9" w:rsidP="00D602A9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</w:tr>
      <w:tr w:rsidR="00D602A9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602A9" w:rsidRDefault="00D602A9" w:rsidP="002C7D85">
            <w:pPr>
              <w:jc w:val="center"/>
            </w:pPr>
            <w:r>
              <w:t>11.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602A9" w:rsidRDefault="00D602A9" w:rsidP="00D602A9">
            <w:r>
              <w:t>Rinktinės g.42A</w:t>
            </w:r>
          </w:p>
          <w:p w:rsidR="00D602A9" w:rsidRDefault="00D602A9" w:rsidP="00D602A9"/>
        </w:tc>
        <w:tc>
          <w:tcPr>
            <w:tcW w:w="296" w:type="pct"/>
            <w:shd w:val="clear" w:color="auto" w:fill="auto"/>
            <w:vAlign w:val="center"/>
          </w:tcPr>
          <w:p w:rsidR="00D602A9" w:rsidRDefault="00D602A9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602A9" w:rsidRDefault="00D602A9" w:rsidP="00B46BCC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  <w:p w:rsidR="00D602A9" w:rsidRDefault="00D602A9" w:rsidP="00D602A9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602A9" w:rsidRDefault="00D602A9" w:rsidP="00D602A9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602A9" w:rsidRPr="001D7B74" w:rsidRDefault="00D602A9" w:rsidP="00D602A9">
            <w:pPr>
              <w:jc w:val="center"/>
              <w:rPr>
                <w:b/>
              </w:rPr>
            </w:pPr>
            <w:r>
              <w:rPr>
                <w:b/>
              </w:rPr>
              <w:t xml:space="preserve">* </w:t>
            </w:r>
            <w:r w:rsidRPr="001D7B74">
              <w:rPr>
                <w:b/>
              </w:rPr>
              <w:t>VSA perpildyti konteineriai(2 vnt.)</w:t>
            </w:r>
          </w:p>
        </w:tc>
        <w:tc>
          <w:tcPr>
            <w:tcW w:w="438" w:type="pct"/>
            <w:vAlign w:val="center"/>
          </w:tcPr>
          <w:p w:rsidR="00D602A9" w:rsidRDefault="00D602A9" w:rsidP="00D602A9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6835"/>
    <w:rsid w:val="00347B13"/>
    <w:rsid w:val="00354FF0"/>
    <w:rsid w:val="003602C2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6A35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0A78"/>
    <w:rsid w:val="004E1406"/>
    <w:rsid w:val="004E3079"/>
    <w:rsid w:val="004E5625"/>
    <w:rsid w:val="004E5DAE"/>
    <w:rsid w:val="004F27CF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2DBD"/>
    <w:rsid w:val="007335B1"/>
    <w:rsid w:val="00733A5B"/>
    <w:rsid w:val="007343AE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3570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07F6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A6605"/>
    <w:rsid w:val="00DB3452"/>
    <w:rsid w:val="00DB3D64"/>
    <w:rsid w:val="00DB6520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9AC5F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1434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2017-08-31T09:16:00Z</dcterms:created>
  <dc:creator>Saulius.Slankauskas</dc:creator>
  <cp:lastModifiedBy>Dalė Ramoškienė</cp:lastModifiedBy>
  <cp:lastPrinted>2017-06-15T11:57:00Z</cp:lastPrinted>
  <dcterms:modified xsi:type="dcterms:W3CDTF">2017-08-31T10:13:00Z</dcterms:modified>
  <cp:revision>15</cp:revision>
  <dc:title>KOMUNALINIŲ ATLIEKŲ IR ANTRINIŲ ŽALIAVŲ KONTEINERIŲ</dc:title>
</cp:coreProperties>
</file>