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Claims Intelligence — Project Report</w:t>
      </w:r>
    </w:p>
    <w:p>
      <w:r>
        <w:rPr>
          <w:i/>
        </w:rPr>
        <w:t>Week 2 (Agentic Hybrid RAG) + Week 3 (Single-Agent Claim Process)</w:t>
      </w:r>
    </w:p>
    <w:p>
      <w:r>
        <w:t>This report summarizes what was built, which datasets power the demo, how prompts evolved during iterative (“vibe”) coding, the main iterations tried, and learnings from the workflow.</w:t>
      </w:r>
    </w:p>
    <w:p>
      <w:pPr>
        <w:pStyle w:val="Heading1"/>
      </w:pPr>
      <w:r>
        <w:t>1. Project overview</w:t>
      </w:r>
    </w:p>
    <w:p>
      <w:r>
        <w:t>Insurance Claims Intelligence is a local demo application that helps a human adjuster investigate synthetic auto claims. An AI agent can look up claim and policy facts, retrieve policy language, analyze repair estimates, optionally search the public web (weather / market context), and draft an investigation report. The system never approves, denies, settles, or pays a claim.</w:t>
      </w:r>
    </w:p>
    <w:p>
      <w:pPr>
        <w:pStyle w:val="Heading2"/>
      </w:pPr>
      <w:r>
        <w:t>1.1 Week 2 — Agentic Hybrid RAG</w:t>
      </w:r>
    </w:p>
    <w:p>
      <w:pPr>
        <w:pStyle w:val="ListBullet"/>
      </w:pPr>
      <w:r>
        <w:t>FastAPI backend + React / React Flow frontend</w:t>
      </w:r>
    </w:p>
    <w:p>
      <w:pPr>
        <w:pStyle w:val="ListBullet"/>
      </w:pPr>
      <w:r>
        <w:t>LangGraph tool-calling agent on Nebius Token Factory chat models</w:t>
      </w:r>
    </w:p>
    <w:p>
      <w:pPr>
        <w:pStyle w:val="ListBullet"/>
      </w:pPr>
      <w:r>
        <w:t>Hybrid policy retrieval: local BM25 + Nebius embeddings + Pinecone + Reciprocal Rank Fusion (RRF)</w:t>
      </w:r>
    </w:p>
    <w:p>
      <w:pPr>
        <w:pStyle w:val="ListBullet"/>
      </w:pPr>
      <w:r>
        <w:t>Deterministic tools for claim intake, policy dates, coverage flags, estimate math, missing docs, similar claims, portfolio stats</w:t>
      </w:r>
    </w:p>
    <w:p>
      <w:pPr>
        <w:pStyle w:val="ListBullet"/>
      </w:pPr>
      <w:r>
        <w:t>Live SSE event stream driving a workflow canvas and investigation report UI</w:t>
      </w:r>
    </w:p>
    <w:p>
      <w:pPr>
        <w:pStyle w:val="ListBullet"/>
      </w:pPr>
      <w:r>
        <w:t>Safety: human_review_required always; illustrative financials only</w:t>
      </w:r>
    </w:p>
    <w:p>
      <w:pPr>
        <w:pStyle w:val="Heading2"/>
      </w:pPr>
      <w:r>
        <w:t>1.2 Week 3 — Single-agent claim process</w:t>
      </w:r>
    </w:p>
    <w:p>
      <w:pPr>
        <w:pStyle w:val="ListBullet"/>
      </w:pPr>
      <w:r>
        <w:t>Stages: Filing → Classification → Investigation → Report → Human Review</w:t>
      </w:r>
    </w:p>
    <w:p>
      <w:pPr>
        <w:pStyle w:val="ListBullet"/>
      </w:pPr>
      <w:r>
        <w:t>New tools: classify_claim, list_claim_documents, parse/build/compare estimates, Keenable search_web, market cost research, request_human_handoff</w:t>
      </w:r>
    </w:p>
    <w:p>
      <w:pPr>
        <w:pStyle w:val="ListBullet"/>
      </w:pPr>
      <w:r>
        <w:t>Preliminary (desk) vs facility (shop) estimate Markdown per claim</w:t>
      </w:r>
    </w:p>
    <w:p>
      <w:pPr>
        <w:pStyle w:val="ListBullet"/>
      </w:pPr>
      <w:r>
        <w:t>Keenable web search for weather and illustrative parts/labor market context</w:t>
      </w:r>
    </w:p>
    <w:p>
      <w:pPr>
        <w:pStyle w:val="ListBullet"/>
      </w:pPr>
      <w:r>
        <w:t>Adjuster Desk UI (ask + run + review) and Live Workflow debug canvas (shared run state; click node → input / output / logs)</w:t>
      </w:r>
    </w:p>
    <w:p>
      <w:pPr>
        <w:pStyle w:val="ListBullet"/>
      </w:pPr>
      <w:r>
        <w:t>Still single-agent (not multi-agent); tool retry + human handoff on repeated failures</w:t>
      </w:r>
    </w:p>
    <w:p>
      <w:pPr>
        <w:pStyle w:val="ListBullet"/>
      </w:pPr>
      <w:r>
        <w:t>Report money figures verified in code (Decimal) so the model cannot invent estimate deltas</w:t>
      </w:r>
    </w:p>
    <w:p>
      <w:pPr>
        <w:pStyle w:val="Heading2"/>
      </w:pPr>
      <w:r>
        <w:t>1.3 Stack</w:t>
      </w:r>
    </w:p>
    <w:p>
      <w:pPr>
        <w:pStyle w:val="ListBullet"/>
      </w:pPr>
      <w:r>
        <w:t>Backend: Python, FastAPI, LangGraph, uv</w:t>
      </w:r>
    </w:p>
    <w:p>
      <w:pPr>
        <w:pStyle w:val="ListBullet"/>
      </w:pPr>
      <w:r>
        <w:t>Frontend: React, TypeScript, Vite, React Flow</w:t>
      </w:r>
    </w:p>
    <w:p>
      <w:pPr>
        <w:pStyle w:val="ListBullet"/>
      </w:pPr>
      <w:r>
        <w:t>Cloud: Nebius (chat + embeddings), Pinecone (dense vectors), Keenable (web search)</w:t>
      </w:r>
    </w:p>
    <w:p>
      <w:pPr>
        <w:pStyle w:val="ListBullet"/>
      </w:pPr>
      <w:r>
        <w:t>Local: synthetic JSON/Markdown datasets, BM25 index</w:t>
      </w:r>
    </w:p>
    <w:p>
      <w:pPr>
        <w:pStyle w:val="Heading1"/>
      </w:pPr>
      <w:r>
        <w:t>2. Datasets used</w:t>
      </w:r>
    </w:p>
    <w:p>
      <w:r>
        <w:t>All business data is synthetic and generated under backend/data/ (scripts/generate_data.py). Approximate current sizes:</w:t>
      </w:r>
    </w:p>
    <w:p>
      <w:pPr>
        <w:pStyle w:val="ListBullet"/>
      </w:pPr>
      <w:r>
        <w:t>5 policies (JSON + Markdown under data/policies/)</w:t>
      </w:r>
    </w:p>
    <w:p>
      <w:pPr>
        <w:pStyle w:val="ListBullet"/>
      </w:pPr>
      <w:r>
        <w:t>15 claims (claims.json) with scenario tags (collision, comprehensive/vandalism, hail, expired policy, duplicate lines, etc.)</w:t>
      </w:r>
    </w:p>
    <w:p>
      <w:pPr>
        <w:pStyle w:val="ListBullet"/>
      </w:pPr>
      <w:r>
        <w:t>~70 claim document metadata rows (claim_documents.json)</w:t>
      </w:r>
    </w:p>
    <w:p>
      <w:pPr>
        <w:pStyle w:val="ListBullet"/>
      </w:pPr>
      <w:r>
        <w:t>~58 repair line items (repair_line_items.json / .csv)</w:t>
      </w:r>
    </w:p>
    <w:p>
      <w:pPr>
        <w:pStyle w:val="ListBullet"/>
      </w:pPr>
      <w:r>
        <w:t>15 claim folders with FNOL.md, Preliminary_Estimate.md, Repair_Facility_Estimate.md</w:t>
      </w:r>
    </w:p>
    <w:p>
      <w:pPr>
        <w:pStyle w:val="ListBullet"/>
      </w:pPr>
      <w:r>
        <w:t>Required-document checklists (required_documents.json)</w:t>
      </w:r>
    </w:p>
    <w:p>
      <w:pPr>
        <w:pStyle w:val="ListBullet"/>
      </w:pPr>
      <w:r>
        <w:t>~20 evaluation questions (evaluation_questions.json)</w:t>
      </w:r>
    </w:p>
    <w:p>
      <w:pPr>
        <w:pStyle w:val="ListBullet"/>
      </w:pPr>
      <w:r>
        <w:t>Policy clause library snippets used in generation / RAG corpus</w:t>
      </w:r>
    </w:p>
    <w:p>
      <w:pPr>
        <w:pStyle w:val="ListBullet"/>
      </w:pPr>
      <w:r>
        <w:t>BM25 index under data/indexes/ after ingest; Pinecone namespace for dense chunks</w:t>
      </w:r>
    </w:p>
    <w:p>
      <w:r>
        <w:t>Claim.estimate_total is aligned with the facility line-item sum when data is regenerated, so desk/report totals stay consistent with Repair_Facility_Estimate.md.</w:t>
      </w:r>
    </w:p>
    <w:p>
      <w:pPr>
        <w:pStyle w:val="Heading1"/>
      </w:pPr>
      <w:r>
        <w:t>3. Prompts used during vibe coding</w:t>
      </w:r>
    </w:p>
    <w:p>
      <w:r>
        <w:t>Two layers of prompting shaped the product: (A) conversational prompts used while building with the coding assistant, and (B) the runtime agent system / user prompts shipped in the app.</w:t>
      </w:r>
    </w:p>
    <w:p>
      <w:pPr>
        <w:pStyle w:val="Heading2"/>
      </w:pPr>
      <w:r>
        <w:t>3.1 Build-time prompts (examples of intent)</w:t>
      </w:r>
    </w:p>
    <w:p>
      <w:r>
        <w:t>These are representative of the iterative asks used while developing (paraphrased):</w:t>
      </w:r>
    </w:p>
    <w:p>
      <w:pPr>
        <w:pStyle w:val="ListBullet"/>
      </w:pPr>
      <w:r>
        <w:t>Update README / Windows setup; produce a Word project report (not Markdown-only).</w:t>
      </w:r>
    </w:p>
    <w:p>
      <w:pPr>
        <w:pStyle w:val="ListBullet"/>
      </w:pPr>
      <w:r>
        <w:t>Extend Week 2 into Week 3: full claim process Filing→Classify→Investigate→Report→Human Review; use web search (Tavily then Keenable) for weather and market parts/labor.</w:t>
      </w:r>
    </w:p>
    <w:p>
      <w:pPr>
        <w:pStyle w:val="ListBullet"/>
      </w:pPr>
      <w:r>
        <w:t>Prefer a single agent, not multi-agent.</w:t>
      </w:r>
    </w:p>
    <w:p>
      <w:pPr>
        <w:pStyle w:val="ListBullet"/>
      </w:pPr>
      <w:r>
        <w:t>Make estimates more realistic: preliminary vs facility; show change after vehicle at shop.</w:t>
      </w:r>
    </w:p>
    <w:p>
      <w:pPr>
        <w:pStyle w:val="ListBullet"/>
      </w:pPr>
      <w:r>
        <w:t>Show the process in the UI (pipeline + canvas nodes/edges); add an Adjuster Desk tab.</w:t>
      </w:r>
    </w:p>
    <w:p>
      <w:pPr>
        <w:pStyle w:val="ListBullet"/>
      </w:pPr>
      <w:r>
        <w:t>Live Workflow: only show nodes; on click show input, output, and logs; remove other chrome.</w:t>
      </w:r>
    </w:p>
    <w:p>
      <w:pPr>
        <w:pStyle w:val="ListBullet"/>
      </w:pPr>
      <w:r>
        <w:t>Runs started on Adjuster Desk must continue on Live Workflow (shared state).</w:t>
      </w:r>
    </w:p>
    <w:p>
      <w:pPr>
        <w:pStyle w:val="ListBullet"/>
      </w:pPr>
      <w:r>
        <w:t>No Run on Live Workflow — debug mirror only; Adjuster Desk needs a free-form question box.</w:t>
      </w:r>
    </w:p>
    <w:p>
      <w:pPr>
        <w:pStyle w:val="ListBullet"/>
      </w:pPr>
      <w:r>
        <w:t>Every comprehensive run must search weather / required web info.</w:t>
      </w:r>
    </w:p>
    <w:p>
      <w:pPr>
        <w:pStyle w:val="ListBullet"/>
      </w:pPr>
      <w:r>
        <w:t>Fix recursion limit / wrong estimate math in summaries; clarify illustrative financials vs market research.</w:t>
      </w:r>
    </w:p>
    <w:p>
      <w:pPr>
        <w:pStyle w:val="ListBullet"/>
      </w:pPr>
      <w:r>
        <w:t>Create architecture doc and short demo recording scripts (Week 3 clips only).</w:t>
      </w:r>
    </w:p>
    <w:p>
      <w:pPr>
        <w:pStyle w:val="Heading2"/>
      </w:pPr>
      <w:r>
        <w:t>3.2 Runtime agent system prompt (shipped)</w:t>
      </w:r>
    </w:p>
    <w:p>
      <w:r>
        <w:t>Source: backend/app/agent/prompts.py — SYSTEM_PROMPT. Core instructions:</w:t>
      </w:r>
    </w:p>
    <w:p>
      <w:pPr>
        <w:pStyle w:val="ListBullet"/>
      </w:pPr>
      <w:r>
        <w:t>Role: Insurance Claims Process Agent (single-agent, multi-stage).</w:t>
      </w:r>
    </w:p>
    <w:p>
      <w:pPr>
        <w:pStyle w:val="ListBullet"/>
      </w:pPr>
      <w:r>
        <w:t>Never invent policy text, dates, deductibles, counts, URLs, or dollar amounts.</w:t>
      </w:r>
    </w:p>
    <w:p>
      <w:pPr>
        <w:pStyle w:val="ListBullet"/>
      </w:pPr>
      <w:r>
        <w:t>Stages in order for claim-scoped runs: Filing → Classification → Investigation → Report → Human review.</w:t>
      </w:r>
    </w:p>
    <w:p>
      <w:pPr>
        <w:pStyle w:val="ListBullet"/>
      </w:pPr>
      <w:r>
        <w:t>Investigation: map question types to tools; on comprehensive runs require search_web (weather + public context) and market cost research.</w:t>
      </w:r>
    </w:p>
    <w:p>
      <w:pPr>
        <w:pStyle w:val="ListBullet"/>
      </w:pPr>
      <w:r>
        <w:t>Estimate rules: prelim may change at facility; copy tool deltas verbatim; Keenable $ are illustrative; hand off if tools fail.</w:t>
      </w:r>
    </w:p>
    <w:p>
      <w:pPr>
        <w:pStyle w:val="ListBullet"/>
      </w:pPr>
      <w:r>
        <w:t>Portfolio mode: query_portfolio_data then report with claim_id=portfolio.</w:t>
      </w:r>
    </w:p>
    <w:p>
      <w:pPr>
        <w:pStyle w:val="ListBullet"/>
      </w:pPr>
      <w:r>
        <w:t>Answer style: claim_summary answers the question in 1–3 sentences; structured sections for facts/evidence; human_review_required; never approve/deny/settle/pay.</w:t>
      </w:r>
    </w:p>
    <w:p>
      <w:pPr>
        <w:pStyle w:val="ListBullet"/>
      </w:pPr>
      <w:r>
        <w:t>Prefer batching independent tool calls on comprehensive runs to stay within recursion limits.</w:t>
      </w:r>
    </w:p>
    <w:p>
      <w:pPr>
        <w:pStyle w:val="Heading2"/>
      </w:pPr>
      <w:r>
        <w:t>3.3 Runtime user-message templates</w:t>
      </w:r>
    </w:p>
    <w:p>
      <w:r>
        <w:t>Source: backend/app/agent/graph.py — built per run from claim_id + question:</w:t>
      </w:r>
    </w:p>
    <w:p>
      <w:pPr>
        <w:pStyle w:val="ListBullet"/>
      </w:pPr>
      <w:r>
        <w:t>Process / comprehensive mode: ordered checklist (filing tools → classify → estimates → REQUIRED search_web + research_market_repair_costs → generate_investigation_report).</w:t>
      </w:r>
    </w:p>
    <w:p>
      <w:pPr>
        <w:pStyle w:val="ListBullet"/>
      </w:pPr>
      <w:r>
        <w:t>Narrow mode: answer only the question; call needed tools; finish with report.</w:t>
      </w:r>
    </w:p>
    <w:p>
      <w:pPr>
        <w:pStyle w:val="ListBullet"/>
      </w:pPr>
      <w:r>
        <w:t>Portfolio mode: no claim; use query_portfolio_data; report claim_id=portfolio.</w:t>
      </w:r>
    </w:p>
    <w:p>
      <w:pPr>
        <w:pStyle w:val="ListBullet"/>
      </w:pPr>
      <w:r>
        <w:t>UI default Adjuster Desk question (paraphrase): run a comprehensive full claim process including weather and required web research.</w:t>
      </w:r>
    </w:p>
    <w:p>
      <w:pPr>
        <w:pStyle w:val="Heading1"/>
      </w:pPr>
      <w:r>
        <w:t>4. Iterations tried</w:t>
      </w:r>
    </w:p>
    <w:p>
      <w:pPr>
        <w:pStyle w:val="Heading2"/>
      </w:pPr>
      <w:r>
        <w:t>4.1 Week 2 iterations</w:t>
      </w:r>
    </w:p>
    <w:p>
      <w:pPr>
        <w:pStyle w:val="ListBullet"/>
      </w:pPr>
      <w:r>
        <w:t>Hybrid RAG wiring (BM25 + dense + RRF) with live retrieval nodes on the canvas.</w:t>
      </w:r>
    </w:p>
    <w:p>
      <w:pPr>
        <w:pStyle w:val="ListBullet"/>
      </w:pPr>
      <w:r>
        <w:t>Tool-first agent with force_report when the model forgot generate_investigation_report.</w:t>
      </w:r>
    </w:p>
    <w:p>
      <w:pPr>
        <w:pStyle w:val="ListBullet"/>
      </w:pPr>
      <w:r>
        <w:t>Citation backfill from tool messages when the model omitted retrieved_evidence.</w:t>
      </w:r>
    </w:p>
    <w:p>
      <w:pPr>
        <w:pStyle w:val="ListBullet"/>
      </w:pPr>
      <w:r>
        <w:t>Portfolio vs claim-scoped modes and clearer claim_summary instructions.</w:t>
      </w:r>
    </w:p>
    <w:p>
      <w:pPr>
        <w:pStyle w:val="ListBullet"/>
      </w:pPr>
      <w:r>
        <w:t>Windows setup hardening (uv, PowerShell scripts, env examples, truststore / IDE notes).</w:t>
      </w:r>
    </w:p>
    <w:p>
      <w:pPr>
        <w:pStyle w:val="Heading2"/>
      </w:pPr>
      <w:r>
        <w:t>4.2 Week 3 product iterations</w:t>
      </w:r>
    </w:p>
    <w:p>
      <w:pPr>
        <w:pStyle w:val="ListBullet"/>
      </w:pPr>
      <w:r>
        <w:t>Started from assignment goals (agentic process + web search + estimates); briefly considered multi-agent, then locked to single-agent with stages.</w:t>
      </w:r>
    </w:p>
    <w:p>
      <w:pPr>
        <w:pStyle w:val="ListBullet"/>
      </w:pPr>
      <w:r>
        <w:t>Web search provider: Tavily planned → switched to Keenable (API key + client + health light).</w:t>
      </w:r>
    </w:p>
    <w:p>
      <w:pPr>
        <w:pStyle w:val="ListBullet"/>
      </w:pPr>
      <w:r>
        <w:t>Estimate docs: generate preliminary + facility Markdown; compare tool; sync claim.estimate_total to line sums.</w:t>
      </w:r>
    </w:p>
    <w:p>
      <w:pPr>
        <w:pStyle w:val="ListBullet"/>
      </w:pPr>
      <w:r>
        <w:t>UI: ProcessPipeline stages; then Adjuster Desk as default human workspace; Live Workflow simplified to nodes + I/O/logs.</w:t>
      </w:r>
    </w:p>
    <w:p>
      <w:pPr>
        <w:pStyle w:val="ListBullet"/>
      </w:pPr>
      <w:r>
        <w:t>Shared InvestigationProvider so desk and workflow share one SSE run.</w:t>
      </w:r>
    </w:p>
    <w:p>
      <w:pPr>
        <w:pStyle w:val="ListBullet"/>
      </w:pPr>
      <w:r>
        <w:t>Comprehensive runs: prompts require weather + market research; raised MAX_TOOL_CALLS / recursion_limit / timeout after GRAPH_RECURSION_LIMIT failures.</w:t>
      </w:r>
    </w:p>
    <w:p>
      <w:pPr>
        <w:pStyle w:val="ListBullet"/>
      </w:pPr>
      <w:r>
        <w:t>Wrong LLM math on estimate deltas → overwrite illustrative financials / estimate_analysis in generate_investigation_report and scrub invented $ sentences from claim_summary.</w:t>
      </w:r>
    </w:p>
    <w:p>
      <w:pPr>
        <w:pStyle w:val="Heading2"/>
      </w:pPr>
      <w:r>
        <w:t>4.3 Iteration that did not stick</w:t>
      </w:r>
    </w:p>
    <w:p>
      <w:pPr>
        <w:pStyle w:val="ListBullet"/>
      </w:pPr>
      <w:r>
        <w:t>Multi-agent design — rejected for Week 3 scope; one agent with more tools was clearer to demo and operate.</w:t>
      </w:r>
    </w:p>
    <w:p>
      <w:pPr>
        <w:pStyle w:val="ListBullet"/>
      </w:pPr>
      <w:r>
        <w:t>Tavily integration — replaced by Keenable before shipping.</w:t>
      </w:r>
    </w:p>
    <w:p>
      <w:pPr>
        <w:pStyle w:val="ListBullet"/>
      </w:pPr>
      <w:r>
        <w:t>Heavy Live Workflow chrome (sidebar, bottom logs, minimap) — removed so the canvas stays a debug view.</w:t>
      </w:r>
    </w:p>
    <w:p>
      <w:pPr>
        <w:pStyle w:val="ListBullet"/>
      </w:pPr>
      <w:r>
        <w:t>Trusting LLM prose for dollar comparisons — replaced with code verification.</w:t>
      </w:r>
    </w:p>
    <w:p>
      <w:pPr>
        <w:pStyle w:val="Heading1"/>
      </w:pPr>
      <w:r>
        <w:t>5. Learnings and observations</w:t>
      </w:r>
    </w:p>
    <w:p>
      <w:pPr>
        <w:pStyle w:val="ListBullet"/>
      </w:pPr>
      <w:r>
        <w:t>Stage prompts + tool lists work better than hoping the model invents a process; comprehensive mode must be explicit about required tools (weather/market).</w:t>
      </w:r>
    </w:p>
    <w:p>
      <w:pPr>
        <w:pStyle w:val="ListBullet"/>
      </w:pPr>
      <w:r>
        <w:t>LangGraph recursion limits bite when the model calls tools one-at-a-time; batching guidance and higher limits are both needed for full process runs.</w:t>
      </w:r>
    </w:p>
    <w:p>
      <w:pPr>
        <w:pStyle w:val="ListBullet"/>
      </w:pPr>
      <w:r>
        <w:t>LLMs invent arithmetic even when tools return correct totals — money belonging in tools/code, not free text.</w:t>
      </w:r>
    </w:p>
    <w:p>
      <w:pPr>
        <w:pStyle w:val="ListBullet"/>
      </w:pPr>
      <w:r>
        <w:t>Illustrative financials (facility − deductible) must stay separate from market research (web context); operators confuse them unless the UI and report label clearly.</w:t>
      </w:r>
    </w:p>
    <w:p>
      <w:pPr>
        <w:pStyle w:val="ListBullet"/>
      </w:pPr>
      <w:r>
        <w:t>Adjuster-facing UI and engineer debug UI should share state but not the same layout; splitting Desk vs Workflow improved demos.</w:t>
      </w:r>
    </w:p>
    <w:p>
      <w:pPr>
        <w:pStyle w:val="ListBullet"/>
      </w:pPr>
      <w:r>
        <w:t>Synthetic data drifts (estimate_total vs line sums) silently poison demos — generate_data should keep them aligned.</w:t>
      </w:r>
    </w:p>
    <w:p>
      <w:pPr>
        <w:pStyle w:val="ListBullet"/>
      </w:pPr>
      <w:r>
        <w:t>External search (Keenable) needs health checks, retries, and a no-invention rule when search fails.</w:t>
      </w:r>
    </w:p>
    <w:p>
      <w:pPr>
        <w:pStyle w:val="ListBullet"/>
      </w:pPr>
      <w:r>
        <w:t>Human boundary language must be repeated in prompts, report disclaimer, and UI — otherwise audiences assume the agent “pays” the claim.</w:t>
      </w:r>
    </w:p>
    <w:p>
      <w:pPr>
        <w:pStyle w:val="ListBullet"/>
      </w:pPr>
      <w:r>
        <w:t>Vibe coding works well for vertical slices (tool → API → canvas node → desk panel) with frequent demo runs; documentation (README, architecture, demo scripts) needs to be rewritten when files get wiped or scope shifts.</w:t>
      </w:r>
    </w:p>
    <w:p>
      <w:pPr>
        <w:pStyle w:val="Heading1"/>
      </w:pPr>
      <w:r>
        <w:t>6. Safety summary</w:t>
      </w:r>
    </w:p>
    <w:p>
      <w:pPr>
        <w:pStyle w:val="ListBullet"/>
      </w:pPr>
      <w:r>
        <w:t>Policy-date membership ≠ legal coverage determination.</w:t>
      </w:r>
    </w:p>
    <w:p>
      <w:pPr>
        <w:pStyle w:val="ListBullet"/>
      </w:pPr>
      <w:r>
        <w:t>Coverage listed ≠ coverage decision.</w:t>
      </w:r>
    </w:p>
    <w:p>
      <w:pPr>
        <w:pStyle w:val="ListBullet"/>
      </w:pPr>
      <w:r>
        <w:t>Estimate nets and market prices are illustrative only.</w:t>
      </w:r>
    </w:p>
    <w:p>
      <w:pPr>
        <w:pStyle w:val="ListBullet"/>
      </w:pPr>
      <w:r>
        <w:t>Duplicates flagged, never auto-removed.</w:t>
      </w:r>
    </w:p>
    <w:p>
      <w:pPr>
        <w:pStyle w:val="ListBullet"/>
      </w:pPr>
      <w:r>
        <w:t>No approve / deny / settle / pay — licensed human adjuster decides.</w:t>
      </w:r>
    </w:p>
    <w:p>
      <w:pPr>
        <w:pStyle w:val="Heading1"/>
      </w:pPr>
      <w:r>
        <w:t>7. Related documents</w:t>
      </w:r>
    </w:p>
    <w:p>
      <w:pPr>
        <w:pStyle w:val="ListBullet"/>
      </w:pPr>
      <w:r>
        <w:t>README.md — setup and Week 3 product overview</w:t>
      </w:r>
    </w:p>
    <w:p>
      <w:pPr>
        <w:pStyle w:val="ListBullet"/>
      </w:pPr>
      <w:r>
        <w:t>docs/ARCHITECTURE.md — system diagrams and component map</w:t>
      </w:r>
    </w:p>
    <w:p>
      <w:pPr>
        <w:pStyle w:val="ListBullet"/>
      </w:pPr>
      <w:r>
        <w:t>docs/WEEK3_AGENTIC.md — Week 3 stages, tools, demo claims</w:t>
      </w:r>
    </w:p>
    <w:p>
      <w:pPr>
        <w:pStyle w:val="ListBullet"/>
      </w:pPr>
      <w:r>
        <w:t>docs/WEEK3_DEMO_SCRIPTS.docx — short recording clips for Week 3 only</w:t>
      </w:r>
    </w:p>
    <w:p>
      <w:pPr>
        <w:pStyle w:val="ListBullet"/>
      </w:pPr>
      <w:r>
        <w:t>SETUP_WINDOWS.md — Windows troubleshooting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