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7B95" w14:textId="67ACCB75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SPRAWOZDANIE</w:t>
      </w:r>
    </w:p>
    <w:p w14:paraId="1A60B0A1" w14:textId="79BAF49E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Zajęcia: Grafika i Multimedia</w:t>
      </w:r>
    </w:p>
    <w:p w14:paraId="1E89E1A1" w14:textId="079E538A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Prowadzący: prof. dr hab. inż. </w:t>
      </w:r>
      <w:proofErr w:type="spellStart"/>
      <w:r w:rsidRPr="0028731C">
        <w:rPr>
          <w:rFonts w:ascii="Times New Roman" w:eastAsia="Calibri" w:hAnsi="Times New Roman" w:cs="Times New Roman"/>
          <w:sz w:val="28"/>
          <w:szCs w:val="28"/>
        </w:rPr>
        <w:t>Vasyl</w:t>
      </w:r>
      <w:proofErr w:type="spellEnd"/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731C">
        <w:rPr>
          <w:rFonts w:ascii="Times New Roman" w:eastAsia="Calibri" w:hAnsi="Times New Roman" w:cs="Times New Roman"/>
          <w:sz w:val="28"/>
          <w:szCs w:val="28"/>
        </w:rPr>
        <w:t>Martsenyuk</w:t>
      </w:r>
      <w:proofErr w:type="spellEnd"/>
    </w:p>
    <w:p w14:paraId="7702A24E" w14:textId="54E818A2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:rsidRPr="0028731C" w14:paraId="68EFB50F" w14:textId="77777777" w:rsidTr="2365EC43">
        <w:tc>
          <w:tcPr>
            <w:tcW w:w="4513" w:type="dxa"/>
          </w:tcPr>
          <w:p w14:paraId="530E4892" w14:textId="3D58635D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Laboratorium</w:t>
            </w:r>
            <w:proofErr w:type="spellEnd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Nr </w:t>
            </w:r>
            <w:r w:rsidR="00472686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  <w:p w14:paraId="2E6E032F" w14:textId="46450564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Data </w:t>
            </w:r>
            <w:r w:rsidR="0017599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  <w:r w:rsidR="00377F7C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.02.2021</w:t>
            </w:r>
          </w:p>
          <w:p w14:paraId="3D2A916B" w14:textId="6EADF8A7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Temat</w:t>
            </w:r>
            <w:proofErr w:type="spellEnd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 "</w:t>
            </w:r>
            <w:proofErr w:type="spellStart"/>
            <w:r w:rsidR="00472686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Platformer</w:t>
            </w:r>
            <w:proofErr w:type="spellEnd"/>
            <w:r w:rsidR="00472686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2d</w:t>
            </w:r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"</w:t>
            </w:r>
          </w:p>
          <w:p w14:paraId="0BA2D544" w14:textId="1CA461D2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Wariant</w:t>
            </w:r>
            <w:proofErr w:type="spellEnd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77F7C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13" w:type="dxa"/>
          </w:tcPr>
          <w:p w14:paraId="185C2B3E" w14:textId="42DE77D0" w:rsidR="2365EC43" w:rsidRPr="0028731C" w:rsidRDefault="0028731C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Kamil Pająk</w:t>
            </w:r>
          </w:p>
          <w:p w14:paraId="159D813E" w14:textId="37D40000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731C">
              <w:rPr>
                <w:rFonts w:ascii="Times New Roman" w:eastAsia="Calibri" w:hAnsi="Times New Roman" w:cs="Times New Roman"/>
                <w:sz w:val="28"/>
                <w:szCs w:val="28"/>
              </w:rPr>
              <w:t>Informatyka</w:t>
            </w:r>
          </w:p>
          <w:p w14:paraId="26FA9A60" w14:textId="4A34930D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731C">
              <w:rPr>
                <w:rFonts w:ascii="Times New Roman" w:eastAsia="Calibri" w:hAnsi="Times New Roman" w:cs="Times New Roman"/>
                <w:sz w:val="28"/>
                <w:szCs w:val="28"/>
              </w:rPr>
              <w:t>II stopień, stacjonarne,</w:t>
            </w:r>
          </w:p>
          <w:p w14:paraId="32BE7427" w14:textId="77972DB0" w:rsidR="2365EC43" w:rsidRPr="0028731C" w:rsidRDefault="00377F7C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731C">
              <w:rPr>
                <w:rFonts w:ascii="Times New Roman" w:eastAsia="Calibri" w:hAnsi="Times New Roman" w:cs="Times New Roman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587FBCD3" w14:textId="77777777" w:rsidR="00175997" w:rsidRDefault="00175997" w:rsidP="001759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Repozytorium:</w:t>
      </w:r>
      <w:bookmarkStart w:id="0" w:name="_GoBack"/>
      <w:bookmarkEnd w:id="0"/>
    </w:p>
    <w:p w14:paraId="377BDD5E" w14:textId="77777777" w:rsidR="00175997" w:rsidRDefault="00175997" w:rsidP="001759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https://github.com/vincidaking/GiM</w:t>
      </w:r>
    </w:p>
    <w:p w14:paraId="267C1DBE" w14:textId="00A10127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66CA5D9" w14:textId="4CD97968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1. Polecenie: wariant 1 zadania</w:t>
      </w:r>
    </w:p>
    <w:p w14:paraId="38B3EC78" w14:textId="77777777" w:rsidR="00472686" w:rsidRPr="0028731C" w:rsidRDefault="00472686" w:rsidP="00472686">
      <w:pPr>
        <w:shd w:val="clear" w:color="auto" w:fill="F7F7F7"/>
        <w:spacing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28731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Opracować grę typu 2D Platformer z takimi parametrami</w:t>
      </w:r>
    </w:p>
    <w:p w14:paraId="636FBE26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  <w:lang w:val="en-US"/>
        </w:rPr>
      </w:pPr>
      <w:proofErr w:type="spellStart"/>
      <w:r w:rsidRPr="0028731C">
        <w:rPr>
          <w:color w:val="000000"/>
          <w:sz w:val="21"/>
          <w:szCs w:val="21"/>
          <w:lang w:val="en-US"/>
        </w:rPr>
        <w:t>Wariant</w:t>
      </w:r>
      <w:proofErr w:type="spellEnd"/>
      <w:r w:rsidRPr="0028731C">
        <w:rPr>
          <w:color w:val="000000"/>
          <w:sz w:val="21"/>
          <w:szCs w:val="21"/>
          <w:lang w:val="en-US"/>
        </w:rPr>
        <w:t xml:space="preserve"> 3.</w:t>
      </w:r>
    </w:p>
    <w:p w14:paraId="50DEA3C7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  <w:lang w:val="en-US"/>
        </w:rPr>
      </w:pPr>
      <w:r w:rsidRPr="0028731C">
        <w:rPr>
          <w:color w:val="000000"/>
          <w:sz w:val="21"/>
          <w:szCs w:val="21"/>
          <w:lang w:val="en-US"/>
        </w:rPr>
        <w:t>“Player” - hero z Prefabs/Characters</w:t>
      </w:r>
    </w:p>
    <w:p w14:paraId="083DD952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Kolor platform – brązowy</w:t>
      </w:r>
    </w:p>
    <w:p w14:paraId="47C6D1F7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Obiekty „Coins” trzech typów (w dowolnej postaci)</w:t>
      </w:r>
    </w:p>
    <w:p w14:paraId="3171CCE5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Reguły gry: trafianie w obiekt Coin typu 1 – 1 punkt</w:t>
      </w:r>
    </w:p>
    <w:p w14:paraId="75CE30B3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                    trafianie w obiekt typu 2 – 3 punkty</w:t>
      </w:r>
    </w:p>
    <w:p w14:paraId="022F361F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                    trafianie w obiekt typu 3 – 5 punktów</w:t>
      </w:r>
    </w:p>
    <w:p w14:paraId="683BF6BC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                    warunek zakończenia gry – 30 punktów albo 30 sekund</w:t>
      </w:r>
    </w:p>
    <w:p w14:paraId="698376C2" w14:textId="77777777" w:rsidR="00472686" w:rsidRPr="0028731C" w:rsidRDefault="00472686" w:rsidP="0047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221E21" w14:textId="5FCA0D51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CD8CD0D" w14:textId="58164B07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2. Opis programu opracowanego (kody źródłowe, rzuty ekranu)</w:t>
      </w:r>
    </w:p>
    <w:p w14:paraId="6BA7493E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BB1B1D5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AFFF7D8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8D3ED8B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454C9954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26A30F52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588F9487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2C0F199" w14:textId="5C1BA190" w:rsidR="2365EC43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Główny widok sceny </w:t>
      </w:r>
    </w:p>
    <w:p w14:paraId="2B11E665" w14:textId="4F36BAA2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87747DE" wp14:editId="2BB4B955">
            <wp:extent cx="5731510" cy="2847340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F3C9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1A2C102" w14:textId="3310035B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Hierarchia obiektów na scenie </w:t>
      </w:r>
    </w:p>
    <w:p w14:paraId="085D8F68" w14:textId="34DEFC34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48F71A8C" wp14:editId="1B94C1E4">
            <wp:extent cx="4686300" cy="33655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524F" w14:textId="1FDC6898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65A549D0" w14:textId="110D8C0E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4FC2A03E" w14:textId="788A5C56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6F054C12" w14:textId="3944400E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A5A3A1F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87770B0" w14:textId="77777777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Hierarchia sceny</w:t>
      </w:r>
    </w:p>
    <w:p w14:paraId="697E2F74" w14:textId="31A595FA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4875DEED" wp14:editId="33C88DF5">
            <wp:extent cx="2311400" cy="2857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AD98" w14:textId="0B72F18A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Komponenty głównych obiektów </w:t>
      </w:r>
    </w:p>
    <w:p w14:paraId="53A8FF8B" w14:textId="70948EFD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44A7C49" wp14:editId="66449853">
            <wp:extent cx="2743200" cy="33909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3777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66E6009C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70EBA037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5F7F012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4F285A3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E3E788C" w14:textId="63C19809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Widok komponentów platformy</w:t>
      </w:r>
    </w:p>
    <w:p w14:paraId="5B0A2EFC" w14:textId="34468EE4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6D83DF44" wp14:editId="1BC6CA2B">
            <wp:extent cx="3606800" cy="37211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1958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1E48E4F" w14:textId="3454F98F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Główny kontroler gry</w:t>
      </w:r>
    </w:p>
    <w:p w14:paraId="3AF6A9C2" w14:textId="1E92CEB0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6C42B1C6" wp14:editId="19E26D96">
            <wp:extent cx="3644900" cy="1397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BF27" w14:textId="77777777" w:rsidR="005B5D85" w:rsidRPr="0028731C" w:rsidRDefault="005B5D85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10FFC73" w14:textId="36FD7510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lastRenderedPageBreak/>
        <w:t>Komponent monet</w:t>
      </w:r>
    </w:p>
    <w:p w14:paraId="46ED35BA" w14:textId="50B48DEB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063CEDF7" wp14:editId="0FA1E400">
            <wp:extent cx="3644900" cy="46101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59DF" w14:textId="141CB30B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Komponent </w:t>
      </w:r>
      <w:proofErr w:type="spellStart"/>
      <w:r w:rsidRPr="0028731C">
        <w:rPr>
          <w:rFonts w:ascii="Times New Roman" w:eastAsia="Calibri" w:hAnsi="Times New Roman" w:cs="Times New Roman"/>
          <w:sz w:val="28"/>
          <w:szCs w:val="28"/>
        </w:rPr>
        <w:t>spawnowania</w:t>
      </w:r>
      <w:proofErr w:type="spellEnd"/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 monet</w:t>
      </w:r>
    </w:p>
    <w:p w14:paraId="2C0D5F93" w14:textId="7890C2F2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F09FE25" wp14:editId="30925341">
            <wp:extent cx="3644900" cy="21717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D52E" w14:textId="77777777" w:rsidR="005B5D85" w:rsidRPr="0028731C" w:rsidRDefault="005B5D85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493B20D" w14:textId="4A321AED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lastRenderedPageBreak/>
        <w:t>Widok gry</w:t>
      </w:r>
    </w:p>
    <w:p w14:paraId="13D9A83C" w14:textId="58517E54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3B927B45" wp14:editId="71CCC940">
            <wp:extent cx="5731510" cy="2602230"/>
            <wp:effectExtent l="0" t="0" r="0" b="127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53E0" w14:textId="30B2C387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5032F12" w14:textId="77777777" w:rsidR="0028731C" w:rsidRDefault="00472686" w:rsidP="0028731C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Fragmenty kodu:</w:t>
      </w:r>
    </w:p>
    <w:p w14:paraId="5503D421" w14:textId="363180CF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br/>
      </w: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6446F8A" wp14:editId="4FD3D9C3">
            <wp:extent cx="3873500" cy="49403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6D2B" w14:textId="29A2C892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64F55AC9" wp14:editId="33A8B161">
            <wp:extent cx="3708400" cy="7747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F91" w14:textId="0C4B1BFB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3. Wnioski</w:t>
      </w:r>
      <w:r w:rsidR="0028731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993622F" w14:textId="77777777" w:rsidR="00472686" w:rsidRPr="0028731C" w:rsidRDefault="00472686" w:rsidP="00472686">
      <w:pPr>
        <w:pStyle w:val="NormalnyWeb"/>
      </w:pPr>
      <w:r w:rsidRPr="0028731C">
        <w:rPr>
          <w:sz w:val="28"/>
          <w:szCs w:val="28"/>
        </w:rPr>
        <w:t xml:space="preserve">Środowisk Unity pozwala w wygodny i szybki sposób tworzyć gry 2D z wykorzystaniem języka C# w roli skryptów oraz gotowych elementów takich jak kształty geometryczne itp. Dostępny jest także Asset Store który umożliwia pobranie darmowy assetów. </w:t>
      </w:r>
    </w:p>
    <w:p w14:paraId="2D961C11" w14:textId="77777777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sectPr w:rsidR="00472686" w:rsidRPr="0028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F5F2C"/>
    <w:rsid w:val="00175997"/>
    <w:rsid w:val="0028731C"/>
    <w:rsid w:val="00377F7C"/>
    <w:rsid w:val="00472686"/>
    <w:rsid w:val="005B5D85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47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47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Kamil</cp:lastModifiedBy>
  <cp:revision>3</cp:revision>
  <dcterms:created xsi:type="dcterms:W3CDTF">2021-02-05T19:28:00Z</dcterms:created>
  <dcterms:modified xsi:type="dcterms:W3CDTF">2021-02-05T20:08:00Z</dcterms:modified>
</cp:coreProperties>
</file>