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Jogos V.K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Sobre a jogos V.K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Localizada no coração da cidade a </w:t>
      </w:r>
      <w:r w:rsidDel="00000000" w:rsidR="00000000" w:rsidRPr="00000000">
        <w:rPr>
          <w:b w:val="1"/>
          <w:rtl w:val="0"/>
        </w:rPr>
        <w:t xml:space="preserve">Jogos V.K</w:t>
      </w:r>
      <w:r w:rsidDel="00000000" w:rsidR="00000000" w:rsidRPr="00000000">
        <w:rPr>
          <w:rtl w:val="0"/>
        </w:rPr>
        <w:t xml:space="preserve"> traz para o mercado o que há de melhor para o seu entreterimento. Fundada em 2019, a loja V.Kjá é destaque na cidade e conquista novos clientes a cada dia.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Nossa missão é: </w:t>
      </w:r>
      <w:r w:rsidDel="00000000" w:rsidR="00000000" w:rsidRPr="00000000">
        <w:rPr>
          <w:b w:val="1"/>
          <w:i w:val="1"/>
          <w:rtl w:val="0"/>
        </w:rPr>
        <w:t xml:space="preserve">"Proporcionar novos jogos e mais diversão e enreterimento ao nossos clientes"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Oferecemos profissionais experientes e antenados às mudanças no mundo dos games. O atendimento possui padrão de excelência e agilidade, garantindo qualidade e satisfação dos nossos clientes.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Benefícios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Atendimento aos Clientes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Espaço diferenciado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Localização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Profissionais Qualificados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