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4250" w14:textId="77777777" w:rsidR="001C71BE" w:rsidRPr="006A1DD0" w:rsidRDefault="001C71BE" w:rsidP="001C71BE">
      <w:pPr>
        <w:jc w:val="center"/>
        <w:rPr>
          <w:rFonts w:cs="Calibri"/>
          <w:color w:val="000000" w:themeColor="text1"/>
        </w:rPr>
      </w:pPr>
      <w:r w:rsidRPr="006A1DD0">
        <w:rPr>
          <w:rFonts w:cs="Calibri"/>
          <w:color w:val="000000" w:themeColor="text1"/>
        </w:rPr>
        <w:t>Individual Weekly Report for Vinisha Bala Dhayanidhi</w:t>
      </w:r>
    </w:p>
    <w:p w14:paraId="7072B1BB" w14:textId="0289A05B" w:rsidR="001C71BE" w:rsidRPr="006A1DD0" w:rsidRDefault="001C71BE" w:rsidP="001C71BE">
      <w:pPr>
        <w:jc w:val="center"/>
        <w:rPr>
          <w:rFonts w:cs="Calibri"/>
          <w:color w:val="000000" w:themeColor="text1"/>
        </w:rPr>
      </w:pPr>
      <w:r w:rsidRPr="006A1DD0">
        <w:rPr>
          <w:rFonts w:cs="Calibri"/>
          <w:color w:val="000000" w:themeColor="text1"/>
        </w:rPr>
        <w:t xml:space="preserve">LLM Powered Interview Simulator, </w:t>
      </w:r>
      <w:r>
        <w:rPr>
          <w:rFonts w:cs="Calibri"/>
          <w:color w:val="000000" w:themeColor="text1"/>
        </w:rPr>
        <w:t>26</w:t>
      </w:r>
      <w:r w:rsidRPr="006A1DD0">
        <w:rPr>
          <w:rFonts w:cs="Calibri"/>
          <w:color w:val="000000" w:themeColor="text1"/>
          <w:vertAlign w:val="superscript"/>
        </w:rPr>
        <w:t>th</w:t>
      </w:r>
      <w:r w:rsidRPr="006A1DD0">
        <w:rPr>
          <w:rFonts w:cs="Calibri"/>
          <w:color w:val="000000" w:themeColor="text1"/>
        </w:rPr>
        <w:t xml:space="preserve"> October 2025</w:t>
      </w:r>
    </w:p>
    <w:p w14:paraId="7B193563" w14:textId="77777777" w:rsidR="001C71BE" w:rsidRPr="006A1DD0" w:rsidRDefault="001C71BE" w:rsidP="001C71BE">
      <w:pPr>
        <w:jc w:val="center"/>
        <w:rPr>
          <w:rFonts w:cs="Calibri"/>
          <w:color w:val="000000" w:themeColor="text1"/>
        </w:rPr>
      </w:pPr>
      <w:r w:rsidRPr="006A1DD0">
        <w:rPr>
          <w:rFonts w:cs="Calibri"/>
          <w:color w:val="000000" w:themeColor="text1"/>
        </w:rPr>
        <w:tab/>
      </w:r>
      <w:r w:rsidRPr="006A1DD0">
        <w:rPr>
          <w:rFonts w:cs="Calibri"/>
          <w:color w:val="000000" w:themeColor="text1"/>
        </w:rPr>
        <w:tab/>
      </w:r>
    </w:p>
    <w:p w14:paraId="11220ABB" w14:textId="77777777" w:rsidR="001C71BE" w:rsidRPr="006A1DD0" w:rsidRDefault="001C71BE" w:rsidP="001C71BE">
      <w:pPr>
        <w:jc w:val="center"/>
        <w:rPr>
          <w:rFonts w:cs="Calibri"/>
          <w:color w:val="000000" w:themeColor="text1"/>
        </w:rPr>
      </w:pPr>
    </w:p>
    <w:p w14:paraId="620273D6" w14:textId="77777777" w:rsidR="001C71BE" w:rsidRPr="006A1DD0" w:rsidRDefault="001C71BE" w:rsidP="001C71BE">
      <w:pPr>
        <w:rPr>
          <w:rFonts w:cs="Calibri"/>
          <w:color w:val="000000" w:themeColor="text1"/>
        </w:rPr>
      </w:pPr>
      <w:r w:rsidRPr="006A1DD0">
        <w:rPr>
          <w:rFonts w:cs="Calibri"/>
          <w:color w:val="000000" w:themeColor="text1"/>
        </w:rPr>
        <w:t>1.</w:t>
      </w:r>
      <w:r w:rsidRPr="006A1DD0">
        <w:rPr>
          <w:rFonts w:cs="Calibri"/>
          <w:color w:val="000000" w:themeColor="text1"/>
        </w:rPr>
        <w:tab/>
        <w:t xml:space="preserve">Key design/development/learning accomplishments </w:t>
      </w:r>
    </w:p>
    <w:p w14:paraId="1322B2A9" w14:textId="77777777" w:rsidR="001C71BE" w:rsidRPr="006A1DD0" w:rsidRDefault="001C71BE" w:rsidP="001C71BE">
      <w:pPr>
        <w:pStyle w:val="ListParagraph"/>
        <w:numPr>
          <w:ilvl w:val="0"/>
          <w:numId w:val="1"/>
        </w:numPr>
        <w:rPr>
          <w:rFonts w:cs="Calibri"/>
          <w:color w:val="000000" w:themeColor="text1"/>
        </w:rPr>
      </w:pPr>
      <w:r w:rsidRPr="006A1DD0">
        <w:rPr>
          <w:rFonts w:cs="Calibri"/>
          <w:color w:val="000000" w:themeColor="text1"/>
        </w:rPr>
        <w:t>Design:</w:t>
      </w:r>
    </w:p>
    <w:p w14:paraId="769B379C" w14:textId="61AFD149" w:rsidR="00E51FD2" w:rsidRDefault="00E51FD2" w:rsidP="00E51FD2">
      <w:pPr>
        <w:pStyle w:val="ListParagraph"/>
        <w:numPr>
          <w:ilvl w:val="0"/>
          <w:numId w:val="1"/>
        </w:numPr>
        <w:rPr>
          <w:rFonts w:cs="Calibri"/>
          <w:color w:val="000000" w:themeColor="text1"/>
        </w:rPr>
      </w:pPr>
      <w:r>
        <w:rPr>
          <w:rFonts w:cs="Calibri"/>
          <w:color w:val="000000" w:themeColor="text1"/>
        </w:rPr>
        <w:t>I</w:t>
      </w:r>
      <w:r w:rsidRPr="00E51FD2">
        <w:rPr>
          <w:rFonts w:cs="Calibri"/>
          <w:color w:val="000000" w:themeColor="text1"/>
        </w:rPr>
        <w:t xml:space="preserve">terated through </w:t>
      </w:r>
      <w:r>
        <w:rPr>
          <w:rFonts w:cs="Calibri"/>
          <w:color w:val="000000" w:themeColor="text1"/>
        </w:rPr>
        <w:t>many</w:t>
      </w:r>
      <w:r w:rsidRPr="00E51FD2">
        <w:rPr>
          <w:rFonts w:cs="Calibri"/>
          <w:color w:val="000000" w:themeColor="text1"/>
        </w:rPr>
        <w:t xml:space="preserve"> UI themes (</w:t>
      </w:r>
      <w:r>
        <w:rPr>
          <w:rFonts w:cs="Calibri"/>
          <w:color w:val="000000" w:themeColor="text1"/>
        </w:rPr>
        <w:t xml:space="preserve">Minecraft, </w:t>
      </w:r>
      <w:r w:rsidRPr="00E51FD2">
        <w:rPr>
          <w:rFonts w:cs="Calibri"/>
          <w:color w:val="000000" w:themeColor="text1"/>
        </w:rPr>
        <w:t>pixel art, pixelated, professional)</w:t>
      </w:r>
    </w:p>
    <w:p w14:paraId="6C0C8E31" w14:textId="7942F91E"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Finalized on clean, modern professional interview platform design</w:t>
      </w:r>
    </w:p>
    <w:p w14:paraId="38B7DE92" w14:textId="6F379ADC"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Implemented responsive design with 9</w:t>
      </w:r>
      <w:r>
        <w:rPr>
          <w:rFonts w:cs="Calibri"/>
          <w:color w:val="000000" w:themeColor="text1"/>
        </w:rPr>
        <w:t>9</w:t>
      </w:r>
      <w:r w:rsidRPr="00E51FD2">
        <w:rPr>
          <w:rFonts w:cs="Calibri"/>
          <w:color w:val="000000" w:themeColor="text1"/>
        </w:rPr>
        <w:t>% viewport sizing</w:t>
      </w:r>
    </w:p>
    <w:p w14:paraId="017A70B8" w14:textId="649D1E16" w:rsidR="001C71BE" w:rsidRDefault="00E51FD2" w:rsidP="00E51FD2">
      <w:pPr>
        <w:pStyle w:val="ListParagraph"/>
        <w:numPr>
          <w:ilvl w:val="0"/>
          <w:numId w:val="1"/>
        </w:numPr>
        <w:rPr>
          <w:rFonts w:cs="Calibri"/>
          <w:color w:val="000000" w:themeColor="text1"/>
        </w:rPr>
      </w:pPr>
      <w:r w:rsidRPr="00E51FD2">
        <w:rPr>
          <w:rFonts w:cs="Calibri"/>
          <w:color w:val="000000" w:themeColor="text1"/>
        </w:rPr>
        <w:t>Professional color scheme (blue/white) with modern shadows and hover effects</w:t>
      </w:r>
      <w:r>
        <w:rPr>
          <w:rFonts w:cs="Calibri"/>
          <w:color w:val="000000" w:themeColor="text1"/>
        </w:rPr>
        <w:t xml:space="preserve"> </w:t>
      </w:r>
    </w:p>
    <w:p w14:paraId="3B40800B" w14:textId="51B82702" w:rsidR="00AD6A22" w:rsidRPr="006A1DD0" w:rsidRDefault="00AD6A22" w:rsidP="00E51FD2">
      <w:pPr>
        <w:pStyle w:val="ListParagraph"/>
        <w:numPr>
          <w:ilvl w:val="0"/>
          <w:numId w:val="1"/>
        </w:numPr>
        <w:rPr>
          <w:rFonts w:cs="Calibri"/>
          <w:color w:val="000000" w:themeColor="text1"/>
        </w:rPr>
      </w:pPr>
      <w:r w:rsidRPr="00AD6A22">
        <w:rPr>
          <w:rFonts w:cs="Calibri"/>
          <w:color w:val="000000" w:themeColor="text1"/>
        </w:rPr>
        <w:t xml:space="preserve">Planned the voice pipeline design: user audio </w:t>
      </w:r>
      <w:r w:rsidRPr="00AD6A22">
        <w:rPr>
          <w:rFonts w:cs="Calibri" w:hint="eastAsia"/>
          <w:color w:val="000000" w:themeColor="text1"/>
        </w:rPr>
        <w:t>→</w:t>
      </w:r>
      <w:r w:rsidRPr="00AD6A22">
        <w:rPr>
          <w:rFonts w:cs="Calibri"/>
          <w:color w:val="000000" w:themeColor="text1"/>
        </w:rPr>
        <w:t xml:space="preserve"> S3 </w:t>
      </w:r>
      <w:r w:rsidRPr="00AD6A22">
        <w:rPr>
          <w:rFonts w:cs="Calibri" w:hint="eastAsia"/>
          <w:color w:val="000000" w:themeColor="text1"/>
        </w:rPr>
        <w:t>→</w:t>
      </w:r>
      <w:r w:rsidRPr="00AD6A22">
        <w:rPr>
          <w:rFonts w:cs="Calibri"/>
          <w:color w:val="000000" w:themeColor="text1"/>
        </w:rPr>
        <w:t xml:space="preserve"> Transcribe </w:t>
      </w:r>
      <w:r w:rsidRPr="00AD6A22">
        <w:rPr>
          <w:rFonts w:cs="Calibri" w:hint="eastAsia"/>
          <w:color w:val="000000" w:themeColor="text1"/>
        </w:rPr>
        <w:t>→</w:t>
      </w:r>
      <w:r w:rsidRPr="00AD6A22">
        <w:rPr>
          <w:rFonts w:cs="Calibri"/>
          <w:color w:val="000000" w:themeColor="text1"/>
        </w:rPr>
        <w:t xml:space="preserve"> evaluation </w:t>
      </w:r>
      <w:r w:rsidRPr="00AD6A22">
        <w:rPr>
          <w:rFonts w:cs="Calibri" w:hint="eastAsia"/>
          <w:color w:val="000000" w:themeColor="text1"/>
        </w:rPr>
        <w:t>→</w:t>
      </w:r>
      <w:r w:rsidRPr="00AD6A22">
        <w:rPr>
          <w:rFonts w:cs="Calibri"/>
          <w:color w:val="000000" w:themeColor="text1"/>
        </w:rPr>
        <w:t xml:space="preserve"> dashboard.</w:t>
      </w:r>
    </w:p>
    <w:p w14:paraId="5142E4B6" w14:textId="77777777" w:rsidR="001C71BE" w:rsidRPr="006A1DD0" w:rsidRDefault="001C71BE" w:rsidP="001C71BE">
      <w:pPr>
        <w:ind w:left="360"/>
        <w:rPr>
          <w:rFonts w:cs="Calibri"/>
          <w:color w:val="000000" w:themeColor="text1"/>
        </w:rPr>
      </w:pPr>
    </w:p>
    <w:p w14:paraId="0E4CF7DB" w14:textId="77777777" w:rsidR="001C71BE" w:rsidRPr="006A1DD0" w:rsidRDefault="001C71BE" w:rsidP="001C71BE">
      <w:pPr>
        <w:pStyle w:val="ListParagraph"/>
        <w:numPr>
          <w:ilvl w:val="0"/>
          <w:numId w:val="1"/>
        </w:numPr>
        <w:rPr>
          <w:rFonts w:cs="Calibri"/>
          <w:color w:val="000000" w:themeColor="text1"/>
        </w:rPr>
      </w:pPr>
      <w:r w:rsidRPr="006A1DD0">
        <w:rPr>
          <w:rFonts w:cs="Calibri"/>
          <w:color w:val="000000" w:themeColor="text1"/>
        </w:rPr>
        <w:t>Development:</w:t>
      </w:r>
    </w:p>
    <w:p w14:paraId="720114B7" w14:textId="77777777" w:rsidR="00E51FD2" w:rsidRPr="00E51FD2" w:rsidRDefault="001C71BE" w:rsidP="00E51FD2">
      <w:pPr>
        <w:pStyle w:val="ListParagraph"/>
        <w:numPr>
          <w:ilvl w:val="0"/>
          <w:numId w:val="1"/>
        </w:numPr>
        <w:rPr>
          <w:rFonts w:cs="Calibri"/>
          <w:color w:val="000000" w:themeColor="text1"/>
        </w:rPr>
      </w:pPr>
      <w:r>
        <w:rPr>
          <w:rFonts w:cs="Calibri"/>
          <w:color w:val="000000" w:themeColor="text1"/>
        </w:rPr>
        <w:t xml:space="preserve"> </w:t>
      </w:r>
      <w:r w:rsidR="00E51FD2" w:rsidRPr="00E51FD2">
        <w:rPr>
          <w:rFonts w:cs="Calibri"/>
          <w:color w:val="000000" w:themeColor="text1"/>
        </w:rPr>
        <w:t>Completed AWS Bedrock integration for AI-powered interview questions and evaluations</w:t>
      </w:r>
    </w:p>
    <w:p w14:paraId="2E849DE1" w14:textId="687E3D7A"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Built PostgreSQL database with Alembic migrations on AWS RDS</w:t>
      </w:r>
    </w:p>
    <w:p w14:paraId="30A97BB5" w14:textId="5D58989E" w:rsidR="00E51FD2" w:rsidRPr="00E51FD2" w:rsidRDefault="00E51FD2" w:rsidP="00E51FD2">
      <w:pPr>
        <w:pStyle w:val="ListParagraph"/>
        <w:numPr>
          <w:ilvl w:val="0"/>
          <w:numId w:val="1"/>
        </w:numPr>
        <w:rPr>
          <w:rFonts w:cs="Calibri"/>
          <w:color w:val="000000" w:themeColor="text1"/>
        </w:rPr>
      </w:pPr>
      <w:r>
        <w:rPr>
          <w:rFonts w:cs="Calibri"/>
          <w:color w:val="000000" w:themeColor="text1"/>
        </w:rPr>
        <w:t>I</w:t>
      </w:r>
      <w:r w:rsidRPr="00E51FD2">
        <w:rPr>
          <w:rFonts w:cs="Calibri"/>
          <w:color w:val="000000" w:themeColor="text1"/>
        </w:rPr>
        <w:t xml:space="preserve">mplemented full authentication system with JWT tokens and </w:t>
      </w:r>
      <w:proofErr w:type="spellStart"/>
      <w:r w:rsidRPr="00E51FD2">
        <w:rPr>
          <w:rFonts w:cs="Calibri"/>
          <w:color w:val="000000" w:themeColor="text1"/>
        </w:rPr>
        <w:t>bcrypt</w:t>
      </w:r>
      <w:proofErr w:type="spellEnd"/>
      <w:r w:rsidRPr="00E51FD2">
        <w:rPr>
          <w:rFonts w:cs="Calibri"/>
          <w:color w:val="000000" w:themeColor="text1"/>
        </w:rPr>
        <w:t xml:space="preserve"> password hashing</w:t>
      </w:r>
    </w:p>
    <w:p w14:paraId="27B370B7" w14:textId="77777777" w:rsidR="00E51FD2" w:rsidRDefault="00E51FD2" w:rsidP="00E51FD2">
      <w:pPr>
        <w:pStyle w:val="ListParagraph"/>
        <w:numPr>
          <w:ilvl w:val="0"/>
          <w:numId w:val="1"/>
        </w:numPr>
        <w:rPr>
          <w:rFonts w:cs="Calibri"/>
          <w:color w:val="000000" w:themeColor="text1"/>
        </w:rPr>
      </w:pPr>
      <w:r w:rsidRPr="00E51FD2">
        <w:rPr>
          <w:rFonts w:cs="Calibri"/>
          <w:color w:val="000000" w:themeColor="text1"/>
        </w:rPr>
        <w:t>Created session management and dashboard APIs</w:t>
      </w:r>
    </w:p>
    <w:p w14:paraId="0137C421" w14:textId="1A14B6BF"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Built complete frontend interview simulator with login/signup UI</w:t>
      </w:r>
    </w:p>
    <w:p w14:paraId="536BCD06" w14:textId="25617F9D"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Connected frontend to backend with real-time AI evaluations</w:t>
      </w:r>
    </w:p>
    <w:p w14:paraId="5EC9FB33" w14:textId="711AAF62" w:rsidR="001C71BE" w:rsidRPr="006A1DD0" w:rsidRDefault="00E51FD2" w:rsidP="00E51FD2">
      <w:pPr>
        <w:pStyle w:val="ListParagraph"/>
        <w:numPr>
          <w:ilvl w:val="0"/>
          <w:numId w:val="1"/>
        </w:numPr>
        <w:rPr>
          <w:rFonts w:cs="Calibri"/>
          <w:color w:val="000000" w:themeColor="text1"/>
        </w:rPr>
      </w:pPr>
      <w:r w:rsidRPr="00E51FD2">
        <w:rPr>
          <w:rFonts w:cs="Calibri"/>
          <w:color w:val="000000" w:themeColor="text1"/>
        </w:rPr>
        <w:t>Database connected to AWS RDS with users and sessions tables</w:t>
      </w:r>
    </w:p>
    <w:p w14:paraId="05B6BAEF" w14:textId="77777777" w:rsidR="001C71BE" w:rsidRPr="006A1DD0" w:rsidRDefault="001C71BE" w:rsidP="001C71BE">
      <w:pPr>
        <w:pStyle w:val="ListParagraph"/>
        <w:rPr>
          <w:rFonts w:cs="Calibri"/>
          <w:color w:val="000000" w:themeColor="text1"/>
        </w:rPr>
      </w:pPr>
    </w:p>
    <w:p w14:paraId="7AE59A78" w14:textId="77777777" w:rsidR="00E51FD2" w:rsidRDefault="001C71BE" w:rsidP="00E51FD2">
      <w:pPr>
        <w:pStyle w:val="ListParagraph"/>
        <w:numPr>
          <w:ilvl w:val="0"/>
          <w:numId w:val="1"/>
        </w:numPr>
        <w:rPr>
          <w:rFonts w:cs="Calibri"/>
          <w:color w:val="000000" w:themeColor="text1"/>
        </w:rPr>
      </w:pPr>
      <w:r w:rsidRPr="006A1DD0">
        <w:rPr>
          <w:rFonts w:cs="Calibri"/>
          <w:color w:val="000000" w:themeColor="text1"/>
        </w:rPr>
        <w:t xml:space="preserve">Learning (e.g. new language, framework, tools) </w:t>
      </w:r>
    </w:p>
    <w:p w14:paraId="6AD4B758" w14:textId="63E59DDA"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Mastered AWS Bedrock API for Claude/Llama LLM integration</w:t>
      </w:r>
    </w:p>
    <w:p w14:paraId="7D8A9584" w14:textId="4C3F7471"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Learned database migrations with Alembic for PostgreSQL</w:t>
      </w:r>
    </w:p>
    <w:p w14:paraId="4896DC6B" w14:textId="289692CD" w:rsidR="00E51FD2" w:rsidRPr="00E51FD2" w:rsidRDefault="00E51FD2" w:rsidP="00E51FD2">
      <w:pPr>
        <w:pStyle w:val="ListParagraph"/>
        <w:numPr>
          <w:ilvl w:val="0"/>
          <w:numId w:val="1"/>
        </w:numPr>
        <w:rPr>
          <w:rFonts w:cs="Calibri"/>
          <w:color w:val="000000" w:themeColor="text1"/>
        </w:rPr>
      </w:pPr>
      <w:r>
        <w:rPr>
          <w:rFonts w:cs="Calibri"/>
          <w:color w:val="000000" w:themeColor="text1"/>
        </w:rPr>
        <w:t>I</w:t>
      </w:r>
      <w:r w:rsidRPr="00E51FD2">
        <w:rPr>
          <w:rFonts w:cs="Calibri"/>
          <w:color w:val="000000" w:themeColor="text1"/>
        </w:rPr>
        <w:t>mplemented JWT authentication with python-</w:t>
      </w:r>
      <w:proofErr w:type="spellStart"/>
      <w:r w:rsidRPr="00E51FD2">
        <w:rPr>
          <w:rFonts w:cs="Calibri"/>
          <w:color w:val="000000" w:themeColor="text1"/>
        </w:rPr>
        <w:t>jose</w:t>
      </w:r>
      <w:proofErr w:type="spellEnd"/>
      <w:r w:rsidRPr="00E51FD2">
        <w:rPr>
          <w:rFonts w:cs="Calibri"/>
          <w:color w:val="000000" w:themeColor="text1"/>
        </w:rPr>
        <w:t xml:space="preserve"> and </w:t>
      </w:r>
      <w:proofErr w:type="spellStart"/>
      <w:r w:rsidRPr="00E51FD2">
        <w:rPr>
          <w:rFonts w:cs="Calibri"/>
          <w:color w:val="000000" w:themeColor="text1"/>
        </w:rPr>
        <w:t>bcrypt</w:t>
      </w:r>
      <w:proofErr w:type="spellEnd"/>
    </w:p>
    <w:p w14:paraId="5E92CB43" w14:textId="394C1437"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Built dashboard with statistics and history tracking</w:t>
      </w:r>
    </w:p>
    <w:p w14:paraId="408CB3BD" w14:textId="26607D3B" w:rsidR="00E51FD2" w:rsidRPr="00E51FD2" w:rsidRDefault="00E51FD2" w:rsidP="00E51FD2">
      <w:pPr>
        <w:pStyle w:val="ListParagraph"/>
        <w:numPr>
          <w:ilvl w:val="0"/>
          <w:numId w:val="1"/>
        </w:numPr>
        <w:rPr>
          <w:rFonts w:cs="Calibri"/>
          <w:color w:val="000000" w:themeColor="text1"/>
        </w:rPr>
      </w:pPr>
      <w:r w:rsidRPr="00E51FD2">
        <w:rPr>
          <w:rFonts w:cs="Calibri"/>
          <w:color w:val="000000" w:themeColor="text1"/>
        </w:rPr>
        <w:t>Applied pixel art design principles with CSS image-rendering</w:t>
      </w:r>
    </w:p>
    <w:p w14:paraId="20B41D85" w14:textId="489AC003" w:rsidR="00E51FD2" w:rsidRPr="006A1DD0" w:rsidRDefault="00E51FD2" w:rsidP="00E51FD2">
      <w:pPr>
        <w:pStyle w:val="ListParagraph"/>
        <w:numPr>
          <w:ilvl w:val="0"/>
          <w:numId w:val="1"/>
        </w:numPr>
        <w:rPr>
          <w:rFonts w:cs="Calibri"/>
          <w:color w:val="000000" w:themeColor="text1"/>
        </w:rPr>
      </w:pPr>
      <w:r w:rsidRPr="00E51FD2">
        <w:rPr>
          <w:rFonts w:cs="Calibri"/>
          <w:color w:val="000000" w:themeColor="text1"/>
        </w:rPr>
        <w:t>Learned Silkscreen font for retro/pixel aesthetic</w:t>
      </w:r>
    </w:p>
    <w:p w14:paraId="32FCCB18" w14:textId="4DD84738" w:rsidR="001C71BE" w:rsidRPr="006A1DD0" w:rsidRDefault="001C71BE" w:rsidP="001C71BE">
      <w:pPr>
        <w:rPr>
          <w:rFonts w:cs="Calibri"/>
          <w:color w:val="000000" w:themeColor="text1"/>
        </w:rPr>
      </w:pPr>
      <w:r>
        <w:rPr>
          <w:rFonts w:cs="Calibri"/>
          <w:color w:val="000000" w:themeColor="text1"/>
        </w:rPr>
        <w:t xml:space="preserve"> </w:t>
      </w:r>
    </w:p>
    <w:p w14:paraId="27083262" w14:textId="77777777" w:rsidR="001C71BE" w:rsidRPr="006A1DD0" w:rsidRDefault="001C71BE" w:rsidP="001C71BE">
      <w:pPr>
        <w:rPr>
          <w:rFonts w:cs="Calibri"/>
          <w:color w:val="000000" w:themeColor="text1"/>
        </w:rPr>
      </w:pPr>
      <w:r w:rsidRPr="006A1DD0">
        <w:rPr>
          <w:rFonts w:cs="Calibri"/>
          <w:color w:val="000000" w:themeColor="text1"/>
        </w:rPr>
        <w:t>2.</w:t>
      </w:r>
      <w:r w:rsidRPr="006A1DD0">
        <w:rPr>
          <w:rFonts w:cs="Calibri"/>
          <w:color w:val="000000" w:themeColor="text1"/>
        </w:rPr>
        <w:tab/>
        <w:t>Project Schedule Update</w:t>
      </w:r>
    </w:p>
    <w:p w14:paraId="0081AB34" w14:textId="77777777" w:rsidR="001C71BE" w:rsidRPr="006A1DD0" w:rsidRDefault="001C71BE" w:rsidP="001C71BE">
      <w:pPr>
        <w:rPr>
          <w:rFonts w:cs="Calibri"/>
          <w:color w:val="000000" w:themeColor="text1"/>
        </w:rPr>
      </w:pP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52"/>
        <w:gridCol w:w="2945"/>
        <w:gridCol w:w="2946"/>
        <w:gridCol w:w="2946"/>
        <w:gridCol w:w="2946"/>
      </w:tblGrid>
      <w:tr w:rsidR="001C71BE" w:rsidRPr="006A1DD0" w14:paraId="700D2EC4" w14:textId="77777777" w:rsidTr="00330D5B">
        <w:trPr>
          <w:trHeight w:val="720"/>
          <w:jc w:val="center"/>
        </w:trPr>
        <w:tc>
          <w:tcPr>
            <w:tcW w:w="1152" w:type="dxa"/>
            <w:vAlign w:val="center"/>
          </w:tcPr>
          <w:p w14:paraId="099195F4" w14:textId="77777777" w:rsidR="001C71BE" w:rsidRPr="006A1DD0" w:rsidRDefault="001C71BE" w:rsidP="00330D5B">
            <w:pPr>
              <w:rPr>
                <w:rFonts w:cs="Calibri"/>
                <w:color w:val="000000" w:themeColor="text1"/>
              </w:rPr>
            </w:pPr>
            <w:r w:rsidRPr="006A1DD0">
              <w:rPr>
                <w:rFonts w:cs="Calibri"/>
                <w:color w:val="000000" w:themeColor="text1"/>
              </w:rPr>
              <w:lastRenderedPageBreak/>
              <w:t>Week</w:t>
            </w:r>
          </w:p>
        </w:tc>
        <w:tc>
          <w:tcPr>
            <w:tcW w:w="2945" w:type="dxa"/>
            <w:vAlign w:val="center"/>
          </w:tcPr>
          <w:p w14:paraId="31325DA0" w14:textId="77777777" w:rsidR="001C71BE" w:rsidRPr="006A1DD0" w:rsidRDefault="001C71BE" w:rsidP="00330D5B">
            <w:pPr>
              <w:jc w:val="center"/>
              <w:rPr>
                <w:rFonts w:cs="Calibri"/>
                <w:color w:val="000000" w:themeColor="text1"/>
              </w:rPr>
            </w:pPr>
            <w:r w:rsidRPr="006A1DD0">
              <w:rPr>
                <w:rFonts w:cs="Calibri"/>
                <w:color w:val="000000" w:themeColor="text1"/>
              </w:rPr>
              <w:t>Objectives Planned</w:t>
            </w:r>
          </w:p>
        </w:tc>
        <w:tc>
          <w:tcPr>
            <w:tcW w:w="2946" w:type="dxa"/>
            <w:vAlign w:val="center"/>
          </w:tcPr>
          <w:p w14:paraId="743E9A00" w14:textId="77777777" w:rsidR="001C71BE" w:rsidRPr="006A1DD0" w:rsidRDefault="001C71BE" w:rsidP="00330D5B">
            <w:pPr>
              <w:jc w:val="center"/>
              <w:rPr>
                <w:rFonts w:cs="Calibri"/>
                <w:color w:val="000000" w:themeColor="text1"/>
              </w:rPr>
            </w:pPr>
            <w:r w:rsidRPr="006A1DD0">
              <w:rPr>
                <w:rFonts w:cs="Calibri"/>
                <w:color w:val="000000" w:themeColor="text1"/>
              </w:rPr>
              <w:t>Activities/Tasks</w:t>
            </w:r>
          </w:p>
        </w:tc>
        <w:tc>
          <w:tcPr>
            <w:tcW w:w="2946" w:type="dxa"/>
            <w:vAlign w:val="center"/>
          </w:tcPr>
          <w:p w14:paraId="20A6F683" w14:textId="77777777" w:rsidR="001C71BE" w:rsidRPr="006A1DD0" w:rsidRDefault="001C71BE" w:rsidP="00330D5B">
            <w:pPr>
              <w:jc w:val="center"/>
              <w:rPr>
                <w:rFonts w:cs="Calibri"/>
                <w:color w:val="000000" w:themeColor="text1"/>
              </w:rPr>
            </w:pPr>
            <w:r w:rsidRPr="006A1DD0">
              <w:rPr>
                <w:rFonts w:cs="Calibri"/>
                <w:color w:val="000000" w:themeColor="text1"/>
              </w:rPr>
              <w:t>Deliverables (Quantified)</w:t>
            </w:r>
          </w:p>
        </w:tc>
        <w:tc>
          <w:tcPr>
            <w:tcW w:w="2946" w:type="dxa"/>
            <w:vAlign w:val="center"/>
          </w:tcPr>
          <w:p w14:paraId="404BCF17" w14:textId="77777777" w:rsidR="001C71BE" w:rsidRPr="006A1DD0" w:rsidRDefault="001C71BE" w:rsidP="00330D5B">
            <w:pPr>
              <w:pStyle w:val="ListParagraph"/>
              <w:numPr>
                <w:ilvl w:val="0"/>
                <w:numId w:val="3"/>
              </w:numPr>
              <w:ind w:left="216" w:hanging="216"/>
              <w:rPr>
                <w:rFonts w:cs="Calibri"/>
                <w:color w:val="000000" w:themeColor="text1"/>
              </w:rPr>
            </w:pPr>
            <w:r w:rsidRPr="006A1DD0">
              <w:rPr>
                <w:rFonts w:cs="Calibri"/>
                <w:color w:val="000000" w:themeColor="text1"/>
              </w:rPr>
              <w:t>What you could/should have done differently</w:t>
            </w:r>
          </w:p>
          <w:p w14:paraId="3754747B" w14:textId="77777777" w:rsidR="001C71BE" w:rsidRPr="006A1DD0" w:rsidRDefault="001C71BE" w:rsidP="00330D5B">
            <w:pPr>
              <w:pStyle w:val="ListParagraph"/>
              <w:numPr>
                <w:ilvl w:val="0"/>
                <w:numId w:val="3"/>
              </w:numPr>
              <w:ind w:left="216" w:hanging="216"/>
              <w:rPr>
                <w:rFonts w:cs="Calibri"/>
                <w:color w:val="000000" w:themeColor="text1"/>
              </w:rPr>
            </w:pPr>
            <w:r w:rsidRPr="006A1DD0">
              <w:rPr>
                <w:rFonts w:cs="Calibri"/>
                <w:color w:val="000000" w:themeColor="text1"/>
              </w:rPr>
              <w:t>What went well</w:t>
            </w:r>
          </w:p>
          <w:p w14:paraId="3E056554" w14:textId="77777777" w:rsidR="001C71BE" w:rsidRPr="006A1DD0" w:rsidRDefault="001C71BE" w:rsidP="00330D5B">
            <w:pPr>
              <w:pStyle w:val="ListParagraph"/>
              <w:numPr>
                <w:ilvl w:val="0"/>
                <w:numId w:val="3"/>
              </w:numPr>
              <w:ind w:left="216" w:hanging="216"/>
              <w:rPr>
                <w:rFonts w:cs="Calibri"/>
                <w:color w:val="000000" w:themeColor="text1"/>
              </w:rPr>
            </w:pPr>
            <w:r w:rsidRPr="006A1DD0">
              <w:rPr>
                <w:rFonts w:cs="Calibri"/>
                <w:color w:val="000000" w:themeColor="text1"/>
              </w:rPr>
              <w:t>Condensed Version Only</w:t>
            </w:r>
          </w:p>
        </w:tc>
      </w:tr>
      <w:tr w:rsidR="001C71BE" w:rsidRPr="006A1DD0" w14:paraId="369F6D26" w14:textId="77777777" w:rsidTr="00330D5B">
        <w:trPr>
          <w:trHeight w:val="720"/>
          <w:jc w:val="center"/>
        </w:trPr>
        <w:tc>
          <w:tcPr>
            <w:tcW w:w="1152" w:type="dxa"/>
            <w:vAlign w:val="center"/>
          </w:tcPr>
          <w:p w14:paraId="44C7FA95" w14:textId="77777777" w:rsidR="001C71BE" w:rsidRPr="006A1DD0" w:rsidRDefault="001C71BE" w:rsidP="00330D5B">
            <w:pPr>
              <w:rPr>
                <w:rFonts w:cs="Calibri"/>
                <w:color w:val="000000" w:themeColor="text1"/>
              </w:rPr>
            </w:pPr>
            <w:r w:rsidRPr="006A1DD0">
              <w:rPr>
                <w:rFonts w:cs="Calibri"/>
                <w:color w:val="000000" w:themeColor="text1"/>
              </w:rPr>
              <w:t>Week #1</w:t>
            </w:r>
          </w:p>
        </w:tc>
        <w:tc>
          <w:tcPr>
            <w:tcW w:w="2945" w:type="dxa"/>
            <w:vAlign w:val="center"/>
          </w:tcPr>
          <w:p w14:paraId="46E4F6D4" w14:textId="77777777" w:rsidR="001C71BE" w:rsidRPr="006A1DD0" w:rsidRDefault="001C71BE" w:rsidP="00330D5B">
            <w:pPr>
              <w:rPr>
                <w:rFonts w:cs="Calibri"/>
                <w:color w:val="000000" w:themeColor="text1"/>
              </w:rPr>
            </w:pPr>
          </w:p>
        </w:tc>
        <w:tc>
          <w:tcPr>
            <w:tcW w:w="2946" w:type="dxa"/>
            <w:vAlign w:val="center"/>
          </w:tcPr>
          <w:p w14:paraId="58DDEE8B" w14:textId="77777777" w:rsidR="001C71BE" w:rsidRPr="006A1DD0" w:rsidRDefault="001C71BE" w:rsidP="00330D5B">
            <w:pPr>
              <w:rPr>
                <w:rFonts w:cs="Calibri"/>
                <w:color w:val="000000" w:themeColor="text1"/>
              </w:rPr>
            </w:pPr>
          </w:p>
        </w:tc>
        <w:tc>
          <w:tcPr>
            <w:tcW w:w="2946" w:type="dxa"/>
            <w:vAlign w:val="center"/>
          </w:tcPr>
          <w:p w14:paraId="551527EE" w14:textId="77777777" w:rsidR="001C71BE" w:rsidRPr="006A1DD0" w:rsidRDefault="001C71BE" w:rsidP="00330D5B">
            <w:pPr>
              <w:rPr>
                <w:rFonts w:cs="Calibri"/>
                <w:color w:val="000000" w:themeColor="text1"/>
              </w:rPr>
            </w:pPr>
          </w:p>
        </w:tc>
        <w:tc>
          <w:tcPr>
            <w:tcW w:w="2946" w:type="dxa"/>
            <w:vAlign w:val="center"/>
          </w:tcPr>
          <w:p w14:paraId="27A9C2B5" w14:textId="77777777" w:rsidR="001C71BE" w:rsidRPr="006A1DD0" w:rsidRDefault="001C71BE" w:rsidP="00330D5B">
            <w:pPr>
              <w:rPr>
                <w:rFonts w:cs="Calibri"/>
                <w:color w:val="000000" w:themeColor="text1"/>
              </w:rPr>
            </w:pPr>
          </w:p>
        </w:tc>
      </w:tr>
      <w:tr w:rsidR="001C71BE" w:rsidRPr="006A1DD0" w14:paraId="645044CE" w14:textId="77777777" w:rsidTr="00330D5B">
        <w:trPr>
          <w:trHeight w:val="720"/>
          <w:jc w:val="center"/>
        </w:trPr>
        <w:tc>
          <w:tcPr>
            <w:tcW w:w="1152" w:type="dxa"/>
            <w:vAlign w:val="center"/>
          </w:tcPr>
          <w:p w14:paraId="1D2B2B04" w14:textId="77777777" w:rsidR="001C71BE" w:rsidRPr="006A1DD0" w:rsidRDefault="001C71BE" w:rsidP="00330D5B">
            <w:pPr>
              <w:rPr>
                <w:rFonts w:cs="Calibri"/>
                <w:color w:val="000000" w:themeColor="text1"/>
              </w:rPr>
            </w:pPr>
            <w:r w:rsidRPr="006A1DD0">
              <w:rPr>
                <w:rFonts w:cs="Calibri"/>
                <w:color w:val="000000" w:themeColor="text1"/>
              </w:rPr>
              <w:t>Week #2</w:t>
            </w:r>
          </w:p>
        </w:tc>
        <w:tc>
          <w:tcPr>
            <w:tcW w:w="2945" w:type="dxa"/>
            <w:vAlign w:val="center"/>
          </w:tcPr>
          <w:p w14:paraId="1C1DF4A0" w14:textId="77777777" w:rsidR="001C71BE" w:rsidRPr="006A1DD0" w:rsidRDefault="001C71BE" w:rsidP="00330D5B">
            <w:pPr>
              <w:rPr>
                <w:rFonts w:cs="Calibri"/>
                <w:color w:val="000000" w:themeColor="text1"/>
              </w:rPr>
            </w:pPr>
          </w:p>
        </w:tc>
        <w:tc>
          <w:tcPr>
            <w:tcW w:w="2946" w:type="dxa"/>
            <w:vAlign w:val="center"/>
          </w:tcPr>
          <w:p w14:paraId="443E4C22" w14:textId="77777777" w:rsidR="001C71BE" w:rsidRPr="006A1DD0" w:rsidRDefault="001C71BE" w:rsidP="00330D5B">
            <w:pPr>
              <w:rPr>
                <w:rFonts w:cs="Calibri"/>
                <w:color w:val="000000" w:themeColor="text1"/>
              </w:rPr>
            </w:pPr>
          </w:p>
        </w:tc>
        <w:tc>
          <w:tcPr>
            <w:tcW w:w="2946" w:type="dxa"/>
            <w:vAlign w:val="center"/>
          </w:tcPr>
          <w:p w14:paraId="24FB7C0F" w14:textId="77777777" w:rsidR="001C71BE" w:rsidRPr="006A1DD0" w:rsidRDefault="001C71BE" w:rsidP="00330D5B">
            <w:pPr>
              <w:rPr>
                <w:rFonts w:cs="Calibri"/>
                <w:color w:val="000000" w:themeColor="text1"/>
              </w:rPr>
            </w:pPr>
          </w:p>
        </w:tc>
        <w:tc>
          <w:tcPr>
            <w:tcW w:w="2946" w:type="dxa"/>
            <w:vAlign w:val="center"/>
          </w:tcPr>
          <w:p w14:paraId="5ED31EC5" w14:textId="77777777" w:rsidR="001C71BE" w:rsidRPr="006A1DD0" w:rsidRDefault="001C71BE" w:rsidP="00330D5B">
            <w:pPr>
              <w:rPr>
                <w:rFonts w:cs="Calibri"/>
                <w:color w:val="000000" w:themeColor="text1"/>
              </w:rPr>
            </w:pPr>
          </w:p>
        </w:tc>
      </w:tr>
      <w:tr w:rsidR="001C71BE" w:rsidRPr="006A1DD0" w14:paraId="49BC9E5E" w14:textId="77777777" w:rsidTr="00330D5B">
        <w:trPr>
          <w:trHeight w:val="720"/>
          <w:jc w:val="center"/>
        </w:trPr>
        <w:tc>
          <w:tcPr>
            <w:tcW w:w="1152" w:type="dxa"/>
            <w:vAlign w:val="center"/>
          </w:tcPr>
          <w:p w14:paraId="766C797C" w14:textId="77777777" w:rsidR="001C71BE" w:rsidRPr="006A1DD0" w:rsidRDefault="001C71BE" w:rsidP="00330D5B">
            <w:pPr>
              <w:rPr>
                <w:rFonts w:cs="Calibri"/>
                <w:color w:val="000000" w:themeColor="text1"/>
              </w:rPr>
            </w:pPr>
            <w:r w:rsidRPr="006A1DD0">
              <w:rPr>
                <w:rFonts w:cs="Calibri"/>
                <w:color w:val="000000" w:themeColor="text1"/>
              </w:rPr>
              <w:t>Week #3</w:t>
            </w:r>
          </w:p>
        </w:tc>
        <w:tc>
          <w:tcPr>
            <w:tcW w:w="2945" w:type="dxa"/>
            <w:vAlign w:val="center"/>
          </w:tcPr>
          <w:p w14:paraId="3A7D8468" w14:textId="77777777" w:rsidR="001C71BE" w:rsidRPr="006A1DD0" w:rsidRDefault="001C71BE" w:rsidP="00330D5B">
            <w:pPr>
              <w:rPr>
                <w:rFonts w:cs="Calibri"/>
                <w:color w:val="000000" w:themeColor="text1"/>
              </w:rPr>
            </w:pPr>
          </w:p>
        </w:tc>
        <w:tc>
          <w:tcPr>
            <w:tcW w:w="2946" w:type="dxa"/>
            <w:vAlign w:val="center"/>
          </w:tcPr>
          <w:p w14:paraId="7C4D5515" w14:textId="77777777" w:rsidR="001C71BE" w:rsidRPr="006A1DD0" w:rsidRDefault="001C71BE" w:rsidP="00330D5B">
            <w:pPr>
              <w:rPr>
                <w:rFonts w:cs="Calibri"/>
                <w:color w:val="000000" w:themeColor="text1"/>
              </w:rPr>
            </w:pPr>
          </w:p>
        </w:tc>
        <w:tc>
          <w:tcPr>
            <w:tcW w:w="2946" w:type="dxa"/>
            <w:vAlign w:val="center"/>
          </w:tcPr>
          <w:p w14:paraId="3DC5F586" w14:textId="77777777" w:rsidR="001C71BE" w:rsidRPr="006A1DD0" w:rsidRDefault="001C71BE" w:rsidP="00330D5B">
            <w:pPr>
              <w:rPr>
                <w:rFonts w:cs="Calibri"/>
                <w:color w:val="000000" w:themeColor="text1"/>
              </w:rPr>
            </w:pPr>
          </w:p>
        </w:tc>
        <w:tc>
          <w:tcPr>
            <w:tcW w:w="2946" w:type="dxa"/>
            <w:vAlign w:val="center"/>
          </w:tcPr>
          <w:p w14:paraId="6E68E8EC" w14:textId="77777777" w:rsidR="001C71BE" w:rsidRPr="006A1DD0" w:rsidRDefault="001C71BE" w:rsidP="00330D5B">
            <w:pPr>
              <w:rPr>
                <w:rFonts w:cs="Calibri"/>
                <w:color w:val="000000" w:themeColor="text1"/>
              </w:rPr>
            </w:pPr>
          </w:p>
        </w:tc>
      </w:tr>
      <w:tr w:rsidR="001C71BE" w:rsidRPr="006A1DD0" w14:paraId="7AD8D6F8" w14:textId="77777777" w:rsidTr="00330D5B">
        <w:trPr>
          <w:trHeight w:val="720"/>
          <w:jc w:val="center"/>
        </w:trPr>
        <w:tc>
          <w:tcPr>
            <w:tcW w:w="1152" w:type="dxa"/>
            <w:vAlign w:val="center"/>
          </w:tcPr>
          <w:p w14:paraId="641466EB" w14:textId="77777777" w:rsidR="001C71BE" w:rsidRPr="006A1DD0" w:rsidRDefault="001C71BE" w:rsidP="00330D5B">
            <w:pPr>
              <w:rPr>
                <w:rFonts w:cs="Calibri"/>
                <w:color w:val="000000" w:themeColor="text1"/>
              </w:rPr>
            </w:pPr>
            <w:r w:rsidRPr="006A1DD0">
              <w:rPr>
                <w:rFonts w:cs="Calibri"/>
                <w:color w:val="000000" w:themeColor="text1"/>
              </w:rPr>
              <w:t>Week #4</w:t>
            </w:r>
          </w:p>
        </w:tc>
        <w:tc>
          <w:tcPr>
            <w:tcW w:w="2945" w:type="dxa"/>
            <w:vAlign w:val="center"/>
          </w:tcPr>
          <w:p w14:paraId="7DBD3F5A" w14:textId="5E28B703" w:rsidR="001C71BE" w:rsidRPr="006A1DD0" w:rsidRDefault="001C71BE" w:rsidP="00330D5B">
            <w:pPr>
              <w:rPr>
                <w:rFonts w:cs="Calibri"/>
                <w:color w:val="000000" w:themeColor="text1"/>
              </w:rPr>
            </w:pPr>
            <w:r>
              <w:rPr>
                <w:rFonts w:cs="Calibri"/>
                <w:color w:val="000000" w:themeColor="text1"/>
              </w:rPr>
              <w:t xml:space="preserve"> </w:t>
            </w:r>
          </w:p>
        </w:tc>
        <w:tc>
          <w:tcPr>
            <w:tcW w:w="2946" w:type="dxa"/>
            <w:vAlign w:val="center"/>
          </w:tcPr>
          <w:p w14:paraId="603454CE" w14:textId="6ECD0237" w:rsidR="001C71BE" w:rsidRPr="006A1DD0" w:rsidRDefault="001C71BE" w:rsidP="00330D5B">
            <w:pPr>
              <w:rPr>
                <w:rFonts w:cs="Calibri"/>
                <w:color w:val="000000" w:themeColor="text1"/>
              </w:rPr>
            </w:pPr>
            <w:r>
              <w:rPr>
                <w:rFonts w:cs="Calibri"/>
                <w:color w:val="000000" w:themeColor="text1"/>
              </w:rPr>
              <w:t xml:space="preserve"> </w:t>
            </w:r>
            <w:r w:rsidRPr="006A1DD0">
              <w:rPr>
                <w:rFonts w:cs="Calibri"/>
                <w:color w:val="000000" w:themeColor="text1"/>
              </w:rPr>
              <w:t xml:space="preserve"> </w:t>
            </w:r>
          </w:p>
        </w:tc>
        <w:tc>
          <w:tcPr>
            <w:tcW w:w="2946" w:type="dxa"/>
            <w:vAlign w:val="center"/>
          </w:tcPr>
          <w:p w14:paraId="52A65F71" w14:textId="6FE5FB07" w:rsidR="001C71BE" w:rsidRPr="006A1DD0" w:rsidRDefault="001C71BE" w:rsidP="00330D5B">
            <w:pPr>
              <w:rPr>
                <w:rFonts w:cs="Calibri"/>
                <w:color w:val="000000" w:themeColor="text1"/>
              </w:rPr>
            </w:pPr>
            <w:r>
              <w:rPr>
                <w:rFonts w:cs="Calibri"/>
                <w:color w:val="000000" w:themeColor="text1"/>
              </w:rPr>
              <w:t xml:space="preserve"> </w:t>
            </w:r>
          </w:p>
        </w:tc>
        <w:tc>
          <w:tcPr>
            <w:tcW w:w="2946" w:type="dxa"/>
            <w:vAlign w:val="center"/>
          </w:tcPr>
          <w:p w14:paraId="53A84E83" w14:textId="6C0D2CAC" w:rsidR="001C71BE" w:rsidRPr="006A1DD0" w:rsidRDefault="001C71BE" w:rsidP="00330D5B">
            <w:pPr>
              <w:rPr>
                <w:rFonts w:cs="Calibri"/>
                <w:color w:val="000000" w:themeColor="text1"/>
              </w:rPr>
            </w:pPr>
            <w:r>
              <w:rPr>
                <w:rFonts w:cs="Calibri"/>
                <w:color w:val="000000" w:themeColor="text1"/>
              </w:rPr>
              <w:t xml:space="preserve"> </w:t>
            </w:r>
          </w:p>
        </w:tc>
      </w:tr>
      <w:tr w:rsidR="00AD6A22" w:rsidRPr="006A1DD0" w14:paraId="629AB79E" w14:textId="77777777" w:rsidTr="00330D5B">
        <w:trPr>
          <w:trHeight w:val="720"/>
          <w:jc w:val="center"/>
        </w:trPr>
        <w:tc>
          <w:tcPr>
            <w:tcW w:w="1152" w:type="dxa"/>
            <w:vAlign w:val="center"/>
          </w:tcPr>
          <w:p w14:paraId="6BBBF10F" w14:textId="77777777" w:rsidR="00AD6A22" w:rsidRPr="006A1DD0" w:rsidRDefault="00AD6A22" w:rsidP="00AD6A22">
            <w:pPr>
              <w:rPr>
                <w:rFonts w:cs="Calibri"/>
                <w:color w:val="000000" w:themeColor="text1"/>
              </w:rPr>
            </w:pPr>
            <w:r w:rsidRPr="006A1DD0">
              <w:rPr>
                <w:rFonts w:cs="Calibri"/>
                <w:color w:val="000000" w:themeColor="text1"/>
              </w:rPr>
              <w:t>Week #5</w:t>
            </w:r>
          </w:p>
        </w:tc>
        <w:tc>
          <w:tcPr>
            <w:tcW w:w="2945" w:type="dxa"/>
            <w:vAlign w:val="center"/>
          </w:tcPr>
          <w:p w14:paraId="15A8AF70" w14:textId="77777777" w:rsidR="00AD6A22" w:rsidRPr="00AD6A22" w:rsidRDefault="00AD6A22" w:rsidP="00AD6A22">
            <w:pPr>
              <w:rPr>
                <w:rFonts w:cs="Calibri"/>
                <w:color w:val="000000" w:themeColor="text1"/>
              </w:rPr>
            </w:pPr>
            <w:r>
              <w:rPr>
                <w:rFonts w:cs="Calibri"/>
                <w:color w:val="000000" w:themeColor="text1"/>
              </w:rPr>
              <w:t xml:space="preserve"> </w:t>
            </w:r>
            <w:r w:rsidRPr="00AD6A22">
              <w:rPr>
                <w:rFonts w:cs="Calibri"/>
                <w:color w:val="000000" w:themeColor="text1"/>
              </w:rPr>
              <w:t>•</w:t>
            </w:r>
            <w:r w:rsidRPr="00AD6A22">
              <w:rPr>
                <w:rFonts w:cs="Calibri"/>
                <w:color w:val="000000" w:themeColor="text1"/>
              </w:rPr>
              <w:tab/>
              <w:t>Connect backend to AWS RDS (PostgreSQL)</w:t>
            </w:r>
          </w:p>
          <w:p w14:paraId="035F11B7" w14:textId="7C820E2E"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Test Bedrock integration for live question generation</w:t>
            </w:r>
          </w:p>
          <w:p w14:paraId="71374B88" w14:textId="2466FDD6"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Implement Alembic migrations remotely</w:t>
            </w:r>
          </w:p>
          <w:p w14:paraId="71598721" w14:textId="1E24CFA3"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Integrate backend with React frontend</w:t>
            </w:r>
          </w:p>
          <w:p w14:paraId="241BCE27" w14:textId="053E7257" w:rsidR="00AD6A22" w:rsidRPr="006A1DD0"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Begin S3 &amp; Transcribe setup for voice features</w:t>
            </w:r>
          </w:p>
        </w:tc>
        <w:tc>
          <w:tcPr>
            <w:tcW w:w="2946" w:type="dxa"/>
            <w:vAlign w:val="center"/>
          </w:tcPr>
          <w:p w14:paraId="37930382" w14:textId="77777777" w:rsidR="00AD6A22" w:rsidRPr="00AD6A22" w:rsidRDefault="00AD6A22" w:rsidP="00AD6A22">
            <w:pPr>
              <w:rPr>
                <w:rFonts w:cs="Calibri"/>
                <w:color w:val="000000" w:themeColor="text1"/>
              </w:rPr>
            </w:pPr>
            <w:r>
              <w:rPr>
                <w:rFonts w:cs="Calibri"/>
                <w:color w:val="000000" w:themeColor="text1"/>
              </w:rPr>
              <w:t xml:space="preserve">  </w:t>
            </w:r>
            <w:r w:rsidRPr="00AD6A22">
              <w:rPr>
                <w:rFonts w:cs="Calibri"/>
                <w:color w:val="000000" w:themeColor="text1"/>
              </w:rPr>
              <w:t>•</w:t>
            </w:r>
            <w:r w:rsidRPr="00AD6A22">
              <w:rPr>
                <w:rFonts w:cs="Calibri"/>
                <w:color w:val="000000" w:themeColor="text1"/>
              </w:rPr>
              <w:tab/>
              <w:t>Created and connected AWS RDS PostgreSQL instance</w:t>
            </w:r>
          </w:p>
          <w:p w14:paraId="1DFA6C84" w14:textId="47B52A14"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Fixed inbound rules and network access for RDS</w:t>
            </w:r>
          </w:p>
          <w:p w14:paraId="2B21D913" w14:textId="0C1C1D22"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 xml:space="preserve">Verified database connection through </w:t>
            </w:r>
            <w:proofErr w:type="spellStart"/>
            <w:r w:rsidRPr="00AD6A22">
              <w:rPr>
                <w:rFonts w:cs="Calibri"/>
                <w:color w:val="000000" w:themeColor="text1"/>
              </w:rPr>
              <w:t>FastAPI</w:t>
            </w:r>
            <w:proofErr w:type="spellEnd"/>
          </w:p>
          <w:p w14:paraId="4C916E91" w14:textId="2D9648FD"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Successfully stored and fetched sessions in RDS</w:t>
            </w:r>
          </w:p>
          <w:p w14:paraId="024B8127" w14:textId="797AEF1E"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Deployed dashboard routes and frontend charts</w:t>
            </w:r>
          </w:p>
          <w:p w14:paraId="59C071D4" w14:textId="7C345099" w:rsidR="00AD6A22" w:rsidRPr="006A1DD0"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Started AWS S3 bucket and IAM permissions setup</w:t>
            </w:r>
          </w:p>
        </w:tc>
        <w:tc>
          <w:tcPr>
            <w:tcW w:w="2946" w:type="dxa"/>
            <w:vAlign w:val="center"/>
          </w:tcPr>
          <w:p w14:paraId="53734781" w14:textId="77777777" w:rsidR="00AD6A22" w:rsidRPr="00AD6A22" w:rsidRDefault="00AD6A22" w:rsidP="00AD6A22">
            <w:pPr>
              <w:rPr>
                <w:rFonts w:cs="Calibri"/>
                <w:color w:val="000000" w:themeColor="text1"/>
              </w:rPr>
            </w:pPr>
            <w:r w:rsidRPr="00AD6A22">
              <w:rPr>
                <w:rFonts w:cs="Calibri"/>
                <w:color w:val="000000" w:themeColor="text1"/>
              </w:rPr>
              <w:t>Fully functional backend connected to cloud database</w:t>
            </w:r>
          </w:p>
          <w:p w14:paraId="088B12CF" w14:textId="2431B00B"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Verified POST /</w:t>
            </w:r>
            <w:proofErr w:type="spellStart"/>
            <w:r w:rsidRPr="00AD6A22">
              <w:rPr>
                <w:rFonts w:cs="Calibri"/>
                <w:color w:val="000000" w:themeColor="text1"/>
              </w:rPr>
              <w:t>api</w:t>
            </w:r>
            <w:proofErr w:type="spellEnd"/>
            <w:r w:rsidRPr="00AD6A22">
              <w:rPr>
                <w:rFonts w:cs="Calibri"/>
                <w:color w:val="000000" w:themeColor="text1"/>
              </w:rPr>
              <w:t>/sessions and GET /</w:t>
            </w:r>
            <w:proofErr w:type="spellStart"/>
            <w:r w:rsidRPr="00AD6A22">
              <w:rPr>
                <w:rFonts w:cs="Calibri"/>
                <w:color w:val="000000" w:themeColor="text1"/>
              </w:rPr>
              <w:t>api</w:t>
            </w:r>
            <w:proofErr w:type="spellEnd"/>
            <w:r w:rsidRPr="00AD6A22">
              <w:rPr>
                <w:rFonts w:cs="Calibri"/>
                <w:color w:val="000000" w:themeColor="text1"/>
              </w:rPr>
              <w:t>/sessions returning data</w:t>
            </w:r>
          </w:p>
          <w:p w14:paraId="5A5D34BD" w14:textId="213B6B44"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Dashboard shows real statistics and history from RDS</w:t>
            </w:r>
          </w:p>
          <w:p w14:paraId="46DBACAE" w14:textId="7F8EDE4D" w:rsidR="00AD6A22" w:rsidRPr="006A1DD0"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All commits pushed to GitHub repository</w:t>
            </w:r>
          </w:p>
        </w:tc>
        <w:tc>
          <w:tcPr>
            <w:tcW w:w="2946" w:type="dxa"/>
            <w:vAlign w:val="center"/>
          </w:tcPr>
          <w:p w14:paraId="7BDD472A" w14:textId="77777777" w:rsidR="00AD6A22" w:rsidRPr="00AD6A22" w:rsidRDefault="00AD6A22" w:rsidP="00AD6A22">
            <w:pPr>
              <w:rPr>
                <w:rFonts w:cs="Calibri"/>
                <w:color w:val="000000" w:themeColor="text1"/>
              </w:rPr>
            </w:pPr>
            <w:r>
              <w:rPr>
                <w:rFonts w:cs="Calibri"/>
                <w:color w:val="000000" w:themeColor="text1"/>
              </w:rPr>
              <w:t xml:space="preserve"> </w:t>
            </w:r>
            <w:r w:rsidRPr="00AD6A22">
              <w:rPr>
                <w:rFonts w:cs="Calibri"/>
                <w:color w:val="000000" w:themeColor="text1"/>
              </w:rPr>
              <w:t>•</w:t>
            </w:r>
            <w:r w:rsidRPr="00AD6A22">
              <w:rPr>
                <w:rFonts w:cs="Calibri"/>
                <w:color w:val="000000" w:themeColor="text1"/>
              </w:rPr>
              <w:tab/>
              <w:t>Could have configured S3 and Transcribe earlier in parallel with RDS</w:t>
            </w:r>
          </w:p>
          <w:p w14:paraId="7300164F" w14:textId="64FB59AF"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Should have allocated time for deployment testing on Elastic Beanstalk</w:t>
            </w:r>
          </w:p>
          <w:p w14:paraId="18440A02" w14:textId="77777777" w:rsid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Need to improve error handling for network timeouts</w:t>
            </w:r>
          </w:p>
          <w:p w14:paraId="6C5B3BC3" w14:textId="77777777"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AWS RDS connection and migrations succeeded without data loss</w:t>
            </w:r>
          </w:p>
          <w:p w14:paraId="0310941E" w14:textId="6ED546C5" w:rsidR="00AD6A22" w:rsidRPr="00AD6A22"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Dashboard visualization now pulls live data from AWS</w:t>
            </w:r>
          </w:p>
          <w:p w14:paraId="2E0EE225" w14:textId="0708ED07" w:rsidR="00AD6A22" w:rsidRPr="00AD6A22" w:rsidRDefault="00AD6A22" w:rsidP="00AD6A22">
            <w:pPr>
              <w:rPr>
                <w:rFonts w:cs="Calibri" w:hint="eastAsia"/>
                <w:color w:val="000000" w:themeColor="text1"/>
              </w:rPr>
            </w:pPr>
            <w:r w:rsidRPr="00AD6A22">
              <w:rPr>
                <w:rFonts w:cs="Calibri" w:hint="eastAsia"/>
                <w:color w:val="000000" w:themeColor="text1"/>
              </w:rPr>
              <w:t>•</w:t>
            </w:r>
            <w:r w:rsidRPr="00AD6A22">
              <w:rPr>
                <w:rFonts w:cs="Calibri" w:hint="eastAsia"/>
                <w:color w:val="000000" w:themeColor="text1"/>
              </w:rPr>
              <w:tab/>
              <w:t xml:space="preserve">Frontend </w:t>
            </w:r>
            <w:r w:rsidRPr="00AD6A22">
              <w:rPr>
                <w:rFonts w:cs="Calibri" w:hint="eastAsia"/>
                <w:color w:val="000000" w:themeColor="text1"/>
              </w:rPr>
              <w:t>↔</w:t>
            </w:r>
            <w:r w:rsidRPr="00AD6A22">
              <w:rPr>
                <w:rFonts w:cs="Calibri" w:hint="eastAsia"/>
                <w:color w:val="000000" w:themeColor="text1"/>
              </w:rPr>
              <w:t xml:space="preserve"> Backend integration stable and tested</w:t>
            </w:r>
          </w:p>
          <w:p w14:paraId="747C60CE" w14:textId="7C79E9F3" w:rsidR="00AD6A22" w:rsidRPr="006A1DD0" w:rsidRDefault="00AD6A22" w:rsidP="00AD6A22">
            <w:pPr>
              <w:rPr>
                <w:rFonts w:cs="Calibri"/>
                <w:color w:val="000000" w:themeColor="text1"/>
              </w:rPr>
            </w:pPr>
            <w:r w:rsidRPr="00AD6A22">
              <w:rPr>
                <w:rFonts w:cs="Calibri"/>
                <w:color w:val="000000" w:themeColor="text1"/>
              </w:rPr>
              <w:t>•</w:t>
            </w:r>
            <w:r w:rsidRPr="00AD6A22">
              <w:rPr>
                <w:rFonts w:cs="Calibri"/>
                <w:color w:val="000000" w:themeColor="text1"/>
              </w:rPr>
              <w:tab/>
              <w:t>IAM configuration for S3 and Transcribe completed successfully</w:t>
            </w:r>
          </w:p>
        </w:tc>
      </w:tr>
      <w:tr w:rsidR="00AD6A22" w:rsidRPr="006A1DD0" w14:paraId="275380EF" w14:textId="77777777" w:rsidTr="00330D5B">
        <w:trPr>
          <w:trHeight w:val="720"/>
          <w:jc w:val="center"/>
        </w:trPr>
        <w:tc>
          <w:tcPr>
            <w:tcW w:w="1152" w:type="dxa"/>
            <w:vAlign w:val="center"/>
          </w:tcPr>
          <w:p w14:paraId="6483211B" w14:textId="77777777" w:rsidR="00AD6A22" w:rsidRPr="006A1DD0" w:rsidRDefault="00AD6A22" w:rsidP="00AD6A22">
            <w:pPr>
              <w:rPr>
                <w:rFonts w:cs="Calibri"/>
                <w:color w:val="000000" w:themeColor="text1"/>
              </w:rPr>
            </w:pPr>
            <w:r w:rsidRPr="006A1DD0">
              <w:rPr>
                <w:rFonts w:cs="Calibri"/>
                <w:color w:val="000000" w:themeColor="text1"/>
              </w:rPr>
              <w:lastRenderedPageBreak/>
              <w:t>Week #6</w:t>
            </w:r>
          </w:p>
        </w:tc>
        <w:tc>
          <w:tcPr>
            <w:tcW w:w="2945" w:type="dxa"/>
            <w:vAlign w:val="center"/>
          </w:tcPr>
          <w:p w14:paraId="1599FA8D" w14:textId="77777777" w:rsidR="00AD6A22" w:rsidRPr="006A1DD0" w:rsidRDefault="00AD6A22" w:rsidP="00AD6A22">
            <w:pPr>
              <w:rPr>
                <w:rFonts w:cs="Calibri"/>
                <w:color w:val="000000" w:themeColor="text1"/>
              </w:rPr>
            </w:pPr>
          </w:p>
        </w:tc>
        <w:tc>
          <w:tcPr>
            <w:tcW w:w="2946" w:type="dxa"/>
            <w:vAlign w:val="center"/>
          </w:tcPr>
          <w:p w14:paraId="4F2DC2B9" w14:textId="77777777" w:rsidR="00AD6A22" w:rsidRPr="006A1DD0" w:rsidRDefault="00AD6A22" w:rsidP="00AD6A22">
            <w:pPr>
              <w:rPr>
                <w:rFonts w:cs="Calibri"/>
                <w:color w:val="000000" w:themeColor="text1"/>
              </w:rPr>
            </w:pPr>
          </w:p>
        </w:tc>
        <w:tc>
          <w:tcPr>
            <w:tcW w:w="2946" w:type="dxa"/>
            <w:vAlign w:val="center"/>
          </w:tcPr>
          <w:p w14:paraId="29940255" w14:textId="77777777" w:rsidR="00AD6A22" w:rsidRPr="006A1DD0" w:rsidRDefault="00AD6A22" w:rsidP="00AD6A22">
            <w:pPr>
              <w:rPr>
                <w:rFonts w:cs="Calibri"/>
                <w:color w:val="000000" w:themeColor="text1"/>
              </w:rPr>
            </w:pPr>
          </w:p>
        </w:tc>
        <w:tc>
          <w:tcPr>
            <w:tcW w:w="2946" w:type="dxa"/>
            <w:vAlign w:val="center"/>
          </w:tcPr>
          <w:p w14:paraId="2E2A4987" w14:textId="77777777" w:rsidR="00AD6A22" w:rsidRPr="006A1DD0" w:rsidRDefault="00AD6A22" w:rsidP="00AD6A22">
            <w:pPr>
              <w:rPr>
                <w:rFonts w:cs="Calibri"/>
                <w:color w:val="000000" w:themeColor="text1"/>
              </w:rPr>
            </w:pPr>
          </w:p>
        </w:tc>
      </w:tr>
      <w:tr w:rsidR="00AD6A22" w:rsidRPr="006A1DD0" w14:paraId="6070BBE1" w14:textId="77777777" w:rsidTr="00330D5B">
        <w:trPr>
          <w:trHeight w:val="720"/>
          <w:jc w:val="center"/>
        </w:trPr>
        <w:tc>
          <w:tcPr>
            <w:tcW w:w="1152" w:type="dxa"/>
            <w:vAlign w:val="center"/>
          </w:tcPr>
          <w:p w14:paraId="49860FD7" w14:textId="77777777" w:rsidR="00AD6A22" w:rsidRPr="006A1DD0" w:rsidRDefault="00AD6A22" w:rsidP="00AD6A22">
            <w:pPr>
              <w:rPr>
                <w:rFonts w:cs="Calibri"/>
                <w:color w:val="000000" w:themeColor="text1"/>
              </w:rPr>
            </w:pPr>
            <w:r w:rsidRPr="006A1DD0">
              <w:rPr>
                <w:rFonts w:cs="Calibri"/>
                <w:color w:val="000000" w:themeColor="text1"/>
              </w:rPr>
              <w:t>Week #7</w:t>
            </w:r>
          </w:p>
        </w:tc>
        <w:tc>
          <w:tcPr>
            <w:tcW w:w="2945" w:type="dxa"/>
            <w:vAlign w:val="center"/>
          </w:tcPr>
          <w:p w14:paraId="371A7BBB" w14:textId="77777777" w:rsidR="00AD6A22" w:rsidRPr="006A1DD0" w:rsidRDefault="00AD6A22" w:rsidP="00AD6A22">
            <w:pPr>
              <w:rPr>
                <w:rFonts w:cs="Calibri"/>
                <w:color w:val="000000" w:themeColor="text1"/>
              </w:rPr>
            </w:pPr>
          </w:p>
        </w:tc>
        <w:tc>
          <w:tcPr>
            <w:tcW w:w="2946" w:type="dxa"/>
            <w:vAlign w:val="center"/>
          </w:tcPr>
          <w:p w14:paraId="0E09797F" w14:textId="77777777" w:rsidR="00AD6A22" w:rsidRPr="006A1DD0" w:rsidRDefault="00AD6A22" w:rsidP="00AD6A22">
            <w:pPr>
              <w:rPr>
                <w:rFonts w:cs="Calibri"/>
                <w:color w:val="000000" w:themeColor="text1"/>
              </w:rPr>
            </w:pPr>
          </w:p>
        </w:tc>
        <w:tc>
          <w:tcPr>
            <w:tcW w:w="2946" w:type="dxa"/>
            <w:vAlign w:val="center"/>
          </w:tcPr>
          <w:p w14:paraId="1C86B855" w14:textId="77777777" w:rsidR="00AD6A22" w:rsidRPr="006A1DD0" w:rsidRDefault="00AD6A22" w:rsidP="00AD6A22">
            <w:pPr>
              <w:rPr>
                <w:rFonts w:cs="Calibri"/>
                <w:color w:val="000000" w:themeColor="text1"/>
              </w:rPr>
            </w:pPr>
          </w:p>
        </w:tc>
        <w:tc>
          <w:tcPr>
            <w:tcW w:w="2946" w:type="dxa"/>
            <w:vAlign w:val="center"/>
          </w:tcPr>
          <w:p w14:paraId="775A5B62" w14:textId="77777777" w:rsidR="00AD6A22" w:rsidRPr="006A1DD0" w:rsidRDefault="00AD6A22" w:rsidP="00AD6A22">
            <w:pPr>
              <w:rPr>
                <w:rFonts w:cs="Calibri"/>
                <w:color w:val="000000" w:themeColor="text1"/>
              </w:rPr>
            </w:pPr>
          </w:p>
        </w:tc>
      </w:tr>
      <w:tr w:rsidR="00AD6A22" w:rsidRPr="006A1DD0" w14:paraId="3AB9C457" w14:textId="77777777" w:rsidTr="00330D5B">
        <w:trPr>
          <w:trHeight w:val="720"/>
          <w:jc w:val="center"/>
        </w:trPr>
        <w:tc>
          <w:tcPr>
            <w:tcW w:w="1152" w:type="dxa"/>
            <w:vAlign w:val="center"/>
          </w:tcPr>
          <w:p w14:paraId="5FE49B8D" w14:textId="77777777" w:rsidR="00AD6A22" w:rsidRPr="006A1DD0" w:rsidRDefault="00AD6A22" w:rsidP="00AD6A22">
            <w:pPr>
              <w:rPr>
                <w:rFonts w:cs="Calibri"/>
                <w:color w:val="000000" w:themeColor="text1"/>
              </w:rPr>
            </w:pPr>
            <w:r w:rsidRPr="006A1DD0">
              <w:rPr>
                <w:rFonts w:cs="Calibri"/>
                <w:color w:val="000000" w:themeColor="text1"/>
              </w:rPr>
              <w:t>Week #8</w:t>
            </w:r>
          </w:p>
        </w:tc>
        <w:tc>
          <w:tcPr>
            <w:tcW w:w="2945" w:type="dxa"/>
            <w:vAlign w:val="center"/>
          </w:tcPr>
          <w:p w14:paraId="603050E1" w14:textId="77777777" w:rsidR="00AD6A22" w:rsidRPr="006A1DD0" w:rsidRDefault="00AD6A22" w:rsidP="00AD6A22">
            <w:pPr>
              <w:rPr>
                <w:rFonts w:cs="Calibri"/>
                <w:color w:val="000000" w:themeColor="text1"/>
              </w:rPr>
            </w:pPr>
          </w:p>
        </w:tc>
        <w:tc>
          <w:tcPr>
            <w:tcW w:w="2946" w:type="dxa"/>
            <w:vAlign w:val="center"/>
          </w:tcPr>
          <w:p w14:paraId="389BADB7" w14:textId="77777777" w:rsidR="00AD6A22" w:rsidRPr="006A1DD0" w:rsidRDefault="00AD6A22" w:rsidP="00AD6A22">
            <w:pPr>
              <w:rPr>
                <w:rFonts w:cs="Calibri"/>
                <w:color w:val="000000" w:themeColor="text1"/>
              </w:rPr>
            </w:pPr>
          </w:p>
        </w:tc>
        <w:tc>
          <w:tcPr>
            <w:tcW w:w="2946" w:type="dxa"/>
            <w:vAlign w:val="center"/>
          </w:tcPr>
          <w:p w14:paraId="4764277D" w14:textId="77777777" w:rsidR="00AD6A22" w:rsidRPr="006A1DD0" w:rsidRDefault="00AD6A22" w:rsidP="00AD6A22">
            <w:pPr>
              <w:rPr>
                <w:rFonts w:cs="Calibri"/>
                <w:color w:val="000000" w:themeColor="text1"/>
              </w:rPr>
            </w:pPr>
          </w:p>
        </w:tc>
        <w:tc>
          <w:tcPr>
            <w:tcW w:w="2946" w:type="dxa"/>
            <w:vAlign w:val="center"/>
          </w:tcPr>
          <w:p w14:paraId="684BB05D" w14:textId="77777777" w:rsidR="00AD6A22" w:rsidRPr="006A1DD0" w:rsidRDefault="00AD6A22" w:rsidP="00AD6A22">
            <w:pPr>
              <w:rPr>
                <w:rFonts w:cs="Calibri"/>
                <w:color w:val="000000" w:themeColor="text1"/>
              </w:rPr>
            </w:pPr>
          </w:p>
        </w:tc>
      </w:tr>
      <w:tr w:rsidR="00AD6A22" w:rsidRPr="006A1DD0" w14:paraId="7F7F7EF4" w14:textId="77777777" w:rsidTr="00330D5B">
        <w:trPr>
          <w:trHeight w:val="720"/>
          <w:jc w:val="center"/>
        </w:trPr>
        <w:tc>
          <w:tcPr>
            <w:tcW w:w="1152" w:type="dxa"/>
            <w:vAlign w:val="center"/>
          </w:tcPr>
          <w:p w14:paraId="03AE0E4F" w14:textId="77777777" w:rsidR="00AD6A22" w:rsidRPr="006A1DD0" w:rsidRDefault="00AD6A22" w:rsidP="00AD6A22">
            <w:pPr>
              <w:rPr>
                <w:rFonts w:cs="Calibri"/>
                <w:color w:val="000000" w:themeColor="text1"/>
              </w:rPr>
            </w:pPr>
            <w:r w:rsidRPr="006A1DD0">
              <w:rPr>
                <w:rFonts w:cs="Calibri"/>
                <w:color w:val="000000" w:themeColor="text1"/>
              </w:rPr>
              <w:t>Week #9</w:t>
            </w:r>
          </w:p>
        </w:tc>
        <w:tc>
          <w:tcPr>
            <w:tcW w:w="2945" w:type="dxa"/>
            <w:vAlign w:val="center"/>
          </w:tcPr>
          <w:p w14:paraId="476791DD" w14:textId="77777777" w:rsidR="00AD6A22" w:rsidRPr="006A1DD0" w:rsidRDefault="00AD6A22" w:rsidP="00AD6A22">
            <w:pPr>
              <w:rPr>
                <w:rFonts w:cs="Calibri"/>
                <w:color w:val="000000" w:themeColor="text1"/>
              </w:rPr>
            </w:pPr>
          </w:p>
        </w:tc>
        <w:tc>
          <w:tcPr>
            <w:tcW w:w="2946" w:type="dxa"/>
            <w:vAlign w:val="center"/>
          </w:tcPr>
          <w:p w14:paraId="6B53A8B8" w14:textId="77777777" w:rsidR="00AD6A22" w:rsidRPr="006A1DD0" w:rsidRDefault="00AD6A22" w:rsidP="00AD6A22">
            <w:pPr>
              <w:rPr>
                <w:rFonts w:cs="Calibri"/>
                <w:color w:val="000000" w:themeColor="text1"/>
              </w:rPr>
            </w:pPr>
          </w:p>
        </w:tc>
        <w:tc>
          <w:tcPr>
            <w:tcW w:w="2946" w:type="dxa"/>
            <w:vAlign w:val="center"/>
          </w:tcPr>
          <w:p w14:paraId="037C8818" w14:textId="77777777" w:rsidR="00AD6A22" w:rsidRPr="006A1DD0" w:rsidRDefault="00AD6A22" w:rsidP="00AD6A22">
            <w:pPr>
              <w:rPr>
                <w:rFonts w:cs="Calibri"/>
                <w:color w:val="000000" w:themeColor="text1"/>
              </w:rPr>
            </w:pPr>
          </w:p>
        </w:tc>
        <w:tc>
          <w:tcPr>
            <w:tcW w:w="2946" w:type="dxa"/>
            <w:vAlign w:val="center"/>
          </w:tcPr>
          <w:p w14:paraId="5B7DADC0" w14:textId="77777777" w:rsidR="00AD6A22" w:rsidRPr="006A1DD0" w:rsidRDefault="00AD6A22" w:rsidP="00AD6A22">
            <w:pPr>
              <w:rPr>
                <w:rFonts w:cs="Calibri"/>
                <w:color w:val="000000" w:themeColor="text1"/>
              </w:rPr>
            </w:pPr>
          </w:p>
        </w:tc>
      </w:tr>
      <w:tr w:rsidR="00AD6A22" w:rsidRPr="006A1DD0" w14:paraId="103B035D" w14:textId="77777777" w:rsidTr="00330D5B">
        <w:trPr>
          <w:trHeight w:val="720"/>
          <w:jc w:val="center"/>
        </w:trPr>
        <w:tc>
          <w:tcPr>
            <w:tcW w:w="1152" w:type="dxa"/>
            <w:vAlign w:val="center"/>
          </w:tcPr>
          <w:p w14:paraId="59365F89" w14:textId="77777777" w:rsidR="00AD6A22" w:rsidRPr="006A1DD0" w:rsidRDefault="00AD6A22" w:rsidP="00AD6A22">
            <w:pPr>
              <w:rPr>
                <w:rFonts w:cs="Calibri"/>
                <w:color w:val="000000" w:themeColor="text1"/>
              </w:rPr>
            </w:pPr>
            <w:r w:rsidRPr="006A1DD0">
              <w:rPr>
                <w:rFonts w:cs="Calibri"/>
                <w:color w:val="000000" w:themeColor="text1"/>
              </w:rPr>
              <w:t>Week #10</w:t>
            </w:r>
          </w:p>
        </w:tc>
        <w:tc>
          <w:tcPr>
            <w:tcW w:w="2945" w:type="dxa"/>
            <w:vAlign w:val="center"/>
          </w:tcPr>
          <w:p w14:paraId="15FBDF37" w14:textId="77777777" w:rsidR="00AD6A22" w:rsidRPr="006A1DD0" w:rsidRDefault="00AD6A22" w:rsidP="00AD6A22">
            <w:pPr>
              <w:rPr>
                <w:rFonts w:cs="Calibri"/>
                <w:color w:val="000000" w:themeColor="text1"/>
              </w:rPr>
            </w:pPr>
          </w:p>
        </w:tc>
        <w:tc>
          <w:tcPr>
            <w:tcW w:w="2946" w:type="dxa"/>
            <w:vAlign w:val="center"/>
          </w:tcPr>
          <w:p w14:paraId="7AAF0FA7" w14:textId="77777777" w:rsidR="00AD6A22" w:rsidRPr="006A1DD0" w:rsidRDefault="00AD6A22" w:rsidP="00AD6A22">
            <w:pPr>
              <w:rPr>
                <w:rFonts w:cs="Calibri"/>
                <w:color w:val="000000" w:themeColor="text1"/>
              </w:rPr>
            </w:pPr>
          </w:p>
        </w:tc>
        <w:tc>
          <w:tcPr>
            <w:tcW w:w="2946" w:type="dxa"/>
            <w:vAlign w:val="center"/>
          </w:tcPr>
          <w:p w14:paraId="28F86F3B" w14:textId="77777777" w:rsidR="00AD6A22" w:rsidRPr="006A1DD0" w:rsidRDefault="00AD6A22" w:rsidP="00AD6A22">
            <w:pPr>
              <w:rPr>
                <w:rFonts w:cs="Calibri"/>
                <w:color w:val="000000" w:themeColor="text1"/>
              </w:rPr>
            </w:pPr>
          </w:p>
        </w:tc>
        <w:tc>
          <w:tcPr>
            <w:tcW w:w="2946" w:type="dxa"/>
            <w:vAlign w:val="center"/>
          </w:tcPr>
          <w:p w14:paraId="5DD0041F" w14:textId="77777777" w:rsidR="00AD6A22" w:rsidRPr="006A1DD0" w:rsidRDefault="00AD6A22" w:rsidP="00AD6A22">
            <w:pPr>
              <w:rPr>
                <w:rFonts w:cs="Calibri"/>
                <w:color w:val="000000" w:themeColor="text1"/>
              </w:rPr>
            </w:pPr>
          </w:p>
        </w:tc>
      </w:tr>
    </w:tbl>
    <w:p w14:paraId="42FCC20E" w14:textId="77777777" w:rsidR="001C71BE" w:rsidRPr="006A1DD0" w:rsidRDefault="001C71BE" w:rsidP="001C71BE">
      <w:pPr>
        <w:rPr>
          <w:rFonts w:cs="Calibri"/>
          <w:color w:val="000000" w:themeColor="text1"/>
        </w:rPr>
      </w:pPr>
    </w:p>
    <w:p w14:paraId="75AD608F" w14:textId="77777777" w:rsidR="001C71BE" w:rsidRPr="006A1DD0" w:rsidRDefault="001C71BE" w:rsidP="001C71BE">
      <w:pPr>
        <w:rPr>
          <w:rFonts w:cs="Calibri"/>
          <w:color w:val="000000" w:themeColor="text1"/>
        </w:rPr>
      </w:pPr>
    </w:p>
    <w:p w14:paraId="175E471C" w14:textId="77777777" w:rsidR="001C71BE" w:rsidRPr="006A1DD0" w:rsidRDefault="001C71BE" w:rsidP="001C71BE">
      <w:pPr>
        <w:rPr>
          <w:rFonts w:cs="Calibri"/>
          <w:color w:val="000000" w:themeColor="text1"/>
        </w:rPr>
      </w:pPr>
      <w:r w:rsidRPr="006A1DD0">
        <w:rPr>
          <w:rFonts w:cs="Calibri"/>
          <w:color w:val="000000" w:themeColor="text1"/>
        </w:rPr>
        <w:t>3.</w:t>
      </w:r>
      <w:r w:rsidRPr="006A1DD0">
        <w:rPr>
          <w:rFonts w:cs="Calibri"/>
          <w:color w:val="000000" w:themeColor="text1"/>
        </w:rPr>
        <w:tab/>
        <w:t>Reflection/Comments (Full Version of “What Went Well/What You could/should have done differently)</w:t>
      </w:r>
    </w:p>
    <w:p w14:paraId="06D68D36" w14:textId="6FF3FA46" w:rsidR="00AD6A22" w:rsidRPr="00AD6A22" w:rsidRDefault="00AD6A22" w:rsidP="00AD6A22">
      <w:pPr>
        <w:rPr>
          <w:rFonts w:cs="Calibri"/>
          <w:color w:val="000000" w:themeColor="text1"/>
        </w:rPr>
      </w:pPr>
      <w:r w:rsidRPr="00AD6A22">
        <w:rPr>
          <w:rFonts w:cs="Calibri"/>
          <w:color w:val="000000" w:themeColor="text1"/>
        </w:rPr>
        <w:t xml:space="preserve">This week the project officially moved from local development to AWS-hosted infrastructure. I learned how to configure RDS network access, handle IAM roles, and verify cloud connectivity through </w:t>
      </w:r>
      <w:proofErr w:type="spellStart"/>
      <w:r w:rsidRPr="00AD6A22">
        <w:rPr>
          <w:rFonts w:cs="Calibri"/>
          <w:color w:val="000000" w:themeColor="text1"/>
        </w:rPr>
        <w:t>FastAPI</w:t>
      </w:r>
      <w:proofErr w:type="spellEnd"/>
      <w:r w:rsidRPr="00AD6A22">
        <w:rPr>
          <w:rFonts w:cs="Calibri"/>
          <w:color w:val="000000" w:themeColor="text1"/>
        </w:rPr>
        <w:t>. After connecting RDS successfully, I confirmed that session data is stored and fetched live from AWS. The analytics dashboard is now powered by real backend data instead of mock objects, which makes testing much more realistic. I also began the groundwork for the voice-input feature by creating the S3 bucket and granting Transcribe access, setting up for next week’s audio-upload and speech-to-text work.</w:t>
      </w:r>
    </w:p>
    <w:p w14:paraId="62D3B2A4" w14:textId="77777777" w:rsidR="001C71BE" w:rsidRPr="006A1DD0" w:rsidRDefault="001C71BE" w:rsidP="001C71BE">
      <w:pPr>
        <w:rPr>
          <w:rFonts w:cs="Calibri"/>
          <w:color w:val="000000" w:themeColor="text1"/>
        </w:rPr>
      </w:pPr>
    </w:p>
    <w:p w14:paraId="6E793131" w14:textId="77777777" w:rsidR="001C71BE" w:rsidRPr="006A1DD0" w:rsidRDefault="001C71BE" w:rsidP="001C71BE">
      <w:pPr>
        <w:rPr>
          <w:rFonts w:cs="Calibri"/>
          <w:color w:val="000000" w:themeColor="text1"/>
        </w:rPr>
      </w:pPr>
      <w:r w:rsidRPr="006A1DD0">
        <w:rPr>
          <w:rFonts w:cs="Calibri"/>
          <w:color w:val="000000" w:themeColor="text1"/>
        </w:rPr>
        <w:t>4.</w:t>
      </w:r>
      <w:r w:rsidRPr="006A1DD0">
        <w:rPr>
          <w:rFonts w:cs="Calibri"/>
          <w:color w:val="000000" w:themeColor="text1"/>
        </w:rPr>
        <w:tab/>
        <w:t>Evidence of Work</w:t>
      </w:r>
    </w:p>
    <w:p w14:paraId="1C9DE0FE" w14:textId="64D0FA9B" w:rsidR="001C71BE" w:rsidRPr="006A1DD0" w:rsidRDefault="001C71BE" w:rsidP="001C71BE">
      <w:pPr>
        <w:rPr>
          <w:rFonts w:cs="Calibri"/>
          <w:color w:val="000000" w:themeColor="text1"/>
        </w:rPr>
      </w:pPr>
      <w:r>
        <w:rPr>
          <w:rFonts w:cs="Calibri"/>
          <w:color w:val="000000" w:themeColor="text1"/>
        </w:rPr>
        <w:t xml:space="preserve"> </w:t>
      </w:r>
    </w:p>
    <w:p w14:paraId="2B2676D4" w14:textId="48D1D138" w:rsidR="001C71BE" w:rsidRPr="006A1DD0" w:rsidRDefault="001C71BE" w:rsidP="001C71BE">
      <w:pPr>
        <w:rPr>
          <w:rFonts w:cs="Calibri"/>
          <w:color w:val="000000" w:themeColor="text1"/>
        </w:rPr>
      </w:pPr>
      <w:r>
        <w:rPr>
          <w:rFonts w:cs="Calibri"/>
          <w:noProof/>
          <w:color w:val="000000" w:themeColor="text1"/>
        </w:rPr>
        <w:t xml:space="preserve"> </w:t>
      </w:r>
    </w:p>
    <w:p w14:paraId="7DA97BCD" w14:textId="0F0F4AF7" w:rsidR="001C71BE" w:rsidRDefault="001C71BE" w:rsidP="001C71BE">
      <w:pPr>
        <w:rPr>
          <w:rFonts w:cs="Calibri"/>
          <w:color w:val="000000" w:themeColor="text1"/>
        </w:rPr>
      </w:pPr>
      <w:r w:rsidRPr="006A1DD0">
        <w:rPr>
          <w:rFonts w:cs="Calibri"/>
          <w:color w:val="000000" w:themeColor="text1"/>
        </w:rPr>
        <w:lastRenderedPageBreak/>
        <w:t xml:space="preserve"> </w:t>
      </w:r>
      <w:r w:rsidR="00AD6A22">
        <w:rPr>
          <w:rFonts w:cs="Calibri"/>
          <w:noProof/>
          <w:color w:val="000000" w:themeColor="text1"/>
        </w:rPr>
        <w:drawing>
          <wp:inline distT="0" distB="0" distL="0" distR="0" wp14:anchorId="58BB95FC" wp14:editId="7D30FCB4">
            <wp:extent cx="8229600" cy="5344795"/>
            <wp:effectExtent l="0" t="0" r="0" b="1905"/>
            <wp:docPr id="545545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591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29600" cy="5344795"/>
                    </a:xfrm>
                    <a:prstGeom prst="rect">
                      <a:avLst/>
                    </a:prstGeom>
                  </pic:spPr>
                </pic:pic>
              </a:graphicData>
            </a:graphic>
          </wp:inline>
        </w:drawing>
      </w:r>
    </w:p>
    <w:p w14:paraId="60BAE522" w14:textId="77777777" w:rsidR="00AD6A22" w:rsidRDefault="00AD6A22" w:rsidP="001C71BE">
      <w:pPr>
        <w:rPr>
          <w:rFonts w:cs="Calibri"/>
          <w:color w:val="000000" w:themeColor="text1"/>
        </w:rPr>
      </w:pPr>
    </w:p>
    <w:p w14:paraId="40CC7E54" w14:textId="77777777" w:rsidR="00AD6A22" w:rsidRDefault="00AD6A22" w:rsidP="001C71BE">
      <w:pPr>
        <w:rPr>
          <w:rFonts w:cs="Calibri"/>
          <w:color w:val="000000" w:themeColor="text1"/>
        </w:rPr>
      </w:pPr>
      <w:r>
        <w:rPr>
          <w:rFonts w:cs="Calibri"/>
          <w:noProof/>
          <w:color w:val="000000" w:themeColor="text1"/>
        </w:rPr>
        <w:lastRenderedPageBreak/>
        <w:drawing>
          <wp:inline distT="0" distB="0" distL="0" distR="0" wp14:anchorId="3470CBBE" wp14:editId="5733E6FB">
            <wp:extent cx="8229600" cy="5344795"/>
            <wp:effectExtent l="0" t="0" r="0" b="1905"/>
            <wp:docPr id="29115665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665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29600" cy="5344795"/>
                    </a:xfrm>
                    <a:prstGeom prst="rect">
                      <a:avLst/>
                    </a:prstGeom>
                  </pic:spPr>
                </pic:pic>
              </a:graphicData>
            </a:graphic>
          </wp:inline>
        </w:drawing>
      </w:r>
    </w:p>
    <w:p w14:paraId="7FB8356C" w14:textId="4A733531" w:rsidR="00AD6A22" w:rsidRDefault="00AD6A22" w:rsidP="001C71BE">
      <w:pPr>
        <w:rPr>
          <w:rFonts w:cs="Calibri"/>
          <w:color w:val="000000" w:themeColor="text1"/>
        </w:rPr>
      </w:pPr>
      <w:r>
        <w:rPr>
          <w:rFonts w:cs="Calibri"/>
          <w:noProof/>
          <w:color w:val="000000" w:themeColor="text1"/>
        </w:rPr>
        <w:lastRenderedPageBreak/>
        <w:drawing>
          <wp:inline distT="0" distB="0" distL="0" distR="0" wp14:anchorId="0528CC7C" wp14:editId="3A07C596">
            <wp:extent cx="8229600" cy="5344795"/>
            <wp:effectExtent l="0" t="0" r="0" b="1905"/>
            <wp:docPr id="18821439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3917"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29600" cy="5344795"/>
                    </a:xfrm>
                    <a:prstGeom prst="rect">
                      <a:avLst/>
                    </a:prstGeom>
                  </pic:spPr>
                </pic:pic>
              </a:graphicData>
            </a:graphic>
          </wp:inline>
        </w:drawing>
      </w:r>
    </w:p>
    <w:p w14:paraId="16422A96" w14:textId="77777777" w:rsidR="00AD6A22" w:rsidRDefault="00AD6A22" w:rsidP="001C71BE">
      <w:pPr>
        <w:rPr>
          <w:rFonts w:cs="Calibri"/>
          <w:color w:val="000000" w:themeColor="text1"/>
        </w:rPr>
      </w:pPr>
    </w:p>
    <w:p w14:paraId="1B68FE8E" w14:textId="5674E200" w:rsidR="00AD6A22" w:rsidRDefault="00AD6A22" w:rsidP="001C71BE">
      <w:pPr>
        <w:rPr>
          <w:rFonts w:cs="Calibri"/>
          <w:color w:val="000000" w:themeColor="text1"/>
        </w:rPr>
      </w:pPr>
      <w:r>
        <w:rPr>
          <w:rFonts w:cs="Calibri"/>
          <w:noProof/>
          <w:color w:val="000000" w:themeColor="text1"/>
        </w:rPr>
        <w:lastRenderedPageBreak/>
        <w:drawing>
          <wp:inline distT="0" distB="0" distL="0" distR="0" wp14:anchorId="5D0F07FE" wp14:editId="61FCCB15">
            <wp:extent cx="8229600" cy="5344795"/>
            <wp:effectExtent l="0" t="0" r="0" b="1905"/>
            <wp:docPr id="13616995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99588"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0" cy="5344795"/>
                    </a:xfrm>
                    <a:prstGeom prst="rect">
                      <a:avLst/>
                    </a:prstGeom>
                  </pic:spPr>
                </pic:pic>
              </a:graphicData>
            </a:graphic>
          </wp:inline>
        </w:drawing>
      </w:r>
    </w:p>
    <w:p w14:paraId="0FD7CF5F" w14:textId="77777777" w:rsidR="00AD6A22" w:rsidRDefault="00AD6A22" w:rsidP="001C71BE">
      <w:pPr>
        <w:rPr>
          <w:rFonts w:cs="Calibri"/>
          <w:color w:val="000000" w:themeColor="text1"/>
        </w:rPr>
      </w:pPr>
    </w:p>
    <w:p w14:paraId="29A2EB1C" w14:textId="77777777" w:rsidR="00AD6A22" w:rsidRDefault="00AD6A22" w:rsidP="001C71BE">
      <w:pPr>
        <w:rPr>
          <w:rFonts w:cs="Calibri"/>
          <w:color w:val="000000" w:themeColor="text1"/>
        </w:rPr>
      </w:pPr>
    </w:p>
    <w:p w14:paraId="4156F2F7" w14:textId="77777777" w:rsidR="00AD6A22" w:rsidRDefault="00AD6A22" w:rsidP="001C71BE">
      <w:pPr>
        <w:rPr>
          <w:rFonts w:cs="Calibri"/>
          <w:color w:val="000000" w:themeColor="text1"/>
        </w:rPr>
      </w:pPr>
    </w:p>
    <w:p w14:paraId="701E50A5" w14:textId="34DF0132" w:rsidR="00AD6A22" w:rsidRPr="006A1DD0" w:rsidRDefault="00AD6A22" w:rsidP="001C71BE">
      <w:pPr>
        <w:rPr>
          <w:rFonts w:cs="Calibri"/>
          <w:color w:val="000000" w:themeColor="text1"/>
        </w:rPr>
      </w:pPr>
      <w:r>
        <w:rPr>
          <w:rFonts w:cs="Calibri"/>
          <w:noProof/>
          <w:color w:val="000000" w:themeColor="text1"/>
        </w:rPr>
        <w:lastRenderedPageBreak/>
        <w:drawing>
          <wp:inline distT="0" distB="0" distL="0" distR="0" wp14:anchorId="6A3DAEDB" wp14:editId="2DCE64C6">
            <wp:extent cx="8229600" cy="5344795"/>
            <wp:effectExtent l="0" t="0" r="0" b="1905"/>
            <wp:docPr id="10767142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4285"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29600" cy="5344795"/>
                    </a:xfrm>
                    <a:prstGeom prst="rect">
                      <a:avLst/>
                    </a:prstGeom>
                  </pic:spPr>
                </pic:pic>
              </a:graphicData>
            </a:graphic>
          </wp:inline>
        </w:drawing>
      </w:r>
    </w:p>
    <w:p w14:paraId="5F57E3CA" w14:textId="77777777" w:rsidR="00AD6A22" w:rsidRDefault="001C71BE" w:rsidP="00AD6A22">
      <w:pPr>
        <w:rPr>
          <w:rFonts w:cs="Calibri"/>
          <w:color w:val="000000" w:themeColor="text1"/>
        </w:rPr>
      </w:pPr>
      <w:r w:rsidRPr="006A1DD0">
        <w:rPr>
          <w:rFonts w:cs="Calibri"/>
          <w:color w:val="000000" w:themeColor="text1"/>
        </w:rPr>
        <w:t>5. Next week’s plan</w:t>
      </w:r>
    </w:p>
    <w:p w14:paraId="642C2AA2" w14:textId="49CAAA01" w:rsidR="00AD6A22" w:rsidRPr="00AD6A22" w:rsidRDefault="00AD6A22" w:rsidP="00AD6A22">
      <w:pPr>
        <w:rPr>
          <w:rFonts w:cs="Calibri"/>
          <w:color w:val="000000" w:themeColor="text1"/>
        </w:rPr>
      </w:pPr>
      <w:r w:rsidRPr="00AD6A22">
        <w:rPr>
          <w:rFonts w:cs="Calibri"/>
          <w:color w:val="000000" w:themeColor="text1"/>
        </w:rPr>
        <w:t>•</w:t>
      </w:r>
      <w:r w:rsidRPr="00AD6A22">
        <w:rPr>
          <w:rFonts w:ascii="Segoe UI Symbol" w:hAnsi="Segoe UI Symbol" w:cs="Segoe UI Symbol"/>
          <w:color w:val="000000" w:themeColor="text1"/>
        </w:rPr>
        <w:t>⁠</w:t>
      </w:r>
      <w:r w:rsidRPr="00AD6A22">
        <w:rPr>
          <w:rFonts w:cs="Calibri"/>
          <w:color w:val="000000" w:themeColor="text1"/>
        </w:rPr>
        <w:t xml:space="preserve">  </w:t>
      </w:r>
      <w:r w:rsidRPr="00AD6A22">
        <w:rPr>
          <w:rFonts w:ascii="Segoe UI Symbol" w:hAnsi="Segoe UI Symbol" w:cs="Segoe UI Symbol"/>
          <w:color w:val="000000" w:themeColor="text1"/>
        </w:rPr>
        <w:t>⁠</w:t>
      </w:r>
      <w:r w:rsidRPr="00AD6A22">
        <w:rPr>
          <w:rFonts w:cs="Calibri"/>
          <w:color w:val="000000" w:themeColor="text1"/>
        </w:rPr>
        <w:t>Implement s3_service.py for audio uploads.</w:t>
      </w:r>
    </w:p>
    <w:p w14:paraId="0D6C7979" w14:textId="77777777" w:rsidR="00AD6A22" w:rsidRPr="00AD6A22" w:rsidRDefault="00AD6A22" w:rsidP="00AD6A22">
      <w:pPr>
        <w:pStyle w:val="p1"/>
        <w:rPr>
          <w:rFonts w:ascii="Calibri" w:hAnsi="Calibri" w:cs="Calibri"/>
          <w:color w:val="000000" w:themeColor="text1"/>
          <w:sz w:val="22"/>
          <w:szCs w:val="22"/>
        </w:rPr>
      </w:pPr>
      <w:r w:rsidRPr="00AD6A22">
        <w:rPr>
          <w:rFonts w:ascii="Calibri" w:hAnsi="Calibri" w:cs="Calibri"/>
          <w:color w:val="000000" w:themeColor="text1"/>
          <w:sz w:val="22"/>
          <w:szCs w:val="22"/>
        </w:rPr>
        <w:lastRenderedPageBreak/>
        <w:t>•</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 xml:space="preserve">  </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Generate IAM Access Keys and update .env credentials.</w:t>
      </w:r>
    </w:p>
    <w:p w14:paraId="157CCAA9" w14:textId="77777777" w:rsidR="00AD6A22" w:rsidRPr="00AD6A22" w:rsidRDefault="00AD6A22" w:rsidP="00AD6A22">
      <w:pPr>
        <w:pStyle w:val="p1"/>
        <w:rPr>
          <w:rFonts w:ascii="Calibri" w:hAnsi="Calibri" w:cs="Calibri"/>
          <w:color w:val="000000" w:themeColor="text1"/>
          <w:sz w:val="22"/>
          <w:szCs w:val="22"/>
        </w:rPr>
      </w:pPr>
      <w:r w:rsidRPr="00AD6A22">
        <w:rPr>
          <w:rFonts w:ascii="Calibri" w:hAnsi="Calibri" w:cs="Calibri"/>
          <w:color w:val="000000" w:themeColor="text1"/>
          <w:sz w:val="22"/>
          <w:szCs w:val="22"/>
        </w:rPr>
        <w:t>•</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 xml:space="preserve">  </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Add /</w:t>
      </w:r>
      <w:proofErr w:type="spellStart"/>
      <w:r w:rsidRPr="00AD6A22">
        <w:rPr>
          <w:rFonts w:ascii="Calibri" w:hAnsi="Calibri" w:cs="Calibri"/>
          <w:color w:val="000000" w:themeColor="text1"/>
          <w:sz w:val="22"/>
          <w:szCs w:val="22"/>
        </w:rPr>
        <w:t>api</w:t>
      </w:r>
      <w:proofErr w:type="spellEnd"/>
      <w:r w:rsidRPr="00AD6A22">
        <w:rPr>
          <w:rFonts w:ascii="Calibri" w:hAnsi="Calibri" w:cs="Calibri"/>
          <w:color w:val="000000" w:themeColor="text1"/>
          <w:sz w:val="22"/>
          <w:szCs w:val="22"/>
        </w:rPr>
        <w:t>/audio/upload endpoint in backend.</w:t>
      </w:r>
    </w:p>
    <w:p w14:paraId="6F77759B" w14:textId="7FF8D7B0" w:rsidR="00AD6A22" w:rsidRPr="00AD6A22" w:rsidRDefault="00AD6A22" w:rsidP="00AD6A22">
      <w:pPr>
        <w:pStyle w:val="p1"/>
        <w:rPr>
          <w:rFonts w:ascii="Calibri" w:hAnsi="Calibri" w:cs="Calibri"/>
          <w:color w:val="000000" w:themeColor="text1"/>
          <w:sz w:val="22"/>
          <w:szCs w:val="22"/>
        </w:rPr>
      </w:pPr>
      <w:r w:rsidRPr="00AD6A22">
        <w:rPr>
          <w:rFonts w:ascii="Calibri" w:hAnsi="Calibri" w:cs="Calibri"/>
          <w:color w:val="000000" w:themeColor="text1"/>
          <w:sz w:val="22"/>
          <w:szCs w:val="22"/>
        </w:rPr>
        <w:t>•</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 xml:space="preserve">  </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Begin frontend integration for voice upload button.</w:t>
      </w:r>
    </w:p>
    <w:p w14:paraId="54E7AEB2" w14:textId="77777777" w:rsidR="00AD6A22" w:rsidRPr="00AD6A22" w:rsidRDefault="00AD6A22" w:rsidP="00AD6A22">
      <w:pPr>
        <w:pStyle w:val="p1"/>
        <w:rPr>
          <w:rFonts w:ascii="Calibri" w:hAnsi="Calibri" w:cs="Calibri"/>
          <w:color w:val="000000" w:themeColor="text1"/>
          <w:sz w:val="22"/>
          <w:szCs w:val="22"/>
        </w:rPr>
      </w:pPr>
      <w:r w:rsidRPr="00AD6A22">
        <w:rPr>
          <w:rFonts w:ascii="Calibri" w:hAnsi="Calibri" w:cs="Calibri"/>
          <w:color w:val="000000" w:themeColor="text1"/>
          <w:sz w:val="22"/>
          <w:szCs w:val="22"/>
        </w:rPr>
        <w:t>•</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 xml:space="preserve">  </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Connect AWS Transcribe to convert audio to text and store in RDS.</w:t>
      </w:r>
    </w:p>
    <w:p w14:paraId="6AB773FF" w14:textId="124D9B3C" w:rsidR="001C71BE" w:rsidRDefault="00AD6A22" w:rsidP="00AD6A22">
      <w:pPr>
        <w:pStyle w:val="p1"/>
        <w:rPr>
          <w:rFonts w:ascii="Calibri" w:hAnsi="Calibri" w:cs="Calibri"/>
          <w:color w:val="000000" w:themeColor="text1"/>
          <w:sz w:val="22"/>
          <w:szCs w:val="22"/>
        </w:rPr>
      </w:pPr>
      <w:r w:rsidRPr="00AD6A22">
        <w:rPr>
          <w:rFonts w:ascii="Calibri" w:hAnsi="Calibri" w:cs="Calibri"/>
          <w:color w:val="000000" w:themeColor="text1"/>
          <w:sz w:val="22"/>
          <w:szCs w:val="22"/>
        </w:rPr>
        <w:t>•</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 xml:space="preserve">  </w:t>
      </w:r>
      <w:r w:rsidRPr="00AD6A22">
        <w:rPr>
          <w:rFonts w:ascii="Segoe UI Symbol" w:hAnsi="Segoe UI Symbol" w:cs="Segoe UI Symbol"/>
          <w:color w:val="000000" w:themeColor="text1"/>
          <w:sz w:val="22"/>
          <w:szCs w:val="22"/>
        </w:rPr>
        <w:t>⁠</w:t>
      </w:r>
      <w:r w:rsidRPr="00AD6A22">
        <w:rPr>
          <w:rFonts w:ascii="Calibri" w:hAnsi="Calibri" w:cs="Calibri"/>
          <w:color w:val="000000" w:themeColor="text1"/>
          <w:sz w:val="22"/>
          <w:szCs w:val="22"/>
        </w:rPr>
        <w:t>Start planning Polly voice feedback integration.</w:t>
      </w:r>
    </w:p>
    <w:p w14:paraId="459E35CA" w14:textId="77777777" w:rsidR="00AD6A22" w:rsidRDefault="00AD6A22" w:rsidP="00AD6A22">
      <w:pPr>
        <w:pStyle w:val="p1"/>
        <w:rPr>
          <w:rFonts w:ascii="Calibri" w:hAnsi="Calibri" w:cs="Calibri"/>
          <w:color w:val="000000" w:themeColor="text1"/>
          <w:sz w:val="22"/>
          <w:szCs w:val="22"/>
        </w:rPr>
      </w:pPr>
    </w:p>
    <w:p w14:paraId="644A3E81" w14:textId="77777777" w:rsidR="00AD6A22" w:rsidRDefault="00AD6A22" w:rsidP="00AD6A22">
      <w:pPr>
        <w:pStyle w:val="p1"/>
        <w:rPr>
          <w:rFonts w:ascii="Calibri" w:hAnsi="Calibri" w:cs="Calibri"/>
          <w:color w:val="000000" w:themeColor="text1"/>
          <w:sz w:val="22"/>
          <w:szCs w:val="22"/>
        </w:rPr>
      </w:pPr>
    </w:p>
    <w:p w14:paraId="0DBD038E" w14:textId="77777777" w:rsidR="00AD6A22" w:rsidRDefault="00AD6A22" w:rsidP="00AD6A22">
      <w:pPr>
        <w:pStyle w:val="p1"/>
        <w:rPr>
          <w:rFonts w:ascii="Calibri" w:hAnsi="Calibri" w:cs="Calibri"/>
          <w:color w:val="000000" w:themeColor="text1"/>
          <w:sz w:val="22"/>
          <w:szCs w:val="22"/>
        </w:rPr>
      </w:pPr>
    </w:p>
    <w:p w14:paraId="15BD452A" w14:textId="77777777" w:rsidR="00AD6A22" w:rsidRDefault="00AD6A22" w:rsidP="00AD6A22">
      <w:pPr>
        <w:pStyle w:val="p1"/>
        <w:rPr>
          <w:rFonts w:ascii="Calibri" w:hAnsi="Calibri" w:cs="Calibri"/>
          <w:color w:val="000000" w:themeColor="text1"/>
          <w:sz w:val="22"/>
          <w:szCs w:val="22"/>
        </w:rPr>
      </w:pPr>
    </w:p>
    <w:p w14:paraId="0DF8B252" w14:textId="77777777" w:rsidR="00AD6A22" w:rsidRDefault="00AD6A22" w:rsidP="00AD6A22">
      <w:pPr>
        <w:pStyle w:val="p1"/>
        <w:rPr>
          <w:rFonts w:ascii="Calibri" w:hAnsi="Calibri" w:cs="Calibri"/>
          <w:color w:val="000000" w:themeColor="text1"/>
          <w:sz w:val="22"/>
          <w:szCs w:val="22"/>
        </w:rPr>
      </w:pPr>
    </w:p>
    <w:p w14:paraId="0D71AA55" w14:textId="77777777" w:rsidR="00AD6A22" w:rsidRDefault="00AD6A22" w:rsidP="00AD6A22">
      <w:pPr>
        <w:pStyle w:val="p1"/>
        <w:rPr>
          <w:rFonts w:ascii="Calibri" w:hAnsi="Calibri" w:cs="Calibri"/>
          <w:color w:val="000000" w:themeColor="text1"/>
          <w:sz w:val="22"/>
          <w:szCs w:val="22"/>
        </w:rPr>
      </w:pPr>
    </w:p>
    <w:p w14:paraId="080386E2" w14:textId="77777777" w:rsidR="00AD6A22" w:rsidRDefault="00AD6A22" w:rsidP="00AD6A22">
      <w:pPr>
        <w:pStyle w:val="p1"/>
        <w:rPr>
          <w:rFonts w:ascii="Calibri" w:hAnsi="Calibri" w:cs="Calibri"/>
          <w:color w:val="000000" w:themeColor="text1"/>
          <w:sz w:val="22"/>
          <w:szCs w:val="22"/>
        </w:rPr>
      </w:pPr>
    </w:p>
    <w:p w14:paraId="41DE929A" w14:textId="77777777" w:rsidR="00AD6A22" w:rsidRDefault="00AD6A22" w:rsidP="00AD6A22">
      <w:pPr>
        <w:pStyle w:val="p1"/>
        <w:rPr>
          <w:rFonts w:ascii="Calibri" w:hAnsi="Calibri" w:cs="Calibri"/>
          <w:color w:val="000000" w:themeColor="text1"/>
          <w:sz w:val="22"/>
          <w:szCs w:val="22"/>
        </w:rPr>
      </w:pPr>
    </w:p>
    <w:p w14:paraId="644EA128" w14:textId="77777777" w:rsidR="00AD6A22" w:rsidRDefault="00AD6A22" w:rsidP="00AD6A22">
      <w:pPr>
        <w:pStyle w:val="p1"/>
        <w:rPr>
          <w:rFonts w:ascii="Calibri" w:hAnsi="Calibri" w:cs="Calibri"/>
          <w:color w:val="000000" w:themeColor="text1"/>
          <w:sz w:val="22"/>
          <w:szCs w:val="22"/>
        </w:rPr>
      </w:pPr>
    </w:p>
    <w:p w14:paraId="2DF86884" w14:textId="77777777" w:rsidR="00AD6A22" w:rsidRPr="00AD6A22" w:rsidRDefault="00AD6A22" w:rsidP="00AD6A22">
      <w:pPr>
        <w:pStyle w:val="p1"/>
        <w:rPr>
          <w:rFonts w:ascii="Calibri" w:hAnsi="Calibri" w:cs="Calibri"/>
          <w:color w:val="000000" w:themeColor="text1"/>
          <w:sz w:val="22"/>
          <w:szCs w:val="22"/>
        </w:rPr>
      </w:pPr>
    </w:p>
    <w:p w14:paraId="16A8936A" w14:textId="77777777" w:rsidR="001C71BE" w:rsidRPr="006A1DD0" w:rsidRDefault="001C71BE" w:rsidP="001C71BE">
      <w:pPr>
        <w:jc w:val="center"/>
        <w:rPr>
          <w:rFonts w:cs="Calibri"/>
          <w:color w:val="000000" w:themeColor="text1"/>
        </w:rPr>
      </w:pPr>
    </w:p>
    <w:p w14:paraId="5C2BFDE2" w14:textId="77777777" w:rsidR="001C71BE" w:rsidRPr="006A1DD0" w:rsidRDefault="001C71BE" w:rsidP="001C71BE">
      <w:pPr>
        <w:jc w:val="center"/>
        <w:rPr>
          <w:rFonts w:cs="Calibri"/>
          <w:color w:val="000000" w:themeColor="text1"/>
        </w:rPr>
      </w:pPr>
    </w:p>
    <w:p w14:paraId="01B161D5" w14:textId="2C0D2348" w:rsidR="001C71BE" w:rsidRDefault="001C71BE" w:rsidP="001C71BE">
      <w:pPr>
        <w:rPr>
          <w:rFonts w:cs="Calibri"/>
          <w:color w:val="000000" w:themeColor="text1"/>
        </w:rPr>
      </w:pPr>
    </w:p>
    <w:p w14:paraId="180CCA7E" w14:textId="2845328F" w:rsidR="00E67102" w:rsidRPr="006A1DD0" w:rsidRDefault="00E67102" w:rsidP="001C71BE">
      <w:pPr>
        <w:jc w:val="center"/>
        <w:rPr>
          <w:rFonts w:cs="Calibri"/>
          <w:color w:val="000000" w:themeColor="text1"/>
        </w:rPr>
      </w:pPr>
      <w:r w:rsidRPr="006A1DD0">
        <w:rPr>
          <w:rFonts w:cs="Calibri"/>
          <w:color w:val="000000" w:themeColor="text1"/>
        </w:rPr>
        <w:lastRenderedPageBreak/>
        <w:t>Individual Weekly Report for Vinisha Bala Dhayanidhi</w:t>
      </w:r>
    </w:p>
    <w:p w14:paraId="3DC0FAD9" w14:textId="4EC0B3B1" w:rsidR="00E67102" w:rsidRPr="006A1DD0" w:rsidRDefault="00E67102" w:rsidP="00E67102">
      <w:pPr>
        <w:jc w:val="center"/>
        <w:rPr>
          <w:rFonts w:cs="Calibri"/>
          <w:color w:val="000000" w:themeColor="text1"/>
        </w:rPr>
      </w:pPr>
      <w:r w:rsidRPr="006A1DD0">
        <w:rPr>
          <w:rFonts w:cs="Calibri"/>
          <w:color w:val="000000" w:themeColor="text1"/>
        </w:rPr>
        <w:t>LLM Powered Interview Simulator, 19</w:t>
      </w:r>
      <w:r w:rsidRPr="006A1DD0">
        <w:rPr>
          <w:rFonts w:cs="Calibri"/>
          <w:color w:val="000000" w:themeColor="text1"/>
          <w:vertAlign w:val="superscript"/>
        </w:rPr>
        <w:t>th</w:t>
      </w:r>
      <w:r w:rsidRPr="006A1DD0">
        <w:rPr>
          <w:rFonts w:cs="Calibri"/>
          <w:color w:val="000000" w:themeColor="text1"/>
        </w:rPr>
        <w:t xml:space="preserve"> October 2025</w:t>
      </w:r>
    </w:p>
    <w:p w14:paraId="2F641DB7" w14:textId="77777777" w:rsidR="00E67102" w:rsidRPr="006A1DD0" w:rsidRDefault="00E67102" w:rsidP="00E67102">
      <w:pPr>
        <w:jc w:val="center"/>
        <w:rPr>
          <w:rFonts w:cs="Calibri"/>
          <w:color w:val="000000" w:themeColor="text1"/>
        </w:rPr>
      </w:pPr>
      <w:r w:rsidRPr="006A1DD0">
        <w:rPr>
          <w:rFonts w:cs="Calibri"/>
          <w:color w:val="000000" w:themeColor="text1"/>
        </w:rPr>
        <w:tab/>
      </w:r>
      <w:r w:rsidRPr="006A1DD0">
        <w:rPr>
          <w:rFonts w:cs="Calibri"/>
          <w:color w:val="000000" w:themeColor="text1"/>
        </w:rPr>
        <w:tab/>
      </w:r>
    </w:p>
    <w:p w14:paraId="2ED4C8E1" w14:textId="77777777" w:rsidR="00E67102" w:rsidRPr="006A1DD0" w:rsidRDefault="00E67102" w:rsidP="00E67102">
      <w:pPr>
        <w:jc w:val="center"/>
        <w:rPr>
          <w:rFonts w:cs="Calibri"/>
          <w:color w:val="000000" w:themeColor="text1"/>
        </w:rPr>
      </w:pPr>
    </w:p>
    <w:p w14:paraId="342B1995" w14:textId="77777777" w:rsidR="00E67102" w:rsidRPr="006A1DD0" w:rsidRDefault="00E67102" w:rsidP="00E67102">
      <w:pPr>
        <w:rPr>
          <w:rFonts w:cs="Calibri"/>
          <w:color w:val="000000" w:themeColor="text1"/>
        </w:rPr>
      </w:pPr>
      <w:r w:rsidRPr="006A1DD0">
        <w:rPr>
          <w:rFonts w:cs="Calibri"/>
          <w:color w:val="000000" w:themeColor="text1"/>
        </w:rPr>
        <w:t>1.</w:t>
      </w:r>
      <w:r w:rsidRPr="006A1DD0">
        <w:rPr>
          <w:rFonts w:cs="Calibri"/>
          <w:color w:val="000000" w:themeColor="text1"/>
        </w:rPr>
        <w:tab/>
        <w:t xml:space="preserve">Key design/development/learning accomplishments </w:t>
      </w:r>
    </w:p>
    <w:p w14:paraId="6FDE8C2D" w14:textId="210EB497" w:rsidR="00C72049" w:rsidRPr="006A1DD0" w:rsidRDefault="00E67102" w:rsidP="00C72049">
      <w:pPr>
        <w:pStyle w:val="ListParagraph"/>
        <w:numPr>
          <w:ilvl w:val="0"/>
          <w:numId w:val="1"/>
        </w:numPr>
        <w:rPr>
          <w:rFonts w:cs="Calibri"/>
          <w:color w:val="000000" w:themeColor="text1"/>
        </w:rPr>
      </w:pPr>
      <w:r w:rsidRPr="006A1DD0">
        <w:rPr>
          <w:rFonts w:cs="Calibri"/>
          <w:color w:val="000000" w:themeColor="text1"/>
        </w:rPr>
        <w:t>Design:</w:t>
      </w:r>
    </w:p>
    <w:p w14:paraId="229DE6A0" w14:textId="77777777" w:rsidR="005D5392" w:rsidRPr="006A1DD0" w:rsidRDefault="005D5392" w:rsidP="005D5392">
      <w:pPr>
        <w:pStyle w:val="ListParagraph"/>
        <w:numPr>
          <w:ilvl w:val="0"/>
          <w:numId w:val="1"/>
        </w:numPr>
        <w:rPr>
          <w:rFonts w:cs="Calibri"/>
          <w:color w:val="000000" w:themeColor="text1"/>
        </w:rPr>
      </w:pPr>
      <w:r w:rsidRPr="006A1DD0">
        <w:rPr>
          <w:rFonts w:cs="Calibri"/>
          <w:color w:val="000000" w:themeColor="text1"/>
        </w:rPr>
        <w:t>Deployed the initial blank repository structure with clear separation for frontend and backend directories.</w:t>
      </w:r>
    </w:p>
    <w:p w14:paraId="4604139E" w14:textId="77777777" w:rsidR="005D5392" w:rsidRPr="006A1DD0" w:rsidRDefault="005D5392" w:rsidP="005D5392">
      <w:pPr>
        <w:pStyle w:val="ListParagraph"/>
        <w:numPr>
          <w:ilvl w:val="0"/>
          <w:numId w:val="1"/>
        </w:numPr>
        <w:rPr>
          <w:rFonts w:cs="Calibri"/>
          <w:color w:val="000000" w:themeColor="text1"/>
        </w:rPr>
      </w:pPr>
      <w:r w:rsidRPr="006A1DD0">
        <w:rPr>
          <w:rFonts w:cs="Calibri"/>
          <w:color w:val="000000" w:themeColor="text1"/>
        </w:rPr>
        <w:t>Created a minimal README and environment setup to make future contributions easier.</w:t>
      </w:r>
    </w:p>
    <w:p w14:paraId="3EAAE0A9" w14:textId="1D2C429C" w:rsidR="005D5392" w:rsidRPr="006A1DD0" w:rsidRDefault="005D5392" w:rsidP="005D5392">
      <w:pPr>
        <w:pStyle w:val="ListParagraph"/>
        <w:numPr>
          <w:ilvl w:val="0"/>
          <w:numId w:val="1"/>
        </w:numPr>
        <w:rPr>
          <w:rFonts w:cs="Calibri"/>
          <w:color w:val="000000" w:themeColor="text1"/>
        </w:rPr>
      </w:pPr>
      <w:r w:rsidRPr="006A1DD0">
        <w:rPr>
          <w:rFonts w:cs="Calibri"/>
          <w:color w:val="000000" w:themeColor="text1"/>
        </w:rPr>
        <w:t>Planned out how to integrate user feedback into the project development cycle.</w:t>
      </w:r>
    </w:p>
    <w:p w14:paraId="04B334EA" w14:textId="7ED96A52" w:rsidR="00E67102" w:rsidRPr="006A1DD0" w:rsidRDefault="00E67102" w:rsidP="00C72049">
      <w:pPr>
        <w:ind w:left="360"/>
        <w:rPr>
          <w:rFonts w:cs="Calibri"/>
          <w:color w:val="000000" w:themeColor="text1"/>
        </w:rPr>
      </w:pPr>
    </w:p>
    <w:p w14:paraId="10586D81" w14:textId="77777777" w:rsidR="005D5392" w:rsidRPr="006A1DD0" w:rsidRDefault="00E67102" w:rsidP="005D5392">
      <w:pPr>
        <w:pStyle w:val="ListParagraph"/>
        <w:numPr>
          <w:ilvl w:val="0"/>
          <w:numId w:val="1"/>
        </w:numPr>
        <w:rPr>
          <w:rFonts w:cs="Calibri"/>
          <w:color w:val="000000" w:themeColor="text1"/>
        </w:rPr>
      </w:pPr>
      <w:r w:rsidRPr="006A1DD0">
        <w:rPr>
          <w:rFonts w:cs="Calibri"/>
          <w:color w:val="000000" w:themeColor="text1"/>
        </w:rPr>
        <w:t>Development:</w:t>
      </w:r>
    </w:p>
    <w:p w14:paraId="1C76C61F" w14:textId="77777777"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Deployed the blank repository on GitHub to share with peers and collect feedback from potential users.</w:t>
      </w:r>
    </w:p>
    <w:p w14:paraId="15ED82AB" w14:textId="74AFEF28"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Tested initial environment setup to ensure everything runs smoothly on different systems.</w:t>
      </w:r>
    </w:p>
    <w:p w14:paraId="1FD5C101" w14:textId="3E9930AF"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Drafted a short user feedback form to prioritize what features real users expect from the interview simulator.</w:t>
      </w:r>
    </w:p>
    <w:p w14:paraId="711B65BE" w14:textId="5A3B4190" w:rsidR="00E67102" w:rsidRPr="006A1DD0" w:rsidRDefault="00E67102" w:rsidP="00C72049">
      <w:pPr>
        <w:pStyle w:val="ListParagraph"/>
        <w:rPr>
          <w:rFonts w:cs="Calibri"/>
          <w:color w:val="000000" w:themeColor="text1"/>
        </w:rPr>
      </w:pPr>
    </w:p>
    <w:p w14:paraId="16010F3E" w14:textId="77777777" w:rsidR="005D5392" w:rsidRPr="006A1DD0" w:rsidRDefault="00E67102" w:rsidP="005D5392">
      <w:pPr>
        <w:pStyle w:val="ListParagraph"/>
        <w:numPr>
          <w:ilvl w:val="0"/>
          <w:numId w:val="1"/>
        </w:numPr>
        <w:rPr>
          <w:rFonts w:cs="Calibri"/>
          <w:color w:val="000000" w:themeColor="text1"/>
        </w:rPr>
      </w:pPr>
      <w:r w:rsidRPr="006A1DD0">
        <w:rPr>
          <w:rFonts w:cs="Calibri"/>
          <w:color w:val="000000" w:themeColor="text1"/>
        </w:rPr>
        <w:t>Learning (e.g. new language, framework, tools)</w:t>
      </w:r>
      <w:r w:rsidR="005D5392" w:rsidRPr="006A1DD0">
        <w:rPr>
          <w:rFonts w:cs="Calibri"/>
          <w:color w:val="000000" w:themeColor="text1"/>
        </w:rPr>
        <w:t xml:space="preserve"> </w:t>
      </w:r>
    </w:p>
    <w:p w14:paraId="0AE762FC" w14:textId="77777777"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Learned how to set up GitHub Pages and integrate deployment pipelines for future frontend updates.</w:t>
      </w:r>
    </w:p>
    <w:p w14:paraId="1EF0651D" w14:textId="77777777"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Explored Google Forms and Sheets integration for collecting and organizing user feedback.</w:t>
      </w:r>
    </w:p>
    <w:p w14:paraId="7550E870" w14:textId="22868D88" w:rsidR="005D5392" w:rsidRPr="006A1DD0" w:rsidRDefault="005D5392" w:rsidP="00C72049">
      <w:pPr>
        <w:pStyle w:val="ListParagraph"/>
        <w:numPr>
          <w:ilvl w:val="0"/>
          <w:numId w:val="1"/>
        </w:numPr>
        <w:rPr>
          <w:rFonts w:cs="Calibri"/>
          <w:color w:val="000000" w:themeColor="text1"/>
        </w:rPr>
      </w:pPr>
      <w:r w:rsidRPr="006A1DD0">
        <w:rPr>
          <w:rFonts w:cs="Calibri"/>
          <w:color w:val="000000" w:themeColor="text1"/>
        </w:rPr>
        <w:t>Reviewed examples of user research prioritization frameworks (</w:t>
      </w:r>
      <w:proofErr w:type="spellStart"/>
      <w:r w:rsidRPr="006A1DD0">
        <w:rPr>
          <w:rFonts w:cs="Calibri"/>
          <w:color w:val="000000" w:themeColor="text1"/>
        </w:rPr>
        <w:t>MoSCoW</w:t>
      </w:r>
      <w:proofErr w:type="spellEnd"/>
      <w:r w:rsidRPr="006A1DD0">
        <w:rPr>
          <w:rFonts w:cs="Calibri"/>
          <w:color w:val="000000" w:themeColor="text1"/>
        </w:rPr>
        <w:t>, WSJF).</w:t>
      </w:r>
    </w:p>
    <w:p w14:paraId="2A09E67A" w14:textId="77777777" w:rsidR="00E67102" w:rsidRPr="006A1DD0" w:rsidRDefault="00E67102" w:rsidP="00E67102">
      <w:pPr>
        <w:rPr>
          <w:rFonts w:cs="Calibri"/>
          <w:color w:val="000000" w:themeColor="text1"/>
        </w:rPr>
      </w:pPr>
    </w:p>
    <w:p w14:paraId="58DB91AA" w14:textId="77777777" w:rsidR="00E67102" w:rsidRPr="006A1DD0" w:rsidRDefault="00E67102" w:rsidP="00E67102">
      <w:pPr>
        <w:rPr>
          <w:rFonts w:cs="Calibri"/>
          <w:color w:val="000000" w:themeColor="text1"/>
        </w:rPr>
      </w:pPr>
      <w:r w:rsidRPr="006A1DD0">
        <w:rPr>
          <w:rFonts w:cs="Calibri"/>
          <w:color w:val="000000" w:themeColor="text1"/>
        </w:rPr>
        <w:t>2.</w:t>
      </w:r>
      <w:r w:rsidRPr="006A1DD0">
        <w:rPr>
          <w:rFonts w:cs="Calibri"/>
          <w:color w:val="000000" w:themeColor="text1"/>
        </w:rPr>
        <w:tab/>
        <w:t>Project Schedule Update</w:t>
      </w:r>
    </w:p>
    <w:p w14:paraId="7A6FFB33" w14:textId="77777777" w:rsidR="00E67102" w:rsidRPr="006A1DD0" w:rsidRDefault="00E67102" w:rsidP="00E67102">
      <w:pPr>
        <w:rPr>
          <w:rFonts w:cs="Calibri"/>
          <w:color w:val="000000" w:themeColor="text1"/>
        </w:rPr>
      </w:pP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52"/>
        <w:gridCol w:w="2945"/>
        <w:gridCol w:w="2946"/>
        <w:gridCol w:w="2946"/>
        <w:gridCol w:w="2946"/>
      </w:tblGrid>
      <w:tr w:rsidR="006A1DD0" w:rsidRPr="006A1DD0" w14:paraId="5680D293" w14:textId="77777777" w:rsidTr="007468B9">
        <w:trPr>
          <w:trHeight w:val="720"/>
          <w:jc w:val="center"/>
        </w:trPr>
        <w:tc>
          <w:tcPr>
            <w:tcW w:w="1152" w:type="dxa"/>
            <w:vAlign w:val="center"/>
          </w:tcPr>
          <w:p w14:paraId="3504C891" w14:textId="77777777" w:rsidR="00E67102" w:rsidRPr="006A1DD0" w:rsidRDefault="00E67102" w:rsidP="007468B9">
            <w:pPr>
              <w:rPr>
                <w:rFonts w:cs="Calibri"/>
                <w:color w:val="000000" w:themeColor="text1"/>
              </w:rPr>
            </w:pPr>
            <w:r w:rsidRPr="006A1DD0">
              <w:rPr>
                <w:rFonts w:cs="Calibri"/>
                <w:color w:val="000000" w:themeColor="text1"/>
              </w:rPr>
              <w:t>Week</w:t>
            </w:r>
          </w:p>
        </w:tc>
        <w:tc>
          <w:tcPr>
            <w:tcW w:w="2945" w:type="dxa"/>
            <w:vAlign w:val="center"/>
          </w:tcPr>
          <w:p w14:paraId="138F31E1" w14:textId="77777777" w:rsidR="00E67102" w:rsidRPr="006A1DD0" w:rsidRDefault="00E67102" w:rsidP="007468B9">
            <w:pPr>
              <w:jc w:val="center"/>
              <w:rPr>
                <w:rFonts w:cs="Calibri"/>
                <w:color w:val="000000" w:themeColor="text1"/>
              </w:rPr>
            </w:pPr>
            <w:r w:rsidRPr="006A1DD0">
              <w:rPr>
                <w:rFonts w:cs="Calibri"/>
                <w:color w:val="000000" w:themeColor="text1"/>
              </w:rPr>
              <w:t>Objectives Planned</w:t>
            </w:r>
          </w:p>
        </w:tc>
        <w:tc>
          <w:tcPr>
            <w:tcW w:w="2946" w:type="dxa"/>
            <w:vAlign w:val="center"/>
          </w:tcPr>
          <w:p w14:paraId="777937FC" w14:textId="77777777" w:rsidR="00E67102" w:rsidRPr="006A1DD0" w:rsidRDefault="00E67102" w:rsidP="007468B9">
            <w:pPr>
              <w:jc w:val="center"/>
              <w:rPr>
                <w:rFonts w:cs="Calibri"/>
                <w:color w:val="000000" w:themeColor="text1"/>
              </w:rPr>
            </w:pPr>
            <w:r w:rsidRPr="006A1DD0">
              <w:rPr>
                <w:rFonts w:cs="Calibri"/>
                <w:color w:val="000000" w:themeColor="text1"/>
              </w:rPr>
              <w:t>Activities/Tasks</w:t>
            </w:r>
          </w:p>
        </w:tc>
        <w:tc>
          <w:tcPr>
            <w:tcW w:w="2946" w:type="dxa"/>
            <w:vAlign w:val="center"/>
          </w:tcPr>
          <w:p w14:paraId="0065C80B" w14:textId="77777777" w:rsidR="00E67102" w:rsidRPr="006A1DD0" w:rsidRDefault="00E67102" w:rsidP="007468B9">
            <w:pPr>
              <w:jc w:val="center"/>
              <w:rPr>
                <w:rFonts w:cs="Calibri"/>
                <w:color w:val="000000" w:themeColor="text1"/>
              </w:rPr>
            </w:pPr>
            <w:r w:rsidRPr="006A1DD0">
              <w:rPr>
                <w:rFonts w:cs="Calibri"/>
                <w:color w:val="000000" w:themeColor="text1"/>
              </w:rPr>
              <w:t>Deliverables (Quantified)</w:t>
            </w:r>
          </w:p>
        </w:tc>
        <w:tc>
          <w:tcPr>
            <w:tcW w:w="2946" w:type="dxa"/>
            <w:vAlign w:val="center"/>
          </w:tcPr>
          <w:p w14:paraId="5BB80D76" w14:textId="77777777" w:rsidR="00E67102" w:rsidRPr="006A1DD0" w:rsidRDefault="00E67102" w:rsidP="007468B9">
            <w:pPr>
              <w:pStyle w:val="ListParagraph"/>
              <w:numPr>
                <w:ilvl w:val="0"/>
                <w:numId w:val="3"/>
              </w:numPr>
              <w:ind w:left="216" w:hanging="216"/>
              <w:rPr>
                <w:rFonts w:cs="Calibri"/>
                <w:color w:val="000000" w:themeColor="text1"/>
              </w:rPr>
            </w:pPr>
            <w:r w:rsidRPr="006A1DD0">
              <w:rPr>
                <w:rFonts w:cs="Calibri"/>
                <w:color w:val="000000" w:themeColor="text1"/>
              </w:rPr>
              <w:t>What you could/should have done differently</w:t>
            </w:r>
          </w:p>
          <w:p w14:paraId="3EE93BF0" w14:textId="77777777" w:rsidR="00E67102" w:rsidRPr="006A1DD0" w:rsidRDefault="00E67102" w:rsidP="007468B9">
            <w:pPr>
              <w:pStyle w:val="ListParagraph"/>
              <w:numPr>
                <w:ilvl w:val="0"/>
                <w:numId w:val="3"/>
              </w:numPr>
              <w:ind w:left="216" w:hanging="216"/>
              <w:rPr>
                <w:rFonts w:cs="Calibri"/>
                <w:color w:val="000000" w:themeColor="text1"/>
              </w:rPr>
            </w:pPr>
            <w:r w:rsidRPr="006A1DD0">
              <w:rPr>
                <w:rFonts w:cs="Calibri"/>
                <w:color w:val="000000" w:themeColor="text1"/>
              </w:rPr>
              <w:t>What went well</w:t>
            </w:r>
          </w:p>
          <w:p w14:paraId="14AD46C6" w14:textId="77777777" w:rsidR="00E67102" w:rsidRPr="006A1DD0" w:rsidRDefault="00E67102" w:rsidP="007468B9">
            <w:pPr>
              <w:pStyle w:val="ListParagraph"/>
              <w:numPr>
                <w:ilvl w:val="0"/>
                <w:numId w:val="3"/>
              </w:numPr>
              <w:ind w:left="216" w:hanging="216"/>
              <w:rPr>
                <w:rFonts w:cs="Calibri"/>
                <w:color w:val="000000" w:themeColor="text1"/>
              </w:rPr>
            </w:pPr>
            <w:r w:rsidRPr="006A1DD0">
              <w:rPr>
                <w:rFonts w:cs="Calibri"/>
                <w:color w:val="000000" w:themeColor="text1"/>
              </w:rPr>
              <w:t>Condensed Version Only</w:t>
            </w:r>
          </w:p>
        </w:tc>
      </w:tr>
      <w:tr w:rsidR="006A1DD0" w:rsidRPr="006A1DD0" w14:paraId="08EB6223" w14:textId="77777777" w:rsidTr="007468B9">
        <w:trPr>
          <w:trHeight w:val="720"/>
          <w:jc w:val="center"/>
        </w:trPr>
        <w:tc>
          <w:tcPr>
            <w:tcW w:w="1152" w:type="dxa"/>
            <w:vAlign w:val="center"/>
          </w:tcPr>
          <w:p w14:paraId="271B3788" w14:textId="77777777" w:rsidR="00E67102" w:rsidRPr="006A1DD0" w:rsidRDefault="00E67102" w:rsidP="007468B9">
            <w:pPr>
              <w:rPr>
                <w:rFonts w:cs="Calibri"/>
                <w:color w:val="000000" w:themeColor="text1"/>
              </w:rPr>
            </w:pPr>
            <w:r w:rsidRPr="006A1DD0">
              <w:rPr>
                <w:rFonts w:cs="Calibri"/>
                <w:color w:val="000000" w:themeColor="text1"/>
              </w:rPr>
              <w:t>Week #1</w:t>
            </w:r>
          </w:p>
        </w:tc>
        <w:tc>
          <w:tcPr>
            <w:tcW w:w="2945" w:type="dxa"/>
            <w:vAlign w:val="center"/>
          </w:tcPr>
          <w:p w14:paraId="5A2E25FC" w14:textId="77777777" w:rsidR="00E67102" w:rsidRPr="006A1DD0" w:rsidRDefault="00E67102" w:rsidP="007468B9">
            <w:pPr>
              <w:rPr>
                <w:rFonts w:cs="Calibri"/>
                <w:color w:val="000000" w:themeColor="text1"/>
              </w:rPr>
            </w:pPr>
          </w:p>
        </w:tc>
        <w:tc>
          <w:tcPr>
            <w:tcW w:w="2946" w:type="dxa"/>
            <w:vAlign w:val="center"/>
          </w:tcPr>
          <w:p w14:paraId="37741CA0" w14:textId="77777777" w:rsidR="00E67102" w:rsidRPr="006A1DD0" w:rsidRDefault="00E67102" w:rsidP="007468B9">
            <w:pPr>
              <w:rPr>
                <w:rFonts w:cs="Calibri"/>
                <w:color w:val="000000" w:themeColor="text1"/>
              </w:rPr>
            </w:pPr>
          </w:p>
        </w:tc>
        <w:tc>
          <w:tcPr>
            <w:tcW w:w="2946" w:type="dxa"/>
            <w:vAlign w:val="center"/>
          </w:tcPr>
          <w:p w14:paraId="7C7AE510" w14:textId="77777777" w:rsidR="00E67102" w:rsidRPr="006A1DD0" w:rsidRDefault="00E67102" w:rsidP="007468B9">
            <w:pPr>
              <w:rPr>
                <w:rFonts w:cs="Calibri"/>
                <w:color w:val="000000" w:themeColor="text1"/>
              </w:rPr>
            </w:pPr>
          </w:p>
        </w:tc>
        <w:tc>
          <w:tcPr>
            <w:tcW w:w="2946" w:type="dxa"/>
            <w:vAlign w:val="center"/>
          </w:tcPr>
          <w:p w14:paraId="11B286D5" w14:textId="77777777" w:rsidR="00E67102" w:rsidRPr="006A1DD0" w:rsidRDefault="00E67102" w:rsidP="007468B9">
            <w:pPr>
              <w:rPr>
                <w:rFonts w:cs="Calibri"/>
                <w:color w:val="000000" w:themeColor="text1"/>
              </w:rPr>
            </w:pPr>
          </w:p>
        </w:tc>
      </w:tr>
      <w:tr w:rsidR="006A1DD0" w:rsidRPr="006A1DD0" w14:paraId="397E1DDF" w14:textId="77777777" w:rsidTr="007468B9">
        <w:trPr>
          <w:trHeight w:val="720"/>
          <w:jc w:val="center"/>
        </w:trPr>
        <w:tc>
          <w:tcPr>
            <w:tcW w:w="1152" w:type="dxa"/>
            <w:vAlign w:val="center"/>
          </w:tcPr>
          <w:p w14:paraId="49209A80" w14:textId="77777777" w:rsidR="00E67102" w:rsidRPr="006A1DD0" w:rsidRDefault="00E67102" w:rsidP="007468B9">
            <w:pPr>
              <w:rPr>
                <w:rFonts w:cs="Calibri"/>
                <w:color w:val="000000" w:themeColor="text1"/>
              </w:rPr>
            </w:pPr>
            <w:r w:rsidRPr="006A1DD0">
              <w:rPr>
                <w:rFonts w:cs="Calibri"/>
                <w:color w:val="000000" w:themeColor="text1"/>
              </w:rPr>
              <w:t>Week #2</w:t>
            </w:r>
          </w:p>
        </w:tc>
        <w:tc>
          <w:tcPr>
            <w:tcW w:w="2945" w:type="dxa"/>
            <w:vAlign w:val="center"/>
          </w:tcPr>
          <w:p w14:paraId="02D40CC7" w14:textId="77777777" w:rsidR="00E67102" w:rsidRPr="006A1DD0" w:rsidRDefault="00E67102" w:rsidP="007468B9">
            <w:pPr>
              <w:rPr>
                <w:rFonts w:cs="Calibri"/>
                <w:color w:val="000000" w:themeColor="text1"/>
              </w:rPr>
            </w:pPr>
          </w:p>
        </w:tc>
        <w:tc>
          <w:tcPr>
            <w:tcW w:w="2946" w:type="dxa"/>
            <w:vAlign w:val="center"/>
          </w:tcPr>
          <w:p w14:paraId="1BFACD77" w14:textId="77777777" w:rsidR="00E67102" w:rsidRPr="006A1DD0" w:rsidRDefault="00E67102" w:rsidP="007468B9">
            <w:pPr>
              <w:rPr>
                <w:rFonts w:cs="Calibri"/>
                <w:color w:val="000000" w:themeColor="text1"/>
              </w:rPr>
            </w:pPr>
          </w:p>
        </w:tc>
        <w:tc>
          <w:tcPr>
            <w:tcW w:w="2946" w:type="dxa"/>
            <w:vAlign w:val="center"/>
          </w:tcPr>
          <w:p w14:paraId="7FA91749" w14:textId="77777777" w:rsidR="00E67102" w:rsidRPr="006A1DD0" w:rsidRDefault="00E67102" w:rsidP="007468B9">
            <w:pPr>
              <w:rPr>
                <w:rFonts w:cs="Calibri"/>
                <w:color w:val="000000" w:themeColor="text1"/>
              </w:rPr>
            </w:pPr>
          </w:p>
        </w:tc>
        <w:tc>
          <w:tcPr>
            <w:tcW w:w="2946" w:type="dxa"/>
            <w:vAlign w:val="center"/>
          </w:tcPr>
          <w:p w14:paraId="14EF4030" w14:textId="77777777" w:rsidR="00E67102" w:rsidRPr="006A1DD0" w:rsidRDefault="00E67102" w:rsidP="007468B9">
            <w:pPr>
              <w:rPr>
                <w:rFonts w:cs="Calibri"/>
                <w:color w:val="000000" w:themeColor="text1"/>
              </w:rPr>
            </w:pPr>
          </w:p>
        </w:tc>
      </w:tr>
      <w:tr w:rsidR="006A1DD0" w:rsidRPr="006A1DD0" w14:paraId="3B163494" w14:textId="77777777" w:rsidTr="007468B9">
        <w:trPr>
          <w:trHeight w:val="720"/>
          <w:jc w:val="center"/>
        </w:trPr>
        <w:tc>
          <w:tcPr>
            <w:tcW w:w="1152" w:type="dxa"/>
            <w:vAlign w:val="center"/>
          </w:tcPr>
          <w:p w14:paraId="364CC2D6" w14:textId="77777777" w:rsidR="00E67102" w:rsidRPr="006A1DD0" w:rsidRDefault="00E67102" w:rsidP="007468B9">
            <w:pPr>
              <w:rPr>
                <w:rFonts w:cs="Calibri"/>
                <w:color w:val="000000" w:themeColor="text1"/>
              </w:rPr>
            </w:pPr>
            <w:r w:rsidRPr="006A1DD0">
              <w:rPr>
                <w:rFonts w:cs="Calibri"/>
                <w:color w:val="000000" w:themeColor="text1"/>
              </w:rPr>
              <w:t>Week #3</w:t>
            </w:r>
          </w:p>
        </w:tc>
        <w:tc>
          <w:tcPr>
            <w:tcW w:w="2945" w:type="dxa"/>
            <w:vAlign w:val="center"/>
          </w:tcPr>
          <w:p w14:paraId="39DB68E1" w14:textId="19371C22" w:rsidR="00E67102" w:rsidRPr="006A1DD0" w:rsidRDefault="00E67102" w:rsidP="007468B9">
            <w:pPr>
              <w:rPr>
                <w:rFonts w:cs="Calibri"/>
                <w:color w:val="000000" w:themeColor="text1"/>
              </w:rPr>
            </w:pPr>
          </w:p>
        </w:tc>
        <w:tc>
          <w:tcPr>
            <w:tcW w:w="2946" w:type="dxa"/>
            <w:vAlign w:val="center"/>
          </w:tcPr>
          <w:p w14:paraId="3153511D" w14:textId="723EF2BB" w:rsidR="00E67102" w:rsidRPr="006A1DD0" w:rsidRDefault="00E67102" w:rsidP="007468B9">
            <w:pPr>
              <w:rPr>
                <w:rFonts w:cs="Calibri"/>
                <w:color w:val="000000" w:themeColor="text1"/>
              </w:rPr>
            </w:pPr>
          </w:p>
        </w:tc>
        <w:tc>
          <w:tcPr>
            <w:tcW w:w="2946" w:type="dxa"/>
            <w:vAlign w:val="center"/>
          </w:tcPr>
          <w:p w14:paraId="645B830D" w14:textId="0042C1A7" w:rsidR="00E67102" w:rsidRPr="006A1DD0" w:rsidRDefault="00E67102" w:rsidP="007468B9">
            <w:pPr>
              <w:rPr>
                <w:rFonts w:cs="Calibri"/>
                <w:color w:val="000000" w:themeColor="text1"/>
              </w:rPr>
            </w:pPr>
          </w:p>
        </w:tc>
        <w:tc>
          <w:tcPr>
            <w:tcW w:w="2946" w:type="dxa"/>
            <w:vAlign w:val="center"/>
          </w:tcPr>
          <w:p w14:paraId="25BF686F" w14:textId="1C0BD666" w:rsidR="00E67102" w:rsidRPr="006A1DD0" w:rsidRDefault="00E67102" w:rsidP="007468B9">
            <w:pPr>
              <w:rPr>
                <w:rFonts w:cs="Calibri"/>
                <w:color w:val="000000" w:themeColor="text1"/>
              </w:rPr>
            </w:pPr>
          </w:p>
        </w:tc>
      </w:tr>
      <w:tr w:rsidR="006A1DD0" w:rsidRPr="006A1DD0" w14:paraId="6957B038" w14:textId="77777777" w:rsidTr="007468B9">
        <w:trPr>
          <w:trHeight w:val="720"/>
          <w:jc w:val="center"/>
        </w:trPr>
        <w:tc>
          <w:tcPr>
            <w:tcW w:w="1152" w:type="dxa"/>
            <w:vAlign w:val="center"/>
          </w:tcPr>
          <w:p w14:paraId="5DEBEBD4" w14:textId="77777777" w:rsidR="00E67102" w:rsidRPr="006A1DD0" w:rsidRDefault="00E67102" w:rsidP="007468B9">
            <w:pPr>
              <w:rPr>
                <w:rFonts w:cs="Calibri"/>
                <w:color w:val="000000" w:themeColor="text1"/>
              </w:rPr>
            </w:pPr>
            <w:r w:rsidRPr="006A1DD0">
              <w:rPr>
                <w:rFonts w:cs="Calibri"/>
                <w:color w:val="000000" w:themeColor="text1"/>
              </w:rPr>
              <w:lastRenderedPageBreak/>
              <w:t>Week #4</w:t>
            </w:r>
          </w:p>
        </w:tc>
        <w:tc>
          <w:tcPr>
            <w:tcW w:w="2945" w:type="dxa"/>
            <w:vAlign w:val="center"/>
          </w:tcPr>
          <w:p w14:paraId="3EC30A98" w14:textId="5A7AA8C7" w:rsidR="00E67102" w:rsidRPr="006A1DD0" w:rsidRDefault="005D5392" w:rsidP="007468B9">
            <w:pPr>
              <w:rPr>
                <w:rFonts w:cs="Calibri"/>
                <w:color w:val="000000" w:themeColor="text1"/>
              </w:rPr>
            </w:pPr>
            <w:r w:rsidRPr="006A1DD0">
              <w:rPr>
                <w:rFonts w:cs="Calibri"/>
                <w:color w:val="000000" w:themeColor="text1"/>
              </w:rPr>
              <w:t>Deployed blank repo and collected user feedback</w:t>
            </w:r>
          </w:p>
        </w:tc>
        <w:tc>
          <w:tcPr>
            <w:tcW w:w="2946" w:type="dxa"/>
            <w:vAlign w:val="center"/>
          </w:tcPr>
          <w:p w14:paraId="5B7A363E" w14:textId="5F41023D" w:rsidR="00E67102" w:rsidRPr="006A1DD0" w:rsidRDefault="005D5392" w:rsidP="007468B9">
            <w:pPr>
              <w:rPr>
                <w:rFonts w:cs="Calibri"/>
                <w:color w:val="000000" w:themeColor="text1"/>
              </w:rPr>
            </w:pPr>
            <w:r w:rsidRPr="006A1DD0">
              <w:rPr>
                <w:rFonts w:cs="Calibri"/>
                <w:color w:val="000000" w:themeColor="text1"/>
              </w:rPr>
              <w:t xml:space="preserve">Deployed initial repo and shared with peers via form and presentation </w:t>
            </w:r>
          </w:p>
        </w:tc>
        <w:tc>
          <w:tcPr>
            <w:tcW w:w="2946" w:type="dxa"/>
            <w:vAlign w:val="center"/>
          </w:tcPr>
          <w:p w14:paraId="7A7FDE3C" w14:textId="6F14C256" w:rsidR="00E67102" w:rsidRPr="006A1DD0" w:rsidRDefault="005D5392" w:rsidP="007468B9">
            <w:pPr>
              <w:rPr>
                <w:rFonts w:cs="Calibri"/>
                <w:color w:val="000000" w:themeColor="text1"/>
              </w:rPr>
            </w:pPr>
            <w:r w:rsidRPr="006A1DD0">
              <w:rPr>
                <w:rFonts w:cs="Calibri"/>
                <w:color w:val="000000" w:themeColor="text1"/>
              </w:rPr>
              <w:t xml:space="preserve">Blank </w:t>
            </w:r>
            <w:proofErr w:type="gramStart"/>
            <w:r w:rsidRPr="006A1DD0">
              <w:rPr>
                <w:rFonts w:cs="Calibri"/>
                <w:color w:val="000000" w:themeColor="text1"/>
              </w:rPr>
              <w:t>repo</w:t>
            </w:r>
            <w:proofErr w:type="gramEnd"/>
            <w:r w:rsidRPr="006A1DD0">
              <w:rPr>
                <w:rFonts w:cs="Calibri"/>
                <w:color w:val="000000" w:themeColor="text1"/>
              </w:rPr>
              <w:t xml:space="preserve"> live, initial round of user feedback collected</w:t>
            </w:r>
          </w:p>
        </w:tc>
        <w:tc>
          <w:tcPr>
            <w:tcW w:w="2946" w:type="dxa"/>
            <w:vAlign w:val="center"/>
          </w:tcPr>
          <w:p w14:paraId="167D8B5A" w14:textId="6D131435" w:rsidR="00E67102" w:rsidRPr="006A1DD0" w:rsidRDefault="005D5392" w:rsidP="007468B9">
            <w:pPr>
              <w:rPr>
                <w:rFonts w:cs="Calibri"/>
                <w:color w:val="000000" w:themeColor="text1"/>
              </w:rPr>
            </w:pPr>
            <w:r w:rsidRPr="006A1DD0">
              <w:rPr>
                <w:rFonts w:cs="Calibri"/>
                <w:color w:val="000000" w:themeColor="text1"/>
              </w:rPr>
              <w:t>N/A</w:t>
            </w:r>
          </w:p>
        </w:tc>
      </w:tr>
      <w:tr w:rsidR="006A1DD0" w:rsidRPr="006A1DD0" w14:paraId="00B565B6" w14:textId="77777777" w:rsidTr="007468B9">
        <w:trPr>
          <w:trHeight w:val="720"/>
          <w:jc w:val="center"/>
        </w:trPr>
        <w:tc>
          <w:tcPr>
            <w:tcW w:w="1152" w:type="dxa"/>
            <w:vAlign w:val="center"/>
          </w:tcPr>
          <w:p w14:paraId="64103AD8" w14:textId="77777777" w:rsidR="00E67102" w:rsidRPr="006A1DD0" w:rsidRDefault="00E67102" w:rsidP="007468B9">
            <w:pPr>
              <w:rPr>
                <w:rFonts w:cs="Calibri"/>
                <w:color w:val="000000" w:themeColor="text1"/>
              </w:rPr>
            </w:pPr>
            <w:r w:rsidRPr="006A1DD0">
              <w:rPr>
                <w:rFonts w:cs="Calibri"/>
                <w:color w:val="000000" w:themeColor="text1"/>
              </w:rPr>
              <w:t>Week #5</w:t>
            </w:r>
          </w:p>
        </w:tc>
        <w:tc>
          <w:tcPr>
            <w:tcW w:w="2945" w:type="dxa"/>
            <w:vAlign w:val="center"/>
          </w:tcPr>
          <w:p w14:paraId="5DAE5CE3" w14:textId="77777777" w:rsidR="00E67102" w:rsidRPr="006A1DD0" w:rsidRDefault="00E67102" w:rsidP="007468B9">
            <w:pPr>
              <w:rPr>
                <w:rFonts w:cs="Calibri"/>
                <w:color w:val="000000" w:themeColor="text1"/>
              </w:rPr>
            </w:pPr>
          </w:p>
        </w:tc>
        <w:tc>
          <w:tcPr>
            <w:tcW w:w="2946" w:type="dxa"/>
            <w:vAlign w:val="center"/>
          </w:tcPr>
          <w:p w14:paraId="052E6A4D" w14:textId="77777777" w:rsidR="00E67102" w:rsidRPr="006A1DD0" w:rsidRDefault="00E67102" w:rsidP="007468B9">
            <w:pPr>
              <w:rPr>
                <w:rFonts w:cs="Calibri"/>
                <w:color w:val="000000" w:themeColor="text1"/>
              </w:rPr>
            </w:pPr>
          </w:p>
        </w:tc>
        <w:tc>
          <w:tcPr>
            <w:tcW w:w="2946" w:type="dxa"/>
            <w:vAlign w:val="center"/>
          </w:tcPr>
          <w:p w14:paraId="60B0CCC9" w14:textId="77777777" w:rsidR="00E67102" w:rsidRPr="006A1DD0" w:rsidRDefault="00E67102" w:rsidP="007468B9">
            <w:pPr>
              <w:rPr>
                <w:rFonts w:cs="Calibri"/>
                <w:color w:val="000000" w:themeColor="text1"/>
              </w:rPr>
            </w:pPr>
          </w:p>
        </w:tc>
        <w:tc>
          <w:tcPr>
            <w:tcW w:w="2946" w:type="dxa"/>
            <w:vAlign w:val="center"/>
          </w:tcPr>
          <w:p w14:paraId="79AD196D" w14:textId="77777777" w:rsidR="00E67102" w:rsidRPr="006A1DD0" w:rsidRDefault="00E67102" w:rsidP="007468B9">
            <w:pPr>
              <w:rPr>
                <w:rFonts w:cs="Calibri"/>
                <w:color w:val="000000" w:themeColor="text1"/>
              </w:rPr>
            </w:pPr>
          </w:p>
        </w:tc>
      </w:tr>
      <w:tr w:rsidR="006A1DD0" w:rsidRPr="006A1DD0" w14:paraId="0C512DB2" w14:textId="77777777" w:rsidTr="007468B9">
        <w:trPr>
          <w:trHeight w:val="720"/>
          <w:jc w:val="center"/>
        </w:trPr>
        <w:tc>
          <w:tcPr>
            <w:tcW w:w="1152" w:type="dxa"/>
            <w:vAlign w:val="center"/>
          </w:tcPr>
          <w:p w14:paraId="4A0B9503" w14:textId="77777777" w:rsidR="00E67102" w:rsidRPr="006A1DD0" w:rsidRDefault="00E67102" w:rsidP="007468B9">
            <w:pPr>
              <w:rPr>
                <w:rFonts w:cs="Calibri"/>
                <w:color w:val="000000" w:themeColor="text1"/>
              </w:rPr>
            </w:pPr>
            <w:r w:rsidRPr="006A1DD0">
              <w:rPr>
                <w:rFonts w:cs="Calibri"/>
                <w:color w:val="000000" w:themeColor="text1"/>
              </w:rPr>
              <w:t>Week #6</w:t>
            </w:r>
          </w:p>
        </w:tc>
        <w:tc>
          <w:tcPr>
            <w:tcW w:w="2945" w:type="dxa"/>
            <w:vAlign w:val="center"/>
          </w:tcPr>
          <w:p w14:paraId="39608023" w14:textId="77777777" w:rsidR="00E67102" w:rsidRPr="006A1DD0" w:rsidRDefault="00E67102" w:rsidP="007468B9">
            <w:pPr>
              <w:rPr>
                <w:rFonts w:cs="Calibri"/>
                <w:color w:val="000000" w:themeColor="text1"/>
              </w:rPr>
            </w:pPr>
          </w:p>
        </w:tc>
        <w:tc>
          <w:tcPr>
            <w:tcW w:w="2946" w:type="dxa"/>
            <w:vAlign w:val="center"/>
          </w:tcPr>
          <w:p w14:paraId="4620A12C" w14:textId="77777777" w:rsidR="00E67102" w:rsidRPr="006A1DD0" w:rsidRDefault="00E67102" w:rsidP="007468B9">
            <w:pPr>
              <w:rPr>
                <w:rFonts w:cs="Calibri"/>
                <w:color w:val="000000" w:themeColor="text1"/>
              </w:rPr>
            </w:pPr>
          </w:p>
        </w:tc>
        <w:tc>
          <w:tcPr>
            <w:tcW w:w="2946" w:type="dxa"/>
            <w:vAlign w:val="center"/>
          </w:tcPr>
          <w:p w14:paraId="6CD3E262" w14:textId="77777777" w:rsidR="00E67102" w:rsidRPr="006A1DD0" w:rsidRDefault="00E67102" w:rsidP="007468B9">
            <w:pPr>
              <w:rPr>
                <w:rFonts w:cs="Calibri"/>
                <w:color w:val="000000" w:themeColor="text1"/>
              </w:rPr>
            </w:pPr>
          </w:p>
        </w:tc>
        <w:tc>
          <w:tcPr>
            <w:tcW w:w="2946" w:type="dxa"/>
            <w:vAlign w:val="center"/>
          </w:tcPr>
          <w:p w14:paraId="17A0BBCC" w14:textId="77777777" w:rsidR="00E67102" w:rsidRPr="006A1DD0" w:rsidRDefault="00E67102" w:rsidP="007468B9">
            <w:pPr>
              <w:rPr>
                <w:rFonts w:cs="Calibri"/>
                <w:color w:val="000000" w:themeColor="text1"/>
              </w:rPr>
            </w:pPr>
          </w:p>
        </w:tc>
      </w:tr>
      <w:tr w:rsidR="006A1DD0" w:rsidRPr="006A1DD0" w14:paraId="78F3FCAE" w14:textId="77777777" w:rsidTr="007468B9">
        <w:trPr>
          <w:trHeight w:val="720"/>
          <w:jc w:val="center"/>
        </w:trPr>
        <w:tc>
          <w:tcPr>
            <w:tcW w:w="1152" w:type="dxa"/>
            <w:vAlign w:val="center"/>
          </w:tcPr>
          <w:p w14:paraId="2152BC10" w14:textId="77777777" w:rsidR="00E67102" w:rsidRPr="006A1DD0" w:rsidRDefault="00E67102" w:rsidP="007468B9">
            <w:pPr>
              <w:rPr>
                <w:rFonts w:cs="Calibri"/>
                <w:color w:val="000000" w:themeColor="text1"/>
              </w:rPr>
            </w:pPr>
            <w:r w:rsidRPr="006A1DD0">
              <w:rPr>
                <w:rFonts w:cs="Calibri"/>
                <w:color w:val="000000" w:themeColor="text1"/>
              </w:rPr>
              <w:t>Week #7</w:t>
            </w:r>
          </w:p>
        </w:tc>
        <w:tc>
          <w:tcPr>
            <w:tcW w:w="2945" w:type="dxa"/>
            <w:vAlign w:val="center"/>
          </w:tcPr>
          <w:p w14:paraId="7E0586B4" w14:textId="77777777" w:rsidR="00E67102" w:rsidRPr="006A1DD0" w:rsidRDefault="00E67102" w:rsidP="007468B9">
            <w:pPr>
              <w:rPr>
                <w:rFonts w:cs="Calibri"/>
                <w:color w:val="000000" w:themeColor="text1"/>
              </w:rPr>
            </w:pPr>
          </w:p>
        </w:tc>
        <w:tc>
          <w:tcPr>
            <w:tcW w:w="2946" w:type="dxa"/>
            <w:vAlign w:val="center"/>
          </w:tcPr>
          <w:p w14:paraId="350D9FE0" w14:textId="77777777" w:rsidR="00E67102" w:rsidRPr="006A1DD0" w:rsidRDefault="00E67102" w:rsidP="007468B9">
            <w:pPr>
              <w:rPr>
                <w:rFonts w:cs="Calibri"/>
                <w:color w:val="000000" w:themeColor="text1"/>
              </w:rPr>
            </w:pPr>
          </w:p>
        </w:tc>
        <w:tc>
          <w:tcPr>
            <w:tcW w:w="2946" w:type="dxa"/>
            <w:vAlign w:val="center"/>
          </w:tcPr>
          <w:p w14:paraId="66BB3136" w14:textId="77777777" w:rsidR="00E67102" w:rsidRPr="006A1DD0" w:rsidRDefault="00E67102" w:rsidP="007468B9">
            <w:pPr>
              <w:rPr>
                <w:rFonts w:cs="Calibri"/>
                <w:color w:val="000000" w:themeColor="text1"/>
              </w:rPr>
            </w:pPr>
          </w:p>
        </w:tc>
        <w:tc>
          <w:tcPr>
            <w:tcW w:w="2946" w:type="dxa"/>
            <w:vAlign w:val="center"/>
          </w:tcPr>
          <w:p w14:paraId="365BC07B" w14:textId="77777777" w:rsidR="00E67102" w:rsidRPr="006A1DD0" w:rsidRDefault="00E67102" w:rsidP="007468B9">
            <w:pPr>
              <w:rPr>
                <w:rFonts w:cs="Calibri"/>
                <w:color w:val="000000" w:themeColor="text1"/>
              </w:rPr>
            </w:pPr>
          </w:p>
        </w:tc>
      </w:tr>
      <w:tr w:rsidR="006A1DD0" w:rsidRPr="006A1DD0" w14:paraId="016424EE" w14:textId="77777777" w:rsidTr="007468B9">
        <w:trPr>
          <w:trHeight w:val="720"/>
          <w:jc w:val="center"/>
        </w:trPr>
        <w:tc>
          <w:tcPr>
            <w:tcW w:w="1152" w:type="dxa"/>
            <w:vAlign w:val="center"/>
          </w:tcPr>
          <w:p w14:paraId="4331A2C9" w14:textId="77777777" w:rsidR="00E67102" w:rsidRPr="006A1DD0" w:rsidRDefault="00E67102" w:rsidP="007468B9">
            <w:pPr>
              <w:rPr>
                <w:rFonts w:cs="Calibri"/>
                <w:color w:val="000000" w:themeColor="text1"/>
              </w:rPr>
            </w:pPr>
            <w:r w:rsidRPr="006A1DD0">
              <w:rPr>
                <w:rFonts w:cs="Calibri"/>
                <w:color w:val="000000" w:themeColor="text1"/>
              </w:rPr>
              <w:t>Week #8</w:t>
            </w:r>
          </w:p>
        </w:tc>
        <w:tc>
          <w:tcPr>
            <w:tcW w:w="2945" w:type="dxa"/>
            <w:vAlign w:val="center"/>
          </w:tcPr>
          <w:p w14:paraId="623ED15C" w14:textId="77777777" w:rsidR="00E67102" w:rsidRPr="006A1DD0" w:rsidRDefault="00E67102" w:rsidP="007468B9">
            <w:pPr>
              <w:rPr>
                <w:rFonts w:cs="Calibri"/>
                <w:color w:val="000000" w:themeColor="text1"/>
              </w:rPr>
            </w:pPr>
          </w:p>
        </w:tc>
        <w:tc>
          <w:tcPr>
            <w:tcW w:w="2946" w:type="dxa"/>
            <w:vAlign w:val="center"/>
          </w:tcPr>
          <w:p w14:paraId="1EF2962F" w14:textId="77777777" w:rsidR="00E67102" w:rsidRPr="006A1DD0" w:rsidRDefault="00E67102" w:rsidP="007468B9">
            <w:pPr>
              <w:rPr>
                <w:rFonts w:cs="Calibri"/>
                <w:color w:val="000000" w:themeColor="text1"/>
              </w:rPr>
            </w:pPr>
          </w:p>
        </w:tc>
        <w:tc>
          <w:tcPr>
            <w:tcW w:w="2946" w:type="dxa"/>
            <w:vAlign w:val="center"/>
          </w:tcPr>
          <w:p w14:paraId="5B7841CB" w14:textId="77777777" w:rsidR="00E67102" w:rsidRPr="006A1DD0" w:rsidRDefault="00E67102" w:rsidP="007468B9">
            <w:pPr>
              <w:rPr>
                <w:rFonts w:cs="Calibri"/>
                <w:color w:val="000000" w:themeColor="text1"/>
              </w:rPr>
            </w:pPr>
          </w:p>
        </w:tc>
        <w:tc>
          <w:tcPr>
            <w:tcW w:w="2946" w:type="dxa"/>
            <w:vAlign w:val="center"/>
          </w:tcPr>
          <w:p w14:paraId="2F80F5D8" w14:textId="77777777" w:rsidR="00E67102" w:rsidRPr="006A1DD0" w:rsidRDefault="00E67102" w:rsidP="007468B9">
            <w:pPr>
              <w:rPr>
                <w:rFonts w:cs="Calibri"/>
                <w:color w:val="000000" w:themeColor="text1"/>
              </w:rPr>
            </w:pPr>
          </w:p>
        </w:tc>
      </w:tr>
      <w:tr w:rsidR="006A1DD0" w:rsidRPr="006A1DD0" w14:paraId="29C795F9" w14:textId="77777777" w:rsidTr="007468B9">
        <w:trPr>
          <w:trHeight w:val="720"/>
          <w:jc w:val="center"/>
        </w:trPr>
        <w:tc>
          <w:tcPr>
            <w:tcW w:w="1152" w:type="dxa"/>
            <w:vAlign w:val="center"/>
          </w:tcPr>
          <w:p w14:paraId="79E9808B" w14:textId="77777777" w:rsidR="00E67102" w:rsidRPr="006A1DD0" w:rsidRDefault="00E67102" w:rsidP="007468B9">
            <w:pPr>
              <w:rPr>
                <w:rFonts w:cs="Calibri"/>
                <w:color w:val="000000" w:themeColor="text1"/>
              </w:rPr>
            </w:pPr>
            <w:r w:rsidRPr="006A1DD0">
              <w:rPr>
                <w:rFonts w:cs="Calibri"/>
                <w:color w:val="000000" w:themeColor="text1"/>
              </w:rPr>
              <w:t>Week #9</w:t>
            </w:r>
          </w:p>
        </w:tc>
        <w:tc>
          <w:tcPr>
            <w:tcW w:w="2945" w:type="dxa"/>
            <w:vAlign w:val="center"/>
          </w:tcPr>
          <w:p w14:paraId="0DF55CA5" w14:textId="77777777" w:rsidR="00E67102" w:rsidRPr="006A1DD0" w:rsidRDefault="00E67102" w:rsidP="007468B9">
            <w:pPr>
              <w:rPr>
                <w:rFonts w:cs="Calibri"/>
                <w:color w:val="000000" w:themeColor="text1"/>
              </w:rPr>
            </w:pPr>
          </w:p>
        </w:tc>
        <w:tc>
          <w:tcPr>
            <w:tcW w:w="2946" w:type="dxa"/>
            <w:vAlign w:val="center"/>
          </w:tcPr>
          <w:p w14:paraId="18EFE675" w14:textId="77777777" w:rsidR="00E67102" w:rsidRPr="006A1DD0" w:rsidRDefault="00E67102" w:rsidP="007468B9">
            <w:pPr>
              <w:rPr>
                <w:rFonts w:cs="Calibri"/>
                <w:color w:val="000000" w:themeColor="text1"/>
              </w:rPr>
            </w:pPr>
          </w:p>
        </w:tc>
        <w:tc>
          <w:tcPr>
            <w:tcW w:w="2946" w:type="dxa"/>
            <w:vAlign w:val="center"/>
          </w:tcPr>
          <w:p w14:paraId="4668D90A" w14:textId="77777777" w:rsidR="00E67102" w:rsidRPr="006A1DD0" w:rsidRDefault="00E67102" w:rsidP="007468B9">
            <w:pPr>
              <w:rPr>
                <w:rFonts w:cs="Calibri"/>
                <w:color w:val="000000" w:themeColor="text1"/>
              </w:rPr>
            </w:pPr>
          </w:p>
        </w:tc>
        <w:tc>
          <w:tcPr>
            <w:tcW w:w="2946" w:type="dxa"/>
            <w:vAlign w:val="center"/>
          </w:tcPr>
          <w:p w14:paraId="3F5B39DC" w14:textId="77777777" w:rsidR="00E67102" w:rsidRPr="006A1DD0" w:rsidRDefault="00E67102" w:rsidP="007468B9">
            <w:pPr>
              <w:rPr>
                <w:rFonts w:cs="Calibri"/>
                <w:color w:val="000000" w:themeColor="text1"/>
              </w:rPr>
            </w:pPr>
          </w:p>
        </w:tc>
      </w:tr>
      <w:tr w:rsidR="006A1DD0" w:rsidRPr="006A1DD0" w14:paraId="5E9100A4" w14:textId="77777777" w:rsidTr="007468B9">
        <w:trPr>
          <w:trHeight w:val="720"/>
          <w:jc w:val="center"/>
        </w:trPr>
        <w:tc>
          <w:tcPr>
            <w:tcW w:w="1152" w:type="dxa"/>
            <w:vAlign w:val="center"/>
          </w:tcPr>
          <w:p w14:paraId="68D13E42" w14:textId="77777777" w:rsidR="00E67102" w:rsidRPr="006A1DD0" w:rsidRDefault="00E67102" w:rsidP="007468B9">
            <w:pPr>
              <w:rPr>
                <w:rFonts w:cs="Calibri"/>
                <w:color w:val="000000" w:themeColor="text1"/>
              </w:rPr>
            </w:pPr>
            <w:r w:rsidRPr="006A1DD0">
              <w:rPr>
                <w:rFonts w:cs="Calibri"/>
                <w:color w:val="000000" w:themeColor="text1"/>
              </w:rPr>
              <w:t>Week #10</w:t>
            </w:r>
          </w:p>
        </w:tc>
        <w:tc>
          <w:tcPr>
            <w:tcW w:w="2945" w:type="dxa"/>
            <w:vAlign w:val="center"/>
          </w:tcPr>
          <w:p w14:paraId="3E4E4AC9" w14:textId="77777777" w:rsidR="00E67102" w:rsidRPr="006A1DD0" w:rsidRDefault="00E67102" w:rsidP="007468B9">
            <w:pPr>
              <w:rPr>
                <w:rFonts w:cs="Calibri"/>
                <w:color w:val="000000" w:themeColor="text1"/>
              </w:rPr>
            </w:pPr>
          </w:p>
        </w:tc>
        <w:tc>
          <w:tcPr>
            <w:tcW w:w="2946" w:type="dxa"/>
            <w:vAlign w:val="center"/>
          </w:tcPr>
          <w:p w14:paraId="5C97CE92" w14:textId="77777777" w:rsidR="00E67102" w:rsidRPr="006A1DD0" w:rsidRDefault="00E67102" w:rsidP="007468B9">
            <w:pPr>
              <w:rPr>
                <w:rFonts w:cs="Calibri"/>
                <w:color w:val="000000" w:themeColor="text1"/>
              </w:rPr>
            </w:pPr>
          </w:p>
        </w:tc>
        <w:tc>
          <w:tcPr>
            <w:tcW w:w="2946" w:type="dxa"/>
            <w:vAlign w:val="center"/>
          </w:tcPr>
          <w:p w14:paraId="46DC90CE" w14:textId="77777777" w:rsidR="00E67102" w:rsidRPr="006A1DD0" w:rsidRDefault="00E67102" w:rsidP="007468B9">
            <w:pPr>
              <w:rPr>
                <w:rFonts w:cs="Calibri"/>
                <w:color w:val="000000" w:themeColor="text1"/>
              </w:rPr>
            </w:pPr>
          </w:p>
        </w:tc>
        <w:tc>
          <w:tcPr>
            <w:tcW w:w="2946" w:type="dxa"/>
            <w:vAlign w:val="center"/>
          </w:tcPr>
          <w:p w14:paraId="16ABF98B" w14:textId="77777777" w:rsidR="00E67102" w:rsidRPr="006A1DD0" w:rsidRDefault="00E67102" w:rsidP="007468B9">
            <w:pPr>
              <w:rPr>
                <w:rFonts w:cs="Calibri"/>
                <w:color w:val="000000" w:themeColor="text1"/>
              </w:rPr>
            </w:pPr>
          </w:p>
        </w:tc>
      </w:tr>
    </w:tbl>
    <w:p w14:paraId="7BD287CA" w14:textId="77777777" w:rsidR="00E67102" w:rsidRPr="006A1DD0" w:rsidRDefault="00E67102" w:rsidP="00E67102">
      <w:pPr>
        <w:rPr>
          <w:rFonts w:cs="Calibri"/>
          <w:color w:val="000000" w:themeColor="text1"/>
        </w:rPr>
      </w:pPr>
    </w:p>
    <w:p w14:paraId="56B04605" w14:textId="77777777" w:rsidR="00E67102" w:rsidRPr="006A1DD0" w:rsidRDefault="00E67102" w:rsidP="00E67102">
      <w:pPr>
        <w:rPr>
          <w:rFonts w:cs="Calibri"/>
          <w:color w:val="000000" w:themeColor="text1"/>
        </w:rPr>
      </w:pPr>
    </w:p>
    <w:p w14:paraId="437B0E66" w14:textId="77777777" w:rsidR="00E67102" w:rsidRPr="006A1DD0" w:rsidRDefault="00E67102" w:rsidP="00E67102">
      <w:pPr>
        <w:rPr>
          <w:rFonts w:cs="Calibri"/>
          <w:color w:val="000000" w:themeColor="text1"/>
        </w:rPr>
      </w:pPr>
      <w:r w:rsidRPr="006A1DD0">
        <w:rPr>
          <w:rFonts w:cs="Calibri"/>
          <w:color w:val="000000" w:themeColor="text1"/>
        </w:rPr>
        <w:t>3.</w:t>
      </w:r>
      <w:r w:rsidRPr="006A1DD0">
        <w:rPr>
          <w:rFonts w:cs="Calibri"/>
          <w:color w:val="000000" w:themeColor="text1"/>
        </w:rPr>
        <w:tab/>
        <w:t>Reflection/Comments (Full Version of “What Went Well/What You could/should have done differently)</w:t>
      </w:r>
    </w:p>
    <w:p w14:paraId="083DCDF4" w14:textId="67997A5B" w:rsidR="005D5392" w:rsidRPr="006A1DD0" w:rsidRDefault="005D5392" w:rsidP="005D5392">
      <w:pPr>
        <w:pStyle w:val="p1"/>
        <w:rPr>
          <w:rFonts w:ascii="Calibri" w:hAnsi="Calibri" w:cs="Calibri"/>
          <w:color w:val="000000" w:themeColor="text1"/>
          <w:sz w:val="22"/>
          <w:szCs w:val="22"/>
        </w:rPr>
      </w:pPr>
      <w:r w:rsidRPr="006A1DD0">
        <w:rPr>
          <w:rFonts w:ascii="Calibri" w:hAnsi="Calibri" w:cs="Calibri"/>
          <w:color w:val="000000" w:themeColor="text1"/>
          <w:sz w:val="22"/>
          <w:szCs w:val="22"/>
        </w:rPr>
        <w:t xml:space="preserve">This week went smoothly and productively. Deploying the blank repository gave the project a solid foundation and made it easier to share with others. Collecting early user feedback helped me better understand what students </w:t>
      </w:r>
      <w:proofErr w:type="gramStart"/>
      <w:r w:rsidRPr="006A1DD0">
        <w:rPr>
          <w:rFonts w:ascii="Calibri" w:hAnsi="Calibri" w:cs="Calibri"/>
          <w:color w:val="000000" w:themeColor="text1"/>
          <w:sz w:val="22"/>
          <w:szCs w:val="22"/>
        </w:rPr>
        <w:t>actually want</w:t>
      </w:r>
      <w:proofErr w:type="gramEnd"/>
      <w:r w:rsidRPr="006A1DD0">
        <w:rPr>
          <w:rFonts w:ascii="Calibri" w:hAnsi="Calibri" w:cs="Calibri"/>
          <w:color w:val="000000" w:themeColor="text1"/>
          <w:sz w:val="22"/>
          <w:szCs w:val="22"/>
        </w:rPr>
        <w:t xml:space="preserve"> in an interview simulator — for example, most preferred structured scoring and shorter sessions. I also participated in dub hacks and couldn’t work on this project Saturday and Sunday! </w:t>
      </w:r>
    </w:p>
    <w:p w14:paraId="692DD1F0" w14:textId="77777777" w:rsidR="00E67102" w:rsidRPr="006A1DD0" w:rsidRDefault="00E67102" w:rsidP="00E67102">
      <w:pPr>
        <w:rPr>
          <w:rFonts w:cs="Calibri"/>
          <w:color w:val="000000" w:themeColor="text1"/>
        </w:rPr>
      </w:pPr>
    </w:p>
    <w:p w14:paraId="1DDBD422" w14:textId="77777777" w:rsidR="00E67102" w:rsidRPr="006A1DD0" w:rsidRDefault="00E67102" w:rsidP="00E67102">
      <w:pPr>
        <w:rPr>
          <w:rFonts w:cs="Calibri"/>
          <w:color w:val="000000" w:themeColor="text1"/>
        </w:rPr>
      </w:pPr>
      <w:r w:rsidRPr="006A1DD0">
        <w:rPr>
          <w:rFonts w:cs="Calibri"/>
          <w:color w:val="000000" w:themeColor="text1"/>
        </w:rPr>
        <w:t>4.</w:t>
      </w:r>
      <w:r w:rsidRPr="006A1DD0">
        <w:rPr>
          <w:rFonts w:cs="Calibri"/>
          <w:color w:val="000000" w:themeColor="text1"/>
        </w:rPr>
        <w:tab/>
        <w:t>Evidence of Work</w:t>
      </w:r>
    </w:p>
    <w:p w14:paraId="3EF12CBF" w14:textId="0A71E875" w:rsidR="00E67102" w:rsidRPr="006A1DD0" w:rsidRDefault="005D5392" w:rsidP="00E67102">
      <w:pPr>
        <w:rPr>
          <w:rFonts w:cs="Calibri"/>
          <w:color w:val="000000" w:themeColor="text1"/>
        </w:rPr>
      </w:pPr>
      <w:r w:rsidRPr="006A1DD0">
        <w:rPr>
          <w:rFonts w:cs="Calibri"/>
          <w:color w:val="000000" w:themeColor="text1"/>
        </w:rPr>
        <w:t xml:space="preserve"> User feedback collection </w:t>
      </w:r>
    </w:p>
    <w:p w14:paraId="56E057C2" w14:textId="4E62FB48" w:rsidR="005D5392" w:rsidRPr="006A1DD0" w:rsidRDefault="00A84F5C" w:rsidP="00E67102">
      <w:pPr>
        <w:rPr>
          <w:rFonts w:cs="Calibri"/>
          <w:color w:val="000000" w:themeColor="text1"/>
        </w:rPr>
      </w:pPr>
      <w:r w:rsidRPr="006A1DD0">
        <w:rPr>
          <w:rFonts w:cs="Calibri"/>
          <w:noProof/>
          <w:color w:val="000000" w:themeColor="text1"/>
        </w:rPr>
        <w:lastRenderedPageBreak/>
        <w:drawing>
          <wp:inline distT="0" distB="0" distL="0" distR="0" wp14:anchorId="464EDA43" wp14:editId="1AE9E245">
            <wp:extent cx="8229600" cy="1256030"/>
            <wp:effectExtent l="0" t="0" r="0" b="1270"/>
            <wp:docPr id="868630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3060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0" cy="1256030"/>
                    </a:xfrm>
                    <a:prstGeom prst="rect">
                      <a:avLst/>
                    </a:prstGeom>
                  </pic:spPr>
                </pic:pic>
              </a:graphicData>
            </a:graphic>
          </wp:inline>
        </w:drawing>
      </w:r>
    </w:p>
    <w:p w14:paraId="69973379" w14:textId="77777777" w:rsidR="00A84F5C" w:rsidRPr="006A1DD0" w:rsidRDefault="00A84F5C" w:rsidP="00E67102">
      <w:pPr>
        <w:rPr>
          <w:rFonts w:cs="Calibri"/>
          <w:color w:val="000000" w:themeColor="text1"/>
        </w:rPr>
      </w:pPr>
    </w:p>
    <w:p w14:paraId="2908E45D" w14:textId="38A97515" w:rsidR="00A84F5C" w:rsidRPr="006A1DD0" w:rsidRDefault="00A84F5C" w:rsidP="00E67102">
      <w:pPr>
        <w:rPr>
          <w:rFonts w:cs="Calibri"/>
          <w:color w:val="000000" w:themeColor="text1"/>
        </w:rPr>
      </w:pPr>
      <w:r w:rsidRPr="006A1DD0">
        <w:rPr>
          <w:rFonts w:cs="Calibri"/>
          <w:color w:val="000000" w:themeColor="text1"/>
        </w:rPr>
        <w:t xml:space="preserve">Blank repo deployment </w:t>
      </w:r>
    </w:p>
    <w:p w14:paraId="30FBB6FA" w14:textId="05DD82A5" w:rsidR="00A84F5C" w:rsidRPr="006A1DD0" w:rsidRDefault="00A84F5C" w:rsidP="00E67102">
      <w:pPr>
        <w:rPr>
          <w:rFonts w:cs="Calibri"/>
          <w:color w:val="000000" w:themeColor="text1"/>
        </w:rPr>
      </w:pPr>
      <w:r w:rsidRPr="006A1DD0">
        <w:rPr>
          <w:rFonts w:cs="Calibri"/>
          <w:noProof/>
          <w:color w:val="000000" w:themeColor="text1"/>
        </w:rPr>
        <w:drawing>
          <wp:inline distT="0" distB="0" distL="0" distR="0" wp14:anchorId="1DE9A206" wp14:editId="5C15777C">
            <wp:extent cx="8229600" cy="894080"/>
            <wp:effectExtent l="0" t="0" r="0" b="0"/>
            <wp:docPr id="383793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3629" name="Picture 383793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29600" cy="894080"/>
                    </a:xfrm>
                    <a:prstGeom prst="rect">
                      <a:avLst/>
                    </a:prstGeom>
                  </pic:spPr>
                </pic:pic>
              </a:graphicData>
            </a:graphic>
          </wp:inline>
        </w:drawing>
      </w:r>
    </w:p>
    <w:p w14:paraId="6F0DB711" w14:textId="5A7BFF8A" w:rsidR="00E67102" w:rsidRPr="006A1DD0" w:rsidRDefault="005D5392" w:rsidP="00E67102">
      <w:pPr>
        <w:rPr>
          <w:rFonts w:cs="Calibri"/>
          <w:color w:val="000000" w:themeColor="text1"/>
        </w:rPr>
      </w:pPr>
      <w:r w:rsidRPr="006A1DD0">
        <w:rPr>
          <w:rFonts w:cs="Calibri"/>
          <w:noProof/>
          <w:color w:val="000000" w:themeColor="text1"/>
        </w:rPr>
        <w:t xml:space="preserve"> </w:t>
      </w:r>
    </w:p>
    <w:p w14:paraId="6C7A0B32" w14:textId="62073F20" w:rsidR="00E67102" w:rsidRPr="006A1DD0" w:rsidRDefault="005D5392" w:rsidP="00E67102">
      <w:pPr>
        <w:rPr>
          <w:rFonts w:cs="Calibri"/>
          <w:color w:val="000000" w:themeColor="text1"/>
        </w:rPr>
      </w:pPr>
      <w:r w:rsidRPr="006A1DD0">
        <w:rPr>
          <w:rFonts w:cs="Calibri"/>
          <w:color w:val="000000" w:themeColor="text1"/>
        </w:rPr>
        <w:t xml:space="preserve"> </w:t>
      </w:r>
    </w:p>
    <w:p w14:paraId="01CBACD1" w14:textId="7DB18D29" w:rsidR="005D5392" w:rsidRPr="006A1DD0" w:rsidRDefault="00E67102" w:rsidP="00E67102">
      <w:pPr>
        <w:rPr>
          <w:rFonts w:cs="Calibri"/>
          <w:color w:val="000000" w:themeColor="text1"/>
        </w:rPr>
      </w:pPr>
      <w:r w:rsidRPr="006A1DD0">
        <w:rPr>
          <w:rFonts w:cs="Calibri"/>
          <w:color w:val="000000" w:themeColor="text1"/>
        </w:rPr>
        <w:t>5. Next week’s plan</w:t>
      </w:r>
    </w:p>
    <w:p w14:paraId="36B173D7" w14:textId="77777777" w:rsidR="005D5392" w:rsidRPr="006A1DD0" w:rsidRDefault="005D5392" w:rsidP="005D5392">
      <w:pPr>
        <w:pStyle w:val="p1"/>
        <w:numPr>
          <w:ilvl w:val="0"/>
          <w:numId w:val="7"/>
        </w:numPr>
        <w:rPr>
          <w:rFonts w:ascii="Calibri" w:hAnsi="Calibri" w:cs="Calibri"/>
          <w:color w:val="000000" w:themeColor="text1"/>
          <w:sz w:val="22"/>
          <w:szCs w:val="22"/>
        </w:rPr>
      </w:pPr>
      <w:r w:rsidRPr="006A1DD0">
        <w:rPr>
          <w:rFonts w:ascii="Calibri" w:hAnsi="Calibri" w:cs="Calibri"/>
          <w:color w:val="000000" w:themeColor="text1"/>
          <w:sz w:val="22"/>
          <w:szCs w:val="22"/>
        </w:rPr>
        <w:t xml:space="preserve">Take user feedback seriously and begin drafting a plan to cater to their needs </w:t>
      </w:r>
    </w:p>
    <w:p w14:paraId="21BE6517" w14:textId="0902422D" w:rsidR="005D5392" w:rsidRPr="006A1DD0" w:rsidRDefault="005D5392" w:rsidP="005D5392">
      <w:pPr>
        <w:pStyle w:val="p1"/>
        <w:numPr>
          <w:ilvl w:val="0"/>
          <w:numId w:val="7"/>
        </w:numPr>
        <w:rPr>
          <w:rFonts w:ascii="Calibri" w:hAnsi="Calibri" w:cs="Calibri"/>
          <w:color w:val="000000" w:themeColor="text1"/>
          <w:sz w:val="22"/>
          <w:szCs w:val="22"/>
        </w:rPr>
      </w:pPr>
      <w:r w:rsidRPr="006A1DD0">
        <w:rPr>
          <w:rFonts w:ascii="Calibri" w:hAnsi="Calibri" w:cs="Calibri"/>
          <w:color w:val="000000" w:themeColor="text1"/>
          <w:sz w:val="22"/>
          <w:szCs w:val="22"/>
        </w:rPr>
        <w:t>Begin implementing a simple frontend interface using React (home page + mock interview button).</w:t>
      </w:r>
    </w:p>
    <w:p w14:paraId="2038F242" w14:textId="100E9656" w:rsidR="005D5392" w:rsidRPr="006A1DD0" w:rsidRDefault="005D5392" w:rsidP="005D5392">
      <w:pPr>
        <w:pStyle w:val="p1"/>
        <w:numPr>
          <w:ilvl w:val="0"/>
          <w:numId w:val="7"/>
        </w:numPr>
        <w:rPr>
          <w:rFonts w:ascii="Calibri" w:hAnsi="Calibri" w:cs="Calibri"/>
          <w:color w:val="000000" w:themeColor="text1"/>
          <w:sz w:val="22"/>
          <w:szCs w:val="22"/>
        </w:rPr>
      </w:pPr>
      <w:r w:rsidRPr="006A1DD0">
        <w:rPr>
          <w:rFonts w:ascii="Calibri" w:hAnsi="Calibri" w:cs="Calibri"/>
          <w:color w:val="000000" w:themeColor="text1"/>
          <w:sz w:val="22"/>
          <w:szCs w:val="22"/>
        </w:rPr>
        <w:t xml:space="preserve">Create API endpoints in </w:t>
      </w:r>
      <w:proofErr w:type="spellStart"/>
      <w:r w:rsidRPr="006A1DD0">
        <w:rPr>
          <w:rFonts w:ascii="Calibri" w:hAnsi="Calibri" w:cs="Calibri"/>
          <w:color w:val="000000" w:themeColor="text1"/>
          <w:sz w:val="22"/>
          <w:szCs w:val="22"/>
        </w:rPr>
        <w:t>FastAPI</w:t>
      </w:r>
      <w:proofErr w:type="spellEnd"/>
      <w:r w:rsidRPr="006A1DD0">
        <w:rPr>
          <w:rFonts w:ascii="Calibri" w:hAnsi="Calibri" w:cs="Calibri"/>
          <w:color w:val="000000" w:themeColor="text1"/>
          <w:sz w:val="22"/>
          <w:szCs w:val="22"/>
        </w:rPr>
        <w:t xml:space="preserve"> to test frontend-backend connection.</w:t>
      </w:r>
    </w:p>
    <w:p w14:paraId="43B28BB8" w14:textId="1AAA24E8" w:rsidR="005D5392" w:rsidRPr="006A1DD0" w:rsidRDefault="005D5392" w:rsidP="005D5392">
      <w:pPr>
        <w:pStyle w:val="p1"/>
        <w:numPr>
          <w:ilvl w:val="0"/>
          <w:numId w:val="7"/>
        </w:numPr>
        <w:rPr>
          <w:rFonts w:ascii="Calibri" w:hAnsi="Calibri" w:cs="Calibri"/>
          <w:color w:val="000000" w:themeColor="text1"/>
          <w:sz w:val="22"/>
          <w:szCs w:val="22"/>
        </w:rPr>
      </w:pPr>
      <w:r w:rsidRPr="006A1DD0">
        <w:rPr>
          <w:rFonts w:ascii="Calibri" w:hAnsi="Calibri" w:cs="Calibri"/>
          <w:color w:val="000000" w:themeColor="text1"/>
          <w:sz w:val="22"/>
          <w:szCs w:val="22"/>
        </w:rPr>
        <w:t>Analyze feedback results and prioritize top 3 user-requested features.</w:t>
      </w:r>
    </w:p>
    <w:p w14:paraId="59257167" w14:textId="0C568C96" w:rsidR="00E67102" w:rsidRPr="006A1DD0" w:rsidRDefault="005D5392" w:rsidP="005D5392">
      <w:pPr>
        <w:pStyle w:val="p1"/>
        <w:numPr>
          <w:ilvl w:val="0"/>
          <w:numId w:val="7"/>
        </w:numPr>
        <w:rPr>
          <w:rFonts w:ascii="Calibri" w:hAnsi="Calibri" w:cs="Calibri"/>
          <w:color w:val="000000" w:themeColor="text1"/>
          <w:sz w:val="22"/>
          <w:szCs w:val="22"/>
        </w:rPr>
      </w:pPr>
      <w:r w:rsidRPr="006A1DD0">
        <w:rPr>
          <w:rFonts w:ascii="Calibri" w:hAnsi="Calibri" w:cs="Calibri"/>
          <w:color w:val="000000" w:themeColor="text1"/>
          <w:sz w:val="22"/>
          <w:szCs w:val="22"/>
        </w:rPr>
        <w:t>Start drafting user journey flow for the interview session.</w:t>
      </w:r>
    </w:p>
    <w:p w14:paraId="0C7C58A8" w14:textId="77777777" w:rsidR="00E67102" w:rsidRPr="006A1DD0" w:rsidRDefault="00E67102" w:rsidP="00E67102">
      <w:pPr>
        <w:rPr>
          <w:rFonts w:cs="Calibri"/>
          <w:color w:val="000000" w:themeColor="text1"/>
        </w:rPr>
      </w:pPr>
    </w:p>
    <w:p w14:paraId="21F34395" w14:textId="77777777" w:rsidR="00E67102" w:rsidRPr="006A1DD0" w:rsidRDefault="00E67102" w:rsidP="00B836D5">
      <w:pPr>
        <w:jc w:val="center"/>
        <w:rPr>
          <w:rFonts w:cs="Calibri"/>
          <w:color w:val="000000" w:themeColor="text1"/>
        </w:rPr>
      </w:pPr>
    </w:p>
    <w:p w14:paraId="4B81A23F" w14:textId="77777777" w:rsidR="00C72049" w:rsidRPr="006A1DD0" w:rsidRDefault="00C72049" w:rsidP="00B836D5">
      <w:pPr>
        <w:jc w:val="center"/>
        <w:rPr>
          <w:rFonts w:cs="Calibri"/>
          <w:color w:val="000000" w:themeColor="text1"/>
        </w:rPr>
      </w:pPr>
    </w:p>
    <w:p w14:paraId="1E886F42" w14:textId="77777777" w:rsidR="00C72049" w:rsidRPr="006A1DD0" w:rsidRDefault="00C72049" w:rsidP="00B836D5">
      <w:pPr>
        <w:jc w:val="center"/>
        <w:rPr>
          <w:rFonts w:cs="Calibri"/>
          <w:color w:val="000000" w:themeColor="text1"/>
        </w:rPr>
      </w:pPr>
    </w:p>
    <w:p w14:paraId="54FC85B4" w14:textId="77777777" w:rsidR="00C72049" w:rsidRPr="006A1DD0" w:rsidRDefault="00C72049" w:rsidP="00B836D5">
      <w:pPr>
        <w:jc w:val="center"/>
        <w:rPr>
          <w:rFonts w:cs="Calibri"/>
          <w:color w:val="000000" w:themeColor="text1"/>
        </w:rPr>
      </w:pPr>
    </w:p>
    <w:p w14:paraId="457CFB4B" w14:textId="77777777" w:rsidR="00C72049" w:rsidRPr="006A1DD0" w:rsidRDefault="00C72049" w:rsidP="00B836D5">
      <w:pPr>
        <w:jc w:val="center"/>
        <w:rPr>
          <w:rFonts w:cs="Calibri"/>
          <w:color w:val="000000" w:themeColor="text1"/>
        </w:rPr>
      </w:pPr>
    </w:p>
    <w:p w14:paraId="22736B98" w14:textId="77777777" w:rsidR="00C72049" w:rsidRPr="006A1DD0" w:rsidRDefault="00C72049" w:rsidP="00B836D5">
      <w:pPr>
        <w:jc w:val="center"/>
        <w:rPr>
          <w:rFonts w:cs="Calibri"/>
          <w:color w:val="000000" w:themeColor="text1"/>
        </w:rPr>
      </w:pPr>
    </w:p>
    <w:p w14:paraId="54C47C51" w14:textId="77777777" w:rsidR="00C72049" w:rsidRPr="006A1DD0" w:rsidRDefault="00C72049" w:rsidP="00B836D5">
      <w:pPr>
        <w:jc w:val="center"/>
        <w:rPr>
          <w:rFonts w:cs="Calibri"/>
          <w:color w:val="000000" w:themeColor="text1"/>
        </w:rPr>
      </w:pPr>
    </w:p>
    <w:p w14:paraId="49C6D02B" w14:textId="77777777" w:rsidR="00C72049" w:rsidRPr="006A1DD0" w:rsidRDefault="00C72049" w:rsidP="00B836D5">
      <w:pPr>
        <w:jc w:val="center"/>
        <w:rPr>
          <w:rFonts w:cs="Calibri"/>
          <w:color w:val="000000" w:themeColor="text1"/>
        </w:rPr>
      </w:pPr>
    </w:p>
    <w:p w14:paraId="349B3C24" w14:textId="77777777" w:rsidR="00C72049" w:rsidRPr="006A1DD0" w:rsidRDefault="00C72049" w:rsidP="00B836D5">
      <w:pPr>
        <w:jc w:val="center"/>
        <w:rPr>
          <w:rFonts w:cs="Calibri"/>
          <w:color w:val="000000" w:themeColor="text1"/>
        </w:rPr>
      </w:pPr>
    </w:p>
    <w:p w14:paraId="5E5F9B4F" w14:textId="5196D196" w:rsidR="00B836D5" w:rsidRPr="006A1DD0" w:rsidRDefault="008910DB" w:rsidP="00B836D5">
      <w:pPr>
        <w:jc w:val="center"/>
        <w:rPr>
          <w:rFonts w:cs="Calibri"/>
          <w:color w:val="000000" w:themeColor="text1"/>
        </w:rPr>
      </w:pPr>
      <w:r w:rsidRPr="006A1DD0">
        <w:rPr>
          <w:rFonts w:cs="Calibri"/>
          <w:color w:val="000000" w:themeColor="text1"/>
        </w:rPr>
        <w:lastRenderedPageBreak/>
        <w:t xml:space="preserve">Individual Weekly Report for </w:t>
      </w:r>
      <w:r w:rsidR="00B836D5" w:rsidRPr="006A1DD0">
        <w:rPr>
          <w:rFonts w:cs="Calibri"/>
          <w:color w:val="000000" w:themeColor="text1"/>
        </w:rPr>
        <w:t>Vinisha Bala Dhayanidhi</w:t>
      </w:r>
    </w:p>
    <w:p w14:paraId="7A9BAF67" w14:textId="0D87C9FB" w:rsidR="00B836D5" w:rsidRPr="006A1DD0" w:rsidRDefault="00B836D5" w:rsidP="00B836D5">
      <w:pPr>
        <w:jc w:val="center"/>
        <w:rPr>
          <w:rFonts w:cs="Calibri"/>
          <w:color w:val="000000" w:themeColor="text1"/>
        </w:rPr>
      </w:pPr>
      <w:r w:rsidRPr="006A1DD0">
        <w:rPr>
          <w:rFonts w:cs="Calibri"/>
          <w:color w:val="000000" w:themeColor="text1"/>
        </w:rPr>
        <w:t>LLM Powered Interview Simulator, 12</w:t>
      </w:r>
      <w:r w:rsidRPr="006A1DD0">
        <w:rPr>
          <w:rFonts w:cs="Calibri"/>
          <w:color w:val="000000" w:themeColor="text1"/>
          <w:vertAlign w:val="superscript"/>
        </w:rPr>
        <w:t>th</w:t>
      </w:r>
      <w:r w:rsidRPr="006A1DD0">
        <w:rPr>
          <w:rFonts w:cs="Calibri"/>
          <w:color w:val="000000" w:themeColor="text1"/>
        </w:rPr>
        <w:t xml:space="preserve"> October 2025</w:t>
      </w:r>
    </w:p>
    <w:p w14:paraId="64C3759E" w14:textId="10D31809" w:rsidR="008910DB" w:rsidRPr="006A1DD0" w:rsidRDefault="008910DB" w:rsidP="008910DB">
      <w:pPr>
        <w:jc w:val="center"/>
        <w:rPr>
          <w:rFonts w:cs="Calibri"/>
          <w:color w:val="000000" w:themeColor="text1"/>
        </w:rPr>
      </w:pPr>
      <w:r w:rsidRPr="006A1DD0">
        <w:rPr>
          <w:rFonts w:cs="Calibri"/>
          <w:color w:val="000000" w:themeColor="text1"/>
        </w:rPr>
        <w:tab/>
      </w:r>
      <w:r w:rsidRPr="006A1DD0">
        <w:rPr>
          <w:rFonts w:cs="Calibri"/>
          <w:color w:val="000000" w:themeColor="text1"/>
        </w:rPr>
        <w:tab/>
      </w:r>
    </w:p>
    <w:p w14:paraId="2274CA0B" w14:textId="77777777" w:rsidR="008910DB" w:rsidRPr="006A1DD0" w:rsidRDefault="008910DB" w:rsidP="008910DB">
      <w:pPr>
        <w:jc w:val="center"/>
        <w:rPr>
          <w:rFonts w:cs="Calibri"/>
          <w:color w:val="000000" w:themeColor="text1"/>
        </w:rPr>
      </w:pPr>
    </w:p>
    <w:p w14:paraId="0DFB1BA6" w14:textId="46388D23" w:rsidR="008910DB" w:rsidRPr="006A1DD0" w:rsidRDefault="008910DB" w:rsidP="008910DB">
      <w:pPr>
        <w:rPr>
          <w:rFonts w:cs="Calibri"/>
          <w:color w:val="000000" w:themeColor="text1"/>
        </w:rPr>
      </w:pPr>
      <w:r w:rsidRPr="006A1DD0">
        <w:rPr>
          <w:rFonts w:cs="Calibri"/>
          <w:color w:val="000000" w:themeColor="text1"/>
        </w:rPr>
        <w:t>1.</w:t>
      </w:r>
      <w:r w:rsidRPr="006A1DD0">
        <w:rPr>
          <w:rFonts w:cs="Calibri"/>
          <w:color w:val="000000" w:themeColor="text1"/>
        </w:rPr>
        <w:tab/>
        <w:t xml:space="preserve">Key design/development/learning accomplishments </w:t>
      </w:r>
    </w:p>
    <w:p w14:paraId="4263464E" w14:textId="4849BCEA" w:rsidR="008910DB" w:rsidRPr="006A1DD0" w:rsidRDefault="008910DB" w:rsidP="008910DB">
      <w:pPr>
        <w:pStyle w:val="ListParagraph"/>
        <w:numPr>
          <w:ilvl w:val="0"/>
          <w:numId w:val="1"/>
        </w:numPr>
        <w:rPr>
          <w:rFonts w:cs="Calibri"/>
          <w:color w:val="000000" w:themeColor="text1"/>
        </w:rPr>
      </w:pPr>
      <w:r w:rsidRPr="006A1DD0">
        <w:rPr>
          <w:rFonts w:cs="Calibri"/>
          <w:color w:val="000000" w:themeColor="text1"/>
        </w:rPr>
        <w:t>Design:</w:t>
      </w:r>
    </w:p>
    <w:p w14:paraId="4AEB9EB5" w14:textId="3885D342" w:rsidR="0013144E" w:rsidRPr="006A1DD0" w:rsidRDefault="00B836D5" w:rsidP="008910DB">
      <w:pPr>
        <w:pStyle w:val="ListParagraph"/>
        <w:numPr>
          <w:ilvl w:val="0"/>
          <w:numId w:val="1"/>
        </w:numPr>
        <w:rPr>
          <w:rFonts w:cs="Calibri"/>
          <w:color w:val="000000" w:themeColor="text1"/>
        </w:rPr>
      </w:pPr>
      <w:r w:rsidRPr="006A1DD0">
        <w:rPr>
          <w:rFonts w:cs="Calibri"/>
          <w:color w:val="000000" w:themeColor="text1"/>
        </w:rPr>
        <w:t>Created a rough draft of the repository</w:t>
      </w:r>
      <w:r w:rsidR="0013144E" w:rsidRPr="006A1DD0">
        <w:rPr>
          <w:rFonts w:cs="Calibri"/>
          <w:color w:val="000000" w:themeColor="text1"/>
        </w:rPr>
        <w:t xml:space="preserve"> (separate directories for frontend and backend) </w:t>
      </w:r>
    </w:p>
    <w:p w14:paraId="35404C35" w14:textId="75F65BA4" w:rsidR="00B836D5"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decided which languages to use i.e., Python for backend, React for frontend, and OpenAI API for LLM integration. </w:t>
      </w:r>
    </w:p>
    <w:p w14:paraId="66A73A6F" w14:textId="1478022A" w:rsidR="008910DB" w:rsidRPr="006A1DD0" w:rsidRDefault="008910DB" w:rsidP="008910DB">
      <w:pPr>
        <w:pStyle w:val="ListParagraph"/>
        <w:numPr>
          <w:ilvl w:val="0"/>
          <w:numId w:val="1"/>
        </w:numPr>
        <w:rPr>
          <w:rFonts w:cs="Calibri"/>
          <w:color w:val="000000" w:themeColor="text1"/>
        </w:rPr>
      </w:pPr>
      <w:r w:rsidRPr="006A1DD0">
        <w:rPr>
          <w:rFonts w:cs="Calibri"/>
          <w:color w:val="000000" w:themeColor="text1"/>
        </w:rPr>
        <w:t>Development:</w:t>
      </w:r>
    </w:p>
    <w:p w14:paraId="12A2A09B" w14:textId="10B3546E" w:rsidR="0013144E"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Finalized on a project idea i.e., an AI driven interview practice simulator that allows users to practice behavioral and technical interview questions powered by GPT model. </w:t>
      </w:r>
    </w:p>
    <w:p w14:paraId="6AACB8D6" w14:textId="58776568" w:rsidR="0013144E"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Set up initial environment files (.env) </w:t>
      </w:r>
    </w:p>
    <w:p w14:paraId="53266479" w14:textId="233DD538" w:rsidR="008910DB" w:rsidRPr="006A1DD0" w:rsidRDefault="008910DB" w:rsidP="008910DB">
      <w:pPr>
        <w:pStyle w:val="ListParagraph"/>
        <w:numPr>
          <w:ilvl w:val="0"/>
          <w:numId w:val="1"/>
        </w:numPr>
        <w:rPr>
          <w:rFonts w:cs="Calibri"/>
          <w:color w:val="000000" w:themeColor="text1"/>
        </w:rPr>
      </w:pPr>
      <w:r w:rsidRPr="006A1DD0">
        <w:rPr>
          <w:rFonts w:cs="Calibri"/>
          <w:color w:val="000000" w:themeColor="text1"/>
        </w:rPr>
        <w:t>Learning (e.g. new language, framework, tools)</w:t>
      </w:r>
    </w:p>
    <w:p w14:paraId="25FCC602" w14:textId="64016928" w:rsidR="0013144E"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Researched about how to integrate OpenAI GPT API with </w:t>
      </w:r>
      <w:proofErr w:type="spellStart"/>
      <w:r w:rsidRPr="006A1DD0">
        <w:rPr>
          <w:rFonts w:cs="Calibri"/>
          <w:color w:val="000000" w:themeColor="text1"/>
        </w:rPr>
        <w:t>FastAPI</w:t>
      </w:r>
      <w:proofErr w:type="spellEnd"/>
      <w:r w:rsidRPr="006A1DD0">
        <w:rPr>
          <w:rFonts w:cs="Calibri"/>
          <w:color w:val="000000" w:themeColor="text1"/>
        </w:rPr>
        <w:t xml:space="preserve"> endpoints </w:t>
      </w:r>
    </w:p>
    <w:p w14:paraId="24F1682F" w14:textId="12C891FE" w:rsidR="0013144E"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Reviewed documentation on </w:t>
      </w:r>
      <w:proofErr w:type="spellStart"/>
      <w:r w:rsidRPr="006A1DD0">
        <w:rPr>
          <w:rFonts w:cs="Calibri"/>
          <w:color w:val="000000" w:themeColor="text1"/>
        </w:rPr>
        <w:t>LangChain</w:t>
      </w:r>
      <w:proofErr w:type="spellEnd"/>
      <w:r w:rsidRPr="006A1DD0">
        <w:rPr>
          <w:rFonts w:cs="Calibri"/>
          <w:color w:val="000000" w:themeColor="text1"/>
        </w:rPr>
        <w:t xml:space="preserve"> for potential conversation memory management. </w:t>
      </w:r>
    </w:p>
    <w:p w14:paraId="07A8C0B3" w14:textId="40E6B878" w:rsidR="0013144E" w:rsidRPr="006A1DD0" w:rsidRDefault="0013144E" w:rsidP="008910DB">
      <w:pPr>
        <w:pStyle w:val="ListParagraph"/>
        <w:numPr>
          <w:ilvl w:val="0"/>
          <w:numId w:val="1"/>
        </w:numPr>
        <w:rPr>
          <w:rFonts w:cs="Calibri"/>
          <w:color w:val="000000" w:themeColor="text1"/>
        </w:rPr>
      </w:pPr>
      <w:r w:rsidRPr="006A1DD0">
        <w:rPr>
          <w:rFonts w:cs="Calibri"/>
          <w:color w:val="000000" w:themeColor="text1"/>
        </w:rPr>
        <w:t xml:space="preserve">Researched very little about CORS setup between </w:t>
      </w:r>
      <w:proofErr w:type="spellStart"/>
      <w:r w:rsidRPr="006A1DD0">
        <w:rPr>
          <w:rFonts w:cs="Calibri"/>
          <w:color w:val="000000" w:themeColor="text1"/>
        </w:rPr>
        <w:t>FastAPI</w:t>
      </w:r>
      <w:proofErr w:type="spellEnd"/>
      <w:r w:rsidRPr="006A1DD0">
        <w:rPr>
          <w:rFonts w:cs="Calibri"/>
          <w:color w:val="000000" w:themeColor="text1"/>
        </w:rPr>
        <w:t xml:space="preserve"> and React frontend </w:t>
      </w:r>
    </w:p>
    <w:p w14:paraId="525187D6" w14:textId="77777777" w:rsidR="008910DB" w:rsidRPr="006A1DD0" w:rsidRDefault="008910DB" w:rsidP="008910DB">
      <w:pPr>
        <w:rPr>
          <w:rFonts w:cs="Calibri"/>
          <w:color w:val="000000" w:themeColor="text1"/>
        </w:rPr>
      </w:pPr>
    </w:p>
    <w:p w14:paraId="7C105B3F" w14:textId="38AA9C86" w:rsidR="008910DB" w:rsidRPr="006A1DD0" w:rsidRDefault="008910DB" w:rsidP="008910DB">
      <w:pPr>
        <w:rPr>
          <w:rFonts w:cs="Calibri"/>
          <w:color w:val="000000" w:themeColor="text1"/>
        </w:rPr>
      </w:pPr>
      <w:r w:rsidRPr="006A1DD0">
        <w:rPr>
          <w:rFonts w:cs="Calibri"/>
          <w:color w:val="000000" w:themeColor="text1"/>
        </w:rPr>
        <w:t>2.</w:t>
      </w:r>
      <w:r w:rsidRPr="006A1DD0">
        <w:rPr>
          <w:rFonts w:cs="Calibri"/>
          <w:color w:val="000000" w:themeColor="text1"/>
        </w:rPr>
        <w:tab/>
        <w:t>Project Schedule Update</w:t>
      </w:r>
    </w:p>
    <w:p w14:paraId="713D6A93" w14:textId="77777777" w:rsidR="008910DB" w:rsidRPr="006A1DD0" w:rsidRDefault="008910DB" w:rsidP="008910DB">
      <w:pPr>
        <w:rPr>
          <w:rFonts w:cs="Calibri"/>
          <w:color w:val="000000" w:themeColor="text1"/>
        </w:rPr>
      </w:pP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52"/>
        <w:gridCol w:w="2945"/>
        <w:gridCol w:w="2946"/>
        <w:gridCol w:w="2946"/>
        <w:gridCol w:w="2946"/>
      </w:tblGrid>
      <w:tr w:rsidR="006A1DD0" w:rsidRPr="006A1DD0" w14:paraId="4561C044" w14:textId="77777777" w:rsidTr="008910DB">
        <w:trPr>
          <w:trHeight w:val="720"/>
          <w:jc w:val="center"/>
        </w:trPr>
        <w:tc>
          <w:tcPr>
            <w:tcW w:w="1152" w:type="dxa"/>
            <w:vAlign w:val="center"/>
          </w:tcPr>
          <w:p w14:paraId="03EA230A" w14:textId="101E7C0D" w:rsidR="008910DB" w:rsidRPr="006A1DD0" w:rsidRDefault="008910DB" w:rsidP="008910DB">
            <w:pPr>
              <w:rPr>
                <w:rFonts w:cs="Calibri"/>
                <w:color w:val="000000" w:themeColor="text1"/>
              </w:rPr>
            </w:pPr>
            <w:r w:rsidRPr="006A1DD0">
              <w:rPr>
                <w:rFonts w:cs="Calibri"/>
                <w:color w:val="000000" w:themeColor="text1"/>
              </w:rPr>
              <w:t>Week</w:t>
            </w:r>
          </w:p>
        </w:tc>
        <w:tc>
          <w:tcPr>
            <w:tcW w:w="2945" w:type="dxa"/>
            <w:vAlign w:val="center"/>
          </w:tcPr>
          <w:p w14:paraId="484EF400" w14:textId="25034B85" w:rsidR="008910DB" w:rsidRPr="006A1DD0" w:rsidRDefault="008910DB" w:rsidP="00AE74E5">
            <w:pPr>
              <w:jc w:val="center"/>
              <w:rPr>
                <w:rFonts w:cs="Calibri"/>
                <w:color w:val="000000" w:themeColor="text1"/>
              </w:rPr>
            </w:pPr>
            <w:r w:rsidRPr="006A1DD0">
              <w:rPr>
                <w:rFonts w:cs="Calibri"/>
                <w:color w:val="000000" w:themeColor="text1"/>
              </w:rPr>
              <w:t>Objectives Planned</w:t>
            </w:r>
          </w:p>
        </w:tc>
        <w:tc>
          <w:tcPr>
            <w:tcW w:w="2946" w:type="dxa"/>
            <w:vAlign w:val="center"/>
          </w:tcPr>
          <w:p w14:paraId="17F374C7" w14:textId="0FB7CB1D" w:rsidR="008910DB" w:rsidRPr="006A1DD0" w:rsidRDefault="008910DB" w:rsidP="00AE74E5">
            <w:pPr>
              <w:jc w:val="center"/>
              <w:rPr>
                <w:rFonts w:cs="Calibri"/>
                <w:color w:val="000000" w:themeColor="text1"/>
              </w:rPr>
            </w:pPr>
            <w:r w:rsidRPr="006A1DD0">
              <w:rPr>
                <w:rFonts w:cs="Calibri"/>
                <w:color w:val="000000" w:themeColor="text1"/>
              </w:rPr>
              <w:t>Activities/Tasks</w:t>
            </w:r>
          </w:p>
        </w:tc>
        <w:tc>
          <w:tcPr>
            <w:tcW w:w="2946" w:type="dxa"/>
            <w:vAlign w:val="center"/>
          </w:tcPr>
          <w:p w14:paraId="71D3A26C" w14:textId="04528CAF" w:rsidR="008910DB" w:rsidRPr="006A1DD0" w:rsidRDefault="008910DB" w:rsidP="00AE74E5">
            <w:pPr>
              <w:jc w:val="center"/>
              <w:rPr>
                <w:rFonts w:cs="Calibri"/>
                <w:color w:val="000000" w:themeColor="text1"/>
              </w:rPr>
            </w:pPr>
            <w:r w:rsidRPr="006A1DD0">
              <w:rPr>
                <w:rFonts w:cs="Calibri"/>
                <w:color w:val="000000" w:themeColor="text1"/>
              </w:rPr>
              <w:t>Deliverables (Quantified)</w:t>
            </w:r>
          </w:p>
        </w:tc>
        <w:tc>
          <w:tcPr>
            <w:tcW w:w="2946" w:type="dxa"/>
            <w:vAlign w:val="center"/>
          </w:tcPr>
          <w:p w14:paraId="6F594F15" w14:textId="50602B45" w:rsidR="008910DB" w:rsidRPr="006A1DD0" w:rsidRDefault="008910DB" w:rsidP="008910DB">
            <w:pPr>
              <w:pStyle w:val="ListParagraph"/>
              <w:numPr>
                <w:ilvl w:val="0"/>
                <w:numId w:val="3"/>
              </w:numPr>
              <w:ind w:left="216" w:hanging="216"/>
              <w:rPr>
                <w:rFonts w:cs="Calibri"/>
                <w:color w:val="000000" w:themeColor="text1"/>
              </w:rPr>
            </w:pPr>
            <w:r w:rsidRPr="006A1DD0">
              <w:rPr>
                <w:rFonts w:cs="Calibri"/>
                <w:color w:val="000000" w:themeColor="text1"/>
              </w:rPr>
              <w:t xml:space="preserve">What you </w:t>
            </w:r>
            <w:r w:rsidR="00615FD8" w:rsidRPr="006A1DD0">
              <w:rPr>
                <w:rFonts w:cs="Calibri"/>
                <w:color w:val="000000" w:themeColor="text1"/>
              </w:rPr>
              <w:t>c</w:t>
            </w:r>
            <w:r w:rsidRPr="006A1DD0">
              <w:rPr>
                <w:rFonts w:cs="Calibri"/>
                <w:color w:val="000000" w:themeColor="text1"/>
              </w:rPr>
              <w:t>ould</w:t>
            </w:r>
            <w:r w:rsidR="00615FD8" w:rsidRPr="006A1DD0">
              <w:rPr>
                <w:rFonts w:cs="Calibri"/>
                <w:color w:val="000000" w:themeColor="text1"/>
              </w:rPr>
              <w:t>/should</w:t>
            </w:r>
            <w:r w:rsidRPr="006A1DD0">
              <w:rPr>
                <w:rFonts w:cs="Calibri"/>
                <w:color w:val="000000" w:themeColor="text1"/>
              </w:rPr>
              <w:t xml:space="preserve"> have done differently</w:t>
            </w:r>
          </w:p>
          <w:p w14:paraId="660B14AC" w14:textId="77777777" w:rsidR="008910DB" w:rsidRPr="006A1DD0" w:rsidRDefault="008910DB" w:rsidP="008910DB">
            <w:pPr>
              <w:pStyle w:val="ListParagraph"/>
              <w:numPr>
                <w:ilvl w:val="0"/>
                <w:numId w:val="3"/>
              </w:numPr>
              <w:ind w:left="216" w:hanging="216"/>
              <w:rPr>
                <w:rFonts w:cs="Calibri"/>
                <w:color w:val="000000" w:themeColor="text1"/>
              </w:rPr>
            </w:pPr>
            <w:r w:rsidRPr="006A1DD0">
              <w:rPr>
                <w:rFonts w:cs="Calibri"/>
                <w:color w:val="000000" w:themeColor="text1"/>
              </w:rPr>
              <w:t xml:space="preserve">What </w:t>
            </w:r>
            <w:r w:rsidR="00615FD8" w:rsidRPr="006A1DD0">
              <w:rPr>
                <w:rFonts w:cs="Calibri"/>
                <w:color w:val="000000" w:themeColor="text1"/>
              </w:rPr>
              <w:t>went</w:t>
            </w:r>
            <w:r w:rsidRPr="006A1DD0">
              <w:rPr>
                <w:rFonts w:cs="Calibri"/>
                <w:color w:val="000000" w:themeColor="text1"/>
              </w:rPr>
              <w:t xml:space="preserve"> well</w:t>
            </w:r>
          </w:p>
          <w:p w14:paraId="5F0B08E9" w14:textId="18387AE3" w:rsidR="00615FD8" w:rsidRPr="006A1DD0" w:rsidRDefault="00615FD8" w:rsidP="008910DB">
            <w:pPr>
              <w:pStyle w:val="ListParagraph"/>
              <w:numPr>
                <w:ilvl w:val="0"/>
                <w:numId w:val="3"/>
              </w:numPr>
              <w:ind w:left="216" w:hanging="216"/>
              <w:rPr>
                <w:rFonts w:cs="Calibri"/>
                <w:color w:val="000000" w:themeColor="text1"/>
              </w:rPr>
            </w:pPr>
            <w:r w:rsidRPr="006A1DD0">
              <w:rPr>
                <w:rFonts w:cs="Calibri"/>
                <w:color w:val="000000" w:themeColor="text1"/>
              </w:rPr>
              <w:t>Condensed Version Only</w:t>
            </w:r>
          </w:p>
        </w:tc>
      </w:tr>
      <w:tr w:rsidR="006A1DD0" w:rsidRPr="006A1DD0" w14:paraId="2853C922" w14:textId="77777777" w:rsidTr="008910DB">
        <w:trPr>
          <w:trHeight w:val="720"/>
          <w:jc w:val="center"/>
        </w:trPr>
        <w:tc>
          <w:tcPr>
            <w:tcW w:w="1152" w:type="dxa"/>
            <w:vAlign w:val="center"/>
          </w:tcPr>
          <w:p w14:paraId="5219C093" w14:textId="00E7A1E8" w:rsidR="008910DB" w:rsidRPr="006A1DD0" w:rsidRDefault="008910DB" w:rsidP="008910DB">
            <w:pPr>
              <w:rPr>
                <w:rFonts w:cs="Calibri"/>
                <w:color w:val="000000" w:themeColor="text1"/>
              </w:rPr>
            </w:pPr>
            <w:r w:rsidRPr="006A1DD0">
              <w:rPr>
                <w:rFonts w:cs="Calibri"/>
                <w:color w:val="000000" w:themeColor="text1"/>
              </w:rPr>
              <w:t>Week #1</w:t>
            </w:r>
          </w:p>
        </w:tc>
        <w:tc>
          <w:tcPr>
            <w:tcW w:w="2945" w:type="dxa"/>
            <w:vAlign w:val="center"/>
          </w:tcPr>
          <w:p w14:paraId="40FDB95E" w14:textId="77777777" w:rsidR="008910DB" w:rsidRPr="006A1DD0" w:rsidRDefault="008910DB" w:rsidP="008910DB">
            <w:pPr>
              <w:rPr>
                <w:rFonts w:cs="Calibri"/>
                <w:color w:val="000000" w:themeColor="text1"/>
              </w:rPr>
            </w:pPr>
          </w:p>
        </w:tc>
        <w:tc>
          <w:tcPr>
            <w:tcW w:w="2946" w:type="dxa"/>
            <w:vAlign w:val="center"/>
          </w:tcPr>
          <w:p w14:paraId="60BD2F8D" w14:textId="77777777" w:rsidR="008910DB" w:rsidRPr="006A1DD0" w:rsidRDefault="008910DB" w:rsidP="008910DB">
            <w:pPr>
              <w:rPr>
                <w:rFonts w:cs="Calibri"/>
                <w:color w:val="000000" w:themeColor="text1"/>
              </w:rPr>
            </w:pPr>
          </w:p>
        </w:tc>
        <w:tc>
          <w:tcPr>
            <w:tcW w:w="2946" w:type="dxa"/>
            <w:vAlign w:val="center"/>
          </w:tcPr>
          <w:p w14:paraId="54D61D59" w14:textId="77777777" w:rsidR="008910DB" w:rsidRPr="006A1DD0" w:rsidRDefault="008910DB" w:rsidP="008910DB">
            <w:pPr>
              <w:rPr>
                <w:rFonts w:cs="Calibri"/>
                <w:color w:val="000000" w:themeColor="text1"/>
              </w:rPr>
            </w:pPr>
          </w:p>
        </w:tc>
        <w:tc>
          <w:tcPr>
            <w:tcW w:w="2946" w:type="dxa"/>
            <w:vAlign w:val="center"/>
          </w:tcPr>
          <w:p w14:paraId="3530B31A" w14:textId="77777777" w:rsidR="008910DB" w:rsidRPr="006A1DD0" w:rsidRDefault="008910DB" w:rsidP="008910DB">
            <w:pPr>
              <w:rPr>
                <w:rFonts w:cs="Calibri"/>
                <w:color w:val="000000" w:themeColor="text1"/>
              </w:rPr>
            </w:pPr>
          </w:p>
        </w:tc>
      </w:tr>
      <w:tr w:rsidR="006A1DD0" w:rsidRPr="006A1DD0" w14:paraId="221E3B40" w14:textId="77777777" w:rsidTr="008910DB">
        <w:trPr>
          <w:trHeight w:val="720"/>
          <w:jc w:val="center"/>
        </w:trPr>
        <w:tc>
          <w:tcPr>
            <w:tcW w:w="1152" w:type="dxa"/>
            <w:vAlign w:val="center"/>
          </w:tcPr>
          <w:p w14:paraId="3157EB47" w14:textId="1882D7D5" w:rsidR="008910DB" w:rsidRPr="006A1DD0" w:rsidRDefault="008910DB" w:rsidP="008910DB">
            <w:pPr>
              <w:rPr>
                <w:rFonts w:cs="Calibri"/>
                <w:color w:val="000000" w:themeColor="text1"/>
              </w:rPr>
            </w:pPr>
            <w:r w:rsidRPr="006A1DD0">
              <w:rPr>
                <w:rFonts w:cs="Calibri"/>
                <w:color w:val="000000" w:themeColor="text1"/>
              </w:rPr>
              <w:t>Week #2</w:t>
            </w:r>
          </w:p>
        </w:tc>
        <w:tc>
          <w:tcPr>
            <w:tcW w:w="2945" w:type="dxa"/>
            <w:vAlign w:val="center"/>
          </w:tcPr>
          <w:p w14:paraId="14E9D90A" w14:textId="77777777" w:rsidR="008910DB" w:rsidRPr="006A1DD0" w:rsidRDefault="008910DB" w:rsidP="008910DB">
            <w:pPr>
              <w:rPr>
                <w:rFonts w:cs="Calibri"/>
                <w:color w:val="000000" w:themeColor="text1"/>
              </w:rPr>
            </w:pPr>
          </w:p>
        </w:tc>
        <w:tc>
          <w:tcPr>
            <w:tcW w:w="2946" w:type="dxa"/>
            <w:vAlign w:val="center"/>
          </w:tcPr>
          <w:p w14:paraId="6A380ABB" w14:textId="77777777" w:rsidR="008910DB" w:rsidRPr="006A1DD0" w:rsidRDefault="008910DB" w:rsidP="008910DB">
            <w:pPr>
              <w:rPr>
                <w:rFonts w:cs="Calibri"/>
                <w:color w:val="000000" w:themeColor="text1"/>
              </w:rPr>
            </w:pPr>
          </w:p>
        </w:tc>
        <w:tc>
          <w:tcPr>
            <w:tcW w:w="2946" w:type="dxa"/>
            <w:vAlign w:val="center"/>
          </w:tcPr>
          <w:p w14:paraId="03008752" w14:textId="77777777" w:rsidR="008910DB" w:rsidRPr="006A1DD0" w:rsidRDefault="008910DB" w:rsidP="008910DB">
            <w:pPr>
              <w:rPr>
                <w:rFonts w:cs="Calibri"/>
                <w:color w:val="000000" w:themeColor="text1"/>
              </w:rPr>
            </w:pPr>
          </w:p>
        </w:tc>
        <w:tc>
          <w:tcPr>
            <w:tcW w:w="2946" w:type="dxa"/>
            <w:vAlign w:val="center"/>
          </w:tcPr>
          <w:p w14:paraId="46541108" w14:textId="77777777" w:rsidR="008910DB" w:rsidRPr="006A1DD0" w:rsidRDefault="008910DB" w:rsidP="008910DB">
            <w:pPr>
              <w:rPr>
                <w:rFonts w:cs="Calibri"/>
                <w:color w:val="000000" w:themeColor="text1"/>
              </w:rPr>
            </w:pPr>
          </w:p>
        </w:tc>
      </w:tr>
      <w:tr w:rsidR="006A1DD0" w:rsidRPr="006A1DD0" w14:paraId="342E1B44" w14:textId="77777777" w:rsidTr="008910DB">
        <w:trPr>
          <w:trHeight w:val="720"/>
          <w:jc w:val="center"/>
        </w:trPr>
        <w:tc>
          <w:tcPr>
            <w:tcW w:w="1152" w:type="dxa"/>
            <w:vAlign w:val="center"/>
          </w:tcPr>
          <w:p w14:paraId="7CD3BA79" w14:textId="476B867E" w:rsidR="008910DB" w:rsidRPr="006A1DD0" w:rsidRDefault="008910DB" w:rsidP="008910DB">
            <w:pPr>
              <w:rPr>
                <w:rFonts w:cs="Calibri"/>
                <w:color w:val="000000" w:themeColor="text1"/>
              </w:rPr>
            </w:pPr>
            <w:r w:rsidRPr="006A1DD0">
              <w:rPr>
                <w:rFonts w:cs="Calibri"/>
                <w:color w:val="000000" w:themeColor="text1"/>
              </w:rPr>
              <w:t>Week #3</w:t>
            </w:r>
          </w:p>
        </w:tc>
        <w:tc>
          <w:tcPr>
            <w:tcW w:w="2945" w:type="dxa"/>
            <w:vAlign w:val="center"/>
          </w:tcPr>
          <w:p w14:paraId="61A5A4F2" w14:textId="34DBDA8A" w:rsidR="008910DB" w:rsidRPr="006A1DD0" w:rsidRDefault="0013144E" w:rsidP="008910DB">
            <w:pPr>
              <w:rPr>
                <w:rFonts w:cs="Calibri"/>
                <w:color w:val="000000" w:themeColor="text1"/>
              </w:rPr>
            </w:pPr>
            <w:r w:rsidRPr="006A1DD0">
              <w:rPr>
                <w:rFonts w:cs="Calibri"/>
                <w:color w:val="000000" w:themeColor="text1"/>
              </w:rPr>
              <w:t>Set up repository and tech stack after splitting up from the group and doing solo project</w:t>
            </w:r>
          </w:p>
        </w:tc>
        <w:tc>
          <w:tcPr>
            <w:tcW w:w="2946" w:type="dxa"/>
            <w:vAlign w:val="center"/>
          </w:tcPr>
          <w:p w14:paraId="2AB5D4D2" w14:textId="1A5CE663" w:rsidR="008910DB" w:rsidRPr="006A1DD0" w:rsidRDefault="0013144E" w:rsidP="008910DB">
            <w:pPr>
              <w:rPr>
                <w:rFonts w:cs="Calibri"/>
                <w:color w:val="000000" w:themeColor="text1"/>
              </w:rPr>
            </w:pPr>
            <w:r w:rsidRPr="006A1DD0">
              <w:rPr>
                <w:rFonts w:cs="Calibri"/>
                <w:color w:val="000000" w:themeColor="text1"/>
              </w:rPr>
              <w:t xml:space="preserve">Created </w:t>
            </w:r>
            <w:proofErr w:type="spellStart"/>
            <w:r w:rsidRPr="006A1DD0">
              <w:rPr>
                <w:rFonts w:cs="Calibri"/>
                <w:color w:val="000000" w:themeColor="text1"/>
              </w:rPr>
              <w:t>Github</w:t>
            </w:r>
            <w:proofErr w:type="spellEnd"/>
            <w:r w:rsidRPr="006A1DD0">
              <w:rPr>
                <w:rFonts w:cs="Calibri"/>
                <w:color w:val="000000" w:themeColor="text1"/>
              </w:rPr>
              <w:t xml:space="preserve"> repo and decided frameworks </w:t>
            </w:r>
          </w:p>
        </w:tc>
        <w:tc>
          <w:tcPr>
            <w:tcW w:w="2946" w:type="dxa"/>
            <w:vAlign w:val="center"/>
          </w:tcPr>
          <w:p w14:paraId="1CB24E43" w14:textId="15670A93" w:rsidR="008910DB" w:rsidRPr="006A1DD0" w:rsidRDefault="0013144E" w:rsidP="008910DB">
            <w:pPr>
              <w:rPr>
                <w:rFonts w:cs="Calibri"/>
                <w:color w:val="000000" w:themeColor="text1"/>
              </w:rPr>
            </w:pPr>
            <w:r w:rsidRPr="006A1DD0">
              <w:rPr>
                <w:rFonts w:cs="Calibri"/>
                <w:color w:val="000000" w:themeColor="text1"/>
              </w:rPr>
              <w:t>Repo initialized with README and license</w:t>
            </w:r>
          </w:p>
        </w:tc>
        <w:tc>
          <w:tcPr>
            <w:tcW w:w="2946" w:type="dxa"/>
            <w:vAlign w:val="center"/>
          </w:tcPr>
          <w:p w14:paraId="7F712F3C" w14:textId="6A03923C" w:rsidR="008910DB" w:rsidRPr="006A1DD0" w:rsidRDefault="0013144E" w:rsidP="008910DB">
            <w:pPr>
              <w:rPr>
                <w:rFonts w:cs="Calibri"/>
                <w:color w:val="000000" w:themeColor="text1"/>
              </w:rPr>
            </w:pPr>
            <w:r w:rsidRPr="006A1DD0">
              <w:rPr>
                <w:rFonts w:cs="Calibri"/>
                <w:color w:val="000000" w:themeColor="text1"/>
              </w:rPr>
              <w:t xml:space="preserve">I really wish that I had chosen this project from the start and not wasted three weeks thinking about ideas. At the same time, I’m glad I chose </w:t>
            </w:r>
            <w:r w:rsidRPr="006A1DD0">
              <w:rPr>
                <w:rFonts w:cs="Calibri"/>
                <w:color w:val="000000" w:themeColor="text1"/>
              </w:rPr>
              <w:lastRenderedPageBreak/>
              <w:t xml:space="preserve">this project now and not wasted my entire capstone. </w:t>
            </w:r>
          </w:p>
        </w:tc>
      </w:tr>
      <w:tr w:rsidR="006A1DD0" w:rsidRPr="006A1DD0" w14:paraId="68AFFEB3" w14:textId="77777777" w:rsidTr="008910DB">
        <w:trPr>
          <w:trHeight w:val="720"/>
          <w:jc w:val="center"/>
        </w:trPr>
        <w:tc>
          <w:tcPr>
            <w:tcW w:w="1152" w:type="dxa"/>
            <w:vAlign w:val="center"/>
          </w:tcPr>
          <w:p w14:paraId="67D8CCF4" w14:textId="103EAAFA" w:rsidR="008910DB" w:rsidRPr="006A1DD0" w:rsidRDefault="008910DB" w:rsidP="008910DB">
            <w:pPr>
              <w:rPr>
                <w:rFonts w:cs="Calibri"/>
                <w:color w:val="000000" w:themeColor="text1"/>
              </w:rPr>
            </w:pPr>
            <w:r w:rsidRPr="006A1DD0">
              <w:rPr>
                <w:rFonts w:cs="Calibri"/>
                <w:color w:val="000000" w:themeColor="text1"/>
              </w:rPr>
              <w:lastRenderedPageBreak/>
              <w:t>Week #4</w:t>
            </w:r>
          </w:p>
        </w:tc>
        <w:tc>
          <w:tcPr>
            <w:tcW w:w="2945" w:type="dxa"/>
            <w:vAlign w:val="center"/>
          </w:tcPr>
          <w:p w14:paraId="033B90E6" w14:textId="77777777" w:rsidR="008910DB" w:rsidRPr="006A1DD0" w:rsidRDefault="008910DB" w:rsidP="008910DB">
            <w:pPr>
              <w:rPr>
                <w:rFonts w:cs="Calibri"/>
                <w:color w:val="000000" w:themeColor="text1"/>
              </w:rPr>
            </w:pPr>
          </w:p>
        </w:tc>
        <w:tc>
          <w:tcPr>
            <w:tcW w:w="2946" w:type="dxa"/>
            <w:vAlign w:val="center"/>
          </w:tcPr>
          <w:p w14:paraId="1F327C62" w14:textId="77777777" w:rsidR="008910DB" w:rsidRPr="006A1DD0" w:rsidRDefault="008910DB" w:rsidP="008910DB">
            <w:pPr>
              <w:rPr>
                <w:rFonts w:cs="Calibri"/>
                <w:color w:val="000000" w:themeColor="text1"/>
              </w:rPr>
            </w:pPr>
          </w:p>
        </w:tc>
        <w:tc>
          <w:tcPr>
            <w:tcW w:w="2946" w:type="dxa"/>
            <w:vAlign w:val="center"/>
          </w:tcPr>
          <w:p w14:paraId="6EDA7140" w14:textId="77777777" w:rsidR="008910DB" w:rsidRPr="006A1DD0" w:rsidRDefault="008910DB" w:rsidP="008910DB">
            <w:pPr>
              <w:rPr>
                <w:rFonts w:cs="Calibri"/>
                <w:color w:val="000000" w:themeColor="text1"/>
              </w:rPr>
            </w:pPr>
          </w:p>
        </w:tc>
        <w:tc>
          <w:tcPr>
            <w:tcW w:w="2946" w:type="dxa"/>
            <w:vAlign w:val="center"/>
          </w:tcPr>
          <w:p w14:paraId="4D379731" w14:textId="77777777" w:rsidR="008910DB" w:rsidRPr="006A1DD0" w:rsidRDefault="008910DB" w:rsidP="008910DB">
            <w:pPr>
              <w:rPr>
                <w:rFonts w:cs="Calibri"/>
                <w:color w:val="000000" w:themeColor="text1"/>
              </w:rPr>
            </w:pPr>
          </w:p>
        </w:tc>
      </w:tr>
      <w:tr w:rsidR="006A1DD0" w:rsidRPr="006A1DD0" w14:paraId="4369E788" w14:textId="77777777" w:rsidTr="008910DB">
        <w:trPr>
          <w:trHeight w:val="720"/>
          <w:jc w:val="center"/>
        </w:trPr>
        <w:tc>
          <w:tcPr>
            <w:tcW w:w="1152" w:type="dxa"/>
            <w:vAlign w:val="center"/>
          </w:tcPr>
          <w:p w14:paraId="42CB194E" w14:textId="11F14CA9" w:rsidR="008910DB" w:rsidRPr="006A1DD0" w:rsidRDefault="008910DB" w:rsidP="008910DB">
            <w:pPr>
              <w:rPr>
                <w:rFonts w:cs="Calibri"/>
                <w:color w:val="000000" w:themeColor="text1"/>
              </w:rPr>
            </w:pPr>
            <w:r w:rsidRPr="006A1DD0">
              <w:rPr>
                <w:rFonts w:cs="Calibri"/>
                <w:color w:val="000000" w:themeColor="text1"/>
              </w:rPr>
              <w:t>Week #5</w:t>
            </w:r>
          </w:p>
        </w:tc>
        <w:tc>
          <w:tcPr>
            <w:tcW w:w="2945" w:type="dxa"/>
            <w:vAlign w:val="center"/>
          </w:tcPr>
          <w:p w14:paraId="04969DFB" w14:textId="77777777" w:rsidR="008910DB" w:rsidRPr="006A1DD0" w:rsidRDefault="008910DB" w:rsidP="008910DB">
            <w:pPr>
              <w:rPr>
                <w:rFonts w:cs="Calibri"/>
                <w:color w:val="000000" w:themeColor="text1"/>
              </w:rPr>
            </w:pPr>
          </w:p>
        </w:tc>
        <w:tc>
          <w:tcPr>
            <w:tcW w:w="2946" w:type="dxa"/>
            <w:vAlign w:val="center"/>
          </w:tcPr>
          <w:p w14:paraId="21375517" w14:textId="77777777" w:rsidR="008910DB" w:rsidRPr="006A1DD0" w:rsidRDefault="008910DB" w:rsidP="008910DB">
            <w:pPr>
              <w:rPr>
                <w:rFonts w:cs="Calibri"/>
                <w:color w:val="000000" w:themeColor="text1"/>
              </w:rPr>
            </w:pPr>
          </w:p>
        </w:tc>
        <w:tc>
          <w:tcPr>
            <w:tcW w:w="2946" w:type="dxa"/>
            <w:vAlign w:val="center"/>
          </w:tcPr>
          <w:p w14:paraId="62C821F4" w14:textId="77777777" w:rsidR="008910DB" w:rsidRPr="006A1DD0" w:rsidRDefault="008910DB" w:rsidP="008910DB">
            <w:pPr>
              <w:rPr>
                <w:rFonts w:cs="Calibri"/>
                <w:color w:val="000000" w:themeColor="text1"/>
              </w:rPr>
            </w:pPr>
          </w:p>
        </w:tc>
        <w:tc>
          <w:tcPr>
            <w:tcW w:w="2946" w:type="dxa"/>
            <w:vAlign w:val="center"/>
          </w:tcPr>
          <w:p w14:paraId="32CB7C3C" w14:textId="77777777" w:rsidR="008910DB" w:rsidRPr="006A1DD0" w:rsidRDefault="008910DB" w:rsidP="008910DB">
            <w:pPr>
              <w:rPr>
                <w:rFonts w:cs="Calibri"/>
                <w:color w:val="000000" w:themeColor="text1"/>
              </w:rPr>
            </w:pPr>
          </w:p>
        </w:tc>
      </w:tr>
      <w:tr w:rsidR="006A1DD0" w:rsidRPr="006A1DD0" w14:paraId="7204BB31" w14:textId="77777777" w:rsidTr="008910DB">
        <w:trPr>
          <w:trHeight w:val="720"/>
          <w:jc w:val="center"/>
        </w:trPr>
        <w:tc>
          <w:tcPr>
            <w:tcW w:w="1152" w:type="dxa"/>
            <w:vAlign w:val="center"/>
          </w:tcPr>
          <w:p w14:paraId="50E42F29" w14:textId="50597366" w:rsidR="008910DB" w:rsidRPr="006A1DD0" w:rsidRDefault="008910DB" w:rsidP="008910DB">
            <w:pPr>
              <w:rPr>
                <w:rFonts w:cs="Calibri"/>
                <w:color w:val="000000" w:themeColor="text1"/>
              </w:rPr>
            </w:pPr>
            <w:r w:rsidRPr="006A1DD0">
              <w:rPr>
                <w:rFonts w:cs="Calibri"/>
                <w:color w:val="000000" w:themeColor="text1"/>
              </w:rPr>
              <w:t>Week #6</w:t>
            </w:r>
          </w:p>
        </w:tc>
        <w:tc>
          <w:tcPr>
            <w:tcW w:w="2945" w:type="dxa"/>
            <w:vAlign w:val="center"/>
          </w:tcPr>
          <w:p w14:paraId="5CF2212B" w14:textId="77777777" w:rsidR="008910DB" w:rsidRPr="006A1DD0" w:rsidRDefault="008910DB" w:rsidP="008910DB">
            <w:pPr>
              <w:rPr>
                <w:rFonts w:cs="Calibri"/>
                <w:color w:val="000000" w:themeColor="text1"/>
              </w:rPr>
            </w:pPr>
          </w:p>
        </w:tc>
        <w:tc>
          <w:tcPr>
            <w:tcW w:w="2946" w:type="dxa"/>
            <w:vAlign w:val="center"/>
          </w:tcPr>
          <w:p w14:paraId="4FEF5054" w14:textId="77777777" w:rsidR="008910DB" w:rsidRPr="006A1DD0" w:rsidRDefault="008910DB" w:rsidP="008910DB">
            <w:pPr>
              <w:rPr>
                <w:rFonts w:cs="Calibri"/>
                <w:color w:val="000000" w:themeColor="text1"/>
              </w:rPr>
            </w:pPr>
          </w:p>
        </w:tc>
        <w:tc>
          <w:tcPr>
            <w:tcW w:w="2946" w:type="dxa"/>
            <w:vAlign w:val="center"/>
          </w:tcPr>
          <w:p w14:paraId="2AE97AF6" w14:textId="77777777" w:rsidR="008910DB" w:rsidRPr="006A1DD0" w:rsidRDefault="008910DB" w:rsidP="008910DB">
            <w:pPr>
              <w:rPr>
                <w:rFonts w:cs="Calibri"/>
                <w:color w:val="000000" w:themeColor="text1"/>
              </w:rPr>
            </w:pPr>
          </w:p>
        </w:tc>
        <w:tc>
          <w:tcPr>
            <w:tcW w:w="2946" w:type="dxa"/>
            <w:vAlign w:val="center"/>
          </w:tcPr>
          <w:p w14:paraId="5A1EFE0A" w14:textId="77777777" w:rsidR="008910DB" w:rsidRPr="006A1DD0" w:rsidRDefault="008910DB" w:rsidP="008910DB">
            <w:pPr>
              <w:rPr>
                <w:rFonts w:cs="Calibri"/>
                <w:color w:val="000000" w:themeColor="text1"/>
              </w:rPr>
            </w:pPr>
          </w:p>
        </w:tc>
      </w:tr>
      <w:tr w:rsidR="006A1DD0" w:rsidRPr="006A1DD0" w14:paraId="39B3A436" w14:textId="77777777" w:rsidTr="008910DB">
        <w:trPr>
          <w:trHeight w:val="720"/>
          <w:jc w:val="center"/>
        </w:trPr>
        <w:tc>
          <w:tcPr>
            <w:tcW w:w="1152" w:type="dxa"/>
            <w:vAlign w:val="center"/>
          </w:tcPr>
          <w:p w14:paraId="3A8E46C7" w14:textId="417D5D05" w:rsidR="008910DB" w:rsidRPr="006A1DD0" w:rsidRDefault="008910DB" w:rsidP="008910DB">
            <w:pPr>
              <w:rPr>
                <w:rFonts w:cs="Calibri"/>
                <w:color w:val="000000" w:themeColor="text1"/>
              </w:rPr>
            </w:pPr>
            <w:r w:rsidRPr="006A1DD0">
              <w:rPr>
                <w:rFonts w:cs="Calibri"/>
                <w:color w:val="000000" w:themeColor="text1"/>
              </w:rPr>
              <w:t>Week #7</w:t>
            </w:r>
          </w:p>
        </w:tc>
        <w:tc>
          <w:tcPr>
            <w:tcW w:w="2945" w:type="dxa"/>
            <w:vAlign w:val="center"/>
          </w:tcPr>
          <w:p w14:paraId="7F3E236B" w14:textId="77777777" w:rsidR="008910DB" w:rsidRPr="006A1DD0" w:rsidRDefault="008910DB" w:rsidP="008910DB">
            <w:pPr>
              <w:rPr>
                <w:rFonts w:cs="Calibri"/>
                <w:color w:val="000000" w:themeColor="text1"/>
              </w:rPr>
            </w:pPr>
          </w:p>
        </w:tc>
        <w:tc>
          <w:tcPr>
            <w:tcW w:w="2946" w:type="dxa"/>
            <w:vAlign w:val="center"/>
          </w:tcPr>
          <w:p w14:paraId="0DE1CBFE" w14:textId="77777777" w:rsidR="008910DB" w:rsidRPr="006A1DD0" w:rsidRDefault="008910DB" w:rsidP="008910DB">
            <w:pPr>
              <w:rPr>
                <w:rFonts w:cs="Calibri"/>
                <w:color w:val="000000" w:themeColor="text1"/>
              </w:rPr>
            </w:pPr>
          </w:p>
        </w:tc>
        <w:tc>
          <w:tcPr>
            <w:tcW w:w="2946" w:type="dxa"/>
            <w:vAlign w:val="center"/>
          </w:tcPr>
          <w:p w14:paraId="2A5B7603" w14:textId="77777777" w:rsidR="008910DB" w:rsidRPr="006A1DD0" w:rsidRDefault="008910DB" w:rsidP="008910DB">
            <w:pPr>
              <w:rPr>
                <w:rFonts w:cs="Calibri"/>
                <w:color w:val="000000" w:themeColor="text1"/>
              </w:rPr>
            </w:pPr>
          </w:p>
        </w:tc>
        <w:tc>
          <w:tcPr>
            <w:tcW w:w="2946" w:type="dxa"/>
            <w:vAlign w:val="center"/>
          </w:tcPr>
          <w:p w14:paraId="11CB2769" w14:textId="77777777" w:rsidR="008910DB" w:rsidRPr="006A1DD0" w:rsidRDefault="008910DB" w:rsidP="008910DB">
            <w:pPr>
              <w:rPr>
                <w:rFonts w:cs="Calibri"/>
                <w:color w:val="000000" w:themeColor="text1"/>
              </w:rPr>
            </w:pPr>
          </w:p>
        </w:tc>
      </w:tr>
      <w:tr w:rsidR="006A1DD0" w:rsidRPr="006A1DD0" w14:paraId="4EF9658B" w14:textId="77777777" w:rsidTr="008910DB">
        <w:trPr>
          <w:trHeight w:val="720"/>
          <w:jc w:val="center"/>
        </w:trPr>
        <w:tc>
          <w:tcPr>
            <w:tcW w:w="1152" w:type="dxa"/>
            <w:vAlign w:val="center"/>
          </w:tcPr>
          <w:p w14:paraId="3BAF86E1" w14:textId="15A6CC04" w:rsidR="008910DB" w:rsidRPr="006A1DD0" w:rsidRDefault="008910DB" w:rsidP="008910DB">
            <w:pPr>
              <w:rPr>
                <w:rFonts w:cs="Calibri"/>
                <w:color w:val="000000" w:themeColor="text1"/>
              </w:rPr>
            </w:pPr>
            <w:r w:rsidRPr="006A1DD0">
              <w:rPr>
                <w:rFonts w:cs="Calibri"/>
                <w:color w:val="000000" w:themeColor="text1"/>
              </w:rPr>
              <w:t>Week #8</w:t>
            </w:r>
          </w:p>
        </w:tc>
        <w:tc>
          <w:tcPr>
            <w:tcW w:w="2945" w:type="dxa"/>
            <w:vAlign w:val="center"/>
          </w:tcPr>
          <w:p w14:paraId="57D648B8" w14:textId="77777777" w:rsidR="008910DB" w:rsidRPr="006A1DD0" w:rsidRDefault="008910DB" w:rsidP="008910DB">
            <w:pPr>
              <w:rPr>
                <w:rFonts w:cs="Calibri"/>
                <w:color w:val="000000" w:themeColor="text1"/>
              </w:rPr>
            </w:pPr>
          </w:p>
        </w:tc>
        <w:tc>
          <w:tcPr>
            <w:tcW w:w="2946" w:type="dxa"/>
            <w:vAlign w:val="center"/>
          </w:tcPr>
          <w:p w14:paraId="52B092A9" w14:textId="77777777" w:rsidR="008910DB" w:rsidRPr="006A1DD0" w:rsidRDefault="008910DB" w:rsidP="008910DB">
            <w:pPr>
              <w:rPr>
                <w:rFonts w:cs="Calibri"/>
                <w:color w:val="000000" w:themeColor="text1"/>
              </w:rPr>
            </w:pPr>
          </w:p>
        </w:tc>
        <w:tc>
          <w:tcPr>
            <w:tcW w:w="2946" w:type="dxa"/>
            <w:vAlign w:val="center"/>
          </w:tcPr>
          <w:p w14:paraId="5AF732BD" w14:textId="77777777" w:rsidR="008910DB" w:rsidRPr="006A1DD0" w:rsidRDefault="008910DB" w:rsidP="008910DB">
            <w:pPr>
              <w:rPr>
                <w:rFonts w:cs="Calibri"/>
                <w:color w:val="000000" w:themeColor="text1"/>
              </w:rPr>
            </w:pPr>
          </w:p>
        </w:tc>
        <w:tc>
          <w:tcPr>
            <w:tcW w:w="2946" w:type="dxa"/>
            <w:vAlign w:val="center"/>
          </w:tcPr>
          <w:p w14:paraId="5862523A" w14:textId="77777777" w:rsidR="008910DB" w:rsidRPr="006A1DD0" w:rsidRDefault="008910DB" w:rsidP="008910DB">
            <w:pPr>
              <w:rPr>
                <w:rFonts w:cs="Calibri"/>
                <w:color w:val="000000" w:themeColor="text1"/>
              </w:rPr>
            </w:pPr>
          </w:p>
        </w:tc>
      </w:tr>
      <w:tr w:rsidR="006A1DD0" w:rsidRPr="006A1DD0" w14:paraId="7C382528" w14:textId="77777777" w:rsidTr="008910DB">
        <w:trPr>
          <w:trHeight w:val="720"/>
          <w:jc w:val="center"/>
        </w:trPr>
        <w:tc>
          <w:tcPr>
            <w:tcW w:w="1152" w:type="dxa"/>
            <w:vAlign w:val="center"/>
          </w:tcPr>
          <w:p w14:paraId="50B9639B" w14:textId="1CCC2689" w:rsidR="008910DB" w:rsidRPr="006A1DD0" w:rsidRDefault="008910DB" w:rsidP="008910DB">
            <w:pPr>
              <w:rPr>
                <w:rFonts w:cs="Calibri"/>
                <w:color w:val="000000" w:themeColor="text1"/>
              </w:rPr>
            </w:pPr>
            <w:r w:rsidRPr="006A1DD0">
              <w:rPr>
                <w:rFonts w:cs="Calibri"/>
                <w:color w:val="000000" w:themeColor="text1"/>
              </w:rPr>
              <w:t>Week #9</w:t>
            </w:r>
          </w:p>
        </w:tc>
        <w:tc>
          <w:tcPr>
            <w:tcW w:w="2945" w:type="dxa"/>
            <w:vAlign w:val="center"/>
          </w:tcPr>
          <w:p w14:paraId="732F108A" w14:textId="77777777" w:rsidR="008910DB" w:rsidRPr="006A1DD0" w:rsidRDefault="008910DB" w:rsidP="008910DB">
            <w:pPr>
              <w:rPr>
                <w:rFonts w:cs="Calibri"/>
                <w:color w:val="000000" w:themeColor="text1"/>
              </w:rPr>
            </w:pPr>
          </w:p>
        </w:tc>
        <w:tc>
          <w:tcPr>
            <w:tcW w:w="2946" w:type="dxa"/>
            <w:vAlign w:val="center"/>
          </w:tcPr>
          <w:p w14:paraId="6F9A792A" w14:textId="77777777" w:rsidR="008910DB" w:rsidRPr="006A1DD0" w:rsidRDefault="008910DB" w:rsidP="008910DB">
            <w:pPr>
              <w:rPr>
                <w:rFonts w:cs="Calibri"/>
                <w:color w:val="000000" w:themeColor="text1"/>
              </w:rPr>
            </w:pPr>
          </w:p>
        </w:tc>
        <w:tc>
          <w:tcPr>
            <w:tcW w:w="2946" w:type="dxa"/>
            <w:vAlign w:val="center"/>
          </w:tcPr>
          <w:p w14:paraId="142723D7" w14:textId="77777777" w:rsidR="008910DB" w:rsidRPr="006A1DD0" w:rsidRDefault="008910DB" w:rsidP="008910DB">
            <w:pPr>
              <w:rPr>
                <w:rFonts w:cs="Calibri"/>
                <w:color w:val="000000" w:themeColor="text1"/>
              </w:rPr>
            </w:pPr>
          </w:p>
        </w:tc>
        <w:tc>
          <w:tcPr>
            <w:tcW w:w="2946" w:type="dxa"/>
            <w:vAlign w:val="center"/>
          </w:tcPr>
          <w:p w14:paraId="3C96B204" w14:textId="77777777" w:rsidR="008910DB" w:rsidRPr="006A1DD0" w:rsidRDefault="008910DB" w:rsidP="008910DB">
            <w:pPr>
              <w:rPr>
                <w:rFonts w:cs="Calibri"/>
                <w:color w:val="000000" w:themeColor="text1"/>
              </w:rPr>
            </w:pPr>
          </w:p>
        </w:tc>
      </w:tr>
      <w:tr w:rsidR="008910DB" w:rsidRPr="006A1DD0" w14:paraId="63357C28" w14:textId="77777777" w:rsidTr="008910DB">
        <w:trPr>
          <w:trHeight w:val="720"/>
          <w:jc w:val="center"/>
        </w:trPr>
        <w:tc>
          <w:tcPr>
            <w:tcW w:w="1152" w:type="dxa"/>
            <w:vAlign w:val="center"/>
          </w:tcPr>
          <w:p w14:paraId="10F66A58" w14:textId="6BAFE96F" w:rsidR="008910DB" w:rsidRPr="006A1DD0" w:rsidRDefault="008910DB" w:rsidP="008910DB">
            <w:pPr>
              <w:rPr>
                <w:rFonts w:cs="Calibri"/>
                <w:color w:val="000000" w:themeColor="text1"/>
              </w:rPr>
            </w:pPr>
            <w:r w:rsidRPr="006A1DD0">
              <w:rPr>
                <w:rFonts w:cs="Calibri"/>
                <w:color w:val="000000" w:themeColor="text1"/>
              </w:rPr>
              <w:t>Week #10</w:t>
            </w:r>
          </w:p>
        </w:tc>
        <w:tc>
          <w:tcPr>
            <w:tcW w:w="2945" w:type="dxa"/>
            <w:vAlign w:val="center"/>
          </w:tcPr>
          <w:p w14:paraId="585A5A5B" w14:textId="77777777" w:rsidR="008910DB" w:rsidRPr="006A1DD0" w:rsidRDefault="008910DB" w:rsidP="008910DB">
            <w:pPr>
              <w:rPr>
                <w:rFonts w:cs="Calibri"/>
                <w:color w:val="000000" w:themeColor="text1"/>
              </w:rPr>
            </w:pPr>
          </w:p>
        </w:tc>
        <w:tc>
          <w:tcPr>
            <w:tcW w:w="2946" w:type="dxa"/>
            <w:vAlign w:val="center"/>
          </w:tcPr>
          <w:p w14:paraId="1D492B3B" w14:textId="77777777" w:rsidR="008910DB" w:rsidRPr="006A1DD0" w:rsidRDefault="008910DB" w:rsidP="008910DB">
            <w:pPr>
              <w:rPr>
                <w:rFonts w:cs="Calibri"/>
                <w:color w:val="000000" w:themeColor="text1"/>
              </w:rPr>
            </w:pPr>
          </w:p>
        </w:tc>
        <w:tc>
          <w:tcPr>
            <w:tcW w:w="2946" w:type="dxa"/>
            <w:vAlign w:val="center"/>
          </w:tcPr>
          <w:p w14:paraId="1B0C2591" w14:textId="77777777" w:rsidR="008910DB" w:rsidRPr="006A1DD0" w:rsidRDefault="008910DB" w:rsidP="008910DB">
            <w:pPr>
              <w:rPr>
                <w:rFonts w:cs="Calibri"/>
                <w:color w:val="000000" w:themeColor="text1"/>
              </w:rPr>
            </w:pPr>
          </w:p>
        </w:tc>
        <w:tc>
          <w:tcPr>
            <w:tcW w:w="2946" w:type="dxa"/>
            <w:vAlign w:val="center"/>
          </w:tcPr>
          <w:p w14:paraId="3C09E8D1" w14:textId="77777777" w:rsidR="008910DB" w:rsidRPr="006A1DD0" w:rsidRDefault="008910DB" w:rsidP="008910DB">
            <w:pPr>
              <w:rPr>
                <w:rFonts w:cs="Calibri"/>
                <w:color w:val="000000" w:themeColor="text1"/>
              </w:rPr>
            </w:pPr>
          </w:p>
        </w:tc>
      </w:tr>
    </w:tbl>
    <w:p w14:paraId="7D84D1F5" w14:textId="77777777" w:rsidR="008910DB" w:rsidRPr="006A1DD0" w:rsidRDefault="008910DB" w:rsidP="008910DB">
      <w:pPr>
        <w:rPr>
          <w:rFonts w:cs="Calibri"/>
          <w:color w:val="000000" w:themeColor="text1"/>
        </w:rPr>
      </w:pPr>
    </w:p>
    <w:p w14:paraId="3D7BC57B" w14:textId="77777777" w:rsidR="00E87A97" w:rsidRPr="006A1DD0" w:rsidRDefault="00E87A97" w:rsidP="008910DB">
      <w:pPr>
        <w:rPr>
          <w:rFonts w:cs="Calibri"/>
          <w:color w:val="000000" w:themeColor="text1"/>
        </w:rPr>
      </w:pPr>
    </w:p>
    <w:p w14:paraId="403919BB" w14:textId="2480B611" w:rsidR="008910DB" w:rsidRPr="006A1DD0" w:rsidRDefault="00615FD8" w:rsidP="008910DB">
      <w:pPr>
        <w:rPr>
          <w:rFonts w:cs="Calibri"/>
          <w:color w:val="000000" w:themeColor="text1"/>
        </w:rPr>
      </w:pPr>
      <w:r w:rsidRPr="006A1DD0">
        <w:rPr>
          <w:rFonts w:cs="Calibri"/>
          <w:color w:val="000000" w:themeColor="text1"/>
        </w:rPr>
        <w:t>3.</w:t>
      </w:r>
      <w:r w:rsidRPr="006A1DD0">
        <w:rPr>
          <w:rFonts w:cs="Calibri"/>
          <w:color w:val="000000" w:themeColor="text1"/>
        </w:rPr>
        <w:tab/>
        <w:t>Reflection/Comments (Full Version of “What Went Well/What You could/should have done differently)</w:t>
      </w:r>
    </w:p>
    <w:p w14:paraId="35B44F0F" w14:textId="47FF8DAD" w:rsidR="00615FD8" w:rsidRPr="006A1DD0" w:rsidRDefault="0013144E" w:rsidP="0013144E">
      <w:pPr>
        <w:pStyle w:val="p1"/>
        <w:rPr>
          <w:rFonts w:ascii="Calibri" w:hAnsi="Calibri" w:cs="Calibri"/>
          <w:color w:val="000000" w:themeColor="text1"/>
        </w:rPr>
      </w:pPr>
      <w:r w:rsidRPr="006A1DD0">
        <w:rPr>
          <w:rFonts w:ascii="Calibri" w:hAnsi="Calibri" w:cs="Calibri"/>
          <w:color w:val="000000" w:themeColor="text1"/>
        </w:rPr>
        <w:t>This week went well overall. I’m glad that Andriy and Justin agreed to split smoothly and the setup process for my project was smooth. I’m happy with the pace of my progress so far. If I could have done something differently, I’d have started with this idea and documented the setup steps more thoroughly. I also plan to explore modular API design early so future integration (like mock interviews or feedback scoring) will also be smoother.</w:t>
      </w:r>
    </w:p>
    <w:p w14:paraId="66269073" w14:textId="77777777" w:rsidR="00615FD8" w:rsidRPr="006A1DD0" w:rsidRDefault="00615FD8" w:rsidP="008910DB">
      <w:pPr>
        <w:rPr>
          <w:rFonts w:cs="Calibri"/>
          <w:color w:val="000000" w:themeColor="text1"/>
        </w:rPr>
      </w:pPr>
    </w:p>
    <w:p w14:paraId="402F319C" w14:textId="690BDBDB" w:rsidR="00AE74E5" w:rsidRPr="006A1DD0" w:rsidRDefault="00615FD8" w:rsidP="00AE74E5">
      <w:pPr>
        <w:rPr>
          <w:rFonts w:cs="Calibri"/>
          <w:color w:val="000000" w:themeColor="text1"/>
        </w:rPr>
      </w:pPr>
      <w:r w:rsidRPr="006A1DD0">
        <w:rPr>
          <w:rFonts w:cs="Calibri"/>
          <w:color w:val="000000" w:themeColor="text1"/>
        </w:rPr>
        <w:t>4</w:t>
      </w:r>
      <w:r w:rsidR="00AE74E5" w:rsidRPr="006A1DD0">
        <w:rPr>
          <w:rFonts w:cs="Calibri"/>
          <w:color w:val="000000" w:themeColor="text1"/>
        </w:rPr>
        <w:t>.</w:t>
      </w:r>
      <w:r w:rsidR="00AE74E5" w:rsidRPr="006A1DD0">
        <w:rPr>
          <w:rFonts w:cs="Calibri"/>
          <w:color w:val="000000" w:themeColor="text1"/>
        </w:rPr>
        <w:tab/>
        <w:t>Evidence of Work</w:t>
      </w:r>
    </w:p>
    <w:p w14:paraId="48D02B89" w14:textId="77777777" w:rsidR="00CB13AF" w:rsidRPr="006A1DD0" w:rsidRDefault="00CB13AF" w:rsidP="00AE74E5">
      <w:pPr>
        <w:rPr>
          <w:rFonts w:cs="Calibri"/>
          <w:color w:val="000000" w:themeColor="text1"/>
        </w:rPr>
      </w:pPr>
    </w:p>
    <w:p w14:paraId="5A6B1763" w14:textId="4C20C31C" w:rsidR="00CB13AF" w:rsidRPr="006A1DD0" w:rsidRDefault="00CB13AF" w:rsidP="00AE74E5">
      <w:pPr>
        <w:rPr>
          <w:rFonts w:cs="Calibri"/>
          <w:color w:val="000000" w:themeColor="text1"/>
        </w:rPr>
      </w:pPr>
      <w:hyperlink r:id="rId12" w:history="1">
        <w:r w:rsidRPr="006A1DD0">
          <w:rPr>
            <w:rStyle w:val="Hyperlink"/>
            <w:rFonts w:cs="Calibri"/>
            <w:color w:val="000000" w:themeColor="text1"/>
          </w:rPr>
          <w:t>https://www.youtube.com/watch?v=EtldFS3JbGs</w:t>
        </w:r>
      </w:hyperlink>
    </w:p>
    <w:p w14:paraId="744068D2" w14:textId="77777777" w:rsidR="00CB13AF" w:rsidRPr="006A1DD0" w:rsidRDefault="00CB13AF" w:rsidP="00AE74E5">
      <w:pPr>
        <w:rPr>
          <w:rFonts w:cs="Calibri"/>
          <w:color w:val="000000" w:themeColor="text1"/>
        </w:rPr>
      </w:pPr>
    </w:p>
    <w:p w14:paraId="73AABC73" w14:textId="2BBCFB41" w:rsidR="00CB13AF" w:rsidRPr="006A1DD0" w:rsidRDefault="00CB13AF" w:rsidP="00CB13AF">
      <w:pPr>
        <w:rPr>
          <w:rFonts w:cs="Calibri"/>
          <w:color w:val="000000" w:themeColor="text1"/>
        </w:rPr>
      </w:pPr>
      <w:r w:rsidRPr="006A1DD0">
        <w:rPr>
          <w:rFonts w:cs="Calibri"/>
          <w:color w:val="000000" w:themeColor="text1"/>
        </w:rPr>
        <w:t xml:space="preserve">Conversational Memory in </w:t>
      </w:r>
      <w:proofErr w:type="spellStart"/>
      <w:r w:rsidRPr="006A1DD0">
        <w:rPr>
          <w:rFonts w:cs="Calibri"/>
          <w:color w:val="000000" w:themeColor="text1"/>
        </w:rPr>
        <w:t>LangChain</w:t>
      </w:r>
      <w:proofErr w:type="spellEnd"/>
      <w:r w:rsidRPr="006A1DD0">
        <w:rPr>
          <w:rFonts w:cs="Calibri"/>
          <w:color w:val="000000" w:themeColor="text1"/>
        </w:rPr>
        <w:t xml:space="preserve"> for 2025 </w:t>
      </w:r>
      <w:proofErr w:type="spellStart"/>
      <w:r w:rsidRPr="006A1DD0">
        <w:rPr>
          <w:rFonts w:cs="Calibri"/>
          <w:color w:val="000000" w:themeColor="text1"/>
        </w:rPr>
        <w:t>youtube</w:t>
      </w:r>
      <w:proofErr w:type="spellEnd"/>
      <w:r w:rsidRPr="006A1DD0">
        <w:rPr>
          <w:rFonts w:cs="Calibri"/>
          <w:color w:val="000000" w:themeColor="text1"/>
        </w:rPr>
        <w:t xml:space="preserve"> video </w:t>
      </w:r>
    </w:p>
    <w:p w14:paraId="5FE956D4" w14:textId="77777777" w:rsidR="00CB13AF" w:rsidRPr="006A1DD0" w:rsidRDefault="00CB13AF" w:rsidP="00AE74E5">
      <w:pPr>
        <w:rPr>
          <w:rFonts w:cs="Calibri"/>
          <w:color w:val="000000" w:themeColor="text1"/>
        </w:rPr>
      </w:pPr>
    </w:p>
    <w:p w14:paraId="4C85DF70" w14:textId="232404AB" w:rsidR="00CB13AF" w:rsidRPr="006A1DD0" w:rsidRDefault="00CB13AF" w:rsidP="00AE74E5">
      <w:pPr>
        <w:rPr>
          <w:rFonts w:cs="Calibri"/>
          <w:color w:val="000000" w:themeColor="text1"/>
        </w:rPr>
      </w:pPr>
      <w:r w:rsidRPr="006A1DD0">
        <w:rPr>
          <w:rFonts w:cs="Calibri"/>
          <w:noProof/>
          <w:color w:val="000000" w:themeColor="text1"/>
        </w:rPr>
        <w:drawing>
          <wp:inline distT="0" distB="0" distL="0" distR="0" wp14:anchorId="135BF89E" wp14:editId="4C11F20A">
            <wp:extent cx="8229600" cy="4656455"/>
            <wp:effectExtent l="0" t="0" r="0" b="4445"/>
            <wp:docPr id="1669299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99035"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4656455"/>
                    </a:xfrm>
                    <a:prstGeom prst="rect">
                      <a:avLst/>
                    </a:prstGeom>
                  </pic:spPr>
                </pic:pic>
              </a:graphicData>
            </a:graphic>
          </wp:inline>
        </w:drawing>
      </w:r>
    </w:p>
    <w:p w14:paraId="747D17C0" w14:textId="00DFE865" w:rsidR="00CB13AF" w:rsidRPr="006A1DD0" w:rsidRDefault="00CB13AF" w:rsidP="00AE74E5">
      <w:pPr>
        <w:rPr>
          <w:rFonts w:cs="Calibri"/>
          <w:color w:val="000000" w:themeColor="text1"/>
        </w:rPr>
      </w:pPr>
      <w:proofErr w:type="spellStart"/>
      <w:r w:rsidRPr="006A1DD0">
        <w:rPr>
          <w:rFonts w:cs="Calibri"/>
          <w:color w:val="000000" w:themeColor="text1"/>
        </w:rPr>
        <w:t>Github</w:t>
      </w:r>
      <w:proofErr w:type="spellEnd"/>
      <w:r w:rsidRPr="006A1DD0">
        <w:rPr>
          <w:rFonts w:cs="Calibri"/>
          <w:color w:val="000000" w:themeColor="text1"/>
        </w:rPr>
        <w:t xml:space="preserve"> repo </w:t>
      </w:r>
    </w:p>
    <w:p w14:paraId="230AE234" w14:textId="77777777" w:rsidR="00CB13AF" w:rsidRPr="006A1DD0" w:rsidRDefault="00CB13AF" w:rsidP="00AE74E5">
      <w:pPr>
        <w:rPr>
          <w:rFonts w:cs="Calibri"/>
          <w:color w:val="000000" w:themeColor="text1"/>
        </w:rPr>
      </w:pPr>
    </w:p>
    <w:p w14:paraId="443C2F0D" w14:textId="611DD25E" w:rsidR="008910DB" w:rsidRPr="006A1DD0" w:rsidRDefault="00CB13AF" w:rsidP="008910DB">
      <w:pPr>
        <w:rPr>
          <w:rFonts w:cs="Calibri"/>
          <w:color w:val="000000" w:themeColor="text1"/>
        </w:rPr>
      </w:pPr>
      <w:hyperlink r:id="rId14" w:history="1">
        <w:r w:rsidRPr="006A1DD0">
          <w:rPr>
            <w:rStyle w:val="Hyperlink"/>
            <w:rFonts w:cs="Calibri"/>
            <w:color w:val="000000" w:themeColor="text1"/>
          </w:rPr>
          <w:t>https://www.youtube.com/watch?v=14102ccnZ48</w:t>
        </w:r>
      </w:hyperlink>
    </w:p>
    <w:p w14:paraId="63AF5DF0" w14:textId="77777777" w:rsidR="00CB13AF" w:rsidRPr="006A1DD0" w:rsidRDefault="00CB13AF" w:rsidP="008910DB">
      <w:pPr>
        <w:rPr>
          <w:rFonts w:cs="Calibri"/>
          <w:color w:val="000000" w:themeColor="text1"/>
        </w:rPr>
      </w:pPr>
    </w:p>
    <w:p w14:paraId="5F5A30E7" w14:textId="3E5AA14D" w:rsidR="00CB13AF" w:rsidRPr="006A1DD0" w:rsidRDefault="00CB13AF" w:rsidP="00CB13AF">
      <w:pPr>
        <w:rPr>
          <w:rFonts w:cs="Calibri"/>
          <w:color w:val="000000" w:themeColor="text1"/>
        </w:rPr>
      </w:pPr>
      <w:proofErr w:type="spellStart"/>
      <w:r w:rsidRPr="006A1DD0">
        <w:rPr>
          <w:rFonts w:cs="Calibri"/>
          <w:color w:val="000000" w:themeColor="text1"/>
        </w:rPr>
        <w:t>FastAPI</w:t>
      </w:r>
      <w:proofErr w:type="spellEnd"/>
      <w:r w:rsidRPr="006A1DD0">
        <w:rPr>
          <w:rFonts w:cs="Calibri"/>
          <w:color w:val="000000" w:themeColor="text1"/>
        </w:rPr>
        <w:t xml:space="preserve"> and React Full-stack Application: How to add COR to </w:t>
      </w:r>
      <w:proofErr w:type="spellStart"/>
      <w:r w:rsidRPr="006A1DD0">
        <w:rPr>
          <w:rFonts w:cs="Calibri"/>
          <w:color w:val="000000" w:themeColor="text1"/>
        </w:rPr>
        <w:t>fastAPI</w:t>
      </w:r>
      <w:proofErr w:type="spellEnd"/>
      <w:r w:rsidRPr="006A1DD0">
        <w:rPr>
          <w:rFonts w:cs="Calibri"/>
          <w:color w:val="000000" w:themeColor="text1"/>
        </w:rPr>
        <w:t xml:space="preserve"> </w:t>
      </w:r>
      <w:proofErr w:type="spellStart"/>
      <w:r w:rsidRPr="006A1DD0">
        <w:rPr>
          <w:rFonts w:cs="Calibri"/>
          <w:color w:val="000000" w:themeColor="text1"/>
        </w:rPr>
        <w:t>youtube</w:t>
      </w:r>
      <w:proofErr w:type="spellEnd"/>
      <w:r w:rsidRPr="006A1DD0">
        <w:rPr>
          <w:rFonts w:cs="Calibri"/>
          <w:color w:val="000000" w:themeColor="text1"/>
        </w:rPr>
        <w:t xml:space="preserve"> video </w:t>
      </w:r>
    </w:p>
    <w:p w14:paraId="2506CB63" w14:textId="77777777" w:rsidR="00CB13AF" w:rsidRPr="006A1DD0" w:rsidRDefault="00CB13AF" w:rsidP="00CB13AF">
      <w:pPr>
        <w:rPr>
          <w:rFonts w:cs="Calibri"/>
          <w:color w:val="000000" w:themeColor="text1"/>
        </w:rPr>
      </w:pPr>
    </w:p>
    <w:p w14:paraId="1976E29A" w14:textId="77777777" w:rsidR="00CB13AF" w:rsidRPr="006A1DD0" w:rsidRDefault="00CB13AF" w:rsidP="008910DB">
      <w:pPr>
        <w:rPr>
          <w:rFonts w:cs="Calibri"/>
          <w:color w:val="000000" w:themeColor="text1"/>
        </w:rPr>
      </w:pPr>
    </w:p>
    <w:p w14:paraId="22FF599A" w14:textId="4BD1B5B0" w:rsidR="00EC4A74" w:rsidRPr="006A1DD0" w:rsidRDefault="00EC4A74" w:rsidP="008910DB">
      <w:pPr>
        <w:rPr>
          <w:rFonts w:cs="Calibri"/>
          <w:color w:val="000000" w:themeColor="text1"/>
        </w:rPr>
      </w:pPr>
      <w:r w:rsidRPr="006A1DD0">
        <w:rPr>
          <w:rFonts w:cs="Calibri"/>
          <w:color w:val="000000" w:themeColor="text1"/>
        </w:rPr>
        <w:t>5. Next week’s plan</w:t>
      </w:r>
    </w:p>
    <w:p w14:paraId="69F80899" w14:textId="44D21F92" w:rsidR="0013144E" w:rsidRPr="006A1DD0" w:rsidRDefault="0013144E" w:rsidP="0013144E">
      <w:pPr>
        <w:pStyle w:val="p1"/>
        <w:numPr>
          <w:ilvl w:val="0"/>
          <w:numId w:val="4"/>
        </w:numPr>
        <w:rPr>
          <w:rFonts w:ascii="Calibri" w:hAnsi="Calibri" w:cs="Calibri"/>
          <w:color w:val="000000" w:themeColor="text1"/>
          <w:sz w:val="22"/>
          <w:szCs w:val="22"/>
        </w:rPr>
      </w:pPr>
      <w:r w:rsidRPr="006A1DD0">
        <w:rPr>
          <w:rFonts w:ascii="Calibri" w:hAnsi="Calibri" w:cs="Calibri"/>
          <w:color w:val="000000" w:themeColor="text1"/>
          <w:sz w:val="22"/>
          <w:szCs w:val="22"/>
        </w:rPr>
        <w:t xml:space="preserve">Implement </w:t>
      </w:r>
      <w:r w:rsidRPr="006A1DD0">
        <w:rPr>
          <w:rStyle w:val="s1"/>
          <w:rFonts w:ascii="Calibri" w:eastAsiaTheme="majorEastAsia" w:hAnsi="Calibri" w:cs="Calibri"/>
          <w:color w:val="000000" w:themeColor="text1"/>
          <w:sz w:val="22"/>
          <w:szCs w:val="22"/>
        </w:rPr>
        <w:t>frontend skeleton</w:t>
      </w:r>
      <w:r w:rsidRPr="006A1DD0">
        <w:rPr>
          <w:rFonts w:ascii="Calibri" w:hAnsi="Calibri" w:cs="Calibri"/>
          <w:color w:val="000000" w:themeColor="text1"/>
          <w:sz w:val="22"/>
          <w:szCs w:val="22"/>
        </w:rPr>
        <w:t xml:space="preserve"> using React</w:t>
      </w:r>
      <w:r w:rsidR="00CB13AF" w:rsidRPr="006A1DD0">
        <w:rPr>
          <w:rFonts w:ascii="Calibri" w:hAnsi="Calibri" w:cs="Calibri"/>
          <w:color w:val="000000" w:themeColor="text1"/>
          <w:sz w:val="22"/>
          <w:szCs w:val="22"/>
        </w:rPr>
        <w:t xml:space="preserve">. </w:t>
      </w:r>
    </w:p>
    <w:p w14:paraId="6B6EC2AD" w14:textId="77777777" w:rsidR="0013144E" w:rsidRPr="006A1DD0" w:rsidRDefault="0013144E" w:rsidP="0013144E">
      <w:pPr>
        <w:pStyle w:val="p1"/>
        <w:numPr>
          <w:ilvl w:val="0"/>
          <w:numId w:val="4"/>
        </w:numPr>
        <w:rPr>
          <w:rFonts w:ascii="Calibri" w:hAnsi="Calibri" w:cs="Calibri"/>
          <w:color w:val="000000" w:themeColor="text1"/>
          <w:sz w:val="22"/>
          <w:szCs w:val="22"/>
        </w:rPr>
      </w:pPr>
      <w:r w:rsidRPr="006A1DD0">
        <w:rPr>
          <w:rFonts w:ascii="Calibri" w:hAnsi="Calibri" w:cs="Calibri"/>
          <w:color w:val="000000" w:themeColor="text1"/>
          <w:sz w:val="22"/>
          <w:szCs w:val="22"/>
        </w:rPr>
        <w:t>Connect frontend to backend using Axios and test API communication.</w:t>
      </w:r>
    </w:p>
    <w:p w14:paraId="132F52AC" w14:textId="77777777" w:rsidR="0013144E" w:rsidRPr="006A1DD0" w:rsidRDefault="0013144E" w:rsidP="0013144E">
      <w:pPr>
        <w:pStyle w:val="p1"/>
        <w:numPr>
          <w:ilvl w:val="0"/>
          <w:numId w:val="4"/>
        </w:numPr>
        <w:rPr>
          <w:rFonts w:ascii="Calibri" w:hAnsi="Calibri" w:cs="Calibri"/>
          <w:color w:val="000000" w:themeColor="text1"/>
          <w:sz w:val="22"/>
          <w:szCs w:val="22"/>
        </w:rPr>
      </w:pPr>
      <w:r w:rsidRPr="006A1DD0">
        <w:rPr>
          <w:rFonts w:ascii="Calibri" w:hAnsi="Calibri" w:cs="Calibri"/>
          <w:color w:val="000000" w:themeColor="text1"/>
          <w:sz w:val="22"/>
          <w:szCs w:val="22"/>
        </w:rPr>
        <w:t xml:space="preserve">Begin designing </w:t>
      </w:r>
      <w:r w:rsidRPr="006A1DD0">
        <w:rPr>
          <w:rStyle w:val="s1"/>
          <w:rFonts w:ascii="Calibri" w:eastAsiaTheme="majorEastAsia" w:hAnsi="Calibri" w:cs="Calibri"/>
          <w:color w:val="000000" w:themeColor="text1"/>
          <w:sz w:val="22"/>
          <w:szCs w:val="22"/>
        </w:rPr>
        <w:t>database schema</w:t>
      </w:r>
      <w:r w:rsidRPr="006A1DD0">
        <w:rPr>
          <w:rFonts w:ascii="Calibri" w:hAnsi="Calibri" w:cs="Calibri"/>
          <w:color w:val="000000" w:themeColor="text1"/>
          <w:sz w:val="22"/>
          <w:szCs w:val="22"/>
        </w:rPr>
        <w:t xml:space="preserve"> for storing user sessions and interview history.</w:t>
      </w:r>
    </w:p>
    <w:p w14:paraId="198352A6" w14:textId="77777777" w:rsidR="0013144E" w:rsidRPr="006A1DD0" w:rsidRDefault="0013144E" w:rsidP="0013144E">
      <w:pPr>
        <w:pStyle w:val="p1"/>
        <w:numPr>
          <w:ilvl w:val="0"/>
          <w:numId w:val="4"/>
        </w:numPr>
        <w:rPr>
          <w:rFonts w:ascii="Calibri" w:hAnsi="Calibri" w:cs="Calibri"/>
          <w:color w:val="000000" w:themeColor="text1"/>
          <w:sz w:val="22"/>
          <w:szCs w:val="22"/>
        </w:rPr>
      </w:pPr>
      <w:r w:rsidRPr="006A1DD0">
        <w:rPr>
          <w:rStyle w:val="s1"/>
          <w:rFonts w:ascii="Calibri" w:eastAsiaTheme="majorEastAsia" w:hAnsi="Calibri" w:cs="Calibri"/>
          <w:color w:val="000000" w:themeColor="text1"/>
          <w:sz w:val="22"/>
          <w:szCs w:val="22"/>
        </w:rPr>
        <w:t xml:space="preserve">Draft preliminary </w:t>
      </w:r>
      <w:r w:rsidRPr="006A1DD0">
        <w:rPr>
          <w:rFonts w:ascii="Calibri" w:hAnsi="Calibri" w:cs="Calibri"/>
          <w:color w:val="000000" w:themeColor="text1"/>
          <w:sz w:val="22"/>
          <w:szCs w:val="22"/>
        </w:rPr>
        <w:t>mock interview flowchart</w:t>
      </w:r>
      <w:r w:rsidRPr="006A1DD0">
        <w:rPr>
          <w:rStyle w:val="s1"/>
          <w:rFonts w:ascii="Calibri" w:eastAsiaTheme="majorEastAsia" w:hAnsi="Calibri" w:cs="Calibri"/>
          <w:color w:val="000000" w:themeColor="text1"/>
          <w:sz w:val="22"/>
          <w:szCs w:val="22"/>
        </w:rPr>
        <w:t>.</w:t>
      </w:r>
    </w:p>
    <w:p w14:paraId="5CB2FF14" w14:textId="77777777" w:rsidR="0013144E" w:rsidRPr="006A1DD0" w:rsidRDefault="0013144E" w:rsidP="008910DB">
      <w:pPr>
        <w:rPr>
          <w:rFonts w:cs="Calibri"/>
          <w:color w:val="000000" w:themeColor="text1"/>
        </w:rPr>
      </w:pPr>
    </w:p>
    <w:sectPr w:rsidR="0013144E" w:rsidRPr="006A1DD0" w:rsidSect="008910D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B63"/>
    <w:multiLevelType w:val="hybridMultilevel"/>
    <w:tmpl w:val="8E9A46BC"/>
    <w:lvl w:ilvl="0" w:tplc="8304B866">
      <w:numFmt w:val="bullet"/>
      <w:lvlText w:val="•"/>
      <w:lvlJc w:val="left"/>
      <w:pPr>
        <w:ind w:left="400" w:hanging="360"/>
      </w:pPr>
      <w:rPr>
        <w:rFonts w:ascii="Times New Roman" w:eastAsia="Times New Roman" w:hAnsi="Times New Roman"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 w15:restartNumberingAfterBreak="0">
    <w:nsid w:val="13583C08"/>
    <w:multiLevelType w:val="hybridMultilevel"/>
    <w:tmpl w:val="98B2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F2094"/>
    <w:multiLevelType w:val="hybridMultilevel"/>
    <w:tmpl w:val="2B7E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E56DC"/>
    <w:multiLevelType w:val="multilevel"/>
    <w:tmpl w:val="141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B72B0"/>
    <w:multiLevelType w:val="hybridMultilevel"/>
    <w:tmpl w:val="4578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894725"/>
    <w:multiLevelType w:val="hybridMultilevel"/>
    <w:tmpl w:val="3B70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FF31B5"/>
    <w:multiLevelType w:val="hybridMultilevel"/>
    <w:tmpl w:val="4E64B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2058551">
    <w:abstractNumId w:val="6"/>
  </w:num>
  <w:num w:numId="2" w16cid:durableId="570769685">
    <w:abstractNumId w:val="1"/>
  </w:num>
  <w:num w:numId="3" w16cid:durableId="1569150446">
    <w:abstractNumId w:val="4"/>
  </w:num>
  <w:num w:numId="4" w16cid:durableId="558320209">
    <w:abstractNumId w:val="3"/>
  </w:num>
  <w:num w:numId="5" w16cid:durableId="1896311195">
    <w:abstractNumId w:val="2"/>
  </w:num>
  <w:num w:numId="6" w16cid:durableId="881752334">
    <w:abstractNumId w:val="5"/>
  </w:num>
  <w:num w:numId="7" w16cid:durableId="170375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36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DB"/>
    <w:rsid w:val="0000608B"/>
    <w:rsid w:val="00011C2E"/>
    <w:rsid w:val="000125C2"/>
    <w:rsid w:val="00015953"/>
    <w:rsid w:val="000220B4"/>
    <w:rsid w:val="00025DBD"/>
    <w:rsid w:val="00026BAD"/>
    <w:rsid w:val="00027ABF"/>
    <w:rsid w:val="000305DF"/>
    <w:rsid w:val="00033AF2"/>
    <w:rsid w:val="000357DA"/>
    <w:rsid w:val="000373E2"/>
    <w:rsid w:val="00047F32"/>
    <w:rsid w:val="00051A78"/>
    <w:rsid w:val="00052107"/>
    <w:rsid w:val="00053328"/>
    <w:rsid w:val="00060A89"/>
    <w:rsid w:val="0006179F"/>
    <w:rsid w:val="00063D82"/>
    <w:rsid w:val="000671BB"/>
    <w:rsid w:val="00071AAC"/>
    <w:rsid w:val="00073109"/>
    <w:rsid w:val="0007376C"/>
    <w:rsid w:val="000755B6"/>
    <w:rsid w:val="00081924"/>
    <w:rsid w:val="00091533"/>
    <w:rsid w:val="00092481"/>
    <w:rsid w:val="00096BE1"/>
    <w:rsid w:val="000A571E"/>
    <w:rsid w:val="000A6891"/>
    <w:rsid w:val="000B1480"/>
    <w:rsid w:val="000B484E"/>
    <w:rsid w:val="000B4E38"/>
    <w:rsid w:val="000C0717"/>
    <w:rsid w:val="000C1E70"/>
    <w:rsid w:val="000C22DB"/>
    <w:rsid w:val="000C4789"/>
    <w:rsid w:val="000C4868"/>
    <w:rsid w:val="000C7248"/>
    <w:rsid w:val="000D0EA2"/>
    <w:rsid w:val="000E5DB0"/>
    <w:rsid w:val="000F7631"/>
    <w:rsid w:val="00103260"/>
    <w:rsid w:val="00111BFF"/>
    <w:rsid w:val="001176B2"/>
    <w:rsid w:val="00117932"/>
    <w:rsid w:val="0012122F"/>
    <w:rsid w:val="001218A5"/>
    <w:rsid w:val="001225EC"/>
    <w:rsid w:val="00125052"/>
    <w:rsid w:val="00125653"/>
    <w:rsid w:val="001259F6"/>
    <w:rsid w:val="00126FD7"/>
    <w:rsid w:val="001270A3"/>
    <w:rsid w:val="001301A0"/>
    <w:rsid w:val="0013144E"/>
    <w:rsid w:val="00143594"/>
    <w:rsid w:val="00152383"/>
    <w:rsid w:val="0015303F"/>
    <w:rsid w:val="0015677E"/>
    <w:rsid w:val="00156D1B"/>
    <w:rsid w:val="001574B1"/>
    <w:rsid w:val="00162BAB"/>
    <w:rsid w:val="00175B5E"/>
    <w:rsid w:val="00180AC5"/>
    <w:rsid w:val="00181D74"/>
    <w:rsid w:val="00183345"/>
    <w:rsid w:val="001833F7"/>
    <w:rsid w:val="0018763F"/>
    <w:rsid w:val="001916AB"/>
    <w:rsid w:val="001A03BB"/>
    <w:rsid w:val="001B3340"/>
    <w:rsid w:val="001B3A1A"/>
    <w:rsid w:val="001B531E"/>
    <w:rsid w:val="001B7590"/>
    <w:rsid w:val="001C1D6B"/>
    <w:rsid w:val="001C27FD"/>
    <w:rsid w:val="001C71BE"/>
    <w:rsid w:val="001D0354"/>
    <w:rsid w:val="001D0655"/>
    <w:rsid w:val="001D6153"/>
    <w:rsid w:val="001E1B85"/>
    <w:rsid w:val="001E2F1B"/>
    <w:rsid w:val="001F334B"/>
    <w:rsid w:val="00201EB3"/>
    <w:rsid w:val="002067A6"/>
    <w:rsid w:val="00210D5B"/>
    <w:rsid w:val="0022392C"/>
    <w:rsid w:val="0022497B"/>
    <w:rsid w:val="0023102B"/>
    <w:rsid w:val="00235183"/>
    <w:rsid w:val="00237CAA"/>
    <w:rsid w:val="0024185E"/>
    <w:rsid w:val="0024271F"/>
    <w:rsid w:val="00246279"/>
    <w:rsid w:val="00247C4D"/>
    <w:rsid w:val="00250D94"/>
    <w:rsid w:val="00253007"/>
    <w:rsid w:val="002535D1"/>
    <w:rsid w:val="0025377B"/>
    <w:rsid w:val="002611C1"/>
    <w:rsid w:val="00261967"/>
    <w:rsid w:val="00263FBE"/>
    <w:rsid w:val="00270B43"/>
    <w:rsid w:val="002767AA"/>
    <w:rsid w:val="00280D20"/>
    <w:rsid w:val="0028339D"/>
    <w:rsid w:val="0029289A"/>
    <w:rsid w:val="00295836"/>
    <w:rsid w:val="00295A39"/>
    <w:rsid w:val="002964D1"/>
    <w:rsid w:val="002A340B"/>
    <w:rsid w:val="002A4222"/>
    <w:rsid w:val="002A5189"/>
    <w:rsid w:val="002A6D97"/>
    <w:rsid w:val="002C0062"/>
    <w:rsid w:val="002D7D5C"/>
    <w:rsid w:val="002E443E"/>
    <w:rsid w:val="002E5820"/>
    <w:rsid w:val="002F18BF"/>
    <w:rsid w:val="003035F5"/>
    <w:rsid w:val="0030674D"/>
    <w:rsid w:val="0030708D"/>
    <w:rsid w:val="003128C6"/>
    <w:rsid w:val="00314800"/>
    <w:rsid w:val="00324F5E"/>
    <w:rsid w:val="00325599"/>
    <w:rsid w:val="0032731D"/>
    <w:rsid w:val="00330775"/>
    <w:rsid w:val="003313EC"/>
    <w:rsid w:val="00332C1C"/>
    <w:rsid w:val="00335B7F"/>
    <w:rsid w:val="00342EFD"/>
    <w:rsid w:val="003458C5"/>
    <w:rsid w:val="00345CF9"/>
    <w:rsid w:val="00352C72"/>
    <w:rsid w:val="003531AA"/>
    <w:rsid w:val="003532CE"/>
    <w:rsid w:val="00353E3F"/>
    <w:rsid w:val="0035469B"/>
    <w:rsid w:val="0035470E"/>
    <w:rsid w:val="00360570"/>
    <w:rsid w:val="00362537"/>
    <w:rsid w:val="00362728"/>
    <w:rsid w:val="00362751"/>
    <w:rsid w:val="00364A5A"/>
    <w:rsid w:val="00365A44"/>
    <w:rsid w:val="00367B48"/>
    <w:rsid w:val="00367FB0"/>
    <w:rsid w:val="00371574"/>
    <w:rsid w:val="003746AA"/>
    <w:rsid w:val="00376510"/>
    <w:rsid w:val="003819D3"/>
    <w:rsid w:val="003821F1"/>
    <w:rsid w:val="00385CB0"/>
    <w:rsid w:val="003860D8"/>
    <w:rsid w:val="00386F55"/>
    <w:rsid w:val="00387FE4"/>
    <w:rsid w:val="00394019"/>
    <w:rsid w:val="003A18FE"/>
    <w:rsid w:val="003A6B3F"/>
    <w:rsid w:val="003A77E8"/>
    <w:rsid w:val="003B072F"/>
    <w:rsid w:val="003C458F"/>
    <w:rsid w:val="003C61C4"/>
    <w:rsid w:val="003D36C7"/>
    <w:rsid w:val="003D6C50"/>
    <w:rsid w:val="003E391F"/>
    <w:rsid w:val="003F1B60"/>
    <w:rsid w:val="003F6F00"/>
    <w:rsid w:val="003F75E9"/>
    <w:rsid w:val="004013B0"/>
    <w:rsid w:val="004061D9"/>
    <w:rsid w:val="00411A27"/>
    <w:rsid w:val="004122DB"/>
    <w:rsid w:val="00417F8D"/>
    <w:rsid w:val="00423F89"/>
    <w:rsid w:val="00427278"/>
    <w:rsid w:val="004276B8"/>
    <w:rsid w:val="004359F2"/>
    <w:rsid w:val="004362D9"/>
    <w:rsid w:val="00443864"/>
    <w:rsid w:val="00455548"/>
    <w:rsid w:val="00457225"/>
    <w:rsid w:val="00461BC5"/>
    <w:rsid w:val="00463467"/>
    <w:rsid w:val="00464D91"/>
    <w:rsid w:val="00464DDC"/>
    <w:rsid w:val="00470484"/>
    <w:rsid w:val="00473DEA"/>
    <w:rsid w:val="004766ED"/>
    <w:rsid w:val="0048011E"/>
    <w:rsid w:val="00486C50"/>
    <w:rsid w:val="00487955"/>
    <w:rsid w:val="004B539D"/>
    <w:rsid w:val="004C03FD"/>
    <w:rsid w:val="004C4717"/>
    <w:rsid w:val="004D6BC1"/>
    <w:rsid w:val="004D7F18"/>
    <w:rsid w:val="004E7ABC"/>
    <w:rsid w:val="004F3A7B"/>
    <w:rsid w:val="004F43D8"/>
    <w:rsid w:val="00505333"/>
    <w:rsid w:val="00511C99"/>
    <w:rsid w:val="0051430F"/>
    <w:rsid w:val="0052550F"/>
    <w:rsid w:val="00535ECB"/>
    <w:rsid w:val="00535F70"/>
    <w:rsid w:val="00537148"/>
    <w:rsid w:val="0054420C"/>
    <w:rsid w:val="00545C95"/>
    <w:rsid w:val="00550C25"/>
    <w:rsid w:val="00553681"/>
    <w:rsid w:val="00555AB6"/>
    <w:rsid w:val="00555FEE"/>
    <w:rsid w:val="00560B08"/>
    <w:rsid w:val="005654E6"/>
    <w:rsid w:val="0056685E"/>
    <w:rsid w:val="00567CA4"/>
    <w:rsid w:val="0057240C"/>
    <w:rsid w:val="00580656"/>
    <w:rsid w:val="00593886"/>
    <w:rsid w:val="00593CA8"/>
    <w:rsid w:val="00596EF0"/>
    <w:rsid w:val="005A187A"/>
    <w:rsid w:val="005A3CB9"/>
    <w:rsid w:val="005A7275"/>
    <w:rsid w:val="005B1051"/>
    <w:rsid w:val="005B3888"/>
    <w:rsid w:val="005B472A"/>
    <w:rsid w:val="005C2872"/>
    <w:rsid w:val="005C2E8A"/>
    <w:rsid w:val="005C4C33"/>
    <w:rsid w:val="005C7635"/>
    <w:rsid w:val="005D3BF8"/>
    <w:rsid w:val="005D5392"/>
    <w:rsid w:val="005E1337"/>
    <w:rsid w:val="005F23F2"/>
    <w:rsid w:val="005F3B20"/>
    <w:rsid w:val="005F6A87"/>
    <w:rsid w:val="00605E3D"/>
    <w:rsid w:val="00607BF8"/>
    <w:rsid w:val="0061250C"/>
    <w:rsid w:val="00615FD8"/>
    <w:rsid w:val="00617EBC"/>
    <w:rsid w:val="00620610"/>
    <w:rsid w:val="00631A0D"/>
    <w:rsid w:val="006332C1"/>
    <w:rsid w:val="006335A4"/>
    <w:rsid w:val="00633C64"/>
    <w:rsid w:val="00640685"/>
    <w:rsid w:val="00655FC6"/>
    <w:rsid w:val="00664396"/>
    <w:rsid w:val="0068178F"/>
    <w:rsid w:val="00681963"/>
    <w:rsid w:val="00681ECC"/>
    <w:rsid w:val="00686405"/>
    <w:rsid w:val="00693837"/>
    <w:rsid w:val="006950BC"/>
    <w:rsid w:val="00697DE3"/>
    <w:rsid w:val="006A1DD0"/>
    <w:rsid w:val="006C39D8"/>
    <w:rsid w:val="006C5A7F"/>
    <w:rsid w:val="006C7522"/>
    <w:rsid w:val="006D077D"/>
    <w:rsid w:val="006D2DBB"/>
    <w:rsid w:val="006E11AB"/>
    <w:rsid w:val="006F0976"/>
    <w:rsid w:val="006F32F4"/>
    <w:rsid w:val="006F7998"/>
    <w:rsid w:val="00707AAC"/>
    <w:rsid w:val="00707F29"/>
    <w:rsid w:val="0072501F"/>
    <w:rsid w:val="00726586"/>
    <w:rsid w:val="007267F5"/>
    <w:rsid w:val="007329CE"/>
    <w:rsid w:val="0074046D"/>
    <w:rsid w:val="00740773"/>
    <w:rsid w:val="00741BA6"/>
    <w:rsid w:val="007440A1"/>
    <w:rsid w:val="007449A5"/>
    <w:rsid w:val="00745D82"/>
    <w:rsid w:val="007467EA"/>
    <w:rsid w:val="007508C6"/>
    <w:rsid w:val="00754509"/>
    <w:rsid w:val="00755636"/>
    <w:rsid w:val="00770F1C"/>
    <w:rsid w:val="00771E2B"/>
    <w:rsid w:val="00774748"/>
    <w:rsid w:val="00780298"/>
    <w:rsid w:val="00791FB7"/>
    <w:rsid w:val="00795A21"/>
    <w:rsid w:val="007A09D2"/>
    <w:rsid w:val="007A179E"/>
    <w:rsid w:val="007A4A82"/>
    <w:rsid w:val="007B0A73"/>
    <w:rsid w:val="007B698E"/>
    <w:rsid w:val="007B730A"/>
    <w:rsid w:val="007C1759"/>
    <w:rsid w:val="007C41B5"/>
    <w:rsid w:val="007C42F0"/>
    <w:rsid w:val="007D315A"/>
    <w:rsid w:val="007D4F6B"/>
    <w:rsid w:val="007D7E3B"/>
    <w:rsid w:val="007E11C5"/>
    <w:rsid w:val="007E28CB"/>
    <w:rsid w:val="007E3FB2"/>
    <w:rsid w:val="007F2941"/>
    <w:rsid w:val="00803C57"/>
    <w:rsid w:val="00807029"/>
    <w:rsid w:val="00807384"/>
    <w:rsid w:val="0080757A"/>
    <w:rsid w:val="0081194F"/>
    <w:rsid w:val="00817E80"/>
    <w:rsid w:val="00823971"/>
    <w:rsid w:val="008314ED"/>
    <w:rsid w:val="0083351B"/>
    <w:rsid w:val="00843723"/>
    <w:rsid w:val="0084552B"/>
    <w:rsid w:val="00854EA3"/>
    <w:rsid w:val="008630AD"/>
    <w:rsid w:val="00864B45"/>
    <w:rsid w:val="008910DB"/>
    <w:rsid w:val="00891DFF"/>
    <w:rsid w:val="00891F34"/>
    <w:rsid w:val="008970F6"/>
    <w:rsid w:val="008A038A"/>
    <w:rsid w:val="008A2CF6"/>
    <w:rsid w:val="008B0D42"/>
    <w:rsid w:val="008B46F4"/>
    <w:rsid w:val="008C32B3"/>
    <w:rsid w:val="008D185F"/>
    <w:rsid w:val="008D338D"/>
    <w:rsid w:val="008E2742"/>
    <w:rsid w:val="008E42F9"/>
    <w:rsid w:val="008E46FF"/>
    <w:rsid w:val="008F2DB0"/>
    <w:rsid w:val="008F30D0"/>
    <w:rsid w:val="00901FDF"/>
    <w:rsid w:val="00904E60"/>
    <w:rsid w:val="009118F8"/>
    <w:rsid w:val="00913BF8"/>
    <w:rsid w:val="00921A82"/>
    <w:rsid w:val="009232B7"/>
    <w:rsid w:val="0092529B"/>
    <w:rsid w:val="00925965"/>
    <w:rsid w:val="00931859"/>
    <w:rsid w:val="0093237D"/>
    <w:rsid w:val="009433CE"/>
    <w:rsid w:val="00943A33"/>
    <w:rsid w:val="00943F12"/>
    <w:rsid w:val="00944B44"/>
    <w:rsid w:val="00944C69"/>
    <w:rsid w:val="00944F76"/>
    <w:rsid w:val="009452F4"/>
    <w:rsid w:val="009504D7"/>
    <w:rsid w:val="00952954"/>
    <w:rsid w:val="009549E2"/>
    <w:rsid w:val="009625DF"/>
    <w:rsid w:val="00972AD6"/>
    <w:rsid w:val="009740A2"/>
    <w:rsid w:val="00976375"/>
    <w:rsid w:val="00976882"/>
    <w:rsid w:val="009817AB"/>
    <w:rsid w:val="00983CFA"/>
    <w:rsid w:val="00987A86"/>
    <w:rsid w:val="00990A69"/>
    <w:rsid w:val="0099573A"/>
    <w:rsid w:val="009A0B06"/>
    <w:rsid w:val="009A35BA"/>
    <w:rsid w:val="009B00C9"/>
    <w:rsid w:val="009B3666"/>
    <w:rsid w:val="009B6AB0"/>
    <w:rsid w:val="009D21E9"/>
    <w:rsid w:val="009D4737"/>
    <w:rsid w:val="009D5AD2"/>
    <w:rsid w:val="009E36BE"/>
    <w:rsid w:val="009E45A0"/>
    <w:rsid w:val="009F19B7"/>
    <w:rsid w:val="009F520F"/>
    <w:rsid w:val="009F5390"/>
    <w:rsid w:val="009F5BCB"/>
    <w:rsid w:val="00A100D9"/>
    <w:rsid w:val="00A10BCF"/>
    <w:rsid w:val="00A1197A"/>
    <w:rsid w:val="00A139F7"/>
    <w:rsid w:val="00A153E4"/>
    <w:rsid w:val="00A30AB4"/>
    <w:rsid w:val="00A30D58"/>
    <w:rsid w:val="00A31A4B"/>
    <w:rsid w:val="00A36DF8"/>
    <w:rsid w:val="00A41222"/>
    <w:rsid w:val="00A434B6"/>
    <w:rsid w:val="00A45FE3"/>
    <w:rsid w:val="00A60B55"/>
    <w:rsid w:val="00A61065"/>
    <w:rsid w:val="00A61636"/>
    <w:rsid w:val="00A65F4B"/>
    <w:rsid w:val="00A70036"/>
    <w:rsid w:val="00A73212"/>
    <w:rsid w:val="00A77948"/>
    <w:rsid w:val="00A800DB"/>
    <w:rsid w:val="00A82402"/>
    <w:rsid w:val="00A84F5C"/>
    <w:rsid w:val="00A864CB"/>
    <w:rsid w:val="00A86B50"/>
    <w:rsid w:val="00A91D58"/>
    <w:rsid w:val="00AA0302"/>
    <w:rsid w:val="00AA2CD7"/>
    <w:rsid w:val="00AA2D27"/>
    <w:rsid w:val="00AA5D97"/>
    <w:rsid w:val="00AA63F4"/>
    <w:rsid w:val="00AB08B4"/>
    <w:rsid w:val="00AB29E9"/>
    <w:rsid w:val="00AB3F36"/>
    <w:rsid w:val="00AC460B"/>
    <w:rsid w:val="00AD23A8"/>
    <w:rsid w:val="00AD5D85"/>
    <w:rsid w:val="00AD6A22"/>
    <w:rsid w:val="00AE4705"/>
    <w:rsid w:val="00AE74E5"/>
    <w:rsid w:val="00AF1156"/>
    <w:rsid w:val="00B04BBB"/>
    <w:rsid w:val="00B053D6"/>
    <w:rsid w:val="00B15187"/>
    <w:rsid w:val="00B3759E"/>
    <w:rsid w:val="00B47E6D"/>
    <w:rsid w:val="00B55CDC"/>
    <w:rsid w:val="00B75F9C"/>
    <w:rsid w:val="00B82AC2"/>
    <w:rsid w:val="00B836D5"/>
    <w:rsid w:val="00B843EC"/>
    <w:rsid w:val="00B85CB1"/>
    <w:rsid w:val="00B8784B"/>
    <w:rsid w:val="00B92A94"/>
    <w:rsid w:val="00B94AD3"/>
    <w:rsid w:val="00B950F8"/>
    <w:rsid w:val="00BB143B"/>
    <w:rsid w:val="00BB2FD7"/>
    <w:rsid w:val="00BB6E33"/>
    <w:rsid w:val="00BB77A7"/>
    <w:rsid w:val="00BB79DF"/>
    <w:rsid w:val="00BC0185"/>
    <w:rsid w:val="00BC0A43"/>
    <w:rsid w:val="00BD1762"/>
    <w:rsid w:val="00BD47A1"/>
    <w:rsid w:val="00BD608C"/>
    <w:rsid w:val="00BD7668"/>
    <w:rsid w:val="00BE5860"/>
    <w:rsid w:val="00BF030B"/>
    <w:rsid w:val="00C03266"/>
    <w:rsid w:val="00C052BD"/>
    <w:rsid w:val="00C14B2C"/>
    <w:rsid w:val="00C16450"/>
    <w:rsid w:val="00C1660C"/>
    <w:rsid w:val="00C2669E"/>
    <w:rsid w:val="00C31402"/>
    <w:rsid w:val="00C32510"/>
    <w:rsid w:val="00C325FA"/>
    <w:rsid w:val="00C338BF"/>
    <w:rsid w:val="00C33E9A"/>
    <w:rsid w:val="00C40439"/>
    <w:rsid w:val="00C4454A"/>
    <w:rsid w:val="00C4625B"/>
    <w:rsid w:val="00C50533"/>
    <w:rsid w:val="00C5111B"/>
    <w:rsid w:val="00C52F2F"/>
    <w:rsid w:val="00C55F26"/>
    <w:rsid w:val="00C603F2"/>
    <w:rsid w:val="00C611EB"/>
    <w:rsid w:val="00C63415"/>
    <w:rsid w:val="00C63B79"/>
    <w:rsid w:val="00C67653"/>
    <w:rsid w:val="00C67790"/>
    <w:rsid w:val="00C700B8"/>
    <w:rsid w:val="00C70D5A"/>
    <w:rsid w:val="00C72049"/>
    <w:rsid w:val="00C72773"/>
    <w:rsid w:val="00C75D6F"/>
    <w:rsid w:val="00C873A8"/>
    <w:rsid w:val="00C94679"/>
    <w:rsid w:val="00C97443"/>
    <w:rsid w:val="00C974C3"/>
    <w:rsid w:val="00CA5691"/>
    <w:rsid w:val="00CB13AF"/>
    <w:rsid w:val="00CB1899"/>
    <w:rsid w:val="00CB518E"/>
    <w:rsid w:val="00CC2A90"/>
    <w:rsid w:val="00CC42FE"/>
    <w:rsid w:val="00CC507A"/>
    <w:rsid w:val="00CD28CD"/>
    <w:rsid w:val="00CE6271"/>
    <w:rsid w:val="00CE6E60"/>
    <w:rsid w:val="00CF2C68"/>
    <w:rsid w:val="00CF39C1"/>
    <w:rsid w:val="00CF5FFB"/>
    <w:rsid w:val="00CF61DB"/>
    <w:rsid w:val="00CF7B11"/>
    <w:rsid w:val="00D0162B"/>
    <w:rsid w:val="00D01D9E"/>
    <w:rsid w:val="00D13C67"/>
    <w:rsid w:val="00D14B46"/>
    <w:rsid w:val="00D22F7C"/>
    <w:rsid w:val="00D3180F"/>
    <w:rsid w:val="00D31E1E"/>
    <w:rsid w:val="00D3429F"/>
    <w:rsid w:val="00D40BDA"/>
    <w:rsid w:val="00D4104F"/>
    <w:rsid w:val="00D44391"/>
    <w:rsid w:val="00D4443D"/>
    <w:rsid w:val="00D45B04"/>
    <w:rsid w:val="00D55A3C"/>
    <w:rsid w:val="00D56D42"/>
    <w:rsid w:val="00D56DF5"/>
    <w:rsid w:val="00D57B35"/>
    <w:rsid w:val="00D63A30"/>
    <w:rsid w:val="00D67189"/>
    <w:rsid w:val="00D70832"/>
    <w:rsid w:val="00D70A64"/>
    <w:rsid w:val="00D732DA"/>
    <w:rsid w:val="00D74FAC"/>
    <w:rsid w:val="00D770EE"/>
    <w:rsid w:val="00D8095C"/>
    <w:rsid w:val="00D83696"/>
    <w:rsid w:val="00D86C1E"/>
    <w:rsid w:val="00D870E4"/>
    <w:rsid w:val="00D9219D"/>
    <w:rsid w:val="00D9393D"/>
    <w:rsid w:val="00D93C35"/>
    <w:rsid w:val="00D95D14"/>
    <w:rsid w:val="00DA3704"/>
    <w:rsid w:val="00DA76EA"/>
    <w:rsid w:val="00DB2EF9"/>
    <w:rsid w:val="00DB5565"/>
    <w:rsid w:val="00DB72B1"/>
    <w:rsid w:val="00DC358A"/>
    <w:rsid w:val="00DC4493"/>
    <w:rsid w:val="00DC497A"/>
    <w:rsid w:val="00DD2952"/>
    <w:rsid w:val="00DD33E6"/>
    <w:rsid w:val="00DD5728"/>
    <w:rsid w:val="00DE26EE"/>
    <w:rsid w:val="00DE2D6B"/>
    <w:rsid w:val="00DF04E5"/>
    <w:rsid w:val="00DF0A49"/>
    <w:rsid w:val="00DF2F5D"/>
    <w:rsid w:val="00DF416E"/>
    <w:rsid w:val="00DF5207"/>
    <w:rsid w:val="00E03482"/>
    <w:rsid w:val="00E044EF"/>
    <w:rsid w:val="00E06AB2"/>
    <w:rsid w:val="00E14C06"/>
    <w:rsid w:val="00E14EA1"/>
    <w:rsid w:val="00E15EFF"/>
    <w:rsid w:val="00E17D47"/>
    <w:rsid w:val="00E24D57"/>
    <w:rsid w:val="00E268AD"/>
    <w:rsid w:val="00E307F0"/>
    <w:rsid w:val="00E327E1"/>
    <w:rsid w:val="00E339B0"/>
    <w:rsid w:val="00E35382"/>
    <w:rsid w:val="00E36790"/>
    <w:rsid w:val="00E41E83"/>
    <w:rsid w:val="00E45FC0"/>
    <w:rsid w:val="00E50827"/>
    <w:rsid w:val="00E508FA"/>
    <w:rsid w:val="00E51D40"/>
    <w:rsid w:val="00E51FD2"/>
    <w:rsid w:val="00E60B2F"/>
    <w:rsid w:val="00E67102"/>
    <w:rsid w:val="00E73F00"/>
    <w:rsid w:val="00E7483B"/>
    <w:rsid w:val="00E771BF"/>
    <w:rsid w:val="00E80174"/>
    <w:rsid w:val="00E81F7A"/>
    <w:rsid w:val="00E87A97"/>
    <w:rsid w:val="00E92F49"/>
    <w:rsid w:val="00E93585"/>
    <w:rsid w:val="00E953FD"/>
    <w:rsid w:val="00E96FB2"/>
    <w:rsid w:val="00EA17F0"/>
    <w:rsid w:val="00EB2011"/>
    <w:rsid w:val="00EB373A"/>
    <w:rsid w:val="00EB65DF"/>
    <w:rsid w:val="00EC415E"/>
    <w:rsid w:val="00EC4A74"/>
    <w:rsid w:val="00ED19E2"/>
    <w:rsid w:val="00ED745C"/>
    <w:rsid w:val="00EE223E"/>
    <w:rsid w:val="00EF75BD"/>
    <w:rsid w:val="00EF78A2"/>
    <w:rsid w:val="00F0097C"/>
    <w:rsid w:val="00F033FD"/>
    <w:rsid w:val="00F065AE"/>
    <w:rsid w:val="00F06D97"/>
    <w:rsid w:val="00F11F00"/>
    <w:rsid w:val="00F13CD7"/>
    <w:rsid w:val="00F14C6D"/>
    <w:rsid w:val="00F21534"/>
    <w:rsid w:val="00F22BCC"/>
    <w:rsid w:val="00F236DD"/>
    <w:rsid w:val="00F23AAE"/>
    <w:rsid w:val="00F26CCE"/>
    <w:rsid w:val="00F278DE"/>
    <w:rsid w:val="00F30985"/>
    <w:rsid w:val="00F344DF"/>
    <w:rsid w:val="00F45F10"/>
    <w:rsid w:val="00F471D5"/>
    <w:rsid w:val="00F555DC"/>
    <w:rsid w:val="00F61A90"/>
    <w:rsid w:val="00F67F41"/>
    <w:rsid w:val="00F74E7B"/>
    <w:rsid w:val="00F7602B"/>
    <w:rsid w:val="00F86AA9"/>
    <w:rsid w:val="00F91A0B"/>
    <w:rsid w:val="00F95CC4"/>
    <w:rsid w:val="00FA65C2"/>
    <w:rsid w:val="00FB2896"/>
    <w:rsid w:val="00FC15F3"/>
    <w:rsid w:val="00FC4E79"/>
    <w:rsid w:val="00FC6E8D"/>
    <w:rsid w:val="00FC7038"/>
    <w:rsid w:val="00FC74C7"/>
    <w:rsid w:val="00FD3E58"/>
    <w:rsid w:val="00FE0132"/>
    <w:rsid w:val="00FE1CFB"/>
    <w:rsid w:val="00FE3302"/>
    <w:rsid w:val="00FE33C2"/>
    <w:rsid w:val="00FE35E8"/>
    <w:rsid w:val="00FE39D8"/>
    <w:rsid w:val="00FF0C99"/>
    <w:rsid w:val="00FF6E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DB1C62"/>
  <w15:chartTrackingRefBased/>
  <w15:docId w15:val="{3907D633-0DEF-3D46-AE57-DA4264BF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kern w:val="2"/>
        <w:sz w:val="22"/>
        <w:szCs w:val="22"/>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B13AF"/>
  </w:style>
  <w:style w:type="paragraph" w:styleId="Heading1">
    <w:name w:val="heading 1"/>
    <w:basedOn w:val="Normal"/>
    <w:next w:val="Normal"/>
    <w:link w:val="Heading1Char"/>
    <w:uiPriority w:val="9"/>
    <w:qFormat/>
    <w:rsid w:val="00891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0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10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10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10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10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0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10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10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10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10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10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10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10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10DB"/>
    <w:rPr>
      <w:i/>
      <w:iCs/>
      <w:color w:val="404040" w:themeColor="text1" w:themeTint="BF"/>
    </w:rPr>
  </w:style>
  <w:style w:type="paragraph" w:styleId="ListParagraph">
    <w:name w:val="List Paragraph"/>
    <w:basedOn w:val="Normal"/>
    <w:uiPriority w:val="34"/>
    <w:qFormat/>
    <w:rsid w:val="008910DB"/>
    <w:pPr>
      <w:ind w:left="720"/>
      <w:contextualSpacing/>
    </w:pPr>
  </w:style>
  <w:style w:type="character" w:styleId="IntenseEmphasis">
    <w:name w:val="Intense Emphasis"/>
    <w:basedOn w:val="DefaultParagraphFont"/>
    <w:uiPriority w:val="21"/>
    <w:qFormat/>
    <w:rsid w:val="008910DB"/>
    <w:rPr>
      <w:i/>
      <w:iCs/>
      <w:color w:val="0F4761" w:themeColor="accent1" w:themeShade="BF"/>
    </w:rPr>
  </w:style>
  <w:style w:type="paragraph" w:styleId="IntenseQuote">
    <w:name w:val="Intense Quote"/>
    <w:basedOn w:val="Normal"/>
    <w:next w:val="Normal"/>
    <w:link w:val="IntenseQuoteChar"/>
    <w:uiPriority w:val="30"/>
    <w:qFormat/>
    <w:rsid w:val="00891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DB"/>
    <w:rPr>
      <w:i/>
      <w:iCs/>
      <w:color w:val="0F4761" w:themeColor="accent1" w:themeShade="BF"/>
    </w:rPr>
  </w:style>
  <w:style w:type="character" w:styleId="IntenseReference">
    <w:name w:val="Intense Reference"/>
    <w:basedOn w:val="DefaultParagraphFont"/>
    <w:uiPriority w:val="32"/>
    <w:qFormat/>
    <w:rsid w:val="008910DB"/>
    <w:rPr>
      <w:b/>
      <w:bCs/>
      <w:smallCaps/>
      <w:color w:val="0F4761" w:themeColor="accent1" w:themeShade="BF"/>
      <w:spacing w:val="5"/>
    </w:rPr>
  </w:style>
  <w:style w:type="table" w:styleId="TableGrid">
    <w:name w:val="Table Grid"/>
    <w:basedOn w:val="TableNormal"/>
    <w:uiPriority w:val="39"/>
    <w:rsid w:val="0089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3144E"/>
    <w:pPr>
      <w:spacing w:before="100" w:beforeAutospacing="1" w:after="100" w:afterAutospacing="1"/>
    </w:pPr>
    <w:rPr>
      <w:rFonts w:ascii="Times New Roman" w:eastAsia="Times New Roman" w:hAnsi="Times New Roman" w:cs="Times New Roman"/>
      <w:kern w:val="0"/>
      <w:sz w:val="24"/>
      <w:szCs w:val="24"/>
      <w:lang w:eastAsia="en-US"/>
      <w14:ligatures w14:val="none"/>
    </w:rPr>
  </w:style>
  <w:style w:type="character" w:customStyle="1" w:styleId="s1">
    <w:name w:val="s1"/>
    <w:basedOn w:val="DefaultParagraphFont"/>
    <w:rsid w:val="0013144E"/>
  </w:style>
  <w:style w:type="character" w:styleId="Hyperlink">
    <w:name w:val="Hyperlink"/>
    <w:basedOn w:val="DefaultParagraphFont"/>
    <w:uiPriority w:val="99"/>
    <w:unhideWhenUsed/>
    <w:rsid w:val="00CB13AF"/>
    <w:rPr>
      <w:color w:val="467886" w:themeColor="hyperlink"/>
      <w:u w:val="single"/>
    </w:rPr>
  </w:style>
  <w:style w:type="character" w:styleId="UnresolvedMention">
    <w:name w:val="Unresolved Mention"/>
    <w:basedOn w:val="DefaultParagraphFont"/>
    <w:uiPriority w:val="99"/>
    <w:rsid w:val="00CB13AF"/>
    <w:rPr>
      <w:color w:val="605E5C"/>
      <w:shd w:val="clear" w:color="auto" w:fill="E1DFDD"/>
    </w:rPr>
  </w:style>
  <w:style w:type="character" w:customStyle="1" w:styleId="apple-converted-space">
    <w:name w:val="apple-converted-space"/>
    <w:basedOn w:val="DefaultParagraphFont"/>
    <w:rsid w:val="005D5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383">
      <w:bodyDiv w:val="1"/>
      <w:marLeft w:val="0"/>
      <w:marRight w:val="0"/>
      <w:marTop w:val="0"/>
      <w:marBottom w:val="0"/>
      <w:divBdr>
        <w:top w:val="none" w:sz="0" w:space="0" w:color="auto"/>
        <w:left w:val="none" w:sz="0" w:space="0" w:color="auto"/>
        <w:bottom w:val="none" w:sz="0" w:space="0" w:color="auto"/>
        <w:right w:val="none" w:sz="0" w:space="0" w:color="auto"/>
      </w:divBdr>
    </w:div>
    <w:div w:id="101733822">
      <w:bodyDiv w:val="1"/>
      <w:marLeft w:val="0"/>
      <w:marRight w:val="0"/>
      <w:marTop w:val="0"/>
      <w:marBottom w:val="0"/>
      <w:divBdr>
        <w:top w:val="none" w:sz="0" w:space="0" w:color="auto"/>
        <w:left w:val="none" w:sz="0" w:space="0" w:color="auto"/>
        <w:bottom w:val="none" w:sz="0" w:space="0" w:color="auto"/>
        <w:right w:val="none" w:sz="0" w:space="0" w:color="auto"/>
      </w:divBdr>
    </w:div>
    <w:div w:id="742028970">
      <w:bodyDiv w:val="1"/>
      <w:marLeft w:val="0"/>
      <w:marRight w:val="0"/>
      <w:marTop w:val="0"/>
      <w:marBottom w:val="0"/>
      <w:divBdr>
        <w:top w:val="none" w:sz="0" w:space="0" w:color="auto"/>
        <w:left w:val="none" w:sz="0" w:space="0" w:color="auto"/>
        <w:bottom w:val="none" w:sz="0" w:space="0" w:color="auto"/>
        <w:right w:val="none" w:sz="0" w:space="0" w:color="auto"/>
      </w:divBdr>
    </w:div>
    <w:div w:id="1004821925">
      <w:bodyDiv w:val="1"/>
      <w:marLeft w:val="0"/>
      <w:marRight w:val="0"/>
      <w:marTop w:val="0"/>
      <w:marBottom w:val="0"/>
      <w:divBdr>
        <w:top w:val="none" w:sz="0" w:space="0" w:color="auto"/>
        <w:left w:val="none" w:sz="0" w:space="0" w:color="auto"/>
        <w:bottom w:val="none" w:sz="0" w:space="0" w:color="auto"/>
        <w:right w:val="none" w:sz="0" w:space="0" w:color="auto"/>
      </w:divBdr>
    </w:div>
    <w:div w:id="1097021171">
      <w:bodyDiv w:val="1"/>
      <w:marLeft w:val="0"/>
      <w:marRight w:val="0"/>
      <w:marTop w:val="0"/>
      <w:marBottom w:val="0"/>
      <w:divBdr>
        <w:top w:val="none" w:sz="0" w:space="0" w:color="auto"/>
        <w:left w:val="none" w:sz="0" w:space="0" w:color="auto"/>
        <w:bottom w:val="none" w:sz="0" w:space="0" w:color="auto"/>
        <w:right w:val="none" w:sz="0" w:space="0" w:color="auto"/>
      </w:divBdr>
    </w:div>
    <w:div w:id="1260524285">
      <w:bodyDiv w:val="1"/>
      <w:marLeft w:val="0"/>
      <w:marRight w:val="0"/>
      <w:marTop w:val="0"/>
      <w:marBottom w:val="0"/>
      <w:divBdr>
        <w:top w:val="none" w:sz="0" w:space="0" w:color="auto"/>
        <w:left w:val="none" w:sz="0" w:space="0" w:color="auto"/>
        <w:bottom w:val="none" w:sz="0" w:space="0" w:color="auto"/>
        <w:right w:val="none" w:sz="0" w:space="0" w:color="auto"/>
      </w:divBdr>
      <w:divsChild>
        <w:div w:id="534271465">
          <w:marLeft w:val="0"/>
          <w:marRight w:val="0"/>
          <w:marTop w:val="0"/>
          <w:marBottom w:val="0"/>
          <w:divBdr>
            <w:top w:val="none" w:sz="0" w:space="0" w:color="auto"/>
            <w:left w:val="none" w:sz="0" w:space="0" w:color="auto"/>
            <w:bottom w:val="none" w:sz="0" w:space="0" w:color="auto"/>
            <w:right w:val="none" w:sz="0" w:space="0" w:color="auto"/>
          </w:divBdr>
          <w:divsChild>
            <w:div w:id="1749695297">
              <w:marLeft w:val="0"/>
              <w:marRight w:val="0"/>
              <w:marTop w:val="0"/>
              <w:marBottom w:val="0"/>
              <w:divBdr>
                <w:top w:val="none" w:sz="0" w:space="0" w:color="auto"/>
                <w:left w:val="none" w:sz="0" w:space="0" w:color="auto"/>
                <w:bottom w:val="none" w:sz="0" w:space="0" w:color="auto"/>
                <w:right w:val="none" w:sz="0" w:space="0" w:color="auto"/>
              </w:divBdr>
            </w:div>
            <w:div w:id="1197695894">
              <w:marLeft w:val="0"/>
              <w:marRight w:val="0"/>
              <w:marTop w:val="0"/>
              <w:marBottom w:val="0"/>
              <w:divBdr>
                <w:top w:val="none" w:sz="0" w:space="0" w:color="auto"/>
                <w:left w:val="none" w:sz="0" w:space="0" w:color="auto"/>
                <w:bottom w:val="none" w:sz="0" w:space="0" w:color="auto"/>
                <w:right w:val="none" w:sz="0" w:space="0" w:color="auto"/>
              </w:divBdr>
            </w:div>
          </w:divsChild>
        </w:div>
        <w:div w:id="1576549729">
          <w:marLeft w:val="0"/>
          <w:marRight w:val="0"/>
          <w:marTop w:val="0"/>
          <w:marBottom w:val="0"/>
          <w:divBdr>
            <w:top w:val="none" w:sz="0" w:space="0" w:color="auto"/>
            <w:left w:val="none" w:sz="0" w:space="0" w:color="auto"/>
            <w:bottom w:val="none" w:sz="0" w:space="0" w:color="auto"/>
            <w:right w:val="none" w:sz="0" w:space="0" w:color="auto"/>
          </w:divBdr>
          <w:divsChild>
            <w:div w:id="1808283218">
              <w:marLeft w:val="0"/>
              <w:marRight w:val="0"/>
              <w:marTop w:val="100"/>
              <w:marBottom w:val="100"/>
              <w:divBdr>
                <w:top w:val="none" w:sz="0" w:space="0" w:color="auto"/>
                <w:left w:val="none" w:sz="0" w:space="0" w:color="auto"/>
                <w:bottom w:val="none" w:sz="0" w:space="0" w:color="auto"/>
                <w:right w:val="none" w:sz="0" w:space="0" w:color="auto"/>
              </w:divBdr>
              <w:divsChild>
                <w:div w:id="1287662107">
                  <w:marLeft w:val="0"/>
                  <w:marRight w:val="0"/>
                  <w:marTop w:val="750"/>
                  <w:marBottom w:val="750"/>
                  <w:divBdr>
                    <w:top w:val="none" w:sz="0" w:space="0" w:color="auto"/>
                    <w:left w:val="none" w:sz="0" w:space="0" w:color="auto"/>
                    <w:bottom w:val="none" w:sz="0" w:space="0" w:color="auto"/>
                    <w:right w:val="none" w:sz="0" w:space="0" w:color="auto"/>
                  </w:divBdr>
                  <w:divsChild>
                    <w:div w:id="1193346591">
                      <w:marLeft w:val="0"/>
                      <w:marRight w:val="0"/>
                      <w:marTop w:val="0"/>
                      <w:marBottom w:val="0"/>
                      <w:divBdr>
                        <w:top w:val="none" w:sz="0" w:space="0" w:color="auto"/>
                        <w:left w:val="none" w:sz="0" w:space="0" w:color="auto"/>
                        <w:bottom w:val="none" w:sz="0" w:space="0" w:color="auto"/>
                        <w:right w:val="none" w:sz="0" w:space="0" w:color="auto"/>
                      </w:divBdr>
                      <w:divsChild>
                        <w:div w:id="978925040">
                          <w:marLeft w:val="0"/>
                          <w:marRight w:val="0"/>
                          <w:marTop w:val="0"/>
                          <w:marBottom w:val="0"/>
                          <w:divBdr>
                            <w:top w:val="none" w:sz="0" w:space="0" w:color="auto"/>
                            <w:left w:val="none" w:sz="0" w:space="0" w:color="auto"/>
                            <w:bottom w:val="none" w:sz="0" w:space="0" w:color="auto"/>
                            <w:right w:val="none" w:sz="0" w:space="0" w:color="auto"/>
                          </w:divBdr>
                          <w:divsChild>
                            <w:div w:id="1853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611732">
              <w:marLeft w:val="0"/>
              <w:marRight w:val="0"/>
              <w:marTop w:val="100"/>
              <w:marBottom w:val="100"/>
              <w:divBdr>
                <w:top w:val="dashed" w:sz="6" w:space="0" w:color="A8A8A8"/>
                <w:left w:val="none" w:sz="0" w:space="0" w:color="auto"/>
                <w:bottom w:val="none" w:sz="0" w:space="0" w:color="auto"/>
                <w:right w:val="none" w:sz="0" w:space="0" w:color="auto"/>
              </w:divBdr>
              <w:divsChild>
                <w:div w:id="1381979339">
                  <w:marLeft w:val="0"/>
                  <w:marRight w:val="0"/>
                  <w:marTop w:val="750"/>
                  <w:marBottom w:val="750"/>
                  <w:divBdr>
                    <w:top w:val="none" w:sz="0" w:space="0" w:color="auto"/>
                    <w:left w:val="none" w:sz="0" w:space="0" w:color="auto"/>
                    <w:bottom w:val="none" w:sz="0" w:space="0" w:color="auto"/>
                    <w:right w:val="none" w:sz="0" w:space="0" w:color="auto"/>
                  </w:divBdr>
                  <w:divsChild>
                    <w:div w:id="1461991250">
                      <w:marLeft w:val="0"/>
                      <w:marRight w:val="0"/>
                      <w:marTop w:val="0"/>
                      <w:marBottom w:val="0"/>
                      <w:divBdr>
                        <w:top w:val="none" w:sz="0" w:space="0" w:color="auto"/>
                        <w:left w:val="none" w:sz="0" w:space="0" w:color="auto"/>
                        <w:bottom w:val="none" w:sz="0" w:space="0" w:color="auto"/>
                        <w:right w:val="none" w:sz="0" w:space="0" w:color="auto"/>
                      </w:divBdr>
                      <w:divsChild>
                        <w:div w:id="2034113427">
                          <w:marLeft w:val="0"/>
                          <w:marRight w:val="0"/>
                          <w:marTop w:val="0"/>
                          <w:marBottom w:val="0"/>
                          <w:divBdr>
                            <w:top w:val="none" w:sz="0" w:space="0" w:color="auto"/>
                            <w:left w:val="none" w:sz="0" w:space="0" w:color="auto"/>
                            <w:bottom w:val="none" w:sz="0" w:space="0" w:color="auto"/>
                            <w:right w:val="none" w:sz="0" w:space="0" w:color="auto"/>
                          </w:divBdr>
                          <w:divsChild>
                            <w:div w:id="64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249148">
      <w:bodyDiv w:val="1"/>
      <w:marLeft w:val="0"/>
      <w:marRight w:val="0"/>
      <w:marTop w:val="0"/>
      <w:marBottom w:val="0"/>
      <w:divBdr>
        <w:top w:val="none" w:sz="0" w:space="0" w:color="auto"/>
        <w:left w:val="none" w:sz="0" w:space="0" w:color="auto"/>
        <w:bottom w:val="none" w:sz="0" w:space="0" w:color="auto"/>
        <w:right w:val="none" w:sz="0" w:space="0" w:color="auto"/>
      </w:divBdr>
    </w:div>
    <w:div w:id="1365596277">
      <w:bodyDiv w:val="1"/>
      <w:marLeft w:val="0"/>
      <w:marRight w:val="0"/>
      <w:marTop w:val="0"/>
      <w:marBottom w:val="0"/>
      <w:divBdr>
        <w:top w:val="none" w:sz="0" w:space="0" w:color="auto"/>
        <w:left w:val="none" w:sz="0" w:space="0" w:color="auto"/>
        <w:bottom w:val="none" w:sz="0" w:space="0" w:color="auto"/>
        <w:right w:val="none" w:sz="0" w:space="0" w:color="auto"/>
      </w:divBdr>
    </w:div>
    <w:div w:id="1632981546">
      <w:bodyDiv w:val="1"/>
      <w:marLeft w:val="0"/>
      <w:marRight w:val="0"/>
      <w:marTop w:val="0"/>
      <w:marBottom w:val="0"/>
      <w:divBdr>
        <w:top w:val="none" w:sz="0" w:space="0" w:color="auto"/>
        <w:left w:val="none" w:sz="0" w:space="0" w:color="auto"/>
        <w:bottom w:val="none" w:sz="0" w:space="0" w:color="auto"/>
        <w:right w:val="none" w:sz="0" w:space="0" w:color="auto"/>
      </w:divBdr>
    </w:div>
    <w:div w:id="1710763851">
      <w:bodyDiv w:val="1"/>
      <w:marLeft w:val="0"/>
      <w:marRight w:val="0"/>
      <w:marTop w:val="0"/>
      <w:marBottom w:val="0"/>
      <w:divBdr>
        <w:top w:val="none" w:sz="0" w:space="0" w:color="auto"/>
        <w:left w:val="none" w:sz="0" w:space="0" w:color="auto"/>
        <w:bottom w:val="none" w:sz="0" w:space="0" w:color="auto"/>
        <w:right w:val="none" w:sz="0" w:space="0" w:color="auto"/>
      </w:divBdr>
    </w:div>
    <w:div w:id="1749955867">
      <w:bodyDiv w:val="1"/>
      <w:marLeft w:val="0"/>
      <w:marRight w:val="0"/>
      <w:marTop w:val="0"/>
      <w:marBottom w:val="0"/>
      <w:divBdr>
        <w:top w:val="none" w:sz="0" w:space="0" w:color="auto"/>
        <w:left w:val="none" w:sz="0" w:space="0" w:color="auto"/>
        <w:bottom w:val="none" w:sz="0" w:space="0" w:color="auto"/>
        <w:right w:val="none" w:sz="0" w:space="0" w:color="auto"/>
      </w:divBdr>
    </w:div>
    <w:div w:id="1792213171">
      <w:bodyDiv w:val="1"/>
      <w:marLeft w:val="0"/>
      <w:marRight w:val="0"/>
      <w:marTop w:val="0"/>
      <w:marBottom w:val="0"/>
      <w:divBdr>
        <w:top w:val="none" w:sz="0" w:space="0" w:color="auto"/>
        <w:left w:val="none" w:sz="0" w:space="0" w:color="auto"/>
        <w:bottom w:val="none" w:sz="0" w:space="0" w:color="auto"/>
        <w:right w:val="none" w:sz="0" w:space="0" w:color="auto"/>
      </w:divBdr>
    </w:div>
    <w:div w:id="184820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EtldFS3JbG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14102ccnZ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Kim</dc:creator>
  <cp:keywords/>
  <dc:description/>
  <cp:lastModifiedBy>Vinisha Bala Dhayanidhi</cp:lastModifiedBy>
  <cp:revision>4</cp:revision>
  <dcterms:created xsi:type="dcterms:W3CDTF">2025-10-27T05:22:00Z</dcterms:created>
  <dcterms:modified xsi:type="dcterms:W3CDTF">2025-10-27T06:31:00Z</dcterms:modified>
</cp:coreProperties>
</file>