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70" w:type="dxa"/>
        <w:tblInd w:w="-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8"/>
        <w:gridCol w:w="3532"/>
        <w:gridCol w:w="4407"/>
        <w:gridCol w:w="1767"/>
        <w:gridCol w:w="3006"/>
      </w:tblGrid>
      <w:tr w:rsidR="001A36E1" w14:paraId="4811D73A" w14:textId="77777777" w:rsidTr="007639E8">
        <w:trPr>
          <w:trHeight w:val="714"/>
        </w:trPr>
        <w:tc>
          <w:tcPr>
            <w:tcW w:w="2858" w:type="dxa"/>
            <w:tcBorders>
              <w:right w:val="nil"/>
            </w:tcBorders>
          </w:tcPr>
          <w:p w14:paraId="15A6770E" w14:textId="2ED1DB47" w:rsidR="001A36E1" w:rsidRDefault="002A0D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LOG: 03</w:t>
            </w:r>
          </w:p>
        </w:tc>
        <w:tc>
          <w:tcPr>
            <w:tcW w:w="3532" w:type="dxa"/>
            <w:tcBorders>
              <w:left w:val="nil"/>
              <w:right w:val="nil"/>
            </w:tcBorders>
          </w:tcPr>
          <w:p w14:paraId="2E321041" w14:textId="77777777" w:rsidR="001A36E1" w:rsidRDefault="001A3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407" w:type="dxa"/>
            <w:tcBorders>
              <w:left w:val="nil"/>
              <w:right w:val="nil"/>
            </w:tcBorders>
          </w:tcPr>
          <w:p w14:paraId="51A661FB" w14:textId="77777777" w:rsidR="001A36E1" w:rsidRDefault="001A3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14:paraId="7709C840" w14:textId="77777777" w:rsidR="001A36E1" w:rsidRDefault="001A3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06" w:type="dxa"/>
          </w:tcPr>
          <w:p w14:paraId="0582633E" w14:textId="77777777" w:rsidR="005545D3" w:rsidRDefault="005545D3" w:rsidP="005545D3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7625ED0E" w14:textId="464D543F" w:rsidR="005545D3" w:rsidRDefault="005545D3" w:rsidP="005545D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 DailyLog_0</w:t>
            </w:r>
            <w:r>
              <w:rPr>
                <w:rFonts w:ascii="Arial" w:hAnsi="Arial"/>
                <w:b/>
              </w:rPr>
              <w:t>3</w:t>
            </w:r>
          </w:p>
          <w:p w14:paraId="61710676" w14:textId="1A97FBF9" w:rsidR="001A36E1" w:rsidRDefault="005545D3" w:rsidP="005545D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1A36E1" w14:paraId="597CE51E" w14:textId="77777777" w:rsidTr="007639E8">
        <w:tc>
          <w:tcPr>
            <w:tcW w:w="2858" w:type="dxa"/>
            <w:tcBorders>
              <w:right w:val="nil"/>
            </w:tcBorders>
          </w:tcPr>
          <w:p w14:paraId="6F7A974C" w14:textId="797682FC" w:rsidR="001A36E1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  <w:r w:rsidR="002A0DB7">
              <w:rPr>
                <w:rFonts w:ascii="Arial" w:hAnsi="Arial"/>
                <w:b/>
                <w:sz w:val="28"/>
              </w:rPr>
              <w:t xml:space="preserve"> </w:t>
            </w:r>
            <w:r w:rsidR="002A0DB7" w:rsidRPr="00AE319E">
              <w:rPr>
                <w:rFonts w:ascii="Arial" w:hAnsi="Arial"/>
                <w:bCs/>
                <w:sz w:val="28"/>
              </w:rPr>
              <w:t>SPPM</w:t>
            </w:r>
          </w:p>
          <w:p w14:paraId="4D0B2689" w14:textId="77777777" w:rsidR="001A36E1" w:rsidRDefault="001A36E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532" w:type="dxa"/>
            <w:tcBorders>
              <w:left w:val="nil"/>
            </w:tcBorders>
          </w:tcPr>
          <w:p w14:paraId="3FD22D36" w14:textId="77777777" w:rsidR="001A36E1" w:rsidRDefault="001A36E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407" w:type="dxa"/>
            <w:tcBorders>
              <w:right w:val="nil"/>
            </w:tcBorders>
          </w:tcPr>
          <w:p w14:paraId="7D1D497B" w14:textId="7AB87126" w:rsidR="001A36E1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 w:rsidR="002A0DB7">
              <w:rPr>
                <w:rFonts w:ascii="Arial" w:hAnsi="Arial"/>
                <w:b/>
                <w:sz w:val="28"/>
              </w:rPr>
              <w:t xml:space="preserve"> </w:t>
            </w:r>
            <w:r w:rsidR="002A0DB7" w:rsidRPr="002A0DB7">
              <w:rPr>
                <w:rFonts w:ascii="Arial" w:hAnsi="Arial" w:cs="Arial"/>
                <w:color w:val="000000"/>
                <w:sz w:val="28"/>
                <w:szCs w:val="28"/>
              </w:rPr>
              <w:t>E Commerce Web Application for Omantha Tire House</w:t>
            </w:r>
          </w:p>
        </w:tc>
        <w:tc>
          <w:tcPr>
            <w:tcW w:w="1767" w:type="dxa"/>
            <w:tcBorders>
              <w:left w:val="nil"/>
            </w:tcBorders>
          </w:tcPr>
          <w:p w14:paraId="6798DDDB" w14:textId="77777777" w:rsidR="001A36E1" w:rsidRDefault="001A36E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006" w:type="dxa"/>
          </w:tcPr>
          <w:p w14:paraId="6E84033B" w14:textId="77777777" w:rsidR="001A36E1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1A36E1" w14:paraId="3C8B609D" w14:textId="77777777" w:rsidTr="007639E8">
        <w:tc>
          <w:tcPr>
            <w:tcW w:w="2858" w:type="dxa"/>
          </w:tcPr>
          <w:p w14:paraId="276EA550" w14:textId="77777777" w:rsidR="001A36E1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3532" w:type="dxa"/>
          </w:tcPr>
          <w:p w14:paraId="5AC8B9BD" w14:textId="77777777" w:rsidR="001A36E1" w:rsidRDefault="005265EC">
            <w:pPr>
              <w:pStyle w:val="Heading4"/>
            </w:pPr>
            <w:r>
              <w:t>Person</w:t>
            </w:r>
          </w:p>
          <w:p w14:paraId="618A7308" w14:textId="77777777" w:rsidR="001A36E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407" w:type="dxa"/>
          </w:tcPr>
          <w:p w14:paraId="176BDEEA" w14:textId="77777777" w:rsidR="001A36E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14:paraId="205364CB" w14:textId="77777777" w:rsidR="001A36E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3A4E728C" w14:textId="77777777" w:rsidR="001A36E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3006" w:type="dxa"/>
          </w:tcPr>
          <w:p w14:paraId="6E8D448A" w14:textId="77777777" w:rsidR="001A36E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1A36E1" w14:paraId="074F3F62" w14:textId="77777777" w:rsidTr="007639E8">
        <w:tc>
          <w:tcPr>
            <w:tcW w:w="2858" w:type="dxa"/>
          </w:tcPr>
          <w:p w14:paraId="4A0631E3" w14:textId="6942F4D6" w:rsidR="001A36E1" w:rsidRDefault="008E11B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</w:t>
            </w:r>
            <w:r w:rsidR="002A0DB7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02</w:t>
            </w:r>
            <w:r w:rsidR="002A0DB7">
              <w:rPr>
                <w:rFonts w:ascii="Arial" w:hAnsi="Arial"/>
                <w:sz w:val="28"/>
              </w:rPr>
              <w:t>/2023</w:t>
            </w:r>
          </w:p>
          <w:p w14:paraId="6AB4BCE9" w14:textId="77777777" w:rsidR="001A36E1" w:rsidRDefault="001A36E1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5593B544" w14:textId="77777777" w:rsidR="002A0DB7" w:rsidRPr="00B134F5" w:rsidRDefault="002A0DB7" w:rsidP="002A0DB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32C0229E" w14:textId="77777777" w:rsidR="001A36E1" w:rsidRDefault="001A36E1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0FFCD76D" w14:textId="396AB9D9" w:rsidR="001A36E1" w:rsidRDefault="000D00E2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="002A0DB7">
              <w:rPr>
                <w:rFonts w:ascii="Arial" w:hAnsi="Arial"/>
                <w:sz w:val="28"/>
              </w:rPr>
              <w:t>Update Gantt Chart</w:t>
            </w:r>
            <w:r w:rsidR="00254B75"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767" w:type="dxa"/>
          </w:tcPr>
          <w:p w14:paraId="6200D189" w14:textId="68F44D50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16/02/2023</w:t>
            </w:r>
          </w:p>
          <w:p w14:paraId="71E123C5" w14:textId="1BDC0036" w:rsidR="001A36E1" w:rsidRDefault="001A36E1">
            <w:pPr>
              <w:rPr>
                <w:rFonts w:ascii="Arial" w:hAnsi="Arial"/>
                <w:sz w:val="28"/>
              </w:rPr>
            </w:pPr>
          </w:p>
        </w:tc>
        <w:tc>
          <w:tcPr>
            <w:tcW w:w="3006" w:type="dxa"/>
          </w:tcPr>
          <w:p w14:paraId="65263F17" w14:textId="599DE2FC" w:rsidR="001A36E1" w:rsidRDefault="002A0DB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Gantt Chart Updated</w:t>
            </w:r>
            <w:r w:rsidR="007639E8">
              <w:rPr>
                <w:rFonts w:ascii="Arial" w:hAnsi="Arial"/>
                <w:sz w:val="28"/>
              </w:rPr>
              <w:t>.</w:t>
            </w:r>
          </w:p>
        </w:tc>
      </w:tr>
      <w:tr w:rsidR="00CE72C4" w14:paraId="533961E6" w14:textId="77777777" w:rsidTr="007639E8">
        <w:tc>
          <w:tcPr>
            <w:tcW w:w="2858" w:type="dxa"/>
          </w:tcPr>
          <w:p w14:paraId="22A68F92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448FDD84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537D0B3B" w14:textId="77777777" w:rsidR="00CE72C4" w:rsidRPr="00B134F5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5E31E35F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3AECAC39" w14:textId="73B31CF4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Complete PBS and PFD Diagrams.</w:t>
            </w:r>
          </w:p>
        </w:tc>
        <w:tc>
          <w:tcPr>
            <w:tcW w:w="1767" w:type="dxa"/>
          </w:tcPr>
          <w:p w14:paraId="2497D216" w14:textId="717602BA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6F63657D" w14:textId="35E6281E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Charts are completed.</w:t>
            </w:r>
          </w:p>
        </w:tc>
      </w:tr>
      <w:tr w:rsidR="00CE72C4" w14:paraId="6BE8F147" w14:textId="77777777" w:rsidTr="007639E8">
        <w:tc>
          <w:tcPr>
            <w:tcW w:w="2858" w:type="dxa"/>
          </w:tcPr>
          <w:p w14:paraId="77187814" w14:textId="681E44CA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13/02/2023</w:t>
            </w:r>
          </w:p>
          <w:p w14:paraId="13E896C8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3DA14195" w14:textId="77777777" w:rsidR="00CE72C4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5CED35AB" w14:textId="7C50AA46" w:rsidR="00CE72C4" w:rsidRPr="002A0DB7" w:rsidRDefault="00CE72C4" w:rsidP="00CE72C4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07" w:type="dxa"/>
          </w:tcPr>
          <w:p w14:paraId="1330D81C" w14:textId="092D8D9A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Communication Plan Document.</w:t>
            </w:r>
          </w:p>
        </w:tc>
        <w:tc>
          <w:tcPr>
            <w:tcW w:w="1767" w:type="dxa"/>
          </w:tcPr>
          <w:p w14:paraId="53DF6EBB" w14:textId="3CE8D68F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3DA7DD7E" w14:textId="33B806B5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Communication Plan Document completed.</w:t>
            </w:r>
          </w:p>
        </w:tc>
      </w:tr>
      <w:tr w:rsidR="00CE72C4" w14:paraId="70C65B9A" w14:textId="77777777" w:rsidTr="007639E8">
        <w:tc>
          <w:tcPr>
            <w:tcW w:w="2858" w:type="dxa"/>
          </w:tcPr>
          <w:p w14:paraId="627D2E12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  <w:p w14:paraId="6C41F204" w14:textId="2FBF470E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13/02/2023</w:t>
            </w:r>
          </w:p>
          <w:p w14:paraId="775D5D59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23EF8A2C" w14:textId="77777777" w:rsidR="00CE72C4" w:rsidRPr="00CD7C52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53D3265A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667330D2" w14:textId="34E0020A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Project Plan Document.</w:t>
            </w:r>
          </w:p>
        </w:tc>
        <w:tc>
          <w:tcPr>
            <w:tcW w:w="1767" w:type="dxa"/>
          </w:tcPr>
          <w:p w14:paraId="6C24D83B" w14:textId="6C78F046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5C883782" w14:textId="39ACC2C0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Plan Document completed.</w:t>
            </w:r>
          </w:p>
        </w:tc>
      </w:tr>
      <w:tr w:rsidR="00CE72C4" w14:paraId="35D803F6" w14:textId="77777777" w:rsidTr="007639E8">
        <w:tc>
          <w:tcPr>
            <w:tcW w:w="2858" w:type="dxa"/>
          </w:tcPr>
          <w:p w14:paraId="04B519EF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  <w:p w14:paraId="6ADE8EC8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32B0AA62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40B171C8" w14:textId="77777777" w:rsidR="00CE72C4" w:rsidRPr="00CD7C52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3E855329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1BD41268" w14:textId="5E8524C2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Quality Plan Document.</w:t>
            </w:r>
          </w:p>
        </w:tc>
        <w:tc>
          <w:tcPr>
            <w:tcW w:w="1767" w:type="dxa"/>
          </w:tcPr>
          <w:p w14:paraId="31D2D056" w14:textId="6FE7B9A2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7F8F41B0" w14:textId="7676767E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Quality Plan Document completed.</w:t>
            </w:r>
          </w:p>
        </w:tc>
      </w:tr>
      <w:tr w:rsidR="00CE72C4" w14:paraId="6684E58A" w14:textId="77777777" w:rsidTr="007639E8">
        <w:tc>
          <w:tcPr>
            <w:tcW w:w="2858" w:type="dxa"/>
          </w:tcPr>
          <w:p w14:paraId="3B1CB422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  <w:p w14:paraId="5815B010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573745EE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46DEDBC3" w14:textId="77777777" w:rsidR="00CE72C4" w:rsidRPr="00CD7C52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E82A388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74C8A412" w14:textId="15F7CD21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Quality Log Document.</w:t>
            </w:r>
          </w:p>
        </w:tc>
        <w:tc>
          <w:tcPr>
            <w:tcW w:w="1767" w:type="dxa"/>
          </w:tcPr>
          <w:p w14:paraId="504B368E" w14:textId="750E14D5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7078D4B4" w14:textId="61A6C3EB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Quality Log Document completed.</w:t>
            </w:r>
          </w:p>
        </w:tc>
      </w:tr>
      <w:tr w:rsidR="00CE72C4" w14:paraId="489C8EDE" w14:textId="77777777" w:rsidTr="007639E8">
        <w:tc>
          <w:tcPr>
            <w:tcW w:w="2858" w:type="dxa"/>
          </w:tcPr>
          <w:p w14:paraId="1366CB8F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  <w:p w14:paraId="531036B2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699BDA0E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373724F0" w14:textId="77777777" w:rsidR="00CE72C4" w:rsidRPr="00CD7C52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1B093244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4ADA12C0" w14:textId="5C4DAAB6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Log Document.</w:t>
            </w:r>
          </w:p>
        </w:tc>
        <w:tc>
          <w:tcPr>
            <w:tcW w:w="1767" w:type="dxa"/>
          </w:tcPr>
          <w:p w14:paraId="2B0E247F" w14:textId="5EAF52DF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589AE052" w14:textId="238A436D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Log Document completed.</w:t>
            </w:r>
          </w:p>
        </w:tc>
      </w:tr>
      <w:tr w:rsidR="00CE72C4" w14:paraId="31CE3744" w14:textId="77777777" w:rsidTr="007639E8">
        <w:tc>
          <w:tcPr>
            <w:tcW w:w="2858" w:type="dxa"/>
          </w:tcPr>
          <w:p w14:paraId="3921B5C3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  <w:p w14:paraId="300F1F2F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5D46CEE2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505809F3" w14:textId="77777777" w:rsidR="00CE72C4" w:rsidRPr="00CD7C52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007B942A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1FEFBD7E" w14:textId="5E938477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Management Plan Document.</w:t>
            </w:r>
          </w:p>
        </w:tc>
        <w:tc>
          <w:tcPr>
            <w:tcW w:w="1767" w:type="dxa"/>
          </w:tcPr>
          <w:p w14:paraId="4B454106" w14:textId="50031ED2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3ADC55A4" w14:textId="335C7C0B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Management Plan Document completed.</w:t>
            </w:r>
          </w:p>
        </w:tc>
      </w:tr>
      <w:tr w:rsidR="00CE72C4" w14:paraId="58A3E7F1" w14:textId="77777777" w:rsidTr="007639E8">
        <w:tc>
          <w:tcPr>
            <w:tcW w:w="2858" w:type="dxa"/>
          </w:tcPr>
          <w:p w14:paraId="4F2AF881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  <w:p w14:paraId="066547E5" w14:textId="398087C5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13/02/2023</w:t>
            </w:r>
          </w:p>
          <w:p w14:paraId="3E8C4DAC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1339D1DD" w14:textId="0F7F38E9" w:rsidR="00CE72C4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1EB6FCDE" w14:textId="3B19436B" w:rsidR="00CE72C4" w:rsidRPr="000D00E2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278C8D09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560B6C08" w14:textId="335F0019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PID Document.</w:t>
            </w:r>
          </w:p>
        </w:tc>
        <w:tc>
          <w:tcPr>
            <w:tcW w:w="1767" w:type="dxa"/>
          </w:tcPr>
          <w:p w14:paraId="0F3C5FFA" w14:textId="11E1654A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1A3AB0F8" w14:textId="7553D7A5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PID Document completed.</w:t>
            </w:r>
          </w:p>
        </w:tc>
      </w:tr>
      <w:tr w:rsidR="00CE72C4" w14:paraId="0C5DDD51" w14:textId="77777777" w:rsidTr="007639E8">
        <w:tc>
          <w:tcPr>
            <w:tcW w:w="2858" w:type="dxa"/>
          </w:tcPr>
          <w:p w14:paraId="2305FE31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  <w:p w14:paraId="4F2C23B7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37F55805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776E24D4" w14:textId="77777777" w:rsidR="00CE72C4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5A3E96D3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4407" w:type="dxa"/>
          </w:tcPr>
          <w:p w14:paraId="2E2D02C8" w14:textId="30C93E12" w:rsidR="00CE72C4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Meeting Munities Document.</w:t>
            </w:r>
          </w:p>
        </w:tc>
        <w:tc>
          <w:tcPr>
            <w:tcW w:w="1767" w:type="dxa"/>
          </w:tcPr>
          <w:p w14:paraId="0FD07C3D" w14:textId="49974F53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4C3AF1DF" w14:textId="1FB0ED3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Meeting Munities Document completed.</w:t>
            </w:r>
          </w:p>
        </w:tc>
      </w:tr>
      <w:tr w:rsidR="00CE72C4" w14:paraId="4A177CD0" w14:textId="77777777" w:rsidTr="007639E8">
        <w:tc>
          <w:tcPr>
            <w:tcW w:w="2858" w:type="dxa"/>
          </w:tcPr>
          <w:p w14:paraId="6B6314EB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0F302D27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30B1C29A" w14:textId="05652C7F" w:rsidR="00CE72C4" w:rsidRPr="00254B75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43BA49F1" w14:textId="6E86492A" w:rsidR="00CE72C4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4640E2B2" w14:textId="77777777" w:rsidR="00CE72C4" w:rsidRPr="00254B75" w:rsidRDefault="00CE72C4" w:rsidP="00CE72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07" w:type="dxa"/>
          </w:tcPr>
          <w:p w14:paraId="4245A2FA" w14:textId="61062468" w:rsidR="00CE72C4" w:rsidRPr="000D00E2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Stage Plan Document.</w:t>
            </w:r>
          </w:p>
        </w:tc>
        <w:tc>
          <w:tcPr>
            <w:tcW w:w="1767" w:type="dxa"/>
          </w:tcPr>
          <w:p w14:paraId="048A2245" w14:textId="20EB5E5F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4251758D" w14:textId="26A5CDB2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Stage Plan Document completed.</w:t>
            </w:r>
          </w:p>
        </w:tc>
      </w:tr>
      <w:tr w:rsidR="00CE72C4" w14:paraId="6C187705" w14:textId="77777777" w:rsidTr="007639E8">
        <w:tc>
          <w:tcPr>
            <w:tcW w:w="2858" w:type="dxa"/>
          </w:tcPr>
          <w:p w14:paraId="53267BB9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11/02/2023</w:t>
            </w:r>
          </w:p>
          <w:p w14:paraId="07D637A3" w14:textId="77777777" w:rsidR="00CE72C4" w:rsidRDefault="00CE72C4" w:rsidP="00CE72C4">
            <w:pPr>
              <w:rPr>
                <w:rFonts w:ascii="Arial" w:hAnsi="Arial"/>
                <w:sz w:val="28"/>
              </w:rPr>
            </w:pPr>
          </w:p>
        </w:tc>
        <w:tc>
          <w:tcPr>
            <w:tcW w:w="3532" w:type="dxa"/>
          </w:tcPr>
          <w:p w14:paraId="40B698D1" w14:textId="77777777" w:rsidR="00CE72C4" w:rsidRPr="00CD7C52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0E4876B0" w14:textId="77777777" w:rsidR="00CE72C4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lastRenderedPageBreak/>
              <w:t>Quality Manager - Keshara Dissanayaka</w:t>
            </w:r>
          </w:p>
          <w:p w14:paraId="05797D4E" w14:textId="77777777" w:rsidR="00CE72C4" w:rsidRDefault="00CE72C4" w:rsidP="00CE72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4021238F" w14:textId="77777777" w:rsidR="00CE72C4" w:rsidRPr="00C10EE3" w:rsidRDefault="00CE72C4" w:rsidP="00CE72C4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07" w:type="dxa"/>
          </w:tcPr>
          <w:p w14:paraId="525DF965" w14:textId="78DF0F26" w:rsidR="00CE72C4" w:rsidRPr="000D00E2" w:rsidRDefault="00CE72C4" w:rsidP="00CE72C4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lastRenderedPageBreak/>
              <w:t>Looking forward to completing</w:t>
            </w:r>
            <w:r>
              <w:rPr>
                <w:rFonts w:ascii="Arial" w:hAnsi="Arial"/>
                <w:sz w:val="28"/>
              </w:rPr>
              <w:t xml:space="preserve"> Product Description Document.</w:t>
            </w:r>
          </w:p>
        </w:tc>
        <w:tc>
          <w:tcPr>
            <w:tcW w:w="1767" w:type="dxa"/>
          </w:tcPr>
          <w:p w14:paraId="7A35665D" w14:textId="3648D2D0" w:rsidR="00CE72C4" w:rsidRDefault="00CE72C4" w:rsidP="00CE72C4">
            <w:pPr>
              <w:rPr>
                <w:rFonts w:ascii="Arial" w:hAnsi="Arial"/>
                <w:sz w:val="28"/>
              </w:rPr>
            </w:pPr>
            <w:r w:rsidRPr="002F68C4">
              <w:rPr>
                <w:rFonts w:ascii="Arial" w:hAnsi="Arial"/>
                <w:sz w:val="28"/>
              </w:rPr>
              <w:t>16/02/2023</w:t>
            </w:r>
          </w:p>
        </w:tc>
        <w:tc>
          <w:tcPr>
            <w:tcW w:w="3006" w:type="dxa"/>
          </w:tcPr>
          <w:p w14:paraId="6DA4F358" w14:textId="3F330851" w:rsidR="00CE72C4" w:rsidRDefault="00CE72C4" w:rsidP="00CE72C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Product Description Document completed.</w:t>
            </w:r>
          </w:p>
        </w:tc>
      </w:tr>
    </w:tbl>
    <w:p w14:paraId="08003616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7CB45536"/>
    <w:multiLevelType w:val="hybridMultilevel"/>
    <w:tmpl w:val="D4B8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87482">
    <w:abstractNumId w:val="0"/>
  </w:num>
  <w:num w:numId="2" w16cid:durableId="56827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0D00E2"/>
    <w:rsid w:val="001A36E1"/>
    <w:rsid w:val="00254B75"/>
    <w:rsid w:val="002A0DB7"/>
    <w:rsid w:val="005265EC"/>
    <w:rsid w:val="005545D3"/>
    <w:rsid w:val="007639E8"/>
    <w:rsid w:val="008E11BD"/>
    <w:rsid w:val="009C1994"/>
    <w:rsid w:val="00C10EE3"/>
    <w:rsid w:val="00C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E93E3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A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Vinod Nawarathna</cp:lastModifiedBy>
  <cp:revision>5</cp:revision>
  <cp:lastPrinted>2002-05-16T09:26:00Z</cp:lastPrinted>
  <dcterms:created xsi:type="dcterms:W3CDTF">2023-02-16T22:09:00Z</dcterms:created>
  <dcterms:modified xsi:type="dcterms:W3CDTF">2023-03-29T12:19:00Z</dcterms:modified>
</cp:coreProperties>
</file>