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1C013C">
      <w:pPr>
        <w:pStyle w:val="2"/>
      </w:pPr>
      <w:bookmarkStart w:id="0" w:name="图形学变换视图正交投影与视口变换完整解答"/>
      <w:r>
        <w:t>图形学变换、视图、正交投影与视口变换完整解答</w:t>
      </w:r>
    </w:p>
    <w:p w14:paraId="43AA1FD4">
      <w:pPr>
        <w:pStyle w:val="4"/>
      </w:pPr>
      <w:bookmarkStart w:id="1" w:name="题目"/>
      <w:r>
        <w:t>题目</w:t>
      </w:r>
    </w:p>
    <w:p w14:paraId="319F3696">
      <w:pPr>
        <w:pStyle w:val="23"/>
      </w:pPr>
      <w:r>
        <w:t>一个点</w:t>
      </w:r>
    </w:p>
    <w:p w14:paraId="138AA612">
      <w:pPr>
        <w:pStyle w:val="3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=</m:t>
          </m:r>
          <m:sSup>
            <m:sSupPr/>
            <m:e>
              <m:d>
                <m:dPr>
                  <m:sepChr m:val=""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,−</m:t>
                  </m:r>
                  <m:r>
                    <m:rPr/>
                    <m:t>3</m:t>
                  </m:r>
                  <m:r>
                    <m:rPr>
                      <m:sty m:val="p"/>
                    </m:rPr>
                    <m:t>,−</m:t>
                  </m:r>
                  <m:r>
                    <m:rPr/>
                    <m:t>6</m:t>
                  </m:r>
                </m:e>
              </m:d>
            </m:e>
            <m:sup>
              <m:r>
                <m:rPr/>
                <m:t>T</m:t>
              </m:r>
            </m:sup>
          </m:sSup>
        </m:oMath>
      </m:oMathPara>
    </w:p>
    <w:p w14:paraId="522123A0">
      <w:pPr>
        <w:pStyle w:val="23"/>
      </w:pPr>
      <w:r>
        <w:t>经过依次进行如下操作：</w:t>
      </w:r>
    </w:p>
    <w:p w14:paraId="2D360035">
      <w:pPr>
        <w:pStyle w:val="24"/>
        <w:numPr>
          <w:ilvl w:val="0"/>
          <w:numId w:val="1"/>
        </w:numPr>
      </w:pPr>
      <w:r>
        <w:t>平移操作</w:t>
      </w:r>
      <m:oMath>
        <m:d>
          <m:dPr>
            <m:sepChr m:val=""/>
          </m:dPr>
          <m:e>
            <m:r>
              <m:rPr/>
              <m:t>2</m:t>
            </m:r>
            <m:r>
              <m:rPr>
                <m:sty m:val="p"/>
              </m:rPr>
              <m:t>,</m:t>
            </m:r>
            <m:r>
              <m:rPr/>
              <m:t>2</m:t>
            </m:r>
            <m:r>
              <m:rPr>
                <m:sty m:val="p"/>
              </m:rPr>
              <m:t>,</m:t>
            </m:r>
            <m:r>
              <m:rPr/>
              <m:t>5</m:t>
            </m:r>
          </m:e>
        </m:d>
      </m:oMath>
      <w:r>
        <w:t>，写出平移矩阵</w:t>
      </w:r>
      <m:oMath>
        <m:r>
          <m:rPr/>
          <m:t>T</m:t>
        </m:r>
      </m:oMath>
      <w:r>
        <w:t>；</w:t>
      </w:r>
    </w:p>
    <w:p w14:paraId="6D3B461C">
      <w:pPr>
        <w:pStyle w:val="24"/>
        <w:numPr>
          <w:ilvl w:val="0"/>
          <w:numId w:val="1"/>
        </w:numPr>
      </w:pPr>
      <w:r>
        <w:t>绕平行于</w:t>
      </w:r>
      <m:oMath>
        <m:r>
          <m:rPr/>
          <m:t>Z</m:t>
        </m:r>
      </m:oMath>
      <w:r>
        <w:t>轴，且穿过</w:t>
      </w:r>
      <m:oMath>
        <m:sSup>
          <m:sSupPr/>
          <m:e>
            <m:d>
              <m:dPr>
                <m:sepChr m:val=""/>
              </m:dPr>
              <m:e>
                <m:r>
                  <m:rPr/>
                  <m:t>1</m:t>
                </m:r>
                <m:r>
                  <m:rPr>
                    <m:sty m:val="p"/>
                  </m:rPr>
                  <m:t>,</m:t>
                </m:r>
                <m:r>
                  <m:rPr/>
                  <m:t>1</m:t>
                </m:r>
                <m:r>
                  <m:rPr>
                    <m:sty m:val="p"/>
                  </m:rPr>
                  <m:t>,</m:t>
                </m:r>
                <m:r>
                  <m:rPr/>
                  <m:t>0</m:t>
                </m:r>
              </m:e>
            </m:d>
          </m:e>
          <m:sup>
            <m:r>
              <m:rPr/>
              <m:t>T</m:t>
            </m:r>
          </m:sup>
        </m:sSup>
      </m:oMath>
      <w:r>
        <w:t>的轴做逆时针旋转</w:t>
      </w:r>
      <m:oMath>
        <m:sSup>
          <m:sSupPr/>
          <m:e>
            <m:r>
              <m:rPr/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>，写出旋转矩阵</w:t>
      </w:r>
      <m:oMath>
        <m:r>
          <m:rPr/>
          <m:t>R</m:t>
        </m:r>
      </m:oMath>
      <w:r>
        <w:t>，写</w:t>
      </w:r>
      <m:oMath>
        <m:r>
          <m:rPr/>
          <m:t>R</m:t>
        </m:r>
      </m:oMath>
      <w:r>
        <w:t>的逆矩阵；</w:t>
      </w:r>
    </w:p>
    <w:p w14:paraId="699492A9">
      <w:pPr>
        <w:pStyle w:val="24"/>
        <w:numPr>
          <w:ilvl w:val="0"/>
          <w:numId w:val="1"/>
        </w:numPr>
      </w:pPr>
      <w:r>
        <w:t>写出以上两个变换的复合矩阵；</w:t>
      </w:r>
    </w:p>
    <w:p w14:paraId="2774E415">
      <w:pPr>
        <w:pStyle w:val="24"/>
        <w:numPr>
          <w:ilvl w:val="0"/>
          <w:numId w:val="1"/>
        </w:numPr>
      </w:pPr>
      <w:r>
        <w:t>设置眼睛坐标系，函数调用为</w:t>
      </w:r>
    </w:p>
    <w:p w14:paraId="6EF03891">
      <w:pPr>
        <w:pStyle w:val="23"/>
      </w:pPr>
      <m:oMathPara>
        <m:oMathParaPr>
          <m:jc m:val="center"/>
        </m:oMathParaPr>
        <m:oMath>
          <m:r>
            <m:rPr>
              <m:sty m:val="p"/>
            </m:rPr>
            <m:t>gluLookAt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,</m:t>
              </m:r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2</m:t>
              </m:r>
              <m:r>
                <m:rPr>
                  <m:sty m:val="p"/>
                </m:rPr>
                <m:t>,</m:t>
              </m:r>
              <m:r>
                <m:rPr/>
                <m:t>0</m:t>
              </m:r>
              <m:r>
                <m:rPr>
                  <m:sty m:val="p"/>
                </m:rPr>
                <m:t>,−</m:t>
              </m:r>
              <m:r>
                <m:rPr/>
                <m:t>1</m:t>
              </m:r>
              <m:r>
                <m:rPr>
                  <m:sty m:val="p"/>
                </m:rPr>
                <m:t>,</m:t>
              </m:r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1</m:t>
              </m:r>
            </m:e>
          </m:d>
        </m:oMath>
      </m:oMathPara>
    </w:p>
    <w:p w14:paraId="24328C03">
      <w:pPr>
        <w:pStyle w:val="23"/>
      </w:pPr>
      <w:r>
        <w:t>写出眼睛坐标系的三个轴，依次命名为</w:t>
      </w:r>
      <m:oMath>
        <m:r>
          <m:rPr/>
          <m:t>u</m:t>
        </m:r>
        <m:r>
          <m:rPr>
            <m:sty m:val="p"/>
          </m:rPr>
          <m:t>,</m:t>
        </m:r>
        <m:r>
          <m:rPr/>
          <m:t>v</m:t>
        </m:r>
        <m:r>
          <m:rPr>
            <m:sty m:val="p"/>
          </m:rPr>
          <m:t>,</m:t>
        </m:r>
        <m:r>
          <m:rPr/>
          <m:t>w</m:t>
        </m:r>
      </m:oMath>
      <w:r>
        <w:t xml:space="preserve">； </w:t>
      </w:r>
    </w:p>
    <w:p w14:paraId="61A178D9">
      <w:pPr>
        <w:pStyle w:val="23"/>
        <w:numPr>
          <w:ilvl w:val="0"/>
          <w:numId w:val="1"/>
        </w:numPr>
        <w:ind w:left="720" w:leftChars="0" w:hanging="480" w:firstLineChars="0"/>
      </w:pPr>
      <w:r>
        <w:t>写出整个模型视图变换矩阵</w:t>
      </w:r>
      <m:oMath>
        <m:r>
          <m:rPr/>
          <m:t>M</m:t>
        </m:r>
      </m:oMath>
      <w:r>
        <w:t xml:space="preserve">，即模型变换和视图变换的复合； </w:t>
      </w:r>
    </w:p>
    <w:p w14:paraId="480D8674">
      <w:pPr>
        <w:pStyle w:val="23"/>
        <w:numPr>
          <w:ilvl w:val="0"/>
          <w:numId w:val="1"/>
        </w:numPr>
        <w:ind w:left="720" w:leftChars="0" w:hanging="480" w:firstLineChars="0"/>
      </w:pPr>
      <w:r>
        <w:t>求点</w:t>
      </w:r>
      <m:oMath>
        <m:r>
          <m:rPr/>
          <m:t>P</m:t>
        </m:r>
      </m:oMath>
      <w:r>
        <w:t>在眼睛坐标系下的坐标；</w:t>
      </w:r>
    </w:p>
    <w:p w14:paraId="3AF5D0B6">
      <w:pPr>
        <w:pStyle w:val="23"/>
        <w:numPr>
          <w:ilvl w:val="0"/>
          <w:numId w:val="1"/>
        </w:numPr>
        <w:ind w:left="720" w:leftChars="0" w:hanging="480" w:firstLineChars="0"/>
      </w:pPr>
      <w:r>
        <w:t xml:space="preserve"> 设置正交投影参数：</w:t>
      </w:r>
    </w:p>
    <w:p w14:paraId="49E72C73">
      <w:pPr>
        <w:pStyle w:val="3"/>
      </w:pPr>
      <m:oMathPara>
        <m:oMathParaPr>
          <m:jc m:val="center"/>
        </m:oMathParaPr>
        <m:oMath>
          <m:r>
            <m:rPr/>
            <m:t>left</m:t>
          </m:r>
          <m:r>
            <m:rPr>
              <m:sty m:val="p"/>
            </m:rPr>
            <m:t>=−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 right</m:t>
          </m:r>
          <m:r>
            <m:rPr>
              <m:sty m:val="p"/>
            </m:rPr>
            <m:t>=</m:t>
          </m:r>
          <m:r>
            <m:rPr/>
            <m:t>2</m:t>
          </m:r>
          <m:r>
            <m:rPr>
              <m:sty m:val="p"/>
            </m:rPr>
            <m:t>,</m:t>
          </m:r>
          <m:r>
            <m:rPr/>
            <m:t> bottom</m:t>
          </m:r>
          <m:r>
            <m:rPr>
              <m:sty m:val="p"/>
            </m:rPr>
            <m:t>=−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 top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 near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 far</m:t>
          </m:r>
          <m:r>
            <m:rPr>
              <m:sty m:val="p"/>
            </m:rPr>
            <m:t>=</m:t>
          </m:r>
          <m:r>
            <m:rPr/>
            <m:t>4</m:t>
          </m:r>
        </m:oMath>
      </m:oMathPara>
    </w:p>
    <w:p w14:paraId="25410B1F">
      <w:pPr>
        <w:pStyle w:val="23"/>
      </w:pPr>
      <w:r>
        <w:t>最后成像到窗口中。窗口左上角</w:t>
      </w:r>
      <m:oMath>
        <m:d>
          <m:dPr>
            <m:sepChr m:val=""/>
          </m:dPr>
          <m:e>
            <m:r>
              <m:rPr/>
              <m:t>x</m:t>
            </m:r>
            <m:r>
              <m:rPr>
                <m:sty m:val="p"/>
              </m:rPr>
              <m:t>,</m:t>
            </m:r>
            <m:r>
              <m:rPr/>
              <m:t>y</m:t>
            </m:r>
          </m:e>
        </m:d>
      </m:oMath>
      <w:r>
        <w:t>坐标为</w:t>
      </w:r>
      <m:oMath>
        <m:d>
          <m:dPr>
            <m:sepChr m:val=""/>
          </m:dPr>
          <m:e>
            <m:r>
              <m:rPr/>
              <m:t>100</m:t>
            </m:r>
            <m:r>
              <m:rPr>
                <m:sty m:val="p"/>
              </m:rPr>
              <m:t>,</m:t>
            </m:r>
            <m:r>
              <m:rPr/>
              <m:t>100</m:t>
            </m:r>
          </m:e>
        </m:d>
      </m:oMath>
      <w:r>
        <w:t>，宽为</w:t>
      </w:r>
      <m:oMath>
        <m:r>
          <m:rPr/>
          <m:t>400</m:t>
        </m:r>
      </m:oMath>
      <w:r>
        <w:t>，高为</w:t>
      </w:r>
      <m:oMath>
        <m:r>
          <m:rPr/>
          <m:t>200</m:t>
        </m:r>
      </m:oMath>
      <w:bookmarkStart w:id="14" w:name="_GoBack"/>
      <w:bookmarkEnd w:id="14"/>
      <w:r>
        <w:t>。求点</w:t>
      </w:r>
      <m:oMath>
        <m:r>
          <m:rPr/>
          <m:t>P</m:t>
        </m:r>
      </m:oMath>
      <w:r>
        <w:t>最终在窗口中的成像行列</w:t>
      </w:r>
      <m:oMath>
        <m:d>
          <m:dPr>
            <m:sepChr m:val=""/>
          </m:dPr>
          <m:e>
            <m:r>
              <m:rPr/>
              <m:t>row</m:t>
            </m:r>
            <m:r>
              <m:rPr>
                <m:sty m:val="p"/>
              </m:rPr>
              <m:t>,</m:t>
            </m:r>
            <m:r>
              <m:rPr/>
              <m:t>col</m:t>
            </m:r>
          </m:e>
        </m:d>
      </m:oMath>
      <w:r>
        <w:t>。</w:t>
      </w:r>
    </w:p>
    <w:bookmarkEnd w:id="1"/>
    <w:p w14:paraId="0DA9377B">
      <w:pPr>
        <w:pStyle w:val="4"/>
      </w:pPr>
      <w:bookmarkStart w:id="2" w:name="补充说明"/>
      <w:r>
        <w:t>补充说明</w:t>
      </w:r>
    </w:p>
    <w:p w14:paraId="507A5734">
      <w:pPr>
        <w:pStyle w:val="3"/>
      </w:pPr>
      <w:r>
        <w:t>本题要求的是相对于窗口的行列坐标，因此最后不加窗口左上角</w:t>
      </w:r>
      <m:oMath>
        <m:d>
          <m:dPr>
            <m:sepChr m:val=""/>
          </m:dPr>
          <m:e>
            <m:r>
              <m:rPr/>
              <m:t>100</m:t>
            </m:r>
            <m:r>
              <m:rPr>
                <m:sty m:val="p"/>
              </m:rPr>
              <m:t>,</m:t>
            </m:r>
            <m:r>
              <m:rPr/>
              <m:t>100</m:t>
            </m:r>
          </m:e>
        </m:d>
      </m:oMath>
      <w:r>
        <w:t>的偏移量。窗口左上角坐标只在求全局屏幕坐标时使用。正交投影和视口变换都用矩阵乘法形式表示。视口矩阵算出的视口坐标</w:t>
      </w:r>
      <m:oMath>
        <m:d>
          <m:dPr>
            <m:sepChr m:val=""/>
          </m:dPr>
          <m:e>
            <m:sSub>
              <m:sSubPr/>
              <m:e>
                <m:r>
                  <m:rPr/>
                  <m:t>x</m:t>
                </m:r>
              </m:e>
              <m:sub>
                <m:r>
                  <m:rPr/>
                  <m:t>v</m:t>
                </m:r>
              </m:sub>
            </m:sSub>
            <m:r>
              <m:rPr>
                <m:sty m:val="p"/>
              </m:rPr>
              <m:t>,</m:t>
            </m:r>
            <m:sSub>
              <m:sSubPr/>
              <m:e>
                <m:r>
                  <m:rPr/>
                  <m:t>y</m:t>
                </m:r>
              </m:e>
              <m:sub>
                <m:r>
                  <m:rPr/>
                  <m:t>v</m:t>
                </m:r>
              </m:sub>
            </m:sSub>
          </m:e>
        </m:d>
      </m:oMath>
      <w:r>
        <w:t>的原点在窗口左下角，而最终的</w:t>
      </w:r>
      <m:oMath>
        <m:r>
          <m:rPr/>
          <m:t>row</m:t>
        </m:r>
      </m:oMath>
      <w:r>
        <w:t>从上往下增加，因此最后使用</w:t>
      </w:r>
      <m:oMath>
        <m:r>
          <m:rPr/>
          <m:t>row</m:t>
        </m:r>
        <m:r>
          <m:rPr>
            <m:sty m:val="p"/>
          </m:rPr>
          <m:t>=</m:t>
        </m:r>
        <m:r>
          <m:rPr/>
          <m:t>height</m:t>
        </m:r>
        <m:r>
          <m:rPr>
            <m:sty m:val="p"/>
          </m:rPr>
          <m:t>−</m:t>
        </m:r>
        <m:sSub>
          <m:sSubPr/>
          <m:e>
            <m:r>
              <m:rPr/>
              <m:t>y</m:t>
            </m:r>
          </m:e>
          <m:sub>
            <m:r>
              <m:rPr/>
              <m:t>v</m:t>
            </m:r>
          </m:sub>
        </m:sSub>
        <m:r>
          <m:rPr>
            <m:sty m:val="p"/>
          </m:rPr>
          <m:t>,</m:t>
        </m:r>
        <m:r>
          <m:rPr/>
          <m:t>  col</m:t>
        </m:r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v</m:t>
            </m:r>
          </m:sub>
        </m:sSub>
      </m:oMath>
    </w:p>
    <w:p w14:paraId="4E9DAAF4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29A65EA">
      <w:pPr>
        <w:pStyle w:val="4"/>
      </w:pPr>
      <w:bookmarkStart w:id="3" w:name="解答"/>
      <w:r>
        <w:t>解答</w:t>
      </w:r>
    </w:p>
    <w:p w14:paraId="1A9A1967">
      <w:pPr>
        <w:pStyle w:val="5"/>
      </w:pPr>
      <w:bookmarkStart w:id="4" w:name="平移矩阵-t"/>
      <w:r>
        <w:t xml:space="preserve">（1）平移矩阵 </w:t>
      </w:r>
      <m:oMath>
        <m:r>
          <m:rPr/>
          <m:t>T</m:t>
        </m:r>
      </m:oMath>
    </w:p>
    <w:p w14:paraId="712F1C3A">
      <w:pPr>
        <w:pStyle w:val="23"/>
      </w:pPr>
      <w:r>
        <w:t>点采用齐次坐标：</w:t>
      </w:r>
    </w:p>
    <w:p w14:paraId="4B22FD9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/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6</m:t>
                    </m:r>
                  </m:e>
                </m:mr>
                <m:mr>
                  <m:e>
                    <m:r>
                      <m:rPr/>
                      <m:t>1</m:t>
                    </m:r>
                  </m:e>
                </m:mr>
              </m:m>
            </m:e>
          </m:d>
        </m:oMath>
      </m:oMathPara>
    </w:p>
    <w:p w14:paraId="68E29496">
      <w:pPr>
        <w:pStyle w:val="23"/>
      </w:pPr>
      <w:r>
        <w:t>平移向量为</w:t>
      </w:r>
    </w:p>
    <w:p w14:paraId="651A67EE">
      <w:pPr>
        <w:pStyle w:val="3"/>
      </w:pPr>
      <m:oMathPara>
        <m:oMathParaPr>
          <m:jc m:val="center"/>
        </m:oMathParaPr>
        <m:oMath>
          <m:sSup>
            <m:sSupPr/>
            <m:e>
              <m:d>
                <m:dPr>
                  <m:sepChr m:val=""/>
                </m:dPr>
                <m:e>
                  <m:r>
                    <m:rPr/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5</m:t>
                  </m:r>
                </m:e>
              </m:d>
            </m:e>
            <m:sup>
              <m:r>
                <m:rPr/>
                <m:t>T</m:t>
              </m:r>
            </m:sup>
          </m:sSup>
        </m:oMath>
      </m:oMathPara>
    </w:p>
    <w:p w14:paraId="250263A9">
      <w:pPr>
        <w:pStyle w:val="23"/>
      </w:pPr>
      <w:r>
        <w:t>，所以平移矩阵为</w:t>
      </w:r>
    </w:p>
    <w:p w14:paraId="6BCD0910">
      <w:pPr>
        <w:pStyle w:val="3"/>
      </w:pPr>
      <m:oMathPara>
        <m:oMathParaPr>
          <m:jc m:val="center"/>
        </m:oMathParaPr>
        <m:oMath>
          <m:r>
            <m:rPr/>
            <m:t>T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1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2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2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  <m:e>
                    <m:r>
                      <m:rPr/>
                      <m:t>5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</m:mr>
              </m:m>
            </m:e>
          </m:d>
        </m:oMath>
      </m:oMathPara>
    </w:p>
    <w:bookmarkEnd w:id="4"/>
    <w:p w14:paraId="04548B92">
      <w:pPr>
        <w:pStyle w:val="5"/>
      </w:pPr>
      <w:bookmarkStart w:id="5" w:name="旋转矩阵-r-及其逆矩阵"/>
      <w:r>
        <w:t xml:space="preserve">（2）旋转矩阵 </w:t>
      </w:r>
      <m:oMath>
        <m:r>
          <m:rPr/>
          <m:t>R</m:t>
        </m:r>
      </m:oMath>
      <w:r>
        <w:t xml:space="preserve"> 及其逆矩阵</w:t>
      </w:r>
    </w:p>
    <w:p w14:paraId="1A843303">
      <w:pPr>
        <w:pStyle w:val="23"/>
      </w:pPr>
      <w:r>
        <w:t>旋转轴平行于</w:t>
      </w:r>
      <m:oMath>
        <m:r>
          <m:rPr/>
          <m:t>Z</m:t>
        </m:r>
      </m:oMath>
      <w:r>
        <w:t>轴，且穿过点</w:t>
      </w:r>
      <m:oMath>
        <m:sSup>
          <m:sSupPr/>
          <m:e>
            <m:d>
              <m:dPr>
                <m:sepChr m:val=""/>
              </m:dPr>
              <m:e>
                <m:r>
                  <m:rPr/>
                  <m:t>1</m:t>
                </m:r>
                <m:r>
                  <m:rPr>
                    <m:sty m:val="p"/>
                  </m:rPr>
                  <m:t>,</m:t>
                </m:r>
                <m:r>
                  <m:rPr/>
                  <m:t>1</m:t>
                </m:r>
                <m:r>
                  <m:rPr>
                    <m:sty m:val="p"/>
                  </m:rPr>
                  <m:t>,</m:t>
                </m:r>
                <m:r>
                  <m:rPr/>
                  <m:t>0</m:t>
                </m:r>
              </m:e>
            </m:d>
          </m:e>
          <m:sup>
            <m:r>
              <m:rPr/>
              <m:t>T</m:t>
            </m:r>
          </m:sup>
        </m:sSup>
      </m:oMath>
      <w:r>
        <w:t>。先将旋转轴平移到过原点，再绕</w:t>
      </w:r>
      <m:oMath>
        <m:r>
          <m:rPr/>
          <m:t>Z</m:t>
        </m:r>
      </m:oMath>
      <w:r>
        <w:t>轴旋转</w:t>
      </w:r>
      <m:oMath>
        <m:sSup>
          <m:sSupPr/>
          <m:e>
            <m:r>
              <m:rPr/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</w:p>
    <w:p w14:paraId="251D222E">
      <w:pPr>
        <w:pStyle w:val="23"/>
      </w:pPr>
      <w:r>
        <w:t>，最后平移回去。</w:t>
      </w:r>
    </w:p>
    <w:p w14:paraId="77CBA18E">
      <w:pPr>
        <w:pStyle w:val="3"/>
      </w:pPr>
      <w:r>
        <w:t>因此</w:t>
      </w:r>
      <m:oMath>
        <m:r>
          <m:rPr/>
          <m:t>R</m:t>
        </m:r>
        <m:r>
          <m:rPr>
            <m:sty m:val="p"/>
          </m:rPr>
          <m:t>=</m:t>
        </m:r>
        <m:r>
          <m:rPr/>
          <m:t>T</m:t>
        </m:r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,</m:t>
            </m:r>
            <m:r>
              <m:rPr/>
              <m:t>1</m:t>
            </m:r>
            <m:r>
              <m:rPr>
                <m:sty m:val="p"/>
              </m:rPr>
              <m:t>,</m:t>
            </m:r>
            <m:r>
              <m:rPr/>
              <m:t>0</m:t>
            </m:r>
          </m:e>
        </m:d>
        <m:r>
          <m:rPr/>
          <m:t> </m:t>
        </m:r>
        <m:sSub>
          <m:sSubPr/>
          <m:e>
            <m:r>
              <m:rPr/>
              <m:t>R</m:t>
            </m:r>
          </m:e>
          <m:sub>
            <m:r>
              <m:rPr/>
              <m:t>z</m:t>
            </m:r>
          </m:sub>
        </m:sSub>
        <m:d>
          <m:dPr>
            <m:sepChr m:val=""/>
          </m:dPr>
          <m:e>
            <m:sSup>
              <m:sSupPr/>
              <m:e>
                <m:r>
                  <m:rPr/>
                  <m:t>30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</m:e>
        </m:d>
        <m:r>
          <m:rPr/>
          <m:t> T</m:t>
        </m:r>
        <m:d>
          <m:dPr>
            <m:sepChr m:val=""/>
          </m:dPr>
          <m:e>
            <m:r>
              <m:rPr>
                <m:sty m:val="p"/>
              </m:rPr>
              <m:t>−</m:t>
            </m:r>
            <m:r>
              <m:rPr/>
              <m:t>1</m:t>
            </m:r>
            <m:r>
              <m:rPr>
                <m:sty m:val="p"/>
              </m:rPr>
              <m:t>,−</m:t>
            </m:r>
            <m:r>
              <m:rPr/>
              <m:t>1</m:t>
            </m:r>
            <m:r>
              <m:rPr>
                <m:sty m:val="p"/>
              </m:rPr>
              <m:t>,</m:t>
            </m:r>
            <m:r>
              <m:rPr/>
              <m:t>0</m:t>
            </m:r>
          </m:e>
        </m:d>
      </m:oMath>
    </w:p>
    <w:p w14:paraId="7652D8B6">
      <w:pPr>
        <w:pStyle w:val="23"/>
      </w:pPr>
      <w:r>
        <w:t>其中</w:t>
      </w:r>
    </w:p>
    <w:p w14:paraId="1E1495A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z</m:t>
              </m:r>
            </m:sub>
          </m:sSub>
          <m:d>
            <m:dPr>
              <m:sepChr m:val=""/>
            </m:dPr>
            <m:e>
              <m:sSup>
                <m:sSupPr/>
                <m:e>
                  <m:r>
                    <m:rPr/>
                    <m:t>30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>
                        <m:sty m:val="p"/>
                      </m:rPr>
                      <m:t>cos</m:t>
                    </m:r>
                    <m:sSup>
                      <m:sSupPr/>
                      <m:e>
                        <m:r>
                          <m:rPr/>
                          <m:t>30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−sin</m:t>
                    </m:r>
                    <m:sSup>
                      <m:sSupPr/>
                      <m:e>
                        <m:r>
                          <m:rPr/>
                          <m:t>30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sin</m:t>
                    </m:r>
                    <m:sSup>
                      <m:sSupPr/>
                      <m:e>
                        <m:r>
                          <m:rPr/>
                          <m:t>30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e>
                  <m:e>
                    <m:r>
                      <m:rPr>
                        <m:sty m:val="p"/>
                      </m:rPr>
                      <m:t>cos</m:t>
                    </m:r>
                    <m:sSup>
                      <m:sSupPr/>
                      <m:e>
                        <m:r>
                          <m:rPr/>
                          <m:t>30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  <m:e>
                    <m:r>
                      <m:rPr/>
                      <m:t>0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</m:mPr>
                <m:mr>
                  <m:e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3</m:t>
                            </m:r>
                          </m:e>
                        </m:rad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</m:mr>
                <m:mr>
                  <m:e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  <m:e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3</m:t>
                            </m:r>
                          </m:e>
                        </m:rad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  <m:e>
                    <m:r>
                      <m:rPr/>
                      <m:t>0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</m:mr>
              </m:m>
            </m:e>
          </m:d>
        </m:oMath>
      </m:oMathPara>
    </w:p>
    <w:p w14:paraId="16103B87">
      <w:pPr>
        <w:pStyle w:val="23"/>
      </w:pPr>
      <w:r>
        <w:t>于是</w:t>
      </w:r>
    </w:p>
    <w:p w14:paraId="752B164D">
      <w:pPr>
        <w:pStyle w:val="3"/>
      </w:pPr>
      <m:oMathPara>
        <m:oMathParaPr>
          <m:jc m:val="center"/>
        </m:oMathParaPr>
        <m:oMath>
          <m:r>
            <m:rPr/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</m:mPr>
                <m:mr>
                  <m:e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3</m:t>
                            </m:r>
                          </m:e>
                        </m:rad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  <m:e>
                    <m:r>
                      <m:rPr/>
                      <m:t>0</m:t>
                    </m:r>
                  </m:e>
                  <m:e>
                    <m:f>
                      <m:fPr/>
                      <m:num>
                        <m:r>
                          <m:rPr/>
                          <m:t>3</m:t>
                        </m:r>
                      </m:num>
                      <m:den>
                        <m:r>
                          <m:rPr/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3</m:t>
                            </m:r>
                          </m:e>
                        </m:rad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  <m:e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3</m:t>
                            </m:r>
                          </m:e>
                        </m:rad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  <m:e>
                    <m:r>
                      <m:rPr/>
                      <m:t>0</m:t>
                    </m:r>
                  </m:e>
                  <m:e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3</m:t>
                            </m:r>
                          </m:e>
                        </m:rad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  <m:e>
                    <m:r>
                      <m:rPr/>
                      <m:t>0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</m:mr>
              </m:m>
            </m:e>
          </m:d>
        </m:oMath>
      </m:oMathPara>
    </w:p>
    <w:p w14:paraId="33BAA5FE">
      <w:pPr>
        <w:pStyle w:val="23"/>
      </w:pPr>
      <w:r>
        <w:t>逆变换即绕同一旋转轴旋转</w:t>
      </w:r>
      <m:oMath>
        <m:r>
          <m:rPr>
            <m:sty m:val="p"/>
          </m:rPr>
          <m:t>−</m:t>
        </m:r>
        <m:sSup>
          <m:sSupPr/>
          <m:e>
            <m:r>
              <m:rPr/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>，所以</w:t>
      </w:r>
    </w:p>
    <w:p w14:paraId="4B8DFBDC">
      <w:pPr>
        <w:pStyle w:val="3"/>
      </w:pPr>
      <m:oMathPara>
        <m:oMathParaPr>
          <m:jc m:val="center"/>
        </m:oMathParaPr>
        <m:oMath>
          <m:sSup>
            <m:sSupPr/>
            <m:e>
              <m:r>
                <m:rPr/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</m:mPr>
                <m:mr>
                  <m:e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3</m:t>
                            </m:r>
                          </m:e>
                        </m:rad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  <m:e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  <m:e>
                    <m:r>
                      <m:rPr/>
                      <m:t>0</m:t>
                    </m:r>
                  </m:e>
                  <m:e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3</m:t>
                            </m:r>
                          </m:e>
                        </m:rad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  <m:e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3</m:t>
                            </m:r>
                          </m:e>
                        </m:rad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  <m:e>
                    <m:r>
                      <m:rPr/>
                      <m:t>0</m:t>
                    </m:r>
                  </m:e>
                  <m:e>
                    <m:f>
                      <m:fPr/>
                      <m:num>
                        <m:r>
                          <m:rPr/>
                          <m:t>3</m:t>
                        </m:r>
                      </m:num>
                      <m:den>
                        <m:r>
                          <m:rPr/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3</m:t>
                            </m:r>
                          </m:e>
                        </m:rad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  <m:e>
                    <m:r>
                      <m:rPr/>
                      <m:t>0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</m:mr>
              </m:m>
            </m:e>
          </m:d>
        </m:oMath>
      </m:oMathPara>
    </w:p>
    <w:bookmarkEnd w:id="5"/>
    <w:p w14:paraId="280B1893">
      <w:pPr>
        <w:pStyle w:val="5"/>
      </w:pPr>
      <w:bookmarkStart w:id="6" w:name="模型变换复合矩阵"/>
      <w:r>
        <w:t>（3）模型变换复合矩阵</w:t>
      </w:r>
    </w:p>
    <w:p w14:paraId="399C2CC9">
      <w:pPr>
        <w:pStyle w:val="23"/>
      </w:pPr>
      <w:r>
        <w:t>题目说点依次经过平移和旋转，因此先平移，再旋转。</w:t>
      </w:r>
    </w:p>
    <w:p w14:paraId="3E773D8F">
      <w:pPr>
        <w:pStyle w:val="3"/>
      </w:pPr>
      <w:r>
        <w:t>所以模型变换复合矩阵为</w:t>
      </w:r>
    </w:p>
    <w:p w14:paraId="1D445A83">
      <w:pPr>
        <w:pStyle w:val="3"/>
      </w:pPr>
      <m:oMathPara>
        <m:oMathParaPr>
          <m:jc m:val="center"/>
        </m:oMathParaPr>
        <m:oMath>
          <m:r>
            <m:rPr/>
            <m:t>C</m:t>
          </m:r>
          <m:r>
            <m:rPr>
              <m:sty m:val="p"/>
            </m:rPr>
            <m:t>=</m:t>
          </m:r>
          <m:r>
            <m:rPr/>
            <m:t>RT</m:t>
          </m:r>
        </m:oMath>
      </m:oMathPara>
    </w:p>
    <w:p w14:paraId="784978A7">
      <w:pPr>
        <w:pStyle w:val="23"/>
      </w:pPr>
      <w:r>
        <w:t>即</w:t>
      </w:r>
    </w:p>
    <w:p w14:paraId="3C459937">
      <w:pPr>
        <w:pStyle w:val="3"/>
      </w:pPr>
      <m:oMathPara>
        <m:oMathParaPr>
          <m:jc m:val="center"/>
        </m:oMathParaPr>
        <m:oMath>
          <m:r>
            <m:rPr/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</m:mPr>
                <m:mr>
                  <m:e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3</m:t>
                            </m:r>
                          </m:e>
                        </m:rad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  <m:e>
                    <m:r>
                      <m:rPr/>
                      <m:t>0</m:t>
                    </m:r>
                  </m:e>
                  <m:e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3</m:t>
                            </m:r>
                          </m:e>
                        </m:rad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  <m:e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3</m:t>
                            </m:r>
                          </m:e>
                        </m:rad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  <m:e>
                    <m:r>
                      <m:rPr/>
                      <m:t>0</m:t>
                    </m:r>
                  </m:e>
                  <m:e>
                    <m:f>
                      <m:fPr/>
                      <m:num>
                        <m:r>
                          <m:rPr/>
                          <m:t>3</m:t>
                        </m:r>
                      </m:num>
                      <m:den>
                        <m:r>
                          <m:rPr/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3</m:t>
                            </m:r>
                          </m:e>
                        </m:rad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  <m:e>
                    <m:r>
                      <m:rPr/>
                      <m:t>5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</m:mr>
              </m:m>
            </m:e>
          </m:d>
        </m:oMath>
      </m:oMathPara>
    </w:p>
    <w:p w14:paraId="13A7FFD7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4073E919">
      <w:pPr>
        <w:pStyle w:val="5"/>
      </w:pPr>
      <w:bookmarkStart w:id="7" w:name="眼睛坐标系三个轴-uvw"/>
      <w:r>
        <w:t xml:space="preserve">（4）眼睛坐标系三个轴 </w:t>
      </w:r>
      <m:oMath>
        <m:r>
          <m:rPr/>
          <m:t>u</m:t>
        </m:r>
        <m:r>
          <m:rPr>
            <m:sty m:val="p"/>
          </m:rPr>
          <m:t>,</m:t>
        </m:r>
        <m:r>
          <m:rPr/>
          <m:t>v</m:t>
        </m:r>
        <m:r>
          <m:rPr>
            <m:sty m:val="p"/>
          </m:rPr>
          <m:t>,</m:t>
        </m:r>
        <m:r>
          <m:rPr/>
          <m:t>w</m:t>
        </m:r>
      </m:oMath>
    </w:p>
    <w:p w14:paraId="0433E185">
      <w:pPr>
        <w:pStyle w:val="23"/>
      </w:pPr>
      <w:r>
        <w:t>函数调用为</w:t>
      </w:r>
    </w:p>
    <w:p w14:paraId="7F7A8CC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gluLookAt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,</m:t>
              </m:r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2</m:t>
              </m:r>
              <m:r>
                <m:rPr>
                  <m:sty m:val="p"/>
                </m:rPr>
                <m:t>,</m:t>
              </m:r>
              <m:r>
                <m:rPr/>
                <m:t>0</m:t>
              </m:r>
              <m:r>
                <m:rPr>
                  <m:sty m:val="p"/>
                </m:rPr>
                <m:t>,−</m:t>
              </m:r>
              <m:r>
                <m:rPr/>
                <m:t>1</m:t>
              </m:r>
              <m:r>
                <m:rPr>
                  <m:sty m:val="p"/>
                </m:rPr>
                <m:t>,</m:t>
              </m:r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1</m:t>
              </m:r>
            </m:e>
          </m:d>
        </m:oMath>
      </m:oMathPara>
    </w:p>
    <w:p w14:paraId="7F704F89">
      <w:pPr>
        <w:pStyle w:val="23"/>
      </w:pPr>
      <w:r>
        <w:t>所以</w:t>
      </w:r>
    </w:p>
    <w:p w14:paraId="53D4DE47">
      <w:pPr>
        <w:pStyle w:val="3"/>
      </w:pPr>
      <m:oMathPara>
        <m:oMathParaPr>
          <m:jc m:val="center"/>
        </m:oMathParaPr>
        <m:oMath>
          <m:r>
            <m:rPr/>
            <m:t>eye</m:t>
          </m:r>
          <m:r>
            <m:rPr>
              <m:sty m:val="p"/>
            </m:rPr>
            <m:t>=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,</m:t>
              </m:r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0</m:t>
              </m:r>
            </m:e>
          </m:d>
          <m:r>
            <m:rPr>
              <m:sty m:val="p"/>
            </m:rPr>
            <m:t>,</m:t>
          </m:r>
          <m:r>
            <m:rPr/>
            <m:t>  center</m:t>
          </m:r>
          <m:r>
            <m:rPr>
              <m:sty m:val="p"/>
            </m:rPr>
            <m:t>=</m:t>
          </m:r>
          <m:d>
            <m:dPr>
              <m:sepChr m:val=""/>
            </m:dPr>
            <m:e>
              <m:r>
                <m:rPr/>
                <m:t>2</m:t>
              </m:r>
              <m:r>
                <m:rPr>
                  <m:sty m:val="p"/>
                </m:rPr>
                <m:t>,</m:t>
              </m:r>
              <m:r>
                <m:rPr/>
                <m:t>0</m:t>
              </m:r>
              <m:r>
                <m:rPr>
                  <m:sty m:val="p"/>
                </m:rPr>
                <m:t>,−</m:t>
              </m:r>
              <m:r>
                <m:rPr/>
                <m:t>1</m:t>
              </m:r>
            </m:e>
          </m:d>
          <m:r>
            <m:rPr>
              <m:sty m:val="p"/>
            </m:rPr>
            <m:t>,</m:t>
          </m:r>
          <m:r>
            <m:rPr/>
            <m:t>  up</m:t>
          </m:r>
          <m:r>
            <m:rPr>
              <m:sty m:val="p"/>
            </m:rPr>
            <m:t>=</m:t>
          </m:r>
          <m:d>
            <m:dPr>
              <m:sepChr m:val=""/>
            </m:dPr>
            <m:e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1</m:t>
              </m:r>
            </m:e>
          </m:d>
        </m:oMath>
      </m:oMathPara>
    </w:p>
    <w:p w14:paraId="6DF6615B">
      <w:pPr>
        <w:pStyle w:val="23"/>
      </w:pPr>
      <w:r>
        <w:t>眼睛坐标系的</w:t>
      </w:r>
    </w:p>
    <w:p w14:paraId="7D8A528C">
      <w:pPr>
        <w:pStyle w:val="3"/>
      </w:pPr>
      <m:oMathPara>
        <m:oMathParaPr>
          <m:jc m:val="center"/>
        </m:oMathParaPr>
        <m:oMath>
          <m:r>
            <m:rPr/>
            <m:t>w</m:t>
          </m:r>
        </m:oMath>
      </m:oMathPara>
    </w:p>
    <w:p w14:paraId="1866EEAB">
      <w:pPr>
        <w:pStyle w:val="23"/>
      </w:pPr>
      <w:r>
        <w:t>轴取视线反方向：</w:t>
      </w:r>
    </w:p>
    <w:p w14:paraId="515836E4">
      <w:pPr>
        <w:pStyle w:val="3"/>
      </w:pPr>
      <m:oMathPara>
        <m:oMathParaPr>
          <m:jc m:val="center"/>
        </m:oMathParaPr>
        <m:oMath>
          <m:r>
            <m:rPr/>
            <m:t>w</m:t>
          </m:r>
          <m:r>
            <m:rPr>
              <m:sty m:val="p"/>
            </m:rPr>
            <m:t>=</m:t>
          </m:r>
          <m:f>
            <m:fPr/>
            <m:num>
              <m:r>
                <m:rPr/>
                <m:t>eye</m:t>
              </m:r>
              <m:r>
                <m:rPr>
                  <m:sty m:val="p"/>
                </m:rPr>
                <m:t>−</m:t>
              </m:r>
              <m:r>
                <m:rPr/>
                <m:t>center</m:t>
              </m:r>
            </m:num>
            <m:den>
              <m:r>
                <m:rPr>
                  <m:sty m:val="p"/>
                </m:rPr>
                <m:t>∥</m:t>
              </m:r>
              <m:r>
                <m:rPr/>
                <m:t>eye</m:t>
              </m:r>
              <m:r>
                <m:rPr>
                  <m:sty m:val="p"/>
                </m:rPr>
                <m:t>−</m:t>
              </m:r>
              <m:r>
                <m:rPr/>
                <m:t>center</m:t>
              </m:r>
              <m:r>
                <m:rPr>
                  <m:sty m:val="p"/>
                </m:rPr>
                <m:t>∥</m:t>
              </m:r>
            </m:den>
          </m:f>
        </m:oMath>
      </m:oMathPara>
    </w:p>
    <w:p w14:paraId="06B0E302">
      <w:pPr>
        <w:pStyle w:val="23"/>
      </w:pPr>
      <w:r>
        <w:t>因为</w:t>
      </w:r>
    </w:p>
    <w:p w14:paraId="10EA99A1">
      <w:pPr>
        <w:pStyle w:val="3"/>
      </w:pPr>
      <m:oMathPara>
        <m:oMathParaPr>
          <m:jc m:val="center"/>
        </m:oMathParaPr>
        <m:oMath>
          <m:r>
            <m:rPr/>
            <m:t>eye</m:t>
          </m:r>
          <m:r>
            <m:rPr>
              <m:sty m:val="p"/>
            </m:rPr>
            <m:t>−</m:t>
          </m:r>
          <m:r>
            <m:rPr/>
            <m:t>center</m:t>
          </m:r>
          <m:r>
            <m:rPr>
              <m:sty m:val="p"/>
            </m:rPr>
            <m:t>=</m:t>
          </m:r>
          <m:d>
            <m:dPr>
              <m:sepChr m:val=""/>
            </m:dPr>
            <m:e>
              <m:r>
                <m:rPr/>
                <m:t>1</m:t>
              </m:r>
              <m:r>
                <m:rPr>
                  <m:sty m:val="p"/>
                </m:rPr>
                <m:t>,</m:t>
              </m:r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0</m:t>
              </m:r>
            </m:e>
          </m:d>
          <m:r>
            <m:rPr>
              <m:sty m:val="p"/>
            </m:rPr>
            <m:t>−</m:t>
          </m:r>
          <m:d>
            <m:dPr>
              <m:sepChr m:val=""/>
            </m:dPr>
            <m:e>
              <m:r>
                <m:rPr/>
                <m:t>2</m:t>
              </m:r>
              <m:r>
                <m:rPr>
                  <m:sty m:val="p"/>
                </m:rPr>
                <m:t>,</m:t>
              </m:r>
              <m:r>
                <m:rPr/>
                <m:t>0</m:t>
              </m:r>
              <m:r>
                <m:rPr>
                  <m:sty m:val="p"/>
                </m:rPr>
                <m:t>,−</m:t>
              </m:r>
              <m:r>
                <m:rPr/>
                <m:t>1</m:t>
              </m:r>
            </m:e>
          </m:d>
          <m:r>
            <m:rPr>
              <m:sty m:val="p"/>
            </m:rPr>
            <m:t>=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,</m:t>
              </m:r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1</m:t>
              </m:r>
            </m:e>
          </m:d>
        </m:oMath>
      </m:oMathPara>
    </w:p>
    <w:p w14:paraId="24B9BD76">
      <w:pPr>
        <w:pStyle w:val="23"/>
      </w:pPr>
      <w:r>
        <w:t>所以</w:t>
      </w:r>
    </w:p>
    <w:p w14:paraId="47479F3E">
      <w:pPr>
        <w:pStyle w:val="3"/>
      </w:pPr>
      <m:oMathPara>
        <m:oMathParaPr>
          <m:jc m:val="center"/>
        </m:oMathParaPr>
        <m:oMath>
          <m:r>
            <m:rPr/>
            <m:t>w</m:t>
          </m:r>
          <m:r>
            <m:rPr>
              <m:sty m:val="p"/>
            </m:rPr>
            <m:t>=</m:t>
          </m:r>
          <m:f>
            <m:fPr/>
            <m:num>
              <m:d>
                <m:dPr>
                  <m:sepChr m:val=""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1</m:t>
                  </m:r>
                </m:e>
              </m:d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</m:t>
                  </m:r>
                </m:e>
              </m:rad>
            </m:den>
          </m:f>
          <m:r>
            <m:rPr>
              <m:sty m:val="p"/>
            </m:rPr>
            <m:t>=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ad>
                    <m:radPr>
                      <m:degHide m:val="1"/>
                    </m:radPr>
                    <m:deg/>
                    <m:e>
                      <m:r>
                        <m:rPr/>
                        <m:t>2</m:t>
                      </m:r>
                    </m:e>
                  </m:rad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rPr/>
                <m:t>0</m:t>
              </m:r>
              <m:r>
                <m:rPr>
                  <m:sty m:val="p"/>
                </m:rPr>
                <m:t>,</m:t>
              </m:r>
              <m:f>
                <m:fPr/>
                <m:num>
                  <m:rad>
                    <m:radPr>
                      <m:degHide m:val="1"/>
                    </m:radPr>
                    <m:deg/>
                    <m:e>
                      <m:r>
                        <m:rPr/>
                        <m:t>2</m:t>
                      </m:r>
                    </m:e>
                  </m:rad>
                </m:num>
                <m:den>
                  <m:r>
                    <m:rPr/>
                    <m:t>2</m:t>
                  </m:r>
                </m:den>
              </m:f>
            </m:e>
          </m:d>
        </m:oMath>
      </m:oMathPara>
    </w:p>
    <w:p w14:paraId="3CABBBCD">
      <w:pPr>
        <w:pStyle w:val="23"/>
      </w:pPr>
      <w:r>
        <w:t>再由</w:t>
      </w:r>
      <m:oMath>
        <m:r>
          <m:rPr/>
          <m:t>up</m:t>
        </m:r>
      </m:oMath>
      <w:r>
        <w:t>和</w:t>
      </w:r>
      <m:oMath>
        <m:r>
          <m:rPr/>
          <m:t>w</m:t>
        </m:r>
      </m:oMath>
      <w:r>
        <w:t>求</w:t>
      </w:r>
      <m:oMath>
        <m:r>
          <m:rPr/>
          <m:t>u</m:t>
        </m:r>
      </m:oMath>
      <w:r>
        <w:t>轴：</w:t>
      </w:r>
    </w:p>
    <w:p w14:paraId="0525AEE9">
      <w:pPr>
        <w:pStyle w:val="3"/>
      </w:pPr>
      <m:oMathPara>
        <m:oMathParaPr>
          <m:jc m:val="center"/>
        </m:oMathParaPr>
        <m:oMath>
          <m:r>
            <m:rPr/>
            <m:t>u</m:t>
          </m:r>
          <m:r>
            <m:rPr>
              <m:sty m:val="p"/>
            </m:rPr>
            <m:t>=</m:t>
          </m:r>
          <m:f>
            <m:fPr/>
            <m:num>
              <m:r>
                <m:rPr/>
                <m:t>up</m:t>
              </m:r>
              <m:r>
                <m:rPr>
                  <m:sty m:val="p"/>
                </m:rPr>
                <m:t>×</m:t>
              </m:r>
              <m:r>
                <m:rPr/>
                <m:t>w</m:t>
              </m:r>
            </m:num>
            <m:den>
              <m:r>
                <m:rPr>
                  <m:sty m:val="p"/>
                </m:rPr>
                <m:t>∥</m:t>
              </m:r>
              <m:r>
                <m:rPr/>
                <m:t>up</m:t>
              </m:r>
              <m:r>
                <m:rPr>
                  <m:sty m:val="p"/>
                </m:rPr>
                <m:t>×</m:t>
              </m:r>
              <m:r>
                <m:rPr/>
                <m:t>w</m:t>
              </m:r>
              <m:r>
                <m:rPr>
                  <m:sty m:val="p"/>
                </m:rPr>
                <m:t>∥</m:t>
              </m:r>
            </m:den>
          </m:f>
        </m:oMath>
      </m:oMathPara>
    </w:p>
    <w:p w14:paraId="64E98BDA">
      <w:pPr>
        <w:pStyle w:val="23"/>
      </w:pPr>
      <m:oMathPara>
        <m:oMathParaPr>
          <m:jc m:val="center"/>
        </m:oMathParaPr>
        <m:oMath>
          <m:r>
            <m:rPr/>
            <m:t>u</m:t>
          </m:r>
          <m:r>
            <m:rPr>
              <m:sty m:val="p"/>
            </m:rPr>
            <m:t>=</m:t>
          </m:r>
          <m:d>
            <m:dPr>
              <m:sepChr m:val=""/>
            </m:dPr>
            <m:e>
              <m:r>
                <m:rPr/>
                <m:t>0</m:t>
              </m:r>
              <m:r>
                <m:rPr>
                  <m:sty m:val="p"/>
                </m:rPr>
                <m:t>,−</m:t>
              </m:r>
              <m:r>
                <m:rPr/>
                <m:t>1</m:t>
              </m:r>
              <m:r>
                <m:rPr>
                  <m:sty m:val="p"/>
                </m:rPr>
                <m:t>,</m:t>
              </m:r>
              <m:r>
                <m:rPr/>
                <m:t>0</m:t>
              </m:r>
            </m:e>
          </m:d>
        </m:oMath>
      </m:oMathPara>
    </w:p>
    <w:p w14:paraId="1752933B">
      <w:pPr>
        <w:pStyle w:val="23"/>
      </w:pPr>
      <w:r>
        <w:t>最后</w:t>
      </w:r>
    </w:p>
    <w:p w14:paraId="2F8FD64A">
      <w:pPr>
        <w:pStyle w:val="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=</m:t>
          </m:r>
          <m:r>
            <m:rPr/>
            <m:t>w</m:t>
          </m:r>
          <m:r>
            <m:rPr>
              <m:sty m:val="p"/>
            </m:rPr>
            <m:t>×</m:t>
          </m:r>
          <m:r>
            <m:rPr/>
            <m:t>u</m:t>
          </m:r>
        </m:oMath>
      </m:oMathPara>
    </w:p>
    <w:p w14:paraId="247EF590">
      <w:pPr>
        <w:pStyle w:val="2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=</m:t>
          </m:r>
          <m:d>
            <m:dPr>
              <m:sepChr m:val=""/>
            </m:dPr>
            <m:e>
              <m:f>
                <m:fPr/>
                <m:num>
                  <m:rad>
                    <m:radPr>
                      <m:degHide m:val="1"/>
                    </m:radPr>
                    <m:deg/>
                    <m:e>
                      <m:r>
                        <m:rPr/>
                        <m:t>2</m:t>
                      </m:r>
                    </m:e>
                  </m:rad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rPr/>
                <m:t>0</m:t>
              </m:r>
              <m:r>
                <m:rPr>
                  <m:sty m:val="p"/>
                </m:rPr>
                <m:t>,</m:t>
              </m:r>
              <m:f>
                <m:fPr/>
                <m:num>
                  <m:rad>
                    <m:radPr>
                      <m:degHide m:val="1"/>
                    </m:radPr>
                    <m:deg/>
                    <m:e>
                      <m:r>
                        <m:rPr/>
                        <m:t>2</m:t>
                      </m:r>
                    </m:e>
                  </m:rad>
                </m:num>
                <m:den>
                  <m:r>
                    <m:rPr/>
                    <m:t>2</m:t>
                  </m:r>
                </m:den>
              </m:f>
            </m:e>
          </m:d>
        </m:oMath>
      </m:oMathPara>
    </w:p>
    <w:p w14:paraId="3E11A516">
      <w:pPr>
        <w:pStyle w:val="23"/>
      </w:pPr>
      <w:r>
        <w:t>因此眼睛坐标系三个轴为</w:t>
      </w:r>
    </w:p>
    <w:p w14:paraId="056639B0">
      <w:pPr>
        <w:pStyle w:val="3"/>
      </w:pPr>
      <m:oMathPara>
        <m:oMathParaPr>
          <m:jc m:val="center"/>
        </m:oMathParaPr>
        <m:oMath>
          <m:borderBox>
            <m:borderBoxPr/>
            <m:e>
              <m:r>
                <m:rPr/>
                <m:t>u</m:t>
              </m:r>
              <m:r>
                <m:rPr>
                  <m:sty m:val="p"/>
                </m:rPr>
                <m:t>=</m:t>
              </m:r>
              <m:d>
                <m:dPr>
                  <m:sepChr m:val=""/>
                </m:dPr>
                <m:e>
                  <m:r>
                    <m:rPr/>
                    <m:t>0</m:t>
                  </m:r>
                  <m:r>
                    <m:rPr>
                      <m:sty m:val="p"/>
                    </m:rPr>
                    <m:t>,−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0</m:t>
                  </m:r>
                </m:e>
              </m:d>
            </m:e>
          </m:borderBox>
        </m:oMath>
      </m:oMathPara>
    </w:p>
    <w:p w14:paraId="062D31F7">
      <w:pPr>
        <w:pStyle w:val="23"/>
      </w:pPr>
      <m:oMathPara>
        <m:oMathParaPr>
          <m:jc m:val="center"/>
        </m:oMathParaPr>
        <m:oMath>
          <m:borderBox>
            <m:borderBoxPr/>
            <m:e>
              <m:r>
                <m:rPr/>
                <m:t>v</m:t>
              </m:r>
              <m:r>
                <m:rPr>
                  <m:sty m:val="p"/>
                </m:rPr>
                <m:t>=</m:t>
              </m:r>
              <m:d>
                <m:dPr>
                  <m:sepChr m:val=""/>
                </m:dPr>
                <m:e>
                  <m:f>
                    <m:fPr/>
                    <m:num>
                      <m:rad>
                        <m:radPr>
                          <m:degHide m:val="1"/>
                        </m:radPr>
                        <m:deg/>
                        <m:e>
                          <m:r>
                            <m:rPr/>
                            <m:t>2</m:t>
                          </m:r>
                        </m:e>
                      </m:rad>
                    </m:num>
                    <m:den>
                      <m:r>
                        <m:rPr/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/>
                    <m:t>0</m:t>
                  </m:r>
                  <m:r>
                    <m:rPr>
                      <m:sty m:val="p"/>
                    </m:rPr>
                    <m:t>,</m:t>
                  </m:r>
                  <m:f>
                    <m:fPr/>
                    <m:num>
                      <m:rad>
                        <m:radPr>
                          <m:degHide m:val="1"/>
                        </m:radPr>
                        <m:deg/>
                        <m:e>
                          <m:r>
                            <m:rPr/>
                            <m:t>2</m:t>
                          </m:r>
                        </m:e>
                      </m:rad>
                    </m:num>
                    <m:den>
                      <m:r>
                        <m:rPr/>
                        <m:t>2</m:t>
                      </m:r>
                    </m:den>
                  </m:f>
                </m:e>
              </m:d>
            </m:e>
          </m:borderBox>
        </m:oMath>
      </m:oMathPara>
    </w:p>
    <w:p w14:paraId="41FADF78">
      <w:pPr>
        <w:pStyle w:val="23"/>
      </w:pPr>
      <m:oMathPara>
        <m:oMathParaPr>
          <m:jc m:val="center"/>
        </m:oMathParaPr>
        <m:oMath>
          <m:borderBox>
            <m:borderBoxPr/>
            <m:e>
              <m:r>
                <m:rPr/>
                <m:t>w</m:t>
              </m:r>
              <m:r>
                <m:rPr>
                  <m:sty m:val="p"/>
                </m:rPr>
                <m:t>=</m:t>
              </m:r>
              <m:d>
                <m:dPr>
                  <m:sepChr m:val=""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/>
                    <m:num>
                      <m:rad>
                        <m:radPr>
                          <m:degHide m:val="1"/>
                        </m:radPr>
                        <m:deg/>
                        <m:e>
                          <m:r>
                            <m:rPr/>
                            <m:t>2</m:t>
                          </m:r>
                        </m:e>
                      </m:rad>
                    </m:num>
                    <m:den>
                      <m:r>
                        <m:rPr/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/>
                    <m:t>0</m:t>
                  </m:r>
                  <m:r>
                    <m:rPr>
                      <m:sty m:val="p"/>
                    </m:rPr>
                    <m:t>,</m:t>
                  </m:r>
                  <m:f>
                    <m:fPr/>
                    <m:num>
                      <m:rad>
                        <m:radPr>
                          <m:degHide m:val="1"/>
                        </m:radPr>
                        <m:deg/>
                        <m:e>
                          <m:r>
                            <m:rPr/>
                            <m:t>2</m:t>
                          </m:r>
                        </m:e>
                      </m:rad>
                    </m:num>
                    <m:den>
                      <m:r>
                        <m:rPr/>
                        <m:t>2</m:t>
                      </m:r>
                    </m:den>
                  </m:f>
                </m:e>
              </m:d>
            </m:e>
          </m:borderBox>
        </m:oMath>
      </m:oMathPara>
    </w:p>
    <w:bookmarkEnd w:id="7"/>
    <w:p w14:paraId="0F71FFD0">
      <w:pPr>
        <w:pStyle w:val="5"/>
      </w:pPr>
      <w:bookmarkStart w:id="8" w:name="整个模型视图变换矩阵-m"/>
      <w:r>
        <w:t xml:space="preserve">（5）整个模型视图变换矩阵 </w:t>
      </w:r>
      <m:oMath>
        <m:r>
          <m:rPr/>
          <m:t>M</m:t>
        </m:r>
      </m:oMath>
    </w:p>
    <w:p w14:paraId="10E5E132">
      <w:pPr>
        <w:pStyle w:val="23"/>
      </w:pPr>
      <w:r>
        <w:t>视图矩阵可写为</w:t>
      </w:r>
    </w:p>
    <w:p w14:paraId="011E989C">
      <w:pPr>
        <w:pStyle w:val="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</m:mPr>
                <m:mr>
                  <m:e>
                    <m:sSub>
                      <m:sSubPr/>
                      <m:e>
                        <m:r>
                          <m:rPr/>
                          <m:t>u</m:t>
                        </m:r>
                      </m:e>
                      <m:sub>
                        <m:r>
                          <m:rPr/>
                          <m:t>x</m:t>
                        </m:r>
                      </m:sub>
                    </m:sSub>
                  </m:e>
                  <m:e>
                    <m:sSub>
                      <m:sSubPr/>
                      <m:e>
                        <m:r>
                          <m:rPr/>
                          <m:t>u</m:t>
                        </m:r>
                      </m:e>
                      <m:sub>
                        <m:r>
                          <m:rPr/>
                          <m:t>y</m:t>
                        </m:r>
                      </m:sub>
                    </m:sSub>
                  </m:e>
                  <m:e>
                    <m:sSub>
                      <m:sSubPr/>
                      <m:e>
                        <m:r>
                          <m:rPr/>
                          <m:t>u</m:t>
                        </m:r>
                      </m:e>
                      <m:sub>
                        <m:r>
                          <m:rPr/>
                          <m:t>z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u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/>
                      <m:t>eye</m:t>
                    </m:r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v</m:t>
                        </m:r>
                      </m:e>
                      <m:sub>
                        <m:r>
                          <m:rPr/>
                          <m:t>x</m:t>
                        </m:r>
                      </m:sub>
                    </m:sSub>
                  </m:e>
                  <m:e>
                    <m:sSub>
                      <m:sSubPr/>
                      <m:e>
                        <m:r>
                          <m:rPr/>
                          <m:t>v</m:t>
                        </m:r>
                      </m:e>
                      <m:sub>
                        <m:r>
                          <m:rPr/>
                          <m:t>y</m:t>
                        </m:r>
                      </m:sub>
                    </m:sSub>
                  </m:e>
                  <m:e>
                    <m:sSub>
                      <m:sSubPr/>
                      <m:e>
                        <m:r>
                          <m:rPr/>
                          <m:t>v</m:t>
                        </m:r>
                      </m:e>
                      <m:sub>
                        <m:r>
                          <m:rPr/>
                          <m:t>z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v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/>
                      <m:t>eye</m:t>
                    </m:r>
                  </m:e>
                </m:mr>
                <m:mr>
                  <m:e>
                    <m:sSub>
                      <m:sSubPr/>
                      <m:e>
                        <m:r>
                          <m:rPr/>
                          <m:t>w</m:t>
                        </m:r>
                      </m:e>
                      <m:sub>
                        <m:r>
                          <m:rPr/>
                          <m:t>x</m:t>
                        </m:r>
                      </m:sub>
                    </m:sSub>
                  </m:e>
                  <m:e>
                    <m:sSub>
                      <m:sSubPr/>
                      <m:e>
                        <m:r>
                          <m:rPr/>
                          <m:t>w</m:t>
                        </m:r>
                      </m:e>
                      <m:sub>
                        <m:r>
                          <m:rPr/>
                          <m:t>y</m:t>
                        </m:r>
                      </m:sub>
                    </m:sSub>
                  </m:e>
                  <m:e>
                    <m:sSub>
                      <m:sSubPr/>
                      <m:e>
                        <m:r>
                          <m:rPr/>
                          <m:t>w</m:t>
                        </m:r>
                      </m:e>
                      <m:sub>
                        <m:r>
                          <m:rPr/>
                          <m:t>z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w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/>
                      <m:t>eye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</m:mr>
              </m:m>
            </m:e>
          </m:d>
        </m:oMath>
      </m:oMathPara>
    </w:p>
    <w:p w14:paraId="39F20A04">
      <w:pPr>
        <w:pStyle w:val="23"/>
      </w:pPr>
      <w:r>
        <w:t>代入</w:t>
      </w:r>
      <m:oMath>
        <m:r>
          <m:rPr/>
          <m:t>u</m:t>
        </m:r>
        <m:r>
          <m:rPr>
            <m:sty m:val="p"/>
          </m:rPr>
          <m:t>,</m:t>
        </m:r>
        <m:r>
          <m:rPr/>
          <m:t>v</m:t>
        </m:r>
        <m:r>
          <m:rPr>
            <m:sty m:val="p"/>
          </m:rPr>
          <m:t>,</m:t>
        </m:r>
        <m:r>
          <m:rPr/>
          <m:t>w</m:t>
        </m:r>
      </m:oMath>
      <w:r>
        <w:t>和</w:t>
      </w:r>
      <m:oMath>
        <m:r>
          <m:rPr/>
          <m:t>eye</m:t>
        </m:r>
        <m:r>
          <m:rPr>
            <m:sty m:val="p"/>
          </m:rPr>
          <m:t>=</m:t>
        </m:r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,</m:t>
            </m:r>
            <m:r>
              <m:rPr/>
              <m:t>0</m:t>
            </m:r>
            <m:r>
              <m:rPr>
                <m:sty m:val="p"/>
              </m:rPr>
              <m:t>,</m:t>
            </m:r>
            <m:r>
              <m:rPr/>
              <m:t>0</m:t>
            </m:r>
          </m:e>
        </m:d>
      </m:oMath>
      <w:r>
        <w:t>，得</w:t>
      </w:r>
    </w:p>
    <w:p w14:paraId="787084DB">
      <w:pPr>
        <w:pStyle w:val="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</m:mr>
                <m:mr>
                  <m:e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2</m:t>
                            </m:r>
                          </m:e>
                        </m:rad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  <m:e>
                    <m:r>
                      <m:rPr/>
                      <m:t>0</m:t>
                    </m:r>
                  </m:e>
                  <m:e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2</m:t>
                            </m:r>
                          </m:e>
                        </m:rad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2</m:t>
                            </m:r>
                          </m:e>
                        </m:rad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2</m:t>
                            </m:r>
                          </m:e>
                        </m:rad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  <m:e>
                    <m:r>
                      <m:rPr/>
                      <m:t>0</m:t>
                    </m:r>
                  </m:e>
                  <m:e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2</m:t>
                            </m:r>
                          </m:e>
                        </m:rad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  <m:e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2</m:t>
                            </m:r>
                          </m:e>
                        </m:rad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</m:mr>
              </m:m>
            </m:e>
          </m:d>
        </m:oMath>
      </m:oMathPara>
    </w:p>
    <w:p w14:paraId="1E2FC1E9">
      <w:pPr>
        <w:pStyle w:val="23"/>
      </w:pPr>
      <w:r>
        <w:t>整个模型视图矩阵为</w:t>
      </w:r>
    </w:p>
    <w:p w14:paraId="5421894E">
      <w:pPr>
        <w:pStyle w:val="3"/>
      </w:pPr>
      <m:oMathPara>
        <m:oMathParaPr>
          <m:jc m:val="center"/>
        </m:oMathParaPr>
        <m:oMath>
          <m:r>
            <m:rPr/>
            <m:t>M</m:t>
          </m:r>
          <m:r>
            <m:rPr>
              <m:sty m:val="p"/>
            </m:rPr>
            <m:t>=</m:t>
          </m:r>
          <m:r>
            <m:rPr/>
            <m:t>VC</m:t>
          </m:r>
        </m:oMath>
      </m:oMathPara>
    </w:p>
    <w:p w14:paraId="533964CA">
      <w:pPr>
        <w:pStyle w:val="23"/>
      </w:pPr>
      <w:r>
        <w:t>计算得</w:t>
      </w:r>
    </w:p>
    <w:p w14:paraId="7F6DC24A">
      <w:pPr>
        <w:pStyle w:val="3"/>
      </w:pPr>
      <m:oMathPara>
        <m:oMathParaPr>
          <m:jc m:val="center"/>
        </m:oMathParaPr>
        <m:oMath>
          <m:r>
            <m:rPr/>
            <m:t>M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3</m:t>
                            </m:r>
                          </m:e>
                        </m:rad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  <m:e>
                    <m:r>
                      <m:rPr/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3</m:t>
                        </m:r>
                      </m:num>
                      <m:den>
                        <m:r>
                          <m:rPr/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3</m:t>
                            </m:r>
                          </m:e>
                        </m:rad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6</m:t>
                            </m:r>
                          </m:e>
                        </m:rad>
                      </m:num>
                      <m:den>
                        <m:r>
                          <m:rPr/>
                          <m:t>4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2</m:t>
                            </m:r>
                          </m:e>
                        </m:rad>
                      </m:num>
                      <m:den>
                        <m:r>
                          <m:rPr/>
                          <m:t>4</m:t>
                        </m:r>
                      </m:den>
                    </m:f>
                  </m:e>
                  <m:e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2</m:t>
                            </m:r>
                          </m:e>
                        </m:rad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  <m:e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2</m:t>
                            </m:r>
                          </m:e>
                        </m:rad>
                        <m:d>
                          <m:dPr>
                            <m:sepChr m:val=""/>
                          </m:dPr>
                          <m:e>
                            <m:rad>
                              <m:radPr>
                                <m:degHide m:val="1"/>
                              </m:radPr>
                              <m:deg/>
                              <m:e>
                                <m:r>
                                  <m:rPr/>
                                  <m:t>3</m:t>
                                </m:r>
                              </m:e>
                            </m:rad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/>
                              <m:t>9</m:t>
                            </m:r>
                          </m:e>
                        </m:d>
                      </m:num>
                      <m:den>
                        <m:r>
                          <m:rPr/>
                          <m:t>4</m:t>
                        </m:r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6</m:t>
                            </m:r>
                          </m:e>
                        </m:rad>
                      </m:num>
                      <m:den>
                        <m:r>
                          <m:rPr/>
                          <m:t>4</m:t>
                        </m:r>
                      </m:den>
                    </m:f>
                  </m:e>
                  <m:e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2</m:t>
                            </m:r>
                          </m:e>
                        </m:rad>
                      </m:num>
                      <m:den>
                        <m:r>
                          <m:rPr/>
                          <m:t>4</m:t>
                        </m:r>
                      </m:den>
                    </m:f>
                  </m:e>
                  <m:e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2</m:t>
                            </m:r>
                          </m:e>
                        </m:rad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  <m:e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2</m:t>
                            </m:r>
                          </m:e>
                        </m:rad>
                        <m:d>
                          <m:dPr>
                            <m:sepChr m:val=""/>
                          </m:dPr>
                          <m:e>
                            <m:r>
                              <m:rPr/>
                              <m:t>11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1"/>
                              </m:radPr>
                              <m:deg/>
                              <m:e>
                                <m:r>
                                  <m:rPr/>
                                  <m:t>3</m:t>
                                </m:r>
                              </m:e>
                            </m:rad>
                          </m:e>
                        </m:d>
                      </m:num>
                      <m:den>
                        <m:r>
                          <m:rPr/>
                          <m:t>4</m:t>
                        </m:r>
                      </m:den>
                    </m:f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</m:mr>
              </m:m>
            </m:e>
          </m:d>
        </m:oMath>
      </m:oMathPara>
    </w:p>
    <w:bookmarkEnd w:id="8"/>
    <w:p w14:paraId="28DF0CFF">
      <w:pPr>
        <w:pStyle w:val="5"/>
      </w:pPr>
      <w:bookmarkStart w:id="9" w:name="点-p-在眼睛坐标系下的坐标"/>
      <w:r>
        <w:t xml:space="preserve">（6）点 </w:t>
      </w:r>
      <m:oMath>
        <m:r>
          <m:rPr/>
          <m:t>P</m:t>
        </m:r>
      </m:oMath>
      <w:r>
        <w:t xml:space="preserve"> 在眼睛坐标系下的坐标</w:t>
      </w:r>
    </w:p>
    <w:p w14:paraId="71160696">
      <w:pPr>
        <w:pStyle w:val="23"/>
      </w:pPr>
      <w:r>
        <w:t>计算</w:t>
      </w:r>
    </w:p>
    <w:p w14:paraId="7A5AAFDE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=</m:t>
          </m:r>
          <m:r>
            <m:rPr/>
            <m:t>M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h</m:t>
              </m:r>
            </m:sub>
          </m:sSub>
        </m:oMath>
      </m:oMathPara>
    </w:p>
    <w:p w14:paraId="01EAA3C8">
      <w:pPr>
        <w:pStyle w:val="23"/>
      </w:pPr>
      <w:r>
        <w:t>即</w:t>
      </w:r>
    </w:p>
    <w:p w14:paraId="1409CD3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3</m:t>
                            </m:r>
                          </m:e>
                        </m:rad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  <m:e>
                    <m:r>
                      <m:rPr/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3</m:t>
                        </m:r>
                      </m:num>
                      <m:den>
                        <m:r>
                          <m:rPr/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3</m:t>
                            </m:r>
                          </m:e>
                        </m:rad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</m:mr>
                <m:mr>
                  <m:e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6</m:t>
                            </m:r>
                          </m:e>
                        </m:rad>
                      </m:num>
                      <m:den>
                        <m:r>
                          <m:rPr/>
                          <m:t>4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2</m:t>
                            </m:r>
                          </m:e>
                        </m:rad>
                      </m:num>
                      <m:den>
                        <m:r>
                          <m:rPr/>
                          <m:t>4</m:t>
                        </m:r>
                      </m:den>
                    </m:f>
                  </m:e>
                  <m:e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2</m:t>
                            </m:r>
                          </m:e>
                        </m:rad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  <m:e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2</m:t>
                            </m:r>
                          </m:e>
                        </m:rad>
                        <m:d>
                          <m:dPr>
                            <m:sepChr m:val=""/>
                          </m:dPr>
                          <m:e>
                            <m:rad>
                              <m:radPr>
                                <m:degHide m:val="1"/>
                              </m:radPr>
                              <m:deg/>
                              <m:e>
                                <m:r>
                                  <m:rPr/>
                                  <m:t>3</m:t>
                                </m:r>
                              </m:e>
                            </m:rad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/>
                              <m:t>9</m:t>
                            </m:r>
                          </m:e>
                        </m:d>
                      </m:num>
                      <m:den>
                        <m:r>
                          <m:rPr/>
                          <m:t>4</m:t>
                        </m:r>
                      </m:den>
                    </m:f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6</m:t>
                            </m:r>
                          </m:e>
                        </m:rad>
                      </m:num>
                      <m:den>
                        <m:r>
                          <m:rPr/>
                          <m:t>4</m:t>
                        </m:r>
                      </m:den>
                    </m:f>
                  </m:e>
                  <m:e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2</m:t>
                            </m:r>
                          </m:e>
                        </m:rad>
                      </m:num>
                      <m:den>
                        <m:r>
                          <m:rPr/>
                          <m:t>4</m:t>
                        </m:r>
                      </m:den>
                    </m:f>
                  </m:e>
                  <m:e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2</m:t>
                            </m:r>
                          </m:e>
                        </m:rad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  <m:e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2</m:t>
                            </m:r>
                          </m:e>
                        </m:rad>
                        <m:d>
                          <m:dPr>
                            <m:sepChr m:val=""/>
                          </m:dPr>
                          <m:e>
                            <m:r>
                              <m:rPr/>
                              <m:t>11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1"/>
                              </m:radPr>
                              <m:deg/>
                              <m:e>
                                <m:r>
                                  <m:rPr/>
                                  <m:t>3</m:t>
                                </m:r>
                              </m:e>
                            </m:rad>
                          </m:e>
                        </m:d>
                      </m:num>
                      <m:den>
                        <m:r>
                          <m:rPr/>
                          <m:t>4</m:t>
                        </m:r>
                      </m:den>
                    </m:f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6</m:t>
                    </m:r>
                  </m:e>
                </m:mr>
                <m:mr>
                  <m:e>
                    <m:r>
                      <m:rPr/>
                      <m:t>1</m:t>
                    </m:r>
                  </m:e>
                </m:mr>
              </m:m>
            </m:e>
          </m:d>
        </m:oMath>
      </m:oMathPara>
    </w:p>
    <w:p w14:paraId="404B3FCB">
      <w:pPr>
        <w:pStyle w:val="23"/>
      </w:pPr>
      <w:r>
        <w:t>得到</w:t>
      </w:r>
    </w:p>
    <w:p w14:paraId="5A106BE2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3</m:t>
                        </m:r>
                      </m:e>
                    </m:rad>
                  </m:e>
                </m:mr>
                <m:mr>
                  <m:e>
                    <m:r>
                      <m:rPr/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2</m:t>
                        </m:r>
                      </m:e>
                    </m:rad>
                  </m:e>
                </m:mr>
                <m:mr>
                  <m:e>
                    <m:r>
                      <m:rPr/>
                      <m:t>1</m:t>
                    </m:r>
                  </m:e>
                </m:mr>
              </m:m>
            </m:e>
          </m:d>
        </m:oMath>
      </m:oMathPara>
    </w:p>
    <w:p w14:paraId="16EA3AE9">
      <w:pPr>
        <w:pStyle w:val="23"/>
      </w:pPr>
      <w:r>
        <w:t>所以点</w:t>
      </w:r>
      <m:oMath>
        <m:r>
          <m:rPr/>
          <m:t>P</m:t>
        </m:r>
      </m:oMath>
      <w:r>
        <w:t>在眼睛坐标系下的三维坐标为</w:t>
      </w:r>
    </w:p>
    <w:p w14:paraId="76BB2486">
      <w:pPr>
        <w:pStyle w:val="3"/>
      </w:pPr>
      <m:oMathPara>
        <m:oMathParaPr>
          <m:jc m:val="center"/>
        </m:oMathParaPr>
        <m:oMath>
          <m:borderBox>
            <m:borderBoxPr/>
            <m:e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e</m:t>
                  </m:r>
                </m:sub>
              </m:sSub>
              <m:r>
                <m:rPr>
                  <m:sty m:val="p"/>
                </m:rPr>
                <m:t>=</m:t>
              </m:r>
              <m:sSup>
                <m:sSupPr/>
                <m:e>
                  <m:d>
                    <m:dPr>
                      <m:sepChr m:val=""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ad>
                        <m:radPr>
                          <m:degHide m:val="1"/>
                        </m:radPr>
                        <m:deg/>
                        <m:e>
                          <m:r>
                            <m:rPr/>
                            <m:t>3</m:t>
                          </m:r>
                        </m:e>
                      </m:rad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0</m:t>
                      </m:r>
                      <m:r>
                        <m:rPr>
                          <m:sty m:val="p"/>
                        </m:rPr>
                        <m:t>,−</m:t>
                      </m:r>
                      <m:rad>
                        <m:radPr>
                          <m:degHide m:val="1"/>
                        </m:radPr>
                        <m:deg/>
                        <m:e>
                          <m:r>
                            <m:rPr/>
                            <m:t>2</m:t>
                          </m:r>
                        </m:e>
                      </m:rad>
                    </m:e>
                  </m:d>
                </m:e>
                <m:sup>
                  <m:r>
                    <m:rPr/>
                    <m:t>T</m:t>
                  </m:r>
                </m:sup>
              </m:sSup>
            </m:e>
          </m:borderBox>
        </m:oMath>
      </m:oMathPara>
    </w:p>
    <w:p w14:paraId="0C80966B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9"/>
    <w:p w14:paraId="627379AE">
      <w:pPr>
        <w:pStyle w:val="4"/>
      </w:pPr>
      <w:bookmarkStart w:id="10" w:name="正交投影与视口变换"/>
      <w:r>
        <w:t>正交投影与视口变换</w:t>
      </w:r>
    </w:p>
    <w:p w14:paraId="44ACBC76">
      <w:pPr>
        <w:pStyle w:val="5"/>
      </w:pPr>
      <w:bookmarkStart w:id="11" w:name="正交投影矩阵"/>
      <w:r>
        <w:t>（7）正交投影矩阵</w:t>
      </w:r>
    </w:p>
    <w:p w14:paraId="734FBC57">
      <w:pPr>
        <w:pStyle w:val="23"/>
      </w:pPr>
      <w:r>
        <w:t>正交投影矩阵为</w:t>
      </w:r>
    </w:p>
    <w:p w14:paraId="091C6C6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/>
                <m:t>ortho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</m:mPr>
                <m:mr>
                  <m:e>
                    <m:f>
                      <m:fPr/>
                      <m:num>
                        <m:r>
                          <m:rPr/>
                          <m:t>2</m:t>
                        </m:r>
                      </m:num>
                      <m:den>
                        <m:r>
                          <m:rPr/>
                          <m:t>right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left</m:t>
                        </m:r>
                      </m:den>
                    </m:f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right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/>
                          <m:t>left</m:t>
                        </m:r>
                      </m:num>
                      <m:den>
                        <m:r>
                          <m:rPr/>
                          <m:t>right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left</m:t>
                        </m:r>
                      </m:den>
                    </m:f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f>
                      <m:fPr/>
                      <m:num>
                        <m:r>
                          <m:rPr/>
                          <m:t>2</m:t>
                        </m:r>
                      </m:num>
                      <m:den>
                        <m:r>
                          <m:rPr/>
                          <m:t>top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bottom</m:t>
                        </m:r>
                      </m:den>
                    </m:f>
                  </m:e>
                  <m:e>
                    <m:r>
                      <m:rPr/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top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/>
                          <m:t>bottom</m:t>
                        </m:r>
                      </m:num>
                      <m:den>
                        <m:r>
                          <m:rPr/>
                          <m:t>top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bottom</m:t>
                        </m:r>
                      </m:den>
                    </m:f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2</m:t>
                        </m:r>
                      </m:num>
                      <m:den>
                        <m:r>
                          <m:rPr/>
                          <m:t>far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near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far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/>
                          <m:t>near</m:t>
                        </m:r>
                      </m:num>
                      <m:den>
                        <m:r>
                          <m:rPr/>
                          <m:t>far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near</m:t>
                        </m:r>
                      </m:den>
                    </m:f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</m:mr>
              </m:m>
            </m:e>
          </m:d>
        </m:oMath>
      </m:oMathPara>
    </w:p>
    <w:p w14:paraId="3351D162">
      <w:pPr>
        <w:pStyle w:val="23"/>
      </w:pPr>
      <w:r>
        <w:t>代入参数</w:t>
      </w:r>
    </w:p>
    <w:p w14:paraId="5076684D">
      <w:pPr>
        <w:pStyle w:val="3"/>
      </w:pPr>
      <m:oMathPara>
        <m:oMathParaPr>
          <m:jc m:val="center"/>
        </m:oMathParaPr>
        <m:oMath>
          <m:r>
            <m:rPr/>
            <m:t>left</m:t>
          </m:r>
          <m:r>
            <m:rPr>
              <m:sty m:val="p"/>
            </m:rPr>
            <m:t>=−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 right</m:t>
          </m:r>
          <m:r>
            <m:rPr>
              <m:sty m:val="p"/>
            </m:rPr>
            <m:t>=</m:t>
          </m:r>
          <m:r>
            <m:rPr/>
            <m:t>2</m:t>
          </m:r>
          <m:r>
            <m:rPr>
              <m:sty m:val="p"/>
            </m:rPr>
            <m:t>,</m:t>
          </m:r>
          <m:r>
            <m:rPr/>
            <m:t> bottom</m:t>
          </m:r>
          <m:r>
            <m:rPr>
              <m:sty m:val="p"/>
            </m:rPr>
            <m:t>=−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 top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 near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 far</m:t>
          </m:r>
          <m:r>
            <m:rPr>
              <m:sty m:val="p"/>
            </m:rPr>
            <m:t>=</m:t>
          </m:r>
          <m:r>
            <m:rPr/>
            <m:t>4</m:t>
          </m:r>
        </m:oMath>
      </m:oMathPara>
    </w:p>
    <w:p w14:paraId="3610826F">
      <w:pPr>
        <w:pStyle w:val="23"/>
      </w:pPr>
      <w:r>
        <w:t>得到</w:t>
      </w:r>
    </w:p>
    <w:p w14:paraId="0ADED7E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/>
                <m:t>ortho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</m:mPr>
                <m:mr>
                  <m:e>
                    <m:f>
                      <m:fPr/>
                      <m:num>
                        <m:r>
                          <m:rPr/>
                          <m:t>2</m:t>
                        </m:r>
                      </m:num>
                      <m:den>
                        <m:r>
                          <m:rPr/>
                          <m:t>3</m:t>
                        </m:r>
                      </m:den>
                    </m:f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3</m:t>
                        </m:r>
                      </m:den>
                    </m:f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2</m:t>
                        </m:r>
                      </m:num>
                      <m:den>
                        <m:r>
                          <m:rPr/>
                          <m:t>3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5</m:t>
                        </m:r>
                      </m:num>
                      <m:den>
                        <m:r>
                          <m:rPr/>
                          <m:t>3</m:t>
                        </m:r>
                      </m:den>
                    </m:f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</m:mr>
              </m:m>
            </m:e>
          </m:d>
        </m:oMath>
      </m:oMathPara>
    </w:p>
    <w:p w14:paraId="485D8C13">
      <w:pPr>
        <w:pStyle w:val="23"/>
      </w:pPr>
      <w:r>
        <w:t>于是</w:t>
      </w:r>
    </w:p>
    <w:p w14:paraId="730EDD2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/>
                <m:t>ndc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ortho</m:t>
              </m:r>
            </m:sub>
          </m:sSub>
          <m:sSub>
            <m:sSubPr/>
            <m:e>
              <m:r>
                <m:rPr/>
                <m:t>P</m:t>
              </m:r>
            </m:e>
            <m:sub>
              <m:r>
                <m:rPr/>
                <m:t>e</m:t>
              </m:r>
            </m:sub>
          </m:sSub>
        </m:oMath>
      </m:oMathPara>
    </w:p>
    <w:p w14:paraId="1F28F1C7">
      <w:pPr>
        <w:pStyle w:val="2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/>
                <m:t>ndc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</m:mPr>
                <m:mr>
                  <m:e>
                    <m:f>
                      <m:fPr/>
                      <m:num>
                        <m:r>
                          <m:rPr/>
                          <m:t>2</m:t>
                        </m:r>
                      </m:num>
                      <m:den>
                        <m:r>
                          <m:rPr/>
                          <m:t>3</m:t>
                        </m:r>
                      </m:den>
                    </m:f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3</m:t>
                        </m:r>
                      </m:den>
                    </m:f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2</m:t>
                        </m:r>
                      </m:num>
                      <m:den>
                        <m:r>
                          <m:rPr/>
                          <m:t>3</m:t>
                        </m:r>
                      </m:den>
                    </m:f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5</m:t>
                        </m:r>
                      </m:num>
                      <m:den>
                        <m:r>
                          <m:rPr/>
                          <m:t>3</m:t>
                        </m:r>
                      </m:den>
                    </m:f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3</m:t>
                        </m:r>
                      </m:e>
                    </m:rad>
                  </m:e>
                </m:mr>
                <m:mr>
                  <m:e>
                    <m:r>
                      <m:rPr/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2</m:t>
                        </m:r>
                      </m:e>
                    </m:rad>
                  </m:e>
                </m:mr>
                <m:mr>
                  <m:e>
                    <m:r>
                      <m:rPr/>
                      <m:t>1</m:t>
                    </m:r>
                  </m:e>
                </m:mr>
              </m:m>
            </m:e>
          </m:d>
        </m:oMath>
      </m:oMathPara>
    </w:p>
    <w:p w14:paraId="0BB291E1">
      <w:pPr>
        <w:pStyle w:val="23"/>
      </w:pPr>
      <w:r>
        <w:t>得到</w:t>
      </w:r>
    </w:p>
    <w:p w14:paraId="2EE769E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/>
                <m:t>ndc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/>
                      <m:num>
                        <m:r>
                          <m:rPr/>
                          <m:t>2</m:t>
                        </m:r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3</m:t>
                            </m:r>
                          </m:e>
                        </m:rad>
                      </m:num>
                      <m:den>
                        <m:r>
                          <m:rPr/>
                          <m:t>3</m:t>
                        </m:r>
                      </m:den>
                    </m:f>
                  </m:e>
                </m:mr>
                <m:mr>
                  <m:e>
                    <m:r>
                      <m:rPr/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5</m:t>
                        </m:r>
                      </m:num>
                      <m:den>
                        <m:r>
                          <m:rPr/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/>
                      <m:num>
                        <m:r>
                          <m:rPr/>
                          <m:t>2</m:t>
                        </m:r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2</m:t>
                            </m:r>
                          </m:e>
                        </m:rad>
                      </m:num>
                      <m:den>
                        <m:r>
                          <m:rPr/>
                          <m:t>3</m:t>
                        </m:r>
                      </m:den>
                    </m:f>
                  </m:e>
                </m:mr>
                <m:mr>
                  <m:e>
                    <m:r>
                      <m:rPr/>
                      <m:t>1</m:t>
                    </m:r>
                  </m:e>
                </m:mr>
              </m:m>
            </m:e>
          </m:d>
        </m:oMath>
      </m:oMathPara>
    </w:p>
    <w:p w14:paraId="6223EF79">
      <w:pPr>
        <w:pStyle w:val="23"/>
      </w:pPr>
      <w:r>
        <w:t>近似为</w:t>
      </w:r>
    </w:p>
    <w:p w14:paraId="489DC37D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/>
                <m:t>ndc</m:t>
              </m:r>
            </m:sub>
          </m:sSub>
          <m:r>
            <m:rPr>
              <m:sty m:val="p"/>
            </m:rPr>
            <m:t>≈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0.1547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0.7238</m:t>
                    </m:r>
                  </m:e>
                </m:mr>
                <m:mr>
                  <m:e>
                    <m:r>
                      <m:rPr/>
                      <m:t>1</m:t>
                    </m:r>
                  </m:e>
                </m:mr>
              </m:m>
            </m:e>
          </m:d>
        </m:oMath>
      </m:oMathPara>
    </w:p>
    <w:p w14:paraId="1F8F7F30">
      <w:pPr>
        <w:pStyle w:val="23"/>
      </w:pPr>
      <w:r>
        <w:t>由于</w:t>
      </w:r>
      <m:oMath>
        <m:sSub>
          <m:sSubPr/>
          <m:e>
            <m:r>
              <m:rPr/>
              <m:t>x</m:t>
            </m:r>
          </m:e>
          <m:sub>
            <m:r>
              <m:rPr/>
              <m:t>ndc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y</m:t>
            </m:r>
          </m:e>
          <m:sub>
            <m:r>
              <m:rPr/>
              <m:t>ndc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z</m:t>
            </m:r>
          </m:e>
          <m:sub>
            <m:r>
              <m:rPr/>
              <m:t>ndc</m:t>
            </m:r>
          </m:sub>
        </m:sSub>
      </m:oMath>
      <w:r>
        <w:t>均在区间</w:t>
      </w:r>
      <m:oMath>
        <m:d>
          <m:dPr>
            <m:begChr m:val="["/>
            <m:sepChr m:val=""/>
            <m:endChr m:val="]"/>
          </m:dPr>
          <m:e>
            <m:r>
              <m:rPr>
                <m:sty m:val="p"/>
              </m:rPr>
              <m:t>−</m:t>
            </m:r>
            <m:r>
              <m:rPr/>
              <m:t>1</m:t>
            </m:r>
            <m:r>
              <m:rPr>
                <m:sty m:val="p"/>
              </m:rPr>
              <m:t>,</m:t>
            </m:r>
            <m:r>
              <m:rPr/>
              <m:t>1</m:t>
            </m:r>
          </m:e>
        </m:d>
      </m:oMath>
      <w:r>
        <w:t>内，所以该点在裁剪空间内。</w:t>
      </w:r>
    </w:p>
    <w:bookmarkEnd w:id="11"/>
    <w:p w14:paraId="6DC9D483">
      <w:pPr>
        <w:pStyle w:val="5"/>
      </w:pPr>
      <w:bookmarkStart w:id="12" w:name="视口变换矩阵"/>
      <w:r>
        <w:t>（8）视口变换矩阵</w:t>
      </w:r>
    </w:p>
    <w:p w14:paraId="3F7459F3">
      <w:pPr>
        <w:pStyle w:val="23"/>
      </w:pPr>
      <w:r>
        <w:t>窗口宽为</w:t>
      </w:r>
      <m:oMath>
        <m:r>
          <m:rPr/>
          <m:t>400</m:t>
        </m:r>
      </m:oMath>
      <w:r>
        <w:t>，高为</w:t>
      </w:r>
      <m:oMath>
        <m:r>
          <m:rPr/>
          <m:t>200</m:t>
        </m:r>
      </m:oMath>
      <w:r>
        <w:t>。先按视口坐标原点在窗口左下角处理。</w:t>
      </w:r>
    </w:p>
    <w:p w14:paraId="5FF61E31">
      <w:pPr>
        <w:pStyle w:val="3"/>
      </w:pPr>
      <w:r>
        <w:t>视口变换矩阵为</w:t>
      </w:r>
    </w:p>
    <w:p w14:paraId="2FB6D19F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/>
                <m:t>viewport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</m:mPr>
                <m:mr>
                  <m:e>
                    <m:f>
                      <m:fPr/>
                      <m:num>
                        <m:r>
                          <m:rPr/>
                          <m:t>width</m:t>
                        </m:r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f>
                      <m:fPr/>
                      <m:num>
                        <m:r>
                          <m:rPr/>
                          <m:t>width</m:t>
                        </m:r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f>
                      <m:fPr/>
                      <m:num>
                        <m:r>
                          <m:rPr/>
                          <m:t>height</m:t>
                        </m:r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  <m:e>
                    <m:r>
                      <m:rPr/>
                      <m:t>0</m:t>
                    </m:r>
                  </m:e>
                  <m:e>
                    <m:f>
                      <m:fPr/>
                      <m:num>
                        <m:r>
                          <m:rPr/>
                          <m:t>height</m:t>
                        </m:r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  <m:e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</m:mr>
              </m:m>
            </m:e>
          </m:d>
        </m:oMath>
      </m:oMathPara>
    </w:p>
    <w:p w14:paraId="65E818D1">
      <w:pPr>
        <w:pStyle w:val="23"/>
      </w:pPr>
      <w:r>
        <w:t>代入</w:t>
      </w:r>
      <m:oMath>
        <m:r>
          <m:rPr/>
          <m:t>width</m:t>
        </m:r>
        <m:r>
          <m:rPr>
            <m:sty m:val="p"/>
          </m:rPr>
          <m:t>=</m:t>
        </m:r>
        <m:r>
          <m:rPr/>
          <m:t>400</m:t>
        </m:r>
      </m:oMath>
      <w:r>
        <w:t>，</w:t>
      </w:r>
      <m:oMath>
        <m:r>
          <m:rPr/>
          <m:t>height</m:t>
        </m:r>
        <m:r>
          <m:rPr>
            <m:sty m:val="p"/>
          </m:rPr>
          <m:t>=</m:t>
        </m:r>
        <m:r>
          <m:rPr/>
          <m:t>200</m:t>
        </m:r>
      </m:oMath>
      <w:r>
        <w:t>，得</w:t>
      </w:r>
    </w:p>
    <w:p w14:paraId="42CBE08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/>
                <m:t>viewport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200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200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100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100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  <m:e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</m:mr>
              </m:m>
            </m:e>
          </m:d>
        </m:oMath>
      </m:oMathPara>
    </w:p>
    <w:p w14:paraId="077AC984">
      <w:pPr>
        <w:pStyle w:val="23"/>
      </w:pPr>
      <w:r>
        <w:t>于是</w:t>
      </w:r>
    </w:p>
    <w:p w14:paraId="6AB6885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/>
                <m:t>viewport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viewport</m:t>
              </m:r>
            </m:sub>
          </m:sSub>
          <m:sSub>
            <m:sSubPr/>
            <m:e>
              <m:r>
                <m:rPr/>
                <m:t>P</m:t>
              </m:r>
            </m:e>
            <m:sub>
              <m:r>
                <m:rPr/>
                <m:t>ndc</m:t>
              </m:r>
            </m:sub>
          </m:sSub>
        </m:oMath>
      </m:oMathPara>
    </w:p>
    <w:p w14:paraId="54609F36">
      <w:pPr>
        <w:pStyle w:val="2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/>
                <m:t>viewport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/>
                      <m:t>200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200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100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100</m:t>
                    </m:r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  <m:e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2</m:t>
                        </m:r>
                      </m:den>
                    </m:f>
                  </m:e>
                </m:mr>
                <m:mr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0</m:t>
                    </m:r>
                  </m:e>
                  <m:e>
                    <m:r>
                      <m:rPr/>
                      <m:t>1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/>
                      <m:num>
                        <m:r>
                          <m:rPr/>
                          <m:t>2</m:t>
                        </m:r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3</m:t>
                            </m:r>
                          </m:e>
                        </m:rad>
                      </m:num>
                      <m:den>
                        <m:r>
                          <m:rPr/>
                          <m:t>3</m:t>
                        </m:r>
                      </m:den>
                    </m:f>
                  </m:e>
                </m:mr>
                <m:mr>
                  <m:e>
                    <m:r>
                      <m:rPr/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5</m:t>
                        </m:r>
                      </m:num>
                      <m:den>
                        <m:r>
                          <m:rPr/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/>
                      <m:num>
                        <m:r>
                          <m:rPr/>
                          <m:t>2</m:t>
                        </m:r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2</m:t>
                            </m:r>
                          </m:e>
                        </m:rad>
                      </m:num>
                      <m:den>
                        <m:r>
                          <m:rPr/>
                          <m:t>3</m:t>
                        </m:r>
                      </m:den>
                    </m:f>
                  </m:e>
                </m:mr>
                <m:mr>
                  <m:e>
                    <m:r>
                      <m:rPr/>
                      <m:t>1</m:t>
                    </m:r>
                  </m:e>
                </m:mr>
              </m:m>
            </m:e>
          </m:d>
        </m:oMath>
      </m:oMathPara>
    </w:p>
    <w:p w14:paraId="6C9AC8C7">
      <w:pPr>
        <w:pStyle w:val="23"/>
      </w:pPr>
      <w:r>
        <w:t>得到</w:t>
      </w:r>
    </w:p>
    <w:p w14:paraId="6A2E810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P</m:t>
              </m:r>
            </m:e>
            <m:sub>
              <m:r>
                <m:rPr/>
                <m:t>viewport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plcHide m:val="1"/>
                </m:mPr>
                <m:mr>
                  <m:e>
                    <m:f>
                      <m:fPr/>
                      <m:num>
                        <m:r>
                          <m:rPr/>
                          <m:t>400</m:t>
                        </m:r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3</m:t>
                            </m:r>
                          </m:e>
                        </m:rad>
                      </m:num>
                      <m:den>
                        <m:r>
                          <m:rPr/>
                          <m:t>3</m:t>
                        </m:r>
                      </m:den>
                    </m:f>
                  </m:e>
                </m:mr>
                <m:mr>
                  <m:e>
                    <m:r>
                      <m:rPr/>
                      <m:t>100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/>
                      <m:num>
                        <m:r>
                          <m:rPr/>
                          <m:t>1</m:t>
                        </m:r>
                      </m:num>
                      <m:den>
                        <m:r>
                          <m:rPr/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/>
                      <m:num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/>
                              <m:t>2</m:t>
                            </m:r>
                          </m:e>
                        </m:rad>
                      </m:num>
                      <m:den>
                        <m:r>
                          <m:rPr/>
                          <m:t>3</m:t>
                        </m:r>
                      </m:den>
                    </m:f>
                  </m:e>
                </m:mr>
                <m:mr>
                  <m:e>
                    <m:r>
                      <m:rPr/>
                      <m:t>1</m:t>
                    </m:r>
                  </m:e>
                </m:mr>
              </m:m>
            </m:e>
          </m:d>
        </m:oMath>
      </m:oMathPara>
    </w:p>
    <w:p w14:paraId="165B10F5">
      <w:pPr>
        <w:pStyle w:val="23"/>
      </w:pPr>
      <w:r>
        <w:t>因此，以窗口左下角为原点的视口坐标为</w:t>
      </w:r>
    </w:p>
    <w:p w14:paraId="287A93C0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x</m:t>
              </m:r>
            </m:e>
            <m:sub>
              <m:r>
                <m:rPr/>
                <m:t>v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400</m:t>
              </m:r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≈</m:t>
          </m:r>
          <m:r>
            <m:rPr/>
            <m:t>230.94</m:t>
          </m:r>
        </m:oMath>
      </m:oMathPara>
    </w:p>
    <w:p w14:paraId="79DC9835">
      <w:pPr>
        <w:pStyle w:val="23"/>
      </w:pPr>
      <m:oMathPara>
        <m:oMathParaPr>
          <m:jc m:val="center"/>
        </m:oMathParaPr>
        <m:oMath>
          <m:sSub>
            <m:sSubPr/>
            <m:e>
              <m:r>
                <m:rPr/>
                <m:t>y</m:t>
              </m:r>
            </m:e>
            <m:sub>
              <m:r>
                <m:rPr/>
                <m:t>v</m:t>
              </m:r>
            </m:sub>
          </m:sSub>
          <m:r>
            <m:rPr>
              <m:sty m:val="p"/>
            </m:rPr>
            <m:t>=</m:t>
          </m:r>
          <m:r>
            <m:rPr/>
            <m:t>100</m:t>
          </m:r>
        </m:oMath>
      </m:oMathPara>
    </w:p>
    <w:bookmarkEnd w:id="12"/>
    <w:p w14:paraId="53366302">
      <w:pPr>
        <w:pStyle w:val="5"/>
      </w:pPr>
      <w:bookmarkStart w:id="13" w:name="最终相对于窗口的行列坐标"/>
      <w:r>
        <w:t>（9）最终相对于窗口的行列坐标</w:t>
      </w:r>
    </w:p>
    <w:p w14:paraId="3108A16A">
      <w:pPr>
        <w:pStyle w:val="23"/>
      </w:pPr>
      <w:r>
        <w:t>注意：本题要求的是相对于窗口的行列坐标，所以不加窗口左上角</w:t>
      </w:r>
    </w:p>
    <w:p w14:paraId="553BA957">
      <w:pPr>
        <w:pStyle w:val="3"/>
      </w:pPr>
      <m:oMathPara>
        <m:oMathParaPr>
          <m:jc m:val="center"/>
        </m:oMathParaPr>
        <m:oMath>
          <m:d>
            <m:dPr>
              <m:sepChr m:val=""/>
            </m:dPr>
            <m:e>
              <m:r>
                <m:rPr/>
                <m:t>100</m:t>
              </m:r>
              <m:r>
                <m:rPr>
                  <m:sty m:val="p"/>
                </m:rPr>
                <m:t>,</m:t>
              </m:r>
              <m:r>
                <m:rPr/>
                <m:t>100</m:t>
              </m:r>
            </m:e>
          </m:d>
        </m:oMath>
      </m:oMathPara>
    </w:p>
    <w:p w14:paraId="25972DAA">
      <w:pPr>
        <w:pStyle w:val="23"/>
      </w:pPr>
      <w:r>
        <w:t>的偏移量。</w:t>
      </w:r>
    </w:p>
    <w:p w14:paraId="09D52174">
      <w:pPr>
        <w:pStyle w:val="3"/>
      </w:pPr>
      <w:r>
        <w:t>由于视口坐标原点在左下角，而</w:t>
      </w:r>
      <m:oMath>
        <m:r>
          <m:rPr/>
          <m:t>row</m:t>
        </m:r>
      </m:oMath>
      <w:r>
        <w:t>从上往下增加，所以</w:t>
      </w:r>
    </w:p>
    <w:p w14:paraId="6F658030">
      <w:pPr>
        <w:pStyle w:val="3"/>
      </w:pPr>
      <m:oMathPara>
        <m:oMathParaPr>
          <m:jc m:val="center"/>
        </m:oMathParaPr>
        <m:oMath>
          <m:r>
            <m:rPr/>
            <m:t>row</m:t>
          </m:r>
          <m:r>
            <m:rPr>
              <m:sty m:val="p"/>
            </m:rPr>
            <m:t>=</m:t>
          </m:r>
          <m:r>
            <m:rPr/>
            <m:t>height</m:t>
          </m:r>
          <m:r>
            <m:rPr>
              <m:sty m:val="p"/>
            </m:rPr>
            <m:t>−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v</m:t>
              </m:r>
            </m:sub>
          </m:sSub>
        </m:oMath>
      </m:oMathPara>
    </w:p>
    <w:p w14:paraId="45BBE07D">
      <w:pPr>
        <w:pStyle w:val="23"/>
      </w:pPr>
      <m:oMathPara>
        <m:oMathParaPr>
          <m:jc m:val="center"/>
        </m:oMathParaPr>
        <m:oMath>
          <m:r>
            <m:rPr/>
            <m:t>col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v</m:t>
              </m:r>
            </m:sub>
          </m:sSub>
        </m:oMath>
      </m:oMathPara>
    </w:p>
    <w:p w14:paraId="333BA605">
      <w:pPr>
        <w:pStyle w:val="23"/>
      </w:pPr>
      <w:r>
        <w:t>代入</w:t>
      </w:r>
      <m:oMath>
        <m:r>
          <m:rPr/>
          <m:t>height</m:t>
        </m:r>
        <m:r>
          <m:rPr>
            <m:sty m:val="p"/>
          </m:rPr>
          <m:t>=</m:t>
        </m:r>
        <m:r>
          <m:rPr/>
          <m:t>200</m:t>
        </m:r>
      </m:oMath>
      <w:r>
        <w:t>，得</w:t>
      </w:r>
    </w:p>
    <w:p w14:paraId="232687A8">
      <w:pPr>
        <w:pStyle w:val="3"/>
      </w:pPr>
      <m:oMathPara>
        <m:oMathParaPr>
          <m:jc m:val="center"/>
        </m:oMathParaPr>
        <m:oMath>
          <m:r>
            <m:rPr/>
            <m:t>row</m:t>
          </m:r>
          <m:r>
            <m:rPr>
              <m:sty m:val="p"/>
            </m:rPr>
            <m:t>=</m:t>
          </m:r>
          <m:r>
            <m:rPr/>
            <m:t>200</m:t>
          </m:r>
          <m:r>
            <m:rPr>
              <m:sty m:val="p"/>
            </m:rPr>
            <m:t>−</m:t>
          </m:r>
          <m:r>
            <m:rPr/>
            <m:t>100</m:t>
          </m:r>
          <m:r>
            <m:rPr>
              <m:sty m:val="p"/>
            </m:rPr>
            <m:t>=</m:t>
          </m:r>
          <m:r>
            <m:rPr/>
            <m:t>100</m:t>
          </m:r>
        </m:oMath>
      </m:oMathPara>
    </w:p>
    <w:p w14:paraId="77C63699">
      <w:pPr>
        <w:pStyle w:val="23"/>
      </w:pPr>
      <m:oMathPara>
        <m:oMathParaPr>
          <m:jc m:val="center"/>
        </m:oMathParaPr>
        <m:oMath>
          <m:r>
            <m:rPr/>
            <m:t>col</m:t>
          </m:r>
          <m:r>
            <m:rPr>
              <m:sty m:val="p"/>
            </m:rPr>
            <m:t>=</m:t>
          </m:r>
          <m:f>
            <m:fPr/>
            <m:num>
              <m:r>
                <m:rPr/>
                <m:t>400</m:t>
              </m:r>
              <m:rad>
                <m:radPr>
                  <m:degHide m:val="1"/>
                </m:radPr>
                <m:deg/>
                <m:e>
                  <m:r>
                    <m:rPr/>
                    <m:t>3</m:t>
                  </m:r>
                </m:e>
              </m:rad>
            </m:num>
            <m:den>
              <m:r>
                <m:rPr/>
                <m:t>3</m:t>
              </m:r>
            </m:den>
          </m:f>
          <m:r>
            <m:rPr>
              <m:sty m:val="p"/>
            </m:rPr>
            <m:t>≈</m:t>
          </m:r>
          <m:r>
            <m:rPr/>
            <m:t>230.94</m:t>
          </m:r>
        </m:oMath>
      </m:oMathPara>
    </w:p>
    <w:p w14:paraId="1A7152A6">
      <w:pPr>
        <w:pStyle w:val="23"/>
      </w:pPr>
      <w:r>
        <w:t>所以最终相对于窗口的成像行列为</w:t>
      </w:r>
    </w:p>
    <w:p w14:paraId="7A292E0A">
      <w:pPr>
        <w:pStyle w:val="3"/>
      </w:pPr>
      <m:oMathPara>
        <m:oMathParaPr>
          <m:jc m:val="center"/>
        </m:oMathParaPr>
        <m:oMath>
          <m:borderBox>
            <m:borderBoxPr/>
            <m:e>
              <m:d>
                <m:dPr>
                  <m:sepChr m:val=""/>
                </m:dPr>
                <m:e>
                  <m:r>
                    <m:rPr/>
                    <m:t>row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col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sepChr m:val=""/>
                </m:dPr>
                <m:e>
                  <m:r>
                    <m:rPr/>
                    <m:t>100</m:t>
                  </m:r>
                  <m:r>
                    <m:rPr>
                      <m:sty m:val="p"/>
                    </m:rPr>
                    <m:t>,</m:t>
                  </m:r>
                  <m:f>
                    <m:fPr/>
                    <m:num>
                      <m:r>
                        <m:rPr/>
                        <m:t>400</m:t>
                      </m:r>
                      <m:rad>
                        <m:radPr>
                          <m:degHide m:val="1"/>
                        </m:radPr>
                        <m:deg/>
                        <m:e>
                          <m:r>
                            <m:rPr/>
                            <m:t>3</m:t>
                          </m:r>
                        </m:e>
                      </m:rad>
                    </m:num>
                    <m:den>
                      <m:r>
                        <m:rPr/>
                        <m:t>3</m:t>
                      </m:r>
                    </m:den>
                  </m:f>
                </m:e>
              </m:d>
              <m:r>
                <m:rPr>
                  <m:sty m:val="p"/>
                </m:rPr>
                <m:t>≈</m:t>
              </m:r>
              <m:d>
                <m:dPr>
                  <m:sepChr m:val=""/>
                </m:dPr>
                <m:e>
                  <m:r>
                    <m:rPr/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230.94</m:t>
                  </m:r>
                </m:e>
              </m:d>
            </m:e>
          </m:borderBox>
        </m:oMath>
      </m:oMathPara>
    </w:p>
    <w:p w14:paraId="760A6635">
      <w:pPr>
        <w:pStyle w:val="23"/>
      </w:pPr>
      <w:r>
        <w:t>若取整数像素坐标，可写为</w:t>
      </w:r>
    </w:p>
    <w:p w14:paraId="1E781FB8">
      <w:pPr>
        <w:pStyle w:val="3"/>
      </w:pPr>
      <m:oMathPara>
        <m:oMathParaPr>
          <m:jc m:val="center"/>
        </m:oMathParaPr>
        <m:oMath>
          <m:borderBox>
            <m:borderBoxPr/>
            <m:e>
              <m:d>
                <m:dPr>
                  <m:sepChr m:val=""/>
                </m:dPr>
                <m:e>
                  <m:r>
                    <m:rPr/>
                    <m:t>row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col</m:t>
                  </m:r>
                </m:e>
              </m:d>
              <m:r>
                <m:rPr>
                  <m:sty m:val="p"/>
                </m:rPr>
                <m:t>=</m:t>
              </m:r>
              <m:d>
                <m:dPr>
                  <m:sepChr m:val=""/>
                </m:dPr>
                <m:e>
                  <m:r>
                    <m:rPr/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231</m:t>
                  </m:r>
                </m:e>
              </m:d>
            </m:e>
          </m:borderBox>
        </m:oMath>
      </m:oMathPara>
    </w:p>
    <w:p w14:paraId="6E1DFF07">
      <w:pPr>
        <w:pStyle w:val="23"/>
      </w:pPr>
      <w:r>
        <w:t>该点落在窗口内。</w:t>
      </w:r>
    </w:p>
    <w:bookmarkEnd w:id="0"/>
    <w:bookmarkEnd w:id="10"/>
    <w:bookmarkEnd w:id="13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8BF729C"/>
    <w:rsid w:val="47302557"/>
    <w:rsid w:val="78E874F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7">
    <w:name w:val="Bibliography"/>
    <w:basedOn w:val="1"/>
    <w:qFormat/>
    <w:uiPriority w:val="0"/>
  </w:style>
  <w:style w:type="table" w:customStyle="1" w:styleId="2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29">
    <w:name w:val="Definition Term"/>
    <w:basedOn w:val="1"/>
    <w:next w:val="30"/>
    <w:uiPriority w:val="0"/>
    <w:pPr>
      <w:keepNext/>
      <w:keepLines/>
      <w:spacing w:after="0"/>
    </w:pPr>
    <w:rPr>
      <w:b/>
    </w:rPr>
  </w:style>
  <w:style w:type="paragraph" w:customStyle="1" w:styleId="30">
    <w:name w:val="Definition"/>
    <w:basedOn w:val="1"/>
    <w:uiPriority w:val="0"/>
  </w:style>
  <w:style w:type="paragraph" w:customStyle="1" w:styleId="31">
    <w:name w:val="Table Caption"/>
    <w:basedOn w:val="12"/>
    <w:uiPriority w:val="0"/>
    <w:pPr>
      <w:keepNext/>
    </w:pPr>
  </w:style>
  <w:style w:type="paragraph" w:customStyle="1" w:styleId="32">
    <w:name w:val="Image Caption"/>
    <w:basedOn w:val="12"/>
    <w:qFormat/>
    <w:uiPriority w:val="0"/>
  </w:style>
  <w:style w:type="paragraph" w:customStyle="1" w:styleId="33">
    <w:name w:val="Figure"/>
    <w:basedOn w:val="1"/>
    <w:uiPriority w:val="0"/>
  </w:style>
  <w:style w:type="paragraph" w:customStyle="1" w:styleId="34">
    <w:name w:val="Captioned Figure"/>
    <w:basedOn w:val="33"/>
    <w:qFormat/>
    <w:uiPriority w:val="0"/>
    <w:pPr>
      <w:keepNext/>
    </w:pPr>
  </w:style>
  <w:style w:type="character" w:customStyle="1" w:styleId="35">
    <w:name w:val="Verbatim Char"/>
    <w:basedOn w:val="21"/>
    <w:link w:val="36"/>
    <w:uiPriority w:val="0"/>
    <w:rPr>
      <w:rFonts w:ascii="Consolas" w:hAnsi="Consolas"/>
      <w:sz w:val="22"/>
    </w:rPr>
  </w:style>
  <w:style w:type="paragraph" w:customStyle="1" w:styleId="36">
    <w:name w:val="Source Code"/>
    <w:basedOn w:val="1"/>
    <w:link w:val="35"/>
    <w:uiPriority w:val="0"/>
    <w:pPr>
      <w:wordWrap w:val="0"/>
    </w:pPr>
  </w:style>
  <w:style w:type="character" w:customStyle="1" w:styleId="37">
    <w:name w:val="Section Number"/>
    <w:basedOn w:val="21"/>
    <w:uiPriority w:val="0"/>
  </w:style>
  <w:style w:type="paragraph" w:customStyle="1" w:styleId="38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39">
    <w:name w:val="KeywordTok"/>
    <w:basedOn w:val="35"/>
    <w:uiPriority w:val="0"/>
    <w:rPr>
      <w:b/>
      <w:color w:val="007020"/>
    </w:rPr>
  </w:style>
  <w:style w:type="character" w:customStyle="1" w:styleId="40">
    <w:name w:val="DataTypeTok"/>
    <w:basedOn w:val="35"/>
    <w:qFormat/>
    <w:uiPriority w:val="0"/>
    <w:rPr>
      <w:color w:val="902000"/>
    </w:rPr>
  </w:style>
  <w:style w:type="character" w:customStyle="1" w:styleId="41">
    <w:name w:val="DecValTok"/>
    <w:basedOn w:val="35"/>
    <w:uiPriority w:val="0"/>
    <w:rPr>
      <w:color w:val="40A070"/>
    </w:rPr>
  </w:style>
  <w:style w:type="character" w:customStyle="1" w:styleId="42">
    <w:name w:val="BaseNTok"/>
    <w:basedOn w:val="35"/>
    <w:uiPriority w:val="0"/>
    <w:rPr>
      <w:color w:val="40A070"/>
    </w:rPr>
  </w:style>
  <w:style w:type="character" w:customStyle="1" w:styleId="43">
    <w:name w:val="FloatTok"/>
    <w:basedOn w:val="35"/>
    <w:uiPriority w:val="0"/>
    <w:rPr>
      <w:color w:val="40A070"/>
    </w:rPr>
  </w:style>
  <w:style w:type="character" w:customStyle="1" w:styleId="44">
    <w:name w:val="ConstantTok"/>
    <w:basedOn w:val="35"/>
    <w:uiPriority w:val="0"/>
    <w:rPr>
      <w:color w:val="880000"/>
    </w:rPr>
  </w:style>
  <w:style w:type="character" w:customStyle="1" w:styleId="45">
    <w:name w:val="CharTok"/>
    <w:basedOn w:val="35"/>
    <w:uiPriority w:val="0"/>
    <w:rPr>
      <w:color w:val="4070A0"/>
    </w:rPr>
  </w:style>
  <w:style w:type="character" w:customStyle="1" w:styleId="46">
    <w:name w:val="SpecialCharTok"/>
    <w:basedOn w:val="35"/>
    <w:qFormat/>
    <w:uiPriority w:val="0"/>
    <w:rPr>
      <w:color w:val="4070A0"/>
    </w:rPr>
  </w:style>
  <w:style w:type="character" w:customStyle="1" w:styleId="47">
    <w:name w:val="StringTok"/>
    <w:basedOn w:val="35"/>
    <w:uiPriority w:val="0"/>
    <w:rPr>
      <w:color w:val="4070A0"/>
    </w:rPr>
  </w:style>
  <w:style w:type="character" w:customStyle="1" w:styleId="48">
    <w:name w:val="VerbatimStringTok"/>
    <w:basedOn w:val="35"/>
    <w:uiPriority w:val="0"/>
    <w:rPr>
      <w:color w:val="4070A0"/>
    </w:rPr>
  </w:style>
  <w:style w:type="character" w:customStyle="1" w:styleId="49">
    <w:name w:val="SpecialStringTok"/>
    <w:basedOn w:val="35"/>
    <w:uiPriority w:val="0"/>
    <w:rPr>
      <w:color w:val="BB6688"/>
    </w:rPr>
  </w:style>
  <w:style w:type="character" w:customStyle="1" w:styleId="50">
    <w:name w:val="ImportTok"/>
    <w:basedOn w:val="35"/>
    <w:qFormat/>
    <w:uiPriority w:val="0"/>
    <w:rPr>
      <w:b/>
      <w:color w:val="008000"/>
    </w:rPr>
  </w:style>
  <w:style w:type="character" w:customStyle="1" w:styleId="51">
    <w:name w:val="CommentTok"/>
    <w:basedOn w:val="35"/>
    <w:qFormat/>
    <w:uiPriority w:val="0"/>
    <w:rPr>
      <w:i/>
      <w:color w:val="60A0B0"/>
    </w:rPr>
  </w:style>
  <w:style w:type="character" w:customStyle="1" w:styleId="52">
    <w:name w:val="DocumentationTok"/>
    <w:basedOn w:val="35"/>
    <w:qFormat/>
    <w:uiPriority w:val="0"/>
    <w:rPr>
      <w:i/>
      <w:color w:val="BA2121"/>
    </w:rPr>
  </w:style>
  <w:style w:type="character" w:customStyle="1" w:styleId="53">
    <w:name w:val="AnnotationTok"/>
    <w:basedOn w:val="35"/>
    <w:qFormat/>
    <w:uiPriority w:val="0"/>
    <w:rPr>
      <w:b/>
      <w:i/>
      <w:color w:val="60A0B0"/>
    </w:rPr>
  </w:style>
  <w:style w:type="character" w:customStyle="1" w:styleId="54">
    <w:name w:val="CommentVarTok"/>
    <w:basedOn w:val="35"/>
    <w:qFormat/>
    <w:uiPriority w:val="0"/>
    <w:rPr>
      <w:b/>
      <w:i/>
      <w:color w:val="60A0B0"/>
    </w:rPr>
  </w:style>
  <w:style w:type="character" w:customStyle="1" w:styleId="55">
    <w:name w:val="OtherTok"/>
    <w:basedOn w:val="35"/>
    <w:qFormat/>
    <w:uiPriority w:val="0"/>
    <w:rPr>
      <w:color w:val="007020"/>
    </w:rPr>
  </w:style>
  <w:style w:type="character" w:customStyle="1" w:styleId="56">
    <w:name w:val="FunctionTok"/>
    <w:basedOn w:val="35"/>
    <w:qFormat/>
    <w:uiPriority w:val="0"/>
    <w:rPr>
      <w:color w:val="06287E"/>
    </w:rPr>
  </w:style>
  <w:style w:type="character" w:customStyle="1" w:styleId="57">
    <w:name w:val="VariableTok"/>
    <w:basedOn w:val="35"/>
    <w:uiPriority w:val="0"/>
    <w:rPr>
      <w:color w:val="19177C"/>
    </w:rPr>
  </w:style>
  <w:style w:type="character" w:customStyle="1" w:styleId="58">
    <w:name w:val="ControlFlowTok"/>
    <w:basedOn w:val="35"/>
    <w:uiPriority w:val="0"/>
    <w:rPr>
      <w:b/>
      <w:color w:val="007020"/>
    </w:rPr>
  </w:style>
  <w:style w:type="character" w:customStyle="1" w:styleId="59">
    <w:name w:val="OperatorTok"/>
    <w:basedOn w:val="35"/>
    <w:qFormat/>
    <w:uiPriority w:val="0"/>
    <w:rPr>
      <w:color w:val="666666"/>
    </w:rPr>
  </w:style>
  <w:style w:type="character" w:customStyle="1" w:styleId="60">
    <w:name w:val="BuiltInTok"/>
    <w:basedOn w:val="35"/>
    <w:uiPriority w:val="0"/>
    <w:rPr>
      <w:color w:val="008000"/>
    </w:rPr>
  </w:style>
  <w:style w:type="character" w:customStyle="1" w:styleId="61">
    <w:name w:val="ExtensionTok"/>
    <w:basedOn w:val="35"/>
    <w:qFormat/>
    <w:uiPriority w:val="0"/>
  </w:style>
  <w:style w:type="character" w:customStyle="1" w:styleId="62">
    <w:name w:val="PreprocessorTok"/>
    <w:basedOn w:val="35"/>
    <w:uiPriority w:val="0"/>
    <w:rPr>
      <w:color w:val="BC7A00"/>
    </w:rPr>
  </w:style>
  <w:style w:type="character" w:customStyle="1" w:styleId="63">
    <w:name w:val="AttributeTok"/>
    <w:basedOn w:val="35"/>
    <w:qFormat/>
    <w:uiPriority w:val="0"/>
    <w:rPr>
      <w:color w:val="7D9029"/>
    </w:rPr>
  </w:style>
  <w:style w:type="character" w:customStyle="1" w:styleId="64">
    <w:name w:val="RegionMarkerTok"/>
    <w:basedOn w:val="35"/>
    <w:uiPriority w:val="0"/>
  </w:style>
  <w:style w:type="character" w:customStyle="1" w:styleId="65">
    <w:name w:val="InformationTok"/>
    <w:basedOn w:val="35"/>
    <w:uiPriority w:val="0"/>
    <w:rPr>
      <w:b/>
      <w:i/>
      <w:color w:val="60A0B0"/>
    </w:rPr>
  </w:style>
  <w:style w:type="character" w:customStyle="1" w:styleId="66">
    <w:name w:val="WarningTok"/>
    <w:basedOn w:val="35"/>
    <w:uiPriority w:val="0"/>
    <w:rPr>
      <w:b/>
      <w:i/>
      <w:color w:val="60A0B0"/>
    </w:rPr>
  </w:style>
  <w:style w:type="character" w:customStyle="1" w:styleId="67">
    <w:name w:val="AlertTok"/>
    <w:basedOn w:val="35"/>
    <w:uiPriority w:val="0"/>
    <w:rPr>
      <w:b/>
      <w:color w:val="FF0000"/>
    </w:rPr>
  </w:style>
  <w:style w:type="character" w:customStyle="1" w:styleId="68">
    <w:name w:val="ErrorTok"/>
    <w:basedOn w:val="35"/>
    <w:uiPriority w:val="0"/>
    <w:rPr>
      <w:b/>
      <w:color w:val="FF0000"/>
    </w:rPr>
  </w:style>
  <w:style w:type="character" w:customStyle="1" w:styleId="69">
    <w:name w:val="NormalTok"/>
    <w:basedOn w:val="35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709</Words>
  <Characters>1076</Characters>
  <Lines>12</Lines>
  <Paragraphs>8</Paragraphs>
  <TotalTime>46</TotalTime>
  <ScaleCrop>false</ScaleCrop>
  <LinksUpToDate>false</LinksUpToDate>
  <CharactersWithSpaces>1084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2026-04-29T09:55:00Z</dcterms:created>
  <dc:creator>ming</dc:creator>
  <cp:lastModifiedBy>ming</cp:lastModifiedBy>
  <dcterms:modified xsi:type="dcterms:W3CDTF">2026-04-29T11:29:15Z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eyJoZGlkIjoiNjFlODBiNTY0OTQ5NGU2MzJjZmZmNDU5ZDE4NDVjYzciLCJ1c2VySWQiOiIzMjU4MjAxMTQifQ==</vt:lpwstr>
  </property>
  <property fmtid="{D5CDD505-2E9C-101B-9397-08002B2CF9AE}" pid="3" name="KSOProductBuildVer">
    <vt:lpwstr>2052-12.1.0.25865</vt:lpwstr>
  </property>
  <property fmtid="{D5CDD505-2E9C-101B-9397-08002B2CF9AE}" pid="4" name="ICV">
    <vt:lpwstr>A79D0594D9C84F4292473071BE3EAF07_12</vt:lpwstr>
  </property>
</Properties>
</file>